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716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4"/>
        <w:gridCol w:w="6702"/>
      </w:tblGrid>
      <w:tr w:rsidR="00392F8F" w14:paraId="1595C106" w14:textId="77777777" w:rsidTr="00315C6A">
        <w:trPr>
          <w:trHeight w:val="818"/>
        </w:trPr>
        <w:tc>
          <w:tcPr>
            <w:tcW w:w="871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6F301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8"/>
                <w:szCs w:val="28"/>
              </w:rPr>
            </w:pPr>
            <w:r w:rsidRPr="00C976A6">
              <w:rPr>
                <w:rFonts w:ascii="HY신명조" w:eastAsia="HY신명조" w:hint="eastAsia"/>
                <w:sz w:val="28"/>
                <w:szCs w:val="28"/>
              </w:rPr>
              <w:t>회의록</w:t>
            </w:r>
          </w:p>
        </w:tc>
      </w:tr>
      <w:tr w:rsidR="00392F8F" w14:paraId="43008A68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1AB9A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일자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511787" w14:textId="015B2063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2019.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C82220">
              <w:rPr>
                <w:rFonts w:ascii="HY신명조" w:eastAsia="HY신명조"/>
                <w:sz w:val="22"/>
                <w:szCs w:val="22"/>
              </w:rPr>
              <w:t>9</w:t>
            </w:r>
            <w:r w:rsidR="00E22C9A">
              <w:rPr>
                <w:rFonts w:ascii="HY신명조" w:eastAsia="HY신명조"/>
                <w:sz w:val="22"/>
                <w:szCs w:val="22"/>
              </w:rPr>
              <w:t>.0</w:t>
            </w:r>
            <w:r w:rsidR="00C82220">
              <w:rPr>
                <w:rFonts w:ascii="HY신명조" w:eastAsia="HY신명조"/>
                <w:sz w:val="22"/>
                <w:szCs w:val="22"/>
              </w:rPr>
              <w:t>5</w:t>
            </w:r>
          </w:p>
        </w:tc>
      </w:tr>
      <w:tr w:rsidR="00392F8F" w14:paraId="49AB4CAF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A9512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시간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C58C7D" w14:textId="1E4C646B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16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>
              <w:rPr>
                <w:rFonts w:ascii="HY신명조" w:eastAsia="HY신명조"/>
                <w:sz w:val="22"/>
                <w:szCs w:val="22"/>
              </w:rPr>
              <w:t>3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~ </w:t>
            </w:r>
            <w:r>
              <w:rPr>
                <w:rFonts w:ascii="HY신명조" w:eastAsia="HY신명조"/>
                <w:sz w:val="22"/>
                <w:szCs w:val="22"/>
              </w:rPr>
              <w:t>18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0 (</w:t>
            </w:r>
            <w:r>
              <w:rPr>
                <w:rFonts w:ascii="HY신명조" w:eastAsia="HY신명조"/>
                <w:sz w:val="22"/>
                <w:szCs w:val="22"/>
              </w:rPr>
              <w:t>1</w:t>
            </w:r>
            <w:r w:rsidR="00E22C9A">
              <w:rPr>
                <w:rFonts w:ascii="HY신명조" w:eastAsia="HY신명조" w:hint="eastAsia"/>
                <w:sz w:val="22"/>
                <w:szCs w:val="22"/>
              </w:rPr>
              <w:t xml:space="preserve">시간 </w:t>
            </w:r>
            <w:r>
              <w:rPr>
                <w:rFonts w:ascii="HY신명조" w:eastAsia="HY신명조"/>
                <w:sz w:val="22"/>
                <w:szCs w:val="22"/>
              </w:rPr>
              <w:t>3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0분)</w:t>
            </w:r>
          </w:p>
        </w:tc>
      </w:tr>
      <w:tr w:rsidR="00C82220" w14:paraId="73A58027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3DA342" w14:textId="194C4F37" w:rsidR="00C82220" w:rsidRPr="00C976A6" w:rsidRDefault="00C8222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회의 장소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AD0BAA" w14:textId="3E074DC3" w:rsidR="00C82220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I</w:t>
            </w:r>
            <w:r>
              <w:rPr>
                <w:rFonts w:ascii="HY신명조" w:eastAsia="HY신명조"/>
                <w:sz w:val="22"/>
                <w:szCs w:val="22"/>
              </w:rPr>
              <w:t>T5</w:t>
            </w:r>
            <w:r>
              <w:rPr>
                <w:rFonts w:ascii="HY신명조" w:eastAsia="HY신명조" w:hint="eastAsia"/>
                <w:sz w:val="22"/>
                <w:szCs w:val="22"/>
              </w:rPr>
              <w:t>호관(융복합관)</w:t>
            </w:r>
            <w:r>
              <w:rPr>
                <w:rFonts w:ascii="HY신명조" w:eastAsia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hint="eastAsia"/>
                <w:sz w:val="22"/>
                <w:szCs w:val="22"/>
              </w:rPr>
              <w:t xml:space="preserve">층 </w:t>
            </w:r>
            <w:r>
              <w:rPr>
                <w:rFonts w:ascii="HY신명조" w:eastAsia="HY신명조"/>
                <w:sz w:val="22"/>
                <w:szCs w:val="22"/>
              </w:rPr>
              <w:t>348</w:t>
            </w:r>
            <w:r>
              <w:rPr>
                <w:rFonts w:ascii="HY신명조" w:eastAsia="HY신명조" w:hint="eastAsia"/>
                <w:sz w:val="22"/>
                <w:szCs w:val="22"/>
              </w:rPr>
              <w:t>호</w:t>
            </w:r>
          </w:p>
        </w:tc>
      </w:tr>
      <w:tr w:rsidR="00392F8F" w14:paraId="45478EE6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9B508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참여자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92DD7B" w14:textId="7F78B973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김지민,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유송은</w:t>
            </w:r>
          </w:p>
        </w:tc>
      </w:tr>
      <w:tr w:rsidR="00392F8F" w14:paraId="6046CC1E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1F7E0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주제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F42EA" w14:textId="24501110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주제 선정 및 구체화</w:t>
            </w:r>
          </w:p>
        </w:tc>
      </w:tr>
      <w:tr w:rsidR="00392F8F" w14:paraId="5FB8EEC6" w14:textId="77777777" w:rsidTr="00C017BF">
        <w:trPr>
          <w:trHeight w:val="1668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11952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내용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C6B6DF" w14:textId="48A03609" w:rsidR="00392F8F" w:rsidRDefault="00C017BF" w:rsidP="00392F8F">
            <w:pPr>
              <w:pStyle w:val="a4"/>
              <w:jc w:val="left"/>
              <w:rPr>
                <w:rFonts w:ascii="HY신명조" w:eastAsia="HY신명조" w:hint="eastAsia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기상악화로 기업 방문이 힘들어져 기존에 뽑았던 </w:t>
            </w:r>
            <w:r>
              <w:rPr>
                <w:rFonts w:ascii="HY신명조" w:eastAsia="HY신명조"/>
                <w:sz w:val="22"/>
                <w:szCs w:val="22"/>
              </w:rPr>
              <w:t>11</w:t>
            </w:r>
            <w:r>
              <w:rPr>
                <w:rFonts w:ascii="HY신명조" w:eastAsia="HY신명조" w:hint="eastAsia"/>
                <w:sz w:val="22"/>
                <w:szCs w:val="22"/>
              </w:rPr>
              <w:t xml:space="preserve">가지 주제 중 간추려 </w:t>
            </w:r>
            <w:r>
              <w:rPr>
                <w:rFonts w:ascii="HY신명조" w:eastAsia="HY신명조"/>
                <w:sz w:val="22"/>
                <w:szCs w:val="22"/>
              </w:rPr>
              <w:t>2~3</w:t>
            </w:r>
            <w:r>
              <w:rPr>
                <w:rFonts w:ascii="HY신명조" w:eastAsia="HY신명조" w:hint="eastAsia"/>
                <w:sz w:val="22"/>
                <w:szCs w:val="22"/>
              </w:rPr>
              <w:t>개를 뽑고,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각 주제별로 구체화를 해보고,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정리하여 온라인 연락을 드린다.</w:t>
            </w:r>
          </w:p>
          <w:p w14:paraId="10A1D72E" w14:textId="77777777" w:rsidR="00C017BF" w:rsidRDefault="00C017BF" w:rsidP="00392F8F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</w:p>
          <w:p w14:paraId="49454F70" w14:textId="5C8496BE" w:rsidR="00C017BF" w:rsidRPr="00C017BF" w:rsidRDefault="00C017BF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 w:rsidRPr="00C017BF">
              <w:rPr>
                <w:rFonts w:ascii="HY신명조" w:eastAsia="HY신명조" w:hint="eastAsia"/>
                <w:sz w:val="22"/>
                <w:szCs w:val="22"/>
              </w:rPr>
              <w:t>자세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교정</w:t>
            </w:r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gramStart"/>
            <w:r w:rsidRPr="00C017BF">
              <w:rPr>
                <w:rFonts w:ascii="HY신명조" w:eastAsia="HY신명조"/>
                <w:sz w:val="22"/>
                <w:szCs w:val="22"/>
              </w:rPr>
              <w:t>범위 :</w:t>
            </w:r>
            <w:proofErr w:type="gram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사람의 정면 </w:t>
            </w:r>
            <w:r w:rsidRPr="00C017BF">
              <w:rPr>
                <w:rFonts w:ascii="HY신명조" w:eastAsia="HY신명조"/>
                <w:sz w:val="22"/>
                <w:szCs w:val="22"/>
              </w:rPr>
              <w:t>·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측면 전신 영상을 받아 서있는 자세, 앉은 자세, 걷는 자세 등을 정상 자세와 비교 </w:t>
            </w:r>
            <w:r w:rsidRPr="00C017BF">
              <w:rPr>
                <w:rFonts w:ascii="HY신명조" w:eastAsia="HY신명조"/>
                <w:sz w:val="22"/>
                <w:szCs w:val="22"/>
              </w:rPr>
              <w:t>·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분석해 교정 가이드라인 제시.</w:t>
            </w:r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내용 : 정면 </w:t>
            </w:r>
            <w:r w:rsidRPr="00C017BF">
              <w:rPr>
                <w:rFonts w:ascii="HY신명조" w:eastAsia="HY신명조"/>
                <w:sz w:val="22"/>
                <w:szCs w:val="22"/>
              </w:rPr>
              <w:t>·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측면 전신 영상을 통해 어깨의 각도나 목의 각도를 분석해서 자세의 문제점을 핸드폰을 통해 전송. 분석한 기록을 누적하여 변화 그래프 표기.</w:t>
            </w:r>
          </w:p>
          <w:p w14:paraId="03055814" w14:textId="77777777" w:rsidR="00C017BF" w:rsidRPr="00C017BF" w:rsidRDefault="00C017BF" w:rsidP="00C017BF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</w:p>
          <w:p w14:paraId="52811D22" w14:textId="1529A7C4" w:rsidR="00C017BF" w:rsidRPr="00C017BF" w:rsidRDefault="00C017BF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  <w:r w:rsidRPr="00C017BF">
              <w:rPr>
                <w:rFonts w:ascii="HY신명조" w:eastAsia="HY신명조" w:hint="eastAsia"/>
                <w:sz w:val="22"/>
                <w:szCs w:val="22"/>
              </w:rPr>
              <w:t>스트레칭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가이드</w:t>
            </w:r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gramStart"/>
            <w:r w:rsidRPr="00C017BF">
              <w:rPr>
                <w:rFonts w:ascii="HY신명조" w:eastAsia="HY신명조"/>
                <w:sz w:val="22"/>
                <w:szCs w:val="22"/>
              </w:rPr>
              <w:t>범위 :</w:t>
            </w:r>
            <w:proofErr w:type="gramEnd"/>
            <w:r w:rsidRPr="00C017BF">
              <w:rPr>
                <w:rFonts w:ascii="HY신명조" w:eastAsia="HY신명조"/>
                <w:sz w:val="22"/>
                <w:szCs w:val="22"/>
              </w:rPr>
              <w:t xml:space="preserve"> 핸드폰 전면카메라를 이용해 실시간 상반신 영상 데이터를 서버에 전송. 이용자의 자세 정보를 핸드폰 앱에 표기. </w:t>
            </w:r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gramStart"/>
            <w:r w:rsidRPr="00C017BF">
              <w:rPr>
                <w:rFonts w:ascii="HY신명조" w:eastAsia="HY신명조"/>
                <w:sz w:val="22"/>
                <w:szCs w:val="22"/>
              </w:rPr>
              <w:t>내용 :</w:t>
            </w:r>
            <w:proofErr w:type="gram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사용자로부터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전송받은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영상에서 골격을 뽑아내 정상 스트레칭 골격과 비교함. 자신의 자세와 정상 자세를 핸드폰 앱에 보여줌. 자세가 옳지 않을 시 다음 스트레칭으로 넘어가지 못함.</w:t>
            </w:r>
          </w:p>
          <w:p w14:paraId="3E4785C2" w14:textId="77777777" w:rsidR="00C017BF" w:rsidRPr="00C017BF" w:rsidRDefault="00C017BF" w:rsidP="00C017BF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</w:p>
          <w:p w14:paraId="1492D318" w14:textId="424CB226" w:rsidR="00C017BF" w:rsidRPr="00C017BF" w:rsidRDefault="00C017BF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 w:hint="eastAsia"/>
                <w:sz w:val="22"/>
                <w:szCs w:val="22"/>
              </w:rPr>
            </w:pPr>
            <w:r w:rsidRPr="00C017BF">
              <w:rPr>
                <w:rFonts w:ascii="HY신명조" w:eastAsia="HY신명조" w:hint="eastAsia"/>
                <w:sz w:val="22"/>
                <w:szCs w:val="22"/>
              </w:rPr>
              <w:t>손을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분석하는 디지털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도어락</w:t>
            </w:r>
            <w:proofErr w:type="spellEnd"/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gramStart"/>
            <w:r w:rsidRPr="00C017BF">
              <w:rPr>
                <w:rFonts w:ascii="HY신명조" w:eastAsia="HY신명조"/>
                <w:sz w:val="22"/>
                <w:szCs w:val="22"/>
              </w:rPr>
              <w:t>범위 :</w:t>
            </w:r>
            <w:proofErr w:type="gram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실질적으로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도어락에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카메라를 달아 분석하기에는 장비 및 시간이 부족하여 제품에 적용될 알고리즘을 핸드폰 카메라 영상과 연결하여 구현. 핸드폰 카메라로 영상을 찍어 서버에 보내 분석한 결과를 핸드폰 앱으로 전송.</w:t>
            </w:r>
            <w:r>
              <w:rPr>
                <w:rFonts w:ascii="HY신명조" w:eastAsia="HY신명조"/>
                <w:sz w:val="22"/>
                <w:szCs w:val="22"/>
              </w:rPr>
              <w:br/>
            </w:r>
            <w:r w:rsidRPr="00C017BF">
              <w:rPr>
                <w:rFonts w:ascii="HY신명조" w:eastAsia="HY신명조" w:hint="eastAsia"/>
                <w:sz w:val="22"/>
                <w:szCs w:val="22"/>
              </w:rPr>
              <w:t>개발</w:t>
            </w:r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gramStart"/>
            <w:r w:rsidRPr="00C017BF">
              <w:rPr>
                <w:rFonts w:ascii="HY신명조" w:eastAsia="HY신명조"/>
                <w:sz w:val="22"/>
                <w:szCs w:val="22"/>
              </w:rPr>
              <w:t>내용 :</w:t>
            </w:r>
            <w:proofErr w:type="gramEnd"/>
            <w:r w:rsidRPr="00C017BF">
              <w:rPr>
                <w:rFonts w:ascii="HY신명조" w:eastAsia="HY신명조"/>
                <w:sz w:val="22"/>
                <w:szCs w:val="22"/>
              </w:rPr>
              <w:t xml:space="preserve">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openpose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라이브러리로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도어락을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입력하는 </w:t>
            </w:r>
            <w:r w:rsidRPr="00C017BF">
              <w:rPr>
                <w:rFonts w:ascii="HY신명조" w:eastAsia="HY신명조"/>
                <w:sz w:val="22"/>
                <w:szCs w:val="22"/>
              </w:rPr>
              <w:lastRenderedPageBreak/>
              <w:t xml:space="preserve">영상에서 손 골격의 데이터를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뽑아냄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. 데이터에서 크기, 움직이는 각도 및 범위를 분석하여 이전에 쌓인 데이터와 비교해 일치도를 판정. 일치도가 낮을 시 알람을 울림. 실제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도어락에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적용할 시 문이 열리지 않는 것을 </w:t>
            </w:r>
            <w:proofErr w:type="spellStart"/>
            <w:r w:rsidRPr="00C017BF">
              <w:rPr>
                <w:rFonts w:ascii="HY신명조" w:eastAsia="HY신명조"/>
                <w:sz w:val="22"/>
                <w:szCs w:val="22"/>
              </w:rPr>
              <w:t>더불어서</w:t>
            </w:r>
            <w:proofErr w:type="spellEnd"/>
            <w:r w:rsidRPr="00C017BF">
              <w:rPr>
                <w:rFonts w:ascii="HY신명조" w:eastAsia="HY신명조"/>
                <w:sz w:val="22"/>
                <w:szCs w:val="22"/>
              </w:rPr>
              <w:t xml:space="preserve"> 적용.</w:t>
            </w:r>
          </w:p>
        </w:tc>
      </w:tr>
      <w:tr w:rsidR="00392F8F" w14:paraId="3A688F9D" w14:textId="77777777" w:rsidTr="00C976A6">
        <w:trPr>
          <w:trHeight w:val="1085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ACFE7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lastRenderedPageBreak/>
              <w:t>회의 결론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B0196" w14:textId="2A70C970" w:rsidR="00392F8F" w:rsidRPr="00C976A6" w:rsidRDefault="00C017BF" w:rsidP="00C976A6">
            <w:pPr>
              <w:pStyle w:val="a4"/>
              <w:jc w:val="left"/>
              <w:rPr>
                <w:rFonts w:ascii="HY신명조" w:eastAsia="HY신명조" w:hint="eastAsia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 xml:space="preserve">3가지 뽑은 것을 </w:t>
            </w:r>
            <w:proofErr w:type="spellStart"/>
            <w:r>
              <w:rPr>
                <w:rFonts w:ascii="HY신명조" w:eastAsia="HY신명조" w:hint="eastAsia"/>
                <w:sz w:val="22"/>
                <w:szCs w:val="22"/>
              </w:rPr>
              <w:t>이튜</w:t>
            </w:r>
            <w:proofErr w:type="spellEnd"/>
            <w:r>
              <w:rPr>
                <w:rFonts w:ascii="HY신명조" w:eastAsia="HY신명조" w:hint="eastAsia"/>
                <w:sz w:val="22"/>
                <w:szCs w:val="22"/>
              </w:rPr>
              <w:t xml:space="preserve"> 멘토 분께 전달하여 피드백을 받고,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주제를 확정한다.</w:t>
            </w:r>
            <w:bookmarkStart w:id="0" w:name="_GoBack"/>
            <w:bookmarkEnd w:id="0"/>
          </w:p>
        </w:tc>
      </w:tr>
    </w:tbl>
    <w:p w14:paraId="585A55BF" w14:textId="77777777" w:rsidR="00392F8F" w:rsidRDefault="00392F8F">
      <w:pPr>
        <w:spacing w:line="480" w:lineRule="auto"/>
      </w:pPr>
    </w:p>
    <w:sectPr w:rsidR="0039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D244C" w14:textId="77777777" w:rsidR="00D95F15" w:rsidRDefault="00D95F15" w:rsidP="00C82220">
      <w:pPr>
        <w:spacing w:after="0" w:line="240" w:lineRule="auto"/>
      </w:pPr>
      <w:r>
        <w:separator/>
      </w:r>
    </w:p>
  </w:endnote>
  <w:endnote w:type="continuationSeparator" w:id="0">
    <w:p w14:paraId="3086736A" w14:textId="77777777" w:rsidR="00D95F15" w:rsidRDefault="00D95F15" w:rsidP="00C8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0D1F1" w14:textId="77777777" w:rsidR="00D95F15" w:rsidRDefault="00D95F15" w:rsidP="00C82220">
      <w:pPr>
        <w:spacing w:after="0" w:line="240" w:lineRule="auto"/>
      </w:pPr>
      <w:r>
        <w:separator/>
      </w:r>
    </w:p>
  </w:footnote>
  <w:footnote w:type="continuationSeparator" w:id="0">
    <w:p w14:paraId="74850BCF" w14:textId="77777777" w:rsidR="00D95F15" w:rsidRDefault="00D95F15" w:rsidP="00C8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6E6"/>
    <w:multiLevelType w:val="hybridMultilevel"/>
    <w:tmpl w:val="4418CAB0"/>
    <w:lvl w:ilvl="0" w:tplc="1E20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4"/>
    <w:rsid w:val="00146264"/>
    <w:rsid w:val="00315C6A"/>
    <w:rsid w:val="00392F8F"/>
    <w:rsid w:val="00933757"/>
    <w:rsid w:val="00B24CC4"/>
    <w:rsid w:val="00C017BF"/>
    <w:rsid w:val="00C82220"/>
    <w:rsid w:val="00C976A6"/>
    <w:rsid w:val="00D95F15"/>
    <w:rsid w:val="00E22C9A"/>
    <w:rsid w:val="00E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1F05"/>
  <w15:chartTrackingRefBased/>
  <w15:docId w15:val="{F1D718ED-A2CD-409E-8BA8-A90BC66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392F8F"/>
    <w:pPr>
      <w:wordWrap w:val="0"/>
      <w:spacing w:after="0" w:line="288" w:lineRule="auto"/>
      <w:textAlignment w:val="baseline"/>
    </w:pPr>
    <w:rPr>
      <w:rFonts w:ascii="맑은 고딕" w:eastAsia="맑은 고딕" w:hAnsi="Times New Roman" w:cs="Times New Roman"/>
      <w:color w:val="000000"/>
      <w:kern w:val="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2220"/>
  </w:style>
  <w:style w:type="paragraph" w:styleId="a6">
    <w:name w:val="footer"/>
    <w:basedOn w:val="a"/>
    <w:link w:val="Char0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YOOSONGEUN</cp:lastModifiedBy>
  <cp:revision>2</cp:revision>
  <dcterms:created xsi:type="dcterms:W3CDTF">2019-09-08T04:51:00Z</dcterms:created>
  <dcterms:modified xsi:type="dcterms:W3CDTF">2019-09-08T04:51:00Z</dcterms:modified>
</cp:coreProperties>
</file>