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8462B" w14:textId="07DD2F7C" w:rsidR="00053742" w:rsidRPr="00053742" w:rsidRDefault="00053742" w:rsidP="00053742">
      <w:pPr>
        <w:pStyle w:val="ListParagraph"/>
        <w:numPr>
          <w:ilvl w:val="0"/>
          <w:numId w:val="2"/>
        </w:numPr>
        <w:spacing w:before="100" w:beforeAutospacing="1" w:after="100" w:afterAutospacing="1" w:line="240" w:lineRule="auto"/>
        <w:rPr>
          <w:rFonts w:eastAsia="Times New Roman" w:cstheme="minorHAnsi"/>
          <w:kern w:val="0"/>
          <w:sz w:val="24"/>
          <w:szCs w:val="24"/>
          <w14:ligatures w14:val="none"/>
        </w:rPr>
      </w:pPr>
      <w:r w:rsidRPr="00053742">
        <w:rPr>
          <w:rFonts w:eastAsia="Times New Roman" w:cstheme="minorHAnsi"/>
          <w:color w:val="262626"/>
          <w:kern w:val="0"/>
          <w:sz w:val="24"/>
          <w:szCs w:val="24"/>
          <w14:ligatures w14:val="none"/>
        </w:rPr>
        <w:t>Write a function called sqrt( ) that computes the square of the value passed to it and displays the result. The function should be capable of squaring numbers with decimal points. Just use Microsoft Word and attach the document.</w:t>
      </w:r>
      <w:r w:rsidRPr="00053742">
        <w:rPr>
          <w:rFonts w:eastAsia="Times New Roman" w:cstheme="minorHAnsi"/>
          <w:vanish/>
          <w:kern w:val="0"/>
          <w:sz w:val="16"/>
          <w:szCs w:val="16"/>
          <w14:ligatures w14:val="none"/>
        </w:rPr>
        <w:t>Bottom of Form</w:t>
      </w:r>
    </w:p>
    <w:p w14:paraId="5AC8B124" w14:textId="77777777" w:rsidR="00053742" w:rsidRPr="00512F9C" w:rsidRDefault="00053742" w:rsidP="00053742">
      <w:pPr>
        <w:spacing w:after="0" w:line="276" w:lineRule="auto"/>
        <w:rPr>
          <w:rFonts w:cstheme="minorHAnsi"/>
        </w:rPr>
      </w:pPr>
      <w:r w:rsidRPr="00512F9C">
        <w:rPr>
          <w:rFonts w:cstheme="minorHAnsi"/>
        </w:rPr>
        <w:t>#include &lt;iostream&gt;</w:t>
      </w:r>
    </w:p>
    <w:p w14:paraId="6040A3E4" w14:textId="77777777" w:rsidR="00053742" w:rsidRPr="00512F9C" w:rsidRDefault="00053742" w:rsidP="00053742">
      <w:pPr>
        <w:spacing w:after="0" w:line="276" w:lineRule="auto"/>
        <w:rPr>
          <w:rFonts w:cstheme="minorHAnsi"/>
        </w:rPr>
      </w:pPr>
      <w:r w:rsidRPr="00512F9C">
        <w:rPr>
          <w:rFonts w:cstheme="minorHAnsi"/>
        </w:rPr>
        <w:t>#include &lt;</w:t>
      </w:r>
      <w:proofErr w:type="spellStart"/>
      <w:r w:rsidRPr="00512F9C">
        <w:rPr>
          <w:rFonts w:cstheme="minorHAnsi"/>
        </w:rPr>
        <w:t>cmath</w:t>
      </w:r>
      <w:proofErr w:type="spellEnd"/>
      <w:r w:rsidRPr="00512F9C">
        <w:rPr>
          <w:rFonts w:cstheme="minorHAnsi"/>
        </w:rPr>
        <w:t>&gt;</w:t>
      </w:r>
    </w:p>
    <w:p w14:paraId="2ADC5EA9" w14:textId="77777777" w:rsidR="00053742" w:rsidRDefault="00053742" w:rsidP="00053742">
      <w:pPr>
        <w:spacing w:after="0" w:line="276" w:lineRule="auto"/>
        <w:rPr>
          <w:rFonts w:cstheme="minorHAnsi"/>
        </w:rPr>
      </w:pPr>
      <w:r w:rsidRPr="00512F9C">
        <w:rPr>
          <w:rFonts w:cstheme="minorHAnsi"/>
        </w:rPr>
        <w:t>using namespace std;</w:t>
      </w:r>
    </w:p>
    <w:p w14:paraId="63284465" w14:textId="77777777" w:rsidR="00053742" w:rsidRDefault="00053742" w:rsidP="00053742">
      <w:pPr>
        <w:spacing w:after="0" w:line="276" w:lineRule="auto"/>
        <w:rPr>
          <w:rFonts w:cstheme="minorHAnsi"/>
        </w:rPr>
      </w:pPr>
    </w:p>
    <w:p w14:paraId="1AD4D014" w14:textId="77777777" w:rsidR="00053742" w:rsidRDefault="00053742" w:rsidP="00053742">
      <w:pPr>
        <w:spacing w:after="0" w:line="276" w:lineRule="auto"/>
        <w:rPr>
          <w:rFonts w:cstheme="minorHAnsi"/>
        </w:rPr>
      </w:pPr>
      <w:r w:rsidRPr="00496DF0">
        <w:rPr>
          <w:rFonts w:cstheme="minorHAnsi"/>
        </w:rPr>
        <w:t xml:space="preserve">void sqrt(double num) </w:t>
      </w:r>
    </w:p>
    <w:p w14:paraId="713F4CA1" w14:textId="77777777" w:rsidR="00053742" w:rsidRDefault="00053742" w:rsidP="00053742">
      <w:pPr>
        <w:spacing w:after="0" w:line="276" w:lineRule="auto"/>
        <w:rPr>
          <w:rFonts w:cstheme="minorHAnsi"/>
        </w:rPr>
      </w:pPr>
      <w:r w:rsidRPr="00496DF0">
        <w:rPr>
          <w:rFonts w:cstheme="minorHAnsi"/>
        </w:rPr>
        <w:t>{</w:t>
      </w:r>
    </w:p>
    <w:p w14:paraId="246BB3A0" w14:textId="77777777" w:rsidR="00053742" w:rsidRPr="00496DF0" w:rsidRDefault="00053742" w:rsidP="00053742">
      <w:pPr>
        <w:spacing w:after="0" w:line="276" w:lineRule="auto"/>
        <w:ind w:firstLine="720"/>
        <w:rPr>
          <w:rFonts w:cstheme="minorHAnsi"/>
        </w:rPr>
      </w:pPr>
      <w:proofErr w:type="spellStart"/>
      <w:r w:rsidRPr="00496DF0">
        <w:rPr>
          <w:rFonts w:cstheme="minorHAnsi"/>
        </w:rPr>
        <w:t>cout</w:t>
      </w:r>
      <w:proofErr w:type="spellEnd"/>
      <w:r w:rsidRPr="00496DF0">
        <w:rPr>
          <w:rFonts w:cstheme="minorHAnsi"/>
        </w:rPr>
        <w:t xml:space="preserve"> &lt;&lt; "The square of " &lt;&lt; num &lt;&lt; " is " &lt;&lt; num * num &lt;&lt; </w:t>
      </w:r>
      <w:proofErr w:type="spellStart"/>
      <w:r w:rsidRPr="00496DF0">
        <w:rPr>
          <w:rFonts w:cstheme="minorHAnsi"/>
        </w:rPr>
        <w:t>endl</w:t>
      </w:r>
      <w:proofErr w:type="spellEnd"/>
      <w:r w:rsidRPr="00496DF0">
        <w:rPr>
          <w:rFonts w:cstheme="minorHAnsi"/>
        </w:rPr>
        <w:t>;</w:t>
      </w:r>
    </w:p>
    <w:p w14:paraId="52D6D3C5" w14:textId="77777777" w:rsidR="00053742" w:rsidRDefault="00053742" w:rsidP="00053742">
      <w:pPr>
        <w:spacing w:after="0" w:line="276" w:lineRule="auto"/>
        <w:rPr>
          <w:rFonts w:cstheme="minorHAnsi"/>
        </w:rPr>
      </w:pPr>
      <w:r w:rsidRPr="00496DF0">
        <w:rPr>
          <w:rFonts w:cstheme="minorHAnsi"/>
        </w:rPr>
        <w:t>}</w:t>
      </w:r>
    </w:p>
    <w:p w14:paraId="168713D2" w14:textId="77777777" w:rsidR="00053742" w:rsidRPr="00496DF0" w:rsidRDefault="00053742" w:rsidP="00053742">
      <w:pPr>
        <w:spacing w:after="0" w:line="276" w:lineRule="auto"/>
        <w:rPr>
          <w:rFonts w:cstheme="minorHAnsi"/>
        </w:rPr>
      </w:pPr>
    </w:p>
    <w:p w14:paraId="57101E4D" w14:textId="77777777" w:rsidR="00053742" w:rsidRDefault="00053742" w:rsidP="00053742">
      <w:pPr>
        <w:spacing w:after="0" w:line="276" w:lineRule="auto"/>
        <w:rPr>
          <w:rFonts w:cstheme="minorHAnsi"/>
        </w:rPr>
      </w:pPr>
      <w:r w:rsidRPr="00496DF0">
        <w:rPr>
          <w:rFonts w:cstheme="minorHAnsi"/>
        </w:rPr>
        <w:t>int main(</w:t>
      </w:r>
      <w:r>
        <w:rPr>
          <w:rFonts w:cstheme="minorHAnsi"/>
        </w:rPr>
        <w:t>void</w:t>
      </w:r>
      <w:r w:rsidRPr="00496DF0">
        <w:rPr>
          <w:rFonts w:cstheme="minorHAnsi"/>
        </w:rPr>
        <w:t>)</w:t>
      </w:r>
    </w:p>
    <w:p w14:paraId="206766F6" w14:textId="77777777" w:rsidR="00053742" w:rsidRDefault="00053742" w:rsidP="00053742">
      <w:pPr>
        <w:spacing w:after="0" w:line="276" w:lineRule="auto"/>
        <w:rPr>
          <w:rFonts w:cstheme="minorHAnsi"/>
        </w:rPr>
      </w:pPr>
      <w:r w:rsidRPr="00496DF0">
        <w:rPr>
          <w:rFonts w:cstheme="minorHAnsi"/>
        </w:rPr>
        <w:t>{</w:t>
      </w:r>
    </w:p>
    <w:p w14:paraId="39E5AFED" w14:textId="77777777" w:rsidR="00053742" w:rsidRDefault="00053742" w:rsidP="00053742">
      <w:pPr>
        <w:spacing w:after="0" w:line="276" w:lineRule="auto"/>
        <w:ind w:firstLine="720"/>
        <w:rPr>
          <w:rFonts w:cstheme="minorHAnsi"/>
        </w:rPr>
      </w:pPr>
      <w:proofErr w:type="spellStart"/>
      <w:r>
        <w:rPr>
          <w:rFonts w:cstheme="minorHAnsi"/>
        </w:rPr>
        <w:t>c</w:t>
      </w:r>
      <w:r w:rsidRPr="00496DF0">
        <w:rPr>
          <w:rFonts w:cstheme="minorHAnsi"/>
        </w:rPr>
        <w:t>out</w:t>
      </w:r>
      <w:proofErr w:type="spellEnd"/>
      <w:r w:rsidRPr="00496DF0">
        <w:rPr>
          <w:rFonts w:cstheme="minorHAnsi"/>
        </w:rPr>
        <w:t xml:space="preserve"> &lt;&lt; "Enter a number: ";</w:t>
      </w:r>
    </w:p>
    <w:p w14:paraId="3B9AF8A8" w14:textId="77777777" w:rsidR="00053742" w:rsidRDefault="00053742" w:rsidP="00053742">
      <w:pPr>
        <w:spacing w:after="0" w:line="276" w:lineRule="auto"/>
        <w:ind w:firstLine="720"/>
        <w:rPr>
          <w:rFonts w:cstheme="minorHAnsi"/>
        </w:rPr>
      </w:pPr>
      <w:proofErr w:type="spellStart"/>
      <w:r w:rsidRPr="00496DF0">
        <w:rPr>
          <w:rFonts w:cstheme="minorHAnsi"/>
        </w:rPr>
        <w:t>cin</w:t>
      </w:r>
      <w:proofErr w:type="spellEnd"/>
      <w:r w:rsidRPr="00496DF0">
        <w:rPr>
          <w:rFonts w:cstheme="minorHAnsi"/>
        </w:rPr>
        <w:t xml:space="preserve"> &gt;&gt; number;</w:t>
      </w:r>
    </w:p>
    <w:p w14:paraId="43420B8A" w14:textId="77777777" w:rsidR="00053742" w:rsidRPr="00496DF0" w:rsidRDefault="00053742" w:rsidP="00053742">
      <w:pPr>
        <w:spacing w:after="0" w:line="276" w:lineRule="auto"/>
        <w:ind w:firstLine="720"/>
        <w:rPr>
          <w:rFonts w:cstheme="minorHAnsi"/>
        </w:rPr>
      </w:pPr>
      <w:r>
        <w:rPr>
          <w:rFonts w:cstheme="minorHAnsi"/>
        </w:rPr>
        <w:t>s</w:t>
      </w:r>
      <w:r w:rsidRPr="00496DF0">
        <w:rPr>
          <w:rFonts w:cstheme="minorHAnsi"/>
        </w:rPr>
        <w:t>qrt(number);</w:t>
      </w:r>
    </w:p>
    <w:p w14:paraId="57C1840C" w14:textId="77777777" w:rsidR="00053742" w:rsidRPr="00496DF0" w:rsidRDefault="00053742" w:rsidP="00053742">
      <w:pPr>
        <w:spacing w:after="0" w:line="276" w:lineRule="auto"/>
        <w:rPr>
          <w:rFonts w:cstheme="minorHAnsi"/>
        </w:rPr>
      </w:pPr>
      <w:r w:rsidRPr="00496DF0">
        <w:rPr>
          <w:rFonts w:cstheme="minorHAnsi"/>
        </w:rPr>
        <w:t xml:space="preserve"> </w:t>
      </w:r>
      <w:r>
        <w:rPr>
          <w:rFonts w:cstheme="minorHAnsi"/>
        </w:rPr>
        <w:tab/>
      </w:r>
      <w:r w:rsidRPr="00496DF0">
        <w:rPr>
          <w:rFonts w:cstheme="minorHAnsi"/>
        </w:rPr>
        <w:t>return 0;</w:t>
      </w:r>
    </w:p>
    <w:p w14:paraId="35F3B52C" w14:textId="77777777" w:rsidR="00053742" w:rsidRPr="00496DF0" w:rsidRDefault="00053742" w:rsidP="00053742">
      <w:pPr>
        <w:spacing w:after="0" w:line="276" w:lineRule="auto"/>
        <w:rPr>
          <w:rFonts w:cstheme="minorHAnsi"/>
        </w:rPr>
      </w:pPr>
      <w:r w:rsidRPr="00496DF0">
        <w:rPr>
          <w:rFonts w:cstheme="minorHAnsi"/>
        </w:rPr>
        <w:t>}</w:t>
      </w:r>
    </w:p>
    <w:p w14:paraId="79FA68CF" w14:textId="77777777" w:rsidR="00475067" w:rsidRDefault="00475067"/>
    <w:sectPr w:rsidR="004750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E0038"/>
    <w:multiLevelType w:val="hybridMultilevel"/>
    <w:tmpl w:val="99409DD6"/>
    <w:lvl w:ilvl="0" w:tplc="03ECF7F8">
      <w:start w:val="2"/>
      <w:numFmt w:val="decimal"/>
      <w:lvlText w:val="%1."/>
      <w:lvlJc w:val="left"/>
      <w:pPr>
        <w:ind w:left="720" w:hanging="360"/>
      </w:pPr>
      <w:rPr>
        <w:rFonts w:hint="default"/>
        <w:color w:val="2626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4C4E0E"/>
    <w:multiLevelType w:val="multilevel"/>
    <w:tmpl w:val="84066D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5815587">
    <w:abstractNumId w:val="1"/>
  </w:num>
  <w:num w:numId="2" w16cid:durableId="304286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085"/>
    <w:rsid w:val="00053742"/>
    <w:rsid w:val="00475067"/>
    <w:rsid w:val="00934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CD0B5"/>
  <w15:chartTrackingRefBased/>
  <w15:docId w15:val="{5CAA85F9-27F2-4191-AB14-FB0C79B5F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7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7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72</Words>
  <Characters>411</Characters>
  <Application>Microsoft Office Word</Application>
  <DocSecurity>0</DocSecurity>
  <Lines>3</Lines>
  <Paragraphs>1</Paragraphs>
  <ScaleCrop>false</ScaleCrop>
  <Company/>
  <LinksUpToDate>false</LinksUpToDate>
  <CharactersWithSpaces>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Brinkmann,Meghan</dc:creator>
  <cp:keywords/>
  <dc:description/>
  <cp:lastModifiedBy>Brinkmann,Meghan</cp:lastModifiedBy>
  <cp:revision>2</cp:revision>
  <dcterms:created xsi:type="dcterms:W3CDTF">2023-12-03T22:00:00Z</dcterms:created>
  <dcterms:modified xsi:type="dcterms:W3CDTF">2023-12-03T22:00:00Z</dcterms:modified>
</cp:coreProperties>
</file>