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234"/>
        <w:gridCol w:w="7217"/>
      </w:tblGrid>
      <w:tr w:rsidR="00573B74" w:rsidRPr="00573B74" w14:paraId="7E76D778" w14:textId="77777777" w:rsidTr="00573B74">
        <w:trPr>
          <w:trHeight w:val="8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CDFFB" w14:textId="77777777" w:rsidR="00573B74" w:rsidRPr="00573B74" w:rsidRDefault="00573B74" w:rsidP="00573B74">
            <w:pPr>
              <w:jc w:val="center"/>
              <w:rPr>
                <w:b/>
                <w:bCs/>
              </w:rPr>
            </w:pPr>
            <w:r w:rsidRPr="00573B74">
              <w:rPr>
                <w:b/>
                <w:bCs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1D599167" w14:textId="77777777" w:rsidR="00573B74" w:rsidRPr="00573B74" w:rsidRDefault="00573B74" w:rsidP="00573B74">
            <w:pPr>
              <w:jc w:val="center"/>
              <w:rPr>
                <w:b/>
                <w:bCs/>
              </w:rPr>
            </w:pPr>
            <w:r w:rsidRPr="00573B7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2BE181" w14:textId="77777777" w:rsidR="00573B74" w:rsidRPr="00573B74" w:rsidRDefault="00573B74" w:rsidP="00573B74">
            <w:pPr>
              <w:jc w:val="center"/>
              <w:rPr>
                <w:b/>
                <w:bCs/>
              </w:rPr>
            </w:pPr>
            <w:r w:rsidRPr="00573B74">
              <w:rPr>
                <w:b/>
                <w:bCs/>
              </w:rPr>
              <w:t>Explanation</w:t>
            </w:r>
          </w:p>
        </w:tc>
      </w:tr>
      <w:tr w:rsidR="00573B74" w:rsidRPr="00573B74" w14:paraId="6B1D032B" w14:textId="77777777" w:rsidTr="00573B74">
        <w:trPr>
          <w:trHeight w:val="863"/>
          <w:tblCellSpacing w:w="15" w:type="dxa"/>
        </w:trPr>
        <w:tc>
          <w:tcPr>
            <w:tcW w:w="0" w:type="auto"/>
            <w:vAlign w:val="center"/>
            <w:hideMark/>
          </w:tcPr>
          <w:p w14:paraId="30350CFB" w14:textId="77777777" w:rsidR="00573B74" w:rsidRPr="00573B74" w:rsidRDefault="00573B74" w:rsidP="00573B74">
            <w:pPr>
              <w:jc w:val="center"/>
            </w:pPr>
            <w:r w:rsidRPr="00573B74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E3FD2B8" w14:textId="77777777" w:rsidR="00573B74" w:rsidRPr="00573B74" w:rsidRDefault="00573B74" w:rsidP="00573B74">
            <w:pPr>
              <w:jc w:val="center"/>
            </w:pPr>
            <w:r w:rsidRPr="00573B74">
              <w:t>Compiled</w:t>
            </w:r>
          </w:p>
        </w:tc>
        <w:tc>
          <w:tcPr>
            <w:tcW w:w="0" w:type="auto"/>
            <w:vAlign w:val="center"/>
            <w:hideMark/>
          </w:tcPr>
          <w:p w14:paraId="7183DF5E" w14:textId="77777777" w:rsidR="00573B74" w:rsidRPr="00573B74" w:rsidRDefault="00573B74" w:rsidP="00573B74">
            <w:r w:rsidRPr="00573B74">
              <w:t>C programs are converted into machine code by a compiler before execution.</w:t>
            </w:r>
          </w:p>
        </w:tc>
      </w:tr>
      <w:tr w:rsidR="00573B74" w:rsidRPr="00573B74" w14:paraId="5822EC0B" w14:textId="77777777" w:rsidTr="00573B74">
        <w:trPr>
          <w:trHeight w:val="876"/>
          <w:tblCellSpacing w:w="15" w:type="dxa"/>
        </w:trPr>
        <w:tc>
          <w:tcPr>
            <w:tcW w:w="0" w:type="auto"/>
            <w:vAlign w:val="center"/>
            <w:hideMark/>
          </w:tcPr>
          <w:p w14:paraId="530F89B9" w14:textId="77777777" w:rsidR="00573B74" w:rsidRPr="00573B74" w:rsidRDefault="00573B74" w:rsidP="00573B74">
            <w:pPr>
              <w:jc w:val="center"/>
            </w:pPr>
            <w:r w:rsidRPr="00573B74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162356DA" w14:textId="77777777" w:rsidR="00573B74" w:rsidRPr="00573B74" w:rsidRDefault="00573B74" w:rsidP="00573B74">
            <w:pPr>
              <w:jc w:val="center"/>
            </w:pPr>
            <w:r w:rsidRPr="00573B74">
              <w:t>Both</w:t>
            </w:r>
          </w:p>
        </w:tc>
        <w:tc>
          <w:tcPr>
            <w:tcW w:w="0" w:type="auto"/>
            <w:vAlign w:val="center"/>
            <w:hideMark/>
          </w:tcPr>
          <w:p w14:paraId="64C79819" w14:textId="77777777" w:rsidR="00573B74" w:rsidRPr="00573B74" w:rsidRDefault="00573B74" w:rsidP="00573B74">
            <w:r w:rsidRPr="00573B74">
              <w:t>Java source code is compiled into bytecode, which runs on the JVM.</w:t>
            </w:r>
          </w:p>
        </w:tc>
      </w:tr>
      <w:tr w:rsidR="00573B74" w:rsidRPr="00573B74" w14:paraId="29C05EF3" w14:textId="77777777" w:rsidTr="00573B74">
        <w:trPr>
          <w:trHeight w:val="863"/>
          <w:tblCellSpacing w:w="15" w:type="dxa"/>
        </w:trPr>
        <w:tc>
          <w:tcPr>
            <w:tcW w:w="0" w:type="auto"/>
            <w:vAlign w:val="center"/>
            <w:hideMark/>
          </w:tcPr>
          <w:p w14:paraId="4EC65097" w14:textId="77777777" w:rsidR="00573B74" w:rsidRPr="00573B74" w:rsidRDefault="00573B74" w:rsidP="00573B74">
            <w:pPr>
              <w:jc w:val="center"/>
            </w:pPr>
            <w:r w:rsidRPr="00573B74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90E8E98" w14:textId="77777777" w:rsidR="00573B74" w:rsidRPr="00573B74" w:rsidRDefault="00573B74" w:rsidP="00573B74">
            <w:pPr>
              <w:jc w:val="center"/>
            </w:pPr>
            <w:r w:rsidRPr="00573B74">
              <w:t>Interpreted</w:t>
            </w:r>
          </w:p>
        </w:tc>
        <w:tc>
          <w:tcPr>
            <w:tcW w:w="0" w:type="auto"/>
            <w:vAlign w:val="center"/>
            <w:hideMark/>
          </w:tcPr>
          <w:p w14:paraId="2E81199D" w14:textId="77777777" w:rsidR="00573B74" w:rsidRPr="00573B74" w:rsidRDefault="00573B74" w:rsidP="00573B74">
            <w:r w:rsidRPr="00573B74">
              <w:t>Python code is generally executed by an interpreter, though it is first compiled to bytecode internally.</w:t>
            </w:r>
          </w:p>
        </w:tc>
      </w:tr>
    </w:tbl>
    <w:p w14:paraId="0A62B4F6" w14:textId="77777777" w:rsidR="00340929" w:rsidRDefault="00340929"/>
    <w:sectPr w:rsidR="00340929" w:rsidSect="00573B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B74"/>
    <w:rsid w:val="0009266F"/>
    <w:rsid w:val="00286B82"/>
    <w:rsid w:val="00340929"/>
    <w:rsid w:val="0057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634A"/>
  <w15:chartTrackingRefBased/>
  <w15:docId w15:val="{043748DC-1D4D-4E3B-A395-0087F3BD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Sheladiya</dc:creator>
  <cp:keywords/>
  <dc:description/>
  <cp:lastModifiedBy>Meet Sheladiya</cp:lastModifiedBy>
  <cp:revision>1</cp:revision>
  <dcterms:created xsi:type="dcterms:W3CDTF">2026-09-12T16:35:00Z</dcterms:created>
  <dcterms:modified xsi:type="dcterms:W3CDTF">2026-09-12T16:36:00Z</dcterms:modified>
</cp:coreProperties>
</file>