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E2419" w14:textId="1565CDC7" w:rsidR="00153A67" w:rsidRDefault="00781BA9">
      <w:r>
        <w:rPr>
          <w:noProof/>
        </w:rPr>
        <mc:AlternateContent>
          <mc:Choice Requires="wps">
            <w:drawing>
              <wp:anchor distT="45720" distB="45720" distL="114300" distR="114300" simplePos="0" relativeHeight="251666432" behindDoc="0" locked="0" layoutInCell="1" allowOverlap="1" wp14:anchorId="557856A1" wp14:editId="322FE5E8">
                <wp:simplePos x="0" y="0"/>
                <wp:positionH relativeFrom="page">
                  <wp:posOffset>3681689</wp:posOffset>
                </wp:positionH>
                <wp:positionV relativeFrom="page">
                  <wp:posOffset>7491771</wp:posOffset>
                </wp:positionV>
                <wp:extent cx="3917642" cy="1428750"/>
                <wp:effectExtent l="0" t="0" r="0" b="0"/>
                <wp:wrapSquare wrapText="bothSides"/>
                <wp:docPr id="21051664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642" cy="1428750"/>
                        </a:xfrm>
                        <a:prstGeom prst="rect">
                          <a:avLst/>
                        </a:prstGeom>
                        <a:noFill/>
                        <a:ln w="9525">
                          <a:noFill/>
                          <a:miter lim="800000"/>
                          <a:headEnd/>
                          <a:tailEnd/>
                        </a:ln>
                      </wps:spPr>
                      <wps:txbx>
                        <w:txbxContent>
                          <w:p w14:paraId="79F41C53" w14:textId="678D1479" w:rsidR="00781BA9" w:rsidRPr="00A06A2B" w:rsidRDefault="00781BA9" w:rsidP="00A06A2B">
                            <w:pPr>
                              <w:pStyle w:val="Prrafodelista"/>
                              <w:numPr>
                                <w:ilvl w:val="0"/>
                                <w:numId w:val="18"/>
                              </w:numPr>
                              <w:rPr>
                                <w:bCs/>
                                <w:lang w:val="es-ES"/>
                              </w:rPr>
                            </w:pPr>
                            <w:r w:rsidRPr="00A06A2B">
                              <w:rPr>
                                <w:bCs/>
                                <w:lang w:val="es-ES"/>
                              </w:rPr>
                              <w:t>Alberto Sebastián López Cruz. (25401775)</w:t>
                            </w:r>
                          </w:p>
                          <w:p w14:paraId="24EF93D1" w14:textId="77777777" w:rsidR="00781BA9" w:rsidRPr="00A06A2B" w:rsidRDefault="00781BA9" w:rsidP="00A06A2B">
                            <w:pPr>
                              <w:pStyle w:val="Prrafodelista"/>
                              <w:numPr>
                                <w:ilvl w:val="0"/>
                                <w:numId w:val="18"/>
                              </w:numPr>
                              <w:rPr>
                                <w:bCs/>
                                <w:lang w:val="es-ES"/>
                              </w:rPr>
                            </w:pPr>
                            <w:r w:rsidRPr="00A06A2B">
                              <w:rPr>
                                <w:bCs/>
                                <w:lang w:val="es-ES"/>
                              </w:rPr>
                              <w:t>Cesar David Bermúdez Campos. (25418891)</w:t>
                            </w:r>
                          </w:p>
                          <w:p w14:paraId="16066F8D" w14:textId="77777777" w:rsidR="00781BA9" w:rsidRPr="00A06A2B" w:rsidRDefault="00781BA9" w:rsidP="00A06A2B">
                            <w:pPr>
                              <w:pStyle w:val="Prrafodelista"/>
                              <w:numPr>
                                <w:ilvl w:val="0"/>
                                <w:numId w:val="18"/>
                              </w:numPr>
                              <w:rPr>
                                <w:bCs/>
                                <w:lang w:val="es-ES"/>
                              </w:rPr>
                            </w:pPr>
                            <w:r w:rsidRPr="00A06A2B">
                              <w:rPr>
                                <w:bCs/>
                                <w:lang w:val="es-ES"/>
                              </w:rPr>
                              <w:t>José Ángel Borja Medrano. (25401247)</w:t>
                            </w:r>
                          </w:p>
                          <w:p w14:paraId="4A4CA7F6" w14:textId="77777777" w:rsidR="00A06A2B" w:rsidRPr="00A06A2B" w:rsidRDefault="00781BA9" w:rsidP="00A06A2B">
                            <w:pPr>
                              <w:pStyle w:val="Prrafodelista"/>
                              <w:numPr>
                                <w:ilvl w:val="0"/>
                                <w:numId w:val="18"/>
                              </w:numPr>
                              <w:rPr>
                                <w:bCs/>
                                <w:lang w:val="es-ES"/>
                              </w:rPr>
                            </w:pPr>
                            <w:r w:rsidRPr="00A06A2B">
                              <w:rPr>
                                <w:bCs/>
                                <w:lang w:val="es-ES"/>
                              </w:rPr>
                              <w:t>Javier de Jesús Salinas Arteaga. (25403425)</w:t>
                            </w:r>
                          </w:p>
                          <w:p w14:paraId="7D876B39" w14:textId="2623E674" w:rsidR="00A06A2B" w:rsidRPr="00A06A2B" w:rsidRDefault="00A06A2B" w:rsidP="00A06A2B">
                            <w:pPr>
                              <w:pStyle w:val="Prrafodelista"/>
                              <w:numPr>
                                <w:ilvl w:val="0"/>
                                <w:numId w:val="18"/>
                              </w:numPr>
                              <w:rPr>
                                <w:lang w:val="es-ES"/>
                              </w:rPr>
                            </w:pPr>
                            <w:r w:rsidRPr="00A06A2B">
                              <w:rPr>
                                <w:lang w:val="es-ES"/>
                              </w:rPr>
                              <w:t>Kelly Raquel Martínez Rocha. (25415613)</w:t>
                            </w:r>
                          </w:p>
                          <w:p w14:paraId="31CF6CA3" w14:textId="77777777" w:rsidR="00A06A2B" w:rsidRPr="00A06A2B" w:rsidRDefault="00A06A2B" w:rsidP="00A06A2B">
                            <w:pPr>
                              <w:ind w:left="1080"/>
                              <w:rPr>
                                <w:bCs/>
                                <w:lang w:val="es-ES"/>
                              </w:rPr>
                            </w:pPr>
                          </w:p>
                          <w:p w14:paraId="34DD8EEE" w14:textId="77777777" w:rsidR="00781BA9" w:rsidRDefault="00781BA9" w:rsidP="00A06A2B">
                            <w:pPr>
                              <w:ind w:left="1455"/>
                              <w:rPr>
                                <w:bCs/>
                                <w:lang w:val="es-ES"/>
                              </w:rPr>
                            </w:pPr>
                          </w:p>
                          <w:p w14:paraId="51039497" w14:textId="77777777" w:rsidR="00781BA9" w:rsidRDefault="00781BA9" w:rsidP="00781BA9">
                            <w:pPr>
                              <w:rPr>
                                <w:bCs/>
                                <w:lang w:val="es-ES"/>
                              </w:rPr>
                            </w:pPr>
                          </w:p>
                          <w:p w14:paraId="689014F2" w14:textId="77777777" w:rsidR="00781BA9" w:rsidRDefault="00781BA9" w:rsidP="00781BA9">
                            <w:pPr>
                              <w:rPr>
                                <w:bCs/>
                                <w:lang w:val="es-ES"/>
                              </w:rPr>
                            </w:pPr>
                          </w:p>
                          <w:p w14:paraId="2B60CD35" w14:textId="77777777" w:rsidR="00781BA9" w:rsidRDefault="00781BA9" w:rsidP="00781BA9">
                            <w:pPr>
                              <w:rPr>
                                <w:bCs/>
                                <w:lang w:val="es-ES"/>
                              </w:rPr>
                            </w:pPr>
                          </w:p>
                          <w:p w14:paraId="7F70B187" w14:textId="77777777" w:rsidR="00781BA9" w:rsidRDefault="00781BA9" w:rsidP="00781BA9">
                            <w:pPr>
                              <w:rPr>
                                <w:bCs/>
                                <w:lang w:val="es-ES"/>
                              </w:rPr>
                            </w:pPr>
                          </w:p>
                          <w:p w14:paraId="356BF223" w14:textId="77777777" w:rsidR="00781BA9" w:rsidRDefault="00781BA9" w:rsidP="00781BA9">
                            <w:pPr>
                              <w:rPr>
                                <w:bCs/>
                                <w:lang w:val="es-ES"/>
                              </w:rPr>
                            </w:pPr>
                          </w:p>
                          <w:p w14:paraId="1AB8951B" w14:textId="77777777" w:rsidR="00781BA9" w:rsidRPr="00781BA9" w:rsidRDefault="00781BA9" w:rsidP="00781BA9">
                            <w:pPr>
                              <w:numPr>
                                <w:ilvl w:val="1"/>
                                <w:numId w:val="5"/>
                              </w:numPr>
                              <w:rPr>
                                <w:bCs/>
                                <w:lang w:val="es-ES"/>
                              </w:rPr>
                            </w:pPr>
                          </w:p>
                          <w:p w14:paraId="5A4E1427" w14:textId="77777777" w:rsidR="00781BA9" w:rsidRPr="00781BA9" w:rsidRDefault="00781BA9" w:rsidP="00781BA9">
                            <w:pPr>
                              <w:numPr>
                                <w:ilvl w:val="1"/>
                                <w:numId w:val="5"/>
                              </w:numPr>
                              <w:rPr>
                                <w:bCs/>
                                <w:lang w:val="es-ES"/>
                              </w:rPr>
                            </w:pPr>
                            <w:r w:rsidRPr="00781BA9">
                              <w:rPr>
                                <w:bCs/>
                                <w:lang w:val="es-ES"/>
                              </w:rPr>
                              <w:t>Kelly Raquel Martínez Rocha. (25415613)</w:t>
                            </w:r>
                          </w:p>
                          <w:p w14:paraId="23818556" w14:textId="0067FA22" w:rsidR="009A3F0E" w:rsidRDefault="009A3F0E"/>
                          <w:p w14:paraId="1606B349" w14:textId="60E4DA77" w:rsidR="009A3F0E" w:rsidRDefault="009A3F0E">
                            <w:r>
                              <w:t>*</w:t>
                            </w:r>
                          </w:p>
                          <w:p w14:paraId="344B84A2" w14:textId="502BF7D8" w:rsidR="009A3F0E" w:rsidRDefault="009A3F0E">
                            <w:r>
                              <w:t>*</w:t>
                            </w:r>
                          </w:p>
                          <w:p w14:paraId="60E138F1" w14:textId="3B524CFE" w:rsidR="009A3F0E" w:rsidRDefault="009A3F0E">
                            <w:r>
                              <w:t>*</w:t>
                            </w:r>
                          </w:p>
                          <w:p w14:paraId="14E079E4" w14:textId="02B0E212" w:rsidR="009A3F0E" w:rsidRDefault="009A3F0E">
                            <w:r>
                              <w:t>*</w:t>
                            </w:r>
                          </w:p>
                          <w:p w14:paraId="080C8795" w14:textId="63BA1B12" w:rsidR="009A3F0E" w:rsidRDefault="009A3F0E">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7856A1" id="_x0000_t202" coordsize="21600,21600" o:spt="202" path="m,l,21600r21600,l21600,xe">
                <v:stroke joinstyle="miter"/>
                <v:path gradientshapeok="t" o:connecttype="rect"/>
              </v:shapetype>
              <v:shape id="Cuadro de texto 2" o:spid="_x0000_s1026" type="#_x0000_t202" style="position:absolute;margin-left:289.9pt;margin-top:589.9pt;width:308.5pt;height:112.5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" filled="f" stroked="f">
                <v:textbox>
                  <w:txbxContent>
                    <w:p w14:paraId="79F41C53" w14:textId="678D1479" w:rsidR="00781BA9" w:rsidRPr="00A06A2B" w:rsidRDefault="00781BA9" w:rsidP="00A06A2B">
                      <w:pPr>
                        <w:pStyle w:val="Prrafodelista"/>
                        <w:numPr>
                          <w:ilvl w:val="0"/>
                          <w:numId w:val="18"/>
                        </w:numPr>
                        <w:rPr>
                          <w:bCs/>
                          <w:lang w:val="es-ES"/>
                        </w:rPr>
                      </w:pPr>
                      <w:r w:rsidRPr="00A06A2B">
                        <w:rPr>
                          <w:bCs/>
                          <w:lang w:val="es-ES"/>
                        </w:rPr>
                        <w:t>Alberto Sebastián López Cruz. (25401775)</w:t>
                      </w:r>
                    </w:p>
                    <w:p w14:paraId="24EF93D1" w14:textId="77777777" w:rsidR="00781BA9" w:rsidRPr="00A06A2B" w:rsidRDefault="00781BA9" w:rsidP="00A06A2B">
                      <w:pPr>
                        <w:pStyle w:val="Prrafodelista"/>
                        <w:numPr>
                          <w:ilvl w:val="0"/>
                          <w:numId w:val="18"/>
                        </w:numPr>
                        <w:rPr>
                          <w:bCs/>
                          <w:lang w:val="es-ES"/>
                        </w:rPr>
                      </w:pPr>
                      <w:r w:rsidRPr="00A06A2B">
                        <w:rPr>
                          <w:bCs/>
                          <w:lang w:val="es-ES"/>
                        </w:rPr>
                        <w:t>Cesar David Bermúdez Campos. (25418891)</w:t>
                      </w:r>
                    </w:p>
                    <w:p w14:paraId="16066F8D" w14:textId="77777777" w:rsidR="00781BA9" w:rsidRPr="00A06A2B" w:rsidRDefault="00781BA9" w:rsidP="00A06A2B">
                      <w:pPr>
                        <w:pStyle w:val="Prrafodelista"/>
                        <w:numPr>
                          <w:ilvl w:val="0"/>
                          <w:numId w:val="18"/>
                        </w:numPr>
                        <w:rPr>
                          <w:bCs/>
                          <w:lang w:val="es-ES"/>
                        </w:rPr>
                      </w:pPr>
                      <w:r w:rsidRPr="00A06A2B">
                        <w:rPr>
                          <w:bCs/>
                          <w:lang w:val="es-ES"/>
                        </w:rPr>
                        <w:t>José Ángel Borja Medrano. (25401247)</w:t>
                      </w:r>
                    </w:p>
                    <w:p w14:paraId="4A4CA7F6" w14:textId="77777777" w:rsidR="00A06A2B" w:rsidRPr="00A06A2B" w:rsidRDefault="00781BA9" w:rsidP="00A06A2B">
                      <w:pPr>
                        <w:pStyle w:val="Prrafodelista"/>
                        <w:numPr>
                          <w:ilvl w:val="0"/>
                          <w:numId w:val="18"/>
                        </w:numPr>
                        <w:rPr>
                          <w:bCs/>
                          <w:lang w:val="es-ES"/>
                        </w:rPr>
                      </w:pPr>
                      <w:r w:rsidRPr="00A06A2B">
                        <w:rPr>
                          <w:bCs/>
                          <w:lang w:val="es-ES"/>
                        </w:rPr>
                        <w:t>Javier de Jesús Salinas Arteaga. (25403425)</w:t>
                      </w:r>
                    </w:p>
                    <w:p w14:paraId="7D876B39" w14:textId="2623E674" w:rsidR="00A06A2B" w:rsidRPr="00A06A2B" w:rsidRDefault="00A06A2B" w:rsidP="00A06A2B">
                      <w:pPr>
                        <w:pStyle w:val="Prrafodelista"/>
                        <w:numPr>
                          <w:ilvl w:val="0"/>
                          <w:numId w:val="18"/>
                        </w:numPr>
                        <w:rPr>
                          <w:lang w:val="es-ES"/>
                        </w:rPr>
                      </w:pPr>
                      <w:r w:rsidRPr="00A06A2B">
                        <w:rPr>
                          <w:lang w:val="es-ES"/>
                        </w:rPr>
                        <w:t>Kelly Raquel Martínez Rocha. (25415613)</w:t>
                      </w:r>
                    </w:p>
                    <w:p w14:paraId="31CF6CA3" w14:textId="77777777" w:rsidR="00A06A2B" w:rsidRPr="00A06A2B" w:rsidRDefault="00A06A2B" w:rsidP="00A06A2B">
                      <w:pPr>
                        <w:ind w:left="1080"/>
                        <w:rPr>
                          <w:bCs/>
                          <w:lang w:val="es-ES"/>
                        </w:rPr>
                      </w:pPr>
                    </w:p>
                    <w:p w14:paraId="34DD8EEE" w14:textId="77777777" w:rsidR="00781BA9" w:rsidRDefault="00781BA9" w:rsidP="00A06A2B">
                      <w:pPr>
                        <w:ind w:left="1455"/>
                        <w:rPr>
                          <w:bCs/>
                          <w:lang w:val="es-ES"/>
                        </w:rPr>
                      </w:pPr>
                    </w:p>
                    <w:p w14:paraId="51039497" w14:textId="77777777" w:rsidR="00781BA9" w:rsidRDefault="00781BA9" w:rsidP="00781BA9">
                      <w:pPr>
                        <w:rPr>
                          <w:bCs/>
                          <w:lang w:val="es-ES"/>
                        </w:rPr>
                      </w:pPr>
                    </w:p>
                    <w:p w14:paraId="689014F2" w14:textId="77777777" w:rsidR="00781BA9" w:rsidRDefault="00781BA9" w:rsidP="00781BA9">
                      <w:pPr>
                        <w:rPr>
                          <w:bCs/>
                          <w:lang w:val="es-ES"/>
                        </w:rPr>
                      </w:pPr>
                    </w:p>
                    <w:p w14:paraId="2B60CD35" w14:textId="77777777" w:rsidR="00781BA9" w:rsidRDefault="00781BA9" w:rsidP="00781BA9">
                      <w:pPr>
                        <w:rPr>
                          <w:bCs/>
                          <w:lang w:val="es-ES"/>
                        </w:rPr>
                      </w:pPr>
                    </w:p>
                    <w:p w14:paraId="7F70B187" w14:textId="77777777" w:rsidR="00781BA9" w:rsidRDefault="00781BA9" w:rsidP="00781BA9">
                      <w:pPr>
                        <w:rPr>
                          <w:bCs/>
                          <w:lang w:val="es-ES"/>
                        </w:rPr>
                      </w:pPr>
                    </w:p>
                    <w:p w14:paraId="356BF223" w14:textId="77777777" w:rsidR="00781BA9" w:rsidRDefault="00781BA9" w:rsidP="00781BA9">
                      <w:pPr>
                        <w:rPr>
                          <w:bCs/>
                          <w:lang w:val="es-ES"/>
                        </w:rPr>
                      </w:pPr>
                    </w:p>
                    <w:p w14:paraId="1AB8951B" w14:textId="77777777" w:rsidR="00781BA9" w:rsidRPr="00781BA9" w:rsidRDefault="00781BA9" w:rsidP="00781BA9">
                      <w:pPr>
                        <w:numPr>
                          <w:ilvl w:val="1"/>
                          <w:numId w:val="5"/>
                        </w:numPr>
                        <w:rPr>
                          <w:bCs/>
                          <w:lang w:val="es-ES"/>
                        </w:rPr>
                      </w:pPr>
                    </w:p>
                    <w:p w14:paraId="5A4E1427" w14:textId="77777777" w:rsidR="00781BA9" w:rsidRPr="00781BA9" w:rsidRDefault="00781BA9" w:rsidP="00781BA9">
                      <w:pPr>
                        <w:numPr>
                          <w:ilvl w:val="1"/>
                          <w:numId w:val="5"/>
                        </w:numPr>
                        <w:rPr>
                          <w:bCs/>
                          <w:lang w:val="es-ES"/>
                        </w:rPr>
                      </w:pPr>
                      <w:r w:rsidRPr="00781BA9">
                        <w:rPr>
                          <w:bCs/>
                          <w:lang w:val="es-ES"/>
                        </w:rPr>
                        <w:t>Kelly Raquel Martínez Rocha. (25415613)</w:t>
                      </w:r>
                    </w:p>
                    <w:p w14:paraId="23818556" w14:textId="0067FA22" w:rsidR="009A3F0E" w:rsidRDefault="009A3F0E"/>
                    <w:p w14:paraId="1606B349" w14:textId="60E4DA77" w:rsidR="009A3F0E" w:rsidRDefault="009A3F0E">
                      <w:r>
                        <w:t>*</w:t>
                      </w:r>
                    </w:p>
                    <w:p w14:paraId="344B84A2" w14:textId="502BF7D8" w:rsidR="009A3F0E" w:rsidRDefault="009A3F0E">
                      <w:r>
                        <w:t>*</w:t>
                      </w:r>
                    </w:p>
                    <w:p w14:paraId="60E138F1" w14:textId="3B524CFE" w:rsidR="009A3F0E" w:rsidRDefault="009A3F0E">
                      <w:r>
                        <w:t>*</w:t>
                      </w:r>
                    </w:p>
                    <w:p w14:paraId="14E079E4" w14:textId="02B0E212" w:rsidR="009A3F0E" w:rsidRDefault="009A3F0E">
                      <w:r>
                        <w:t>*</w:t>
                      </w:r>
                    </w:p>
                    <w:p w14:paraId="080C8795" w14:textId="63BA1B12" w:rsidR="009A3F0E" w:rsidRDefault="009A3F0E">
                      <w:r>
                        <w:t>*</w:t>
                      </w:r>
                    </w:p>
                  </w:txbxContent>
                </v:textbox>
                <w10:wrap type="square" anchorx="page" anchory="page"/>
              </v:shape>
            </w:pict>
          </mc:Fallback>
        </mc:AlternateContent>
      </w:r>
      <w:r w:rsidR="009A3F0E">
        <w:rPr>
          <w:noProof/>
        </w:rPr>
        <mc:AlternateContent>
          <mc:Choice Requires="wps">
            <w:drawing>
              <wp:anchor distT="45720" distB="45720" distL="114300" distR="114300" simplePos="0" relativeHeight="251664384" behindDoc="0" locked="0" layoutInCell="1" allowOverlap="1" wp14:anchorId="37817C35" wp14:editId="01B15B11">
                <wp:simplePos x="0" y="0"/>
                <wp:positionH relativeFrom="column">
                  <wp:posOffset>3179445</wp:posOffset>
                </wp:positionH>
                <wp:positionV relativeFrom="paragraph">
                  <wp:posOffset>6034405</wp:posOffset>
                </wp:positionV>
                <wp:extent cx="2360930" cy="327660"/>
                <wp:effectExtent l="0" t="0" r="0" b="0"/>
                <wp:wrapSquare wrapText="bothSides"/>
                <wp:docPr id="1812531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5A3F8AE" w14:textId="2AA91E64" w:rsidR="009A3F0E" w:rsidRDefault="009A3F0E">
                            <w:r>
                              <w:t>Integrantes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7817C35" id="_x0000_s1027" type="#_x0000_t202" style="position:absolute;margin-left:250.35pt;margin-top:475.15pt;width:185.9pt;height:25.8pt;z-index:251664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" filled="f" stroked="f">
                <v:textbox>
                  <w:txbxContent>
                    <w:p w14:paraId="15A3F8AE" w14:textId="2AA91E64" w:rsidR="009A3F0E" w:rsidRDefault="009A3F0E">
                      <w:r>
                        <w:t>Integrantes</w:t>
                      </w:r>
                    </w:p>
                  </w:txbxContent>
                </v:textbox>
                <w10:wrap type="square"/>
              </v:shape>
            </w:pict>
          </mc:Fallback>
        </mc:AlternateContent>
      </w:r>
      <w:r w:rsidR="004048AC">
        <w:rPr>
          <w:noProof/>
        </w:rPr>
        <w:drawing>
          <wp:anchor distT="0" distB="0" distL="114300" distR="114300" simplePos="0" relativeHeight="251658240" behindDoc="0" locked="0" layoutInCell="1" allowOverlap="1" wp14:anchorId="65E2E0B7" wp14:editId="76C55455">
            <wp:simplePos x="0" y="0"/>
            <wp:positionH relativeFrom="margin">
              <wp:posOffset>1882841</wp:posOffset>
            </wp:positionH>
            <wp:positionV relativeFrom="paragraph">
              <wp:posOffset>14547</wp:posOffset>
            </wp:positionV>
            <wp:extent cx="1917510" cy="1021891"/>
            <wp:effectExtent l="0" t="0" r="0" b="0"/>
            <wp:wrapNone/>
            <wp:docPr id="913960699"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0699" name="Imagen 3" descr="Text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7510" cy="1021891"/>
                    </a:xfrm>
                    <a:prstGeom prst="rect">
                      <a:avLst/>
                    </a:prstGeom>
                    <a:noFill/>
                    <a:ln>
                      <a:noFill/>
                    </a:ln>
                  </pic:spPr>
                </pic:pic>
              </a:graphicData>
            </a:graphic>
            <wp14:sizeRelH relativeFrom="page">
              <wp14:pctWidth>0</wp14:pctWidth>
            </wp14:sizeRelH>
            <wp14:sizeRelV relativeFrom="page">
              <wp14:pctHeight>0</wp14:pctHeight>
            </wp14:sizeRelV>
          </wp:anchor>
        </w:drawing>
      </w:r>
      <w:r w:rsidR="004048AC">
        <w:rPr>
          <w:noProof/>
        </w:rPr>
        <mc:AlternateContent>
          <mc:Choice Requires="wps">
            <w:drawing>
              <wp:anchor distT="45720" distB="45720" distL="114300" distR="114300" simplePos="0" relativeHeight="251662336" behindDoc="0" locked="0" layoutInCell="1" allowOverlap="1" wp14:anchorId="6DFA4217" wp14:editId="030964C0">
                <wp:simplePos x="0" y="0"/>
                <wp:positionH relativeFrom="margin">
                  <wp:posOffset>1303655</wp:posOffset>
                </wp:positionH>
                <wp:positionV relativeFrom="paragraph">
                  <wp:posOffset>2851835</wp:posOffset>
                </wp:positionV>
                <wp:extent cx="3004185" cy="538480"/>
                <wp:effectExtent l="0" t="0" r="0" b="0"/>
                <wp:wrapSquare wrapText="bothSides"/>
                <wp:docPr id="14924279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4185" cy="538480"/>
                        </a:xfrm>
                        <a:prstGeom prst="rect">
                          <a:avLst/>
                        </a:prstGeom>
                        <a:noFill/>
                        <a:ln w="9525">
                          <a:noFill/>
                          <a:miter lim="800000"/>
                          <a:headEnd/>
                          <a:tailEnd/>
                        </a:ln>
                      </wps:spPr>
                      <wps:txbx>
                        <w:txbxContent>
                          <w:p w14:paraId="28E75949" w14:textId="5FEB87E5" w:rsidR="00153A67" w:rsidRPr="00B11996" w:rsidRDefault="00984E97" w:rsidP="00153A67">
                            <w:pPr>
                              <w:rPr>
                                <w:b/>
                                <w:bCs/>
                                <w:color w:val="595959" w:themeColor="text1" w:themeTint="A6"/>
                                <w:sz w:val="44"/>
                                <w:szCs w:val="44"/>
                                <w:lang w:val="es-ES"/>
                              </w:rPr>
                            </w:pPr>
                            <w:r>
                              <w:rPr>
                                <w:b/>
                                <w:bCs/>
                                <w:color w:val="595959" w:themeColor="text1" w:themeTint="A6"/>
                                <w:sz w:val="44"/>
                                <w:szCs w:val="44"/>
                                <w:lang w:val="es-ES"/>
                              </w:rPr>
                              <w:t>Actividad 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A4217" id="_x0000_s1028" type="#_x0000_t202" style="position:absolute;margin-left:102.65pt;margin-top:224.55pt;width:236.55pt;height:42.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" filled="f" stroked="f">
                <v:textbox>
                  <w:txbxContent>
                    <w:p w14:paraId="28E75949" w14:textId="5FEB87E5" w:rsidR="00153A67" w:rsidRPr="00B11996" w:rsidRDefault="00984E97" w:rsidP="00153A67">
                      <w:pPr>
                        <w:rPr>
                          <w:b/>
                          <w:bCs/>
                          <w:color w:val="595959" w:themeColor="text1" w:themeTint="A6"/>
                          <w:sz w:val="44"/>
                          <w:szCs w:val="44"/>
                          <w:lang w:val="es-ES"/>
                        </w:rPr>
                      </w:pPr>
                      <w:r>
                        <w:rPr>
                          <w:b/>
                          <w:bCs/>
                          <w:color w:val="595959" w:themeColor="text1" w:themeTint="A6"/>
                          <w:sz w:val="44"/>
                          <w:szCs w:val="44"/>
                          <w:lang w:val="es-ES"/>
                        </w:rPr>
                        <w:t>Actividad 3.1</w:t>
                      </w:r>
                    </w:p>
                  </w:txbxContent>
                </v:textbox>
                <w10:wrap type="square" anchorx="margin"/>
              </v:shape>
            </w:pict>
          </mc:Fallback>
        </mc:AlternateContent>
      </w:r>
      <w:r w:rsidR="007E2B0F">
        <w:rPr>
          <w:noProof/>
        </w:rPr>
        <mc:AlternateContent>
          <mc:Choice Requires="wps">
            <w:drawing>
              <wp:anchor distT="45720" distB="45720" distL="114300" distR="114300" simplePos="0" relativeHeight="251660288" behindDoc="0" locked="0" layoutInCell="1" allowOverlap="1" wp14:anchorId="227D0CE2" wp14:editId="1801F3DE">
                <wp:simplePos x="0" y="0"/>
                <wp:positionH relativeFrom="margin">
                  <wp:posOffset>465834</wp:posOffset>
                </wp:positionH>
                <wp:positionV relativeFrom="paragraph">
                  <wp:posOffset>3326114</wp:posOffset>
                </wp:positionV>
                <wp:extent cx="4632960" cy="295465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2954655"/>
                        </a:xfrm>
                        <a:prstGeom prst="rect">
                          <a:avLst/>
                        </a:prstGeom>
                        <a:noFill/>
                        <a:ln w="9525">
                          <a:noFill/>
                          <a:miter lim="800000"/>
                          <a:headEnd/>
                          <a:tailEnd/>
                        </a:ln>
                      </wps:spPr>
                      <wps:txbx>
                        <w:txbxContent>
                          <w:p w14:paraId="2E94CAB1" w14:textId="533D9211" w:rsidR="00153A67" w:rsidRPr="007E2B0F" w:rsidRDefault="009A3F0E" w:rsidP="009A3F0E">
                            <w:pPr>
                              <w:rPr>
                                <w:b/>
                                <w:bCs/>
                                <w:color w:val="595959" w:themeColor="text1" w:themeTint="A6"/>
                                <w:sz w:val="96"/>
                                <w:szCs w:val="96"/>
                              </w:rPr>
                            </w:pPr>
                            <w:r>
                              <w:rPr>
                                <w:b/>
                                <w:bCs/>
                                <w:color w:val="595959" w:themeColor="text1" w:themeTint="A6"/>
                                <w:sz w:val="96"/>
                                <w:szCs w:val="96"/>
                              </w:rPr>
                              <w:t xml:space="preserve">Análisis de la situación actual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7D0CE2" id="_x0000_s1029" type="#_x0000_t202" style="position:absolute;margin-left:36.7pt;margin-top:261.9pt;width:364.8pt;height:232.6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" filled="f" stroked="f">
                <v:textbox>
                  <w:txbxContent>
                    <w:p w14:paraId="2E94CAB1" w14:textId="533D9211" w:rsidR="00153A67" w:rsidRPr="007E2B0F" w:rsidRDefault="009A3F0E" w:rsidP="009A3F0E">
                      <w:pPr>
                        <w:rPr>
                          <w:b/>
                          <w:bCs/>
                          <w:color w:val="595959" w:themeColor="text1" w:themeTint="A6"/>
                          <w:sz w:val="96"/>
                          <w:szCs w:val="96"/>
                        </w:rPr>
                      </w:pPr>
                      <w:r>
                        <w:rPr>
                          <w:b/>
                          <w:bCs/>
                          <w:color w:val="595959" w:themeColor="text1" w:themeTint="A6"/>
                          <w:sz w:val="96"/>
                          <w:szCs w:val="96"/>
                        </w:rPr>
                        <w:t xml:space="preserve">Análisis de la situación actual </w:t>
                      </w:r>
                    </w:p>
                  </w:txbxContent>
                </v:textbox>
                <w10:wrap type="square" anchorx="margin"/>
              </v:shape>
            </w:pict>
          </mc:Fallback>
        </mc:AlternateContent>
      </w:r>
      <w:r w:rsidR="00153A67">
        <w:br w:type="page"/>
      </w:r>
    </w:p>
    <w:p w14:paraId="1456C2D8" w14:textId="77777777" w:rsidR="00E377F1" w:rsidRDefault="00E377F1"/>
    <w:p w14:paraId="71FAEBB7" w14:textId="77777777" w:rsidR="00E377F1" w:rsidRDefault="00E377F1"/>
    <w:p w14:paraId="0B9F077B" w14:textId="77777777" w:rsidR="00E377F1" w:rsidRDefault="00E377F1"/>
    <w:p w14:paraId="54593C5E" w14:textId="77777777" w:rsidR="00E377F1" w:rsidRDefault="00E377F1"/>
    <w:p w14:paraId="56698132" w14:textId="77777777" w:rsidR="00E377F1" w:rsidRDefault="00E377F1"/>
    <w:sdt>
      <w:sdtPr>
        <w:rPr>
          <w:rFonts w:eastAsiaTheme="minorHAnsi" w:cstheme="minorBidi"/>
          <w:color w:val="auto"/>
          <w:kern w:val="2"/>
          <w:sz w:val="22"/>
          <w:szCs w:val="22"/>
          <w:lang w:val="es-ES" w:eastAsia="en-US"/>
          <w14:ligatures w14:val="standardContextual"/>
        </w:rPr>
        <w:id w:val="-1151750512"/>
        <w:docPartObj>
          <w:docPartGallery w:val="Table of Contents"/>
          <w:docPartUnique/>
        </w:docPartObj>
      </w:sdtPr>
      <w:sdtEndPr>
        <w:rPr>
          <w:b/>
          <w:bCs/>
        </w:rPr>
      </w:sdtEndPr>
      <w:sdtContent>
        <w:p w14:paraId="288E4CAF" w14:textId="0A4394B9" w:rsidR="00E377F1" w:rsidRDefault="00E377F1">
          <w:pPr>
            <w:pStyle w:val="TtuloTDC"/>
          </w:pPr>
          <w:r>
            <w:rPr>
              <w:lang w:val="es-ES"/>
            </w:rPr>
            <w:t>Contenido</w:t>
          </w:r>
        </w:p>
        <w:p w14:paraId="4BDAD037" w14:textId="75612A05" w:rsidR="00984E97" w:rsidRDefault="00E377F1">
          <w:pPr>
            <w:pStyle w:val="TDC1"/>
            <w:tabs>
              <w:tab w:val="right" w:leader="dot" w:pos="8828"/>
            </w:tabs>
            <w:rPr>
              <w:rFonts w:asciiTheme="minorHAnsi" w:eastAsiaTheme="minorEastAsia" w:hAnsiTheme="minorHAnsi"/>
              <w:noProof/>
              <w:sz w:val="24"/>
              <w:szCs w:val="24"/>
              <w:lang w:eastAsia="es-NI"/>
            </w:rPr>
          </w:pPr>
          <w:r>
            <w:fldChar w:fldCharType="begin"/>
          </w:r>
          <w:r>
            <w:instrText xml:space="preserve"> TOC \o "1-3" \h \z \u </w:instrText>
          </w:r>
          <w:r>
            <w:fldChar w:fldCharType="separate"/>
          </w:r>
          <w:hyperlink w:anchor="_Toc225425782" w:history="1">
            <w:r w:rsidR="00984E97" w:rsidRPr="008176B8">
              <w:rPr>
                <w:rStyle w:val="Hipervnculo"/>
                <w:b/>
                <w:bCs/>
                <w:noProof/>
              </w:rPr>
              <w:t>1.Introducción</w:t>
            </w:r>
            <w:r w:rsidR="00984E97">
              <w:rPr>
                <w:noProof/>
                <w:webHidden/>
              </w:rPr>
              <w:tab/>
            </w:r>
            <w:r w:rsidR="00984E97">
              <w:rPr>
                <w:noProof/>
                <w:webHidden/>
              </w:rPr>
              <w:fldChar w:fldCharType="begin"/>
            </w:r>
            <w:r w:rsidR="00984E97">
              <w:rPr>
                <w:noProof/>
                <w:webHidden/>
              </w:rPr>
              <w:instrText xml:space="preserve"> PAGEREF _Toc225425782 \h </w:instrText>
            </w:r>
            <w:r w:rsidR="00984E97">
              <w:rPr>
                <w:noProof/>
                <w:webHidden/>
              </w:rPr>
            </w:r>
            <w:r w:rsidR="00984E97">
              <w:rPr>
                <w:noProof/>
                <w:webHidden/>
              </w:rPr>
              <w:fldChar w:fldCharType="separate"/>
            </w:r>
            <w:r w:rsidR="00984E97">
              <w:rPr>
                <w:noProof/>
                <w:webHidden/>
              </w:rPr>
              <w:t>3</w:t>
            </w:r>
            <w:r w:rsidR="00984E97">
              <w:rPr>
                <w:noProof/>
                <w:webHidden/>
              </w:rPr>
              <w:fldChar w:fldCharType="end"/>
            </w:r>
          </w:hyperlink>
        </w:p>
        <w:p w14:paraId="2472B0D0" w14:textId="350C093C" w:rsidR="00984E97" w:rsidRDefault="00000000">
          <w:pPr>
            <w:pStyle w:val="TDC1"/>
            <w:tabs>
              <w:tab w:val="right" w:leader="dot" w:pos="8828"/>
            </w:tabs>
            <w:rPr>
              <w:rFonts w:asciiTheme="minorHAnsi" w:eastAsiaTheme="minorEastAsia" w:hAnsiTheme="minorHAnsi"/>
              <w:noProof/>
              <w:sz w:val="24"/>
              <w:szCs w:val="24"/>
              <w:lang w:eastAsia="es-NI"/>
            </w:rPr>
          </w:pPr>
          <w:hyperlink w:anchor="_Toc225425783" w:history="1">
            <w:r w:rsidR="00984E97" w:rsidRPr="008176B8">
              <w:rPr>
                <w:rStyle w:val="Hipervnculo"/>
                <w:b/>
                <w:bCs/>
                <w:noProof/>
              </w:rPr>
              <w:t>2. Identificación de la problemática</w:t>
            </w:r>
            <w:r w:rsidR="00984E97">
              <w:rPr>
                <w:noProof/>
                <w:webHidden/>
              </w:rPr>
              <w:tab/>
            </w:r>
            <w:r w:rsidR="00984E97">
              <w:rPr>
                <w:noProof/>
                <w:webHidden/>
              </w:rPr>
              <w:fldChar w:fldCharType="begin"/>
            </w:r>
            <w:r w:rsidR="00984E97">
              <w:rPr>
                <w:noProof/>
                <w:webHidden/>
              </w:rPr>
              <w:instrText xml:space="preserve"> PAGEREF _Toc225425783 \h </w:instrText>
            </w:r>
            <w:r w:rsidR="00984E97">
              <w:rPr>
                <w:noProof/>
                <w:webHidden/>
              </w:rPr>
            </w:r>
            <w:r w:rsidR="00984E97">
              <w:rPr>
                <w:noProof/>
                <w:webHidden/>
              </w:rPr>
              <w:fldChar w:fldCharType="separate"/>
            </w:r>
            <w:r w:rsidR="00984E97">
              <w:rPr>
                <w:noProof/>
                <w:webHidden/>
              </w:rPr>
              <w:t>3</w:t>
            </w:r>
            <w:r w:rsidR="00984E97">
              <w:rPr>
                <w:noProof/>
                <w:webHidden/>
              </w:rPr>
              <w:fldChar w:fldCharType="end"/>
            </w:r>
          </w:hyperlink>
        </w:p>
        <w:p w14:paraId="5EF5E571" w14:textId="71723B3C" w:rsidR="00984E97" w:rsidRDefault="00000000">
          <w:pPr>
            <w:pStyle w:val="TDC1"/>
            <w:tabs>
              <w:tab w:val="right" w:leader="dot" w:pos="8828"/>
            </w:tabs>
            <w:rPr>
              <w:rFonts w:asciiTheme="minorHAnsi" w:eastAsiaTheme="minorEastAsia" w:hAnsiTheme="minorHAnsi"/>
              <w:noProof/>
              <w:sz w:val="24"/>
              <w:szCs w:val="24"/>
              <w:lang w:eastAsia="es-NI"/>
            </w:rPr>
          </w:pPr>
          <w:hyperlink w:anchor="_Toc225425784" w:history="1">
            <w:r w:rsidR="00984E97" w:rsidRPr="008176B8">
              <w:rPr>
                <w:rStyle w:val="Hipervnculo"/>
                <w:b/>
                <w:bCs/>
                <w:noProof/>
              </w:rPr>
              <w:t>3. Análisis del proceso actual</w:t>
            </w:r>
            <w:r w:rsidR="00984E97">
              <w:rPr>
                <w:noProof/>
                <w:webHidden/>
              </w:rPr>
              <w:tab/>
            </w:r>
            <w:r w:rsidR="00984E97">
              <w:rPr>
                <w:noProof/>
                <w:webHidden/>
              </w:rPr>
              <w:fldChar w:fldCharType="begin"/>
            </w:r>
            <w:r w:rsidR="00984E97">
              <w:rPr>
                <w:noProof/>
                <w:webHidden/>
              </w:rPr>
              <w:instrText xml:space="preserve"> PAGEREF _Toc225425784 \h </w:instrText>
            </w:r>
            <w:r w:rsidR="00984E97">
              <w:rPr>
                <w:noProof/>
                <w:webHidden/>
              </w:rPr>
            </w:r>
            <w:r w:rsidR="00984E97">
              <w:rPr>
                <w:noProof/>
                <w:webHidden/>
              </w:rPr>
              <w:fldChar w:fldCharType="separate"/>
            </w:r>
            <w:r w:rsidR="00984E97">
              <w:rPr>
                <w:noProof/>
                <w:webHidden/>
              </w:rPr>
              <w:t>3</w:t>
            </w:r>
            <w:r w:rsidR="00984E97">
              <w:rPr>
                <w:noProof/>
                <w:webHidden/>
              </w:rPr>
              <w:fldChar w:fldCharType="end"/>
            </w:r>
          </w:hyperlink>
        </w:p>
        <w:p w14:paraId="1A6FFDA4" w14:textId="22EF0B78" w:rsidR="00984E97" w:rsidRDefault="00000000">
          <w:pPr>
            <w:pStyle w:val="TDC1"/>
            <w:tabs>
              <w:tab w:val="right" w:leader="dot" w:pos="8828"/>
            </w:tabs>
            <w:rPr>
              <w:rFonts w:asciiTheme="minorHAnsi" w:eastAsiaTheme="minorEastAsia" w:hAnsiTheme="minorHAnsi"/>
              <w:noProof/>
              <w:sz w:val="24"/>
              <w:szCs w:val="24"/>
              <w:lang w:eastAsia="es-NI"/>
            </w:rPr>
          </w:pPr>
          <w:hyperlink w:anchor="_Toc225425785" w:history="1">
            <w:r w:rsidR="00984E97" w:rsidRPr="008176B8">
              <w:rPr>
                <w:rStyle w:val="Hipervnculo"/>
                <w:b/>
                <w:bCs/>
                <w:noProof/>
              </w:rPr>
              <w:t>4. Diseño y aplicación de instrumentos de recolección de datos</w:t>
            </w:r>
            <w:r w:rsidR="00984E97">
              <w:rPr>
                <w:noProof/>
                <w:webHidden/>
              </w:rPr>
              <w:tab/>
            </w:r>
            <w:r w:rsidR="00984E97">
              <w:rPr>
                <w:noProof/>
                <w:webHidden/>
              </w:rPr>
              <w:fldChar w:fldCharType="begin"/>
            </w:r>
            <w:r w:rsidR="00984E97">
              <w:rPr>
                <w:noProof/>
                <w:webHidden/>
              </w:rPr>
              <w:instrText xml:space="preserve"> PAGEREF _Toc225425785 \h </w:instrText>
            </w:r>
            <w:r w:rsidR="00984E97">
              <w:rPr>
                <w:noProof/>
                <w:webHidden/>
              </w:rPr>
            </w:r>
            <w:r w:rsidR="00984E97">
              <w:rPr>
                <w:noProof/>
                <w:webHidden/>
              </w:rPr>
              <w:fldChar w:fldCharType="separate"/>
            </w:r>
            <w:r w:rsidR="00984E97">
              <w:rPr>
                <w:noProof/>
                <w:webHidden/>
              </w:rPr>
              <w:t>4</w:t>
            </w:r>
            <w:r w:rsidR="00984E97">
              <w:rPr>
                <w:noProof/>
                <w:webHidden/>
              </w:rPr>
              <w:fldChar w:fldCharType="end"/>
            </w:r>
          </w:hyperlink>
        </w:p>
        <w:p w14:paraId="55622B08" w14:textId="26199F5F" w:rsidR="00984E97" w:rsidRDefault="00000000">
          <w:pPr>
            <w:pStyle w:val="TDC1"/>
            <w:tabs>
              <w:tab w:val="right" w:leader="dot" w:pos="8828"/>
            </w:tabs>
            <w:rPr>
              <w:rFonts w:asciiTheme="minorHAnsi" w:eastAsiaTheme="minorEastAsia" w:hAnsiTheme="minorHAnsi"/>
              <w:noProof/>
              <w:sz w:val="24"/>
              <w:szCs w:val="24"/>
              <w:lang w:eastAsia="es-NI"/>
            </w:rPr>
          </w:pPr>
          <w:hyperlink w:anchor="_Toc225425786" w:history="1">
            <w:r w:rsidR="00984E97" w:rsidRPr="008176B8">
              <w:rPr>
                <w:rStyle w:val="Hipervnculo"/>
                <w:b/>
                <w:bCs/>
                <w:noProof/>
              </w:rPr>
              <w:t>5. Análisis estadístico descriptivo</w:t>
            </w:r>
            <w:r w:rsidR="00984E97">
              <w:rPr>
                <w:noProof/>
                <w:webHidden/>
              </w:rPr>
              <w:tab/>
            </w:r>
            <w:r w:rsidR="00984E97">
              <w:rPr>
                <w:noProof/>
                <w:webHidden/>
              </w:rPr>
              <w:fldChar w:fldCharType="begin"/>
            </w:r>
            <w:r w:rsidR="00984E97">
              <w:rPr>
                <w:noProof/>
                <w:webHidden/>
              </w:rPr>
              <w:instrText xml:space="preserve"> PAGEREF _Toc225425786 \h </w:instrText>
            </w:r>
            <w:r w:rsidR="00984E97">
              <w:rPr>
                <w:noProof/>
                <w:webHidden/>
              </w:rPr>
            </w:r>
            <w:r w:rsidR="00984E97">
              <w:rPr>
                <w:noProof/>
                <w:webHidden/>
              </w:rPr>
              <w:fldChar w:fldCharType="separate"/>
            </w:r>
            <w:r w:rsidR="00984E97">
              <w:rPr>
                <w:noProof/>
                <w:webHidden/>
              </w:rPr>
              <w:t>4</w:t>
            </w:r>
            <w:r w:rsidR="00984E97">
              <w:rPr>
                <w:noProof/>
                <w:webHidden/>
              </w:rPr>
              <w:fldChar w:fldCharType="end"/>
            </w:r>
          </w:hyperlink>
        </w:p>
        <w:p w14:paraId="7620902A" w14:textId="3219C36C" w:rsidR="00E377F1" w:rsidRDefault="00E377F1">
          <w:r>
            <w:rPr>
              <w:b/>
              <w:bCs/>
              <w:lang w:val="es-ES"/>
            </w:rPr>
            <w:fldChar w:fldCharType="end"/>
          </w:r>
        </w:p>
      </w:sdtContent>
    </w:sdt>
    <w:p w14:paraId="190E99EE" w14:textId="7E6DD3F6" w:rsidR="00E377F1" w:rsidRDefault="00E377F1">
      <w:r>
        <w:br w:type="page"/>
      </w:r>
    </w:p>
    <w:p w14:paraId="63F0C17B" w14:textId="57A8BCF0" w:rsidR="00984E97" w:rsidRPr="00984E97" w:rsidRDefault="00984E97" w:rsidP="00984E97">
      <w:pPr>
        <w:pStyle w:val="Ttulo1"/>
        <w:rPr>
          <w:b/>
          <w:bCs/>
        </w:rPr>
      </w:pPr>
      <w:bookmarkStart w:id="0" w:name="_Toc225425782"/>
      <w:r>
        <w:rPr>
          <w:b/>
          <w:bCs/>
        </w:rPr>
        <w:lastRenderedPageBreak/>
        <w:t>1.</w:t>
      </w:r>
      <w:r w:rsidRPr="00984E97">
        <w:rPr>
          <w:b/>
          <w:bCs/>
        </w:rPr>
        <w:t>Introducción</w:t>
      </w:r>
      <w:bookmarkEnd w:id="0"/>
    </w:p>
    <w:p w14:paraId="3848CE1C" w14:textId="77777777" w:rsidR="00984E97" w:rsidRPr="00984E97" w:rsidRDefault="00984E97" w:rsidP="00984E97">
      <w:pPr>
        <w:pStyle w:val="Ttulo1"/>
        <w:rPr>
          <w:b/>
          <w:bCs/>
        </w:rPr>
      </w:pPr>
      <w:bookmarkStart w:id="1" w:name="_Toc225425783"/>
      <w:r w:rsidRPr="00984E97">
        <w:rPr>
          <w:b/>
          <w:bCs/>
        </w:rPr>
        <w:t>2. Identificación de la problemática</w:t>
      </w:r>
      <w:bookmarkEnd w:id="1"/>
    </w:p>
    <w:p w14:paraId="5C17ECF3" w14:textId="349AF8CD" w:rsidR="00984E97" w:rsidRPr="00984E97" w:rsidRDefault="00984E97" w:rsidP="00984E97">
      <w:r w:rsidRPr="00984E97">
        <w:t>Se describe el contexto organizacional seleccionado (empresa, institución), detallando:</w:t>
      </w:r>
    </w:p>
    <w:p w14:paraId="1CEA0BE2" w14:textId="74F17055" w:rsidR="00984E97" w:rsidRPr="003F285F" w:rsidRDefault="00984E97" w:rsidP="00984E97">
      <w:pPr>
        <w:rPr>
          <w:sz w:val="24"/>
          <w:szCs w:val="24"/>
        </w:rPr>
      </w:pPr>
      <w:r w:rsidRPr="003F285F">
        <w:rPr>
          <w:sz w:val="24"/>
          <w:szCs w:val="24"/>
        </w:rPr>
        <w:t>Nombre de la organización</w:t>
      </w:r>
      <w:r w:rsidR="00781BA9" w:rsidRPr="003F285F">
        <w:rPr>
          <w:sz w:val="24"/>
          <w:szCs w:val="24"/>
        </w:rPr>
        <w:t>:</w:t>
      </w:r>
    </w:p>
    <w:p w14:paraId="655CC019" w14:textId="7EF360DE" w:rsidR="00781BA9" w:rsidRPr="003F285F" w:rsidRDefault="00781BA9" w:rsidP="00984E97">
      <w:pPr>
        <w:rPr>
          <w:sz w:val="24"/>
          <w:szCs w:val="24"/>
        </w:rPr>
      </w:pPr>
      <w:proofErr w:type="spellStart"/>
      <w:r w:rsidRPr="003F285F">
        <w:rPr>
          <w:sz w:val="24"/>
          <w:szCs w:val="24"/>
        </w:rPr>
        <w:t>PlayKidsEdu</w:t>
      </w:r>
      <w:proofErr w:type="spellEnd"/>
      <w:r w:rsidRPr="003F285F">
        <w:rPr>
          <w:sz w:val="24"/>
          <w:szCs w:val="24"/>
        </w:rPr>
        <w:t xml:space="preserve"> Company</w:t>
      </w:r>
    </w:p>
    <w:p w14:paraId="59D69C44" w14:textId="6FEA361B" w:rsidR="00984E97" w:rsidRPr="003F285F" w:rsidRDefault="00984E97" w:rsidP="00984E97">
      <w:pPr>
        <w:rPr>
          <w:sz w:val="24"/>
          <w:szCs w:val="24"/>
        </w:rPr>
      </w:pPr>
      <w:r w:rsidRPr="003F285F">
        <w:rPr>
          <w:sz w:val="24"/>
          <w:szCs w:val="24"/>
        </w:rPr>
        <w:t>Área o proceso en estudio</w:t>
      </w:r>
      <w:r w:rsidR="00781BA9" w:rsidRPr="003F285F">
        <w:rPr>
          <w:sz w:val="24"/>
          <w:szCs w:val="24"/>
        </w:rPr>
        <w:t>:</w:t>
      </w:r>
    </w:p>
    <w:p w14:paraId="5BC356EA" w14:textId="3585E0D3" w:rsidR="00781BA9" w:rsidRPr="003F285F" w:rsidRDefault="00781BA9" w:rsidP="00984E97">
      <w:pPr>
        <w:rPr>
          <w:sz w:val="24"/>
          <w:szCs w:val="24"/>
        </w:rPr>
      </w:pPr>
      <w:r w:rsidRPr="003F285F">
        <w:rPr>
          <w:sz w:val="24"/>
          <w:szCs w:val="24"/>
        </w:rPr>
        <w:t xml:space="preserve">Desarrollo y gestión de la aplicación educativa </w:t>
      </w:r>
      <w:proofErr w:type="spellStart"/>
      <w:r w:rsidRPr="003F285F">
        <w:rPr>
          <w:i/>
          <w:iCs/>
          <w:sz w:val="24"/>
          <w:szCs w:val="24"/>
        </w:rPr>
        <w:t>PlayKids</w:t>
      </w:r>
      <w:proofErr w:type="spellEnd"/>
      <w:r w:rsidRPr="003F285F">
        <w:rPr>
          <w:sz w:val="24"/>
          <w:szCs w:val="24"/>
        </w:rPr>
        <w:t>, diseñada para el aprendizaje del inglés mediante experiencias interactivas, dinámicas y accesibles. El enfoque principal es la integración de gamificación y contenidos multimedia (visuales y auditivos) para facilitar la retención del idioma.</w:t>
      </w:r>
    </w:p>
    <w:p w14:paraId="1935BB44" w14:textId="188A46B8" w:rsidR="00984E97" w:rsidRPr="003F285F" w:rsidRDefault="00984E97" w:rsidP="00984E97">
      <w:pPr>
        <w:rPr>
          <w:sz w:val="24"/>
          <w:szCs w:val="24"/>
        </w:rPr>
      </w:pPr>
      <w:r w:rsidRPr="003F285F">
        <w:rPr>
          <w:sz w:val="24"/>
          <w:szCs w:val="24"/>
        </w:rPr>
        <w:t>Descripción general del problema</w:t>
      </w:r>
      <w:r w:rsidR="00781BA9" w:rsidRPr="003F285F">
        <w:rPr>
          <w:sz w:val="24"/>
          <w:szCs w:val="24"/>
        </w:rPr>
        <w:t>:</w:t>
      </w:r>
    </w:p>
    <w:p w14:paraId="0968A7ED" w14:textId="7B240F40" w:rsidR="00781BA9" w:rsidRPr="003F285F" w:rsidRDefault="00781BA9" w:rsidP="00984E97">
      <w:pPr>
        <w:rPr>
          <w:sz w:val="24"/>
          <w:szCs w:val="24"/>
        </w:rPr>
      </w:pPr>
      <w:r w:rsidRPr="003F285F">
        <w:rPr>
          <w:sz w:val="24"/>
          <w:szCs w:val="24"/>
        </w:rPr>
        <w:t>Se identifica una falta de herramientas digitales innovadoras que superen los métodos tradicionales de enseñanza. La problemática central radica en la limitada disponibilidad de opciones que sean realmente efectivas y atractivas, lo que reduce la participación activa y el nivel de interés de los estudiantes.</w:t>
      </w:r>
    </w:p>
    <w:p w14:paraId="3D5DDC05" w14:textId="0E4F8593" w:rsidR="00984E97" w:rsidRPr="003F285F" w:rsidRDefault="00984E97" w:rsidP="00984E97">
      <w:pPr>
        <w:rPr>
          <w:sz w:val="24"/>
          <w:szCs w:val="24"/>
        </w:rPr>
      </w:pPr>
      <w:r w:rsidRPr="003F285F">
        <w:rPr>
          <w:sz w:val="24"/>
          <w:szCs w:val="24"/>
        </w:rPr>
        <w:t>Impacto de la problemática en la organización</w:t>
      </w:r>
      <w:r w:rsidR="00781BA9" w:rsidRPr="003F285F">
        <w:rPr>
          <w:sz w:val="24"/>
          <w:szCs w:val="24"/>
        </w:rPr>
        <w:t>:</w:t>
      </w:r>
    </w:p>
    <w:p w14:paraId="1E0A574C" w14:textId="5C995259" w:rsidR="00781BA9" w:rsidRPr="003F285F" w:rsidRDefault="00781BA9" w:rsidP="00781BA9">
      <w:pPr>
        <w:pStyle w:val="Prrafodelista"/>
        <w:numPr>
          <w:ilvl w:val="0"/>
          <w:numId w:val="9"/>
        </w:numPr>
        <w:rPr>
          <w:sz w:val="24"/>
          <w:szCs w:val="24"/>
          <w:lang w:val="es-ES"/>
        </w:rPr>
      </w:pPr>
      <w:r w:rsidRPr="003F285F">
        <w:rPr>
          <w:b/>
          <w:bCs/>
          <w:sz w:val="24"/>
          <w:szCs w:val="24"/>
          <w:lang w:val="es-ES"/>
        </w:rPr>
        <w:t>Interno:</w:t>
      </w:r>
      <w:r w:rsidRPr="003F285F">
        <w:rPr>
          <w:sz w:val="24"/>
          <w:szCs w:val="24"/>
          <w:lang w:val="es-ES"/>
        </w:rPr>
        <w:t xml:space="preserve"> Se presenta una dificultad crítica para optimizar procesos internos y se limita considerablemente la capacidad de innovación tecnológica de la empresa.</w:t>
      </w:r>
    </w:p>
    <w:p w14:paraId="493C9D1A" w14:textId="5CDA24DA" w:rsidR="00781BA9" w:rsidRPr="003F285F" w:rsidRDefault="00781BA9" w:rsidP="00781BA9">
      <w:pPr>
        <w:pStyle w:val="Prrafodelista"/>
        <w:numPr>
          <w:ilvl w:val="0"/>
          <w:numId w:val="9"/>
        </w:numPr>
        <w:rPr>
          <w:sz w:val="24"/>
          <w:szCs w:val="24"/>
          <w:lang w:val="es-ES"/>
        </w:rPr>
      </w:pPr>
      <w:r w:rsidRPr="003F285F">
        <w:rPr>
          <w:b/>
          <w:bCs/>
          <w:sz w:val="24"/>
          <w:szCs w:val="24"/>
          <w:lang w:val="es-ES"/>
        </w:rPr>
        <w:t>Externo:</w:t>
      </w:r>
      <w:r w:rsidRPr="003F285F">
        <w:rPr>
          <w:sz w:val="24"/>
          <w:szCs w:val="24"/>
          <w:lang w:val="es-ES"/>
        </w:rPr>
        <w:t xml:space="preserve"> Los usuarios experimentan desmotivación y dificultades para avanzar efectivamente en sus competencias lingüísticas. Esto resulta en un bajo aprovechamiento de las herramientas y el incumplimiento de los objetivos educativos esperados</w:t>
      </w:r>
    </w:p>
    <w:p w14:paraId="132F2118" w14:textId="16F894C0" w:rsidR="00984E97" w:rsidRPr="003F285F" w:rsidRDefault="00984E97" w:rsidP="00984E97">
      <w:pPr>
        <w:rPr>
          <w:sz w:val="24"/>
          <w:szCs w:val="24"/>
        </w:rPr>
      </w:pPr>
      <w:r w:rsidRPr="003F285F">
        <w:rPr>
          <w:sz w:val="24"/>
          <w:szCs w:val="24"/>
        </w:rPr>
        <w:t>Justificación de la necesidad de automatización</w:t>
      </w:r>
      <w:r w:rsidR="000D100B">
        <w:rPr>
          <w:sz w:val="24"/>
          <w:szCs w:val="24"/>
        </w:rPr>
        <w:t>:</w:t>
      </w:r>
    </w:p>
    <w:p w14:paraId="69FE6307" w14:textId="314478FC" w:rsidR="00781BA9" w:rsidRDefault="003F285F" w:rsidP="00984E97">
      <w:pPr>
        <w:rPr>
          <w:sz w:val="24"/>
          <w:szCs w:val="24"/>
        </w:rPr>
      </w:pPr>
      <w:r w:rsidRPr="003F285F">
        <w:rPr>
          <w:sz w:val="24"/>
          <w:szCs w:val="24"/>
        </w:rPr>
        <w:t xml:space="preserve">Es fundamental implementar un sistema que organice los contenidos y permita un seguimiento continuo del progreso para personalizar el aprendizaje según el ritmo de cada estudiante. Esta automatización busca reducir errores humanos, optimizar los tiempos de respuesta y consolidar a </w:t>
      </w:r>
      <w:proofErr w:type="spellStart"/>
      <w:r w:rsidRPr="003F285F">
        <w:rPr>
          <w:sz w:val="24"/>
          <w:szCs w:val="24"/>
        </w:rPr>
        <w:t>PlayKidsEdu</w:t>
      </w:r>
      <w:proofErr w:type="spellEnd"/>
      <w:r w:rsidRPr="003F285F">
        <w:rPr>
          <w:sz w:val="24"/>
          <w:szCs w:val="24"/>
        </w:rPr>
        <w:t xml:space="preserve"> Company como una organización líder y funcional alineada con las necesidades educativas de Nicaragua.</w:t>
      </w:r>
    </w:p>
    <w:p w14:paraId="14F90B19" w14:textId="77777777" w:rsidR="003F285F" w:rsidRPr="003F285F" w:rsidRDefault="003F285F" w:rsidP="00984E97">
      <w:pPr>
        <w:rPr>
          <w:sz w:val="24"/>
          <w:szCs w:val="24"/>
        </w:rPr>
      </w:pPr>
    </w:p>
    <w:p w14:paraId="1215436E" w14:textId="77777777" w:rsidR="00984E97" w:rsidRPr="00984E97" w:rsidRDefault="00984E97" w:rsidP="00984E97">
      <w:pPr>
        <w:pStyle w:val="Ttulo1"/>
        <w:rPr>
          <w:b/>
          <w:bCs/>
        </w:rPr>
      </w:pPr>
      <w:bookmarkStart w:id="2" w:name="_Toc225425784"/>
      <w:r w:rsidRPr="00984E97">
        <w:rPr>
          <w:b/>
          <w:bCs/>
        </w:rPr>
        <w:lastRenderedPageBreak/>
        <w:t>3. Análisis del proceso actual</w:t>
      </w:r>
      <w:bookmarkEnd w:id="2"/>
    </w:p>
    <w:p w14:paraId="54C87ECB" w14:textId="77777777" w:rsidR="00984E97" w:rsidRPr="000D100B" w:rsidRDefault="00984E97" w:rsidP="00984E97">
      <w:pPr>
        <w:rPr>
          <w:sz w:val="24"/>
          <w:szCs w:val="24"/>
        </w:rPr>
      </w:pPr>
      <w:r w:rsidRPr="000D100B">
        <w:rPr>
          <w:sz w:val="24"/>
          <w:szCs w:val="24"/>
        </w:rPr>
        <w:t>Se realiza una caracterización del proceso objeto de estudio:</w:t>
      </w:r>
    </w:p>
    <w:p w14:paraId="2AB5158D" w14:textId="53E5B6CF" w:rsidR="00984E97" w:rsidRPr="000D100B" w:rsidRDefault="00984E97" w:rsidP="00984E97">
      <w:pPr>
        <w:rPr>
          <w:sz w:val="24"/>
          <w:szCs w:val="24"/>
        </w:rPr>
      </w:pPr>
      <w:r w:rsidRPr="000D100B">
        <w:rPr>
          <w:sz w:val="24"/>
          <w:szCs w:val="24"/>
        </w:rPr>
        <w:t>Nombre del proceso</w:t>
      </w:r>
      <w:r w:rsidR="00424851" w:rsidRPr="000D100B">
        <w:rPr>
          <w:sz w:val="24"/>
          <w:szCs w:val="24"/>
        </w:rPr>
        <w:t>:</w:t>
      </w:r>
    </w:p>
    <w:p w14:paraId="764CBB53" w14:textId="1097CEE8" w:rsidR="003F285F" w:rsidRPr="000D100B" w:rsidRDefault="00424851" w:rsidP="00984E97">
      <w:pPr>
        <w:rPr>
          <w:sz w:val="24"/>
          <w:szCs w:val="24"/>
          <w:lang w:val="es-ES"/>
        </w:rPr>
      </w:pPr>
      <w:r w:rsidRPr="00424851">
        <w:rPr>
          <w:sz w:val="24"/>
          <w:szCs w:val="24"/>
          <w:lang w:val="es-ES"/>
        </w:rPr>
        <w:t>Enseñanza tradicional del idioma inglés en niños</w:t>
      </w:r>
    </w:p>
    <w:p w14:paraId="000899F8" w14:textId="41FCAA53" w:rsidR="00984E97" w:rsidRPr="000D100B" w:rsidRDefault="00984E97" w:rsidP="00984E97">
      <w:pPr>
        <w:rPr>
          <w:sz w:val="24"/>
          <w:szCs w:val="24"/>
        </w:rPr>
      </w:pPr>
      <w:r w:rsidRPr="000D100B">
        <w:rPr>
          <w:sz w:val="24"/>
          <w:szCs w:val="24"/>
        </w:rPr>
        <w:t>Objetivo del proceso</w:t>
      </w:r>
      <w:r w:rsidR="00424851" w:rsidRPr="000D100B">
        <w:rPr>
          <w:sz w:val="24"/>
          <w:szCs w:val="24"/>
        </w:rPr>
        <w:t>:</w:t>
      </w:r>
    </w:p>
    <w:p w14:paraId="63E23805" w14:textId="75DF4702" w:rsidR="00424851" w:rsidRPr="000D100B" w:rsidRDefault="00424851" w:rsidP="00984E97">
      <w:pPr>
        <w:rPr>
          <w:sz w:val="24"/>
          <w:szCs w:val="24"/>
        </w:rPr>
      </w:pPr>
      <w:r w:rsidRPr="000D100B">
        <w:rPr>
          <w:sz w:val="24"/>
          <w:szCs w:val="24"/>
        </w:rPr>
        <w:t>Brindar a los estudiantes conocimientos básicos del idioma inglés mediante métodos convencionales de enseñanza, utilizando recursos didácticos tradicionales como libros y clases expositivas.</w:t>
      </w:r>
    </w:p>
    <w:p w14:paraId="0E42E37C" w14:textId="77777777" w:rsidR="00424851" w:rsidRPr="000D100B" w:rsidRDefault="00984E97" w:rsidP="00424851">
      <w:pPr>
        <w:rPr>
          <w:sz w:val="24"/>
          <w:szCs w:val="24"/>
        </w:rPr>
      </w:pPr>
      <w:r w:rsidRPr="000D100B">
        <w:rPr>
          <w:sz w:val="24"/>
          <w:szCs w:val="24"/>
        </w:rPr>
        <w:t>Descripción paso a paso del proceso actual</w:t>
      </w:r>
      <w:r w:rsidR="00424851" w:rsidRPr="000D100B">
        <w:rPr>
          <w:sz w:val="24"/>
          <w:szCs w:val="24"/>
        </w:rPr>
        <w:t>:</w:t>
      </w:r>
    </w:p>
    <w:p w14:paraId="3B04D5E5" w14:textId="377F88AC" w:rsidR="00424851" w:rsidRPr="000D100B" w:rsidRDefault="00424851" w:rsidP="00424851">
      <w:pPr>
        <w:pStyle w:val="Prrafodelista"/>
        <w:numPr>
          <w:ilvl w:val="0"/>
          <w:numId w:val="10"/>
        </w:numPr>
        <w:rPr>
          <w:rFonts w:cs="Times New Roman"/>
          <w:sz w:val="24"/>
          <w:szCs w:val="24"/>
          <w:lang w:val="es-ES"/>
        </w:rPr>
      </w:pPr>
      <w:r w:rsidRPr="000D100B">
        <w:rPr>
          <w:rFonts w:cs="Times New Roman"/>
          <w:sz w:val="24"/>
          <w:szCs w:val="24"/>
          <w:lang w:val="es-ES"/>
        </w:rPr>
        <w:t xml:space="preserve">El docente planifica la clase de inglés con base en el contenido del programa educativo. </w:t>
      </w:r>
    </w:p>
    <w:p w14:paraId="438E8729" w14:textId="5A4125E7" w:rsidR="00424851" w:rsidRPr="000D100B" w:rsidRDefault="00424851" w:rsidP="00424851">
      <w:pPr>
        <w:pStyle w:val="Prrafodelista"/>
        <w:numPr>
          <w:ilvl w:val="0"/>
          <w:numId w:val="10"/>
        </w:numPr>
        <w:rPr>
          <w:rFonts w:cs="Times New Roman"/>
          <w:sz w:val="24"/>
          <w:szCs w:val="24"/>
          <w:lang w:val="es-ES"/>
        </w:rPr>
      </w:pPr>
      <w:r w:rsidRPr="000D100B">
        <w:rPr>
          <w:rFonts w:cs="Times New Roman"/>
          <w:sz w:val="24"/>
          <w:szCs w:val="24"/>
          <w:lang w:val="es-ES"/>
        </w:rPr>
        <w:t xml:space="preserve">Se utilizan materiales impresos como libros, cuadernos y guías didácticas. </w:t>
      </w:r>
    </w:p>
    <w:p w14:paraId="4DE408FC" w14:textId="58DAA633" w:rsidR="00424851" w:rsidRPr="000D100B" w:rsidRDefault="00424851" w:rsidP="00424851">
      <w:pPr>
        <w:pStyle w:val="Prrafodelista"/>
        <w:numPr>
          <w:ilvl w:val="0"/>
          <w:numId w:val="10"/>
        </w:numPr>
        <w:rPr>
          <w:rFonts w:cs="Times New Roman"/>
          <w:sz w:val="24"/>
          <w:szCs w:val="24"/>
          <w:lang w:val="es-ES"/>
        </w:rPr>
      </w:pPr>
      <w:r w:rsidRPr="000D100B">
        <w:rPr>
          <w:rFonts w:cs="Times New Roman"/>
          <w:sz w:val="24"/>
          <w:szCs w:val="24"/>
          <w:lang w:val="es-ES"/>
        </w:rPr>
        <w:t xml:space="preserve">El docente explica el contenido de forma expositiva (habla y los estudiantes escuchan). </w:t>
      </w:r>
    </w:p>
    <w:p w14:paraId="40398443" w14:textId="1DDF36EA" w:rsidR="00424851" w:rsidRPr="000D100B" w:rsidRDefault="00424851" w:rsidP="00424851">
      <w:pPr>
        <w:pStyle w:val="Prrafodelista"/>
        <w:numPr>
          <w:ilvl w:val="0"/>
          <w:numId w:val="10"/>
        </w:numPr>
        <w:rPr>
          <w:rFonts w:cs="Times New Roman"/>
          <w:sz w:val="24"/>
          <w:szCs w:val="24"/>
          <w:lang w:val="es-ES"/>
        </w:rPr>
      </w:pPr>
      <w:r w:rsidRPr="000D100B">
        <w:rPr>
          <w:rFonts w:cs="Times New Roman"/>
          <w:sz w:val="24"/>
          <w:szCs w:val="24"/>
          <w:lang w:val="es-ES"/>
        </w:rPr>
        <w:t xml:space="preserve">Los estudiantes repiten palabras o frases para practicar pronunciación. </w:t>
      </w:r>
    </w:p>
    <w:p w14:paraId="7993DA93" w14:textId="0E0A70DD" w:rsidR="00424851" w:rsidRPr="000D100B" w:rsidRDefault="00424851" w:rsidP="00424851">
      <w:pPr>
        <w:pStyle w:val="Prrafodelista"/>
        <w:numPr>
          <w:ilvl w:val="0"/>
          <w:numId w:val="10"/>
        </w:numPr>
        <w:rPr>
          <w:rFonts w:cs="Times New Roman"/>
          <w:sz w:val="24"/>
          <w:szCs w:val="24"/>
          <w:lang w:val="es-ES"/>
        </w:rPr>
      </w:pPr>
      <w:r w:rsidRPr="000D100B">
        <w:rPr>
          <w:rFonts w:cs="Times New Roman"/>
          <w:sz w:val="24"/>
          <w:szCs w:val="24"/>
          <w:lang w:val="es-ES"/>
        </w:rPr>
        <w:t xml:space="preserve">Se asignan ejercicios escritos para reforzar el contenido. </w:t>
      </w:r>
    </w:p>
    <w:p w14:paraId="38352A3F" w14:textId="55D54386" w:rsidR="00424851" w:rsidRPr="000D100B" w:rsidRDefault="00424851" w:rsidP="00424851">
      <w:pPr>
        <w:pStyle w:val="Prrafodelista"/>
        <w:numPr>
          <w:ilvl w:val="0"/>
          <w:numId w:val="10"/>
        </w:numPr>
        <w:rPr>
          <w:rFonts w:cs="Times New Roman"/>
          <w:sz w:val="24"/>
          <w:szCs w:val="24"/>
          <w:lang w:val="es-ES"/>
        </w:rPr>
      </w:pPr>
      <w:r w:rsidRPr="000D100B">
        <w:rPr>
          <w:rFonts w:cs="Times New Roman"/>
          <w:sz w:val="24"/>
          <w:szCs w:val="24"/>
          <w:lang w:val="es-ES"/>
        </w:rPr>
        <w:t xml:space="preserve">El docente revisa manualmente las actividades realizadas por los estudiantes. </w:t>
      </w:r>
    </w:p>
    <w:p w14:paraId="6AA27BA4" w14:textId="4E78898F" w:rsidR="00424851" w:rsidRPr="000D100B" w:rsidRDefault="00424851" w:rsidP="00424851">
      <w:pPr>
        <w:pStyle w:val="Prrafodelista"/>
        <w:numPr>
          <w:ilvl w:val="0"/>
          <w:numId w:val="10"/>
        </w:numPr>
        <w:rPr>
          <w:rFonts w:cs="Times New Roman"/>
          <w:sz w:val="24"/>
          <w:szCs w:val="24"/>
          <w:lang w:val="es-ES"/>
        </w:rPr>
      </w:pPr>
      <w:r w:rsidRPr="000D100B">
        <w:rPr>
          <w:rFonts w:cs="Times New Roman"/>
          <w:sz w:val="24"/>
          <w:szCs w:val="24"/>
          <w:lang w:val="es-ES"/>
        </w:rPr>
        <w:t xml:space="preserve">Se brinda retroalimentación general, no siempre personalizada. </w:t>
      </w:r>
    </w:p>
    <w:p w14:paraId="766E2ABA" w14:textId="2849C52F" w:rsidR="00424851" w:rsidRPr="000D100B" w:rsidRDefault="00424851" w:rsidP="00424851">
      <w:pPr>
        <w:pStyle w:val="Prrafodelista"/>
        <w:numPr>
          <w:ilvl w:val="0"/>
          <w:numId w:val="10"/>
        </w:numPr>
        <w:rPr>
          <w:rFonts w:cs="Times New Roman"/>
          <w:sz w:val="24"/>
          <w:szCs w:val="24"/>
          <w:lang w:val="es-ES"/>
        </w:rPr>
      </w:pPr>
      <w:r w:rsidRPr="000D100B">
        <w:rPr>
          <w:rFonts w:cs="Times New Roman"/>
          <w:sz w:val="24"/>
          <w:szCs w:val="24"/>
          <w:lang w:val="es-ES"/>
        </w:rPr>
        <w:t xml:space="preserve">Se aplican evaluaciones tradicionales (pruebas escritas u orales). </w:t>
      </w:r>
    </w:p>
    <w:p w14:paraId="36ABF513" w14:textId="11443B1F" w:rsidR="00424851" w:rsidRPr="000D100B" w:rsidRDefault="00424851" w:rsidP="00984E97">
      <w:pPr>
        <w:pStyle w:val="Prrafodelista"/>
        <w:numPr>
          <w:ilvl w:val="0"/>
          <w:numId w:val="10"/>
        </w:numPr>
        <w:rPr>
          <w:rFonts w:cs="Times New Roman"/>
          <w:sz w:val="24"/>
          <w:szCs w:val="24"/>
        </w:rPr>
      </w:pPr>
      <w:r w:rsidRPr="000D100B">
        <w:rPr>
          <w:rFonts w:cs="Times New Roman"/>
          <w:sz w:val="24"/>
          <w:szCs w:val="24"/>
          <w:lang w:val="es-ES"/>
        </w:rPr>
        <w:t>Se registra el desempeño del estudiante de forma manual o básica.</w:t>
      </w:r>
    </w:p>
    <w:p w14:paraId="331B2449" w14:textId="49AC7466" w:rsidR="00424851" w:rsidRPr="00424851" w:rsidRDefault="00984E97" w:rsidP="00424851">
      <w:pPr>
        <w:rPr>
          <w:sz w:val="24"/>
          <w:szCs w:val="24"/>
        </w:rPr>
      </w:pPr>
      <w:r w:rsidRPr="000D100B">
        <w:rPr>
          <w:sz w:val="24"/>
          <w:szCs w:val="24"/>
        </w:rPr>
        <w:t>Actores involucrados (ejecutante, responsable, consultado, informado)</w:t>
      </w:r>
      <w:r w:rsidR="00424851" w:rsidRPr="000D100B">
        <w:rPr>
          <w:sz w:val="24"/>
          <w:szCs w:val="24"/>
        </w:rPr>
        <w:t>:</w:t>
      </w:r>
    </w:p>
    <w:p w14:paraId="334BD571" w14:textId="77777777" w:rsidR="00424851" w:rsidRPr="00424851" w:rsidRDefault="00424851" w:rsidP="00424851">
      <w:pPr>
        <w:numPr>
          <w:ilvl w:val="0"/>
          <w:numId w:val="11"/>
        </w:numPr>
        <w:rPr>
          <w:sz w:val="24"/>
          <w:szCs w:val="24"/>
          <w:lang w:val="es-ES"/>
        </w:rPr>
      </w:pPr>
      <w:r w:rsidRPr="00424851">
        <w:rPr>
          <w:b/>
          <w:bCs/>
          <w:sz w:val="24"/>
          <w:szCs w:val="24"/>
          <w:lang w:val="es-ES"/>
        </w:rPr>
        <w:t>Ejecutante:</w:t>
      </w:r>
      <w:r w:rsidRPr="00424851">
        <w:rPr>
          <w:sz w:val="24"/>
          <w:szCs w:val="24"/>
          <w:lang w:val="es-ES"/>
        </w:rPr>
        <w:t xml:space="preserve"> Docente de inglés </w:t>
      </w:r>
    </w:p>
    <w:p w14:paraId="7F48307B" w14:textId="77777777" w:rsidR="00424851" w:rsidRPr="00424851" w:rsidRDefault="00424851" w:rsidP="00424851">
      <w:pPr>
        <w:numPr>
          <w:ilvl w:val="0"/>
          <w:numId w:val="11"/>
        </w:numPr>
        <w:rPr>
          <w:sz w:val="24"/>
          <w:szCs w:val="24"/>
          <w:lang w:val="es-ES"/>
        </w:rPr>
      </w:pPr>
      <w:r w:rsidRPr="00424851">
        <w:rPr>
          <w:b/>
          <w:bCs/>
          <w:sz w:val="24"/>
          <w:szCs w:val="24"/>
          <w:lang w:val="es-ES"/>
        </w:rPr>
        <w:t>Responsable:</w:t>
      </w:r>
      <w:r w:rsidRPr="00424851">
        <w:rPr>
          <w:sz w:val="24"/>
          <w:szCs w:val="24"/>
          <w:lang w:val="es-ES"/>
        </w:rPr>
        <w:t xml:space="preserve"> Institución educativa </w:t>
      </w:r>
    </w:p>
    <w:p w14:paraId="0F78D61F" w14:textId="77777777" w:rsidR="00424851" w:rsidRPr="00424851" w:rsidRDefault="00424851" w:rsidP="00424851">
      <w:pPr>
        <w:numPr>
          <w:ilvl w:val="0"/>
          <w:numId w:val="11"/>
        </w:numPr>
        <w:rPr>
          <w:sz w:val="24"/>
          <w:szCs w:val="24"/>
          <w:lang w:val="es-ES"/>
        </w:rPr>
      </w:pPr>
      <w:r w:rsidRPr="00424851">
        <w:rPr>
          <w:b/>
          <w:bCs/>
          <w:sz w:val="24"/>
          <w:szCs w:val="24"/>
          <w:lang w:val="es-ES"/>
        </w:rPr>
        <w:t>Consultado:</w:t>
      </w:r>
      <w:r w:rsidRPr="00424851">
        <w:rPr>
          <w:sz w:val="24"/>
          <w:szCs w:val="24"/>
          <w:lang w:val="es-ES"/>
        </w:rPr>
        <w:t xml:space="preserve"> Padres de familia o tutores </w:t>
      </w:r>
    </w:p>
    <w:p w14:paraId="794DD0CF" w14:textId="5F6C9D1A" w:rsidR="00424851" w:rsidRPr="000D100B" w:rsidRDefault="00424851" w:rsidP="00984E97">
      <w:pPr>
        <w:numPr>
          <w:ilvl w:val="0"/>
          <w:numId w:val="11"/>
        </w:numPr>
        <w:rPr>
          <w:sz w:val="24"/>
          <w:szCs w:val="24"/>
          <w:lang w:val="es-ES"/>
        </w:rPr>
      </w:pPr>
      <w:r w:rsidRPr="00424851">
        <w:rPr>
          <w:b/>
          <w:bCs/>
          <w:sz w:val="24"/>
          <w:szCs w:val="24"/>
          <w:lang w:val="es-ES"/>
        </w:rPr>
        <w:t>Informado:</w:t>
      </w:r>
      <w:r w:rsidRPr="00424851">
        <w:rPr>
          <w:sz w:val="24"/>
          <w:szCs w:val="24"/>
          <w:lang w:val="es-ES"/>
        </w:rPr>
        <w:t xml:space="preserve"> Estudiantes</w:t>
      </w:r>
    </w:p>
    <w:p w14:paraId="627BEDE5" w14:textId="77777777" w:rsidR="00424851" w:rsidRDefault="00424851" w:rsidP="00424851">
      <w:pPr>
        <w:rPr>
          <w:lang w:val="es-ES"/>
        </w:rPr>
      </w:pPr>
    </w:p>
    <w:p w14:paraId="1FE43810" w14:textId="77777777" w:rsidR="00424851" w:rsidRDefault="00424851" w:rsidP="00424851">
      <w:pPr>
        <w:rPr>
          <w:lang w:val="es-ES"/>
        </w:rPr>
      </w:pPr>
    </w:p>
    <w:p w14:paraId="00081092" w14:textId="77777777" w:rsidR="00424851" w:rsidRDefault="00424851" w:rsidP="00424851">
      <w:pPr>
        <w:rPr>
          <w:lang w:val="es-ES"/>
        </w:rPr>
      </w:pPr>
    </w:p>
    <w:p w14:paraId="0453DC0B" w14:textId="77777777" w:rsidR="00424851" w:rsidRDefault="00424851" w:rsidP="00424851">
      <w:pPr>
        <w:rPr>
          <w:lang w:val="es-ES"/>
        </w:rPr>
      </w:pPr>
    </w:p>
    <w:p w14:paraId="02481639" w14:textId="77777777" w:rsidR="00424851" w:rsidRDefault="00424851" w:rsidP="00424851">
      <w:pPr>
        <w:rPr>
          <w:lang w:val="es-ES"/>
        </w:rPr>
      </w:pPr>
    </w:p>
    <w:p w14:paraId="03868365" w14:textId="77777777" w:rsidR="00424851" w:rsidRDefault="00424851" w:rsidP="00424851">
      <w:pPr>
        <w:rPr>
          <w:lang w:val="es-ES"/>
        </w:rPr>
      </w:pPr>
    </w:p>
    <w:p w14:paraId="134C9441" w14:textId="77777777" w:rsidR="00424851" w:rsidRPr="00424851" w:rsidRDefault="00424851" w:rsidP="00424851">
      <w:pPr>
        <w:rPr>
          <w:lang w:val="es-ES"/>
        </w:rPr>
      </w:pPr>
    </w:p>
    <w:p w14:paraId="151C0FE0" w14:textId="30C7CFDE" w:rsidR="00984E97" w:rsidRPr="000D100B" w:rsidRDefault="00984E97" w:rsidP="00984E97">
      <w:pPr>
        <w:rPr>
          <w:sz w:val="24"/>
          <w:szCs w:val="24"/>
        </w:rPr>
      </w:pPr>
      <w:r w:rsidRPr="000D100B">
        <w:rPr>
          <w:sz w:val="24"/>
          <w:szCs w:val="24"/>
        </w:rPr>
        <w:lastRenderedPageBreak/>
        <w:t>Entradas y salidas del proceso</w:t>
      </w:r>
      <w:r w:rsidR="00424851" w:rsidRPr="000D100B">
        <w:rPr>
          <w:sz w:val="24"/>
          <w:szCs w:val="24"/>
        </w:rPr>
        <w:t>:</w:t>
      </w:r>
    </w:p>
    <w:p w14:paraId="47023938" w14:textId="77777777" w:rsidR="00424851" w:rsidRPr="00424851" w:rsidRDefault="00424851" w:rsidP="00424851">
      <w:pPr>
        <w:rPr>
          <w:b/>
          <w:bCs/>
          <w:sz w:val="24"/>
          <w:szCs w:val="24"/>
          <w:lang w:val="es-ES"/>
        </w:rPr>
      </w:pPr>
      <w:r w:rsidRPr="00424851">
        <w:rPr>
          <w:b/>
          <w:bCs/>
          <w:sz w:val="24"/>
          <w:szCs w:val="24"/>
          <w:lang w:val="es-ES"/>
        </w:rPr>
        <w:t>Entradas:</w:t>
      </w:r>
    </w:p>
    <w:p w14:paraId="3B59F103" w14:textId="77777777" w:rsidR="00424851" w:rsidRPr="00424851" w:rsidRDefault="00424851" w:rsidP="00424851">
      <w:pPr>
        <w:numPr>
          <w:ilvl w:val="0"/>
          <w:numId w:val="12"/>
        </w:numPr>
        <w:rPr>
          <w:sz w:val="24"/>
          <w:szCs w:val="24"/>
          <w:lang w:val="es-ES"/>
        </w:rPr>
      </w:pPr>
      <w:r w:rsidRPr="00424851">
        <w:rPr>
          <w:sz w:val="24"/>
          <w:szCs w:val="24"/>
          <w:lang w:val="es-ES"/>
        </w:rPr>
        <w:t xml:space="preserve">Material didáctico (libros, guías, cuadernos) </w:t>
      </w:r>
    </w:p>
    <w:p w14:paraId="047FC780" w14:textId="77777777" w:rsidR="00424851" w:rsidRPr="00424851" w:rsidRDefault="00424851" w:rsidP="00424851">
      <w:pPr>
        <w:numPr>
          <w:ilvl w:val="0"/>
          <w:numId w:val="12"/>
        </w:numPr>
        <w:rPr>
          <w:sz w:val="24"/>
          <w:szCs w:val="24"/>
          <w:lang w:val="es-ES"/>
        </w:rPr>
      </w:pPr>
      <w:r w:rsidRPr="00424851">
        <w:rPr>
          <w:sz w:val="24"/>
          <w:szCs w:val="24"/>
          <w:lang w:val="es-ES"/>
        </w:rPr>
        <w:t xml:space="preserve">Contenido educativo del programa académico </w:t>
      </w:r>
    </w:p>
    <w:p w14:paraId="351530F3" w14:textId="77777777" w:rsidR="00424851" w:rsidRPr="00424851" w:rsidRDefault="00424851" w:rsidP="00424851">
      <w:pPr>
        <w:numPr>
          <w:ilvl w:val="0"/>
          <w:numId w:val="12"/>
        </w:numPr>
        <w:rPr>
          <w:sz w:val="24"/>
          <w:szCs w:val="24"/>
          <w:lang w:val="es-ES"/>
        </w:rPr>
      </w:pPr>
      <w:r w:rsidRPr="00424851">
        <w:rPr>
          <w:sz w:val="24"/>
          <w:szCs w:val="24"/>
          <w:lang w:val="es-ES"/>
        </w:rPr>
        <w:t xml:space="preserve">Estudiantes </w:t>
      </w:r>
    </w:p>
    <w:p w14:paraId="09039DA4" w14:textId="77777777" w:rsidR="00424851" w:rsidRPr="00424851" w:rsidRDefault="00424851" w:rsidP="00424851">
      <w:pPr>
        <w:numPr>
          <w:ilvl w:val="0"/>
          <w:numId w:val="12"/>
        </w:numPr>
        <w:rPr>
          <w:sz w:val="24"/>
          <w:szCs w:val="24"/>
          <w:lang w:val="es-ES"/>
        </w:rPr>
      </w:pPr>
      <w:r w:rsidRPr="00424851">
        <w:rPr>
          <w:sz w:val="24"/>
          <w:szCs w:val="24"/>
          <w:lang w:val="es-ES"/>
        </w:rPr>
        <w:t xml:space="preserve">Tiempo de clase </w:t>
      </w:r>
    </w:p>
    <w:p w14:paraId="6AC35B5E" w14:textId="77777777" w:rsidR="00424851" w:rsidRPr="00424851" w:rsidRDefault="00424851" w:rsidP="00424851">
      <w:pPr>
        <w:numPr>
          <w:ilvl w:val="0"/>
          <w:numId w:val="12"/>
        </w:numPr>
        <w:rPr>
          <w:sz w:val="24"/>
          <w:szCs w:val="24"/>
          <w:lang w:val="es-ES"/>
        </w:rPr>
      </w:pPr>
      <w:r w:rsidRPr="00424851">
        <w:rPr>
          <w:sz w:val="24"/>
          <w:szCs w:val="24"/>
          <w:lang w:val="es-ES"/>
        </w:rPr>
        <w:t xml:space="preserve">Conocimientos previos de los estudiantes </w:t>
      </w:r>
    </w:p>
    <w:p w14:paraId="6395073A" w14:textId="635BC549" w:rsidR="00424851" w:rsidRPr="00424851" w:rsidRDefault="00424851" w:rsidP="00424851">
      <w:pPr>
        <w:rPr>
          <w:b/>
          <w:bCs/>
          <w:sz w:val="24"/>
          <w:szCs w:val="24"/>
          <w:lang w:val="es-ES"/>
        </w:rPr>
      </w:pPr>
      <w:r w:rsidRPr="00424851">
        <w:rPr>
          <w:b/>
          <w:bCs/>
          <w:sz w:val="24"/>
          <w:szCs w:val="24"/>
          <w:lang w:val="es-ES"/>
        </w:rPr>
        <w:t>Salidas:</w:t>
      </w:r>
    </w:p>
    <w:p w14:paraId="6743335B" w14:textId="77777777" w:rsidR="00424851" w:rsidRPr="00424851" w:rsidRDefault="00424851" w:rsidP="00424851">
      <w:pPr>
        <w:numPr>
          <w:ilvl w:val="0"/>
          <w:numId w:val="13"/>
        </w:numPr>
        <w:rPr>
          <w:sz w:val="24"/>
          <w:szCs w:val="24"/>
          <w:lang w:val="es-ES"/>
        </w:rPr>
      </w:pPr>
      <w:r w:rsidRPr="00424851">
        <w:rPr>
          <w:sz w:val="24"/>
          <w:szCs w:val="24"/>
          <w:lang w:val="es-ES"/>
        </w:rPr>
        <w:t xml:space="preserve">Conocimientos básicos del idioma inglés </w:t>
      </w:r>
    </w:p>
    <w:p w14:paraId="18160A7E" w14:textId="77777777" w:rsidR="00424851" w:rsidRPr="00424851" w:rsidRDefault="00424851" w:rsidP="00424851">
      <w:pPr>
        <w:numPr>
          <w:ilvl w:val="0"/>
          <w:numId w:val="13"/>
        </w:numPr>
        <w:rPr>
          <w:sz w:val="24"/>
          <w:szCs w:val="24"/>
          <w:lang w:val="es-ES"/>
        </w:rPr>
      </w:pPr>
      <w:r w:rsidRPr="00424851">
        <w:rPr>
          <w:sz w:val="24"/>
          <w:szCs w:val="24"/>
          <w:lang w:val="es-ES"/>
        </w:rPr>
        <w:t xml:space="preserve">Ejercicios realizados </w:t>
      </w:r>
    </w:p>
    <w:p w14:paraId="209D54D9" w14:textId="77777777" w:rsidR="00424851" w:rsidRPr="00424851" w:rsidRDefault="00424851" w:rsidP="00424851">
      <w:pPr>
        <w:numPr>
          <w:ilvl w:val="0"/>
          <w:numId w:val="13"/>
        </w:numPr>
        <w:rPr>
          <w:sz w:val="24"/>
          <w:szCs w:val="24"/>
          <w:lang w:val="es-ES"/>
        </w:rPr>
      </w:pPr>
      <w:r w:rsidRPr="00424851">
        <w:rPr>
          <w:sz w:val="24"/>
          <w:szCs w:val="24"/>
          <w:lang w:val="es-ES"/>
        </w:rPr>
        <w:t xml:space="preserve">Evaluaciones aplicadas </w:t>
      </w:r>
    </w:p>
    <w:p w14:paraId="4ECCD0D6" w14:textId="77777777" w:rsidR="00424851" w:rsidRPr="00424851" w:rsidRDefault="00424851" w:rsidP="00424851">
      <w:pPr>
        <w:numPr>
          <w:ilvl w:val="0"/>
          <w:numId w:val="13"/>
        </w:numPr>
        <w:rPr>
          <w:sz w:val="24"/>
          <w:szCs w:val="24"/>
          <w:lang w:val="es-ES"/>
        </w:rPr>
      </w:pPr>
      <w:r w:rsidRPr="00424851">
        <w:rPr>
          <w:sz w:val="24"/>
          <w:szCs w:val="24"/>
          <w:lang w:val="es-ES"/>
        </w:rPr>
        <w:t xml:space="preserve">Calificaciones obtenidas </w:t>
      </w:r>
    </w:p>
    <w:p w14:paraId="1BE8073F" w14:textId="32F97AB6" w:rsidR="00424851" w:rsidRPr="00E70995" w:rsidRDefault="00424851" w:rsidP="00E70995">
      <w:pPr>
        <w:numPr>
          <w:ilvl w:val="0"/>
          <w:numId w:val="13"/>
        </w:numPr>
        <w:rPr>
          <w:sz w:val="24"/>
          <w:szCs w:val="24"/>
          <w:lang w:val="es-ES"/>
        </w:rPr>
      </w:pPr>
      <w:r w:rsidRPr="00424851">
        <w:rPr>
          <w:sz w:val="24"/>
          <w:szCs w:val="24"/>
          <w:lang w:val="es-ES"/>
        </w:rPr>
        <w:t>Registro del rendimiento académico</w:t>
      </w:r>
    </w:p>
    <w:p w14:paraId="55B02689" w14:textId="263F3442" w:rsidR="00984E97" w:rsidRPr="000D100B" w:rsidRDefault="00984E97" w:rsidP="00984E97">
      <w:pPr>
        <w:rPr>
          <w:sz w:val="24"/>
          <w:szCs w:val="24"/>
        </w:rPr>
      </w:pPr>
      <w:r w:rsidRPr="000D100B">
        <w:rPr>
          <w:sz w:val="24"/>
          <w:szCs w:val="24"/>
        </w:rPr>
        <w:t>Identificación de problemas (cuellos de botella, redundancias, errores)</w:t>
      </w:r>
      <w:r w:rsidR="00424851" w:rsidRPr="000D100B">
        <w:rPr>
          <w:sz w:val="24"/>
          <w:szCs w:val="24"/>
        </w:rPr>
        <w:t>:</w:t>
      </w:r>
    </w:p>
    <w:p w14:paraId="5EAF4B51" w14:textId="77777777" w:rsidR="00424851" w:rsidRPr="00424851" w:rsidRDefault="00424851" w:rsidP="00424851">
      <w:pPr>
        <w:rPr>
          <w:b/>
          <w:bCs/>
          <w:sz w:val="24"/>
          <w:szCs w:val="24"/>
          <w:lang w:val="es-ES"/>
        </w:rPr>
      </w:pPr>
      <w:r w:rsidRPr="00424851">
        <w:rPr>
          <w:b/>
          <w:bCs/>
          <w:sz w:val="24"/>
          <w:szCs w:val="24"/>
          <w:lang w:val="es-ES"/>
        </w:rPr>
        <w:t>Cuellos de botella:</w:t>
      </w:r>
    </w:p>
    <w:p w14:paraId="05E95BF7" w14:textId="77777777" w:rsidR="00424851" w:rsidRPr="00424851" w:rsidRDefault="00424851" w:rsidP="00424851">
      <w:pPr>
        <w:numPr>
          <w:ilvl w:val="0"/>
          <w:numId w:val="14"/>
        </w:numPr>
        <w:rPr>
          <w:sz w:val="24"/>
          <w:szCs w:val="24"/>
          <w:lang w:val="es-ES"/>
        </w:rPr>
      </w:pPr>
      <w:r w:rsidRPr="00424851">
        <w:rPr>
          <w:sz w:val="24"/>
          <w:szCs w:val="24"/>
          <w:lang w:val="es-ES"/>
        </w:rPr>
        <w:t xml:space="preserve">Dependencia total del docente para impartir el contenido y evaluar. </w:t>
      </w:r>
    </w:p>
    <w:p w14:paraId="6479B7AB" w14:textId="77777777" w:rsidR="00424851" w:rsidRPr="00424851" w:rsidRDefault="00424851" w:rsidP="00424851">
      <w:pPr>
        <w:numPr>
          <w:ilvl w:val="0"/>
          <w:numId w:val="14"/>
        </w:numPr>
        <w:rPr>
          <w:sz w:val="24"/>
          <w:szCs w:val="24"/>
          <w:lang w:val="es-ES"/>
        </w:rPr>
      </w:pPr>
      <w:r w:rsidRPr="00424851">
        <w:rPr>
          <w:sz w:val="24"/>
          <w:szCs w:val="24"/>
          <w:lang w:val="es-ES"/>
        </w:rPr>
        <w:t xml:space="preserve">Ritmo de enseñanza uniforme, sin adaptarse a las capacidades individuales. </w:t>
      </w:r>
    </w:p>
    <w:p w14:paraId="79F50EB2" w14:textId="283944FD" w:rsidR="00424851" w:rsidRPr="00424851" w:rsidRDefault="00424851" w:rsidP="00424851">
      <w:pPr>
        <w:numPr>
          <w:ilvl w:val="0"/>
          <w:numId w:val="14"/>
        </w:numPr>
        <w:rPr>
          <w:sz w:val="24"/>
          <w:szCs w:val="24"/>
          <w:lang w:val="es-ES"/>
        </w:rPr>
      </w:pPr>
      <w:r w:rsidRPr="00424851">
        <w:rPr>
          <w:sz w:val="24"/>
          <w:szCs w:val="24"/>
          <w:lang w:val="es-ES"/>
        </w:rPr>
        <w:t xml:space="preserve">Limitación del tiempo de clase para reforzar el aprendizaje. </w:t>
      </w:r>
    </w:p>
    <w:p w14:paraId="4941BB4C" w14:textId="3079031C" w:rsidR="00424851" w:rsidRPr="00424851" w:rsidRDefault="00424851" w:rsidP="00424851">
      <w:pPr>
        <w:rPr>
          <w:b/>
          <w:bCs/>
          <w:sz w:val="24"/>
          <w:szCs w:val="24"/>
          <w:lang w:val="es-ES"/>
        </w:rPr>
      </w:pPr>
      <w:r w:rsidRPr="00424851">
        <w:rPr>
          <w:b/>
          <w:bCs/>
          <w:sz w:val="24"/>
          <w:szCs w:val="24"/>
          <w:lang w:val="es-ES"/>
        </w:rPr>
        <w:t>Redundancias:</w:t>
      </w:r>
    </w:p>
    <w:p w14:paraId="79BB3D87" w14:textId="77777777" w:rsidR="00424851" w:rsidRPr="00424851" w:rsidRDefault="00424851" w:rsidP="00424851">
      <w:pPr>
        <w:numPr>
          <w:ilvl w:val="0"/>
          <w:numId w:val="15"/>
        </w:numPr>
        <w:rPr>
          <w:sz w:val="24"/>
          <w:szCs w:val="24"/>
          <w:lang w:val="es-ES"/>
        </w:rPr>
      </w:pPr>
      <w:r w:rsidRPr="00424851">
        <w:rPr>
          <w:sz w:val="24"/>
          <w:szCs w:val="24"/>
          <w:lang w:val="es-ES"/>
        </w:rPr>
        <w:t xml:space="preserve">Uso repetitivo de métodos tradicionales (lectura, escritura, repetición). </w:t>
      </w:r>
    </w:p>
    <w:p w14:paraId="391EA963" w14:textId="6FD07AA7" w:rsidR="00424851" w:rsidRPr="00424851" w:rsidRDefault="00424851" w:rsidP="00424851">
      <w:pPr>
        <w:numPr>
          <w:ilvl w:val="0"/>
          <w:numId w:val="15"/>
        </w:numPr>
        <w:rPr>
          <w:sz w:val="24"/>
          <w:szCs w:val="24"/>
          <w:lang w:val="es-ES"/>
        </w:rPr>
      </w:pPr>
      <w:r w:rsidRPr="00424851">
        <w:rPr>
          <w:sz w:val="24"/>
          <w:szCs w:val="24"/>
          <w:lang w:val="es-ES"/>
        </w:rPr>
        <w:t xml:space="preserve">Ejercicios poco dinámicos que no fomentan la participación activa. </w:t>
      </w:r>
    </w:p>
    <w:p w14:paraId="68551FD1" w14:textId="2DA6A53E" w:rsidR="00424851" w:rsidRPr="00424851" w:rsidRDefault="00424851" w:rsidP="00424851">
      <w:pPr>
        <w:rPr>
          <w:b/>
          <w:bCs/>
          <w:sz w:val="24"/>
          <w:szCs w:val="24"/>
          <w:lang w:val="es-ES"/>
        </w:rPr>
      </w:pPr>
      <w:r w:rsidRPr="00424851">
        <w:rPr>
          <w:b/>
          <w:bCs/>
          <w:sz w:val="24"/>
          <w:szCs w:val="24"/>
          <w:lang w:val="es-ES"/>
        </w:rPr>
        <w:t>Errores y debilidades:</w:t>
      </w:r>
    </w:p>
    <w:p w14:paraId="24B28180" w14:textId="77777777" w:rsidR="00424851" w:rsidRPr="00424851" w:rsidRDefault="00424851" w:rsidP="00424851">
      <w:pPr>
        <w:numPr>
          <w:ilvl w:val="0"/>
          <w:numId w:val="16"/>
        </w:numPr>
        <w:rPr>
          <w:sz w:val="24"/>
          <w:szCs w:val="24"/>
          <w:lang w:val="es-ES"/>
        </w:rPr>
      </w:pPr>
      <w:r w:rsidRPr="00424851">
        <w:rPr>
          <w:sz w:val="24"/>
          <w:szCs w:val="24"/>
          <w:lang w:val="es-ES"/>
        </w:rPr>
        <w:t xml:space="preserve">Falta de personalización en el aprendizaje. </w:t>
      </w:r>
    </w:p>
    <w:p w14:paraId="6F1EC68A" w14:textId="77777777" w:rsidR="00424851" w:rsidRPr="00424851" w:rsidRDefault="00424851" w:rsidP="00424851">
      <w:pPr>
        <w:numPr>
          <w:ilvl w:val="0"/>
          <w:numId w:val="16"/>
        </w:numPr>
        <w:rPr>
          <w:sz w:val="24"/>
          <w:szCs w:val="24"/>
          <w:lang w:val="es-ES"/>
        </w:rPr>
      </w:pPr>
      <w:r w:rsidRPr="00424851">
        <w:rPr>
          <w:sz w:val="24"/>
          <w:szCs w:val="24"/>
          <w:lang w:val="es-ES"/>
        </w:rPr>
        <w:t xml:space="preserve">Baja motivación e interés por parte de los estudiantes. </w:t>
      </w:r>
    </w:p>
    <w:p w14:paraId="0AB3A16F" w14:textId="77777777" w:rsidR="00424851" w:rsidRPr="00424851" w:rsidRDefault="00424851" w:rsidP="00424851">
      <w:pPr>
        <w:numPr>
          <w:ilvl w:val="0"/>
          <w:numId w:val="16"/>
        </w:numPr>
        <w:rPr>
          <w:sz w:val="24"/>
          <w:szCs w:val="24"/>
          <w:lang w:val="es-ES"/>
        </w:rPr>
      </w:pPr>
      <w:r w:rsidRPr="00424851">
        <w:rPr>
          <w:sz w:val="24"/>
          <w:szCs w:val="24"/>
          <w:lang w:val="es-ES"/>
        </w:rPr>
        <w:t xml:space="preserve">Escasa interacción tecnológica en el proceso educativo. </w:t>
      </w:r>
    </w:p>
    <w:p w14:paraId="2844D832" w14:textId="77777777" w:rsidR="00424851" w:rsidRPr="00424851" w:rsidRDefault="00424851" w:rsidP="00424851">
      <w:pPr>
        <w:numPr>
          <w:ilvl w:val="0"/>
          <w:numId w:val="16"/>
        </w:numPr>
        <w:rPr>
          <w:sz w:val="24"/>
          <w:szCs w:val="24"/>
          <w:lang w:val="es-ES"/>
        </w:rPr>
      </w:pPr>
      <w:r w:rsidRPr="00424851">
        <w:rPr>
          <w:sz w:val="24"/>
          <w:szCs w:val="24"/>
          <w:lang w:val="es-ES"/>
        </w:rPr>
        <w:t xml:space="preserve">Dificultad para medir el progreso real de cada estudiante. </w:t>
      </w:r>
    </w:p>
    <w:p w14:paraId="7426CAD5" w14:textId="77777777" w:rsidR="00424851" w:rsidRPr="00424851" w:rsidRDefault="00424851" w:rsidP="00424851">
      <w:pPr>
        <w:numPr>
          <w:ilvl w:val="0"/>
          <w:numId w:val="16"/>
        </w:numPr>
        <w:rPr>
          <w:sz w:val="24"/>
          <w:szCs w:val="24"/>
          <w:lang w:val="es-ES"/>
        </w:rPr>
      </w:pPr>
      <w:r w:rsidRPr="00424851">
        <w:rPr>
          <w:sz w:val="24"/>
          <w:szCs w:val="24"/>
          <w:lang w:val="es-ES"/>
        </w:rPr>
        <w:t>Retroalimentación limitada y no inmediata.</w:t>
      </w:r>
    </w:p>
    <w:p w14:paraId="4F894036" w14:textId="77777777" w:rsidR="00424851" w:rsidRPr="00424851" w:rsidRDefault="00424851" w:rsidP="00984E97">
      <w:pPr>
        <w:rPr>
          <w:lang w:val="es-ES"/>
        </w:rPr>
      </w:pPr>
    </w:p>
    <w:p w14:paraId="179230A1" w14:textId="77777777" w:rsidR="00984E97" w:rsidRPr="00984E97" w:rsidRDefault="00984E97" w:rsidP="00984E97"/>
    <w:p w14:paraId="61C34663" w14:textId="77777777" w:rsidR="00984E97" w:rsidRPr="00984E97" w:rsidRDefault="00984E97" w:rsidP="00984E97">
      <w:pPr>
        <w:pStyle w:val="Ttulo1"/>
        <w:rPr>
          <w:b/>
          <w:bCs/>
        </w:rPr>
      </w:pPr>
      <w:bookmarkStart w:id="3" w:name="_Toc225425785"/>
      <w:r w:rsidRPr="00984E97">
        <w:rPr>
          <w:b/>
          <w:bCs/>
        </w:rPr>
        <w:t>4. Diseño y aplicación de instrumentos de recolección de datos</w:t>
      </w:r>
      <w:bookmarkEnd w:id="3"/>
    </w:p>
    <w:p w14:paraId="1B701E08" w14:textId="77777777" w:rsidR="00984E97" w:rsidRPr="00984E97" w:rsidRDefault="00984E97" w:rsidP="00984E97">
      <w:r w:rsidRPr="00984E97">
        <w:t>Se elaboran instrumentos (encuesta o entrevista) para recopilar información relevante:</w:t>
      </w:r>
    </w:p>
    <w:p w14:paraId="126293AE" w14:textId="167F9F89" w:rsidR="00651981" w:rsidRPr="006770F6" w:rsidRDefault="00984E97" w:rsidP="00984E97">
      <w:pPr>
        <w:rPr>
          <w:sz w:val="24"/>
          <w:szCs w:val="24"/>
          <w:lang w:val="es-ES"/>
        </w:rPr>
      </w:pPr>
      <w:r w:rsidRPr="006770F6">
        <w:rPr>
          <w:sz w:val="24"/>
          <w:szCs w:val="24"/>
        </w:rPr>
        <w:t>Objetivo del instrumento</w:t>
      </w:r>
      <w:r w:rsidR="00651981" w:rsidRPr="006770F6">
        <w:rPr>
          <w:sz w:val="24"/>
          <w:szCs w:val="24"/>
          <w:lang w:val="es-ES"/>
        </w:rPr>
        <w:t>:</w:t>
      </w:r>
    </w:p>
    <w:p w14:paraId="6B250A2A" w14:textId="324C2309" w:rsidR="00651981" w:rsidRPr="006770F6" w:rsidRDefault="00651981" w:rsidP="00984E97">
      <w:pPr>
        <w:rPr>
          <w:sz w:val="24"/>
          <w:szCs w:val="24"/>
          <w:lang w:val="es-ES"/>
        </w:rPr>
      </w:pPr>
      <w:r w:rsidRPr="006770F6">
        <w:rPr>
          <w:sz w:val="24"/>
          <w:szCs w:val="24"/>
        </w:rPr>
        <w:t xml:space="preserve">El objetivo del instrumento es recopilar información sobre la aplicación </w:t>
      </w:r>
      <w:proofErr w:type="spellStart"/>
      <w:r w:rsidRPr="006770F6">
        <w:rPr>
          <w:b/>
          <w:bCs/>
          <w:sz w:val="24"/>
          <w:szCs w:val="24"/>
        </w:rPr>
        <w:t>PlayKids</w:t>
      </w:r>
      <w:proofErr w:type="spellEnd"/>
      <w:r w:rsidRPr="006770F6">
        <w:rPr>
          <w:sz w:val="24"/>
          <w:szCs w:val="24"/>
        </w:rPr>
        <w:t>, enfocada en la enseñanza del idioma inglés para niños y jóvenes de forma gratuita, con el fin de conocer la opinión de los tutores respecto al uso de la plataforma, su funcionalidad y el seguimiento del progreso de los estudiantes.</w:t>
      </w:r>
    </w:p>
    <w:p w14:paraId="3462474A" w14:textId="20DF240A" w:rsidR="00984E97" w:rsidRPr="006770F6" w:rsidRDefault="00984E97" w:rsidP="00984E97">
      <w:pPr>
        <w:rPr>
          <w:sz w:val="24"/>
          <w:szCs w:val="24"/>
        </w:rPr>
      </w:pPr>
      <w:r w:rsidRPr="006770F6">
        <w:rPr>
          <w:sz w:val="24"/>
          <w:szCs w:val="24"/>
        </w:rPr>
        <w:t>Población y muestra seleccionada</w:t>
      </w:r>
      <w:r w:rsidR="00651981" w:rsidRPr="006770F6">
        <w:rPr>
          <w:sz w:val="24"/>
          <w:szCs w:val="24"/>
        </w:rPr>
        <w:t>:</w:t>
      </w:r>
    </w:p>
    <w:p w14:paraId="7544DB50" w14:textId="1036F66B" w:rsidR="00651981" w:rsidRPr="006770F6" w:rsidRDefault="00651981" w:rsidP="00984E97">
      <w:pPr>
        <w:rPr>
          <w:sz w:val="24"/>
          <w:szCs w:val="24"/>
        </w:rPr>
      </w:pPr>
      <w:r w:rsidRPr="006770F6">
        <w:rPr>
          <w:sz w:val="24"/>
          <w:szCs w:val="24"/>
        </w:rPr>
        <w:t xml:space="preserve">La población está conformada por los tutores de niños y jóvenes que utilizan la aplicación </w:t>
      </w:r>
      <w:proofErr w:type="spellStart"/>
      <w:r w:rsidRPr="006770F6">
        <w:rPr>
          <w:sz w:val="24"/>
          <w:szCs w:val="24"/>
        </w:rPr>
        <w:t>PlayKids</w:t>
      </w:r>
      <w:proofErr w:type="spellEnd"/>
      <w:r w:rsidRPr="006770F6">
        <w:rPr>
          <w:sz w:val="24"/>
          <w:szCs w:val="24"/>
        </w:rPr>
        <w:t xml:space="preserve"> para el aprendizaje del idioma inglés.</w:t>
      </w:r>
      <w:r w:rsidRPr="006770F6">
        <w:rPr>
          <w:sz w:val="24"/>
          <w:szCs w:val="24"/>
        </w:rPr>
        <w:br/>
        <w:t>La muestra seleccionada corresponde a los tutores que respondieron la encuesta, cuyos datos se encuentran registrados en la hoja de cálculo de Excel. Esta muestra permite obtener información representativa sobre la percepción y experiencia de los usuarios.</w:t>
      </w:r>
    </w:p>
    <w:p w14:paraId="3955B13C" w14:textId="3C819DA9" w:rsidR="00984E97" w:rsidRPr="006770F6" w:rsidRDefault="00984E97" w:rsidP="00984E97">
      <w:pPr>
        <w:rPr>
          <w:sz w:val="24"/>
          <w:szCs w:val="24"/>
        </w:rPr>
      </w:pPr>
      <w:r w:rsidRPr="006770F6">
        <w:rPr>
          <w:sz w:val="24"/>
          <w:szCs w:val="24"/>
        </w:rPr>
        <w:t>Diseño de preguntas (cerradas y/o abiertas)</w:t>
      </w:r>
      <w:r w:rsidR="006770F6" w:rsidRPr="006770F6">
        <w:rPr>
          <w:sz w:val="24"/>
          <w:szCs w:val="24"/>
        </w:rPr>
        <w:t>:</w:t>
      </w:r>
    </w:p>
    <w:p w14:paraId="78580D14" w14:textId="10B80D74" w:rsidR="006770F6" w:rsidRPr="006770F6" w:rsidRDefault="006770F6" w:rsidP="00984E97">
      <w:pPr>
        <w:rPr>
          <w:sz w:val="24"/>
          <w:szCs w:val="24"/>
        </w:rPr>
      </w:pPr>
      <w:r w:rsidRPr="006770F6">
        <w:rPr>
          <w:sz w:val="24"/>
          <w:szCs w:val="24"/>
        </w:rPr>
        <w:t>Las preguntas fueron diseñadas de manera clara y comprensible, dirigidas específicamente a los tutores.</w:t>
      </w:r>
      <w:r w:rsidRPr="006770F6">
        <w:rPr>
          <w:sz w:val="24"/>
          <w:szCs w:val="24"/>
        </w:rPr>
        <w:br/>
        <w:t>Se utilizaron preguntas cerradas (de opción múltiple) para facilitar el análisis de resultados, así como algunas preguntas abiertas que permiten a los tutores expresar su opinión sobre la aplicación, el aprendizaje de los estudiantes y el monitoreo de su progreso.</w:t>
      </w:r>
    </w:p>
    <w:p w14:paraId="277D0BFC" w14:textId="182FF171" w:rsidR="00984E97" w:rsidRPr="006770F6" w:rsidRDefault="00984E97" w:rsidP="00984E97">
      <w:pPr>
        <w:rPr>
          <w:sz w:val="24"/>
          <w:szCs w:val="24"/>
        </w:rPr>
      </w:pPr>
      <w:r w:rsidRPr="006770F6">
        <w:rPr>
          <w:sz w:val="24"/>
          <w:szCs w:val="24"/>
        </w:rPr>
        <w:t>Aplicación del instrumento</w:t>
      </w:r>
      <w:r w:rsidR="006770F6" w:rsidRPr="006770F6">
        <w:rPr>
          <w:sz w:val="24"/>
          <w:szCs w:val="24"/>
        </w:rPr>
        <w:t>:</w:t>
      </w:r>
    </w:p>
    <w:p w14:paraId="0DEC4F6C" w14:textId="6FCEB32D" w:rsidR="006770F6" w:rsidRPr="006770F6" w:rsidRDefault="006770F6" w:rsidP="00984E97">
      <w:pPr>
        <w:rPr>
          <w:sz w:val="24"/>
          <w:szCs w:val="24"/>
        </w:rPr>
      </w:pPr>
      <w:r w:rsidRPr="006770F6">
        <w:rPr>
          <w:sz w:val="24"/>
          <w:szCs w:val="24"/>
        </w:rPr>
        <w:t xml:space="preserve">El instrumento fue aplicado mediante una encuesta dirigida a los tutores de los usuarios de la aplicación </w:t>
      </w:r>
      <w:proofErr w:type="spellStart"/>
      <w:r w:rsidRPr="006770F6">
        <w:rPr>
          <w:sz w:val="24"/>
          <w:szCs w:val="24"/>
        </w:rPr>
        <w:t>PlayKids</w:t>
      </w:r>
      <w:proofErr w:type="spellEnd"/>
      <w:r w:rsidRPr="006770F6">
        <w:rPr>
          <w:sz w:val="24"/>
          <w:szCs w:val="24"/>
        </w:rPr>
        <w:t>.</w:t>
      </w:r>
      <w:r w:rsidRPr="006770F6">
        <w:rPr>
          <w:sz w:val="24"/>
          <w:szCs w:val="24"/>
        </w:rPr>
        <w:br/>
        <w:t>La aplicación se realizó de forma digital, permitiendo a los participantes responder de manera rápida y accesible, garantizando la comprensión de cada una de las preguntas.</w:t>
      </w:r>
    </w:p>
    <w:p w14:paraId="074191D4" w14:textId="24FD6964" w:rsidR="00984E97" w:rsidRPr="006770F6" w:rsidRDefault="00984E97" w:rsidP="00984E97">
      <w:pPr>
        <w:rPr>
          <w:sz w:val="24"/>
          <w:szCs w:val="24"/>
        </w:rPr>
      </w:pPr>
      <w:r w:rsidRPr="006770F6">
        <w:rPr>
          <w:sz w:val="24"/>
          <w:szCs w:val="24"/>
        </w:rPr>
        <w:t>Recolección de datos</w:t>
      </w:r>
      <w:r w:rsidR="006770F6" w:rsidRPr="006770F6">
        <w:rPr>
          <w:sz w:val="24"/>
          <w:szCs w:val="24"/>
        </w:rPr>
        <w:t>:</w:t>
      </w:r>
    </w:p>
    <w:p w14:paraId="0912701D" w14:textId="29020DAB" w:rsidR="006770F6" w:rsidRPr="006770F6" w:rsidRDefault="006770F6" w:rsidP="00984E97">
      <w:pPr>
        <w:rPr>
          <w:sz w:val="24"/>
          <w:szCs w:val="24"/>
        </w:rPr>
      </w:pPr>
      <w:r w:rsidRPr="006770F6">
        <w:rPr>
          <w:sz w:val="24"/>
          <w:szCs w:val="24"/>
        </w:rPr>
        <w:t>Los datos fueron recolectados a partir de las respuestas proporcionadas por los tutores en la encuesta.</w:t>
      </w:r>
      <w:r w:rsidRPr="006770F6">
        <w:rPr>
          <w:sz w:val="24"/>
          <w:szCs w:val="24"/>
        </w:rPr>
        <w:br/>
        <w:t>Posteriormente, esta información fue organizada en una hoja de cálculo de Excel, lo que permitió su análisis e interpretación para evaluar el funcionamiento de la aplicación y el nivel de satisfacción de los usuarios.</w:t>
      </w:r>
    </w:p>
    <w:p w14:paraId="79843813" w14:textId="77777777" w:rsidR="00984E97" w:rsidRPr="00984E97" w:rsidRDefault="00984E97" w:rsidP="00984E97">
      <w:pPr>
        <w:pStyle w:val="Ttulo1"/>
        <w:rPr>
          <w:b/>
          <w:bCs/>
        </w:rPr>
      </w:pPr>
      <w:bookmarkStart w:id="4" w:name="_Toc225425786"/>
      <w:r w:rsidRPr="00984E97">
        <w:rPr>
          <w:b/>
          <w:bCs/>
        </w:rPr>
        <w:lastRenderedPageBreak/>
        <w:t>5. Análisis estadístico descriptivo</w:t>
      </w:r>
      <w:bookmarkEnd w:id="4"/>
    </w:p>
    <w:p w14:paraId="60681B5D" w14:textId="77777777" w:rsidR="00984E97" w:rsidRPr="00984E97" w:rsidRDefault="00984E97" w:rsidP="00984E97">
      <w:r w:rsidRPr="00984E97">
        <w:t>Se procesan los datos obtenidos utilizando técnicas estadísticas básicas:</w:t>
      </w:r>
    </w:p>
    <w:p w14:paraId="14EEB40D" w14:textId="5BB9034E" w:rsidR="00984E97" w:rsidRDefault="00984E97" w:rsidP="00984E97">
      <w:r w:rsidRPr="00984E97">
        <w:t>Tablas de frecuencia</w:t>
      </w:r>
      <w:r w:rsidR="009170FE">
        <w:t>:</w:t>
      </w:r>
    </w:p>
    <w:tbl>
      <w:tblPr>
        <w:tblW w:w="6823" w:type="dxa"/>
        <w:tblCellMar>
          <w:left w:w="70" w:type="dxa"/>
          <w:right w:w="70" w:type="dxa"/>
        </w:tblCellMar>
        <w:tblLook w:val="04A0" w:firstRow="1" w:lastRow="0" w:firstColumn="1" w:lastColumn="0" w:noHBand="0" w:noVBand="1"/>
      </w:tblPr>
      <w:tblGrid>
        <w:gridCol w:w="3960"/>
        <w:gridCol w:w="535"/>
        <w:gridCol w:w="1028"/>
        <w:gridCol w:w="1300"/>
      </w:tblGrid>
      <w:tr w:rsidR="00567650" w:rsidRPr="00F914F9" w14:paraId="7AED9C59" w14:textId="77777777" w:rsidTr="00001AB2">
        <w:trPr>
          <w:trHeight w:val="247"/>
        </w:trPr>
        <w:tc>
          <w:tcPr>
            <w:tcW w:w="3960" w:type="dxa"/>
            <w:tcBorders>
              <w:top w:val="single" w:sz="4" w:space="0" w:color="auto"/>
              <w:left w:val="single" w:sz="4" w:space="0" w:color="auto"/>
              <w:bottom w:val="single" w:sz="4" w:space="0" w:color="auto"/>
              <w:right w:val="single" w:sz="4" w:space="0" w:color="auto"/>
            </w:tcBorders>
            <w:shd w:val="clear" w:color="000000" w:fill="D9E7FD"/>
            <w:noWrap/>
            <w:vAlign w:val="bottom"/>
            <w:hideMark/>
          </w:tcPr>
          <w:p w14:paraId="43FF41BC"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Barreras de aprendizaje</w:t>
            </w:r>
          </w:p>
        </w:tc>
        <w:tc>
          <w:tcPr>
            <w:tcW w:w="535" w:type="dxa"/>
            <w:tcBorders>
              <w:top w:val="single" w:sz="4" w:space="0" w:color="auto"/>
              <w:left w:val="single" w:sz="4" w:space="0" w:color="auto"/>
              <w:bottom w:val="single" w:sz="4" w:space="0" w:color="auto"/>
              <w:right w:val="single" w:sz="4" w:space="0" w:color="auto"/>
            </w:tcBorders>
            <w:shd w:val="clear" w:color="000000" w:fill="D9E7FD"/>
            <w:noWrap/>
            <w:vAlign w:val="bottom"/>
            <w:hideMark/>
          </w:tcPr>
          <w:p w14:paraId="328994C0"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 xml:space="preserve">fi </w:t>
            </w:r>
          </w:p>
        </w:tc>
        <w:tc>
          <w:tcPr>
            <w:tcW w:w="1028" w:type="dxa"/>
            <w:tcBorders>
              <w:top w:val="single" w:sz="4" w:space="0" w:color="auto"/>
              <w:left w:val="single" w:sz="4" w:space="0" w:color="auto"/>
              <w:bottom w:val="single" w:sz="4" w:space="0" w:color="auto"/>
              <w:right w:val="single" w:sz="4" w:space="0" w:color="auto"/>
            </w:tcBorders>
            <w:shd w:val="clear" w:color="000000" w:fill="D9E7FD"/>
            <w:noWrap/>
            <w:vAlign w:val="bottom"/>
            <w:hideMark/>
          </w:tcPr>
          <w:p w14:paraId="631C6037"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proofErr w:type="spellStart"/>
            <w:r w:rsidRPr="00F914F9">
              <w:rPr>
                <w:rFonts w:ascii="Arial" w:eastAsia="Times New Roman" w:hAnsi="Arial" w:cs="Arial"/>
                <w:color w:val="000000"/>
                <w:kern w:val="0"/>
                <w:sz w:val="20"/>
                <w:szCs w:val="20"/>
                <w:lang w:val="es-ES" w:eastAsia="es-ES"/>
                <w14:ligatures w14:val="none"/>
              </w:rPr>
              <w:t>fr</w:t>
            </w:r>
            <w:proofErr w:type="spellEnd"/>
            <w:r w:rsidRPr="00F914F9">
              <w:rPr>
                <w:rFonts w:ascii="Arial" w:eastAsia="Times New Roman" w:hAnsi="Arial" w:cs="Arial"/>
                <w:color w:val="000000"/>
                <w:kern w:val="0"/>
                <w:sz w:val="20"/>
                <w:szCs w:val="20"/>
                <w:lang w:val="es-ES" w:eastAsia="es-ES"/>
                <w14:ligatures w14:val="none"/>
              </w:rPr>
              <w:t xml:space="preserve"> </w:t>
            </w:r>
          </w:p>
        </w:tc>
        <w:tc>
          <w:tcPr>
            <w:tcW w:w="1300" w:type="dxa"/>
            <w:tcBorders>
              <w:top w:val="single" w:sz="4" w:space="0" w:color="auto"/>
              <w:left w:val="single" w:sz="4" w:space="0" w:color="auto"/>
              <w:bottom w:val="single" w:sz="4" w:space="0" w:color="auto"/>
              <w:right w:val="single" w:sz="4" w:space="0" w:color="auto"/>
            </w:tcBorders>
            <w:shd w:val="clear" w:color="000000" w:fill="D9E7FD"/>
            <w:noWrap/>
            <w:vAlign w:val="bottom"/>
            <w:hideMark/>
          </w:tcPr>
          <w:p w14:paraId="52A40F59"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f%</w:t>
            </w:r>
          </w:p>
        </w:tc>
      </w:tr>
      <w:tr w:rsidR="00567650" w:rsidRPr="00F914F9" w14:paraId="0A0ADC76" w14:textId="77777777" w:rsidTr="00001AB2">
        <w:trPr>
          <w:trHeight w:val="250"/>
        </w:trPr>
        <w:tc>
          <w:tcPr>
            <w:tcW w:w="3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940C6E" w14:textId="77777777" w:rsidR="00F914F9" w:rsidRPr="00F914F9" w:rsidRDefault="00F914F9" w:rsidP="00F914F9">
            <w:pPr>
              <w:spacing w:after="0" w:line="240" w:lineRule="auto"/>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 xml:space="preserve">no, son muy limitados o inexistente </w:t>
            </w:r>
          </w:p>
        </w:tc>
        <w:tc>
          <w:tcPr>
            <w:tcW w:w="5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AD8272"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7</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228E1"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0.22</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9714EE"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21.88</w:t>
            </w:r>
          </w:p>
        </w:tc>
      </w:tr>
      <w:tr w:rsidR="00567650" w:rsidRPr="00F914F9" w14:paraId="593A499F" w14:textId="77777777" w:rsidTr="00001AB2">
        <w:trPr>
          <w:trHeight w:val="250"/>
        </w:trPr>
        <w:tc>
          <w:tcPr>
            <w:tcW w:w="3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840DB" w14:textId="4F873329" w:rsidR="00F914F9" w:rsidRPr="00F914F9" w:rsidRDefault="00F914F9" w:rsidP="00F914F9">
            <w:pPr>
              <w:spacing w:after="0" w:line="240" w:lineRule="auto"/>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sí, son suf</w:t>
            </w:r>
            <w:r>
              <w:rPr>
                <w:rFonts w:ascii="Arial" w:eastAsia="Times New Roman" w:hAnsi="Arial" w:cs="Arial"/>
                <w:color w:val="000000"/>
                <w:kern w:val="0"/>
                <w:sz w:val="20"/>
                <w:szCs w:val="20"/>
                <w:lang w:val="es-ES" w:eastAsia="es-ES"/>
                <w14:ligatures w14:val="none"/>
              </w:rPr>
              <w:t>i</w:t>
            </w:r>
            <w:r w:rsidRPr="00F914F9">
              <w:rPr>
                <w:rFonts w:ascii="Arial" w:eastAsia="Times New Roman" w:hAnsi="Arial" w:cs="Arial"/>
                <w:color w:val="000000"/>
                <w:kern w:val="0"/>
                <w:sz w:val="20"/>
                <w:szCs w:val="20"/>
                <w:lang w:val="es-ES" w:eastAsia="es-ES"/>
                <w14:ligatures w14:val="none"/>
              </w:rPr>
              <w:t>c</w:t>
            </w:r>
            <w:r>
              <w:rPr>
                <w:rFonts w:ascii="Arial" w:eastAsia="Times New Roman" w:hAnsi="Arial" w:cs="Arial"/>
                <w:color w:val="000000"/>
                <w:kern w:val="0"/>
                <w:sz w:val="20"/>
                <w:szCs w:val="20"/>
                <w:lang w:val="es-ES" w:eastAsia="es-ES"/>
                <w14:ligatures w14:val="none"/>
              </w:rPr>
              <w:t>i</w:t>
            </w:r>
            <w:r w:rsidRPr="00F914F9">
              <w:rPr>
                <w:rFonts w:ascii="Arial" w:eastAsia="Times New Roman" w:hAnsi="Arial" w:cs="Arial"/>
                <w:color w:val="000000"/>
                <w:kern w:val="0"/>
                <w:sz w:val="20"/>
                <w:szCs w:val="20"/>
                <w:lang w:val="es-ES" w:eastAsia="es-ES"/>
                <w14:ligatures w14:val="none"/>
              </w:rPr>
              <w:t>entes</w:t>
            </w:r>
          </w:p>
        </w:tc>
        <w:tc>
          <w:tcPr>
            <w:tcW w:w="535" w:type="dxa"/>
            <w:tcBorders>
              <w:top w:val="nil"/>
              <w:left w:val="single" w:sz="4" w:space="0" w:color="auto"/>
              <w:bottom w:val="single" w:sz="4" w:space="0" w:color="auto"/>
              <w:right w:val="single" w:sz="4" w:space="0" w:color="auto"/>
            </w:tcBorders>
            <w:shd w:val="clear" w:color="auto" w:fill="auto"/>
            <w:noWrap/>
            <w:vAlign w:val="bottom"/>
            <w:hideMark/>
          </w:tcPr>
          <w:p w14:paraId="009CEEEC"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13</w:t>
            </w:r>
          </w:p>
        </w:tc>
        <w:tc>
          <w:tcPr>
            <w:tcW w:w="1028" w:type="dxa"/>
            <w:tcBorders>
              <w:top w:val="nil"/>
              <w:left w:val="single" w:sz="4" w:space="0" w:color="auto"/>
              <w:bottom w:val="single" w:sz="4" w:space="0" w:color="auto"/>
              <w:right w:val="single" w:sz="4" w:space="0" w:color="auto"/>
            </w:tcBorders>
            <w:shd w:val="clear" w:color="auto" w:fill="auto"/>
            <w:noWrap/>
            <w:vAlign w:val="bottom"/>
            <w:hideMark/>
          </w:tcPr>
          <w:p w14:paraId="1F8693A7"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0.41</w:t>
            </w:r>
          </w:p>
        </w:tc>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08DB1ED3"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40.63</w:t>
            </w:r>
          </w:p>
        </w:tc>
      </w:tr>
      <w:tr w:rsidR="00567650" w:rsidRPr="00F914F9" w14:paraId="088AE5FB" w14:textId="77777777" w:rsidTr="00001AB2">
        <w:trPr>
          <w:trHeight w:val="250"/>
        </w:trPr>
        <w:tc>
          <w:tcPr>
            <w:tcW w:w="3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274D77" w14:textId="77777777" w:rsidR="00F914F9" w:rsidRPr="00F914F9" w:rsidRDefault="00F914F9" w:rsidP="00F914F9">
            <w:pPr>
              <w:spacing w:after="0" w:line="240" w:lineRule="auto"/>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son aceptables, pero faltan herramientas</w:t>
            </w:r>
          </w:p>
        </w:tc>
        <w:tc>
          <w:tcPr>
            <w:tcW w:w="5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D39137"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12</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76D3A8"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0.38</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A2A46D" w14:textId="77777777" w:rsidR="00F914F9" w:rsidRPr="00F914F9" w:rsidRDefault="00F914F9"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37.50</w:t>
            </w:r>
          </w:p>
        </w:tc>
      </w:tr>
      <w:tr w:rsidR="00001AB2" w:rsidRPr="00F914F9" w14:paraId="539F9F8F" w14:textId="77777777" w:rsidTr="00001AB2">
        <w:trPr>
          <w:trHeight w:val="250"/>
        </w:trPr>
        <w:tc>
          <w:tcPr>
            <w:tcW w:w="3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A595BD" w14:textId="77777777" w:rsidR="00001AB2" w:rsidRPr="00F914F9" w:rsidRDefault="00001AB2" w:rsidP="00F914F9">
            <w:pPr>
              <w:spacing w:after="0" w:line="240" w:lineRule="auto"/>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Total</w:t>
            </w:r>
          </w:p>
        </w:tc>
        <w:tc>
          <w:tcPr>
            <w:tcW w:w="5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6E5F69" w14:textId="77777777" w:rsidR="00001AB2" w:rsidRPr="00F914F9" w:rsidRDefault="00001AB2" w:rsidP="00F914F9">
            <w:pPr>
              <w:spacing w:after="0" w:line="240" w:lineRule="auto"/>
              <w:jc w:val="center"/>
              <w:rPr>
                <w:rFonts w:ascii="Arial" w:eastAsia="Times New Roman" w:hAnsi="Arial" w:cs="Arial"/>
                <w:color w:val="000000"/>
                <w:kern w:val="0"/>
                <w:sz w:val="20"/>
                <w:szCs w:val="20"/>
                <w:lang w:val="es-ES" w:eastAsia="es-ES"/>
                <w14:ligatures w14:val="none"/>
              </w:rPr>
            </w:pPr>
            <w:r w:rsidRPr="00F914F9">
              <w:rPr>
                <w:rFonts w:ascii="Arial" w:eastAsia="Times New Roman" w:hAnsi="Arial" w:cs="Arial"/>
                <w:color w:val="000000"/>
                <w:kern w:val="0"/>
                <w:sz w:val="20"/>
                <w:szCs w:val="20"/>
                <w:lang w:val="es-ES" w:eastAsia="es-ES"/>
                <w14:ligatures w14:val="none"/>
              </w:rPr>
              <w:t>32</w:t>
            </w:r>
          </w:p>
        </w:tc>
        <w:tc>
          <w:tcPr>
            <w:tcW w:w="2328" w:type="dxa"/>
            <w:gridSpan w:val="2"/>
            <w:tcBorders>
              <w:top w:val="single" w:sz="4" w:space="0" w:color="auto"/>
              <w:left w:val="single" w:sz="4" w:space="0" w:color="auto"/>
              <w:bottom w:val="nil"/>
            </w:tcBorders>
            <w:shd w:val="clear" w:color="auto" w:fill="auto"/>
            <w:noWrap/>
            <w:vAlign w:val="bottom"/>
            <w:hideMark/>
          </w:tcPr>
          <w:p w14:paraId="03E3C23F" w14:textId="77777777" w:rsidR="00001AB2" w:rsidRPr="00F914F9" w:rsidRDefault="00001AB2" w:rsidP="00F914F9">
            <w:pPr>
              <w:spacing w:after="0" w:line="240" w:lineRule="auto"/>
              <w:jc w:val="center"/>
              <w:rPr>
                <w:rFonts w:ascii="Times New Roman" w:eastAsia="Times New Roman" w:hAnsi="Times New Roman" w:cs="Times New Roman"/>
                <w:kern w:val="0"/>
                <w:sz w:val="20"/>
                <w:szCs w:val="20"/>
                <w:lang w:val="es-ES" w:eastAsia="es-ES"/>
                <w14:ligatures w14:val="none"/>
              </w:rPr>
            </w:pPr>
          </w:p>
        </w:tc>
      </w:tr>
    </w:tbl>
    <w:p w14:paraId="709225E7" w14:textId="18CB3750" w:rsidR="009170FE" w:rsidRDefault="009170FE" w:rsidP="00984E97"/>
    <w:tbl>
      <w:tblPr>
        <w:tblStyle w:val="Tablaconcuadrcula"/>
        <w:tblW w:w="7160" w:type="dxa"/>
        <w:tblLook w:val="04A0" w:firstRow="1" w:lastRow="0" w:firstColumn="1" w:lastColumn="0" w:noHBand="0" w:noVBand="1"/>
      </w:tblPr>
      <w:tblGrid>
        <w:gridCol w:w="3440"/>
        <w:gridCol w:w="1220"/>
        <w:gridCol w:w="1200"/>
        <w:gridCol w:w="1300"/>
      </w:tblGrid>
      <w:tr w:rsidR="009956CB" w:rsidRPr="009956CB" w14:paraId="6EEE2397" w14:textId="77777777" w:rsidTr="009956CB">
        <w:trPr>
          <w:trHeight w:val="250"/>
        </w:trPr>
        <w:tc>
          <w:tcPr>
            <w:tcW w:w="3440" w:type="dxa"/>
            <w:shd w:val="clear" w:color="auto" w:fill="DAE9F7" w:themeFill="text2" w:themeFillTint="1A"/>
            <w:noWrap/>
            <w:hideMark/>
          </w:tcPr>
          <w:p w14:paraId="2AE52DE8" w14:textId="1F52DCD1" w:rsidR="009956CB" w:rsidRPr="009956CB" w:rsidRDefault="009956CB" w:rsidP="009956CB">
            <w:pPr>
              <w:tabs>
                <w:tab w:val="center" w:pos="1612"/>
              </w:tabs>
              <w:rPr>
                <w:rFonts w:ascii="Arial" w:eastAsia="Times New Roman" w:hAnsi="Arial" w:cs="Arial"/>
                <w:color w:val="000000"/>
                <w:kern w:val="0"/>
                <w:sz w:val="20"/>
                <w:szCs w:val="20"/>
                <w:lang w:val="es-ES" w:eastAsia="es-ES"/>
                <w14:ligatures w14:val="none"/>
              </w:rPr>
            </w:pPr>
            <w:r>
              <w:rPr>
                <w:rFonts w:ascii="Arial" w:eastAsia="Times New Roman" w:hAnsi="Arial" w:cs="Arial"/>
                <w:color w:val="000000"/>
                <w:kern w:val="0"/>
                <w:sz w:val="20"/>
                <w:szCs w:val="20"/>
                <w:lang w:val="es-ES" w:eastAsia="es-ES"/>
                <w14:ligatures w14:val="none"/>
              </w:rPr>
              <w:tab/>
            </w:r>
            <w:r w:rsidRPr="009956CB">
              <w:rPr>
                <w:rFonts w:ascii="Arial" w:eastAsia="Times New Roman" w:hAnsi="Arial" w:cs="Arial"/>
                <w:color w:val="000000"/>
                <w:kern w:val="0"/>
                <w:sz w:val="20"/>
                <w:szCs w:val="20"/>
                <w:lang w:val="es-ES" w:eastAsia="es-ES"/>
                <w14:ligatures w14:val="none"/>
              </w:rPr>
              <w:t>Disponibilidad Tecnológica</w:t>
            </w:r>
          </w:p>
        </w:tc>
        <w:tc>
          <w:tcPr>
            <w:tcW w:w="1220" w:type="dxa"/>
            <w:shd w:val="clear" w:color="auto" w:fill="DAE9F7" w:themeFill="text2" w:themeFillTint="1A"/>
            <w:noWrap/>
            <w:hideMark/>
          </w:tcPr>
          <w:p w14:paraId="351EE9EF"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fi</w:t>
            </w:r>
          </w:p>
        </w:tc>
        <w:tc>
          <w:tcPr>
            <w:tcW w:w="1200" w:type="dxa"/>
            <w:shd w:val="clear" w:color="auto" w:fill="DAE9F7" w:themeFill="text2" w:themeFillTint="1A"/>
            <w:noWrap/>
            <w:hideMark/>
          </w:tcPr>
          <w:p w14:paraId="7E0148B1"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proofErr w:type="spellStart"/>
            <w:r w:rsidRPr="009956CB">
              <w:rPr>
                <w:rFonts w:ascii="Arial" w:eastAsia="Times New Roman" w:hAnsi="Arial" w:cs="Arial"/>
                <w:color w:val="000000"/>
                <w:kern w:val="0"/>
                <w:sz w:val="20"/>
                <w:szCs w:val="20"/>
                <w:lang w:val="es-ES" w:eastAsia="es-ES"/>
                <w14:ligatures w14:val="none"/>
              </w:rPr>
              <w:t>fr</w:t>
            </w:r>
            <w:proofErr w:type="spellEnd"/>
          </w:p>
        </w:tc>
        <w:tc>
          <w:tcPr>
            <w:tcW w:w="1300" w:type="dxa"/>
            <w:shd w:val="clear" w:color="auto" w:fill="DAE9F7" w:themeFill="text2" w:themeFillTint="1A"/>
            <w:noWrap/>
            <w:hideMark/>
          </w:tcPr>
          <w:p w14:paraId="124EAA76"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f%</w:t>
            </w:r>
          </w:p>
        </w:tc>
      </w:tr>
      <w:tr w:rsidR="009956CB" w:rsidRPr="009956CB" w14:paraId="2A559D69" w14:textId="77777777" w:rsidTr="009956CB">
        <w:trPr>
          <w:trHeight w:val="250"/>
        </w:trPr>
        <w:tc>
          <w:tcPr>
            <w:tcW w:w="3440" w:type="dxa"/>
            <w:noWrap/>
            <w:hideMark/>
          </w:tcPr>
          <w:p w14:paraId="40D856EF" w14:textId="77777777" w:rsidR="009956CB" w:rsidRPr="009956CB" w:rsidRDefault="009956CB" w:rsidP="009956CB">
            <w:pP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Smartphone</w:t>
            </w:r>
          </w:p>
        </w:tc>
        <w:tc>
          <w:tcPr>
            <w:tcW w:w="1220" w:type="dxa"/>
            <w:noWrap/>
            <w:hideMark/>
          </w:tcPr>
          <w:p w14:paraId="468BEB10"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24</w:t>
            </w:r>
          </w:p>
        </w:tc>
        <w:tc>
          <w:tcPr>
            <w:tcW w:w="1200" w:type="dxa"/>
            <w:noWrap/>
            <w:hideMark/>
          </w:tcPr>
          <w:p w14:paraId="00C58F4C"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0.75</w:t>
            </w:r>
          </w:p>
        </w:tc>
        <w:tc>
          <w:tcPr>
            <w:tcW w:w="1300" w:type="dxa"/>
            <w:noWrap/>
            <w:hideMark/>
          </w:tcPr>
          <w:p w14:paraId="3616F8DA"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75.00%</w:t>
            </w:r>
          </w:p>
        </w:tc>
      </w:tr>
      <w:tr w:rsidR="009956CB" w:rsidRPr="009956CB" w14:paraId="532EF853" w14:textId="77777777" w:rsidTr="009956CB">
        <w:trPr>
          <w:trHeight w:val="250"/>
        </w:trPr>
        <w:tc>
          <w:tcPr>
            <w:tcW w:w="3440" w:type="dxa"/>
            <w:noWrap/>
            <w:hideMark/>
          </w:tcPr>
          <w:p w14:paraId="31849EC3" w14:textId="77777777" w:rsidR="009956CB" w:rsidRPr="009956CB" w:rsidRDefault="009956CB" w:rsidP="009956CB">
            <w:pP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Computadora</w:t>
            </w:r>
          </w:p>
        </w:tc>
        <w:tc>
          <w:tcPr>
            <w:tcW w:w="1220" w:type="dxa"/>
            <w:noWrap/>
            <w:hideMark/>
          </w:tcPr>
          <w:p w14:paraId="47CB5B9B"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3</w:t>
            </w:r>
          </w:p>
        </w:tc>
        <w:tc>
          <w:tcPr>
            <w:tcW w:w="1200" w:type="dxa"/>
            <w:noWrap/>
            <w:hideMark/>
          </w:tcPr>
          <w:p w14:paraId="5F862F0F"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0.09</w:t>
            </w:r>
          </w:p>
        </w:tc>
        <w:tc>
          <w:tcPr>
            <w:tcW w:w="1300" w:type="dxa"/>
            <w:noWrap/>
            <w:hideMark/>
          </w:tcPr>
          <w:p w14:paraId="39C845EA"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9.38%</w:t>
            </w:r>
          </w:p>
        </w:tc>
      </w:tr>
      <w:tr w:rsidR="009956CB" w:rsidRPr="009956CB" w14:paraId="5C86304C" w14:textId="77777777" w:rsidTr="009956CB">
        <w:trPr>
          <w:trHeight w:val="250"/>
        </w:trPr>
        <w:tc>
          <w:tcPr>
            <w:tcW w:w="3440" w:type="dxa"/>
            <w:noWrap/>
            <w:hideMark/>
          </w:tcPr>
          <w:p w14:paraId="4BF96B95" w14:textId="77777777" w:rsidR="009956CB" w:rsidRPr="009956CB" w:rsidRDefault="009956CB" w:rsidP="009956CB">
            <w:pP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Tablet</w:t>
            </w:r>
          </w:p>
        </w:tc>
        <w:tc>
          <w:tcPr>
            <w:tcW w:w="1220" w:type="dxa"/>
            <w:noWrap/>
            <w:hideMark/>
          </w:tcPr>
          <w:p w14:paraId="3AA10E64"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3</w:t>
            </w:r>
          </w:p>
        </w:tc>
        <w:tc>
          <w:tcPr>
            <w:tcW w:w="1200" w:type="dxa"/>
            <w:noWrap/>
            <w:hideMark/>
          </w:tcPr>
          <w:p w14:paraId="4FB1F54F"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0.09</w:t>
            </w:r>
          </w:p>
        </w:tc>
        <w:tc>
          <w:tcPr>
            <w:tcW w:w="1300" w:type="dxa"/>
            <w:noWrap/>
            <w:hideMark/>
          </w:tcPr>
          <w:p w14:paraId="791CAF83"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9.38%</w:t>
            </w:r>
          </w:p>
        </w:tc>
      </w:tr>
      <w:tr w:rsidR="009956CB" w:rsidRPr="009956CB" w14:paraId="100311ED" w14:textId="77777777" w:rsidTr="009956CB">
        <w:trPr>
          <w:trHeight w:val="250"/>
        </w:trPr>
        <w:tc>
          <w:tcPr>
            <w:tcW w:w="3440" w:type="dxa"/>
            <w:noWrap/>
            <w:hideMark/>
          </w:tcPr>
          <w:p w14:paraId="22F7A941" w14:textId="77777777" w:rsidR="009956CB" w:rsidRPr="009956CB" w:rsidRDefault="009956CB" w:rsidP="009956CB">
            <w:pP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ninguno</w:t>
            </w:r>
          </w:p>
        </w:tc>
        <w:tc>
          <w:tcPr>
            <w:tcW w:w="1220" w:type="dxa"/>
            <w:noWrap/>
            <w:hideMark/>
          </w:tcPr>
          <w:p w14:paraId="1224EDB2"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2</w:t>
            </w:r>
          </w:p>
        </w:tc>
        <w:tc>
          <w:tcPr>
            <w:tcW w:w="1200" w:type="dxa"/>
            <w:noWrap/>
            <w:hideMark/>
          </w:tcPr>
          <w:p w14:paraId="2DBF794B"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0.06</w:t>
            </w:r>
          </w:p>
        </w:tc>
        <w:tc>
          <w:tcPr>
            <w:tcW w:w="1300" w:type="dxa"/>
            <w:noWrap/>
            <w:hideMark/>
          </w:tcPr>
          <w:p w14:paraId="259CEB7E" w14:textId="77777777" w:rsidR="009956CB" w:rsidRPr="009956CB" w:rsidRDefault="009956CB"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6.25%</w:t>
            </w:r>
          </w:p>
        </w:tc>
      </w:tr>
      <w:tr w:rsidR="00001AB2" w:rsidRPr="009956CB" w14:paraId="1D269335" w14:textId="77777777" w:rsidTr="00001AB2">
        <w:trPr>
          <w:trHeight w:val="250"/>
        </w:trPr>
        <w:tc>
          <w:tcPr>
            <w:tcW w:w="3440" w:type="dxa"/>
            <w:noWrap/>
            <w:hideMark/>
          </w:tcPr>
          <w:p w14:paraId="60D359B5" w14:textId="77777777" w:rsidR="00001AB2" w:rsidRPr="009956CB" w:rsidRDefault="00001AB2" w:rsidP="009956CB">
            <w:pP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Total</w:t>
            </w:r>
          </w:p>
        </w:tc>
        <w:tc>
          <w:tcPr>
            <w:tcW w:w="1220" w:type="dxa"/>
            <w:noWrap/>
            <w:hideMark/>
          </w:tcPr>
          <w:p w14:paraId="27255FD4" w14:textId="77777777" w:rsidR="00001AB2" w:rsidRPr="009956CB" w:rsidRDefault="00001AB2" w:rsidP="009956CB">
            <w:pPr>
              <w:jc w:val="center"/>
              <w:rPr>
                <w:rFonts w:ascii="Arial" w:eastAsia="Times New Roman" w:hAnsi="Arial" w:cs="Arial"/>
                <w:color w:val="000000"/>
                <w:kern w:val="0"/>
                <w:sz w:val="20"/>
                <w:szCs w:val="20"/>
                <w:lang w:val="es-ES" w:eastAsia="es-ES"/>
                <w14:ligatures w14:val="none"/>
              </w:rPr>
            </w:pPr>
            <w:r w:rsidRPr="009956CB">
              <w:rPr>
                <w:rFonts w:ascii="Arial" w:eastAsia="Times New Roman" w:hAnsi="Arial" w:cs="Arial"/>
                <w:color w:val="000000"/>
                <w:kern w:val="0"/>
                <w:sz w:val="20"/>
                <w:szCs w:val="20"/>
                <w:lang w:val="es-ES" w:eastAsia="es-ES"/>
                <w14:ligatures w14:val="none"/>
              </w:rPr>
              <w:t>32</w:t>
            </w:r>
          </w:p>
        </w:tc>
        <w:tc>
          <w:tcPr>
            <w:tcW w:w="2500" w:type="dxa"/>
            <w:gridSpan w:val="2"/>
            <w:tcBorders>
              <w:bottom w:val="nil"/>
              <w:right w:val="nil"/>
            </w:tcBorders>
            <w:noWrap/>
            <w:hideMark/>
          </w:tcPr>
          <w:p w14:paraId="4BD09D12" w14:textId="77777777" w:rsidR="00001AB2" w:rsidRPr="009956CB" w:rsidRDefault="00001AB2" w:rsidP="009956CB">
            <w:pPr>
              <w:jc w:val="center"/>
              <w:rPr>
                <w:rFonts w:ascii="Times New Roman" w:eastAsia="Times New Roman" w:hAnsi="Times New Roman" w:cs="Times New Roman"/>
                <w:kern w:val="0"/>
                <w:sz w:val="20"/>
                <w:szCs w:val="20"/>
                <w:lang w:val="es-ES" w:eastAsia="es-ES"/>
                <w14:ligatures w14:val="none"/>
              </w:rPr>
            </w:pPr>
          </w:p>
        </w:tc>
      </w:tr>
    </w:tbl>
    <w:p w14:paraId="2B7F6582" w14:textId="77777777" w:rsidR="00567650" w:rsidRDefault="00567650" w:rsidP="00984E97"/>
    <w:tbl>
      <w:tblPr>
        <w:tblStyle w:val="Tablaconcuadrcula"/>
        <w:tblW w:w="8960" w:type="dxa"/>
        <w:tblLook w:val="04A0" w:firstRow="1" w:lastRow="0" w:firstColumn="1" w:lastColumn="0" w:noHBand="0" w:noVBand="1"/>
      </w:tblPr>
      <w:tblGrid>
        <w:gridCol w:w="4855"/>
        <w:gridCol w:w="1705"/>
        <w:gridCol w:w="1200"/>
        <w:gridCol w:w="1200"/>
      </w:tblGrid>
      <w:tr w:rsidR="0016538F" w:rsidRPr="0016538F" w14:paraId="635C10E9" w14:textId="77777777" w:rsidTr="0016538F">
        <w:trPr>
          <w:trHeight w:val="250"/>
        </w:trPr>
        <w:tc>
          <w:tcPr>
            <w:tcW w:w="4855" w:type="dxa"/>
            <w:shd w:val="clear" w:color="auto" w:fill="DAE9F7" w:themeFill="text2" w:themeFillTint="1A"/>
            <w:noWrap/>
            <w:hideMark/>
          </w:tcPr>
          <w:p w14:paraId="62908642"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Características Valoradas</w:t>
            </w:r>
          </w:p>
        </w:tc>
        <w:tc>
          <w:tcPr>
            <w:tcW w:w="1705" w:type="dxa"/>
            <w:shd w:val="clear" w:color="auto" w:fill="DAE9F7" w:themeFill="text2" w:themeFillTint="1A"/>
            <w:noWrap/>
            <w:hideMark/>
          </w:tcPr>
          <w:p w14:paraId="5D7B6CA3"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fi</w:t>
            </w:r>
          </w:p>
        </w:tc>
        <w:tc>
          <w:tcPr>
            <w:tcW w:w="1200" w:type="dxa"/>
            <w:shd w:val="clear" w:color="auto" w:fill="DAE9F7" w:themeFill="text2" w:themeFillTint="1A"/>
            <w:noWrap/>
            <w:hideMark/>
          </w:tcPr>
          <w:p w14:paraId="6303A12C"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proofErr w:type="spellStart"/>
            <w:r w:rsidRPr="0016538F">
              <w:rPr>
                <w:rFonts w:ascii="Arial" w:eastAsia="Times New Roman" w:hAnsi="Arial" w:cs="Arial"/>
                <w:color w:val="000000"/>
                <w:kern w:val="0"/>
                <w:sz w:val="20"/>
                <w:szCs w:val="20"/>
                <w:lang w:val="es-ES" w:eastAsia="es-ES"/>
                <w14:ligatures w14:val="none"/>
              </w:rPr>
              <w:t>fr</w:t>
            </w:r>
            <w:proofErr w:type="spellEnd"/>
          </w:p>
        </w:tc>
        <w:tc>
          <w:tcPr>
            <w:tcW w:w="1200" w:type="dxa"/>
            <w:shd w:val="clear" w:color="auto" w:fill="DAE9F7" w:themeFill="text2" w:themeFillTint="1A"/>
            <w:noWrap/>
            <w:hideMark/>
          </w:tcPr>
          <w:p w14:paraId="1D4B0DC5"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f%</w:t>
            </w:r>
          </w:p>
        </w:tc>
      </w:tr>
      <w:tr w:rsidR="0016538F" w:rsidRPr="0016538F" w14:paraId="3248D642" w14:textId="77777777" w:rsidTr="0016538F">
        <w:trPr>
          <w:trHeight w:val="250"/>
        </w:trPr>
        <w:tc>
          <w:tcPr>
            <w:tcW w:w="4855" w:type="dxa"/>
            <w:noWrap/>
            <w:hideMark/>
          </w:tcPr>
          <w:p w14:paraId="5E01AC62" w14:textId="77777777" w:rsidR="0016538F" w:rsidRPr="0016538F" w:rsidRDefault="0016538F" w:rsidP="0016538F">
            <w:pP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Ausencia total de anuncios</w:t>
            </w:r>
          </w:p>
        </w:tc>
        <w:tc>
          <w:tcPr>
            <w:tcW w:w="1705" w:type="dxa"/>
            <w:noWrap/>
            <w:hideMark/>
          </w:tcPr>
          <w:p w14:paraId="013F2178"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12</w:t>
            </w:r>
          </w:p>
        </w:tc>
        <w:tc>
          <w:tcPr>
            <w:tcW w:w="1200" w:type="dxa"/>
            <w:noWrap/>
            <w:hideMark/>
          </w:tcPr>
          <w:p w14:paraId="6DF3A15A"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0.38</w:t>
            </w:r>
          </w:p>
        </w:tc>
        <w:tc>
          <w:tcPr>
            <w:tcW w:w="1200" w:type="dxa"/>
            <w:noWrap/>
            <w:hideMark/>
          </w:tcPr>
          <w:p w14:paraId="3681F2B5"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37.50%</w:t>
            </w:r>
          </w:p>
        </w:tc>
      </w:tr>
      <w:tr w:rsidR="0016538F" w:rsidRPr="0016538F" w14:paraId="642FC360" w14:textId="77777777" w:rsidTr="0016538F">
        <w:trPr>
          <w:trHeight w:val="250"/>
        </w:trPr>
        <w:tc>
          <w:tcPr>
            <w:tcW w:w="4855" w:type="dxa"/>
            <w:noWrap/>
            <w:hideMark/>
          </w:tcPr>
          <w:p w14:paraId="2F5066E9" w14:textId="77777777" w:rsidR="0016538F" w:rsidRPr="0016538F" w:rsidRDefault="0016538F" w:rsidP="0016538F">
            <w:pP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Capacidad de funcionamiento sin conexión (Offline)</w:t>
            </w:r>
          </w:p>
        </w:tc>
        <w:tc>
          <w:tcPr>
            <w:tcW w:w="1705" w:type="dxa"/>
            <w:noWrap/>
            <w:hideMark/>
          </w:tcPr>
          <w:p w14:paraId="3A88D6AE"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13</w:t>
            </w:r>
          </w:p>
        </w:tc>
        <w:tc>
          <w:tcPr>
            <w:tcW w:w="1200" w:type="dxa"/>
            <w:noWrap/>
            <w:hideMark/>
          </w:tcPr>
          <w:p w14:paraId="2EA0A97A"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0.41</w:t>
            </w:r>
          </w:p>
        </w:tc>
        <w:tc>
          <w:tcPr>
            <w:tcW w:w="1200" w:type="dxa"/>
            <w:noWrap/>
            <w:hideMark/>
          </w:tcPr>
          <w:p w14:paraId="6492861C"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40.63%</w:t>
            </w:r>
          </w:p>
        </w:tc>
      </w:tr>
      <w:tr w:rsidR="0016538F" w:rsidRPr="0016538F" w14:paraId="3520E8F5" w14:textId="77777777" w:rsidTr="0016538F">
        <w:trPr>
          <w:trHeight w:val="250"/>
        </w:trPr>
        <w:tc>
          <w:tcPr>
            <w:tcW w:w="4855" w:type="dxa"/>
            <w:noWrap/>
            <w:hideMark/>
          </w:tcPr>
          <w:p w14:paraId="17672699" w14:textId="77777777" w:rsidR="0016538F" w:rsidRPr="0016538F" w:rsidRDefault="0016538F" w:rsidP="0016538F">
            <w:pP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Herramientas de monitoreo para padres/maestros</w:t>
            </w:r>
          </w:p>
        </w:tc>
        <w:tc>
          <w:tcPr>
            <w:tcW w:w="1705" w:type="dxa"/>
            <w:noWrap/>
            <w:hideMark/>
          </w:tcPr>
          <w:p w14:paraId="6B40848F"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2</w:t>
            </w:r>
          </w:p>
        </w:tc>
        <w:tc>
          <w:tcPr>
            <w:tcW w:w="1200" w:type="dxa"/>
            <w:noWrap/>
            <w:hideMark/>
          </w:tcPr>
          <w:p w14:paraId="252A5F02"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0.06</w:t>
            </w:r>
          </w:p>
        </w:tc>
        <w:tc>
          <w:tcPr>
            <w:tcW w:w="1200" w:type="dxa"/>
            <w:noWrap/>
            <w:hideMark/>
          </w:tcPr>
          <w:p w14:paraId="658B8958"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6.25%</w:t>
            </w:r>
          </w:p>
        </w:tc>
      </w:tr>
      <w:tr w:rsidR="0016538F" w:rsidRPr="0016538F" w14:paraId="77B984DB" w14:textId="77777777" w:rsidTr="0016538F">
        <w:trPr>
          <w:trHeight w:val="250"/>
        </w:trPr>
        <w:tc>
          <w:tcPr>
            <w:tcW w:w="4855" w:type="dxa"/>
            <w:noWrap/>
            <w:hideMark/>
          </w:tcPr>
          <w:p w14:paraId="4A95DFBC" w14:textId="77777777" w:rsidR="0016538F" w:rsidRPr="0016538F" w:rsidRDefault="0016538F" w:rsidP="0016538F">
            <w:pP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Interfaz visual atractiva</w:t>
            </w:r>
          </w:p>
        </w:tc>
        <w:tc>
          <w:tcPr>
            <w:tcW w:w="1705" w:type="dxa"/>
            <w:noWrap/>
            <w:hideMark/>
          </w:tcPr>
          <w:p w14:paraId="72B51C3D"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5</w:t>
            </w:r>
          </w:p>
        </w:tc>
        <w:tc>
          <w:tcPr>
            <w:tcW w:w="1200" w:type="dxa"/>
            <w:noWrap/>
            <w:hideMark/>
          </w:tcPr>
          <w:p w14:paraId="29095469"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0.16</w:t>
            </w:r>
          </w:p>
        </w:tc>
        <w:tc>
          <w:tcPr>
            <w:tcW w:w="1200" w:type="dxa"/>
            <w:noWrap/>
            <w:hideMark/>
          </w:tcPr>
          <w:p w14:paraId="65F80A8C" w14:textId="77777777" w:rsidR="0016538F" w:rsidRPr="0016538F" w:rsidRDefault="0016538F"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15.63%</w:t>
            </w:r>
          </w:p>
        </w:tc>
      </w:tr>
      <w:tr w:rsidR="00001AB2" w:rsidRPr="0016538F" w14:paraId="7EB0023C" w14:textId="77777777" w:rsidTr="00001AB2">
        <w:trPr>
          <w:trHeight w:val="250"/>
        </w:trPr>
        <w:tc>
          <w:tcPr>
            <w:tcW w:w="4855" w:type="dxa"/>
            <w:noWrap/>
            <w:hideMark/>
          </w:tcPr>
          <w:p w14:paraId="232ACA42" w14:textId="77777777" w:rsidR="00001AB2" w:rsidRPr="0016538F" w:rsidRDefault="00001AB2" w:rsidP="0016538F">
            <w:pP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Total</w:t>
            </w:r>
          </w:p>
        </w:tc>
        <w:tc>
          <w:tcPr>
            <w:tcW w:w="1705" w:type="dxa"/>
            <w:noWrap/>
            <w:hideMark/>
          </w:tcPr>
          <w:p w14:paraId="3B9E13D4" w14:textId="77777777" w:rsidR="00001AB2" w:rsidRPr="0016538F" w:rsidRDefault="00001AB2" w:rsidP="0016538F">
            <w:pPr>
              <w:jc w:val="center"/>
              <w:rPr>
                <w:rFonts w:ascii="Arial" w:eastAsia="Times New Roman" w:hAnsi="Arial" w:cs="Arial"/>
                <w:color w:val="000000"/>
                <w:kern w:val="0"/>
                <w:sz w:val="20"/>
                <w:szCs w:val="20"/>
                <w:lang w:val="es-ES" w:eastAsia="es-ES"/>
                <w14:ligatures w14:val="none"/>
              </w:rPr>
            </w:pPr>
            <w:r w:rsidRPr="0016538F">
              <w:rPr>
                <w:rFonts w:ascii="Arial" w:eastAsia="Times New Roman" w:hAnsi="Arial" w:cs="Arial"/>
                <w:color w:val="000000"/>
                <w:kern w:val="0"/>
                <w:sz w:val="20"/>
                <w:szCs w:val="20"/>
                <w:lang w:val="es-ES" w:eastAsia="es-ES"/>
                <w14:ligatures w14:val="none"/>
              </w:rPr>
              <w:t>32</w:t>
            </w:r>
          </w:p>
        </w:tc>
        <w:tc>
          <w:tcPr>
            <w:tcW w:w="2400" w:type="dxa"/>
            <w:gridSpan w:val="2"/>
            <w:tcBorders>
              <w:bottom w:val="nil"/>
              <w:right w:val="nil"/>
            </w:tcBorders>
            <w:noWrap/>
            <w:hideMark/>
          </w:tcPr>
          <w:p w14:paraId="4865A677" w14:textId="77777777" w:rsidR="00001AB2" w:rsidRPr="0016538F" w:rsidRDefault="00001AB2" w:rsidP="0016538F">
            <w:pPr>
              <w:jc w:val="center"/>
              <w:rPr>
                <w:rFonts w:ascii="Times New Roman" w:eastAsia="Times New Roman" w:hAnsi="Times New Roman" w:cs="Times New Roman"/>
                <w:kern w:val="0"/>
                <w:sz w:val="20"/>
                <w:szCs w:val="20"/>
                <w:lang w:val="es-ES" w:eastAsia="es-ES"/>
                <w14:ligatures w14:val="none"/>
              </w:rPr>
            </w:pPr>
          </w:p>
        </w:tc>
      </w:tr>
    </w:tbl>
    <w:p w14:paraId="57996224" w14:textId="3F8CFDA7" w:rsidR="00001AB2" w:rsidRPr="00984E97" w:rsidRDefault="00001AB2" w:rsidP="00984E97"/>
    <w:tbl>
      <w:tblPr>
        <w:tblStyle w:val="Tablaconcuadrcula"/>
        <w:tblW w:w="9020" w:type="dxa"/>
        <w:tblLook w:val="04A0" w:firstRow="1" w:lastRow="0" w:firstColumn="1" w:lastColumn="0" w:noHBand="0" w:noVBand="1"/>
      </w:tblPr>
      <w:tblGrid>
        <w:gridCol w:w="3480"/>
        <w:gridCol w:w="1940"/>
        <w:gridCol w:w="1200"/>
        <w:gridCol w:w="1200"/>
        <w:gridCol w:w="1200"/>
      </w:tblGrid>
      <w:tr w:rsidR="00001AB2" w:rsidRPr="00001AB2" w14:paraId="16DF05A3" w14:textId="77777777" w:rsidTr="00001AB2">
        <w:trPr>
          <w:trHeight w:val="250"/>
        </w:trPr>
        <w:tc>
          <w:tcPr>
            <w:tcW w:w="3480" w:type="dxa"/>
            <w:shd w:val="clear" w:color="auto" w:fill="DAE9F7" w:themeFill="text2" w:themeFillTint="1A"/>
            <w:noWrap/>
            <w:hideMark/>
          </w:tcPr>
          <w:p w14:paraId="3256E8E1"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Impacto Social</w:t>
            </w:r>
          </w:p>
        </w:tc>
        <w:tc>
          <w:tcPr>
            <w:tcW w:w="1940" w:type="dxa"/>
            <w:shd w:val="clear" w:color="auto" w:fill="DAE9F7" w:themeFill="text2" w:themeFillTint="1A"/>
            <w:noWrap/>
            <w:hideMark/>
          </w:tcPr>
          <w:p w14:paraId="4B30C57F"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fi</w:t>
            </w:r>
          </w:p>
        </w:tc>
        <w:tc>
          <w:tcPr>
            <w:tcW w:w="1200" w:type="dxa"/>
            <w:shd w:val="clear" w:color="auto" w:fill="DAE9F7" w:themeFill="text2" w:themeFillTint="1A"/>
            <w:noWrap/>
            <w:hideMark/>
          </w:tcPr>
          <w:p w14:paraId="29157719"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Fi</w:t>
            </w:r>
          </w:p>
        </w:tc>
        <w:tc>
          <w:tcPr>
            <w:tcW w:w="1200" w:type="dxa"/>
            <w:shd w:val="clear" w:color="auto" w:fill="DAE9F7" w:themeFill="text2" w:themeFillTint="1A"/>
            <w:noWrap/>
            <w:hideMark/>
          </w:tcPr>
          <w:p w14:paraId="3786CB61"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proofErr w:type="spellStart"/>
            <w:r w:rsidRPr="00001AB2">
              <w:rPr>
                <w:rFonts w:ascii="Arial" w:eastAsia="Times New Roman" w:hAnsi="Arial" w:cs="Arial"/>
                <w:color w:val="000000"/>
                <w:kern w:val="0"/>
                <w:sz w:val="20"/>
                <w:szCs w:val="20"/>
                <w:lang w:val="es-ES" w:eastAsia="es-ES"/>
                <w14:ligatures w14:val="none"/>
              </w:rPr>
              <w:t>fr</w:t>
            </w:r>
            <w:proofErr w:type="spellEnd"/>
          </w:p>
        </w:tc>
        <w:tc>
          <w:tcPr>
            <w:tcW w:w="1200" w:type="dxa"/>
            <w:shd w:val="clear" w:color="auto" w:fill="DAE9F7" w:themeFill="text2" w:themeFillTint="1A"/>
            <w:noWrap/>
            <w:hideMark/>
          </w:tcPr>
          <w:p w14:paraId="49352526"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f%</w:t>
            </w:r>
          </w:p>
        </w:tc>
      </w:tr>
      <w:tr w:rsidR="00001AB2" w:rsidRPr="00001AB2" w14:paraId="0452EDFA" w14:textId="77777777" w:rsidTr="00001AB2">
        <w:trPr>
          <w:trHeight w:val="250"/>
        </w:trPr>
        <w:tc>
          <w:tcPr>
            <w:tcW w:w="3480" w:type="dxa"/>
            <w:noWrap/>
            <w:hideMark/>
          </w:tcPr>
          <w:p w14:paraId="04E80819" w14:textId="77777777" w:rsidR="00001AB2" w:rsidRPr="00001AB2" w:rsidRDefault="00001AB2" w:rsidP="00001AB2">
            <w:pP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No creo que genere un impacto real</w:t>
            </w:r>
          </w:p>
        </w:tc>
        <w:tc>
          <w:tcPr>
            <w:tcW w:w="1940" w:type="dxa"/>
            <w:noWrap/>
            <w:hideMark/>
          </w:tcPr>
          <w:p w14:paraId="548B5E4E"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4</w:t>
            </w:r>
          </w:p>
        </w:tc>
        <w:tc>
          <w:tcPr>
            <w:tcW w:w="1200" w:type="dxa"/>
            <w:noWrap/>
            <w:hideMark/>
          </w:tcPr>
          <w:p w14:paraId="01ADAB29"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4</w:t>
            </w:r>
          </w:p>
        </w:tc>
        <w:tc>
          <w:tcPr>
            <w:tcW w:w="1200" w:type="dxa"/>
            <w:noWrap/>
            <w:hideMark/>
          </w:tcPr>
          <w:p w14:paraId="7E8BE8AE"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0.13</w:t>
            </w:r>
          </w:p>
        </w:tc>
        <w:tc>
          <w:tcPr>
            <w:tcW w:w="1200" w:type="dxa"/>
            <w:noWrap/>
            <w:hideMark/>
          </w:tcPr>
          <w:p w14:paraId="586A6288"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12.50%</w:t>
            </w:r>
          </w:p>
        </w:tc>
      </w:tr>
      <w:tr w:rsidR="00001AB2" w:rsidRPr="00001AB2" w14:paraId="0EF40E93" w14:textId="77777777" w:rsidTr="00001AB2">
        <w:trPr>
          <w:trHeight w:val="250"/>
        </w:trPr>
        <w:tc>
          <w:tcPr>
            <w:tcW w:w="3480" w:type="dxa"/>
            <w:noWrap/>
            <w:hideMark/>
          </w:tcPr>
          <w:p w14:paraId="7C8038E1" w14:textId="77777777" w:rsidR="00001AB2" w:rsidRPr="00001AB2" w:rsidRDefault="00001AB2" w:rsidP="00001AB2">
            <w:pP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Sí, de forma leve</w:t>
            </w:r>
          </w:p>
        </w:tc>
        <w:tc>
          <w:tcPr>
            <w:tcW w:w="1940" w:type="dxa"/>
            <w:noWrap/>
            <w:hideMark/>
          </w:tcPr>
          <w:p w14:paraId="5E12FE42"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13</w:t>
            </w:r>
          </w:p>
        </w:tc>
        <w:tc>
          <w:tcPr>
            <w:tcW w:w="1200" w:type="dxa"/>
            <w:noWrap/>
            <w:hideMark/>
          </w:tcPr>
          <w:p w14:paraId="19B100D2"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17</w:t>
            </w:r>
          </w:p>
        </w:tc>
        <w:tc>
          <w:tcPr>
            <w:tcW w:w="1200" w:type="dxa"/>
            <w:noWrap/>
            <w:hideMark/>
          </w:tcPr>
          <w:p w14:paraId="36793FC6"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0.41</w:t>
            </w:r>
          </w:p>
        </w:tc>
        <w:tc>
          <w:tcPr>
            <w:tcW w:w="1200" w:type="dxa"/>
            <w:noWrap/>
            <w:hideMark/>
          </w:tcPr>
          <w:p w14:paraId="64904D58"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40.63%</w:t>
            </w:r>
          </w:p>
        </w:tc>
      </w:tr>
      <w:tr w:rsidR="00001AB2" w:rsidRPr="00001AB2" w14:paraId="377AC09A" w14:textId="77777777" w:rsidTr="00001AB2">
        <w:trPr>
          <w:trHeight w:val="250"/>
        </w:trPr>
        <w:tc>
          <w:tcPr>
            <w:tcW w:w="3480" w:type="dxa"/>
            <w:noWrap/>
            <w:hideMark/>
          </w:tcPr>
          <w:p w14:paraId="43DFDC91" w14:textId="77777777" w:rsidR="00001AB2" w:rsidRPr="00001AB2" w:rsidRDefault="00001AB2" w:rsidP="00001AB2">
            <w:pP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Sí, significativamente</w:t>
            </w:r>
          </w:p>
        </w:tc>
        <w:tc>
          <w:tcPr>
            <w:tcW w:w="1940" w:type="dxa"/>
            <w:noWrap/>
            <w:hideMark/>
          </w:tcPr>
          <w:p w14:paraId="7E1D853B"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15</w:t>
            </w:r>
          </w:p>
        </w:tc>
        <w:tc>
          <w:tcPr>
            <w:tcW w:w="1200" w:type="dxa"/>
            <w:noWrap/>
            <w:hideMark/>
          </w:tcPr>
          <w:p w14:paraId="4D8D317A"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32</w:t>
            </w:r>
          </w:p>
        </w:tc>
        <w:tc>
          <w:tcPr>
            <w:tcW w:w="1200" w:type="dxa"/>
            <w:noWrap/>
            <w:hideMark/>
          </w:tcPr>
          <w:p w14:paraId="3CAFF7B4"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0.47</w:t>
            </w:r>
          </w:p>
        </w:tc>
        <w:tc>
          <w:tcPr>
            <w:tcW w:w="1200" w:type="dxa"/>
            <w:noWrap/>
            <w:hideMark/>
          </w:tcPr>
          <w:p w14:paraId="45BE7AD3"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46.88%</w:t>
            </w:r>
          </w:p>
        </w:tc>
      </w:tr>
      <w:tr w:rsidR="00001AB2" w:rsidRPr="00001AB2" w14:paraId="03666A5E" w14:textId="77777777" w:rsidTr="00001AB2">
        <w:trPr>
          <w:trHeight w:val="250"/>
        </w:trPr>
        <w:tc>
          <w:tcPr>
            <w:tcW w:w="3480" w:type="dxa"/>
            <w:noWrap/>
            <w:hideMark/>
          </w:tcPr>
          <w:p w14:paraId="7B3BA683" w14:textId="77777777" w:rsidR="00001AB2" w:rsidRPr="00001AB2" w:rsidRDefault="00001AB2" w:rsidP="00001AB2">
            <w:pP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Total</w:t>
            </w:r>
          </w:p>
        </w:tc>
        <w:tc>
          <w:tcPr>
            <w:tcW w:w="1940" w:type="dxa"/>
            <w:noWrap/>
            <w:hideMark/>
          </w:tcPr>
          <w:p w14:paraId="3A6FF63D" w14:textId="77777777" w:rsidR="00001AB2" w:rsidRPr="00001AB2" w:rsidRDefault="00001AB2" w:rsidP="00001AB2">
            <w:pPr>
              <w:jc w:val="center"/>
              <w:rPr>
                <w:rFonts w:ascii="Arial" w:eastAsia="Times New Roman" w:hAnsi="Arial" w:cs="Arial"/>
                <w:color w:val="000000"/>
                <w:kern w:val="0"/>
                <w:sz w:val="20"/>
                <w:szCs w:val="20"/>
                <w:lang w:val="es-ES" w:eastAsia="es-ES"/>
                <w14:ligatures w14:val="none"/>
              </w:rPr>
            </w:pPr>
            <w:r w:rsidRPr="00001AB2">
              <w:rPr>
                <w:rFonts w:ascii="Arial" w:eastAsia="Times New Roman" w:hAnsi="Arial" w:cs="Arial"/>
                <w:color w:val="000000"/>
                <w:kern w:val="0"/>
                <w:sz w:val="20"/>
                <w:szCs w:val="20"/>
                <w:lang w:val="es-ES" w:eastAsia="es-ES"/>
                <w14:ligatures w14:val="none"/>
              </w:rPr>
              <w:t>32</w:t>
            </w:r>
          </w:p>
        </w:tc>
        <w:tc>
          <w:tcPr>
            <w:tcW w:w="3600" w:type="dxa"/>
            <w:gridSpan w:val="3"/>
            <w:tcBorders>
              <w:bottom w:val="nil"/>
              <w:right w:val="nil"/>
            </w:tcBorders>
            <w:noWrap/>
            <w:hideMark/>
          </w:tcPr>
          <w:p w14:paraId="1FEDDDE5" w14:textId="77777777" w:rsidR="00001AB2" w:rsidRPr="00001AB2" w:rsidRDefault="00001AB2" w:rsidP="00001AB2">
            <w:pPr>
              <w:jc w:val="center"/>
              <w:rPr>
                <w:rFonts w:ascii="Times New Roman" w:eastAsia="Times New Roman" w:hAnsi="Times New Roman" w:cs="Times New Roman"/>
                <w:kern w:val="0"/>
                <w:sz w:val="20"/>
                <w:szCs w:val="20"/>
                <w:lang w:val="es-ES" w:eastAsia="es-ES"/>
                <w14:ligatures w14:val="none"/>
              </w:rPr>
            </w:pPr>
          </w:p>
        </w:tc>
      </w:tr>
    </w:tbl>
    <w:p w14:paraId="216B4535" w14:textId="4196F748" w:rsidR="0016538F" w:rsidRPr="00984E97" w:rsidRDefault="0016538F" w:rsidP="00984E97"/>
    <w:p w14:paraId="247E1477" w14:textId="35ED9F09" w:rsidR="00984E97" w:rsidRDefault="00984E97" w:rsidP="00984E97">
      <w:r w:rsidRPr="00984E97">
        <w:t>Gráficos (barras, pastel u otros)</w:t>
      </w:r>
      <w:r w:rsidR="00EE265D">
        <w:t>:</w:t>
      </w:r>
    </w:p>
    <w:p w14:paraId="08E02B79" w14:textId="5FA87F50" w:rsidR="007B524B" w:rsidRDefault="008764B8" w:rsidP="00984E97">
      <w:r w:rsidRPr="008764B8">
        <w:rPr>
          <w:noProof/>
        </w:rPr>
        <w:drawing>
          <wp:anchor distT="0" distB="0" distL="114300" distR="114300" simplePos="0" relativeHeight="251667456" behindDoc="0" locked="0" layoutInCell="1" allowOverlap="1" wp14:anchorId="61565072" wp14:editId="74EC299F">
            <wp:simplePos x="0" y="0"/>
            <wp:positionH relativeFrom="margin">
              <wp:align>right</wp:align>
            </wp:positionH>
            <wp:positionV relativeFrom="paragraph">
              <wp:posOffset>164705</wp:posOffset>
            </wp:positionV>
            <wp:extent cx="5612130" cy="2009775"/>
            <wp:effectExtent l="0" t="0" r="762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2009775"/>
                    </a:xfrm>
                    <a:prstGeom prst="rect">
                      <a:avLst/>
                    </a:prstGeom>
                  </pic:spPr>
                </pic:pic>
              </a:graphicData>
            </a:graphic>
          </wp:anchor>
        </w:drawing>
      </w:r>
    </w:p>
    <w:p w14:paraId="15CC56B5" w14:textId="4E59A1FE" w:rsidR="007B524B" w:rsidRDefault="007B524B" w:rsidP="00984E97"/>
    <w:p w14:paraId="044E5BCD" w14:textId="30395290" w:rsidR="007B524B" w:rsidRDefault="007B524B" w:rsidP="00984E97"/>
    <w:p w14:paraId="09E9E0D6" w14:textId="77777777" w:rsidR="007B524B" w:rsidRDefault="007B524B" w:rsidP="00984E97"/>
    <w:p w14:paraId="30B4BCBE" w14:textId="77777777" w:rsidR="007B524B" w:rsidRDefault="007B524B" w:rsidP="00984E97"/>
    <w:p w14:paraId="0C0741FA" w14:textId="77777777" w:rsidR="007B524B" w:rsidRDefault="007B524B" w:rsidP="00984E97"/>
    <w:p w14:paraId="0C49D360" w14:textId="77777777" w:rsidR="007B524B" w:rsidRDefault="007B524B" w:rsidP="00984E97"/>
    <w:p w14:paraId="6E95C650" w14:textId="77777777" w:rsidR="00EE265D" w:rsidRPr="00984E97" w:rsidRDefault="00EE265D" w:rsidP="00984E97"/>
    <w:p w14:paraId="298DBBD5" w14:textId="79D08269" w:rsidR="008764B8" w:rsidRDefault="008764B8" w:rsidP="00984E97">
      <w:r w:rsidRPr="008764B8">
        <w:rPr>
          <w:noProof/>
        </w:rPr>
        <w:lastRenderedPageBreak/>
        <w:drawing>
          <wp:anchor distT="0" distB="0" distL="114300" distR="114300" simplePos="0" relativeHeight="251668480" behindDoc="0" locked="0" layoutInCell="1" allowOverlap="1" wp14:anchorId="4F27E423" wp14:editId="1ADD46EF">
            <wp:simplePos x="0" y="0"/>
            <wp:positionH relativeFrom="margin">
              <wp:align>center</wp:align>
            </wp:positionH>
            <wp:positionV relativeFrom="paragraph">
              <wp:posOffset>-144776</wp:posOffset>
            </wp:positionV>
            <wp:extent cx="4441372" cy="2657386"/>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41372" cy="2657386"/>
                    </a:xfrm>
                    <a:prstGeom prst="rect">
                      <a:avLst/>
                    </a:prstGeom>
                  </pic:spPr>
                </pic:pic>
              </a:graphicData>
            </a:graphic>
            <wp14:sizeRelH relativeFrom="margin">
              <wp14:pctWidth>0</wp14:pctWidth>
            </wp14:sizeRelH>
            <wp14:sizeRelV relativeFrom="margin">
              <wp14:pctHeight>0</wp14:pctHeight>
            </wp14:sizeRelV>
          </wp:anchor>
        </w:drawing>
      </w:r>
    </w:p>
    <w:p w14:paraId="655B57A1" w14:textId="77777777" w:rsidR="008764B8" w:rsidRDefault="008764B8" w:rsidP="00984E97"/>
    <w:p w14:paraId="64F7C242" w14:textId="77777777" w:rsidR="008764B8" w:rsidRDefault="008764B8" w:rsidP="00984E97"/>
    <w:p w14:paraId="4503F325" w14:textId="77777777" w:rsidR="008764B8" w:rsidRDefault="008764B8" w:rsidP="00984E97"/>
    <w:p w14:paraId="12A9DED1" w14:textId="77777777" w:rsidR="008764B8" w:rsidRDefault="008764B8" w:rsidP="00984E97"/>
    <w:p w14:paraId="33E6EE0F" w14:textId="77777777" w:rsidR="008764B8" w:rsidRDefault="008764B8" w:rsidP="00984E97"/>
    <w:p w14:paraId="7AF536B6" w14:textId="77777777" w:rsidR="008764B8" w:rsidRDefault="008764B8" w:rsidP="00984E97"/>
    <w:p w14:paraId="69191384" w14:textId="77777777" w:rsidR="008764B8" w:rsidRDefault="008764B8" w:rsidP="00984E97"/>
    <w:p w14:paraId="0617FD97" w14:textId="77777777" w:rsidR="008764B8" w:rsidRDefault="008764B8" w:rsidP="00984E97"/>
    <w:p w14:paraId="76761502" w14:textId="77777777" w:rsidR="008764B8" w:rsidRDefault="008764B8" w:rsidP="00984E97"/>
    <w:p w14:paraId="41EF4785" w14:textId="7B4A4BED" w:rsidR="008764B8" w:rsidRDefault="00C303DD" w:rsidP="00984E97">
      <w:r w:rsidRPr="00C303DD">
        <w:rPr>
          <w:noProof/>
        </w:rPr>
        <w:drawing>
          <wp:anchor distT="0" distB="0" distL="114300" distR="114300" simplePos="0" relativeHeight="251669504" behindDoc="0" locked="0" layoutInCell="1" allowOverlap="1" wp14:anchorId="50942CDB" wp14:editId="17A9F438">
            <wp:simplePos x="0" y="0"/>
            <wp:positionH relativeFrom="margin">
              <wp:posOffset>629395</wp:posOffset>
            </wp:positionH>
            <wp:positionV relativeFrom="paragraph">
              <wp:posOffset>19508</wp:posOffset>
            </wp:positionV>
            <wp:extent cx="4423290" cy="269430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27524" cy="2696884"/>
                    </a:xfrm>
                    <a:prstGeom prst="rect">
                      <a:avLst/>
                    </a:prstGeom>
                  </pic:spPr>
                </pic:pic>
              </a:graphicData>
            </a:graphic>
            <wp14:sizeRelH relativeFrom="margin">
              <wp14:pctWidth>0</wp14:pctWidth>
            </wp14:sizeRelH>
          </wp:anchor>
        </w:drawing>
      </w:r>
    </w:p>
    <w:p w14:paraId="36127871" w14:textId="45201820" w:rsidR="008764B8" w:rsidRDefault="008764B8" w:rsidP="00984E97"/>
    <w:p w14:paraId="7D75D744" w14:textId="77777777" w:rsidR="008764B8" w:rsidRDefault="008764B8" w:rsidP="00984E97"/>
    <w:p w14:paraId="4F4A4607" w14:textId="77777777" w:rsidR="008764B8" w:rsidRDefault="008764B8" w:rsidP="00984E97"/>
    <w:p w14:paraId="4E9EB88B" w14:textId="77777777" w:rsidR="008764B8" w:rsidRDefault="008764B8" w:rsidP="00984E97"/>
    <w:p w14:paraId="269AA32D" w14:textId="77777777" w:rsidR="008764B8" w:rsidRDefault="008764B8" w:rsidP="00984E97"/>
    <w:p w14:paraId="6BEE6ADF" w14:textId="77777777" w:rsidR="008764B8" w:rsidRDefault="008764B8" w:rsidP="00984E97"/>
    <w:p w14:paraId="3638F4E3" w14:textId="77777777" w:rsidR="008764B8" w:rsidRDefault="008764B8" w:rsidP="00984E97"/>
    <w:p w14:paraId="16B8CC82" w14:textId="77777777" w:rsidR="008764B8" w:rsidRDefault="008764B8" w:rsidP="00984E97"/>
    <w:p w14:paraId="46A82C2E" w14:textId="27B87239" w:rsidR="008764B8" w:rsidRDefault="008764B8" w:rsidP="00984E97"/>
    <w:p w14:paraId="6E6F98B5" w14:textId="6A02CB2C" w:rsidR="008764B8" w:rsidRDefault="007F0F98" w:rsidP="00984E97">
      <w:r w:rsidRPr="007F0F98">
        <w:rPr>
          <w:noProof/>
        </w:rPr>
        <w:drawing>
          <wp:anchor distT="0" distB="0" distL="114300" distR="114300" simplePos="0" relativeHeight="251670528" behindDoc="0" locked="0" layoutInCell="1" allowOverlap="1" wp14:anchorId="070E3271" wp14:editId="417D0805">
            <wp:simplePos x="0" y="0"/>
            <wp:positionH relativeFrom="margin">
              <wp:align>center</wp:align>
            </wp:positionH>
            <wp:positionV relativeFrom="paragraph">
              <wp:posOffset>47341</wp:posOffset>
            </wp:positionV>
            <wp:extent cx="4350499" cy="2671437"/>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350499" cy="2671437"/>
                    </a:xfrm>
                    <a:prstGeom prst="rect">
                      <a:avLst/>
                    </a:prstGeom>
                  </pic:spPr>
                </pic:pic>
              </a:graphicData>
            </a:graphic>
          </wp:anchor>
        </w:drawing>
      </w:r>
    </w:p>
    <w:p w14:paraId="18706E1C" w14:textId="2635442D" w:rsidR="00C303DD" w:rsidRDefault="00C303DD" w:rsidP="00984E97"/>
    <w:p w14:paraId="4F680419" w14:textId="77777777" w:rsidR="00C303DD" w:rsidRDefault="00C303DD" w:rsidP="00984E97"/>
    <w:p w14:paraId="09B68542" w14:textId="77777777" w:rsidR="00C303DD" w:rsidRDefault="00C303DD" w:rsidP="00984E97"/>
    <w:p w14:paraId="69F44806" w14:textId="77777777" w:rsidR="00C303DD" w:rsidRDefault="00C303DD" w:rsidP="00984E97"/>
    <w:p w14:paraId="3EAE54E4" w14:textId="77777777" w:rsidR="00C303DD" w:rsidRDefault="00C303DD" w:rsidP="00984E97"/>
    <w:p w14:paraId="0A585516" w14:textId="77777777" w:rsidR="00C303DD" w:rsidRDefault="00C303DD" w:rsidP="00984E97"/>
    <w:p w14:paraId="6ABFCB95" w14:textId="77777777" w:rsidR="008764B8" w:rsidRDefault="008764B8" w:rsidP="00984E97"/>
    <w:p w14:paraId="37F03B16" w14:textId="77777777" w:rsidR="008764B8" w:rsidRDefault="008764B8" w:rsidP="00984E97"/>
    <w:p w14:paraId="4DE90D8A" w14:textId="77777777" w:rsidR="008764B8" w:rsidRDefault="008764B8" w:rsidP="00984E97"/>
    <w:p w14:paraId="13E3E67C" w14:textId="2D7DD155" w:rsidR="00984E97" w:rsidRDefault="00984E97" w:rsidP="00984E97">
      <w:r w:rsidRPr="00984E97">
        <w:lastRenderedPageBreak/>
        <w:t>Medidas de tendencia central (media, mediana, moda)</w:t>
      </w:r>
      <w:r w:rsidR="007F0F98">
        <w:t>:</w:t>
      </w:r>
    </w:p>
    <w:p w14:paraId="6ABB2BFD" w14:textId="77777777" w:rsidR="00496242" w:rsidRDefault="005917FB" w:rsidP="00984E97">
      <w:r>
        <w:t xml:space="preserve"> </w:t>
      </w:r>
    </w:p>
    <w:tbl>
      <w:tblPr>
        <w:tblStyle w:val="Tablaconcuadrcula"/>
        <w:tblW w:w="7720" w:type="dxa"/>
        <w:tblLook w:val="04A0" w:firstRow="1" w:lastRow="0" w:firstColumn="1" w:lastColumn="0" w:noHBand="0" w:noVBand="1"/>
      </w:tblPr>
      <w:tblGrid>
        <w:gridCol w:w="1075"/>
        <w:gridCol w:w="2345"/>
        <w:gridCol w:w="2180"/>
        <w:gridCol w:w="2120"/>
      </w:tblGrid>
      <w:tr w:rsidR="00496242" w:rsidRPr="00496242" w14:paraId="7D562731" w14:textId="77777777" w:rsidTr="00496242">
        <w:trPr>
          <w:trHeight w:val="250"/>
        </w:trPr>
        <w:tc>
          <w:tcPr>
            <w:tcW w:w="1075" w:type="dxa"/>
            <w:noWrap/>
            <w:hideMark/>
          </w:tcPr>
          <w:p w14:paraId="299386A4" w14:textId="77777777" w:rsidR="00496242" w:rsidRPr="00496242" w:rsidRDefault="00496242" w:rsidP="00496242">
            <w:pPr>
              <w:rPr>
                <w:rFonts w:ascii="Times New Roman" w:eastAsia="Times New Roman" w:hAnsi="Times New Roman" w:cs="Times New Roman"/>
                <w:kern w:val="0"/>
                <w:sz w:val="24"/>
                <w:szCs w:val="24"/>
                <w:lang w:val="es-ES" w:eastAsia="es-ES"/>
                <w14:ligatures w14:val="none"/>
              </w:rPr>
            </w:pPr>
          </w:p>
        </w:tc>
        <w:tc>
          <w:tcPr>
            <w:tcW w:w="2345" w:type="dxa"/>
            <w:noWrap/>
            <w:hideMark/>
          </w:tcPr>
          <w:p w14:paraId="1BA1137A" w14:textId="190F3A58"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¿Qué tan dispuesto estaría a integrar la app (1-5)?</w:t>
            </w:r>
          </w:p>
        </w:tc>
        <w:tc>
          <w:tcPr>
            <w:tcW w:w="2180" w:type="dxa"/>
            <w:noWrap/>
            <w:hideMark/>
          </w:tcPr>
          <w:p w14:paraId="0D74F741"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¿Cuántos días practicaría?</w:t>
            </w:r>
          </w:p>
        </w:tc>
        <w:tc>
          <w:tcPr>
            <w:tcW w:w="2120" w:type="dxa"/>
            <w:noWrap/>
            <w:hideMark/>
          </w:tcPr>
          <w:p w14:paraId="5B3E3A79"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¿A cuántas personas recomendaría?</w:t>
            </w:r>
          </w:p>
        </w:tc>
      </w:tr>
      <w:tr w:rsidR="00496242" w:rsidRPr="00496242" w14:paraId="15CDDE3E" w14:textId="77777777" w:rsidTr="00496242">
        <w:trPr>
          <w:trHeight w:val="250"/>
        </w:trPr>
        <w:tc>
          <w:tcPr>
            <w:tcW w:w="1075" w:type="dxa"/>
            <w:noWrap/>
            <w:hideMark/>
          </w:tcPr>
          <w:p w14:paraId="6D2A90F0"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1507370F"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50D7F544"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07E92219"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r>
      <w:tr w:rsidR="00496242" w:rsidRPr="00496242" w14:paraId="45930750" w14:textId="77777777" w:rsidTr="00496242">
        <w:trPr>
          <w:trHeight w:val="250"/>
        </w:trPr>
        <w:tc>
          <w:tcPr>
            <w:tcW w:w="1075" w:type="dxa"/>
            <w:noWrap/>
            <w:hideMark/>
          </w:tcPr>
          <w:p w14:paraId="15D3BD1A"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770A5A58"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w:t>
            </w:r>
          </w:p>
        </w:tc>
        <w:tc>
          <w:tcPr>
            <w:tcW w:w="2180" w:type="dxa"/>
            <w:noWrap/>
            <w:hideMark/>
          </w:tcPr>
          <w:p w14:paraId="6338E23F"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3.5</w:t>
            </w:r>
          </w:p>
        </w:tc>
        <w:tc>
          <w:tcPr>
            <w:tcW w:w="2120" w:type="dxa"/>
            <w:noWrap/>
            <w:hideMark/>
          </w:tcPr>
          <w:p w14:paraId="184C6388"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7875FBEF" w14:textId="77777777" w:rsidTr="00496242">
        <w:trPr>
          <w:trHeight w:val="250"/>
        </w:trPr>
        <w:tc>
          <w:tcPr>
            <w:tcW w:w="1075" w:type="dxa"/>
            <w:noWrap/>
            <w:hideMark/>
          </w:tcPr>
          <w:p w14:paraId="348C56AA"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06E57FFE"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2D6BEAA6"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20159EB3"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3F2E7B3C" w14:textId="77777777" w:rsidTr="00496242">
        <w:trPr>
          <w:trHeight w:val="250"/>
        </w:trPr>
        <w:tc>
          <w:tcPr>
            <w:tcW w:w="1075" w:type="dxa"/>
            <w:noWrap/>
            <w:hideMark/>
          </w:tcPr>
          <w:p w14:paraId="614F07E4"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2FEEB0A3"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72FB2BE3"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28CF9907"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r>
      <w:tr w:rsidR="00496242" w:rsidRPr="00496242" w14:paraId="1A160AD0" w14:textId="77777777" w:rsidTr="00496242">
        <w:trPr>
          <w:trHeight w:val="250"/>
        </w:trPr>
        <w:tc>
          <w:tcPr>
            <w:tcW w:w="1075" w:type="dxa"/>
            <w:noWrap/>
            <w:hideMark/>
          </w:tcPr>
          <w:p w14:paraId="753A7087"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5DFBF309"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25A7942F"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1.5</w:t>
            </w:r>
          </w:p>
        </w:tc>
        <w:tc>
          <w:tcPr>
            <w:tcW w:w="2120" w:type="dxa"/>
            <w:noWrap/>
            <w:hideMark/>
          </w:tcPr>
          <w:p w14:paraId="28ECA8D7"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r>
      <w:tr w:rsidR="00496242" w:rsidRPr="00496242" w14:paraId="32AAE6F2" w14:textId="77777777" w:rsidTr="00496242">
        <w:trPr>
          <w:trHeight w:val="250"/>
        </w:trPr>
        <w:tc>
          <w:tcPr>
            <w:tcW w:w="1075" w:type="dxa"/>
            <w:noWrap/>
            <w:hideMark/>
          </w:tcPr>
          <w:p w14:paraId="5AA984B5"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345507F8"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w:t>
            </w:r>
          </w:p>
        </w:tc>
        <w:tc>
          <w:tcPr>
            <w:tcW w:w="2180" w:type="dxa"/>
            <w:noWrap/>
            <w:hideMark/>
          </w:tcPr>
          <w:p w14:paraId="3D1F845E"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7D25EABA"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r>
      <w:tr w:rsidR="00496242" w:rsidRPr="00496242" w14:paraId="018069DC" w14:textId="77777777" w:rsidTr="00496242">
        <w:trPr>
          <w:trHeight w:val="250"/>
        </w:trPr>
        <w:tc>
          <w:tcPr>
            <w:tcW w:w="1075" w:type="dxa"/>
            <w:noWrap/>
            <w:hideMark/>
          </w:tcPr>
          <w:p w14:paraId="616A91AD"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506389CA"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c>
          <w:tcPr>
            <w:tcW w:w="2180" w:type="dxa"/>
            <w:noWrap/>
            <w:hideMark/>
          </w:tcPr>
          <w:p w14:paraId="15A9F276"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33C757CF"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69851DBE" w14:textId="77777777" w:rsidTr="00496242">
        <w:trPr>
          <w:trHeight w:val="250"/>
        </w:trPr>
        <w:tc>
          <w:tcPr>
            <w:tcW w:w="1075" w:type="dxa"/>
            <w:noWrap/>
            <w:hideMark/>
          </w:tcPr>
          <w:p w14:paraId="3669BF3D"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11DA6859"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02E1CD77"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3.5</w:t>
            </w:r>
          </w:p>
        </w:tc>
        <w:tc>
          <w:tcPr>
            <w:tcW w:w="2120" w:type="dxa"/>
            <w:noWrap/>
            <w:hideMark/>
          </w:tcPr>
          <w:p w14:paraId="2B940B60"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r>
      <w:tr w:rsidR="00496242" w:rsidRPr="00496242" w14:paraId="460A5D21" w14:textId="77777777" w:rsidTr="00496242">
        <w:trPr>
          <w:trHeight w:val="250"/>
        </w:trPr>
        <w:tc>
          <w:tcPr>
            <w:tcW w:w="1075" w:type="dxa"/>
            <w:noWrap/>
            <w:hideMark/>
          </w:tcPr>
          <w:p w14:paraId="32D2F7E3"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627C8E96"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5F770980"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3.5</w:t>
            </w:r>
          </w:p>
        </w:tc>
        <w:tc>
          <w:tcPr>
            <w:tcW w:w="2120" w:type="dxa"/>
            <w:noWrap/>
            <w:hideMark/>
          </w:tcPr>
          <w:p w14:paraId="74B45AC0"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r>
      <w:tr w:rsidR="00496242" w:rsidRPr="00496242" w14:paraId="289B78C3" w14:textId="77777777" w:rsidTr="00496242">
        <w:trPr>
          <w:trHeight w:val="250"/>
        </w:trPr>
        <w:tc>
          <w:tcPr>
            <w:tcW w:w="1075" w:type="dxa"/>
            <w:noWrap/>
            <w:hideMark/>
          </w:tcPr>
          <w:p w14:paraId="16A38BB0"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1B32AA78"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01C274AC"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1.5</w:t>
            </w:r>
          </w:p>
        </w:tc>
        <w:tc>
          <w:tcPr>
            <w:tcW w:w="2120" w:type="dxa"/>
            <w:noWrap/>
            <w:hideMark/>
          </w:tcPr>
          <w:p w14:paraId="1C028B01"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4D278841" w14:textId="77777777" w:rsidTr="00496242">
        <w:trPr>
          <w:trHeight w:val="250"/>
        </w:trPr>
        <w:tc>
          <w:tcPr>
            <w:tcW w:w="1075" w:type="dxa"/>
            <w:noWrap/>
            <w:hideMark/>
          </w:tcPr>
          <w:p w14:paraId="6F74A1AF"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686BB666"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074162C4"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1.5</w:t>
            </w:r>
          </w:p>
        </w:tc>
        <w:tc>
          <w:tcPr>
            <w:tcW w:w="2120" w:type="dxa"/>
            <w:noWrap/>
            <w:hideMark/>
          </w:tcPr>
          <w:p w14:paraId="7276A868"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44D88FF4" w14:textId="77777777" w:rsidTr="00496242">
        <w:trPr>
          <w:trHeight w:val="250"/>
        </w:trPr>
        <w:tc>
          <w:tcPr>
            <w:tcW w:w="1075" w:type="dxa"/>
            <w:noWrap/>
            <w:hideMark/>
          </w:tcPr>
          <w:p w14:paraId="00A303CD"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08D58F51"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w:t>
            </w:r>
          </w:p>
        </w:tc>
        <w:tc>
          <w:tcPr>
            <w:tcW w:w="2180" w:type="dxa"/>
            <w:noWrap/>
            <w:hideMark/>
          </w:tcPr>
          <w:p w14:paraId="03E7C09E"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3.5</w:t>
            </w:r>
          </w:p>
        </w:tc>
        <w:tc>
          <w:tcPr>
            <w:tcW w:w="2120" w:type="dxa"/>
            <w:noWrap/>
            <w:hideMark/>
          </w:tcPr>
          <w:p w14:paraId="6CD51020"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210F9E87" w14:textId="77777777" w:rsidTr="00496242">
        <w:trPr>
          <w:trHeight w:val="250"/>
        </w:trPr>
        <w:tc>
          <w:tcPr>
            <w:tcW w:w="1075" w:type="dxa"/>
            <w:noWrap/>
            <w:hideMark/>
          </w:tcPr>
          <w:p w14:paraId="43174A4C"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6F8A2A76"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w:t>
            </w:r>
          </w:p>
        </w:tc>
        <w:tc>
          <w:tcPr>
            <w:tcW w:w="2180" w:type="dxa"/>
            <w:noWrap/>
            <w:hideMark/>
          </w:tcPr>
          <w:p w14:paraId="228BDD71"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1.5</w:t>
            </w:r>
          </w:p>
        </w:tc>
        <w:tc>
          <w:tcPr>
            <w:tcW w:w="2120" w:type="dxa"/>
            <w:noWrap/>
            <w:hideMark/>
          </w:tcPr>
          <w:p w14:paraId="6ABAF32B"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r>
      <w:tr w:rsidR="00496242" w:rsidRPr="00496242" w14:paraId="4F661C1D" w14:textId="77777777" w:rsidTr="00496242">
        <w:trPr>
          <w:trHeight w:val="250"/>
        </w:trPr>
        <w:tc>
          <w:tcPr>
            <w:tcW w:w="1075" w:type="dxa"/>
            <w:noWrap/>
            <w:hideMark/>
          </w:tcPr>
          <w:p w14:paraId="6F4155B7"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388241EB"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7827B8B2"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26E58D2F"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r>
      <w:tr w:rsidR="00496242" w:rsidRPr="00496242" w14:paraId="525338F5" w14:textId="77777777" w:rsidTr="00496242">
        <w:trPr>
          <w:trHeight w:val="250"/>
        </w:trPr>
        <w:tc>
          <w:tcPr>
            <w:tcW w:w="1075" w:type="dxa"/>
            <w:noWrap/>
            <w:hideMark/>
          </w:tcPr>
          <w:p w14:paraId="1B516EC9"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1E13DE3A"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7B411C4D"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3.5</w:t>
            </w:r>
          </w:p>
        </w:tc>
        <w:tc>
          <w:tcPr>
            <w:tcW w:w="2120" w:type="dxa"/>
            <w:noWrap/>
            <w:hideMark/>
          </w:tcPr>
          <w:p w14:paraId="0BE7AFE2"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007098A7" w14:textId="77777777" w:rsidTr="00496242">
        <w:trPr>
          <w:trHeight w:val="250"/>
        </w:trPr>
        <w:tc>
          <w:tcPr>
            <w:tcW w:w="1075" w:type="dxa"/>
            <w:noWrap/>
            <w:hideMark/>
          </w:tcPr>
          <w:p w14:paraId="5DBCF042"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345A0B57"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w:t>
            </w:r>
          </w:p>
        </w:tc>
        <w:tc>
          <w:tcPr>
            <w:tcW w:w="2180" w:type="dxa"/>
            <w:noWrap/>
            <w:hideMark/>
          </w:tcPr>
          <w:p w14:paraId="7D71C9A4"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11518BE5"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43EF990A" w14:textId="77777777" w:rsidTr="00496242">
        <w:trPr>
          <w:trHeight w:val="250"/>
        </w:trPr>
        <w:tc>
          <w:tcPr>
            <w:tcW w:w="1075" w:type="dxa"/>
            <w:noWrap/>
            <w:hideMark/>
          </w:tcPr>
          <w:p w14:paraId="7A9CE494"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6FF9FE85"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w:t>
            </w:r>
          </w:p>
        </w:tc>
        <w:tc>
          <w:tcPr>
            <w:tcW w:w="2180" w:type="dxa"/>
            <w:noWrap/>
            <w:hideMark/>
          </w:tcPr>
          <w:p w14:paraId="64A62A54"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55B2B5A7"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100B49CD" w14:textId="77777777" w:rsidTr="00496242">
        <w:trPr>
          <w:trHeight w:val="250"/>
        </w:trPr>
        <w:tc>
          <w:tcPr>
            <w:tcW w:w="1075" w:type="dxa"/>
            <w:noWrap/>
            <w:hideMark/>
          </w:tcPr>
          <w:p w14:paraId="59CEF883"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7420984C"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w:t>
            </w:r>
          </w:p>
        </w:tc>
        <w:tc>
          <w:tcPr>
            <w:tcW w:w="2180" w:type="dxa"/>
            <w:noWrap/>
            <w:hideMark/>
          </w:tcPr>
          <w:p w14:paraId="217F8C3B"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35336736"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30D5659F" w14:textId="77777777" w:rsidTr="00496242">
        <w:trPr>
          <w:trHeight w:val="250"/>
        </w:trPr>
        <w:tc>
          <w:tcPr>
            <w:tcW w:w="1075" w:type="dxa"/>
            <w:noWrap/>
            <w:hideMark/>
          </w:tcPr>
          <w:p w14:paraId="1C1B0661"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53D086F6"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w:t>
            </w:r>
          </w:p>
        </w:tc>
        <w:tc>
          <w:tcPr>
            <w:tcW w:w="2180" w:type="dxa"/>
            <w:noWrap/>
            <w:hideMark/>
          </w:tcPr>
          <w:p w14:paraId="01D66F67"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1.5</w:t>
            </w:r>
          </w:p>
        </w:tc>
        <w:tc>
          <w:tcPr>
            <w:tcW w:w="2120" w:type="dxa"/>
            <w:noWrap/>
            <w:hideMark/>
          </w:tcPr>
          <w:p w14:paraId="1A7C6257"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r>
      <w:tr w:rsidR="00496242" w:rsidRPr="00496242" w14:paraId="1477F995" w14:textId="77777777" w:rsidTr="00496242">
        <w:trPr>
          <w:trHeight w:val="250"/>
        </w:trPr>
        <w:tc>
          <w:tcPr>
            <w:tcW w:w="1075" w:type="dxa"/>
            <w:noWrap/>
            <w:hideMark/>
          </w:tcPr>
          <w:p w14:paraId="05A85038"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251A2473"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c>
          <w:tcPr>
            <w:tcW w:w="2180" w:type="dxa"/>
            <w:noWrap/>
            <w:hideMark/>
          </w:tcPr>
          <w:p w14:paraId="76F51AC7"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3.5</w:t>
            </w:r>
          </w:p>
        </w:tc>
        <w:tc>
          <w:tcPr>
            <w:tcW w:w="2120" w:type="dxa"/>
            <w:noWrap/>
            <w:hideMark/>
          </w:tcPr>
          <w:p w14:paraId="34113DAE"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r>
      <w:tr w:rsidR="00496242" w:rsidRPr="00496242" w14:paraId="52C49AAB" w14:textId="77777777" w:rsidTr="00496242">
        <w:trPr>
          <w:trHeight w:val="250"/>
        </w:trPr>
        <w:tc>
          <w:tcPr>
            <w:tcW w:w="1075" w:type="dxa"/>
            <w:noWrap/>
            <w:hideMark/>
          </w:tcPr>
          <w:p w14:paraId="59AE7389"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149347A2"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w:t>
            </w:r>
          </w:p>
        </w:tc>
        <w:tc>
          <w:tcPr>
            <w:tcW w:w="2180" w:type="dxa"/>
            <w:noWrap/>
            <w:hideMark/>
          </w:tcPr>
          <w:p w14:paraId="712FC4CD"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3.5</w:t>
            </w:r>
          </w:p>
        </w:tc>
        <w:tc>
          <w:tcPr>
            <w:tcW w:w="2120" w:type="dxa"/>
            <w:noWrap/>
            <w:hideMark/>
          </w:tcPr>
          <w:p w14:paraId="509DDA18"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r>
      <w:tr w:rsidR="00496242" w:rsidRPr="00496242" w14:paraId="39B8D1BE" w14:textId="77777777" w:rsidTr="00496242">
        <w:trPr>
          <w:trHeight w:val="250"/>
        </w:trPr>
        <w:tc>
          <w:tcPr>
            <w:tcW w:w="1075" w:type="dxa"/>
            <w:noWrap/>
            <w:hideMark/>
          </w:tcPr>
          <w:p w14:paraId="5B6E64B1"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3519BA96"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3717CFA1"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3.5</w:t>
            </w:r>
          </w:p>
        </w:tc>
        <w:tc>
          <w:tcPr>
            <w:tcW w:w="2120" w:type="dxa"/>
            <w:noWrap/>
            <w:hideMark/>
          </w:tcPr>
          <w:p w14:paraId="278523BD"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r>
      <w:tr w:rsidR="00496242" w:rsidRPr="00496242" w14:paraId="325F19FA" w14:textId="77777777" w:rsidTr="00496242">
        <w:trPr>
          <w:trHeight w:val="250"/>
        </w:trPr>
        <w:tc>
          <w:tcPr>
            <w:tcW w:w="1075" w:type="dxa"/>
            <w:noWrap/>
            <w:hideMark/>
          </w:tcPr>
          <w:p w14:paraId="025335D3"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4D44A449"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5D5F6D0C"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3.5</w:t>
            </w:r>
          </w:p>
        </w:tc>
        <w:tc>
          <w:tcPr>
            <w:tcW w:w="2120" w:type="dxa"/>
            <w:noWrap/>
            <w:hideMark/>
          </w:tcPr>
          <w:p w14:paraId="30E73EC0"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r>
      <w:tr w:rsidR="00496242" w:rsidRPr="00496242" w14:paraId="6CC4234C" w14:textId="77777777" w:rsidTr="00496242">
        <w:trPr>
          <w:trHeight w:val="250"/>
        </w:trPr>
        <w:tc>
          <w:tcPr>
            <w:tcW w:w="1075" w:type="dxa"/>
            <w:noWrap/>
            <w:hideMark/>
          </w:tcPr>
          <w:p w14:paraId="05745794"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5B506E61"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w:t>
            </w:r>
          </w:p>
        </w:tc>
        <w:tc>
          <w:tcPr>
            <w:tcW w:w="2180" w:type="dxa"/>
            <w:noWrap/>
            <w:hideMark/>
          </w:tcPr>
          <w:p w14:paraId="37A7601F"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1.5</w:t>
            </w:r>
          </w:p>
        </w:tc>
        <w:tc>
          <w:tcPr>
            <w:tcW w:w="2120" w:type="dxa"/>
            <w:noWrap/>
            <w:hideMark/>
          </w:tcPr>
          <w:p w14:paraId="2B1F59C8"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6381C74C" w14:textId="77777777" w:rsidTr="00496242">
        <w:trPr>
          <w:trHeight w:val="250"/>
        </w:trPr>
        <w:tc>
          <w:tcPr>
            <w:tcW w:w="1075" w:type="dxa"/>
            <w:noWrap/>
            <w:hideMark/>
          </w:tcPr>
          <w:p w14:paraId="3B8B0C0D"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605A28DC"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7DDE6D77"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3.5</w:t>
            </w:r>
          </w:p>
        </w:tc>
        <w:tc>
          <w:tcPr>
            <w:tcW w:w="2120" w:type="dxa"/>
            <w:noWrap/>
            <w:hideMark/>
          </w:tcPr>
          <w:p w14:paraId="591A5D7F"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4CE760D3" w14:textId="77777777" w:rsidTr="00496242">
        <w:trPr>
          <w:trHeight w:val="250"/>
        </w:trPr>
        <w:tc>
          <w:tcPr>
            <w:tcW w:w="1075" w:type="dxa"/>
            <w:noWrap/>
            <w:hideMark/>
          </w:tcPr>
          <w:p w14:paraId="04C7999C"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785CB7D5"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w:t>
            </w:r>
          </w:p>
        </w:tc>
        <w:tc>
          <w:tcPr>
            <w:tcW w:w="2180" w:type="dxa"/>
            <w:noWrap/>
            <w:hideMark/>
          </w:tcPr>
          <w:p w14:paraId="18054F22"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1EB97C6F"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5488A601" w14:textId="77777777" w:rsidTr="00496242">
        <w:trPr>
          <w:trHeight w:val="250"/>
        </w:trPr>
        <w:tc>
          <w:tcPr>
            <w:tcW w:w="1075" w:type="dxa"/>
            <w:noWrap/>
            <w:hideMark/>
          </w:tcPr>
          <w:p w14:paraId="637A68D3"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6A144F40"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283139F8"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3.5</w:t>
            </w:r>
          </w:p>
        </w:tc>
        <w:tc>
          <w:tcPr>
            <w:tcW w:w="2120" w:type="dxa"/>
            <w:noWrap/>
            <w:hideMark/>
          </w:tcPr>
          <w:p w14:paraId="0389B245"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28823995" w14:textId="77777777" w:rsidTr="00496242">
        <w:trPr>
          <w:trHeight w:val="250"/>
        </w:trPr>
        <w:tc>
          <w:tcPr>
            <w:tcW w:w="1075" w:type="dxa"/>
            <w:noWrap/>
            <w:hideMark/>
          </w:tcPr>
          <w:p w14:paraId="19556343"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7BCDAE38"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c>
          <w:tcPr>
            <w:tcW w:w="2180" w:type="dxa"/>
            <w:noWrap/>
            <w:hideMark/>
          </w:tcPr>
          <w:p w14:paraId="1CA192FB"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7D906BBD"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2A1F04B5" w14:textId="77777777" w:rsidTr="00496242">
        <w:trPr>
          <w:trHeight w:val="250"/>
        </w:trPr>
        <w:tc>
          <w:tcPr>
            <w:tcW w:w="1075" w:type="dxa"/>
            <w:noWrap/>
            <w:hideMark/>
          </w:tcPr>
          <w:p w14:paraId="26E7CFCA"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261B36E0"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7D14F594"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281E368A"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r w:rsidR="00496242" w:rsidRPr="00496242" w14:paraId="3669665D" w14:textId="77777777" w:rsidTr="00496242">
        <w:trPr>
          <w:trHeight w:val="250"/>
        </w:trPr>
        <w:tc>
          <w:tcPr>
            <w:tcW w:w="1075" w:type="dxa"/>
            <w:noWrap/>
            <w:hideMark/>
          </w:tcPr>
          <w:p w14:paraId="03044C8E"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56F98AEC"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w:t>
            </w:r>
          </w:p>
        </w:tc>
        <w:tc>
          <w:tcPr>
            <w:tcW w:w="2180" w:type="dxa"/>
            <w:noWrap/>
            <w:hideMark/>
          </w:tcPr>
          <w:p w14:paraId="3E536770"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1.5</w:t>
            </w:r>
          </w:p>
        </w:tc>
        <w:tc>
          <w:tcPr>
            <w:tcW w:w="2120" w:type="dxa"/>
            <w:noWrap/>
            <w:hideMark/>
          </w:tcPr>
          <w:p w14:paraId="20B40D27"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r>
      <w:tr w:rsidR="00496242" w:rsidRPr="00496242" w14:paraId="5C2149A8" w14:textId="77777777" w:rsidTr="00496242">
        <w:trPr>
          <w:trHeight w:val="250"/>
        </w:trPr>
        <w:tc>
          <w:tcPr>
            <w:tcW w:w="1075" w:type="dxa"/>
            <w:noWrap/>
            <w:hideMark/>
          </w:tcPr>
          <w:p w14:paraId="0488C56C"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0E0A663A"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2</w:t>
            </w:r>
          </w:p>
        </w:tc>
        <w:tc>
          <w:tcPr>
            <w:tcW w:w="2180" w:type="dxa"/>
            <w:noWrap/>
            <w:hideMark/>
          </w:tcPr>
          <w:p w14:paraId="40007611"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6CBE5073"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r>
      <w:tr w:rsidR="00496242" w:rsidRPr="00496242" w14:paraId="37366626" w14:textId="77777777" w:rsidTr="00496242">
        <w:trPr>
          <w:trHeight w:val="250"/>
        </w:trPr>
        <w:tc>
          <w:tcPr>
            <w:tcW w:w="1075" w:type="dxa"/>
            <w:noWrap/>
            <w:hideMark/>
          </w:tcPr>
          <w:p w14:paraId="041391DE"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p>
        </w:tc>
        <w:tc>
          <w:tcPr>
            <w:tcW w:w="2345" w:type="dxa"/>
            <w:noWrap/>
            <w:hideMark/>
          </w:tcPr>
          <w:p w14:paraId="7DCFB156"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w:t>
            </w:r>
          </w:p>
        </w:tc>
        <w:tc>
          <w:tcPr>
            <w:tcW w:w="2180" w:type="dxa"/>
            <w:noWrap/>
            <w:hideMark/>
          </w:tcPr>
          <w:p w14:paraId="23D31938"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747B3F40"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r>
      <w:tr w:rsidR="00496242" w:rsidRPr="00496242" w14:paraId="074FAEC1" w14:textId="77777777" w:rsidTr="00496242">
        <w:trPr>
          <w:trHeight w:val="250"/>
        </w:trPr>
        <w:tc>
          <w:tcPr>
            <w:tcW w:w="1075" w:type="dxa"/>
            <w:noWrap/>
            <w:hideMark/>
          </w:tcPr>
          <w:p w14:paraId="3CF988DC"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Media</w:t>
            </w:r>
          </w:p>
        </w:tc>
        <w:tc>
          <w:tcPr>
            <w:tcW w:w="2345" w:type="dxa"/>
            <w:noWrap/>
            <w:hideMark/>
          </w:tcPr>
          <w:p w14:paraId="4C043D95"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4.13</w:t>
            </w:r>
          </w:p>
        </w:tc>
        <w:tc>
          <w:tcPr>
            <w:tcW w:w="2180" w:type="dxa"/>
            <w:noWrap/>
            <w:hideMark/>
          </w:tcPr>
          <w:p w14:paraId="59BB58EA"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4.16</w:t>
            </w:r>
          </w:p>
        </w:tc>
        <w:tc>
          <w:tcPr>
            <w:tcW w:w="2120" w:type="dxa"/>
            <w:noWrap/>
            <w:hideMark/>
          </w:tcPr>
          <w:p w14:paraId="034EF668"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4.97</w:t>
            </w:r>
          </w:p>
        </w:tc>
      </w:tr>
      <w:tr w:rsidR="00496242" w:rsidRPr="00496242" w14:paraId="0B9FD954" w14:textId="77777777" w:rsidTr="00496242">
        <w:trPr>
          <w:trHeight w:val="250"/>
        </w:trPr>
        <w:tc>
          <w:tcPr>
            <w:tcW w:w="1075" w:type="dxa"/>
            <w:noWrap/>
            <w:hideMark/>
          </w:tcPr>
          <w:p w14:paraId="16EFD3B9"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Mediana</w:t>
            </w:r>
          </w:p>
        </w:tc>
        <w:tc>
          <w:tcPr>
            <w:tcW w:w="2345" w:type="dxa"/>
            <w:noWrap/>
            <w:hideMark/>
          </w:tcPr>
          <w:p w14:paraId="099A0DC2"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4</w:t>
            </w:r>
          </w:p>
        </w:tc>
        <w:tc>
          <w:tcPr>
            <w:tcW w:w="2180" w:type="dxa"/>
            <w:noWrap/>
            <w:hideMark/>
          </w:tcPr>
          <w:p w14:paraId="760E807C"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3.5</w:t>
            </w:r>
          </w:p>
        </w:tc>
        <w:tc>
          <w:tcPr>
            <w:tcW w:w="2120" w:type="dxa"/>
            <w:noWrap/>
            <w:hideMark/>
          </w:tcPr>
          <w:p w14:paraId="256415AA"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r>
      <w:tr w:rsidR="00496242" w:rsidRPr="00496242" w14:paraId="3FA8A0B5" w14:textId="77777777" w:rsidTr="00496242">
        <w:trPr>
          <w:trHeight w:val="250"/>
        </w:trPr>
        <w:tc>
          <w:tcPr>
            <w:tcW w:w="1075" w:type="dxa"/>
            <w:noWrap/>
            <w:hideMark/>
          </w:tcPr>
          <w:p w14:paraId="0E611255"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Moda</w:t>
            </w:r>
          </w:p>
        </w:tc>
        <w:tc>
          <w:tcPr>
            <w:tcW w:w="2345" w:type="dxa"/>
            <w:noWrap/>
            <w:hideMark/>
          </w:tcPr>
          <w:p w14:paraId="3D08FDCD"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5</w:t>
            </w:r>
          </w:p>
        </w:tc>
        <w:tc>
          <w:tcPr>
            <w:tcW w:w="2180" w:type="dxa"/>
            <w:noWrap/>
            <w:hideMark/>
          </w:tcPr>
          <w:p w14:paraId="1CFD80C9"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6</w:t>
            </w:r>
          </w:p>
        </w:tc>
        <w:tc>
          <w:tcPr>
            <w:tcW w:w="2120" w:type="dxa"/>
            <w:noWrap/>
            <w:hideMark/>
          </w:tcPr>
          <w:p w14:paraId="4442544B" w14:textId="77777777" w:rsidR="00496242" w:rsidRPr="00496242" w:rsidRDefault="00496242" w:rsidP="00496242">
            <w:pPr>
              <w:jc w:val="center"/>
              <w:rPr>
                <w:rFonts w:ascii="Arial" w:eastAsia="Times New Roman" w:hAnsi="Arial" w:cs="Arial"/>
                <w:color w:val="000000"/>
                <w:kern w:val="0"/>
                <w:sz w:val="20"/>
                <w:szCs w:val="20"/>
                <w:lang w:val="es-ES" w:eastAsia="es-ES"/>
                <w14:ligatures w14:val="none"/>
              </w:rPr>
            </w:pPr>
            <w:r w:rsidRPr="00496242">
              <w:rPr>
                <w:rFonts w:ascii="Arial" w:eastAsia="Times New Roman" w:hAnsi="Arial" w:cs="Arial"/>
                <w:color w:val="000000"/>
                <w:kern w:val="0"/>
                <w:sz w:val="20"/>
                <w:szCs w:val="20"/>
                <w:lang w:val="es-ES" w:eastAsia="es-ES"/>
                <w14:ligatures w14:val="none"/>
              </w:rPr>
              <w:t>7</w:t>
            </w:r>
          </w:p>
        </w:tc>
      </w:tr>
    </w:tbl>
    <w:p w14:paraId="47CE5289" w14:textId="087AD146" w:rsidR="007F0F98" w:rsidRDefault="007F0F98" w:rsidP="00984E97"/>
    <w:p w14:paraId="004516D1" w14:textId="77777777" w:rsidR="00496242" w:rsidRDefault="00496242" w:rsidP="00984E97"/>
    <w:p w14:paraId="24B053F4" w14:textId="77777777" w:rsidR="00496242" w:rsidRDefault="00496242" w:rsidP="00984E97"/>
    <w:p w14:paraId="4CD3CA1A" w14:textId="77777777" w:rsidR="007F0F98" w:rsidRDefault="007F0F98" w:rsidP="00984E97"/>
    <w:p w14:paraId="50CA8100" w14:textId="77777777" w:rsidR="007F0F98" w:rsidRPr="00984E97" w:rsidRDefault="007F0F98" w:rsidP="00984E97"/>
    <w:p w14:paraId="290DE0F0" w14:textId="7710A763" w:rsidR="00984E97" w:rsidRDefault="00984E97" w:rsidP="00984E97">
      <w:r w:rsidRPr="00984E97">
        <w:lastRenderedPageBreak/>
        <w:t xml:space="preserve">Interpretación de los </w:t>
      </w:r>
      <w:r w:rsidR="00496242" w:rsidRPr="00984E97">
        <w:t>res</w:t>
      </w:r>
      <w:r w:rsidR="00496242">
        <w:t>u</w:t>
      </w:r>
      <w:r w:rsidR="00496242" w:rsidRPr="00984E97">
        <w:t>ltados</w:t>
      </w:r>
      <w:r w:rsidR="00496242">
        <w:t>:</w:t>
      </w:r>
    </w:p>
    <w:p w14:paraId="64C5B6D1" w14:textId="77777777" w:rsidR="008728D6" w:rsidRPr="008728D6" w:rsidRDefault="008728D6" w:rsidP="008728D6">
      <w:pPr>
        <w:rPr>
          <w:sz w:val="24"/>
          <w:szCs w:val="24"/>
          <w:lang w:val="es-ES"/>
        </w:rPr>
      </w:pPr>
      <w:r w:rsidRPr="008728D6">
        <w:rPr>
          <w:sz w:val="24"/>
          <w:szCs w:val="24"/>
          <w:lang w:val="es-ES"/>
        </w:rPr>
        <w:t xml:space="preserve">Los resultados obtenidos a partir de las medidas de tendencia central reflejan una valoración positiva por parte de los tutores hacia la aplicación </w:t>
      </w:r>
      <w:proofErr w:type="spellStart"/>
      <w:r w:rsidRPr="008728D6">
        <w:rPr>
          <w:sz w:val="24"/>
          <w:szCs w:val="24"/>
          <w:lang w:val="es-ES"/>
        </w:rPr>
        <w:t>PlayKids</w:t>
      </w:r>
      <w:proofErr w:type="spellEnd"/>
      <w:r w:rsidRPr="008728D6">
        <w:rPr>
          <w:sz w:val="24"/>
          <w:szCs w:val="24"/>
          <w:lang w:val="es-ES"/>
        </w:rPr>
        <w:t>.</w:t>
      </w:r>
    </w:p>
    <w:p w14:paraId="10036471" w14:textId="77777777" w:rsidR="008728D6" w:rsidRPr="008728D6" w:rsidRDefault="008728D6" w:rsidP="008728D6">
      <w:pPr>
        <w:rPr>
          <w:sz w:val="24"/>
          <w:szCs w:val="24"/>
          <w:lang w:val="es-ES"/>
        </w:rPr>
      </w:pPr>
      <w:r w:rsidRPr="008728D6">
        <w:rPr>
          <w:sz w:val="24"/>
          <w:szCs w:val="24"/>
          <w:lang w:val="es-ES"/>
        </w:rPr>
        <w:t>En la variable correspondiente a la disposición para integrar la aplicación en la rutina del estudiante, se obtuvo una media de 4.13, una mediana de 4 y una moda de 5. Estos valores indican que la mayoría de los encuestados presenta una alta disposición para utilizar la aplicación, concentrándose las respuestas en los niveles superiores de la escala.</w:t>
      </w:r>
    </w:p>
    <w:p w14:paraId="6D3107D5" w14:textId="77777777" w:rsidR="008728D6" w:rsidRPr="008728D6" w:rsidRDefault="008728D6" w:rsidP="008728D6">
      <w:pPr>
        <w:rPr>
          <w:sz w:val="24"/>
          <w:szCs w:val="24"/>
          <w:lang w:val="es-ES"/>
        </w:rPr>
      </w:pPr>
      <w:r w:rsidRPr="008728D6">
        <w:rPr>
          <w:sz w:val="24"/>
          <w:szCs w:val="24"/>
          <w:lang w:val="es-ES"/>
        </w:rPr>
        <w:t>En cuanto a la frecuencia de uso semanal, la media de 4.16 y la mediana de 3.5 sugieren que los estudiantes utilizarían la aplicación entre 3 y 6 días por semana. La moda de 6 refuerza esta tendencia, evidenciando un uso constante y frecuente de la herramienta.</w:t>
      </w:r>
    </w:p>
    <w:p w14:paraId="0D066CD8" w14:textId="77777777" w:rsidR="008728D6" w:rsidRPr="008728D6" w:rsidRDefault="008728D6" w:rsidP="008728D6">
      <w:pPr>
        <w:rPr>
          <w:sz w:val="24"/>
          <w:szCs w:val="24"/>
          <w:lang w:val="es-ES"/>
        </w:rPr>
      </w:pPr>
      <w:r w:rsidRPr="008728D6">
        <w:rPr>
          <w:sz w:val="24"/>
          <w:szCs w:val="24"/>
          <w:lang w:val="es-ES"/>
        </w:rPr>
        <w:t>Por otro lado, en la variable relacionada con la recomendación de la aplicación, se obtuvo una media de 4.97, una mediana de 6 y una moda de 7. Estos resultados muestran una alta intención de recomendación por parte de los tutores, lo que refleja confianza en la utilidad y efectividad de la aplicación como recurso educativo.</w:t>
      </w:r>
    </w:p>
    <w:p w14:paraId="4A8A54B0" w14:textId="77777777" w:rsidR="008728D6" w:rsidRPr="008728D6" w:rsidRDefault="008728D6" w:rsidP="008728D6">
      <w:pPr>
        <w:rPr>
          <w:sz w:val="24"/>
          <w:szCs w:val="24"/>
          <w:lang w:val="es-ES"/>
        </w:rPr>
      </w:pPr>
      <w:r w:rsidRPr="008728D6">
        <w:rPr>
          <w:sz w:val="24"/>
          <w:szCs w:val="24"/>
          <w:lang w:val="es-ES"/>
        </w:rPr>
        <w:t xml:space="preserve">En conjunto, los datos evidencian una tendencia positiva en todas las variables analizadas, lo que indica que la aplicación </w:t>
      </w:r>
      <w:proofErr w:type="spellStart"/>
      <w:r w:rsidRPr="008728D6">
        <w:rPr>
          <w:sz w:val="24"/>
          <w:szCs w:val="24"/>
          <w:lang w:val="es-ES"/>
        </w:rPr>
        <w:t>PlayKids</w:t>
      </w:r>
      <w:proofErr w:type="spellEnd"/>
      <w:r w:rsidRPr="008728D6">
        <w:rPr>
          <w:sz w:val="24"/>
          <w:szCs w:val="24"/>
          <w:lang w:val="es-ES"/>
        </w:rPr>
        <w:t xml:space="preserve"> es percibida como una herramienta útil, accesible y con alto potencial para apoyar el aprendizaje del idioma inglés en niños y jóvenes.</w:t>
      </w:r>
    </w:p>
    <w:p w14:paraId="724FEE9C" w14:textId="77777777" w:rsidR="00496242" w:rsidRPr="008728D6" w:rsidRDefault="00496242" w:rsidP="00984E97">
      <w:pPr>
        <w:rPr>
          <w:lang w:val="es-ES"/>
        </w:rPr>
      </w:pPr>
    </w:p>
    <w:p w14:paraId="3496C6AE" w14:textId="77777777" w:rsidR="00984E97" w:rsidRDefault="00984E97" w:rsidP="00984E97"/>
    <w:p w14:paraId="123B670E" w14:textId="77777777" w:rsidR="00984E97" w:rsidRDefault="00984E97" w:rsidP="00984E97"/>
    <w:p w14:paraId="284B0C09" w14:textId="77777777" w:rsidR="00984E97" w:rsidRDefault="00984E97" w:rsidP="00984E97"/>
    <w:p w14:paraId="07329244" w14:textId="77777777" w:rsidR="00984E97" w:rsidRDefault="00984E97" w:rsidP="00984E97"/>
    <w:p w14:paraId="415C7C29" w14:textId="77777777" w:rsidR="00984E97" w:rsidRDefault="00984E97" w:rsidP="00984E97"/>
    <w:p w14:paraId="507F7CD3" w14:textId="50081D9F" w:rsidR="00E377F1" w:rsidRPr="00E377F1" w:rsidRDefault="00E377F1" w:rsidP="00984E97">
      <w:pPr>
        <w:pStyle w:val="Ttulo1"/>
      </w:pPr>
    </w:p>
    <w:sectPr w:rsidR="00E377F1" w:rsidRPr="00E377F1" w:rsidSect="00153A67">
      <w:headerReference w:type="default" r:id="rId13"/>
      <w:footerReference w:type="default" r:id="rId14"/>
      <w:headerReference w:type="first" r:id="rId1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430F5" w14:textId="77777777" w:rsidR="00902E09" w:rsidRDefault="00902E09" w:rsidP="00153A67">
      <w:pPr>
        <w:spacing w:after="0" w:line="240" w:lineRule="auto"/>
      </w:pPr>
      <w:r>
        <w:separator/>
      </w:r>
    </w:p>
  </w:endnote>
  <w:endnote w:type="continuationSeparator" w:id="0">
    <w:p w14:paraId="5121209F" w14:textId="77777777" w:rsidR="00902E09" w:rsidRDefault="00902E09" w:rsidP="00153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EFB10" w14:textId="0CEE6BE5" w:rsidR="00153A67" w:rsidRDefault="004048AC">
    <w:pPr>
      <w:pStyle w:val="Piedepgina"/>
    </w:pPr>
    <w:r>
      <w:rPr>
        <w:noProof/>
      </w:rPr>
      <w:drawing>
        <wp:anchor distT="0" distB="0" distL="114300" distR="114300" simplePos="0" relativeHeight="251666432" behindDoc="1" locked="0" layoutInCell="1" allowOverlap="1" wp14:anchorId="266B7D15" wp14:editId="65227B9D">
          <wp:simplePos x="0" y="0"/>
          <wp:positionH relativeFrom="column">
            <wp:posOffset>4501135</wp:posOffset>
          </wp:positionH>
          <wp:positionV relativeFrom="paragraph">
            <wp:posOffset>-1014532</wp:posOffset>
          </wp:positionV>
          <wp:extent cx="2821082" cy="3756974"/>
          <wp:effectExtent l="0" t="0" r="0" b="0"/>
          <wp:wrapNone/>
          <wp:docPr id="957705855" name="Imagen 7" descr="Un conjunto de letras blancas en fondo azu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05855" name="Imagen 7" descr="Un conjunto de letras blancas en fondo azul&#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1082" cy="3756974"/>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1AA7F" w14:textId="77777777" w:rsidR="00902E09" w:rsidRDefault="00902E09" w:rsidP="00153A67">
      <w:pPr>
        <w:spacing w:after="0" w:line="240" w:lineRule="auto"/>
      </w:pPr>
      <w:r>
        <w:separator/>
      </w:r>
    </w:p>
  </w:footnote>
  <w:footnote w:type="continuationSeparator" w:id="0">
    <w:p w14:paraId="215ADFF0" w14:textId="77777777" w:rsidR="00902E09" w:rsidRDefault="00902E09" w:rsidP="00153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B0038" w14:textId="3A18C211" w:rsidR="004048AC" w:rsidRDefault="004048AC">
    <w:pPr>
      <w:pStyle w:val="Encabezado"/>
    </w:pPr>
    <w:r>
      <w:rPr>
        <w:noProof/>
      </w:rPr>
      <w:drawing>
        <wp:anchor distT="0" distB="0" distL="114300" distR="114300" simplePos="0" relativeHeight="251668480" behindDoc="1" locked="0" layoutInCell="1" allowOverlap="1" wp14:anchorId="172AA89D" wp14:editId="6D1236D3">
          <wp:simplePos x="0" y="0"/>
          <wp:positionH relativeFrom="leftMargin">
            <wp:posOffset>-1906789</wp:posOffset>
          </wp:positionH>
          <wp:positionV relativeFrom="paragraph">
            <wp:posOffset>-948690</wp:posOffset>
          </wp:positionV>
          <wp:extent cx="2821082" cy="3756974"/>
          <wp:effectExtent l="0" t="0" r="0" b="0"/>
          <wp:wrapNone/>
          <wp:docPr id="2010791210" name="Imagen 7" descr="Un conjunto de letras blancas en fondo azu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05855" name="Imagen 7" descr="Un conjunto de letras blancas en fondo azul&#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1082" cy="375697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1" locked="0" layoutInCell="1" allowOverlap="1" wp14:anchorId="34C5BC53" wp14:editId="15516808">
          <wp:simplePos x="0" y="0"/>
          <wp:positionH relativeFrom="rightMargin">
            <wp:posOffset>534249</wp:posOffset>
          </wp:positionH>
          <wp:positionV relativeFrom="paragraph">
            <wp:posOffset>1770702</wp:posOffset>
          </wp:positionV>
          <wp:extent cx="2511350" cy="3756425"/>
          <wp:effectExtent l="0" t="0" r="3810" b="0"/>
          <wp:wrapNone/>
          <wp:docPr id="1823161322" name="Imagen 7" descr="Un conjunto de letras blancas en fondo azu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05855" name="Imagen 7" descr="Un conjunto de letras blancas en fondo azul&#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2511350" cy="37564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06733" w14:textId="63AC30A3" w:rsidR="00153A67" w:rsidRDefault="004048AC">
    <w:pPr>
      <w:pStyle w:val="Encabezado"/>
    </w:pPr>
    <w:r>
      <w:rPr>
        <w:noProof/>
      </w:rPr>
      <w:drawing>
        <wp:anchor distT="0" distB="0" distL="114300" distR="114300" simplePos="0" relativeHeight="251665408" behindDoc="0" locked="0" layoutInCell="1" allowOverlap="1" wp14:anchorId="289D41FE" wp14:editId="021F7939">
          <wp:simplePos x="0" y="0"/>
          <wp:positionH relativeFrom="page">
            <wp:align>left</wp:align>
          </wp:positionH>
          <wp:positionV relativeFrom="paragraph">
            <wp:posOffset>-449992</wp:posOffset>
          </wp:positionV>
          <wp:extent cx="7968343" cy="10611835"/>
          <wp:effectExtent l="0" t="0" r="0" b="0"/>
          <wp:wrapNone/>
          <wp:docPr id="53965812" name="Imagen 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5812" name="Imagen 6" descr="Form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1998" cy="1061670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B49F7"/>
    <w:multiLevelType w:val="hybridMultilevel"/>
    <w:tmpl w:val="9FD085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A16207"/>
    <w:multiLevelType w:val="multilevel"/>
    <w:tmpl w:val="FA8A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D6362"/>
    <w:multiLevelType w:val="multilevel"/>
    <w:tmpl w:val="D27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91EEF"/>
    <w:multiLevelType w:val="multilevel"/>
    <w:tmpl w:val="0148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877DF"/>
    <w:multiLevelType w:val="multilevel"/>
    <w:tmpl w:val="FE2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1254B"/>
    <w:multiLevelType w:val="multilevel"/>
    <w:tmpl w:val="DB8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60FE2"/>
    <w:multiLevelType w:val="hybridMultilevel"/>
    <w:tmpl w:val="F01AB80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39B642B2"/>
    <w:multiLevelType w:val="hybridMultilevel"/>
    <w:tmpl w:val="AD0AF2EE"/>
    <w:lvl w:ilvl="0" w:tplc="FFFFFFFF">
      <w:start w:val="1"/>
      <w:numFmt w:val="decimal"/>
      <w:lvlText w:val="%1."/>
      <w:lvlJc w:val="left"/>
      <w:pPr>
        <w:ind w:left="810" w:hanging="360"/>
      </w:pPr>
      <w:rPr>
        <w:rFonts w:hint="default"/>
        <w:sz w:val="20"/>
        <w:szCs w:val="20"/>
      </w:rPr>
    </w:lvl>
    <w:lvl w:ilvl="1" w:tplc="0C0A0019" w:tentative="1">
      <w:start w:val="1"/>
      <w:numFmt w:val="lowerLetter"/>
      <w:lvlText w:val="%2."/>
      <w:lvlJc w:val="left"/>
      <w:pPr>
        <w:ind w:left="1530" w:hanging="360"/>
      </w:pPr>
    </w:lvl>
    <w:lvl w:ilvl="2" w:tplc="0C0A001B" w:tentative="1">
      <w:start w:val="1"/>
      <w:numFmt w:val="lowerRoman"/>
      <w:lvlText w:val="%3."/>
      <w:lvlJc w:val="right"/>
      <w:pPr>
        <w:ind w:left="2250" w:hanging="180"/>
      </w:pPr>
    </w:lvl>
    <w:lvl w:ilvl="3" w:tplc="0C0A000F" w:tentative="1">
      <w:start w:val="1"/>
      <w:numFmt w:val="decimal"/>
      <w:lvlText w:val="%4."/>
      <w:lvlJc w:val="left"/>
      <w:pPr>
        <w:ind w:left="2970" w:hanging="360"/>
      </w:pPr>
    </w:lvl>
    <w:lvl w:ilvl="4" w:tplc="0C0A0019" w:tentative="1">
      <w:start w:val="1"/>
      <w:numFmt w:val="lowerLetter"/>
      <w:lvlText w:val="%5."/>
      <w:lvlJc w:val="left"/>
      <w:pPr>
        <w:ind w:left="3690" w:hanging="360"/>
      </w:pPr>
    </w:lvl>
    <w:lvl w:ilvl="5" w:tplc="0C0A001B" w:tentative="1">
      <w:start w:val="1"/>
      <w:numFmt w:val="lowerRoman"/>
      <w:lvlText w:val="%6."/>
      <w:lvlJc w:val="right"/>
      <w:pPr>
        <w:ind w:left="4410" w:hanging="180"/>
      </w:pPr>
    </w:lvl>
    <w:lvl w:ilvl="6" w:tplc="0C0A000F" w:tentative="1">
      <w:start w:val="1"/>
      <w:numFmt w:val="decimal"/>
      <w:lvlText w:val="%7."/>
      <w:lvlJc w:val="left"/>
      <w:pPr>
        <w:ind w:left="5130" w:hanging="360"/>
      </w:pPr>
    </w:lvl>
    <w:lvl w:ilvl="7" w:tplc="0C0A0019" w:tentative="1">
      <w:start w:val="1"/>
      <w:numFmt w:val="lowerLetter"/>
      <w:lvlText w:val="%8."/>
      <w:lvlJc w:val="left"/>
      <w:pPr>
        <w:ind w:left="5850" w:hanging="360"/>
      </w:pPr>
    </w:lvl>
    <w:lvl w:ilvl="8" w:tplc="0C0A001B" w:tentative="1">
      <w:start w:val="1"/>
      <w:numFmt w:val="lowerRoman"/>
      <w:lvlText w:val="%9."/>
      <w:lvlJc w:val="right"/>
      <w:pPr>
        <w:ind w:left="6570" w:hanging="180"/>
      </w:pPr>
    </w:lvl>
  </w:abstractNum>
  <w:abstractNum w:abstractNumId="8" w15:restartNumberingAfterBreak="0">
    <w:nsid w:val="46033158"/>
    <w:multiLevelType w:val="multilevel"/>
    <w:tmpl w:val="597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83741"/>
    <w:multiLevelType w:val="multilevel"/>
    <w:tmpl w:val="DDB6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85DD5"/>
    <w:multiLevelType w:val="multilevel"/>
    <w:tmpl w:val="EA70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02930"/>
    <w:multiLevelType w:val="multilevel"/>
    <w:tmpl w:val="A972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F6385"/>
    <w:multiLevelType w:val="hybridMultilevel"/>
    <w:tmpl w:val="6494F02A"/>
    <w:lvl w:ilvl="0" w:tplc="017E93F0">
      <w:numFmt w:val="bullet"/>
      <w:lvlText w:val=""/>
      <w:lvlJc w:val="left"/>
      <w:pPr>
        <w:ind w:left="1080" w:hanging="360"/>
      </w:pPr>
      <w:rPr>
        <w:rFonts w:ascii="Trebuchet MS" w:eastAsiaTheme="minorHAnsi" w:hAnsi="Trebuchet M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5FF573FB"/>
    <w:multiLevelType w:val="hybridMultilevel"/>
    <w:tmpl w:val="0C0A000F"/>
    <w:lvl w:ilvl="0" w:tplc="FFFFFFFF">
      <w:start w:val="1"/>
      <w:numFmt w:val="decimal"/>
      <w:lvlText w:val="%1."/>
      <w:lvlJc w:val="left"/>
      <w:pPr>
        <w:ind w:left="720" w:hanging="360"/>
      </w:pPr>
      <w:rPr>
        <w:rFonts w:hint="default"/>
        <w:sz w:val="20"/>
        <w:szCs w:val="20"/>
      </w:rPr>
    </w:lvl>
    <w:lvl w:ilvl="1" w:tplc="FFFFFFFF">
      <w:start w:val="1"/>
      <w:numFmt w:val="lowerLetter"/>
      <w:lvlText w:val="%2."/>
      <w:lvlJc w:val="left"/>
      <w:pPr>
        <w:ind w:left="1440" w:hanging="360"/>
      </w:pPr>
      <w:rPr>
        <w:rFonts w:hint="default"/>
        <w:b/>
      </w:rPr>
    </w:lvl>
    <w:lvl w:ilvl="2" w:tplc="FFFFFFFF" w:tentative="1">
      <w:start w:val="1"/>
      <w:numFmt w:val="lowerRoman"/>
      <w:lvlText w:val="%3."/>
      <w:lvlJc w:val="right"/>
      <w:pPr>
        <w:ind w:left="2160" w:hanging="180"/>
      </w:pPr>
      <w:rPr>
        <w:rFonts w:hint="default"/>
        <w:sz w:val="20"/>
        <w:szCs w:val="20"/>
      </w:rPr>
    </w:lvl>
    <w:lvl w:ilvl="3" w:tplc="FFFFFFFF" w:tentative="1">
      <w:start w:val="1"/>
      <w:numFmt w:val="decimal"/>
      <w:lvlText w:val="%4."/>
      <w:lvlJc w:val="left"/>
      <w:pPr>
        <w:ind w:left="2880" w:hanging="360"/>
      </w:pPr>
      <w:rPr>
        <w:rFonts w:hint="default"/>
        <w:sz w:val="20"/>
        <w:szCs w:val="20"/>
      </w:rPr>
    </w:lvl>
    <w:lvl w:ilvl="4" w:tplc="FFFFFFFF" w:tentative="1">
      <w:start w:val="1"/>
      <w:numFmt w:val="lowerLetter"/>
      <w:lvlText w:val="%5."/>
      <w:lvlJc w:val="left"/>
      <w:pPr>
        <w:ind w:left="3600" w:hanging="360"/>
      </w:pPr>
      <w:rPr>
        <w:rFonts w:hint="default"/>
        <w:sz w:val="20"/>
        <w:szCs w:val="20"/>
      </w:rPr>
    </w:lvl>
    <w:lvl w:ilvl="5" w:tplc="FFFFFFFF" w:tentative="1">
      <w:start w:val="1"/>
      <w:numFmt w:val="lowerRoman"/>
      <w:lvlText w:val="%6."/>
      <w:lvlJc w:val="right"/>
      <w:pPr>
        <w:ind w:left="4320" w:hanging="180"/>
      </w:pPr>
      <w:rPr>
        <w:rFonts w:hint="default"/>
        <w:sz w:val="20"/>
        <w:szCs w:val="20"/>
      </w:rPr>
    </w:lvl>
    <w:lvl w:ilvl="6" w:tplc="FFFFFFFF" w:tentative="1">
      <w:start w:val="1"/>
      <w:numFmt w:val="decimal"/>
      <w:lvlText w:val="%7."/>
      <w:lvlJc w:val="left"/>
      <w:pPr>
        <w:ind w:left="5040" w:hanging="360"/>
      </w:pPr>
      <w:rPr>
        <w:rFonts w:hint="default"/>
        <w:sz w:val="20"/>
        <w:szCs w:val="20"/>
      </w:rPr>
    </w:lvl>
    <w:lvl w:ilvl="7" w:tplc="FFFFFFFF" w:tentative="1">
      <w:start w:val="1"/>
      <w:numFmt w:val="lowerLetter"/>
      <w:lvlText w:val="%8."/>
      <w:lvlJc w:val="left"/>
      <w:pPr>
        <w:ind w:left="5760" w:hanging="360"/>
      </w:pPr>
      <w:rPr>
        <w:rFonts w:hint="default"/>
        <w:sz w:val="20"/>
        <w:szCs w:val="20"/>
      </w:rPr>
    </w:lvl>
    <w:lvl w:ilvl="8" w:tplc="FFFFFFFF" w:tentative="1">
      <w:start w:val="1"/>
      <w:numFmt w:val="lowerRoman"/>
      <w:lvlText w:val="%9."/>
      <w:lvlJc w:val="right"/>
      <w:pPr>
        <w:ind w:left="6480" w:hanging="180"/>
      </w:pPr>
      <w:rPr>
        <w:rFonts w:hint="default"/>
        <w:sz w:val="20"/>
        <w:szCs w:val="20"/>
      </w:rPr>
    </w:lvl>
  </w:abstractNum>
  <w:abstractNum w:abstractNumId="14" w15:restartNumberingAfterBreak="0">
    <w:nsid w:val="628C578F"/>
    <w:multiLevelType w:val="multilevel"/>
    <w:tmpl w:val="C542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01A2E"/>
    <w:multiLevelType w:val="hybridMultilevel"/>
    <w:tmpl w:val="13F277E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A0D05BD"/>
    <w:multiLevelType w:val="hybridMultilevel"/>
    <w:tmpl w:val="DB7CACE8"/>
    <w:lvl w:ilvl="0" w:tplc="017E93F0">
      <w:numFmt w:val="bullet"/>
      <w:lvlText w:val=""/>
      <w:lvlJc w:val="left"/>
      <w:pPr>
        <w:ind w:left="720" w:hanging="360"/>
      </w:pPr>
      <w:rPr>
        <w:rFonts w:ascii="Trebuchet MS" w:eastAsiaTheme="minorHAnsi"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C3F4101"/>
    <w:multiLevelType w:val="hybridMultilevel"/>
    <w:tmpl w:val="2EC0F7C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2014531413">
    <w:abstractNumId w:val="9"/>
  </w:num>
  <w:num w:numId="2" w16cid:durableId="978652119">
    <w:abstractNumId w:val="8"/>
  </w:num>
  <w:num w:numId="3" w16cid:durableId="1978680507">
    <w:abstractNumId w:val="11"/>
  </w:num>
  <w:num w:numId="4" w16cid:durableId="795828912">
    <w:abstractNumId w:val="1"/>
  </w:num>
  <w:num w:numId="5" w16cid:durableId="1388185022">
    <w:abstractNumId w:val="13"/>
  </w:num>
  <w:num w:numId="6" w16cid:durableId="375662747">
    <w:abstractNumId w:val="0"/>
  </w:num>
  <w:num w:numId="7" w16cid:durableId="156311640">
    <w:abstractNumId w:val="16"/>
  </w:num>
  <w:num w:numId="8" w16cid:durableId="733626944">
    <w:abstractNumId w:val="12"/>
  </w:num>
  <w:num w:numId="9" w16cid:durableId="1359891393">
    <w:abstractNumId w:val="17"/>
  </w:num>
  <w:num w:numId="10" w16cid:durableId="1358501932">
    <w:abstractNumId w:val="15"/>
  </w:num>
  <w:num w:numId="11" w16cid:durableId="714234469">
    <w:abstractNumId w:val="3"/>
  </w:num>
  <w:num w:numId="12" w16cid:durableId="87965406">
    <w:abstractNumId w:val="2"/>
  </w:num>
  <w:num w:numId="13" w16cid:durableId="680788662">
    <w:abstractNumId w:val="5"/>
  </w:num>
  <w:num w:numId="14" w16cid:durableId="654147449">
    <w:abstractNumId w:val="14"/>
  </w:num>
  <w:num w:numId="15" w16cid:durableId="1403327914">
    <w:abstractNumId w:val="4"/>
  </w:num>
  <w:num w:numId="16" w16cid:durableId="1765761984">
    <w:abstractNumId w:val="10"/>
  </w:num>
  <w:num w:numId="17" w16cid:durableId="239415633">
    <w:abstractNumId w:val="6"/>
  </w:num>
  <w:num w:numId="18" w16cid:durableId="61488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A67"/>
    <w:rsid w:val="00001AB2"/>
    <w:rsid w:val="0006250C"/>
    <w:rsid w:val="00066ABD"/>
    <w:rsid w:val="000D100B"/>
    <w:rsid w:val="000D4211"/>
    <w:rsid w:val="00153A67"/>
    <w:rsid w:val="0016538F"/>
    <w:rsid w:val="00192358"/>
    <w:rsid w:val="00215FEE"/>
    <w:rsid w:val="00243CF9"/>
    <w:rsid w:val="002D5127"/>
    <w:rsid w:val="003007D2"/>
    <w:rsid w:val="0034335B"/>
    <w:rsid w:val="00373681"/>
    <w:rsid w:val="003F285F"/>
    <w:rsid w:val="004048AC"/>
    <w:rsid w:val="00424851"/>
    <w:rsid w:val="004476B7"/>
    <w:rsid w:val="0047564C"/>
    <w:rsid w:val="00483D8F"/>
    <w:rsid w:val="00496242"/>
    <w:rsid w:val="004C6871"/>
    <w:rsid w:val="00567650"/>
    <w:rsid w:val="00583CE2"/>
    <w:rsid w:val="005917FB"/>
    <w:rsid w:val="00622082"/>
    <w:rsid w:val="00651981"/>
    <w:rsid w:val="006733FB"/>
    <w:rsid w:val="006770F6"/>
    <w:rsid w:val="006C6EF4"/>
    <w:rsid w:val="00781BA9"/>
    <w:rsid w:val="0078298C"/>
    <w:rsid w:val="007B524B"/>
    <w:rsid w:val="007E2B0F"/>
    <w:rsid w:val="007F0F98"/>
    <w:rsid w:val="00803BFD"/>
    <w:rsid w:val="00805132"/>
    <w:rsid w:val="00862499"/>
    <w:rsid w:val="008728D6"/>
    <w:rsid w:val="00873897"/>
    <w:rsid w:val="008764B8"/>
    <w:rsid w:val="00902E09"/>
    <w:rsid w:val="009170FE"/>
    <w:rsid w:val="00951721"/>
    <w:rsid w:val="00984E97"/>
    <w:rsid w:val="00993428"/>
    <w:rsid w:val="009956CB"/>
    <w:rsid w:val="009A3F0E"/>
    <w:rsid w:val="00A06A2B"/>
    <w:rsid w:val="00AA78C3"/>
    <w:rsid w:val="00AE0AE8"/>
    <w:rsid w:val="00B11996"/>
    <w:rsid w:val="00B3251D"/>
    <w:rsid w:val="00B723DE"/>
    <w:rsid w:val="00BD040C"/>
    <w:rsid w:val="00C303DD"/>
    <w:rsid w:val="00CB00BB"/>
    <w:rsid w:val="00CB5719"/>
    <w:rsid w:val="00CE1108"/>
    <w:rsid w:val="00CE5DA5"/>
    <w:rsid w:val="00CF504C"/>
    <w:rsid w:val="00D64AFC"/>
    <w:rsid w:val="00D65406"/>
    <w:rsid w:val="00E33760"/>
    <w:rsid w:val="00E377F1"/>
    <w:rsid w:val="00E70995"/>
    <w:rsid w:val="00E72F7C"/>
    <w:rsid w:val="00E83EC0"/>
    <w:rsid w:val="00EE265D"/>
    <w:rsid w:val="00F914F9"/>
    <w:rsid w:val="00FA58A3"/>
    <w:rsid w:val="00FC514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9AF2E"/>
  <w15:chartTrackingRefBased/>
  <w15:docId w15:val="{87059FE9-7033-428D-B1CA-3C093CBFD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14B"/>
    <w:rPr>
      <w:rFonts w:ascii="Trebuchet MS" w:hAnsi="Trebuchet MS"/>
    </w:rPr>
  </w:style>
  <w:style w:type="paragraph" w:styleId="Ttulo1">
    <w:name w:val="heading 1"/>
    <w:basedOn w:val="Normal"/>
    <w:next w:val="Normal"/>
    <w:link w:val="Ttulo1Car"/>
    <w:uiPriority w:val="9"/>
    <w:qFormat/>
    <w:rsid w:val="00FC514B"/>
    <w:pPr>
      <w:keepNext/>
      <w:keepLines/>
      <w:spacing w:before="360" w:after="80"/>
      <w:outlineLvl w:val="0"/>
    </w:pPr>
    <w:rPr>
      <w:rFonts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3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3A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3A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3A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3A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3A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3A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3A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514B"/>
    <w:rPr>
      <w:rFonts w:ascii="Trebuchet MS" w:eastAsiaTheme="majorEastAsia" w:hAnsi="Trebuchet MS"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3A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3A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3A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3A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3A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3A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3A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3A67"/>
    <w:rPr>
      <w:rFonts w:eastAsiaTheme="majorEastAsia" w:cstheme="majorBidi"/>
      <w:color w:val="272727" w:themeColor="text1" w:themeTint="D8"/>
    </w:rPr>
  </w:style>
  <w:style w:type="paragraph" w:styleId="Ttulo">
    <w:name w:val="Title"/>
    <w:basedOn w:val="Normal"/>
    <w:next w:val="Normal"/>
    <w:link w:val="TtuloCar"/>
    <w:uiPriority w:val="10"/>
    <w:qFormat/>
    <w:rsid w:val="0015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3A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3A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3A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3A67"/>
    <w:pPr>
      <w:spacing w:before="160"/>
      <w:jc w:val="center"/>
    </w:pPr>
    <w:rPr>
      <w:i/>
      <w:iCs/>
      <w:color w:val="404040" w:themeColor="text1" w:themeTint="BF"/>
    </w:rPr>
  </w:style>
  <w:style w:type="character" w:customStyle="1" w:styleId="CitaCar">
    <w:name w:val="Cita Car"/>
    <w:basedOn w:val="Fuentedeprrafopredeter"/>
    <w:link w:val="Cita"/>
    <w:uiPriority w:val="29"/>
    <w:rsid w:val="00153A67"/>
    <w:rPr>
      <w:i/>
      <w:iCs/>
      <w:color w:val="404040" w:themeColor="text1" w:themeTint="BF"/>
    </w:rPr>
  </w:style>
  <w:style w:type="paragraph" w:styleId="Prrafodelista">
    <w:name w:val="List Paragraph"/>
    <w:basedOn w:val="Normal"/>
    <w:uiPriority w:val="34"/>
    <w:qFormat/>
    <w:rsid w:val="00153A67"/>
    <w:pPr>
      <w:ind w:left="720"/>
      <w:contextualSpacing/>
    </w:pPr>
  </w:style>
  <w:style w:type="character" w:styleId="nfasisintenso">
    <w:name w:val="Intense Emphasis"/>
    <w:basedOn w:val="Fuentedeprrafopredeter"/>
    <w:uiPriority w:val="21"/>
    <w:qFormat/>
    <w:rsid w:val="00153A67"/>
    <w:rPr>
      <w:i/>
      <w:iCs/>
      <w:color w:val="0F4761" w:themeColor="accent1" w:themeShade="BF"/>
    </w:rPr>
  </w:style>
  <w:style w:type="paragraph" w:styleId="Citadestacada">
    <w:name w:val="Intense Quote"/>
    <w:basedOn w:val="Normal"/>
    <w:next w:val="Normal"/>
    <w:link w:val="CitadestacadaCar"/>
    <w:uiPriority w:val="30"/>
    <w:qFormat/>
    <w:rsid w:val="00153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3A67"/>
    <w:rPr>
      <w:i/>
      <w:iCs/>
      <w:color w:val="0F4761" w:themeColor="accent1" w:themeShade="BF"/>
    </w:rPr>
  </w:style>
  <w:style w:type="character" w:styleId="Referenciaintensa">
    <w:name w:val="Intense Reference"/>
    <w:basedOn w:val="Fuentedeprrafopredeter"/>
    <w:uiPriority w:val="32"/>
    <w:qFormat/>
    <w:rsid w:val="00153A67"/>
    <w:rPr>
      <w:b/>
      <w:bCs/>
      <w:smallCaps/>
      <w:color w:val="0F4761" w:themeColor="accent1" w:themeShade="BF"/>
      <w:spacing w:val="5"/>
    </w:rPr>
  </w:style>
  <w:style w:type="paragraph" w:styleId="Encabezado">
    <w:name w:val="header"/>
    <w:basedOn w:val="Normal"/>
    <w:link w:val="EncabezadoCar"/>
    <w:uiPriority w:val="99"/>
    <w:unhideWhenUsed/>
    <w:rsid w:val="00153A6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3A67"/>
  </w:style>
  <w:style w:type="paragraph" w:styleId="Piedepgina">
    <w:name w:val="footer"/>
    <w:basedOn w:val="Normal"/>
    <w:link w:val="PiedepginaCar"/>
    <w:uiPriority w:val="99"/>
    <w:unhideWhenUsed/>
    <w:rsid w:val="00153A6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3A67"/>
  </w:style>
  <w:style w:type="paragraph" w:styleId="TtuloTDC">
    <w:name w:val="TOC Heading"/>
    <w:basedOn w:val="Ttulo1"/>
    <w:next w:val="Normal"/>
    <w:uiPriority w:val="39"/>
    <w:unhideWhenUsed/>
    <w:qFormat/>
    <w:rsid w:val="00E377F1"/>
    <w:pPr>
      <w:spacing w:before="240" w:after="0"/>
      <w:outlineLvl w:val="9"/>
    </w:pPr>
    <w:rPr>
      <w:kern w:val="0"/>
      <w:sz w:val="32"/>
      <w:szCs w:val="32"/>
      <w:lang w:eastAsia="es-NI"/>
      <w14:ligatures w14:val="none"/>
    </w:rPr>
  </w:style>
  <w:style w:type="paragraph" w:styleId="TDC1">
    <w:name w:val="toc 1"/>
    <w:basedOn w:val="Normal"/>
    <w:next w:val="Normal"/>
    <w:autoRedefine/>
    <w:uiPriority w:val="39"/>
    <w:unhideWhenUsed/>
    <w:rsid w:val="00E377F1"/>
    <w:pPr>
      <w:spacing w:after="100"/>
    </w:pPr>
  </w:style>
  <w:style w:type="character" w:styleId="Hipervnculo">
    <w:name w:val="Hyperlink"/>
    <w:basedOn w:val="Fuentedeprrafopredeter"/>
    <w:uiPriority w:val="99"/>
    <w:unhideWhenUsed/>
    <w:rsid w:val="00E377F1"/>
    <w:rPr>
      <w:color w:val="467886" w:themeColor="hyperlink"/>
      <w:u w:val="single"/>
    </w:rPr>
  </w:style>
  <w:style w:type="table" w:styleId="Tablaconcuadrcula">
    <w:name w:val="Table Grid"/>
    <w:basedOn w:val="Tablanormal"/>
    <w:uiPriority w:val="39"/>
    <w:rsid w:val="00995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1653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86739">
      <w:bodyDiv w:val="1"/>
      <w:marLeft w:val="0"/>
      <w:marRight w:val="0"/>
      <w:marTop w:val="0"/>
      <w:marBottom w:val="0"/>
      <w:divBdr>
        <w:top w:val="none" w:sz="0" w:space="0" w:color="auto"/>
        <w:left w:val="none" w:sz="0" w:space="0" w:color="auto"/>
        <w:bottom w:val="none" w:sz="0" w:space="0" w:color="auto"/>
        <w:right w:val="none" w:sz="0" w:space="0" w:color="auto"/>
      </w:divBdr>
    </w:div>
    <w:div w:id="112329569">
      <w:bodyDiv w:val="1"/>
      <w:marLeft w:val="0"/>
      <w:marRight w:val="0"/>
      <w:marTop w:val="0"/>
      <w:marBottom w:val="0"/>
      <w:divBdr>
        <w:top w:val="none" w:sz="0" w:space="0" w:color="auto"/>
        <w:left w:val="none" w:sz="0" w:space="0" w:color="auto"/>
        <w:bottom w:val="none" w:sz="0" w:space="0" w:color="auto"/>
        <w:right w:val="none" w:sz="0" w:space="0" w:color="auto"/>
      </w:divBdr>
    </w:div>
    <w:div w:id="177735795">
      <w:bodyDiv w:val="1"/>
      <w:marLeft w:val="0"/>
      <w:marRight w:val="0"/>
      <w:marTop w:val="0"/>
      <w:marBottom w:val="0"/>
      <w:divBdr>
        <w:top w:val="none" w:sz="0" w:space="0" w:color="auto"/>
        <w:left w:val="none" w:sz="0" w:space="0" w:color="auto"/>
        <w:bottom w:val="none" w:sz="0" w:space="0" w:color="auto"/>
        <w:right w:val="none" w:sz="0" w:space="0" w:color="auto"/>
      </w:divBdr>
    </w:div>
    <w:div w:id="190653331">
      <w:bodyDiv w:val="1"/>
      <w:marLeft w:val="0"/>
      <w:marRight w:val="0"/>
      <w:marTop w:val="0"/>
      <w:marBottom w:val="0"/>
      <w:divBdr>
        <w:top w:val="none" w:sz="0" w:space="0" w:color="auto"/>
        <w:left w:val="none" w:sz="0" w:space="0" w:color="auto"/>
        <w:bottom w:val="none" w:sz="0" w:space="0" w:color="auto"/>
        <w:right w:val="none" w:sz="0" w:space="0" w:color="auto"/>
      </w:divBdr>
    </w:div>
    <w:div w:id="205684376">
      <w:bodyDiv w:val="1"/>
      <w:marLeft w:val="0"/>
      <w:marRight w:val="0"/>
      <w:marTop w:val="0"/>
      <w:marBottom w:val="0"/>
      <w:divBdr>
        <w:top w:val="none" w:sz="0" w:space="0" w:color="auto"/>
        <w:left w:val="none" w:sz="0" w:space="0" w:color="auto"/>
        <w:bottom w:val="none" w:sz="0" w:space="0" w:color="auto"/>
        <w:right w:val="none" w:sz="0" w:space="0" w:color="auto"/>
      </w:divBdr>
    </w:div>
    <w:div w:id="237906178">
      <w:bodyDiv w:val="1"/>
      <w:marLeft w:val="0"/>
      <w:marRight w:val="0"/>
      <w:marTop w:val="0"/>
      <w:marBottom w:val="0"/>
      <w:divBdr>
        <w:top w:val="none" w:sz="0" w:space="0" w:color="auto"/>
        <w:left w:val="none" w:sz="0" w:space="0" w:color="auto"/>
        <w:bottom w:val="none" w:sz="0" w:space="0" w:color="auto"/>
        <w:right w:val="none" w:sz="0" w:space="0" w:color="auto"/>
      </w:divBdr>
    </w:div>
    <w:div w:id="313337010">
      <w:bodyDiv w:val="1"/>
      <w:marLeft w:val="0"/>
      <w:marRight w:val="0"/>
      <w:marTop w:val="0"/>
      <w:marBottom w:val="0"/>
      <w:divBdr>
        <w:top w:val="none" w:sz="0" w:space="0" w:color="auto"/>
        <w:left w:val="none" w:sz="0" w:space="0" w:color="auto"/>
        <w:bottom w:val="none" w:sz="0" w:space="0" w:color="auto"/>
        <w:right w:val="none" w:sz="0" w:space="0" w:color="auto"/>
      </w:divBdr>
    </w:div>
    <w:div w:id="449907114">
      <w:bodyDiv w:val="1"/>
      <w:marLeft w:val="0"/>
      <w:marRight w:val="0"/>
      <w:marTop w:val="0"/>
      <w:marBottom w:val="0"/>
      <w:divBdr>
        <w:top w:val="none" w:sz="0" w:space="0" w:color="auto"/>
        <w:left w:val="none" w:sz="0" w:space="0" w:color="auto"/>
        <w:bottom w:val="none" w:sz="0" w:space="0" w:color="auto"/>
        <w:right w:val="none" w:sz="0" w:space="0" w:color="auto"/>
      </w:divBdr>
    </w:div>
    <w:div w:id="535043847">
      <w:bodyDiv w:val="1"/>
      <w:marLeft w:val="0"/>
      <w:marRight w:val="0"/>
      <w:marTop w:val="0"/>
      <w:marBottom w:val="0"/>
      <w:divBdr>
        <w:top w:val="none" w:sz="0" w:space="0" w:color="auto"/>
        <w:left w:val="none" w:sz="0" w:space="0" w:color="auto"/>
        <w:bottom w:val="none" w:sz="0" w:space="0" w:color="auto"/>
        <w:right w:val="none" w:sz="0" w:space="0" w:color="auto"/>
      </w:divBdr>
    </w:div>
    <w:div w:id="546643302">
      <w:bodyDiv w:val="1"/>
      <w:marLeft w:val="0"/>
      <w:marRight w:val="0"/>
      <w:marTop w:val="0"/>
      <w:marBottom w:val="0"/>
      <w:divBdr>
        <w:top w:val="none" w:sz="0" w:space="0" w:color="auto"/>
        <w:left w:val="none" w:sz="0" w:space="0" w:color="auto"/>
        <w:bottom w:val="none" w:sz="0" w:space="0" w:color="auto"/>
        <w:right w:val="none" w:sz="0" w:space="0" w:color="auto"/>
      </w:divBdr>
    </w:div>
    <w:div w:id="553615223">
      <w:bodyDiv w:val="1"/>
      <w:marLeft w:val="0"/>
      <w:marRight w:val="0"/>
      <w:marTop w:val="0"/>
      <w:marBottom w:val="0"/>
      <w:divBdr>
        <w:top w:val="none" w:sz="0" w:space="0" w:color="auto"/>
        <w:left w:val="none" w:sz="0" w:space="0" w:color="auto"/>
        <w:bottom w:val="none" w:sz="0" w:space="0" w:color="auto"/>
        <w:right w:val="none" w:sz="0" w:space="0" w:color="auto"/>
      </w:divBdr>
    </w:div>
    <w:div w:id="574824781">
      <w:bodyDiv w:val="1"/>
      <w:marLeft w:val="0"/>
      <w:marRight w:val="0"/>
      <w:marTop w:val="0"/>
      <w:marBottom w:val="0"/>
      <w:divBdr>
        <w:top w:val="none" w:sz="0" w:space="0" w:color="auto"/>
        <w:left w:val="none" w:sz="0" w:space="0" w:color="auto"/>
        <w:bottom w:val="none" w:sz="0" w:space="0" w:color="auto"/>
        <w:right w:val="none" w:sz="0" w:space="0" w:color="auto"/>
      </w:divBdr>
    </w:div>
    <w:div w:id="604701551">
      <w:bodyDiv w:val="1"/>
      <w:marLeft w:val="0"/>
      <w:marRight w:val="0"/>
      <w:marTop w:val="0"/>
      <w:marBottom w:val="0"/>
      <w:divBdr>
        <w:top w:val="none" w:sz="0" w:space="0" w:color="auto"/>
        <w:left w:val="none" w:sz="0" w:space="0" w:color="auto"/>
        <w:bottom w:val="none" w:sz="0" w:space="0" w:color="auto"/>
        <w:right w:val="none" w:sz="0" w:space="0" w:color="auto"/>
      </w:divBdr>
    </w:div>
    <w:div w:id="648173946">
      <w:bodyDiv w:val="1"/>
      <w:marLeft w:val="0"/>
      <w:marRight w:val="0"/>
      <w:marTop w:val="0"/>
      <w:marBottom w:val="0"/>
      <w:divBdr>
        <w:top w:val="none" w:sz="0" w:space="0" w:color="auto"/>
        <w:left w:val="none" w:sz="0" w:space="0" w:color="auto"/>
        <w:bottom w:val="none" w:sz="0" w:space="0" w:color="auto"/>
        <w:right w:val="none" w:sz="0" w:space="0" w:color="auto"/>
      </w:divBdr>
    </w:div>
    <w:div w:id="703142995">
      <w:bodyDiv w:val="1"/>
      <w:marLeft w:val="0"/>
      <w:marRight w:val="0"/>
      <w:marTop w:val="0"/>
      <w:marBottom w:val="0"/>
      <w:divBdr>
        <w:top w:val="none" w:sz="0" w:space="0" w:color="auto"/>
        <w:left w:val="none" w:sz="0" w:space="0" w:color="auto"/>
        <w:bottom w:val="none" w:sz="0" w:space="0" w:color="auto"/>
        <w:right w:val="none" w:sz="0" w:space="0" w:color="auto"/>
      </w:divBdr>
    </w:div>
    <w:div w:id="780298846">
      <w:bodyDiv w:val="1"/>
      <w:marLeft w:val="0"/>
      <w:marRight w:val="0"/>
      <w:marTop w:val="0"/>
      <w:marBottom w:val="0"/>
      <w:divBdr>
        <w:top w:val="none" w:sz="0" w:space="0" w:color="auto"/>
        <w:left w:val="none" w:sz="0" w:space="0" w:color="auto"/>
        <w:bottom w:val="none" w:sz="0" w:space="0" w:color="auto"/>
        <w:right w:val="none" w:sz="0" w:space="0" w:color="auto"/>
      </w:divBdr>
    </w:div>
    <w:div w:id="883565071">
      <w:bodyDiv w:val="1"/>
      <w:marLeft w:val="0"/>
      <w:marRight w:val="0"/>
      <w:marTop w:val="0"/>
      <w:marBottom w:val="0"/>
      <w:divBdr>
        <w:top w:val="none" w:sz="0" w:space="0" w:color="auto"/>
        <w:left w:val="none" w:sz="0" w:space="0" w:color="auto"/>
        <w:bottom w:val="none" w:sz="0" w:space="0" w:color="auto"/>
        <w:right w:val="none" w:sz="0" w:space="0" w:color="auto"/>
      </w:divBdr>
    </w:div>
    <w:div w:id="1063405321">
      <w:bodyDiv w:val="1"/>
      <w:marLeft w:val="0"/>
      <w:marRight w:val="0"/>
      <w:marTop w:val="0"/>
      <w:marBottom w:val="0"/>
      <w:divBdr>
        <w:top w:val="none" w:sz="0" w:space="0" w:color="auto"/>
        <w:left w:val="none" w:sz="0" w:space="0" w:color="auto"/>
        <w:bottom w:val="none" w:sz="0" w:space="0" w:color="auto"/>
        <w:right w:val="none" w:sz="0" w:space="0" w:color="auto"/>
      </w:divBdr>
    </w:div>
    <w:div w:id="1139499985">
      <w:bodyDiv w:val="1"/>
      <w:marLeft w:val="0"/>
      <w:marRight w:val="0"/>
      <w:marTop w:val="0"/>
      <w:marBottom w:val="0"/>
      <w:divBdr>
        <w:top w:val="none" w:sz="0" w:space="0" w:color="auto"/>
        <w:left w:val="none" w:sz="0" w:space="0" w:color="auto"/>
        <w:bottom w:val="none" w:sz="0" w:space="0" w:color="auto"/>
        <w:right w:val="none" w:sz="0" w:space="0" w:color="auto"/>
      </w:divBdr>
    </w:div>
    <w:div w:id="1316836817">
      <w:bodyDiv w:val="1"/>
      <w:marLeft w:val="0"/>
      <w:marRight w:val="0"/>
      <w:marTop w:val="0"/>
      <w:marBottom w:val="0"/>
      <w:divBdr>
        <w:top w:val="none" w:sz="0" w:space="0" w:color="auto"/>
        <w:left w:val="none" w:sz="0" w:space="0" w:color="auto"/>
        <w:bottom w:val="none" w:sz="0" w:space="0" w:color="auto"/>
        <w:right w:val="none" w:sz="0" w:space="0" w:color="auto"/>
      </w:divBdr>
    </w:div>
    <w:div w:id="1445999739">
      <w:bodyDiv w:val="1"/>
      <w:marLeft w:val="0"/>
      <w:marRight w:val="0"/>
      <w:marTop w:val="0"/>
      <w:marBottom w:val="0"/>
      <w:divBdr>
        <w:top w:val="none" w:sz="0" w:space="0" w:color="auto"/>
        <w:left w:val="none" w:sz="0" w:space="0" w:color="auto"/>
        <w:bottom w:val="none" w:sz="0" w:space="0" w:color="auto"/>
        <w:right w:val="none" w:sz="0" w:space="0" w:color="auto"/>
      </w:divBdr>
    </w:div>
    <w:div w:id="1466699964">
      <w:bodyDiv w:val="1"/>
      <w:marLeft w:val="0"/>
      <w:marRight w:val="0"/>
      <w:marTop w:val="0"/>
      <w:marBottom w:val="0"/>
      <w:divBdr>
        <w:top w:val="none" w:sz="0" w:space="0" w:color="auto"/>
        <w:left w:val="none" w:sz="0" w:space="0" w:color="auto"/>
        <w:bottom w:val="none" w:sz="0" w:space="0" w:color="auto"/>
        <w:right w:val="none" w:sz="0" w:space="0" w:color="auto"/>
      </w:divBdr>
    </w:div>
    <w:div w:id="1525167020">
      <w:bodyDiv w:val="1"/>
      <w:marLeft w:val="0"/>
      <w:marRight w:val="0"/>
      <w:marTop w:val="0"/>
      <w:marBottom w:val="0"/>
      <w:divBdr>
        <w:top w:val="none" w:sz="0" w:space="0" w:color="auto"/>
        <w:left w:val="none" w:sz="0" w:space="0" w:color="auto"/>
        <w:bottom w:val="none" w:sz="0" w:space="0" w:color="auto"/>
        <w:right w:val="none" w:sz="0" w:space="0" w:color="auto"/>
      </w:divBdr>
    </w:div>
    <w:div w:id="1606569283">
      <w:bodyDiv w:val="1"/>
      <w:marLeft w:val="0"/>
      <w:marRight w:val="0"/>
      <w:marTop w:val="0"/>
      <w:marBottom w:val="0"/>
      <w:divBdr>
        <w:top w:val="none" w:sz="0" w:space="0" w:color="auto"/>
        <w:left w:val="none" w:sz="0" w:space="0" w:color="auto"/>
        <w:bottom w:val="none" w:sz="0" w:space="0" w:color="auto"/>
        <w:right w:val="none" w:sz="0" w:space="0" w:color="auto"/>
      </w:divBdr>
    </w:div>
    <w:div w:id="1796674315">
      <w:bodyDiv w:val="1"/>
      <w:marLeft w:val="0"/>
      <w:marRight w:val="0"/>
      <w:marTop w:val="0"/>
      <w:marBottom w:val="0"/>
      <w:divBdr>
        <w:top w:val="none" w:sz="0" w:space="0" w:color="auto"/>
        <w:left w:val="none" w:sz="0" w:space="0" w:color="auto"/>
        <w:bottom w:val="none" w:sz="0" w:space="0" w:color="auto"/>
        <w:right w:val="none" w:sz="0" w:space="0" w:color="auto"/>
      </w:divBdr>
    </w:div>
    <w:div w:id="1851135538">
      <w:bodyDiv w:val="1"/>
      <w:marLeft w:val="0"/>
      <w:marRight w:val="0"/>
      <w:marTop w:val="0"/>
      <w:marBottom w:val="0"/>
      <w:divBdr>
        <w:top w:val="none" w:sz="0" w:space="0" w:color="auto"/>
        <w:left w:val="none" w:sz="0" w:space="0" w:color="auto"/>
        <w:bottom w:val="none" w:sz="0" w:space="0" w:color="auto"/>
        <w:right w:val="none" w:sz="0" w:space="0" w:color="auto"/>
      </w:divBdr>
    </w:div>
    <w:div w:id="201576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E5B11-F87B-42DC-B485-B52A53AEA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10</Pages>
  <Words>1478</Words>
  <Characters>8132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José Solis</dc:creator>
  <cp:keywords/>
  <dc:description/>
  <cp:lastModifiedBy>JAVIER SALINAS</cp:lastModifiedBy>
  <cp:revision>25</cp:revision>
  <dcterms:created xsi:type="dcterms:W3CDTF">2025-07-23T20:40:00Z</dcterms:created>
  <dcterms:modified xsi:type="dcterms:W3CDTF">2026-04-24T04:35:00Z</dcterms:modified>
</cp:coreProperties>
</file>