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F6E6B"/>
          <w:sz w:val="18"/>
          <w:szCs w:val="18"/>
        </w:rPr>
        <w:t xml:space="preserve">TYLER'S COLLEGE OPERATING SYSTEM</w:t>
      </w:r>
    </w:p>
    <w:p>
      <w:pPr>
        <w:spacing w:after="60"/>
      </w:pPr>
      <w:r>
        <w:rPr>
          <w:b/>
          <w:bCs/>
          <w:color w:val="1A1A1A"/>
          <w:sz w:val="34"/>
          <w:szCs w:val="34"/>
        </w:rPr>
        <w:t xml:space="preserve">During Class: Gap Sheet</w:t>
      </w:r>
    </w:p>
    <w:p>
      <w:pPr>
        <w:pBdr>
          <w:bottom w:val="single" w:color="0F6E6B" w:sz="12" w:space="6"/>
        </w:pBdr>
        <w:spacing w:after="240"/>
      </w:pPr>
      <w:r>
        <w:rPr>
          <w:i/>
          <w:iCs/>
          <w:color w:val="555555"/>
          <w:sz w:val="22"/>
          <w:szCs w:val="22"/>
        </w:rPr>
        <w:t xml:space="preserve">Use this while the lecture is happening. Your job is to catch what's new, not to write down everything.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1A1A1A" w:sz="4"/>
              <w:right w:val="none" w:color="FFFFFF" w:sz="0"/>
            </w:tcBorders>
            <w:tcMar>
              <w:bottom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Class / Subject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single" w:color="1A1A1A" w:sz="4"/>
              <w:right w:val="none" w:color="FFFFFF" w:sz="0"/>
            </w:tcBorders>
            <w:tcMar>
              <w:bottom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1A1A1A" w:sz="4"/>
              <w:right w:val="none" w:color="FFFFFF" w:sz="0"/>
            </w:tcBorders>
            <w:tcMar>
              <w:bottom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Topic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single" w:color="1A1A1A" w:sz="4"/>
              <w:right w:val="none" w:color="FFFFFF" w:sz="0"/>
            </w:tcBorders>
            <w:tcMar>
              <w:bottom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1A1A1A" w:sz="4"/>
              <w:right w:val="none" w:color="FFFFFF" w:sz="0"/>
            </w:tcBorders>
            <w:tcMar>
              <w:bottom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single" w:color="1A1A1A" w:sz="4"/>
              <w:right w:val="none" w:color="FFFFFF" w:sz="0"/>
            </w:tcBorders>
            <w:tcMar>
              <w:bottom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hd w:fill="E8F3F2" w:val="clear"/>
        <w:spacing w:after="80" w:before="280"/>
      </w:pPr>
      <w:r>
        <w:rPr>
          <w:b/>
          <w:bCs/>
          <w:color w:val="0F6E6B"/>
          <w:sz w:val="24"/>
          <w:szCs w:val="24"/>
        </w:rPr>
        <w:t xml:space="preserve">  ①   Before You Start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From your Pass 2 notes, what were your key points going in? List them quickly, you already have these.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hd w:fill="E8F3F2" w:val="clear"/>
        <w:spacing w:after="80" w:before="280"/>
      </w:pPr>
      <w:r>
        <w:rPr>
          <w:b/>
          <w:bCs/>
          <w:color w:val="0F6E6B"/>
          <w:sz w:val="24"/>
          <w:szCs w:val="24"/>
        </w:rPr>
        <w:t xml:space="preserve">  ②   During the Lecture — Close the Gap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Two columns. Left: things the lecture confirmed or reinforced from your reading. Right: things that are genuinely new, not in the reading at all.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8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6B"/>
                <w:sz w:val="20"/>
                <w:szCs w:val="20"/>
              </w:rPr>
              <w:t xml:space="preserve">Reinforced what I already had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8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6B"/>
                <w:sz w:val="20"/>
                <w:szCs w:val="20"/>
              </w:rPr>
              <w:t xml:space="preserve">New — not in the reading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20"/>
              <w:bottom w:type="dxa" w:w="14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20"/>
              <w:bottom w:type="dxa" w:w="14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8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6B"/>
                <w:sz w:val="20"/>
                <w:szCs w:val="20"/>
              </w:rPr>
              <w:t xml:space="preserve">Reinforced what I already had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8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6B"/>
                <w:sz w:val="20"/>
                <w:szCs w:val="20"/>
              </w:rPr>
              <w:t xml:space="preserve">New — not in the reading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20"/>
              <w:bottom w:type="dxa" w:w="14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none" w:color="FFFFFF" w:sz="0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20"/>
              <w:bottom w:type="dxa" w:w="14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hd w:fill="E8F3F2" w:val="clear"/>
        <w:spacing w:after="80" w:before="280"/>
      </w:pPr>
      <w:r>
        <w:rPr>
          <w:b/>
          <w:bCs/>
          <w:color w:val="0F6E6B"/>
          <w:sz w:val="24"/>
          <w:szCs w:val="24"/>
        </w:rPr>
        <w:t xml:space="preserve">  ③   Right After Class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What's still confusing or unclear? This becomes your office hours or after-class question.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2026-07-18T12:18:07.795Z</dcterms:created>
  <dcterms:modified xsi:type="dcterms:W3CDTF">2026-07-18T12:18:07.795Z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