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C7048" w14:textId="14B0B355" w:rsidR="0035124C" w:rsidRPr="00A25E12" w:rsidRDefault="002F1B38" w:rsidP="002F1B38">
      <w:pPr>
        <w:jc w:val="center"/>
        <w:rPr>
          <w:sz w:val="36"/>
          <w:szCs w:val="36"/>
        </w:rPr>
      </w:pPr>
      <w:proofErr w:type="spellStart"/>
      <w:r w:rsidRPr="00A25E12">
        <w:rPr>
          <w:sz w:val="36"/>
          <w:szCs w:val="36"/>
        </w:rPr>
        <w:t>Odata</w:t>
      </w:r>
      <w:proofErr w:type="spellEnd"/>
    </w:p>
    <w:p w14:paraId="26E4CFC2" w14:textId="50C65C2F" w:rsidR="002F1B38" w:rsidRDefault="00594E8A" w:rsidP="002F1B38">
      <w:pPr>
        <w:rPr>
          <w:rFonts w:ascii="Roboto" w:hAnsi="Roboto"/>
          <w:color w:val="001C3B"/>
          <w:sz w:val="27"/>
          <w:szCs w:val="27"/>
          <w:shd w:val="clear" w:color="auto" w:fill="FFFFFF"/>
        </w:rPr>
      </w:pPr>
      <w:r>
        <w:rPr>
          <w:rFonts w:ascii="Roboto" w:hAnsi="Roboto"/>
          <w:color w:val="001C3B"/>
          <w:sz w:val="27"/>
          <w:szCs w:val="27"/>
          <w:shd w:val="clear" w:color="auto" w:fill="FFFFFF"/>
        </w:rPr>
        <w:t>OData is </w:t>
      </w:r>
      <w:r>
        <w:t xml:space="preserve">a </w:t>
      </w:r>
      <w:commentRangeStart w:id="0"/>
      <w:r>
        <w:t>query language</w:t>
      </w:r>
      <w:commentRangeEnd w:id="0"/>
      <w:r w:rsidR="006938B3">
        <w:rPr>
          <w:rStyle w:val="CommentReference"/>
        </w:rPr>
        <w:commentReference w:id="0"/>
      </w:r>
      <w:r>
        <w:t xml:space="preserve"> that allows developers to interact with data using </w:t>
      </w:r>
      <w:commentRangeStart w:id="1"/>
      <w:r>
        <w:t>RESTful</w:t>
      </w:r>
      <w:commentRangeEnd w:id="1"/>
      <w:r w:rsidR="00006210">
        <w:rPr>
          <w:rStyle w:val="CommentReference"/>
        </w:rPr>
        <w:commentReference w:id="1"/>
      </w:r>
      <w:r>
        <w:t xml:space="preserve"> web services</w:t>
      </w:r>
      <w:r>
        <w:rPr>
          <w:rFonts w:ascii="Roboto" w:hAnsi="Roboto"/>
          <w:color w:val="001C3B"/>
          <w:sz w:val="27"/>
          <w:szCs w:val="27"/>
          <w:shd w:val="clear" w:color="auto" w:fill="FFFFFF"/>
        </w:rPr>
        <w:t>. </w:t>
      </w:r>
    </w:p>
    <w:p w14:paraId="49DD01E8" w14:textId="1FB48FCC" w:rsidR="002C1479" w:rsidRDefault="002C1479" w:rsidP="002F1B38">
      <w:pPr>
        <w:rPr>
          <w:rFonts w:ascii="Roboto" w:hAnsi="Roboto"/>
          <w:color w:val="001C3B"/>
          <w:sz w:val="27"/>
          <w:szCs w:val="27"/>
          <w:shd w:val="clear" w:color="auto" w:fill="FFFFFF"/>
        </w:rPr>
      </w:pPr>
      <w:hyperlink r:id="rId9" w:history="1">
        <w:r w:rsidRPr="00114B3B">
          <w:rPr>
            <w:rStyle w:val="Hyperlink"/>
            <w:rFonts w:ascii="Roboto" w:hAnsi="Roboto"/>
            <w:sz w:val="27"/>
            <w:szCs w:val="27"/>
            <w:shd w:val="clear" w:color="auto" w:fill="FFFFFF"/>
          </w:rPr>
          <w:t>https://www.odata.org/</w:t>
        </w:r>
      </w:hyperlink>
      <w:r w:rsidR="00240115">
        <w:rPr>
          <w:rFonts w:ascii="Roboto" w:hAnsi="Roboto"/>
          <w:color w:val="001C3B"/>
          <w:sz w:val="27"/>
          <w:szCs w:val="27"/>
          <w:shd w:val="clear" w:color="auto" w:fill="FFFFFF"/>
        </w:rPr>
        <w:t xml:space="preserve"> - Open </w:t>
      </w:r>
      <w:proofErr w:type="spellStart"/>
      <w:r w:rsidR="00240115">
        <w:rPr>
          <w:rFonts w:ascii="Roboto" w:hAnsi="Roboto"/>
          <w:color w:val="001C3B"/>
          <w:sz w:val="27"/>
          <w:szCs w:val="27"/>
          <w:shd w:val="clear" w:color="auto" w:fill="FFFFFF"/>
        </w:rPr>
        <w:t>Odata</w:t>
      </w:r>
      <w:proofErr w:type="spellEnd"/>
      <w:r w:rsidR="00240115">
        <w:rPr>
          <w:rFonts w:ascii="Roboto" w:hAnsi="Roboto"/>
          <w:color w:val="001C3B"/>
          <w:sz w:val="27"/>
          <w:szCs w:val="27"/>
          <w:shd w:val="clear" w:color="auto" w:fill="FFFFFF"/>
        </w:rPr>
        <w:t xml:space="preserve"> </w:t>
      </w:r>
    </w:p>
    <w:p w14:paraId="51254C04" w14:textId="0284A628" w:rsidR="00240115" w:rsidRDefault="00240115" w:rsidP="002F1B38">
      <w:pPr>
        <w:rPr>
          <w:rFonts w:ascii="Roboto" w:hAnsi="Roboto"/>
          <w:color w:val="001C3B"/>
          <w:sz w:val="27"/>
          <w:szCs w:val="27"/>
          <w:shd w:val="clear" w:color="auto" w:fill="FFFFFF"/>
        </w:rPr>
      </w:pPr>
      <w:hyperlink r:id="rId10" w:history="1">
        <w:r w:rsidRPr="00114B3B">
          <w:rPr>
            <w:rStyle w:val="Hyperlink"/>
            <w:rFonts w:ascii="Roboto" w:hAnsi="Roboto"/>
            <w:sz w:val="27"/>
            <w:szCs w:val="27"/>
            <w:shd w:val="clear" w:color="auto" w:fill="FFFFFF"/>
          </w:rPr>
          <w:t>https://sap.github.io/cloud-sdk/docs/js/overview</w:t>
        </w:r>
      </w:hyperlink>
      <w:r>
        <w:rPr>
          <w:rFonts w:ascii="Roboto" w:hAnsi="Roboto"/>
          <w:color w:val="001C3B"/>
          <w:sz w:val="27"/>
          <w:szCs w:val="27"/>
          <w:shd w:val="clear" w:color="auto" w:fill="FFFFFF"/>
        </w:rPr>
        <w:t xml:space="preserve"> - SCP </w:t>
      </w:r>
      <w:proofErr w:type="spellStart"/>
      <w:r>
        <w:rPr>
          <w:rFonts w:ascii="Roboto" w:hAnsi="Roboto"/>
          <w:color w:val="001C3B"/>
          <w:sz w:val="27"/>
          <w:szCs w:val="27"/>
          <w:shd w:val="clear" w:color="auto" w:fill="FFFFFF"/>
        </w:rPr>
        <w:t>Odata</w:t>
      </w:r>
      <w:proofErr w:type="spellEnd"/>
      <w:r>
        <w:rPr>
          <w:rFonts w:ascii="Roboto" w:hAnsi="Roboto"/>
          <w:color w:val="001C3B"/>
          <w:sz w:val="27"/>
          <w:szCs w:val="27"/>
          <w:shd w:val="clear" w:color="auto" w:fill="FFFFFF"/>
        </w:rPr>
        <w:t xml:space="preserve"> lib</w:t>
      </w:r>
    </w:p>
    <w:p w14:paraId="025B4239" w14:textId="61B04C94" w:rsidR="002C1479" w:rsidRDefault="00DB0370" w:rsidP="002F1B38">
      <w:pPr>
        <w:rPr>
          <w:rFonts w:ascii="Roboto" w:hAnsi="Roboto"/>
          <w:color w:val="001C3B"/>
          <w:sz w:val="27"/>
          <w:szCs w:val="27"/>
          <w:shd w:val="clear" w:color="auto" w:fill="FFFFFF"/>
        </w:rPr>
      </w:pPr>
      <w:hyperlink r:id="rId11" w:history="1">
        <w:r w:rsidRPr="00114B3B">
          <w:rPr>
            <w:rStyle w:val="Hyperlink"/>
            <w:rFonts w:ascii="Roboto" w:hAnsi="Roboto"/>
            <w:sz w:val="27"/>
            <w:szCs w:val="27"/>
            <w:shd w:val="clear" w:color="auto" w:fill="FFFFFF"/>
          </w:rPr>
          <w:t>https://www.odata.org/documentation/</w:t>
        </w:r>
      </w:hyperlink>
    </w:p>
    <w:p w14:paraId="5C947D69" w14:textId="77777777" w:rsidR="00DB0370" w:rsidRDefault="00DB0370" w:rsidP="002F1B38">
      <w:pPr>
        <w:rPr>
          <w:rFonts w:ascii="Roboto" w:hAnsi="Roboto"/>
          <w:color w:val="001C3B"/>
          <w:sz w:val="27"/>
          <w:szCs w:val="27"/>
          <w:shd w:val="clear" w:color="auto" w:fill="FFFFFF"/>
        </w:rPr>
      </w:pPr>
    </w:p>
    <w:p w14:paraId="661CFBFD" w14:textId="2C4AD7C3" w:rsidR="00594E8A" w:rsidRDefault="009C4041" w:rsidP="002F1B38">
      <w:pPr>
        <w:rPr>
          <w:rFonts w:ascii="Segoe UI" w:hAnsi="Segoe UI" w:cs="Segoe UI"/>
          <w:color w:val="161616"/>
          <w:shd w:val="clear" w:color="auto" w:fill="FFFFFF"/>
        </w:rPr>
      </w:pPr>
      <w:r>
        <w:rPr>
          <w:rFonts w:ascii="Segoe UI" w:hAnsi="Segoe UI" w:cs="Segoe UI"/>
          <w:color w:val="161616"/>
          <w:shd w:val="clear" w:color="auto" w:fill="FFFFFF"/>
        </w:rPr>
        <w:t>OData (Open Data Protocol) is an ISO/IEC approved, OASIS standard that defines a set of best practices for building and consuming REST APIs.</w:t>
      </w:r>
    </w:p>
    <w:p w14:paraId="26D8D20F" w14:textId="77777777" w:rsidR="009C4041" w:rsidRPr="005471F7" w:rsidRDefault="009C4041" w:rsidP="002F1B38">
      <w:pPr>
        <w:rPr>
          <w:rFonts w:ascii="Arial" w:hAnsi="Arial" w:cs="Arial"/>
          <w:color w:val="202122"/>
          <w:sz w:val="21"/>
          <w:szCs w:val="21"/>
          <w:shd w:val="clear" w:color="auto" w:fill="FFFFFF"/>
        </w:rPr>
      </w:pPr>
    </w:p>
    <w:p w14:paraId="4BAA5656" w14:textId="42A3F290" w:rsidR="00F8185C" w:rsidRDefault="00F8185C" w:rsidP="002F1B3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w:t>
      </w:r>
      <w:r w:rsidRPr="005471F7">
        <w:rPr>
          <w:rFonts w:ascii="Arial" w:hAnsi="Arial" w:cs="Arial"/>
          <w:color w:val="202122"/>
          <w:sz w:val="21"/>
          <w:szCs w:val="21"/>
          <w:shd w:val="clear" w:color="auto" w:fill="FFFFFF"/>
        </w:rPr>
        <w:t>Open Data Protocol</w:t>
      </w:r>
      <w:r>
        <w:rPr>
          <w:rFonts w:ascii="Arial" w:hAnsi="Arial" w:cs="Arial"/>
          <w:color w:val="202122"/>
          <w:sz w:val="21"/>
          <w:szCs w:val="21"/>
          <w:shd w:val="clear" w:color="auto" w:fill="FFFFFF"/>
        </w:rPr>
        <w:t> (</w:t>
      </w:r>
      <w:r w:rsidRPr="005471F7">
        <w:rPr>
          <w:rFonts w:ascii="Arial" w:hAnsi="Arial" w:cs="Arial"/>
          <w:color w:val="202122"/>
          <w:sz w:val="21"/>
          <w:szCs w:val="21"/>
          <w:shd w:val="clear" w:color="auto" w:fill="FFFFFF"/>
        </w:rPr>
        <w:t>OData</w:t>
      </w:r>
      <w:r>
        <w:rPr>
          <w:rFonts w:ascii="Arial" w:hAnsi="Arial" w:cs="Arial"/>
          <w:color w:val="202122"/>
          <w:sz w:val="21"/>
          <w:szCs w:val="21"/>
          <w:shd w:val="clear" w:color="auto" w:fill="FFFFFF"/>
        </w:rPr>
        <w:t xml:space="preserve">) is an </w:t>
      </w:r>
      <w:commentRangeStart w:id="2"/>
      <w:r>
        <w:rPr>
          <w:rFonts w:ascii="Arial" w:hAnsi="Arial" w:cs="Arial"/>
          <w:color w:val="202122"/>
          <w:sz w:val="21"/>
          <w:szCs w:val="21"/>
          <w:shd w:val="clear" w:color="auto" w:fill="FFFFFF"/>
        </w:rPr>
        <w:t>open </w:t>
      </w:r>
      <w:hyperlink r:id="rId12" w:tooltip="Protocol (computing)" w:history="1">
        <w:r w:rsidRPr="005471F7">
          <w:rPr>
            <w:color w:val="202122"/>
          </w:rPr>
          <w:t>protocol</w:t>
        </w:r>
      </w:hyperlink>
      <w:commentRangeEnd w:id="2"/>
      <w:r w:rsidR="00744D18">
        <w:rPr>
          <w:rStyle w:val="CommentReference"/>
        </w:rPr>
        <w:commentReference w:id="2"/>
      </w:r>
      <w:r>
        <w:rPr>
          <w:rFonts w:ascii="Arial" w:hAnsi="Arial" w:cs="Arial"/>
          <w:color w:val="202122"/>
          <w:sz w:val="21"/>
          <w:szCs w:val="21"/>
          <w:shd w:val="clear" w:color="auto" w:fill="FFFFFF"/>
        </w:rPr>
        <w:t xml:space="preserve"> that allows the creation and consumption of </w:t>
      </w:r>
      <w:proofErr w:type="spellStart"/>
      <w:r>
        <w:rPr>
          <w:rFonts w:ascii="Arial" w:hAnsi="Arial" w:cs="Arial"/>
          <w:color w:val="202122"/>
          <w:sz w:val="21"/>
          <w:szCs w:val="21"/>
          <w:shd w:val="clear" w:color="auto" w:fill="FFFFFF"/>
        </w:rPr>
        <w:t>queryable</w:t>
      </w:r>
      <w:proofErr w:type="spellEnd"/>
      <w:r>
        <w:rPr>
          <w:rFonts w:ascii="Arial" w:hAnsi="Arial" w:cs="Arial"/>
          <w:color w:val="202122"/>
          <w:sz w:val="21"/>
          <w:szCs w:val="21"/>
          <w:shd w:val="clear" w:color="auto" w:fill="FFFFFF"/>
        </w:rPr>
        <w:t xml:space="preserve"> and interoperable </w:t>
      </w:r>
      <w:hyperlink r:id="rId13" w:tooltip="Web service" w:history="1">
        <w:r w:rsidRPr="005471F7">
          <w:rPr>
            <w:color w:val="202122"/>
          </w:rPr>
          <w:t>Web service</w:t>
        </w:r>
      </w:hyperlink>
      <w:r>
        <w:rPr>
          <w:rFonts w:ascii="Arial" w:hAnsi="Arial" w:cs="Arial"/>
          <w:color w:val="202122"/>
          <w:sz w:val="21"/>
          <w:szCs w:val="21"/>
          <w:shd w:val="clear" w:color="auto" w:fill="FFFFFF"/>
        </w:rPr>
        <w:t> </w:t>
      </w:r>
      <w:hyperlink r:id="rId14" w:tooltip="Application programming interface" w:history="1">
        <w:r w:rsidRPr="005471F7">
          <w:rPr>
            <w:color w:val="202122"/>
          </w:rPr>
          <w:t>APIs</w:t>
        </w:r>
      </w:hyperlink>
      <w:r>
        <w:rPr>
          <w:rFonts w:ascii="Arial" w:hAnsi="Arial" w:cs="Arial"/>
          <w:color w:val="202122"/>
          <w:sz w:val="21"/>
          <w:szCs w:val="21"/>
          <w:shd w:val="clear" w:color="auto" w:fill="FFFFFF"/>
        </w:rPr>
        <w:t> in a standard way</w:t>
      </w:r>
      <w:r w:rsidR="005471F7">
        <w:rPr>
          <w:rFonts w:ascii="Arial" w:hAnsi="Arial" w:cs="Arial"/>
          <w:color w:val="202122"/>
          <w:sz w:val="21"/>
          <w:szCs w:val="21"/>
          <w:shd w:val="clear" w:color="auto" w:fill="FFFFFF"/>
        </w:rPr>
        <w:t xml:space="preserve">. </w:t>
      </w:r>
      <w:r w:rsidR="005471F7">
        <w:rPr>
          <w:rFonts w:ascii="Arial" w:hAnsi="Arial" w:cs="Arial"/>
          <w:color w:val="202122"/>
          <w:sz w:val="21"/>
          <w:szCs w:val="21"/>
          <w:shd w:val="clear" w:color="auto" w:fill="FFFFFF"/>
        </w:rPr>
        <w:t>. </w:t>
      </w:r>
      <w:hyperlink r:id="rId15" w:tooltip="Microsoft" w:history="1">
        <w:r w:rsidR="005471F7" w:rsidRPr="005471F7">
          <w:rPr>
            <w:color w:val="202122"/>
          </w:rPr>
          <w:t>Microsoft</w:t>
        </w:r>
      </w:hyperlink>
      <w:r w:rsidR="005471F7">
        <w:rPr>
          <w:rFonts w:ascii="Arial" w:hAnsi="Arial" w:cs="Arial"/>
          <w:color w:val="202122"/>
          <w:sz w:val="21"/>
          <w:szCs w:val="21"/>
          <w:shd w:val="clear" w:color="auto" w:fill="FFFFFF"/>
        </w:rPr>
        <w:t> initiated OData in 2007.</w:t>
      </w:r>
      <w:hyperlink r:id="rId16" w:anchor="cite_note-1" w:history="1">
        <w:r w:rsidR="005471F7" w:rsidRPr="005471F7">
          <w:rPr>
            <w:color w:val="202122"/>
            <w:sz w:val="21"/>
            <w:szCs w:val="21"/>
          </w:rPr>
          <w:t>[</w:t>
        </w:r>
      </w:hyperlink>
    </w:p>
    <w:p w14:paraId="011F8325" w14:textId="77777777" w:rsidR="00F8185C" w:rsidRDefault="00F8185C" w:rsidP="002F1B38"/>
    <w:p w14:paraId="3E310578" w14:textId="77777777" w:rsidR="00A25E12" w:rsidRDefault="00A25E12" w:rsidP="002F1B38">
      <w:pPr>
        <w:rPr>
          <w:rFonts w:ascii="Arial" w:hAnsi="Arial" w:cs="Arial"/>
          <w:color w:val="202122"/>
          <w:sz w:val="21"/>
          <w:szCs w:val="21"/>
          <w:shd w:val="clear" w:color="auto" w:fill="FFFFFF"/>
        </w:rPr>
      </w:pPr>
      <w:r>
        <w:rPr>
          <w:rFonts w:ascii="Arial" w:hAnsi="Arial" w:cs="Arial"/>
          <w:color w:val="202122"/>
          <w:kern w:val="0"/>
          <w:sz w:val="21"/>
          <w:szCs w:val="21"/>
          <w:shd w:val="clear" w:color="auto" w:fill="FFFFFF"/>
          <w14:ligatures w14:val="none"/>
        </w:rPr>
        <w:t>Technical Committee (TC).</w:t>
      </w:r>
      <w:r>
        <w:rPr>
          <w:rFonts w:ascii="Arial" w:hAnsi="Arial" w:cs="Arial"/>
          <w:color w:val="202122"/>
          <w:kern w:val="0"/>
          <w:sz w:val="21"/>
          <w:szCs w:val="21"/>
          <w:shd w:val="clear" w:color="auto" w:fill="FFFFFF"/>
          <w14:ligatures w14:val="none"/>
        </w:rPr>
        <w:t xml:space="preserve">- </w:t>
      </w:r>
      <w:r>
        <w:rPr>
          <w:rFonts w:ascii="Arial" w:hAnsi="Arial" w:cs="Arial"/>
          <w:color w:val="202122"/>
          <w:sz w:val="21"/>
          <w:szCs w:val="21"/>
          <w:shd w:val="clear" w:color="auto" w:fill="FFFFFF"/>
        </w:rPr>
        <w:t>After initial development by Microsoft, OData became a standardized protocol of the OASIS OData</w:t>
      </w:r>
    </w:p>
    <w:p w14:paraId="3C674FBA" w14:textId="77777777" w:rsidR="009B08F7" w:rsidRDefault="009B08F7" w:rsidP="002F1B38">
      <w:pPr>
        <w:rPr>
          <w:rFonts w:ascii="Arial" w:hAnsi="Arial" w:cs="Arial"/>
          <w:color w:val="202122"/>
          <w:sz w:val="21"/>
          <w:szCs w:val="21"/>
          <w:shd w:val="clear" w:color="auto" w:fill="FFFFFF"/>
        </w:rPr>
      </w:pPr>
    </w:p>
    <w:p w14:paraId="28A83FFD" w14:textId="04530F3C" w:rsidR="009B08F7" w:rsidRDefault="00510872" w:rsidP="00510872">
      <w:pPr>
        <w:jc w:val="center"/>
        <w:rPr>
          <w:rFonts w:ascii="Arial" w:hAnsi="Arial" w:cs="Arial"/>
          <w:color w:val="202122"/>
          <w:sz w:val="21"/>
          <w:szCs w:val="21"/>
          <w:shd w:val="clear" w:color="auto" w:fill="FFFFFF"/>
        </w:rPr>
      </w:pPr>
      <w:r>
        <w:rPr>
          <w:rFonts w:ascii="Roboto" w:hAnsi="Roboto"/>
          <w:color w:val="370E00"/>
          <w:sz w:val="30"/>
          <w:szCs w:val="30"/>
          <w:shd w:val="clear" w:color="auto" w:fill="FFFFFF"/>
        </w:rPr>
        <w:t>OData architecture</w:t>
      </w:r>
    </w:p>
    <w:p w14:paraId="28263110" w14:textId="53142992" w:rsidR="009B08F7" w:rsidRDefault="009B08F7" w:rsidP="002F1B38">
      <w:pPr>
        <w:rPr>
          <w:rFonts w:ascii="Roboto" w:hAnsi="Roboto"/>
          <w:color w:val="370E00"/>
          <w:sz w:val="27"/>
          <w:szCs w:val="27"/>
          <w:shd w:val="clear" w:color="auto" w:fill="FFFFFF"/>
        </w:rPr>
      </w:pPr>
      <w:r>
        <w:t>OData is built on the REST (Representational State Transfer) architecture, which is based on the HTTP protocol</w:t>
      </w:r>
      <w:r>
        <w:rPr>
          <w:rFonts w:ascii="Roboto" w:hAnsi="Roboto"/>
          <w:color w:val="370E00"/>
          <w:sz w:val="27"/>
          <w:szCs w:val="27"/>
          <w:shd w:val="clear" w:color="auto" w:fill="FFFFFF"/>
        </w:rPr>
        <w:t>.</w:t>
      </w:r>
    </w:p>
    <w:p w14:paraId="0A1300DB" w14:textId="77777777" w:rsidR="00E94FA7" w:rsidRDefault="00E94FA7" w:rsidP="002F1B38">
      <w:pPr>
        <w:rPr>
          <w:rFonts w:ascii="Roboto" w:hAnsi="Roboto"/>
          <w:color w:val="370E00"/>
          <w:sz w:val="27"/>
          <w:szCs w:val="27"/>
          <w:shd w:val="clear" w:color="auto" w:fill="FFFFFF"/>
        </w:rPr>
      </w:pPr>
    </w:p>
    <w:p w14:paraId="2AAE0E0C" w14:textId="2A8AD6E6" w:rsidR="00E94FA7" w:rsidRDefault="00E94FA7" w:rsidP="002F1B38">
      <w:pPr>
        <w:rPr>
          <w:rFonts w:ascii="Arial" w:hAnsi="Arial" w:cs="Arial"/>
          <w:color w:val="202122"/>
          <w:sz w:val="21"/>
          <w:szCs w:val="21"/>
          <w:shd w:val="clear" w:color="auto" w:fill="FFFFFF"/>
        </w:rPr>
      </w:pPr>
      <w:r>
        <w:rPr>
          <w:noProof/>
        </w:rPr>
        <w:drawing>
          <wp:inline distT="0" distB="0" distL="0" distR="0" wp14:anchorId="76591945" wp14:editId="2E0A8487">
            <wp:extent cx="5943600" cy="2283460"/>
            <wp:effectExtent l="0" t="0" r="0" b="2540"/>
            <wp:docPr id="61528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83460"/>
                    </a:xfrm>
                    <a:prstGeom prst="rect">
                      <a:avLst/>
                    </a:prstGeom>
                    <a:noFill/>
                    <a:ln>
                      <a:noFill/>
                    </a:ln>
                  </pic:spPr>
                </pic:pic>
              </a:graphicData>
            </a:graphic>
          </wp:inline>
        </w:drawing>
      </w:r>
    </w:p>
    <w:p w14:paraId="411AC33A" w14:textId="77777777" w:rsidR="00E94FA7" w:rsidRDefault="00E94FA7" w:rsidP="002F1B38">
      <w:pPr>
        <w:rPr>
          <w:rFonts w:ascii="Arial" w:hAnsi="Arial" w:cs="Arial"/>
          <w:color w:val="202122"/>
          <w:sz w:val="21"/>
          <w:szCs w:val="21"/>
          <w:shd w:val="clear" w:color="auto" w:fill="FFFFFF"/>
        </w:rPr>
      </w:pPr>
    </w:p>
    <w:p w14:paraId="0C5A3CFB" w14:textId="77777777" w:rsidR="00FC1ECC" w:rsidRPr="00FC1ECC" w:rsidRDefault="00FC1ECC" w:rsidP="00FC1ECC">
      <w:pPr>
        <w:shd w:val="clear" w:color="auto" w:fill="FFFFFF"/>
        <w:spacing w:after="0" w:line="240" w:lineRule="auto"/>
        <w:rPr>
          <w:rFonts w:ascii="Verdana" w:eastAsia="Times New Roman" w:hAnsi="Verdana" w:cs="Times New Roman"/>
          <w:color w:val="222222"/>
          <w:kern w:val="0"/>
          <w:sz w:val="23"/>
          <w:szCs w:val="23"/>
          <w14:ligatures w14:val="none"/>
        </w:rPr>
      </w:pPr>
      <w:r w:rsidRPr="00FC1ECC">
        <w:rPr>
          <w:rFonts w:ascii="Verdana" w:eastAsia="Times New Roman" w:hAnsi="Verdana" w:cs="Times New Roman"/>
          <w:b/>
          <w:bCs/>
          <w:color w:val="222222"/>
          <w:kern w:val="0"/>
          <w:sz w:val="23"/>
          <w:szCs w:val="23"/>
          <w:u w:val="single"/>
          <w14:ligatures w14:val="none"/>
        </w:rPr>
        <w:lastRenderedPageBreak/>
        <w:t>OData Protocol:</w:t>
      </w:r>
    </w:p>
    <w:p w14:paraId="7CE223ED" w14:textId="77777777" w:rsidR="00FC1ECC" w:rsidRPr="00FC1ECC" w:rsidRDefault="00FC1ECC" w:rsidP="00FC1ECC">
      <w:pPr>
        <w:shd w:val="clear" w:color="auto" w:fill="FFFFFF"/>
        <w:spacing w:after="0" w:line="240" w:lineRule="auto"/>
        <w:rPr>
          <w:rFonts w:ascii="Verdana" w:eastAsia="Times New Roman" w:hAnsi="Verdana" w:cs="Times New Roman"/>
          <w:color w:val="222222"/>
          <w:kern w:val="0"/>
          <w:sz w:val="23"/>
          <w:szCs w:val="23"/>
          <w14:ligatures w14:val="none"/>
        </w:rPr>
      </w:pPr>
    </w:p>
    <w:p w14:paraId="0A892486" w14:textId="77777777" w:rsidR="00FC1ECC" w:rsidRPr="00FC1ECC" w:rsidRDefault="00FC1ECC" w:rsidP="00FC1ECC">
      <w:pPr>
        <w:shd w:val="clear" w:color="auto" w:fill="FFFFFF"/>
        <w:spacing w:after="0" w:line="240" w:lineRule="auto"/>
        <w:rPr>
          <w:rFonts w:ascii="Verdana" w:eastAsia="Times New Roman" w:hAnsi="Verdana" w:cs="Times New Roman"/>
          <w:color w:val="222222"/>
          <w:kern w:val="0"/>
          <w:sz w:val="23"/>
          <w:szCs w:val="23"/>
          <w14:ligatures w14:val="none"/>
        </w:rPr>
      </w:pPr>
      <w:r w:rsidRPr="00FC1ECC">
        <w:rPr>
          <w:rFonts w:ascii="Verdana" w:eastAsia="Times New Roman" w:hAnsi="Verdana" w:cs="Times New Roman"/>
          <w:color w:val="222222"/>
          <w:kern w:val="0"/>
          <w:sz w:val="23"/>
          <w:szCs w:val="23"/>
          <w14:ligatures w14:val="none"/>
        </w:rPr>
        <w:t>OData protocol lets a client make requests to and get responses from an OData service.</w:t>
      </w:r>
    </w:p>
    <w:p w14:paraId="4A4AF209" w14:textId="77777777" w:rsidR="00FC1ECC" w:rsidRPr="00FC1ECC" w:rsidRDefault="00FC1ECC" w:rsidP="00FC1ECC">
      <w:pPr>
        <w:shd w:val="clear" w:color="auto" w:fill="FFFFFF"/>
        <w:spacing w:after="0" w:line="240" w:lineRule="auto"/>
        <w:rPr>
          <w:rFonts w:ascii="Verdana" w:eastAsia="Times New Roman" w:hAnsi="Verdana" w:cs="Times New Roman"/>
          <w:color w:val="222222"/>
          <w:kern w:val="0"/>
          <w:sz w:val="23"/>
          <w:szCs w:val="23"/>
          <w14:ligatures w14:val="none"/>
        </w:rPr>
      </w:pPr>
      <w:r w:rsidRPr="00FC1ECC">
        <w:rPr>
          <w:rFonts w:ascii="Verdana" w:eastAsia="Times New Roman" w:hAnsi="Verdana" w:cs="Times New Roman"/>
          <w:color w:val="222222"/>
          <w:kern w:val="0"/>
          <w:sz w:val="23"/>
          <w:szCs w:val="23"/>
          <w14:ligatures w14:val="none"/>
        </w:rPr>
        <w:t>OData protocol is a set of RESTful interactions.</w:t>
      </w:r>
    </w:p>
    <w:p w14:paraId="38341671" w14:textId="77777777" w:rsidR="00FC1ECC" w:rsidRDefault="00FC1ECC" w:rsidP="00FC1ECC">
      <w:pPr>
        <w:shd w:val="clear" w:color="auto" w:fill="FFFFFF"/>
        <w:spacing w:after="0" w:line="240" w:lineRule="auto"/>
        <w:rPr>
          <w:rFonts w:ascii="Verdana" w:eastAsia="Times New Roman" w:hAnsi="Verdana" w:cs="Times New Roman"/>
          <w:b/>
          <w:bCs/>
          <w:color w:val="222222"/>
          <w:kern w:val="0"/>
          <w:sz w:val="23"/>
          <w:szCs w:val="23"/>
          <w14:ligatures w14:val="none"/>
        </w:rPr>
      </w:pPr>
      <w:r w:rsidRPr="00FC1ECC">
        <w:rPr>
          <w:rFonts w:ascii="Verdana" w:eastAsia="Times New Roman" w:hAnsi="Verdana" w:cs="Times New Roman"/>
          <w:color w:val="222222"/>
          <w:kern w:val="0"/>
          <w:sz w:val="23"/>
          <w:szCs w:val="23"/>
          <w14:ligatures w14:val="none"/>
        </w:rPr>
        <w:t>OData protocol</w:t>
      </w:r>
      <w:r w:rsidRPr="00FC1ECC">
        <w:rPr>
          <w:rFonts w:ascii="Verdana" w:eastAsia="Times New Roman" w:hAnsi="Verdana" w:cs="Times New Roman"/>
          <w:b/>
          <w:bCs/>
          <w:color w:val="222222"/>
          <w:kern w:val="0"/>
          <w:sz w:val="23"/>
          <w:szCs w:val="23"/>
          <w14:ligatures w14:val="none"/>
        </w:rPr>
        <w:t> is just like HTTP</w:t>
      </w:r>
      <w:r w:rsidRPr="00FC1ECC">
        <w:rPr>
          <w:rFonts w:ascii="Verdana" w:eastAsia="Times New Roman" w:hAnsi="Verdana" w:cs="Times New Roman"/>
          <w:color w:val="222222"/>
          <w:kern w:val="0"/>
          <w:sz w:val="23"/>
          <w:szCs w:val="23"/>
          <w14:ligatures w14:val="none"/>
        </w:rPr>
        <w:t> and used to do CRUD operation by using OData.</w:t>
      </w:r>
      <w:r w:rsidRPr="00FC1ECC">
        <w:rPr>
          <w:rFonts w:ascii="Verdana" w:eastAsia="Times New Roman" w:hAnsi="Verdana" w:cs="Times New Roman"/>
          <w:b/>
          <w:bCs/>
          <w:color w:val="222222"/>
          <w:kern w:val="0"/>
          <w:sz w:val="23"/>
          <w:szCs w:val="23"/>
          <w14:ligatures w14:val="none"/>
        </w:rPr>
        <w:t> It transfers the data in form of XML or JSON.</w:t>
      </w:r>
    </w:p>
    <w:p w14:paraId="00BC1ED1" w14:textId="77777777" w:rsidR="007B103E" w:rsidRDefault="007B103E" w:rsidP="00FC1ECC">
      <w:pPr>
        <w:shd w:val="clear" w:color="auto" w:fill="FFFFFF"/>
        <w:spacing w:after="0" w:line="240" w:lineRule="auto"/>
        <w:rPr>
          <w:rFonts w:ascii="Verdana" w:eastAsia="Times New Roman" w:hAnsi="Verdana" w:cs="Times New Roman"/>
          <w:b/>
          <w:bCs/>
          <w:color w:val="222222"/>
          <w:kern w:val="0"/>
          <w:sz w:val="23"/>
          <w:szCs w:val="23"/>
          <w14:ligatures w14:val="none"/>
        </w:rPr>
      </w:pPr>
    </w:p>
    <w:p w14:paraId="3DE528D4" w14:textId="77777777" w:rsidR="007B103E" w:rsidRPr="007B103E" w:rsidRDefault="007B103E" w:rsidP="007B103E">
      <w:pPr>
        <w:shd w:val="clear" w:color="auto" w:fill="FFFFFF"/>
        <w:spacing w:after="0" w:line="240" w:lineRule="auto"/>
        <w:rPr>
          <w:rFonts w:ascii="Verdana" w:eastAsia="Times New Roman" w:hAnsi="Verdana" w:cs="Times New Roman"/>
          <w:color w:val="222222"/>
          <w:kern w:val="0"/>
          <w:sz w:val="23"/>
          <w:szCs w:val="23"/>
          <w14:ligatures w14:val="none"/>
        </w:rPr>
      </w:pPr>
      <w:r w:rsidRPr="007B103E">
        <w:rPr>
          <w:rFonts w:ascii="Verdana" w:eastAsia="Times New Roman" w:hAnsi="Verdana" w:cs="Times New Roman"/>
          <w:b/>
          <w:bCs/>
          <w:color w:val="222222"/>
          <w:kern w:val="0"/>
          <w:sz w:val="23"/>
          <w:szCs w:val="23"/>
          <w:u w:val="single"/>
          <w14:ligatures w14:val="none"/>
        </w:rPr>
        <w:t>HTTP methods in OData:</w:t>
      </w:r>
    </w:p>
    <w:p w14:paraId="1B5C27AE" w14:textId="77777777" w:rsidR="007B103E" w:rsidRPr="007B103E" w:rsidRDefault="007B103E" w:rsidP="007B103E">
      <w:pPr>
        <w:shd w:val="clear" w:color="auto" w:fill="FFFFFF"/>
        <w:spacing w:after="0" w:line="240" w:lineRule="auto"/>
        <w:rPr>
          <w:rFonts w:ascii="Verdana" w:eastAsia="Times New Roman" w:hAnsi="Verdana" w:cs="Times New Roman"/>
          <w:color w:val="222222"/>
          <w:kern w:val="0"/>
          <w:sz w:val="23"/>
          <w:szCs w:val="23"/>
          <w14:ligatures w14:val="none"/>
        </w:rPr>
      </w:pPr>
    </w:p>
    <w:p w14:paraId="396B0FCF" w14:textId="77777777" w:rsidR="007B103E" w:rsidRPr="007B103E" w:rsidRDefault="007B103E" w:rsidP="007B103E">
      <w:pPr>
        <w:shd w:val="clear" w:color="auto" w:fill="FFFFFF"/>
        <w:spacing w:after="0" w:line="240" w:lineRule="auto"/>
        <w:rPr>
          <w:rFonts w:ascii="Verdana" w:eastAsia="Times New Roman" w:hAnsi="Verdana" w:cs="Times New Roman"/>
          <w:color w:val="222222"/>
          <w:kern w:val="0"/>
          <w:sz w:val="23"/>
          <w:szCs w:val="23"/>
          <w14:ligatures w14:val="none"/>
        </w:rPr>
      </w:pPr>
      <w:r w:rsidRPr="007B103E">
        <w:rPr>
          <w:rFonts w:ascii="Verdana" w:eastAsia="Times New Roman" w:hAnsi="Verdana" w:cs="Times New Roman"/>
          <w:color w:val="222222"/>
          <w:kern w:val="0"/>
          <w:sz w:val="23"/>
          <w:szCs w:val="23"/>
          <w14:ligatures w14:val="none"/>
        </w:rPr>
        <w:t>OData also offer more than just exposing content, it offers full CRUD support by using the different HTTP methods:</w:t>
      </w:r>
    </w:p>
    <w:p w14:paraId="5B4A4A9E" w14:textId="77777777" w:rsidR="007B103E" w:rsidRPr="007B103E" w:rsidRDefault="007B103E" w:rsidP="007B103E">
      <w:pPr>
        <w:numPr>
          <w:ilvl w:val="0"/>
          <w:numId w:val="2"/>
        </w:numPr>
        <w:shd w:val="clear" w:color="auto" w:fill="FFFFFF"/>
        <w:spacing w:after="60" w:line="240" w:lineRule="auto"/>
        <w:ind w:firstLine="0"/>
        <w:rPr>
          <w:rFonts w:ascii="Verdana" w:eastAsia="Times New Roman" w:hAnsi="Verdana" w:cs="Times New Roman"/>
          <w:color w:val="222222"/>
          <w:kern w:val="0"/>
          <w:sz w:val="23"/>
          <w:szCs w:val="23"/>
          <w14:ligatures w14:val="none"/>
        </w:rPr>
      </w:pPr>
      <w:r w:rsidRPr="007B103E">
        <w:rPr>
          <w:rFonts w:ascii="Verdana" w:eastAsia="Times New Roman" w:hAnsi="Verdana" w:cs="Times New Roman"/>
          <w:color w:val="222222"/>
          <w:kern w:val="0"/>
          <w:sz w:val="23"/>
          <w:szCs w:val="23"/>
          <w14:ligatures w14:val="none"/>
        </w:rPr>
        <w:t>GET: Gets one or many entries.</w:t>
      </w:r>
    </w:p>
    <w:p w14:paraId="4C1D881C" w14:textId="77777777" w:rsidR="007B103E" w:rsidRPr="007B103E" w:rsidRDefault="007B103E" w:rsidP="007B103E">
      <w:pPr>
        <w:numPr>
          <w:ilvl w:val="0"/>
          <w:numId w:val="2"/>
        </w:numPr>
        <w:shd w:val="clear" w:color="auto" w:fill="FFFFFF"/>
        <w:spacing w:after="60" w:line="240" w:lineRule="auto"/>
        <w:ind w:firstLine="0"/>
        <w:rPr>
          <w:rFonts w:ascii="Verdana" w:eastAsia="Times New Roman" w:hAnsi="Verdana" w:cs="Times New Roman"/>
          <w:color w:val="222222"/>
          <w:kern w:val="0"/>
          <w:sz w:val="23"/>
          <w:szCs w:val="23"/>
          <w14:ligatures w14:val="none"/>
        </w:rPr>
      </w:pPr>
      <w:r w:rsidRPr="007B103E">
        <w:rPr>
          <w:rFonts w:ascii="Verdana" w:eastAsia="Times New Roman" w:hAnsi="Verdana" w:cs="Times New Roman"/>
          <w:color w:val="222222"/>
          <w:kern w:val="0"/>
          <w:sz w:val="23"/>
          <w:szCs w:val="23"/>
          <w14:ligatures w14:val="none"/>
        </w:rPr>
        <w:t>POST: Create a new entry.</w:t>
      </w:r>
    </w:p>
    <w:p w14:paraId="23FB658D" w14:textId="77777777" w:rsidR="007B103E" w:rsidRPr="007B103E" w:rsidRDefault="007B103E" w:rsidP="007B103E">
      <w:pPr>
        <w:numPr>
          <w:ilvl w:val="0"/>
          <w:numId w:val="2"/>
        </w:numPr>
        <w:shd w:val="clear" w:color="auto" w:fill="FFFFFF"/>
        <w:spacing w:after="60" w:line="240" w:lineRule="auto"/>
        <w:ind w:firstLine="0"/>
        <w:rPr>
          <w:rFonts w:ascii="Verdana" w:eastAsia="Times New Roman" w:hAnsi="Verdana" w:cs="Times New Roman"/>
          <w:color w:val="222222"/>
          <w:kern w:val="0"/>
          <w:sz w:val="23"/>
          <w:szCs w:val="23"/>
          <w14:ligatures w14:val="none"/>
        </w:rPr>
      </w:pPr>
      <w:r w:rsidRPr="007B103E">
        <w:rPr>
          <w:rFonts w:ascii="Verdana" w:eastAsia="Times New Roman" w:hAnsi="Verdana" w:cs="Times New Roman"/>
          <w:color w:val="222222"/>
          <w:kern w:val="0"/>
          <w:sz w:val="23"/>
          <w:szCs w:val="23"/>
          <w14:ligatures w14:val="none"/>
        </w:rPr>
        <w:t>PUT: Update an existing entry</w:t>
      </w:r>
    </w:p>
    <w:p w14:paraId="7E73A1B8" w14:textId="77777777" w:rsidR="007B103E" w:rsidRPr="007B103E" w:rsidRDefault="007B103E" w:rsidP="007B103E">
      <w:pPr>
        <w:numPr>
          <w:ilvl w:val="0"/>
          <w:numId w:val="2"/>
        </w:numPr>
        <w:shd w:val="clear" w:color="auto" w:fill="FFFFFF"/>
        <w:spacing w:after="60" w:line="240" w:lineRule="auto"/>
        <w:ind w:firstLine="0"/>
        <w:rPr>
          <w:rFonts w:ascii="Verdana" w:eastAsia="Times New Roman" w:hAnsi="Verdana" w:cs="Times New Roman"/>
          <w:color w:val="222222"/>
          <w:kern w:val="0"/>
          <w:sz w:val="23"/>
          <w:szCs w:val="23"/>
          <w14:ligatures w14:val="none"/>
        </w:rPr>
      </w:pPr>
      <w:r w:rsidRPr="007B103E">
        <w:rPr>
          <w:rFonts w:ascii="Verdana" w:eastAsia="Times New Roman" w:hAnsi="Verdana" w:cs="Times New Roman"/>
          <w:color w:val="222222"/>
          <w:kern w:val="0"/>
          <w:sz w:val="23"/>
          <w:szCs w:val="23"/>
          <w14:ligatures w14:val="none"/>
        </w:rPr>
        <w:t>DELETE: Remove an entry.</w:t>
      </w:r>
    </w:p>
    <w:p w14:paraId="35100555" w14:textId="77777777" w:rsidR="007B103E" w:rsidRPr="007B103E" w:rsidRDefault="007B103E" w:rsidP="007B103E">
      <w:pPr>
        <w:shd w:val="clear" w:color="auto" w:fill="FFFFFF"/>
        <w:spacing w:after="0" w:line="240" w:lineRule="auto"/>
        <w:rPr>
          <w:rFonts w:ascii="Verdana" w:eastAsia="Times New Roman" w:hAnsi="Verdana" w:cs="Times New Roman"/>
          <w:color w:val="222222"/>
          <w:kern w:val="0"/>
          <w:sz w:val="23"/>
          <w:szCs w:val="23"/>
          <w14:ligatures w14:val="none"/>
        </w:rPr>
      </w:pPr>
      <w:r w:rsidRPr="007B103E">
        <w:rPr>
          <w:rFonts w:ascii="Verdana" w:eastAsia="Times New Roman" w:hAnsi="Verdana" w:cs="Times New Roman"/>
          <w:color w:val="222222"/>
          <w:kern w:val="0"/>
          <w:sz w:val="23"/>
          <w:szCs w:val="23"/>
          <w14:ligatures w14:val="none"/>
        </w:rPr>
        <w:t>Any platform that provides support for HTTP and XML is enough to form HTTP requests to interact with OData service.</w:t>
      </w:r>
    </w:p>
    <w:p w14:paraId="5B6997D0" w14:textId="77777777" w:rsidR="007B103E" w:rsidRDefault="007B103E" w:rsidP="00FC1ECC">
      <w:pPr>
        <w:shd w:val="clear" w:color="auto" w:fill="FFFFFF"/>
        <w:spacing w:after="0" w:line="240" w:lineRule="auto"/>
        <w:rPr>
          <w:rFonts w:ascii="Verdana" w:eastAsia="Times New Roman" w:hAnsi="Verdana" w:cs="Times New Roman"/>
          <w:color w:val="222222"/>
          <w:kern w:val="0"/>
          <w:sz w:val="23"/>
          <w:szCs w:val="23"/>
          <w14:ligatures w14:val="none"/>
        </w:rPr>
      </w:pPr>
    </w:p>
    <w:p w14:paraId="1C883997" w14:textId="77777777" w:rsidR="007B103E" w:rsidRPr="00FC1ECC" w:rsidRDefault="007B103E" w:rsidP="00FC1ECC">
      <w:pPr>
        <w:shd w:val="clear" w:color="auto" w:fill="FFFFFF"/>
        <w:spacing w:after="0" w:line="240" w:lineRule="auto"/>
        <w:rPr>
          <w:rFonts w:ascii="Verdana" w:eastAsia="Times New Roman" w:hAnsi="Verdana" w:cs="Times New Roman"/>
          <w:color w:val="222222"/>
          <w:kern w:val="0"/>
          <w:sz w:val="23"/>
          <w:szCs w:val="23"/>
          <w14:ligatures w14:val="none"/>
        </w:rPr>
      </w:pPr>
    </w:p>
    <w:p w14:paraId="320F6AEC" w14:textId="77777777" w:rsidR="00FC1ECC" w:rsidRDefault="00FC1ECC" w:rsidP="002F1B38">
      <w:pPr>
        <w:rPr>
          <w:rFonts w:ascii="Arial" w:hAnsi="Arial" w:cs="Arial"/>
          <w:color w:val="202122"/>
          <w:sz w:val="21"/>
          <w:szCs w:val="21"/>
          <w:shd w:val="clear" w:color="auto" w:fill="FFFFFF"/>
        </w:rPr>
      </w:pPr>
    </w:p>
    <w:p w14:paraId="6DEF6550" w14:textId="52E12F5C" w:rsidR="00FC1ECC" w:rsidRDefault="00BE7FCA" w:rsidP="002F1B38">
      <w:pPr>
        <w:rPr>
          <w:rFonts w:ascii="Arial" w:hAnsi="Arial" w:cs="Arial"/>
          <w:color w:val="202122"/>
          <w:sz w:val="21"/>
          <w:szCs w:val="21"/>
          <w:shd w:val="clear" w:color="auto" w:fill="FFFFFF"/>
        </w:rPr>
      </w:pPr>
      <w:proofErr w:type="spellStart"/>
      <w:r>
        <w:rPr>
          <w:rFonts w:ascii="Arial" w:hAnsi="Arial" w:cs="Arial"/>
          <w:color w:val="202122"/>
          <w:sz w:val="21"/>
          <w:szCs w:val="21"/>
          <w:shd w:val="clear" w:color="auto" w:fill="FFFFFF"/>
        </w:rPr>
        <w:t>Odata</w:t>
      </w:r>
      <w:proofErr w:type="spellEnd"/>
      <w:r>
        <w:rPr>
          <w:rFonts w:ascii="Arial" w:hAnsi="Arial" w:cs="Arial"/>
          <w:color w:val="202122"/>
          <w:sz w:val="21"/>
          <w:szCs w:val="21"/>
          <w:shd w:val="clear" w:color="auto" w:fill="FFFFFF"/>
        </w:rPr>
        <w:t xml:space="preserve"> client library</w:t>
      </w:r>
    </w:p>
    <w:p w14:paraId="5C79803C" w14:textId="77777777" w:rsidR="007B103E" w:rsidRPr="007B103E" w:rsidRDefault="007B103E" w:rsidP="007B103E">
      <w:pPr>
        <w:numPr>
          <w:ilvl w:val="0"/>
          <w:numId w:val="1"/>
        </w:numPr>
        <w:shd w:val="clear" w:color="auto" w:fill="FFFFFF"/>
        <w:spacing w:after="60" w:line="240" w:lineRule="auto"/>
        <w:ind w:firstLine="0"/>
        <w:rPr>
          <w:rFonts w:ascii="Verdana" w:eastAsia="Times New Roman" w:hAnsi="Verdana" w:cs="Times New Roman"/>
          <w:color w:val="222222"/>
          <w:kern w:val="0"/>
          <w:sz w:val="23"/>
          <w:szCs w:val="23"/>
          <w14:ligatures w14:val="none"/>
        </w:rPr>
      </w:pPr>
      <w:r w:rsidRPr="007B103E">
        <w:rPr>
          <w:rFonts w:ascii="Verdana" w:eastAsia="Times New Roman" w:hAnsi="Verdana" w:cs="Times New Roman"/>
          <w:color w:val="222222"/>
          <w:kern w:val="0"/>
          <w:sz w:val="23"/>
          <w:szCs w:val="23"/>
          <w14:ligatures w14:val="none"/>
        </w:rPr>
        <w:t>Microsoft .NET Framework 3.51: the</w:t>
      </w:r>
      <w:r w:rsidRPr="007B103E">
        <w:rPr>
          <w:rFonts w:ascii="Verdana" w:eastAsia="Times New Roman" w:hAnsi="Verdana" w:cs="Times New Roman"/>
          <w:b/>
          <w:bCs/>
          <w:color w:val="222222"/>
          <w:kern w:val="0"/>
          <w:sz w:val="23"/>
          <w:szCs w:val="23"/>
          <w14:ligatures w14:val="none"/>
        </w:rPr>
        <w:t> WCF Data Services framework </w:t>
      </w:r>
      <w:r w:rsidRPr="007B103E">
        <w:rPr>
          <w:rFonts w:ascii="Verdana" w:eastAsia="Times New Roman" w:hAnsi="Verdana" w:cs="Times New Roman"/>
          <w:color w:val="222222"/>
          <w:kern w:val="0"/>
          <w:sz w:val="23"/>
          <w:szCs w:val="23"/>
          <w14:ligatures w14:val="none"/>
        </w:rPr>
        <w:t>is available as a separate download for .NET 3.x.</w:t>
      </w:r>
    </w:p>
    <w:p w14:paraId="3C396978" w14:textId="77777777" w:rsidR="007B103E" w:rsidRPr="007B103E" w:rsidRDefault="007B103E" w:rsidP="007B103E">
      <w:pPr>
        <w:numPr>
          <w:ilvl w:val="0"/>
          <w:numId w:val="1"/>
        </w:numPr>
        <w:shd w:val="clear" w:color="auto" w:fill="FFFFFF"/>
        <w:spacing w:after="60" w:line="240" w:lineRule="auto"/>
        <w:ind w:firstLine="0"/>
        <w:rPr>
          <w:rFonts w:ascii="Verdana" w:eastAsia="Times New Roman" w:hAnsi="Verdana" w:cs="Times New Roman"/>
          <w:color w:val="222222"/>
          <w:kern w:val="0"/>
          <w:sz w:val="23"/>
          <w:szCs w:val="23"/>
          <w14:ligatures w14:val="none"/>
        </w:rPr>
      </w:pPr>
      <w:r w:rsidRPr="007B103E">
        <w:rPr>
          <w:rFonts w:ascii="Verdana" w:eastAsia="Times New Roman" w:hAnsi="Verdana" w:cs="Times New Roman"/>
          <w:color w:val="222222"/>
          <w:kern w:val="0"/>
          <w:sz w:val="23"/>
          <w:szCs w:val="23"/>
          <w14:ligatures w14:val="none"/>
        </w:rPr>
        <w:t>Java:</w:t>
      </w:r>
      <w:r w:rsidRPr="007B103E">
        <w:rPr>
          <w:rFonts w:ascii="Verdana" w:eastAsia="Times New Roman" w:hAnsi="Verdana" w:cs="Times New Roman"/>
          <w:b/>
          <w:bCs/>
          <w:color w:val="222222"/>
          <w:kern w:val="0"/>
          <w:sz w:val="23"/>
          <w:szCs w:val="23"/>
          <w14:ligatures w14:val="none"/>
        </w:rPr>
        <w:t> odata4j</w:t>
      </w:r>
      <w:r w:rsidRPr="007B103E">
        <w:rPr>
          <w:rFonts w:ascii="Verdana" w:eastAsia="Times New Roman" w:hAnsi="Verdana" w:cs="Times New Roman"/>
          <w:color w:val="222222"/>
          <w:kern w:val="0"/>
          <w:sz w:val="23"/>
          <w:szCs w:val="23"/>
          <w14:ligatures w14:val="none"/>
        </w:rPr>
        <w:t> (including Java on an Android phone) supports the OData protocol.</w:t>
      </w:r>
    </w:p>
    <w:p w14:paraId="018FFB1C" w14:textId="77777777" w:rsidR="007B103E" w:rsidRPr="0025233B" w:rsidRDefault="007B103E" w:rsidP="007B103E">
      <w:pPr>
        <w:numPr>
          <w:ilvl w:val="0"/>
          <w:numId w:val="1"/>
        </w:numPr>
        <w:shd w:val="clear" w:color="auto" w:fill="FFFFFF"/>
        <w:spacing w:after="60" w:line="240" w:lineRule="auto"/>
        <w:ind w:firstLine="0"/>
        <w:rPr>
          <w:rFonts w:ascii="Verdana" w:eastAsia="Times New Roman" w:hAnsi="Verdana" w:cs="Times New Roman"/>
          <w:color w:val="222222"/>
          <w:kern w:val="0"/>
          <w:sz w:val="23"/>
          <w:szCs w:val="23"/>
          <w14:ligatures w14:val="none"/>
        </w:rPr>
      </w:pPr>
      <w:r w:rsidRPr="007B103E">
        <w:rPr>
          <w:rFonts w:ascii="Verdana" w:eastAsia="Times New Roman" w:hAnsi="Verdana" w:cs="Times New Roman"/>
          <w:color w:val="222222"/>
          <w:kern w:val="0"/>
          <w:sz w:val="23"/>
          <w:szCs w:val="23"/>
          <w14:ligatures w14:val="none"/>
        </w:rPr>
        <w:t>JavaScript:</w:t>
      </w:r>
      <w:r w:rsidRPr="007B103E">
        <w:rPr>
          <w:rFonts w:ascii="Verdana" w:eastAsia="Times New Roman" w:hAnsi="Verdana" w:cs="Times New Roman"/>
          <w:b/>
          <w:bCs/>
          <w:color w:val="222222"/>
          <w:kern w:val="0"/>
          <w:sz w:val="23"/>
          <w:szCs w:val="23"/>
          <w14:ligatures w14:val="none"/>
        </w:rPr>
        <w:t> OpenUI5</w:t>
      </w:r>
      <w:r w:rsidRPr="007B103E">
        <w:rPr>
          <w:rFonts w:ascii="Verdana" w:eastAsia="Times New Roman" w:hAnsi="Verdana" w:cs="Times New Roman"/>
          <w:color w:val="222222"/>
          <w:kern w:val="0"/>
          <w:sz w:val="23"/>
          <w:szCs w:val="23"/>
          <w14:ligatures w14:val="none"/>
        </w:rPr>
        <w:t> library maintained by </w:t>
      </w:r>
      <w:r w:rsidRPr="007B103E">
        <w:rPr>
          <w:rFonts w:ascii="Verdana" w:eastAsia="Times New Roman" w:hAnsi="Verdana" w:cs="Times New Roman"/>
          <w:b/>
          <w:bCs/>
          <w:color w:val="222222"/>
          <w:kern w:val="0"/>
          <w:sz w:val="23"/>
          <w:szCs w:val="23"/>
          <w14:ligatures w14:val="none"/>
        </w:rPr>
        <w:t>SAP</w:t>
      </w:r>
    </w:p>
    <w:p w14:paraId="09617DEA" w14:textId="77777777" w:rsidR="0025233B" w:rsidRDefault="0025233B" w:rsidP="0025233B">
      <w:pPr>
        <w:shd w:val="clear" w:color="auto" w:fill="FFFFFF"/>
        <w:spacing w:after="60" w:line="240" w:lineRule="auto"/>
        <w:rPr>
          <w:rFonts w:ascii="Verdana" w:eastAsia="Times New Roman" w:hAnsi="Verdana" w:cs="Times New Roman"/>
          <w:b/>
          <w:bCs/>
          <w:color w:val="222222"/>
          <w:kern w:val="0"/>
          <w:sz w:val="23"/>
          <w:szCs w:val="23"/>
          <w14:ligatures w14:val="none"/>
        </w:rPr>
      </w:pPr>
    </w:p>
    <w:p w14:paraId="2D967203" w14:textId="77777777" w:rsidR="0025233B" w:rsidRDefault="0025233B" w:rsidP="0025233B">
      <w:pPr>
        <w:shd w:val="clear" w:color="auto" w:fill="FFFFFF"/>
        <w:spacing w:after="60" w:line="240" w:lineRule="auto"/>
        <w:rPr>
          <w:rFonts w:ascii="Verdana" w:eastAsia="Times New Roman" w:hAnsi="Verdana" w:cs="Times New Roman"/>
          <w:b/>
          <w:bCs/>
          <w:color w:val="222222"/>
          <w:kern w:val="0"/>
          <w:sz w:val="23"/>
          <w:szCs w:val="23"/>
          <w14:ligatures w14:val="none"/>
        </w:rPr>
      </w:pPr>
    </w:p>
    <w:p w14:paraId="47D9F766" w14:textId="40EB809D" w:rsidR="00795098" w:rsidRDefault="00795098" w:rsidP="0025233B">
      <w:pPr>
        <w:shd w:val="clear" w:color="auto" w:fill="FFFFFF"/>
        <w:spacing w:after="60" w:line="240" w:lineRule="auto"/>
        <w:rPr>
          <w:rFonts w:ascii="Verdana" w:eastAsia="Times New Roman" w:hAnsi="Verdana" w:cs="Times New Roman"/>
          <w:b/>
          <w:bCs/>
          <w:color w:val="222222"/>
          <w:kern w:val="0"/>
          <w:sz w:val="23"/>
          <w:szCs w:val="23"/>
          <w14:ligatures w14:val="none"/>
        </w:rPr>
      </w:pPr>
    </w:p>
    <w:p w14:paraId="27537726" w14:textId="469DD3EA" w:rsidR="00795098" w:rsidRPr="007B103E" w:rsidRDefault="00795098" w:rsidP="00795098">
      <w:pPr>
        <w:shd w:val="clear" w:color="auto" w:fill="FFFFFF"/>
        <w:spacing w:after="60" w:line="240" w:lineRule="auto"/>
        <w:jc w:val="center"/>
        <w:rPr>
          <w:rFonts w:ascii="Verdana" w:eastAsia="Times New Roman" w:hAnsi="Verdana" w:cs="Times New Roman"/>
          <w:color w:val="222222"/>
          <w:kern w:val="0"/>
          <w:sz w:val="23"/>
          <w:szCs w:val="23"/>
          <w14:ligatures w14:val="none"/>
        </w:rPr>
      </w:pPr>
      <w:r>
        <w:rPr>
          <w:rFonts w:ascii="Verdana" w:eastAsia="Times New Roman" w:hAnsi="Verdana" w:cs="Times New Roman"/>
          <w:b/>
          <w:bCs/>
          <w:color w:val="222222"/>
          <w:kern w:val="0"/>
          <w:sz w:val="23"/>
          <w:szCs w:val="23"/>
          <w14:ligatures w14:val="none"/>
        </w:rPr>
        <w:t>ODATA V1</w:t>
      </w:r>
    </w:p>
    <w:p w14:paraId="4F063104" w14:textId="77777777" w:rsidR="00BE7FCA" w:rsidRDefault="00BE7FCA" w:rsidP="002F1B38">
      <w:pPr>
        <w:rPr>
          <w:rFonts w:ascii="Arial" w:hAnsi="Arial" w:cs="Arial"/>
          <w:color w:val="202122"/>
          <w:sz w:val="21"/>
          <w:szCs w:val="21"/>
          <w:shd w:val="clear" w:color="auto" w:fill="FFFFFF"/>
        </w:rPr>
      </w:pPr>
    </w:p>
    <w:p w14:paraId="7C2861D2" w14:textId="7F761B8D" w:rsidR="00795098" w:rsidRDefault="00573A80" w:rsidP="002F1B38">
      <w:pPr>
        <w:rPr>
          <w:rFonts w:ascii="Roboto" w:hAnsi="Roboto"/>
          <w:color w:val="43474E"/>
          <w:spacing w:val="2"/>
          <w:sz w:val="21"/>
          <w:szCs w:val="21"/>
          <w:shd w:val="clear" w:color="auto" w:fill="FFFFFF"/>
        </w:rPr>
      </w:pPr>
      <w:r>
        <w:rPr>
          <w:rFonts w:ascii="Roboto" w:hAnsi="Roboto"/>
          <w:color w:val="43474E"/>
          <w:spacing w:val="2"/>
          <w:sz w:val="21"/>
          <w:szCs w:val="21"/>
          <w:shd w:val="clear" w:color="auto" w:fill="FFFFFF"/>
        </w:rPr>
        <w:t>Also known as A2X (SOAP) services, these can be used to integrate with non-SAP systems with or without middleware.</w:t>
      </w:r>
    </w:p>
    <w:p w14:paraId="5B559977" w14:textId="018D7293" w:rsidR="00B67CD3" w:rsidRDefault="00B67CD3" w:rsidP="002F1B38">
      <w:pPr>
        <w:rPr>
          <w:rFonts w:ascii="Roboto" w:hAnsi="Roboto"/>
          <w:color w:val="43474E"/>
          <w:spacing w:val="2"/>
          <w:sz w:val="21"/>
          <w:szCs w:val="21"/>
          <w:shd w:val="clear" w:color="auto" w:fill="FFFFFF"/>
        </w:rPr>
      </w:pPr>
      <w:proofErr w:type="spellStart"/>
      <w:r>
        <w:rPr>
          <w:rFonts w:ascii="Roboto" w:hAnsi="Roboto"/>
          <w:color w:val="43474E"/>
          <w:spacing w:val="2"/>
          <w:sz w:val="21"/>
          <w:szCs w:val="21"/>
          <w:shd w:val="clear" w:color="auto" w:fill="FFFFFF"/>
        </w:rPr>
        <w:t>Odata</w:t>
      </w:r>
      <w:proofErr w:type="spellEnd"/>
      <w:r>
        <w:rPr>
          <w:rFonts w:ascii="Roboto" w:hAnsi="Roboto"/>
          <w:color w:val="43474E"/>
          <w:spacing w:val="2"/>
          <w:sz w:val="21"/>
          <w:szCs w:val="21"/>
          <w:shd w:val="clear" w:color="auto" w:fill="FFFFFF"/>
        </w:rPr>
        <w:t xml:space="preserve"> has there own data type </w:t>
      </w:r>
    </w:p>
    <w:p w14:paraId="4DA3AC25" w14:textId="638E0E8C" w:rsidR="00B050BA" w:rsidRDefault="00B050BA" w:rsidP="002F1B38">
      <w:pPr>
        <w:rPr>
          <w:rFonts w:ascii="Roboto" w:hAnsi="Roboto"/>
          <w:color w:val="43474E"/>
          <w:spacing w:val="2"/>
          <w:sz w:val="21"/>
          <w:szCs w:val="21"/>
          <w:shd w:val="clear" w:color="auto" w:fill="FFFFFF"/>
        </w:rPr>
      </w:pPr>
      <w:r>
        <w:rPr>
          <w:rFonts w:ascii="Roboto" w:hAnsi="Roboto"/>
          <w:color w:val="43474E"/>
          <w:spacing w:val="2"/>
          <w:sz w:val="21"/>
          <w:szCs w:val="21"/>
          <w:shd w:val="clear" w:color="auto" w:fill="FFFFFF"/>
        </w:rPr>
        <w:t xml:space="preserve">Example .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20"/>
        <w:gridCol w:w="6840"/>
      </w:tblGrid>
      <w:tr w:rsidR="0064774B" w:rsidRPr="0064774B" w14:paraId="06A2EAFE" w14:textId="77777777" w:rsidTr="0064774B">
        <w:tc>
          <w:tcPr>
            <w:tcW w:w="222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52DB4A70" w14:textId="77777777" w:rsidR="0064774B" w:rsidRPr="0064774B" w:rsidRDefault="0064774B" w:rsidP="0064774B">
            <w:pPr>
              <w:spacing w:after="0" w:line="240" w:lineRule="auto"/>
              <w:rPr>
                <w:rFonts w:ascii="Ubuntu" w:eastAsia="Times New Roman" w:hAnsi="Ubuntu" w:cs="Times New Roman"/>
                <w:b/>
                <w:bCs/>
                <w:color w:val="333333"/>
                <w:kern w:val="0"/>
                <w:sz w:val="21"/>
                <w:szCs w:val="21"/>
                <w14:ligatures w14:val="none"/>
              </w:rPr>
            </w:pPr>
            <w:r w:rsidRPr="0064774B">
              <w:rPr>
                <w:rFonts w:ascii="Ubuntu" w:eastAsia="Times New Roman" w:hAnsi="Ubuntu" w:cs="Times New Roman"/>
                <w:b/>
                <w:bCs/>
                <w:color w:val="333333"/>
                <w:kern w:val="0"/>
                <w:sz w:val="21"/>
                <w:szCs w:val="21"/>
                <w14:ligatures w14:val="none"/>
              </w:rPr>
              <w:t>Primitive Type</w:t>
            </w:r>
          </w:p>
        </w:tc>
        <w:tc>
          <w:tcPr>
            <w:tcW w:w="6840" w:type="dxa"/>
            <w:tcBorders>
              <w:top w:val="outset" w:sz="6" w:space="0" w:color="auto"/>
              <w:left w:val="outset" w:sz="6" w:space="0" w:color="auto"/>
              <w:bottom w:val="outset" w:sz="6" w:space="0" w:color="auto"/>
              <w:right w:val="outset" w:sz="6" w:space="0" w:color="auto"/>
            </w:tcBorders>
            <w:shd w:val="clear" w:color="auto" w:fill="FFFFFF"/>
            <w:vAlign w:val="bottom"/>
            <w:hideMark/>
          </w:tcPr>
          <w:p w14:paraId="41C3911D" w14:textId="77777777" w:rsidR="0064774B" w:rsidRPr="0064774B" w:rsidRDefault="0064774B" w:rsidP="0064774B">
            <w:pPr>
              <w:spacing w:after="0" w:line="240" w:lineRule="auto"/>
              <w:rPr>
                <w:rFonts w:ascii="Ubuntu" w:eastAsia="Times New Roman" w:hAnsi="Ubuntu" w:cs="Times New Roman"/>
                <w:b/>
                <w:bCs/>
                <w:color w:val="333333"/>
                <w:kern w:val="0"/>
                <w:sz w:val="21"/>
                <w:szCs w:val="21"/>
                <w14:ligatures w14:val="none"/>
              </w:rPr>
            </w:pPr>
            <w:r w:rsidRPr="0064774B">
              <w:rPr>
                <w:rFonts w:ascii="Ubuntu" w:eastAsia="Times New Roman" w:hAnsi="Ubuntu" w:cs="Times New Roman"/>
                <w:b/>
                <w:bCs/>
                <w:color w:val="333333"/>
                <w:kern w:val="0"/>
                <w:sz w:val="21"/>
                <w:szCs w:val="21"/>
                <w14:ligatures w14:val="none"/>
              </w:rPr>
              <w:t>JSON Serialization Format</w:t>
            </w:r>
          </w:p>
        </w:tc>
      </w:tr>
      <w:tr w:rsidR="0064774B" w:rsidRPr="0064774B" w14:paraId="513327E7" w14:textId="77777777" w:rsidTr="0064774B">
        <w:tc>
          <w:tcPr>
            <w:tcW w:w="2220" w:type="dxa"/>
            <w:tcBorders>
              <w:top w:val="outset" w:sz="6" w:space="0" w:color="auto"/>
              <w:left w:val="outset" w:sz="6" w:space="0" w:color="auto"/>
              <w:bottom w:val="outset" w:sz="6" w:space="0" w:color="auto"/>
              <w:right w:val="outset" w:sz="6" w:space="0" w:color="auto"/>
            </w:tcBorders>
            <w:shd w:val="clear" w:color="auto" w:fill="FFFFFF"/>
            <w:hideMark/>
          </w:tcPr>
          <w:p w14:paraId="331DC381"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proofErr w:type="spellStart"/>
            <w:r w:rsidRPr="0064774B">
              <w:rPr>
                <w:rFonts w:ascii="Ubuntu" w:eastAsia="Times New Roman" w:hAnsi="Ubuntu" w:cs="Times New Roman"/>
                <w:color w:val="333333"/>
                <w:kern w:val="0"/>
                <w:sz w:val="21"/>
                <w:szCs w:val="21"/>
                <w14:ligatures w14:val="none"/>
              </w:rPr>
              <w:t>Edm.Binary</w:t>
            </w:r>
            <w:proofErr w:type="spellEnd"/>
          </w:p>
        </w:tc>
        <w:tc>
          <w:tcPr>
            <w:tcW w:w="6840" w:type="dxa"/>
            <w:tcBorders>
              <w:top w:val="outset" w:sz="6" w:space="0" w:color="auto"/>
              <w:left w:val="outset" w:sz="6" w:space="0" w:color="auto"/>
              <w:bottom w:val="outset" w:sz="6" w:space="0" w:color="auto"/>
              <w:right w:val="outset" w:sz="6" w:space="0" w:color="auto"/>
            </w:tcBorders>
            <w:shd w:val="clear" w:color="auto" w:fill="FFFFFF"/>
            <w:hideMark/>
          </w:tcPr>
          <w:p w14:paraId="17E1EC4E"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r w:rsidRPr="0064774B">
              <w:rPr>
                <w:rFonts w:ascii="Ubuntu" w:eastAsia="Times New Roman" w:hAnsi="Ubuntu" w:cs="Times New Roman"/>
                <w:color w:val="333333"/>
                <w:kern w:val="0"/>
                <w:sz w:val="21"/>
                <w:szCs w:val="21"/>
                <w14:ligatures w14:val="none"/>
              </w:rPr>
              <w:t xml:space="preserve">Base64 encoded value of an </w:t>
            </w:r>
            <w:proofErr w:type="spellStart"/>
            <w:r w:rsidRPr="0064774B">
              <w:rPr>
                <w:rFonts w:ascii="Ubuntu" w:eastAsia="Times New Roman" w:hAnsi="Ubuntu" w:cs="Times New Roman"/>
                <w:color w:val="333333"/>
                <w:kern w:val="0"/>
                <w:sz w:val="21"/>
                <w:szCs w:val="21"/>
                <w14:ligatures w14:val="none"/>
              </w:rPr>
              <w:t>EDM.Binary</w:t>
            </w:r>
            <w:proofErr w:type="spellEnd"/>
            <w:r w:rsidRPr="0064774B">
              <w:rPr>
                <w:rFonts w:ascii="Ubuntu" w:eastAsia="Times New Roman" w:hAnsi="Ubuntu" w:cs="Times New Roman"/>
                <w:color w:val="333333"/>
                <w:kern w:val="0"/>
                <w:sz w:val="21"/>
                <w:szCs w:val="21"/>
                <w14:ligatures w14:val="none"/>
              </w:rPr>
              <w:t xml:space="preserve"> value represented as a JSON string</w:t>
            </w:r>
          </w:p>
        </w:tc>
      </w:tr>
      <w:tr w:rsidR="0064774B" w:rsidRPr="0064774B" w14:paraId="39A93090" w14:textId="77777777" w:rsidTr="0064774B">
        <w:tc>
          <w:tcPr>
            <w:tcW w:w="2220" w:type="dxa"/>
            <w:tcBorders>
              <w:top w:val="outset" w:sz="6" w:space="0" w:color="auto"/>
              <w:left w:val="outset" w:sz="6" w:space="0" w:color="auto"/>
              <w:bottom w:val="outset" w:sz="6" w:space="0" w:color="auto"/>
              <w:right w:val="outset" w:sz="6" w:space="0" w:color="auto"/>
            </w:tcBorders>
            <w:shd w:val="clear" w:color="auto" w:fill="FFFFFF"/>
            <w:hideMark/>
          </w:tcPr>
          <w:p w14:paraId="328EB245"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proofErr w:type="spellStart"/>
            <w:r w:rsidRPr="0064774B">
              <w:rPr>
                <w:rFonts w:ascii="Ubuntu" w:eastAsia="Times New Roman" w:hAnsi="Ubuntu" w:cs="Times New Roman"/>
                <w:color w:val="333333"/>
                <w:kern w:val="0"/>
                <w:sz w:val="21"/>
                <w:szCs w:val="21"/>
                <w14:ligatures w14:val="none"/>
              </w:rPr>
              <w:t>Edm.Boolean</w:t>
            </w:r>
            <w:proofErr w:type="spellEnd"/>
          </w:p>
        </w:tc>
        <w:tc>
          <w:tcPr>
            <w:tcW w:w="6840" w:type="dxa"/>
            <w:tcBorders>
              <w:top w:val="outset" w:sz="6" w:space="0" w:color="auto"/>
              <w:left w:val="outset" w:sz="6" w:space="0" w:color="auto"/>
              <w:bottom w:val="outset" w:sz="6" w:space="0" w:color="auto"/>
              <w:right w:val="outset" w:sz="6" w:space="0" w:color="auto"/>
            </w:tcBorders>
            <w:shd w:val="clear" w:color="auto" w:fill="FFFFFF"/>
            <w:hideMark/>
          </w:tcPr>
          <w:p w14:paraId="2759C361"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r w:rsidRPr="0064774B">
              <w:rPr>
                <w:rFonts w:ascii="Ubuntu" w:eastAsia="Times New Roman" w:hAnsi="Ubuntu" w:cs="Times New Roman"/>
                <w:color w:val="333333"/>
                <w:kern w:val="0"/>
                <w:sz w:val="21"/>
                <w:szCs w:val="21"/>
                <w14:ligatures w14:val="none"/>
              </w:rPr>
              <w:t>true | false</w:t>
            </w:r>
          </w:p>
        </w:tc>
      </w:tr>
      <w:tr w:rsidR="0064774B" w:rsidRPr="0064774B" w14:paraId="577B343D" w14:textId="77777777" w:rsidTr="0064774B">
        <w:tc>
          <w:tcPr>
            <w:tcW w:w="2220" w:type="dxa"/>
            <w:tcBorders>
              <w:top w:val="outset" w:sz="6" w:space="0" w:color="auto"/>
              <w:left w:val="outset" w:sz="6" w:space="0" w:color="auto"/>
              <w:bottom w:val="outset" w:sz="6" w:space="0" w:color="auto"/>
              <w:right w:val="outset" w:sz="6" w:space="0" w:color="auto"/>
            </w:tcBorders>
            <w:shd w:val="clear" w:color="auto" w:fill="FFFFFF"/>
            <w:hideMark/>
          </w:tcPr>
          <w:p w14:paraId="2AB8D35D"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proofErr w:type="spellStart"/>
            <w:r w:rsidRPr="0064774B">
              <w:rPr>
                <w:rFonts w:ascii="Ubuntu" w:eastAsia="Times New Roman" w:hAnsi="Ubuntu" w:cs="Times New Roman"/>
                <w:color w:val="333333"/>
                <w:kern w:val="0"/>
                <w:sz w:val="21"/>
                <w:szCs w:val="21"/>
                <w14:ligatures w14:val="none"/>
              </w:rPr>
              <w:t>Edm.Byte</w:t>
            </w:r>
            <w:proofErr w:type="spellEnd"/>
          </w:p>
        </w:tc>
        <w:tc>
          <w:tcPr>
            <w:tcW w:w="6840" w:type="dxa"/>
            <w:tcBorders>
              <w:top w:val="outset" w:sz="6" w:space="0" w:color="auto"/>
              <w:left w:val="outset" w:sz="6" w:space="0" w:color="auto"/>
              <w:bottom w:val="outset" w:sz="6" w:space="0" w:color="auto"/>
              <w:right w:val="outset" w:sz="6" w:space="0" w:color="auto"/>
            </w:tcBorders>
            <w:shd w:val="clear" w:color="auto" w:fill="FFFFFF"/>
            <w:hideMark/>
          </w:tcPr>
          <w:p w14:paraId="0F916277"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r w:rsidRPr="0064774B">
              <w:rPr>
                <w:rFonts w:ascii="Ubuntu" w:eastAsia="Times New Roman" w:hAnsi="Ubuntu" w:cs="Times New Roman"/>
                <w:color w:val="333333"/>
                <w:kern w:val="0"/>
                <w:sz w:val="21"/>
                <w:szCs w:val="21"/>
                <w14:ligatures w14:val="none"/>
              </w:rPr>
              <w:t xml:space="preserve">Literal form of </w:t>
            </w:r>
            <w:proofErr w:type="spellStart"/>
            <w:r w:rsidRPr="0064774B">
              <w:rPr>
                <w:rFonts w:ascii="Ubuntu" w:eastAsia="Times New Roman" w:hAnsi="Ubuntu" w:cs="Times New Roman"/>
                <w:color w:val="333333"/>
                <w:kern w:val="0"/>
                <w:sz w:val="21"/>
                <w:szCs w:val="21"/>
                <w14:ligatures w14:val="none"/>
              </w:rPr>
              <w:t>Edm.Byte</w:t>
            </w:r>
            <w:proofErr w:type="spellEnd"/>
            <w:r w:rsidRPr="0064774B">
              <w:rPr>
                <w:rFonts w:ascii="Ubuntu" w:eastAsia="Times New Roman" w:hAnsi="Ubuntu" w:cs="Times New Roman"/>
                <w:color w:val="333333"/>
                <w:kern w:val="0"/>
                <w:sz w:val="21"/>
                <w:szCs w:val="21"/>
                <w14:ligatures w14:val="none"/>
              </w:rPr>
              <w:t xml:space="preserve"> as used in URIs formatted as a JSON string</w:t>
            </w:r>
          </w:p>
        </w:tc>
      </w:tr>
      <w:tr w:rsidR="0064774B" w:rsidRPr="0064774B" w14:paraId="59A2A095" w14:textId="77777777" w:rsidTr="0064774B">
        <w:tc>
          <w:tcPr>
            <w:tcW w:w="2220" w:type="dxa"/>
            <w:tcBorders>
              <w:top w:val="outset" w:sz="6" w:space="0" w:color="auto"/>
              <w:left w:val="outset" w:sz="6" w:space="0" w:color="auto"/>
              <w:bottom w:val="outset" w:sz="6" w:space="0" w:color="auto"/>
              <w:right w:val="outset" w:sz="6" w:space="0" w:color="auto"/>
            </w:tcBorders>
            <w:shd w:val="clear" w:color="auto" w:fill="FFFFFF"/>
            <w:hideMark/>
          </w:tcPr>
          <w:p w14:paraId="2C8FED2A"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proofErr w:type="spellStart"/>
            <w:r w:rsidRPr="0064774B">
              <w:rPr>
                <w:rFonts w:ascii="Ubuntu" w:eastAsia="Times New Roman" w:hAnsi="Ubuntu" w:cs="Times New Roman"/>
                <w:color w:val="333333"/>
                <w:kern w:val="0"/>
                <w:sz w:val="21"/>
                <w:szCs w:val="21"/>
                <w14:ligatures w14:val="none"/>
              </w:rPr>
              <w:lastRenderedPageBreak/>
              <w:t>Edm.DateTime</w:t>
            </w:r>
            <w:proofErr w:type="spellEnd"/>
          </w:p>
        </w:tc>
        <w:tc>
          <w:tcPr>
            <w:tcW w:w="6840" w:type="dxa"/>
            <w:tcBorders>
              <w:top w:val="outset" w:sz="6" w:space="0" w:color="auto"/>
              <w:left w:val="outset" w:sz="6" w:space="0" w:color="auto"/>
              <w:bottom w:val="outset" w:sz="6" w:space="0" w:color="auto"/>
              <w:right w:val="outset" w:sz="6" w:space="0" w:color="auto"/>
            </w:tcBorders>
            <w:shd w:val="clear" w:color="auto" w:fill="FFFFFF"/>
            <w:hideMark/>
          </w:tcPr>
          <w:p w14:paraId="288A3867"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r w:rsidRPr="0064774B">
              <w:rPr>
                <w:rFonts w:ascii="Ubuntu" w:eastAsia="Times New Roman" w:hAnsi="Ubuntu" w:cs="Times New Roman"/>
                <w:color w:val="333333"/>
                <w:kern w:val="0"/>
                <w:sz w:val="21"/>
                <w:szCs w:val="21"/>
                <w14:ligatures w14:val="none"/>
              </w:rPr>
              <w:t>"/Date(&lt;ticks&gt;["+" | "-" &lt;offset&gt;)/"&lt;ticks&gt; = number of milliseconds since midnight Jan 1, 1970&lt;offset&gt; = number of minutes to add or subtract</w:t>
            </w:r>
          </w:p>
        </w:tc>
      </w:tr>
      <w:tr w:rsidR="0064774B" w:rsidRPr="0064774B" w14:paraId="080D2011" w14:textId="77777777" w:rsidTr="0064774B">
        <w:tc>
          <w:tcPr>
            <w:tcW w:w="2220" w:type="dxa"/>
            <w:tcBorders>
              <w:top w:val="outset" w:sz="6" w:space="0" w:color="auto"/>
              <w:left w:val="outset" w:sz="6" w:space="0" w:color="auto"/>
              <w:bottom w:val="outset" w:sz="6" w:space="0" w:color="auto"/>
              <w:right w:val="outset" w:sz="6" w:space="0" w:color="auto"/>
            </w:tcBorders>
            <w:shd w:val="clear" w:color="auto" w:fill="FFFFFF"/>
            <w:hideMark/>
          </w:tcPr>
          <w:p w14:paraId="4EF753D0"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proofErr w:type="spellStart"/>
            <w:r w:rsidRPr="0064774B">
              <w:rPr>
                <w:rFonts w:ascii="Ubuntu" w:eastAsia="Times New Roman" w:hAnsi="Ubuntu" w:cs="Times New Roman"/>
                <w:color w:val="333333"/>
                <w:kern w:val="0"/>
                <w:sz w:val="21"/>
                <w:szCs w:val="21"/>
                <w14:ligatures w14:val="none"/>
              </w:rPr>
              <w:t>Edm.Decimal</w:t>
            </w:r>
            <w:proofErr w:type="spellEnd"/>
          </w:p>
        </w:tc>
        <w:tc>
          <w:tcPr>
            <w:tcW w:w="6840" w:type="dxa"/>
            <w:tcBorders>
              <w:top w:val="outset" w:sz="6" w:space="0" w:color="auto"/>
              <w:left w:val="outset" w:sz="6" w:space="0" w:color="auto"/>
              <w:bottom w:val="outset" w:sz="6" w:space="0" w:color="auto"/>
              <w:right w:val="outset" w:sz="6" w:space="0" w:color="auto"/>
            </w:tcBorders>
            <w:shd w:val="clear" w:color="auto" w:fill="FFFFFF"/>
            <w:hideMark/>
          </w:tcPr>
          <w:p w14:paraId="01572AAF"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r w:rsidRPr="0064774B">
              <w:rPr>
                <w:rFonts w:ascii="Ubuntu" w:eastAsia="Times New Roman" w:hAnsi="Ubuntu" w:cs="Times New Roman"/>
                <w:color w:val="333333"/>
                <w:kern w:val="0"/>
                <w:sz w:val="21"/>
                <w:szCs w:val="21"/>
                <w14:ligatures w14:val="none"/>
              </w:rPr>
              <w:t xml:space="preserve">Literal form of </w:t>
            </w:r>
            <w:proofErr w:type="spellStart"/>
            <w:r w:rsidRPr="0064774B">
              <w:rPr>
                <w:rFonts w:ascii="Ubuntu" w:eastAsia="Times New Roman" w:hAnsi="Ubuntu" w:cs="Times New Roman"/>
                <w:color w:val="333333"/>
                <w:kern w:val="0"/>
                <w:sz w:val="21"/>
                <w:szCs w:val="21"/>
                <w14:ligatures w14:val="none"/>
              </w:rPr>
              <w:t>Edm.Decimal</w:t>
            </w:r>
            <w:proofErr w:type="spellEnd"/>
            <w:r w:rsidRPr="0064774B">
              <w:rPr>
                <w:rFonts w:ascii="Ubuntu" w:eastAsia="Times New Roman" w:hAnsi="Ubuntu" w:cs="Times New Roman"/>
                <w:color w:val="333333"/>
                <w:kern w:val="0"/>
                <w:sz w:val="21"/>
                <w:szCs w:val="21"/>
                <w14:ligatures w14:val="none"/>
              </w:rPr>
              <w:t xml:space="preserve"> as used in URIs formatted as a JSON string</w:t>
            </w:r>
          </w:p>
        </w:tc>
      </w:tr>
      <w:tr w:rsidR="0064774B" w:rsidRPr="0064774B" w14:paraId="1D02E290" w14:textId="77777777" w:rsidTr="0064774B">
        <w:tc>
          <w:tcPr>
            <w:tcW w:w="2220" w:type="dxa"/>
            <w:tcBorders>
              <w:top w:val="outset" w:sz="6" w:space="0" w:color="auto"/>
              <w:left w:val="outset" w:sz="6" w:space="0" w:color="auto"/>
              <w:bottom w:val="outset" w:sz="6" w:space="0" w:color="auto"/>
              <w:right w:val="outset" w:sz="6" w:space="0" w:color="auto"/>
            </w:tcBorders>
            <w:shd w:val="clear" w:color="auto" w:fill="FFFFFF"/>
            <w:hideMark/>
          </w:tcPr>
          <w:p w14:paraId="7A93F142"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proofErr w:type="spellStart"/>
            <w:r w:rsidRPr="0064774B">
              <w:rPr>
                <w:rFonts w:ascii="Ubuntu" w:eastAsia="Times New Roman" w:hAnsi="Ubuntu" w:cs="Times New Roman"/>
                <w:color w:val="333333"/>
                <w:kern w:val="0"/>
                <w:sz w:val="21"/>
                <w:szCs w:val="21"/>
                <w14:ligatures w14:val="none"/>
              </w:rPr>
              <w:t>Edm.Double</w:t>
            </w:r>
            <w:proofErr w:type="spellEnd"/>
          </w:p>
        </w:tc>
        <w:tc>
          <w:tcPr>
            <w:tcW w:w="6840" w:type="dxa"/>
            <w:tcBorders>
              <w:top w:val="outset" w:sz="6" w:space="0" w:color="auto"/>
              <w:left w:val="outset" w:sz="6" w:space="0" w:color="auto"/>
              <w:bottom w:val="outset" w:sz="6" w:space="0" w:color="auto"/>
              <w:right w:val="outset" w:sz="6" w:space="0" w:color="auto"/>
            </w:tcBorders>
            <w:shd w:val="clear" w:color="auto" w:fill="FFFFFF"/>
            <w:hideMark/>
          </w:tcPr>
          <w:p w14:paraId="189B6874"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r w:rsidRPr="0064774B">
              <w:rPr>
                <w:rFonts w:ascii="Ubuntu" w:eastAsia="Times New Roman" w:hAnsi="Ubuntu" w:cs="Times New Roman"/>
                <w:color w:val="333333"/>
                <w:kern w:val="0"/>
                <w:sz w:val="21"/>
                <w:szCs w:val="21"/>
                <w14:ligatures w14:val="none"/>
              </w:rPr>
              <w:t xml:space="preserve">Literal form of </w:t>
            </w:r>
            <w:proofErr w:type="spellStart"/>
            <w:r w:rsidRPr="0064774B">
              <w:rPr>
                <w:rFonts w:ascii="Ubuntu" w:eastAsia="Times New Roman" w:hAnsi="Ubuntu" w:cs="Times New Roman"/>
                <w:color w:val="333333"/>
                <w:kern w:val="0"/>
                <w:sz w:val="21"/>
                <w:szCs w:val="21"/>
                <w14:ligatures w14:val="none"/>
              </w:rPr>
              <w:t>Edm.Double</w:t>
            </w:r>
            <w:proofErr w:type="spellEnd"/>
            <w:r w:rsidRPr="0064774B">
              <w:rPr>
                <w:rFonts w:ascii="Ubuntu" w:eastAsia="Times New Roman" w:hAnsi="Ubuntu" w:cs="Times New Roman"/>
                <w:color w:val="333333"/>
                <w:kern w:val="0"/>
                <w:sz w:val="21"/>
                <w:szCs w:val="21"/>
                <w14:ligatures w14:val="none"/>
              </w:rPr>
              <w:t xml:space="preserve"> as used in URIs formatted as a JSON string</w:t>
            </w:r>
          </w:p>
        </w:tc>
      </w:tr>
      <w:tr w:rsidR="0064774B" w:rsidRPr="0064774B" w14:paraId="0F45AD12" w14:textId="77777777" w:rsidTr="0064774B">
        <w:tc>
          <w:tcPr>
            <w:tcW w:w="2220" w:type="dxa"/>
            <w:tcBorders>
              <w:top w:val="outset" w:sz="6" w:space="0" w:color="auto"/>
              <w:left w:val="outset" w:sz="6" w:space="0" w:color="auto"/>
              <w:bottom w:val="outset" w:sz="6" w:space="0" w:color="auto"/>
              <w:right w:val="outset" w:sz="6" w:space="0" w:color="auto"/>
            </w:tcBorders>
            <w:shd w:val="clear" w:color="auto" w:fill="FFFFFF"/>
            <w:hideMark/>
          </w:tcPr>
          <w:p w14:paraId="12BA7F8A"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proofErr w:type="spellStart"/>
            <w:r w:rsidRPr="0064774B">
              <w:rPr>
                <w:rFonts w:ascii="Ubuntu" w:eastAsia="Times New Roman" w:hAnsi="Ubuntu" w:cs="Times New Roman"/>
                <w:color w:val="333333"/>
                <w:kern w:val="0"/>
                <w:sz w:val="21"/>
                <w:szCs w:val="21"/>
                <w14:ligatures w14:val="none"/>
              </w:rPr>
              <w:t>Edm.Guid</w:t>
            </w:r>
            <w:proofErr w:type="spellEnd"/>
          </w:p>
        </w:tc>
        <w:tc>
          <w:tcPr>
            <w:tcW w:w="6840" w:type="dxa"/>
            <w:tcBorders>
              <w:top w:val="outset" w:sz="6" w:space="0" w:color="auto"/>
              <w:left w:val="outset" w:sz="6" w:space="0" w:color="auto"/>
              <w:bottom w:val="outset" w:sz="6" w:space="0" w:color="auto"/>
              <w:right w:val="outset" w:sz="6" w:space="0" w:color="auto"/>
            </w:tcBorders>
            <w:shd w:val="clear" w:color="auto" w:fill="FFFFFF"/>
            <w:hideMark/>
          </w:tcPr>
          <w:p w14:paraId="17BB80B7" w14:textId="77777777" w:rsidR="0064774B" w:rsidRPr="0064774B" w:rsidRDefault="0064774B" w:rsidP="0064774B">
            <w:pPr>
              <w:spacing w:after="0" w:line="240" w:lineRule="auto"/>
              <w:rPr>
                <w:rFonts w:ascii="Ubuntu" w:eastAsia="Times New Roman" w:hAnsi="Ubuntu" w:cs="Times New Roman"/>
                <w:color w:val="333333"/>
                <w:kern w:val="0"/>
                <w:sz w:val="21"/>
                <w:szCs w:val="21"/>
                <w14:ligatures w14:val="none"/>
              </w:rPr>
            </w:pPr>
            <w:r w:rsidRPr="0064774B">
              <w:rPr>
                <w:rFonts w:ascii="Ubuntu" w:eastAsia="Times New Roman" w:hAnsi="Ubuntu" w:cs="Times New Roman"/>
                <w:color w:val="333333"/>
                <w:kern w:val="0"/>
                <w:sz w:val="21"/>
                <w:szCs w:val="21"/>
                <w14:ligatures w14:val="none"/>
              </w:rPr>
              <w:t xml:space="preserve">Literal form of </w:t>
            </w:r>
            <w:proofErr w:type="spellStart"/>
            <w:r w:rsidRPr="0064774B">
              <w:rPr>
                <w:rFonts w:ascii="Ubuntu" w:eastAsia="Times New Roman" w:hAnsi="Ubuntu" w:cs="Times New Roman"/>
                <w:color w:val="333333"/>
                <w:kern w:val="0"/>
                <w:sz w:val="21"/>
                <w:szCs w:val="21"/>
                <w14:ligatures w14:val="none"/>
              </w:rPr>
              <w:t>Edm.Guid</w:t>
            </w:r>
            <w:proofErr w:type="spellEnd"/>
            <w:r w:rsidRPr="0064774B">
              <w:rPr>
                <w:rFonts w:ascii="Ubuntu" w:eastAsia="Times New Roman" w:hAnsi="Ubuntu" w:cs="Times New Roman"/>
                <w:color w:val="333333"/>
                <w:kern w:val="0"/>
                <w:sz w:val="21"/>
                <w:szCs w:val="21"/>
                <w14:ligatures w14:val="none"/>
              </w:rPr>
              <w:t xml:space="preserve"> as used in URIs formatted as a JSON string</w:t>
            </w:r>
          </w:p>
        </w:tc>
      </w:tr>
    </w:tbl>
    <w:p w14:paraId="7D40B339" w14:textId="77777777" w:rsidR="00B050BA" w:rsidRDefault="00B050BA" w:rsidP="002F1B38">
      <w:pPr>
        <w:rPr>
          <w:rFonts w:ascii="Roboto" w:hAnsi="Roboto"/>
          <w:color w:val="43474E"/>
          <w:spacing w:val="2"/>
          <w:sz w:val="21"/>
          <w:szCs w:val="21"/>
          <w:shd w:val="clear" w:color="auto" w:fill="FFFFFF"/>
        </w:rPr>
      </w:pPr>
    </w:p>
    <w:p w14:paraId="672E4DE4" w14:textId="75402317" w:rsidR="0064774B" w:rsidRDefault="0064774B" w:rsidP="002F1B38">
      <w:pPr>
        <w:rPr>
          <w:rFonts w:ascii="Roboto" w:hAnsi="Roboto"/>
          <w:color w:val="43474E"/>
          <w:spacing w:val="2"/>
          <w:sz w:val="21"/>
          <w:szCs w:val="21"/>
          <w:shd w:val="clear" w:color="auto" w:fill="FFFFFF"/>
        </w:rPr>
      </w:pPr>
      <w:hyperlink r:id="rId18" w:history="1">
        <w:r w:rsidRPr="00114B3B">
          <w:rPr>
            <w:rStyle w:val="Hyperlink"/>
            <w:rFonts w:ascii="Roboto" w:hAnsi="Roboto"/>
            <w:spacing w:val="2"/>
            <w:sz w:val="21"/>
            <w:szCs w:val="21"/>
            <w:shd w:val="clear" w:color="auto" w:fill="FFFFFF"/>
          </w:rPr>
          <w:t>https://www.odata.org/documentation/odata-version-2-0/json-format/</w:t>
        </w:r>
      </w:hyperlink>
    </w:p>
    <w:p w14:paraId="70398E3E" w14:textId="77777777" w:rsidR="0064774B" w:rsidRDefault="0064774B" w:rsidP="002F1B38">
      <w:pPr>
        <w:rPr>
          <w:rFonts w:ascii="Roboto" w:hAnsi="Roboto"/>
          <w:color w:val="43474E"/>
          <w:spacing w:val="2"/>
          <w:sz w:val="21"/>
          <w:szCs w:val="21"/>
          <w:shd w:val="clear" w:color="auto" w:fill="FFFFFF"/>
        </w:rPr>
      </w:pPr>
    </w:p>
    <w:p w14:paraId="22077A3E" w14:textId="38E4410D" w:rsidR="00A07CE2" w:rsidRDefault="00A07CE2" w:rsidP="002F1B38">
      <w:pPr>
        <w:rPr>
          <w:rFonts w:ascii="Ubuntu" w:hAnsi="Ubuntu"/>
          <w:color w:val="333333"/>
          <w:sz w:val="21"/>
          <w:szCs w:val="21"/>
          <w:shd w:val="clear" w:color="auto" w:fill="FFFFFF"/>
        </w:rPr>
      </w:pPr>
      <w:r>
        <w:rPr>
          <w:rFonts w:ascii="Ubuntu" w:hAnsi="Ubuntu"/>
          <w:color w:val="333333"/>
          <w:sz w:val="21"/>
          <w:szCs w:val="21"/>
          <w:shd w:val="clear" w:color="auto" w:fill="FFFFFF"/>
        </w:rPr>
        <w:t>OData v2 supports two pieces of collection-level metadata</w:t>
      </w:r>
    </w:p>
    <w:p w14:paraId="0C5317C2" w14:textId="77777777" w:rsidR="00A07CE2" w:rsidRDefault="00A07CE2" w:rsidP="002F1B38">
      <w:pPr>
        <w:rPr>
          <w:rFonts w:ascii="Roboto" w:hAnsi="Roboto"/>
          <w:color w:val="43474E"/>
          <w:spacing w:val="2"/>
          <w:sz w:val="21"/>
          <w:szCs w:val="21"/>
          <w:shd w:val="clear" w:color="auto" w:fill="FFFFFF"/>
        </w:rPr>
      </w:pPr>
    </w:p>
    <w:p w14:paraId="07F0EE18" w14:textId="77777777" w:rsidR="008052E9" w:rsidRDefault="008052E9" w:rsidP="002F1B38">
      <w:pPr>
        <w:rPr>
          <w:rFonts w:ascii="Roboto" w:hAnsi="Roboto"/>
          <w:color w:val="43474E"/>
          <w:spacing w:val="2"/>
          <w:sz w:val="21"/>
          <w:szCs w:val="21"/>
          <w:shd w:val="clear" w:color="auto" w:fill="FFFFFF"/>
        </w:rPr>
      </w:pPr>
    </w:p>
    <w:p w14:paraId="36569A06" w14:textId="77777777" w:rsidR="00573A80" w:rsidRDefault="00573A80" w:rsidP="002F1B38">
      <w:pPr>
        <w:rPr>
          <w:rFonts w:ascii="Roboto" w:hAnsi="Roboto"/>
          <w:color w:val="43474E"/>
          <w:spacing w:val="2"/>
          <w:sz w:val="21"/>
          <w:szCs w:val="21"/>
          <w:shd w:val="clear" w:color="auto" w:fill="FFFFFF"/>
        </w:rPr>
      </w:pPr>
    </w:p>
    <w:p w14:paraId="3D438D98" w14:textId="4A91FC10" w:rsidR="00871C50" w:rsidRDefault="00871C50" w:rsidP="00871C50">
      <w:pPr>
        <w:jc w:val="center"/>
        <w:rPr>
          <w:rFonts w:ascii="Roboto" w:hAnsi="Roboto"/>
          <w:color w:val="43474E"/>
          <w:spacing w:val="2"/>
          <w:sz w:val="21"/>
          <w:szCs w:val="21"/>
          <w:shd w:val="clear" w:color="auto" w:fill="FFFFFF"/>
        </w:rPr>
      </w:pPr>
      <w:r>
        <w:rPr>
          <w:rFonts w:ascii="Roboto" w:hAnsi="Roboto"/>
          <w:color w:val="43474E"/>
          <w:spacing w:val="2"/>
          <w:sz w:val="21"/>
          <w:szCs w:val="21"/>
          <w:shd w:val="clear" w:color="auto" w:fill="FFFFFF"/>
        </w:rPr>
        <w:t>ODATA V2</w:t>
      </w:r>
    </w:p>
    <w:p w14:paraId="0E01B152" w14:textId="77777777" w:rsidR="00871C50" w:rsidRDefault="00871C50" w:rsidP="00871C50">
      <w:pPr>
        <w:jc w:val="center"/>
        <w:rPr>
          <w:rFonts w:ascii="Roboto" w:hAnsi="Roboto"/>
          <w:color w:val="43474E"/>
          <w:spacing w:val="2"/>
          <w:sz w:val="21"/>
          <w:szCs w:val="21"/>
          <w:shd w:val="clear" w:color="auto" w:fill="FFFFFF"/>
        </w:rPr>
      </w:pPr>
    </w:p>
    <w:p w14:paraId="34177E02" w14:textId="7827338F" w:rsidR="00391E62" w:rsidRDefault="00391E62" w:rsidP="00391E62">
      <w:pPr>
        <w:rPr>
          <w:rFonts w:ascii="Roboto" w:hAnsi="Roboto"/>
          <w:color w:val="43474E"/>
          <w:spacing w:val="2"/>
          <w:sz w:val="21"/>
          <w:szCs w:val="21"/>
          <w:shd w:val="clear" w:color="auto" w:fill="FFFFFF"/>
        </w:rPr>
      </w:pPr>
      <w:r>
        <w:rPr>
          <w:rFonts w:ascii="Roboto" w:hAnsi="Roboto"/>
          <w:color w:val="43474E"/>
          <w:spacing w:val="2"/>
          <w:sz w:val="21"/>
          <w:szCs w:val="21"/>
          <w:shd w:val="clear" w:color="auto" w:fill="FFFFFF"/>
        </w:rPr>
        <w:t>This version uses the non-standard MERGE HTTP method for updates with Edit semantics. After 2020, only OData v2 (REST) will be active to be used for such integrations with non-SAP systems where SAP doesn't provide standard integration.</w:t>
      </w:r>
    </w:p>
    <w:p w14:paraId="21660150" w14:textId="77777777" w:rsidR="00A4715B" w:rsidRDefault="00A4715B" w:rsidP="00391E62">
      <w:pPr>
        <w:rPr>
          <w:rFonts w:ascii="Roboto" w:hAnsi="Roboto"/>
          <w:color w:val="43474E"/>
          <w:spacing w:val="2"/>
          <w:sz w:val="21"/>
          <w:szCs w:val="21"/>
          <w:shd w:val="clear" w:color="auto" w:fill="FFFFFF"/>
        </w:rPr>
      </w:pPr>
    </w:p>
    <w:p w14:paraId="66D338DC" w14:textId="48448685" w:rsidR="00A4715B" w:rsidRDefault="00A4715B" w:rsidP="00391E62">
      <w:pPr>
        <w:rPr>
          <w:rFonts w:ascii="Roboto" w:hAnsi="Roboto"/>
          <w:color w:val="43474E"/>
          <w:spacing w:val="2"/>
          <w:sz w:val="21"/>
          <w:szCs w:val="21"/>
          <w:shd w:val="clear" w:color="auto" w:fill="FFFFFF"/>
        </w:rPr>
      </w:pPr>
      <w:proofErr w:type="spellStart"/>
      <w:r>
        <w:rPr>
          <w:rFonts w:ascii="Roboto" w:hAnsi="Roboto"/>
          <w:color w:val="43474E"/>
          <w:spacing w:val="2"/>
          <w:sz w:val="21"/>
          <w:szCs w:val="21"/>
          <w:shd w:val="clear" w:color="auto" w:fill="FFFFFF"/>
        </w:rPr>
        <w:t>Odata</w:t>
      </w:r>
      <w:proofErr w:type="spellEnd"/>
      <w:r>
        <w:rPr>
          <w:rFonts w:ascii="Roboto" w:hAnsi="Roboto"/>
          <w:color w:val="43474E"/>
          <w:spacing w:val="2"/>
          <w:sz w:val="21"/>
          <w:szCs w:val="21"/>
          <w:shd w:val="clear" w:color="auto" w:fill="FFFFFF"/>
        </w:rPr>
        <w:t xml:space="preserve"> V1 and V2 diff</w:t>
      </w:r>
    </w:p>
    <w:p w14:paraId="1FCEAC14" w14:textId="6DB07DC8" w:rsidR="00A4715B" w:rsidRDefault="009C0009" w:rsidP="00A4715B">
      <w:pPr>
        <w:pStyle w:val="ListParagraph"/>
        <w:numPr>
          <w:ilvl w:val="0"/>
          <w:numId w:val="3"/>
        </w:numPr>
        <w:rPr>
          <w:rFonts w:ascii="Roboto" w:hAnsi="Roboto"/>
          <w:color w:val="43474E"/>
          <w:spacing w:val="2"/>
          <w:sz w:val="21"/>
          <w:szCs w:val="21"/>
          <w:shd w:val="clear" w:color="auto" w:fill="FFFFFF"/>
        </w:rPr>
      </w:pPr>
      <w:r w:rsidRPr="009C0009">
        <w:rPr>
          <w:rFonts w:ascii="Roboto" w:hAnsi="Roboto"/>
          <w:color w:val="43474E"/>
          <w:spacing w:val="2"/>
          <w:sz w:val="21"/>
          <w:szCs w:val="21"/>
          <w:shd w:val="clear" w:color="auto" w:fill="FFFFFF"/>
        </w:rPr>
        <w:t>Representing Collections of Entries</w:t>
      </w:r>
    </w:p>
    <w:p w14:paraId="3F04DC2B" w14:textId="77777777" w:rsidR="0084415E" w:rsidRDefault="0084415E" w:rsidP="0084415E">
      <w:pPr>
        <w:pStyle w:val="ListParagraph"/>
        <w:rPr>
          <w:rFonts w:ascii="Roboto" w:hAnsi="Roboto"/>
          <w:color w:val="43474E"/>
          <w:spacing w:val="2"/>
          <w:sz w:val="21"/>
          <w:szCs w:val="21"/>
          <w:shd w:val="clear" w:color="auto" w:fill="FFFFFF"/>
        </w:rPr>
      </w:pPr>
    </w:p>
    <w:p w14:paraId="0A836D52" w14:textId="6F3B8CCD" w:rsidR="0084415E" w:rsidRDefault="0084415E" w:rsidP="005B5443">
      <w:pPr>
        <w:pStyle w:val="ListParagraph"/>
        <w:numPr>
          <w:ilvl w:val="0"/>
          <w:numId w:val="4"/>
        </w:numPr>
        <w:rPr>
          <w:rFonts w:ascii="Roboto" w:hAnsi="Roboto"/>
          <w:color w:val="43474E"/>
          <w:spacing w:val="2"/>
          <w:sz w:val="21"/>
          <w:szCs w:val="21"/>
          <w:shd w:val="clear" w:color="auto" w:fill="FFFFFF"/>
        </w:rPr>
      </w:pPr>
      <w:hyperlink r:id="rId19" w:history="1">
        <w:r>
          <w:rPr>
            <w:rStyle w:val="Hyperlink"/>
            <w:rFonts w:ascii="Ubuntu" w:hAnsi="Ubuntu"/>
            <w:color w:val="D23000"/>
            <w:sz w:val="21"/>
            <w:szCs w:val="21"/>
            <w:shd w:val="clear" w:color="auto" w:fill="FFFFFF"/>
          </w:rPr>
          <w:t>Collections</w:t>
        </w:r>
      </w:hyperlink>
      <w:r>
        <w:rPr>
          <w:rFonts w:ascii="Ubuntu" w:hAnsi="Ubuntu"/>
          <w:color w:val="333333"/>
          <w:sz w:val="21"/>
          <w:szCs w:val="21"/>
          <w:shd w:val="clear" w:color="auto" w:fill="FFFFFF"/>
        </w:rPr>
        <w:t> represent a set of </w:t>
      </w:r>
      <w:hyperlink r:id="rId20" w:history="1">
        <w:r>
          <w:rPr>
            <w:rStyle w:val="Hyperlink"/>
            <w:rFonts w:ascii="Ubuntu" w:hAnsi="Ubuntu"/>
            <w:color w:val="D23000"/>
            <w:sz w:val="21"/>
            <w:szCs w:val="21"/>
            <w:shd w:val="clear" w:color="auto" w:fill="FFFFFF"/>
          </w:rPr>
          <w:t>Entries</w:t>
        </w:r>
      </w:hyperlink>
      <w:r>
        <w:rPr>
          <w:rFonts w:ascii="Ubuntu" w:hAnsi="Ubuntu"/>
          <w:color w:val="333333"/>
          <w:sz w:val="21"/>
          <w:szCs w:val="21"/>
          <w:shd w:val="clear" w:color="auto" w:fill="FFFFFF"/>
        </w:rPr>
        <w:t>. In OData v1, Collections are represented as an array of objects, with one object for each Entry within the Collection. For example, a collection of Entries would be represented as shown below. The format of each object in the array is described in the </w:t>
      </w:r>
      <w:hyperlink r:id="rId21" w:anchor="RepresentingEntries" w:history="1">
        <w:r>
          <w:rPr>
            <w:rStyle w:val="Hyperlink"/>
            <w:rFonts w:ascii="Ubuntu" w:hAnsi="Ubuntu"/>
            <w:color w:val="D23000"/>
            <w:sz w:val="21"/>
            <w:szCs w:val="21"/>
            <w:shd w:val="clear" w:color="auto" w:fill="FFFFFF"/>
          </w:rPr>
          <w:t>Representing Entries</w:t>
        </w:r>
      </w:hyperlink>
      <w:r>
        <w:rPr>
          <w:rFonts w:ascii="Ubuntu" w:hAnsi="Ubuntu"/>
          <w:color w:val="333333"/>
          <w:sz w:val="21"/>
          <w:szCs w:val="21"/>
          <w:shd w:val="clear" w:color="auto" w:fill="FFFFFF"/>
        </w:rPr>
        <w:t> section. In OData v2, Collections are still represented as arrays, however to enable representing Collection-level metadata, the array of objects representing the set of Entries is included as the value of a "results" name/value pair.</w:t>
      </w:r>
    </w:p>
    <w:p w14:paraId="1785F7CB" w14:textId="77777777" w:rsidR="001A3691" w:rsidRDefault="001A3691" w:rsidP="001A3691">
      <w:pPr>
        <w:pStyle w:val="ListParagraph"/>
        <w:rPr>
          <w:rFonts w:ascii="Roboto" w:hAnsi="Roboto"/>
          <w:color w:val="43474E"/>
          <w:spacing w:val="2"/>
          <w:sz w:val="21"/>
          <w:szCs w:val="21"/>
          <w:shd w:val="clear" w:color="auto" w:fill="FFFFFF"/>
        </w:rPr>
      </w:pPr>
    </w:p>
    <w:p w14:paraId="08F4CD9B" w14:textId="77777777" w:rsidR="001A3691" w:rsidRDefault="001A3691" w:rsidP="001A3691">
      <w:pPr>
        <w:pStyle w:val="ListParagraph"/>
        <w:rPr>
          <w:rFonts w:ascii="Roboto" w:hAnsi="Roboto"/>
          <w:color w:val="43474E"/>
          <w:spacing w:val="2"/>
          <w:sz w:val="21"/>
          <w:szCs w:val="21"/>
          <w:shd w:val="clear" w:color="auto" w:fill="FFFFFF"/>
        </w:rPr>
      </w:pPr>
    </w:p>
    <w:p w14:paraId="269BBA05"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OData V1: { </w:t>
      </w:r>
    </w:p>
    <w:p w14:paraId="3F3C1CD2"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w:t>
      </w:r>
      <w:r>
        <w:rPr>
          <w:rFonts w:ascii="Consolas" w:eastAsia="Times New Roman" w:hAnsi="Consolas" w:cs="Courier New"/>
          <w:color w:val="CC3300"/>
          <w:kern w:val="0"/>
          <w:sz w:val="20"/>
          <w:szCs w:val="20"/>
          <w14:ligatures w14:val="none"/>
        </w:rPr>
        <w:t>d</w:t>
      </w:r>
      <w:r>
        <w:rPr>
          <w:rFonts w:ascii="Consolas" w:eastAsia="Times New Roman" w:hAnsi="Consolas" w:cs="Courier New"/>
          <w:color w:val="333333"/>
          <w:kern w:val="0"/>
          <w:sz w:val="20"/>
          <w:szCs w:val="20"/>
          <w14:ligatures w14:val="none"/>
        </w:rPr>
        <w:t xml:space="preserve">" : [ </w:t>
      </w:r>
    </w:p>
    <w:p w14:paraId="002A7750"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 ... }, </w:t>
      </w:r>
    </w:p>
    <w:p w14:paraId="782FF56D"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 ... }, </w:t>
      </w:r>
    </w:p>
    <w:p w14:paraId="62E74DBC"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 ... }, </w:t>
      </w:r>
    </w:p>
    <w:p w14:paraId="5E9E062D"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 </w:t>
      </w:r>
    </w:p>
    <w:p w14:paraId="6F5FE73A"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lastRenderedPageBreak/>
        <w:t xml:space="preserve">} </w:t>
      </w:r>
    </w:p>
    <w:p w14:paraId="4D369813"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OData V2: { </w:t>
      </w:r>
    </w:p>
    <w:p w14:paraId="4275026B"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w:t>
      </w:r>
      <w:r>
        <w:rPr>
          <w:rFonts w:ascii="Consolas" w:eastAsia="Times New Roman" w:hAnsi="Consolas" w:cs="Courier New"/>
          <w:color w:val="CC3300"/>
          <w:kern w:val="0"/>
          <w:sz w:val="20"/>
          <w:szCs w:val="20"/>
          <w14:ligatures w14:val="none"/>
        </w:rPr>
        <w:t>d</w:t>
      </w:r>
      <w:r>
        <w:rPr>
          <w:rFonts w:ascii="Consolas" w:eastAsia="Times New Roman" w:hAnsi="Consolas" w:cs="Courier New"/>
          <w:color w:val="333333"/>
          <w:kern w:val="0"/>
          <w:sz w:val="20"/>
          <w:szCs w:val="20"/>
          <w14:ligatures w14:val="none"/>
        </w:rPr>
        <w:t xml:space="preserve">" : { </w:t>
      </w:r>
    </w:p>
    <w:p w14:paraId="1DEAA3D5"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w:t>
      </w:r>
      <w:r>
        <w:rPr>
          <w:rFonts w:ascii="Consolas" w:eastAsia="Times New Roman" w:hAnsi="Consolas" w:cs="Courier New"/>
          <w:color w:val="CC3300"/>
          <w:kern w:val="0"/>
          <w:sz w:val="20"/>
          <w:szCs w:val="20"/>
          <w14:ligatures w14:val="none"/>
        </w:rPr>
        <w:t>results</w:t>
      </w:r>
      <w:r>
        <w:rPr>
          <w:rFonts w:ascii="Consolas" w:eastAsia="Times New Roman" w:hAnsi="Consolas" w:cs="Courier New"/>
          <w:color w:val="333333"/>
          <w:kern w:val="0"/>
          <w:sz w:val="20"/>
          <w:szCs w:val="20"/>
          <w14:ligatures w14:val="none"/>
        </w:rPr>
        <w:t xml:space="preserve">":  [ </w:t>
      </w:r>
    </w:p>
    <w:p w14:paraId="4D9BD781"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 ... }, </w:t>
      </w:r>
    </w:p>
    <w:p w14:paraId="6EA74162"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 ... }, </w:t>
      </w:r>
    </w:p>
    <w:p w14:paraId="21843E6B"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 ... }</w:t>
      </w:r>
    </w:p>
    <w:p w14:paraId="695B6569"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 </w:t>
      </w:r>
    </w:p>
    <w:p w14:paraId="724E657A"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 xml:space="preserve">  }</w:t>
      </w:r>
    </w:p>
    <w:p w14:paraId="4497EE95" w14:textId="77777777" w:rsidR="001A3691" w:rsidRDefault="001A3691" w:rsidP="001A3691">
      <w:pPr>
        <w:pBdr>
          <w:top w:val="single" w:sz="6" w:space="7" w:color="424242"/>
          <w:left w:val="single" w:sz="6" w:space="7" w:color="424242"/>
          <w:bottom w:val="single" w:sz="6" w:space="7" w:color="424242"/>
          <w:right w:val="single" w:sz="6" w:space="7" w:color="424242"/>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14:ligatures w14:val="none"/>
        </w:rPr>
      </w:pPr>
      <w:r>
        <w:rPr>
          <w:rFonts w:ascii="Consolas" w:eastAsia="Times New Roman" w:hAnsi="Consolas" w:cs="Courier New"/>
          <w:color w:val="333333"/>
          <w:kern w:val="0"/>
          <w:sz w:val="20"/>
          <w:szCs w:val="20"/>
          <w14:ligatures w14:val="none"/>
        </w:rPr>
        <w:t>}</w:t>
      </w:r>
    </w:p>
    <w:p w14:paraId="04EDE7EF" w14:textId="77777777" w:rsidR="001A3691" w:rsidRDefault="001A3691" w:rsidP="001A3691">
      <w:pPr>
        <w:pStyle w:val="ListParagraph"/>
        <w:rPr>
          <w:rFonts w:ascii="Roboto" w:hAnsi="Roboto"/>
          <w:color w:val="43474E"/>
          <w:spacing w:val="2"/>
          <w:sz w:val="21"/>
          <w:szCs w:val="21"/>
          <w:shd w:val="clear" w:color="auto" w:fill="FFFFFF"/>
        </w:rPr>
      </w:pPr>
    </w:p>
    <w:p w14:paraId="050C29B2" w14:textId="3A5BE082" w:rsidR="0084415E" w:rsidRPr="002F5A5C" w:rsidRDefault="0092199D" w:rsidP="005B5443">
      <w:pPr>
        <w:pStyle w:val="ListParagraph"/>
        <w:numPr>
          <w:ilvl w:val="0"/>
          <w:numId w:val="4"/>
        </w:numPr>
        <w:rPr>
          <w:rFonts w:ascii="Roboto" w:hAnsi="Roboto"/>
          <w:color w:val="43474E"/>
          <w:spacing w:val="2"/>
          <w:sz w:val="21"/>
          <w:szCs w:val="21"/>
          <w:shd w:val="clear" w:color="auto" w:fill="FFFFFF"/>
        </w:rPr>
      </w:pPr>
      <w:r w:rsidRPr="005B5443">
        <w:rPr>
          <w:rFonts w:ascii="Ubuntu" w:hAnsi="Ubuntu"/>
          <w:color w:val="333333"/>
          <w:sz w:val="21"/>
          <w:szCs w:val="21"/>
          <w:shd w:val="clear" w:color="auto" w:fill="FFFFFF"/>
        </w:rPr>
        <w:t>OData v2 supports two pieces of collection-level metadata: an Entry count (the count of the number of entities in the Collection) and "next links" in the case when a </w:t>
      </w:r>
      <w:hyperlink r:id="rId22" w:history="1">
        <w:r w:rsidRPr="005B5443">
          <w:rPr>
            <w:rStyle w:val="Hyperlink"/>
            <w:rFonts w:ascii="Ubuntu" w:hAnsi="Ubuntu"/>
            <w:color w:val="D23000"/>
            <w:sz w:val="21"/>
            <w:szCs w:val="21"/>
            <w:shd w:val="clear" w:color="auto" w:fill="FFFFFF"/>
          </w:rPr>
          <w:t>partial listing</w:t>
        </w:r>
      </w:hyperlink>
      <w:r w:rsidRPr="005B5443">
        <w:rPr>
          <w:rFonts w:ascii="Ubuntu" w:hAnsi="Ubuntu"/>
          <w:color w:val="333333"/>
          <w:sz w:val="21"/>
          <w:szCs w:val="21"/>
          <w:shd w:val="clear" w:color="auto" w:fill="FFFFFF"/>
        </w:rPr>
        <w:t> of the Collection of Entries is being represented</w:t>
      </w:r>
    </w:p>
    <w:p w14:paraId="5718C058" w14:textId="415C455C" w:rsidR="002F5A5C" w:rsidRDefault="002F5A5C" w:rsidP="002F5A5C">
      <w:pPr>
        <w:rPr>
          <w:rFonts w:ascii="Roboto" w:hAnsi="Roboto"/>
          <w:color w:val="43474E"/>
          <w:spacing w:val="2"/>
          <w:sz w:val="21"/>
          <w:szCs w:val="21"/>
          <w:shd w:val="clear" w:color="auto" w:fill="FFFFFF"/>
        </w:rPr>
      </w:pPr>
      <w:r>
        <w:rPr>
          <w:rFonts w:ascii="Roboto" w:hAnsi="Roboto"/>
          <w:color w:val="43474E"/>
          <w:spacing w:val="2"/>
          <w:sz w:val="21"/>
          <w:szCs w:val="21"/>
          <w:shd w:val="clear" w:color="auto" w:fill="FFFFFF"/>
        </w:rPr>
        <w:t>Example .</w:t>
      </w:r>
    </w:p>
    <w:p w14:paraId="55125DAF"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nx"/>
          <w:rFonts w:ascii="Consolas" w:hAnsi="Consolas"/>
          <w:color w:val="333333"/>
        </w:rPr>
        <w:t>OData</w:t>
      </w:r>
      <w:r>
        <w:rPr>
          <w:rStyle w:val="HTMLCode"/>
          <w:rFonts w:ascii="Consolas" w:hAnsi="Consolas"/>
          <w:color w:val="333333"/>
        </w:rPr>
        <w:t xml:space="preserve"> </w:t>
      </w:r>
      <w:r>
        <w:rPr>
          <w:rStyle w:val="nx"/>
          <w:rFonts w:ascii="Consolas" w:hAnsi="Consolas"/>
          <w:color w:val="333333"/>
        </w:rPr>
        <w:t>V2</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3CA0E1F5"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d</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0309569D"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results</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184C7A03"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__metadata</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48F188AD"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w:t>
      </w:r>
      <w:proofErr w:type="spellStart"/>
      <w:r>
        <w:rPr>
          <w:rStyle w:val="s2"/>
          <w:rFonts w:ascii="Consolas" w:hAnsi="Consolas"/>
          <w:color w:val="CC3300"/>
        </w:rPr>
        <w:t>OData.svc</w:t>
      </w:r>
      <w:proofErr w:type="spellEnd"/>
      <w:r>
        <w:rPr>
          <w:rStyle w:val="s2"/>
          <w:rFonts w:ascii="Consolas" w:hAnsi="Consolas"/>
          <w:color w:val="CC3300"/>
        </w:rPr>
        <w:t>/Categories(0)</w:t>
      </w:r>
      <w:r>
        <w:rPr>
          <w:rStyle w:val="dl"/>
          <w:rFonts w:ascii="Consolas" w:hAnsi="Consolas"/>
          <w:color w:val="333333"/>
        </w:rPr>
        <w:t>"</w:t>
      </w:r>
      <w:r>
        <w:rPr>
          <w:rStyle w:val="p"/>
          <w:rFonts w:ascii="Consolas" w:hAnsi="Consolas"/>
          <w:color w:val="333333"/>
        </w:rPr>
        <w:t>,</w:t>
      </w:r>
    </w:p>
    <w:p w14:paraId="75153F8B"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type</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DataServiceProviderDemo.Category</w:t>
      </w:r>
      <w:proofErr w:type="spellEnd"/>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ID</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mi"/>
          <w:rFonts w:ascii="Consolas" w:hAnsi="Consolas"/>
          <w:color w:val="913900"/>
        </w:rPr>
        <w:t>0</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Name</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Food</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p>
    <w:p w14:paraId="4B33AA83"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Products</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1821368A"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__deferred</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4D360288"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https://services.odata.org/OData/OData.svc/Categories(0)/Products</w:t>
      </w:r>
      <w:r>
        <w:rPr>
          <w:rStyle w:val="dl"/>
          <w:rFonts w:ascii="Consolas" w:hAnsi="Consolas"/>
          <w:color w:val="333333"/>
        </w:rPr>
        <w:t>"</w:t>
      </w:r>
    </w:p>
    <w:p w14:paraId="2C0BF04D"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610E8C18"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0621518F"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47429073"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cm"/>
          <w:rFonts w:ascii="Consolas" w:hAnsi="Consolas"/>
          <w:i/>
          <w:iCs/>
          <w:color w:val="000CFF"/>
        </w:rPr>
        <w:t>/* another Category Entry */</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5FAC59C7"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cm"/>
          <w:rFonts w:ascii="Consolas" w:hAnsi="Consolas"/>
          <w:i/>
          <w:iCs/>
          <w:color w:val="000CFF"/>
        </w:rPr>
        <w:t>/* another Category Entry */</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71FD0480"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cm"/>
          <w:rFonts w:ascii="Consolas" w:hAnsi="Consolas"/>
          <w:i/>
          <w:iCs/>
          <w:color w:val="000CFF"/>
        </w:rPr>
        <w:t>/* another Category Entry */</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12A2A135"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040F27BA"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__count</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3</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p>
    <w:p w14:paraId="5473CA42"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__next</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w:t>
      </w:r>
      <w:proofErr w:type="spellStart"/>
      <w:r>
        <w:rPr>
          <w:rStyle w:val="s2"/>
          <w:rFonts w:ascii="Consolas" w:hAnsi="Consolas"/>
          <w:color w:val="CC3300"/>
        </w:rPr>
        <w:t>OData.svc$skiptoken</w:t>
      </w:r>
      <w:proofErr w:type="spellEnd"/>
      <w:r>
        <w:rPr>
          <w:rStyle w:val="s2"/>
          <w:rFonts w:ascii="Consolas" w:hAnsi="Consolas"/>
          <w:color w:val="CC3300"/>
        </w:rPr>
        <w:t>=12</w:t>
      </w:r>
      <w:r>
        <w:rPr>
          <w:rStyle w:val="dl"/>
          <w:rFonts w:ascii="Consolas" w:hAnsi="Consolas"/>
          <w:color w:val="333333"/>
        </w:rPr>
        <w:t>"</w:t>
      </w:r>
    </w:p>
    <w:p w14:paraId="79232EF3"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r>
        <w:rPr>
          <w:rStyle w:val="p"/>
          <w:rFonts w:ascii="Consolas" w:hAnsi="Consolas"/>
          <w:color w:val="333333"/>
        </w:rPr>
        <w:t>}</w:t>
      </w:r>
      <w:r>
        <w:rPr>
          <w:rStyle w:val="HTMLCode"/>
          <w:rFonts w:ascii="Consolas" w:hAnsi="Consolas"/>
          <w:color w:val="333333"/>
        </w:rPr>
        <w:t xml:space="preserve"> </w:t>
      </w:r>
    </w:p>
    <w:p w14:paraId="55CD0C79" w14:textId="77777777" w:rsidR="002F5A5C" w:rsidRDefault="002F5A5C" w:rsidP="002F5A5C">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Fonts w:ascii="Consolas" w:hAnsi="Consolas"/>
          <w:color w:val="333333"/>
        </w:rPr>
      </w:pPr>
      <w:r>
        <w:rPr>
          <w:rStyle w:val="p"/>
          <w:rFonts w:ascii="Consolas" w:hAnsi="Consolas"/>
          <w:color w:val="333333"/>
        </w:rPr>
        <w:t>}</w:t>
      </w:r>
    </w:p>
    <w:p w14:paraId="55058CBE" w14:textId="77777777" w:rsidR="002F5A5C" w:rsidRDefault="002F5A5C" w:rsidP="002F5A5C">
      <w:pPr>
        <w:rPr>
          <w:rFonts w:ascii="Roboto" w:hAnsi="Roboto"/>
          <w:color w:val="43474E"/>
          <w:spacing w:val="2"/>
          <w:sz w:val="21"/>
          <w:szCs w:val="21"/>
          <w:shd w:val="clear" w:color="auto" w:fill="FFFFFF"/>
        </w:rPr>
      </w:pPr>
    </w:p>
    <w:p w14:paraId="6DE20A06" w14:textId="5DB28780" w:rsidR="002F5A5C" w:rsidRDefault="008E7AF2" w:rsidP="008E7AF2">
      <w:pPr>
        <w:pStyle w:val="ListParagraph"/>
        <w:numPr>
          <w:ilvl w:val="0"/>
          <w:numId w:val="3"/>
        </w:numPr>
        <w:rPr>
          <w:rFonts w:ascii="Roboto" w:hAnsi="Roboto"/>
          <w:color w:val="43474E"/>
          <w:spacing w:val="2"/>
          <w:sz w:val="21"/>
          <w:szCs w:val="21"/>
          <w:shd w:val="clear" w:color="auto" w:fill="FFFFFF"/>
        </w:rPr>
      </w:pPr>
      <w:r w:rsidRPr="008E7AF2">
        <w:rPr>
          <w:rFonts w:ascii="Roboto" w:hAnsi="Roboto"/>
          <w:color w:val="43474E"/>
          <w:spacing w:val="2"/>
          <w:sz w:val="21"/>
          <w:szCs w:val="21"/>
          <w:shd w:val="clear" w:color="auto" w:fill="FFFFFF"/>
        </w:rPr>
        <w:t>Representing Entries</w:t>
      </w:r>
    </w:p>
    <w:p w14:paraId="2C8C9DC1" w14:textId="386B04C5" w:rsidR="00343669" w:rsidRDefault="00343669" w:rsidP="00343669">
      <w:pPr>
        <w:pStyle w:val="ListParagraph"/>
        <w:rPr>
          <w:rFonts w:ascii="Ubuntu" w:hAnsi="Ubuntu"/>
          <w:color w:val="333333"/>
          <w:sz w:val="21"/>
          <w:szCs w:val="21"/>
          <w:shd w:val="clear" w:color="auto" w:fill="FFFFFF"/>
        </w:rPr>
      </w:pPr>
      <w:r>
        <w:rPr>
          <w:rFonts w:ascii="Ubuntu" w:hAnsi="Ubuntu"/>
          <w:color w:val="333333"/>
          <w:sz w:val="21"/>
          <w:szCs w:val="21"/>
          <w:shd w:val="clear" w:color="auto" w:fill="FFFFFF"/>
        </w:rPr>
        <w:t>In OData v1, Entries are represented as JSON objects with all the </w:t>
      </w:r>
      <w:hyperlink r:id="rId23" w:history="1">
        <w:r>
          <w:rPr>
            <w:rStyle w:val="Hyperlink"/>
            <w:rFonts w:ascii="Ubuntu" w:hAnsi="Ubuntu"/>
            <w:color w:val="D23000"/>
            <w:sz w:val="21"/>
            <w:szCs w:val="21"/>
            <w:shd w:val="clear" w:color="auto" w:fill="FFFFFF"/>
          </w:rPr>
          <w:t>properties</w:t>
        </w:r>
      </w:hyperlink>
      <w:r>
        <w:rPr>
          <w:rFonts w:ascii="Ubuntu" w:hAnsi="Ubuntu"/>
          <w:color w:val="333333"/>
          <w:sz w:val="21"/>
          <w:szCs w:val="21"/>
          <w:shd w:val="clear" w:color="auto" w:fill="FFFFFF"/>
        </w:rPr>
        <w:t> of the Entry represented as name/value pairs of the object</w:t>
      </w:r>
    </w:p>
    <w:p w14:paraId="775F62CF" w14:textId="77777777" w:rsidR="00222CAB" w:rsidRDefault="00222CAB" w:rsidP="00343669">
      <w:pPr>
        <w:pStyle w:val="ListParagraph"/>
        <w:rPr>
          <w:rFonts w:ascii="Ubuntu" w:hAnsi="Ubuntu"/>
          <w:color w:val="333333"/>
          <w:sz w:val="21"/>
          <w:szCs w:val="21"/>
          <w:shd w:val="clear" w:color="auto" w:fill="FFFFFF"/>
        </w:rPr>
      </w:pPr>
    </w:p>
    <w:p w14:paraId="7E2688D9" w14:textId="51DBC2B0" w:rsidR="00343669" w:rsidRDefault="00343669" w:rsidP="00343669">
      <w:pPr>
        <w:pStyle w:val="ListParagraph"/>
        <w:rPr>
          <w:rFonts w:ascii="Ubuntu" w:hAnsi="Ubuntu"/>
          <w:color w:val="333333"/>
          <w:sz w:val="21"/>
          <w:szCs w:val="21"/>
          <w:shd w:val="clear" w:color="auto" w:fill="FFFFFF"/>
        </w:rPr>
      </w:pPr>
      <w:r>
        <w:rPr>
          <w:rFonts w:ascii="Ubuntu" w:hAnsi="Ubuntu"/>
          <w:color w:val="333333"/>
          <w:sz w:val="21"/>
          <w:szCs w:val="21"/>
          <w:shd w:val="clear" w:color="auto" w:fill="FFFFFF"/>
        </w:rPr>
        <w:t xml:space="preserve">But </w:t>
      </w:r>
    </w:p>
    <w:p w14:paraId="0C694DAF" w14:textId="16408964" w:rsidR="00343669" w:rsidRPr="008E7AF2" w:rsidRDefault="00343669" w:rsidP="00343669">
      <w:pPr>
        <w:pStyle w:val="ListParagraph"/>
        <w:rPr>
          <w:rFonts w:ascii="Roboto" w:hAnsi="Roboto"/>
          <w:color w:val="43474E"/>
          <w:spacing w:val="2"/>
          <w:sz w:val="21"/>
          <w:szCs w:val="21"/>
          <w:shd w:val="clear" w:color="auto" w:fill="FFFFFF"/>
        </w:rPr>
      </w:pPr>
      <w:r>
        <w:rPr>
          <w:rFonts w:ascii="Ubuntu" w:hAnsi="Ubuntu"/>
          <w:color w:val="333333"/>
          <w:sz w:val="21"/>
          <w:szCs w:val="21"/>
          <w:shd w:val="clear" w:color="auto" w:fill="FFFFFF"/>
        </w:rPr>
        <w:t xml:space="preserve">OData v2 </w:t>
      </w:r>
      <w:r w:rsidR="00222CAB">
        <w:rPr>
          <w:rFonts w:ascii="Ubuntu" w:hAnsi="Ubuntu"/>
          <w:color w:val="333333"/>
          <w:sz w:val="21"/>
          <w:szCs w:val="21"/>
          <w:shd w:val="clear" w:color="auto" w:fill="FFFFFF"/>
        </w:rPr>
        <w:t xml:space="preserve"> </w:t>
      </w:r>
      <w:r w:rsidR="00222CAB">
        <w:rPr>
          <w:rFonts w:ascii="Ubuntu" w:hAnsi="Ubuntu"/>
          <w:color w:val="333333"/>
          <w:sz w:val="21"/>
          <w:szCs w:val="21"/>
          <w:shd w:val="clear" w:color="auto" w:fill="FFFFFF"/>
        </w:rPr>
        <w:t>represents Entries the same way as V1. An optional "__metadata" name/value pair is the only pair that should be included on the object that does not directly represent a Property of the Entry being represented. This name/value pair is not data, but instead, by convention defined in this document, specifies the metadata for the Entry being represented</w:t>
      </w:r>
    </w:p>
    <w:p w14:paraId="06530AAE" w14:textId="77777777" w:rsidR="009C0009" w:rsidRDefault="009C0009" w:rsidP="009C0009">
      <w:pPr>
        <w:pStyle w:val="ListParagraph"/>
        <w:rPr>
          <w:rFonts w:ascii="Roboto" w:hAnsi="Roboto"/>
          <w:color w:val="43474E"/>
          <w:spacing w:val="2"/>
          <w:sz w:val="21"/>
          <w:szCs w:val="21"/>
          <w:shd w:val="clear" w:color="auto" w:fill="FFFFFF"/>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14"/>
        <w:gridCol w:w="1288"/>
        <w:gridCol w:w="6042"/>
      </w:tblGrid>
      <w:tr w:rsidR="00445219" w:rsidRPr="00445219" w14:paraId="5DA98B31" w14:textId="77777777" w:rsidTr="00445219">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5548C61F" w14:textId="77777777" w:rsidR="00445219" w:rsidRPr="00445219" w:rsidRDefault="00445219" w:rsidP="00445219">
            <w:pPr>
              <w:spacing w:after="0" w:line="240" w:lineRule="auto"/>
              <w:rPr>
                <w:rFonts w:ascii="Ubuntu" w:eastAsia="Times New Roman" w:hAnsi="Ubuntu" w:cs="Times New Roman"/>
                <w:b/>
                <w:bCs/>
                <w:color w:val="333333"/>
                <w:kern w:val="0"/>
                <w:sz w:val="21"/>
                <w:szCs w:val="21"/>
                <w14:ligatures w14:val="none"/>
              </w:rPr>
            </w:pPr>
            <w:r w:rsidRPr="00445219">
              <w:rPr>
                <w:rFonts w:ascii="Ubuntu" w:eastAsia="Times New Roman" w:hAnsi="Ubuntu" w:cs="Times New Roman"/>
                <w:b/>
                <w:bCs/>
                <w:color w:val="000000"/>
                <w:kern w:val="0"/>
                <w:sz w:val="21"/>
                <w:szCs w:val="21"/>
                <w14:ligatures w14:val="none"/>
              </w:rPr>
              <w:t>"__metadata" object name/value pairs</w:t>
            </w:r>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14:paraId="63E56DD9" w14:textId="77777777" w:rsidR="00445219" w:rsidRPr="00445219" w:rsidRDefault="00445219" w:rsidP="00445219">
            <w:pPr>
              <w:spacing w:after="0" w:line="240" w:lineRule="auto"/>
              <w:rPr>
                <w:rFonts w:ascii="Ubuntu" w:eastAsia="Times New Roman" w:hAnsi="Ubuntu" w:cs="Times New Roman"/>
                <w:b/>
                <w:bCs/>
                <w:color w:val="333333"/>
                <w:kern w:val="0"/>
                <w:sz w:val="21"/>
                <w:szCs w:val="21"/>
                <w14:ligatures w14:val="none"/>
              </w:rPr>
            </w:pPr>
            <w:r w:rsidRPr="00445219">
              <w:rPr>
                <w:rFonts w:ascii="Ubuntu" w:eastAsia="Times New Roman" w:hAnsi="Ubuntu" w:cs="Times New Roman"/>
                <w:b/>
                <w:bCs/>
                <w:color w:val="000000"/>
                <w:kern w:val="0"/>
                <w:sz w:val="21"/>
                <w:szCs w:val="21"/>
                <w14:ligatures w14:val="none"/>
              </w:rPr>
              <w:t>Optional</w:t>
            </w:r>
          </w:p>
        </w:tc>
        <w:tc>
          <w:tcPr>
            <w:tcW w:w="6225" w:type="dxa"/>
            <w:tcBorders>
              <w:top w:val="outset" w:sz="6" w:space="0" w:color="auto"/>
              <w:left w:val="outset" w:sz="6" w:space="0" w:color="auto"/>
              <w:bottom w:val="outset" w:sz="6" w:space="0" w:color="auto"/>
              <w:right w:val="outset" w:sz="6" w:space="0" w:color="auto"/>
            </w:tcBorders>
            <w:shd w:val="clear" w:color="auto" w:fill="FFFFFF"/>
            <w:hideMark/>
          </w:tcPr>
          <w:p w14:paraId="73B40ED2" w14:textId="77777777" w:rsidR="00445219" w:rsidRPr="00445219" w:rsidRDefault="00445219" w:rsidP="00445219">
            <w:pPr>
              <w:spacing w:after="0" w:line="240" w:lineRule="auto"/>
              <w:rPr>
                <w:rFonts w:ascii="Ubuntu" w:eastAsia="Times New Roman" w:hAnsi="Ubuntu" w:cs="Times New Roman"/>
                <w:b/>
                <w:bCs/>
                <w:color w:val="333333"/>
                <w:kern w:val="0"/>
                <w:sz w:val="21"/>
                <w:szCs w:val="21"/>
                <w14:ligatures w14:val="none"/>
              </w:rPr>
            </w:pPr>
            <w:r w:rsidRPr="00445219">
              <w:rPr>
                <w:rFonts w:ascii="Ubuntu" w:eastAsia="Times New Roman" w:hAnsi="Ubuntu" w:cs="Times New Roman"/>
                <w:b/>
                <w:bCs/>
                <w:color w:val="000000"/>
                <w:kern w:val="0"/>
                <w:sz w:val="21"/>
                <w:szCs w:val="21"/>
                <w14:ligatures w14:val="none"/>
              </w:rPr>
              <w:t>Description</w:t>
            </w:r>
          </w:p>
        </w:tc>
      </w:tr>
      <w:tr w:rsidR="00445219" w:rsidRPr="00445219" w14:paraId="0E7DA189" w14:textId="77777777" w:rsidTr="00445219">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4C4DCF36"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proofErr w:type="spellStart"/>
            <w:r w:rsidRPr="00445219">
              <w:rPr>
                <w:rFonts w:ascii="Ubuntu" w:eastAsia="Times New Roman" w:hAnsi="Ubuntu" w:cs="Times New Roman"/>
                <w:b/>
                <w:bCs/>
                <w:color w:val="000000"/>
                <w:kern w:val="0"/>
                <w:sz w:val="21"/>
                <w:szCs w:val="21"/>
                <w14:ligatures w14:val="none"/>
              </w:rPr>
              <w:t>uri</w:t>
            </w:r>
            <w:proofErr w:type="spellEnd"/>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14:paraId="6013207C"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r w:rsidRPr="00445219">
              <w:rPr>
                <w:rFonts w:ascii="Ubuntu" w:eastAsia="Times New Roman" w:hAnsi="Ubuntu" w:cs="Times New Roman"/>
                <w:color w:val="333333"/>
                <w:kern w:val="0"/>
                <w:sz w:val="21"/>
                <w:szCs w:val="21"/>
                <w14:ligatures w14:val="none"/>
              </w:rPr>
              <w:t>No</w:t>
            </w:r>
          </w:p>
        </w:tc>
        <w:tc>
          <w:tcPr>
            <w:tcW w:w="6225" w:type="dxa"/>
            <w:tcBorders>
              <w:top w:val="outset" w:sz="6" w:space="0" w:color="auto"/>
              <w:left w:val="outset" w:sz="6" w:space="0" w:color="auto"/>
              <w:bottom w:val="outset" w:sz="6" w:space="0" w:color="auto"/>
              <w:right w:val="outset" w:sz="6" w:space="0" w:color="auto"/>
            </w:tcBorders>
            <w:shd w:val="clear" w:color="auto" w:fill="FFFFFF"/>
            <w:hideMark/>
          </w:tcPr>
          <w:p w14:paraId="58D21507"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r w:rsidRPr="00445219">
              <w:rPr>
                <w:rFonts w:ascii="Ubuntu" w:eastAsia="Times New Roman" w:hAnsi="Ubuntu" w:cs="Times New Roman"/>
                <w:color w:val="333333"/>
                <w:kern w:val="0"/>
                <w:sz w:val="21"/>
                <w:szCs w:val="21"/>
                <w14:ligatures w14:val="none"/>
              </w:rPr>
              <w:t>The canonical URI identifying the Entry being represented</w:t>
            </w:r>
          </w:p>
        </w:tc>
      </w:tr>
      <w:tr w:rsidR="00445219" w:rsidRPr="00445219" w14:paraId="4CCDDF7C" w14:textId="77777777" w:rsidTr="00445219">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04AABF25"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r w:rsidRPr="00445219">
              <w:rPr>
                <w:rFonts w:ascii="Ubuntu" w:eastAsia="Times New Roman" w:hAnsi="Ubuntu" w:cs="Times New Roman"/>
                <w:b/>
                <w:bCs/>
                <w:color w:val="000000"/>
                <w:kern w:val="0"/>
                <w:sz w:val="21"/>
                <w:szCs w:val="21"/>
                <w14:ligatures w14:val="none"/>
              </w:rPr>
              <w:t>type</w:t>
            </w:r>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14:paraId="25738EAA"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r w:rsidRPr="00445219">
              <w:rPr>
                <w:rFonts w:ascii="Ubuntu" w:eastAsia="Times New Roman" w:hAnsi="Ubuntu" w:cs="Times New Roman"/>
                <w:color w:val="333333"/>
                <w:kern w:val="0"/>
                <w:sz w:val="21"/>
                <w:szCs w:val="21"/>
                <w14:ligatures w14:val="none"/>
              </w:rPr>
              <w:t>Yes*</w:t>
            </w:r>
          </w:p>
        </w:tc>
        <w:tc>
          <w:tcPr>
            <w:tcW w:w="6225" w:type="dxa"/>
            <w:tcBorders>
              <w:top w:val="outset" w:sz="6" w:space="0" w:color="auto"/>
              <w:left w:val="outset" w:sz="6" w:space="0" w:color="auto"/>
              <w:bottom w:val="outset" w:sz="6" w:space="0" w:color="auto"/>
              <w:right w:val="outset" w:sz="6" w:space="0" w:color="auto"/>
            </w:tcBorders>
            <w:shd w:val="clear" w:color="auto" w:fill="FFFFFF"/>
            <w:hideMark/>
          </w:tcPr>
          <w:p w14:paraId="5D34C747"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r w:rsidRPr="00445219">
              <w:rPr>
                <w:rFonts w:ascii="Ubuntu" w:eastAsia="Times New Roman" w:hAnsi="Ubuntu" w:cs="Times New Roman"/>
                <w:color w:val="333333"/>
                <w:kern w:val="0"/>
                <w:sz w:val="21"/>
                <w:szCs w:val="21"/>
                <w14:ligatures w14:val="none"/>
              </w:rPr>
              <w:t>The name of the </w:t>
            </w:r>
            <w:proofErr w:type="spellStart"/>
            <w:r w:rsidRPr="00445219">
              <w:rPr>
                <w:rFonts w:ascii="Ubuntu" w:eastAsia="Times New Roman" w:hAnsi="Ubuntu" w:cs="Times New Roman"/>
                <w:color w:val="333333"/>
                <w:kern w:val="0"/>
                <w:sz w:val="21"/>
                <w:szCs w:val="21"/>
                <w14:ligatures w14:val="none"/>
              </w:rPr>
              <w:fldChar w:fldCharType="begin"/>
            </w:r>
            <w:r w:rsidRPr="00445219">
              <w:rPr>
                <w:rFonts w:ascii="Ubuntu" w:eastAsia="Times New Roman" w:hAnsi="Ubuntu" w:cs="Times New Roman"/>
                <w:color w:val="333333"/>
                <w:kern w:val="0"/>
                <w:sz w:val="21"/>
                <w:szCs w:val="21"/>
                <w14:ligatures w14:val="none"/>
              </w:rPr>
              <w:instrText>HYPERLINK "https://www.odata.org/documentation/odata-version-2-0/terminology"</w:instrText>
            </w:r>
            <w:r w:rsidRPr="00445219">
              <w:rPr>
                <w:rFonts w:ascii="Ubuntu" w:eastAsia="Times New Roman" w:hAnsi="Ubuntu" w:cs="Times New Roman"/>
                <w:color w:val="333333"/>
                <w:kern w:val="0"/>
                <w:sz w:val="21"/>
                <w:szCs w:val="21"/>
                <w14:ligatures w14:val="none"/>
              </w:rPr>
            </w:r>
            <w:r w:rsidRPr="00445219">
              <w:rPr>
                <w:rFonts w:ascii="Ubuntu" w:eastAsia="Times New Roman" w:hAnsi="Ubuntu" w:cs="Times New Roman"/>
                <w:color w:val="333333"/>
                <w:kern w:val="0"/>
                <w:sz w:val="21"/>
                <w:szCs w:val="21"/>
                <w14:ligatures w14:val="none"/>
              </w:rPr>
              <w:fldChar w:fldCharType="separate"/>
            </w:r>
            <w:r w:rsidRPr="00445219">
              <w:rPr>
                <w:rFonts w:ascii="Ubuntu" w:eastAsia="Times New Roman" w:hAnsi="Ubuntu" w:cs="Times New Roman"/>
                <w:color w:val="D23000"/>
                <w:kern w:val="0"/>
                <w:sz w:val="21"/>
                <w:szCs w:val="21"/>
                <w:u w:val="single"/>
                <w14:ligatures w14:val="none"/>
              </w:rPr>
              <w:t>EntityType</w:t>
            </w:r>
            <w:proofErr w:type="spellEnd"/>
            <w:r w:rsidRPr="00445219">
              <w:rPr>
                <w:rFonts w:ascii="Ubuntu" w:eastAsia="Times New Roman" w:hAnsi="Ubuntu" w:cs="Times New Roman"/>
                <w:color w:val="333333"/>
                <w:kern w:val="0"/>
                <w:sz w:val="21"/>
                <w:szCs w:val="21"/>
                <w14:ligatures w14:val="none"/>
              </w:rPr>
              <w:fldChar w:fldCharType="end"/>
            </w:r>
            <w:r w:rsidRPr="00445219">
              <w:rPr>
                <w:rFonts w:ascii="Ubuntu" w:eastAsia="Times New Roman" w:hAnsi="Ubuntu" w:cs="Times New Roman"/>
                <w:color w:val="333333"/>
                <w:kern w:val="0"/>
                <w:sz w:val="21"/>
                <w:szCs w:val="21"/>
                <w14:ligatures w14:val="none"/>
              </w:rPr>
              <w:t> in the data model of the OData service that describes the Entry being represented.*This name/value pair must be included if the Entry being represented is part of a type hierarchy and is not the base type in the hierarchy.</w:t>
            </w:r>
          </w:p>
        </w:tc>
      </w:tr>
      <w:tr w:rsidR="00445219" w:rsidRPr="00445219" w14:paraId="1AEEE080" w14:textId="77777777" w:rsidTr="00445219">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11037915"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proofErr w:type="spellStart"/>
            <w:r w:rsidRPr="00445219">
              <w:rPr>
                <w:rFonts w:ascii="Ubuntu" w:eastAsia="Times New Roman" w:hAnsi="Ubuntu" w:cs="Times New Roman"/>
                <w:b/>
                <w:bCs/>
                <w:color w:val="000000"/>
                <w:kern w:val="0"/>
                <w:sz w:val="21"/>
                <w:szCs w:val="21"/>
                <w14:ligatures w14:val="none"/>
              </w:rPr>
              <w:t>etag</w:t>
            </w:r>
            <w:proofErr w:type="spellEnd"/>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14:paraId="4D48D6B9"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r w:rsidRPr="00445219">
              <w:rPr>
                <w:rFonts w:ascii="Ubuntu" w:eastAsia="Times New Roman" w:hAnsi="Ubuntu" w:cs="Times New Roman"/>
                <w:color w:val="333333"/>
                <w:kern w:val="0"/>
                <w:sz w:val="21"/>
                <w:szCs w:val="21"/>
                <w14:ligatures w14:val="none"/>
              </w:rPr>
              <w:t>Yes</w:t>
            </w:r>
          </w:p>
        </w:tc>
        <w:tc>
          <w:tcPr>
            <w:tcW w:w="6225" w:type="dxa"/>
            <w:tcBorders>
              <w:top w:val="outset" w:sz="6" w:space="0" w:color="auto"/>
              <w:left w:val="outset" w:sz="6" w:space="0" w:color="auto"/>
              <w:bottom w:val="outset" w:sz="6" w:space="0" w:color="auto"/>
              <w:right w:val="outset" w:sz="6" w:space="0" w:color="auto"/>
            </w:tcBorders>
            <w:shd w:val="clear" w:color="auto" w:fill="FFFFFF"/>
            <w:hideMark/>
          </w:tcPr>
          <w:p w14:paraId="7E62449B"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r w:rsidRPr="00445219">
              <w:rPr>
                <w:rFonts w:ascii="Ubuntu" w:eastAsia="Times New Roman" w:hAnsi="Ubuntu" w:cs="Times New Roman"/>
                <w:color w:val="333333"/>
                <w:kern w:val="0"/>
                <w:sz w:val="21"/>
                <w:szCs w:val="21"/>
                <w14:ligatures w14:val="none"/>
              </w:rPr>
              <w:t>The </w:t>
            </w:r>
            <w:hyperlink r:id="rId24" w:history="1">
              <w:r w:rsidRPr="00445219">
                <w:rPr>
                  <w:rFonts w:ascii="Ubuntu" w:eastAsia="Times New Roman" w:hAnsi="Ubuntu" w:cs="Times New Roman"/>
                  <w:color w:val="D23000"/>
                  <w:kern w:val="0"/>
                  <w:sz w:val="21"/>
                  <w:szCs w:val="21"/>
                  <w:u w:val="single"/>
                  <w14:ligatures w14:val="none"/>
                </w:rPr>
                <w:t>concurrency token</w:t>
              </w:r>
            </w:hyperlink>
            <w:r w:rsidRPr="00445219">
              <w:rPr>
                <w:rFonts w:ascii="Ubuntu" w:eastAsia="Times New Roman" w:hAnsi="Ubuntu" w:cs="Times New Roman"/>
                <w:color w:val="333333"/>
                <w:kern w:val="0"/>
                <w:sz w:val="21"/>
                <w:szCs w:val="21"/>
                <w14:ligatures w14:val="none"/>
              </w:rPr>
              <w:t> associated with the Entry being represented</w:t>
            </w:r>
          </w:p>
        </w:tc>
      </w:tr>
      <w:tr w:rsidR="00445219" w:rsidRPr="00445219" w14:paraId="41BE6AA5" w14:textId="77777777" w:rsidTr="00445219">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59276172"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r w:rsidRPr="00445219">
              <w:rPr>
                <w:rFonts w:ascii="Ubuntu" w:eastAsia="Times New Roman" w:hAnsi="Ubuntu" w:cs="Times New Roman"/>
                <w:b/>
                <w:bCs/>
                <w:color w:val="000000"/>
                <w:kern w:val="0"/>
                <w:sz w:val="21"/>
                <w:szCs w:val="21"/>
                <w14:ligatures w14:val="none"/>
              </w:rPr>
              <w:t xml:space="preserve">edit_ media, </w:t>
            </w:r>
            <w:proofErr w:type="spellStart"/>
            <w:r w:rsidRPr="00445219">
              <w:rPr>
                <w:rFonts w:ascii="Ubuntu" w:eastAsia="Times New Roman" w:hAnsi="Ubuntu" w:cs="Times New Roman"/>
                <w:b/>
                <w:bCs/>
                <w:color w:val="000000"/>
                <w:kern w:val="0"/>
                <w:sz w:val="21"/>
                <w:szCs w:val="21"/>
                <w14:ligatures w14:val="none"/>
              </w:rPr>
              <w:t>media_src</w:t>
            </w:r>
            <w:proofErr w:type="spellEnd"/>
            <w:r w:rsidRPr="00445219">
              <w:rPr>
                <w:rFonts w:ascii="Ubuntu" w:eastAsia="Times New Roman" w:hAnsi="Ubuntu" w:cs="Times New Roman"/>
                <w:b/>
                <w:bCs/>
                <w:color w:val="000000"/>
                <w:kern w:val="0"/>
                <w:sz w:val="21"/>
                <w:szCs w:val="21"/>
                <w14:ligatures w14:val="none"/>
              </w:rPr>
              <w:t xml:space="preserve">, </w:t>
            </w:r>
            <w:proofErr w:type="spellStart"/>
            <w:r w:rsidRPr="00445219">
              <w:rPr>
                <w:rFonts w:ascii="Ubuntu" w:eastAsia="Times New Roman" w:hAnsi="Ubuntu" w:cs="Times New Roman"/>
                <w:b/>
                <w:bCs/>
                <w:color w:val="000000"/>
                <w:kern w:val="0"/>
                <w:sz w:val="21"/>
                <w:szCs w:val="21"/>
                <w14:ligatures w14:val="none"/>
              </w:rPr>
              <w:t>media_etag</w:t>
            </w:r>
            <w:proofErr w:type="spellEnd"/>
            <w:r w:rsidRPr="00445219">
              <w:rPr>
                <w:rFonts w:ascii="Ubuntu" w:eastAsia="Times New Roman" w:hAnsi="Ubuntu" w:cs="Times New Roman"/>
                <w:b/>
                <w:bCs/>
                <w:color w:val="000000"/>
                <w:kern w:val="0"/>
                <w:sz w:val="21"/>
                <w:szCs w:val="21"/>
                <w14:ligatures w14:val="none"/>
              </w:rPr>
              <w:t xml:space="preserve">, </w:t>
            </w:r>
            <w:proofErr w:type="spellStart"/>
            <w:r w:rsidRPr="00445219">
              <w:rPr>
                <w:rFonts w:ascii="Ubuntu" w:eastAsia="Times New Roman" w:hAnsi="Ubuntu" w:cs="Times New Roman"/>
                <w:b/>
                <w:bCs/>
                <w:color w:val="000000"/>
                <w:kern w:val="0"/>
                <w:sz w:val="21"/>
                <w:szCs w:val="21"/>
                <w14:ligatures w14:val="none"/>
              </w:rPr>
              <w:t>content_type</w:t>
            </w:r>
            <w:proofErr w:type="spellEnd"/>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14:paraId="56D22F2D"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r w:rsidRPr="00445219">
              <w:rPr>
                <w:rFonts w:ascii="Ubuntu" w:eastAsia="Times New Roman" w:hAnsi="Ubuntu" w:cs="Times New Roman"/>
                <w:color w:val="333333"/>
                <w:kern w:val="0"/>
                <w:sz w:val="21"/>
                <w:szCs w:val="21"/>
                <w14:ligatures w14:val="none"/>
              </w:rPr>
              <w:t>--</w:t>
            </w:r>
          </w:p>
        </w:tc>
        <w:tc>
          <w:tcPr>
            <w:tcW w:w="6225" w:type="dxa"/>
            <w:tcBorders>
              <w:top w:val="outset" w:sz="6" w:space="0" w:color="auto"/>
              <w:left w:val="outset" w:sz="6" w:space="0" w:color="auto"/>
              <w:bottom w:val="outset" w:sz="6" w:space="0" w:color="auto"/>
              <w:right w:val="outset" w:sz="6" w:space="0" w:color="auto"/>
            </w:tcBorders>
            <w:shd w:val="clear" w:color="auto" w:fill="FFFFFF"/>
            <w:hideMark/>
          </w:tcPr>
          <w:p w14:paraId="5868A63E" w14:textId="77777777" w:rsidR="00445219" w:rsidRPr="00445219" w:rsidRDefault="00445219" w:rsidP="00445219">
            <w:pPr>
              <w:spacing w:after="0" w:line="240" w:lineRule="auto"/>
              <w:rPr>
                <w:rFonts w:ascii="Ubuntu" w:eastAsia="Times New Roman" w:hAnsi="Ubuntu" w:cs="Times New Roman"/>
                <w:color w:val="333333"/>
                <w:kern w:val="0"/>
                <w:sz w:val="21"/>
                <w:szCs w:val="21"/>
                <w14:ligatures w14:val="none"/>
              </w:rPr>
            </w:pPr>
            <w:r w:rsidRPr="00445219">
              <w:rPr>
                <w:rFonts w:ascii="Ubuntu" w:eastAsia="Times New Roman" w:hAnsi="Ubuntu" w:cs="Times New Roman"/>
                <w:color w:val="333333"/>
                <w:kern w:val="0"/>
                <w:sz w:val="21"/>
                <w:szCs w:val="21"/>
                <w14:ligatures w14:val="none"/>
              </w:rPr>
              <w:t>These name/value pairs only apply if the Entry is a Media Link Entry as described by the </w:t>
            </w:r>
            <w:hyperlink r:id="rId25" w:anchor="RepresentingMediaLinkEntries" w:history="1">
              <w:r w:rsidRPr="00445219">
                <w:rPr>
                  <w:rFonts w:ascii="Ubuntu" w:eastAsia="Times New Roman" w:hAnsi="Ubuntu" w:cs="Times New Roman"/>
                  <w:color w:val="D23000"/>
                  <w:kern w:val="0"/>
                  <w:sz w:val="21"/>
                  <w:szCs w:val="21"/>
                  <w:u w:val="single"/>
                  <w14:ligatures w14:val="none"/>
                </w:rPr>
                <w:t>Representing Media Link Entries section</w:t>
              </w:r>
            </w:hyperlink>
            <w:r w:rsidRPr="00445219">
              <w:rPr>
                <w:rFonts w:ascii="Ubuntu" w:eastAsia="Times New Roman" w:hAnsi="Ubuntu" w:cs="Times New Roman"/>
                <w:color w:val="333333"/>
                <w:kern w:val="0"/>
                <w:sz w:val="21"/>
                <w:szCs w:val="21"/>
                <w14:ligatures w14:val="none"/>
              </w:rPr>
              <w:t>.</w:t>
            </w:r>
          </w:p>
        </w:tc>
      </w:tr>
    </w:tbl>
    <w:p w14:paraId="4674DFD2" w14:textId="77777777" w:rsidR="00222CAB" w:rsidRDefault="00222CAB" w:rsidP="009C0009">
      <w:pPr>
        <w:pStyle w:val="ListParagraph"/>
        <w:rPr>
          <w:rFonts w:ascii="Roboto" w:hAnsi="Roboto"/>
          <w:color w:val="43474E"/>
          <w:spacing w:val="2"/>
          <w:sz w:val="21"/>
          <w:szCs w:val="21"/>
          <w:shd w:val="clear" w:color="auto" w:fill="FFFFFF"/>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16"/>
        <w:gridCol w:w="1290"/>
        <w:gridCol w:w="6038"/>
      </w:tblGrid>
      <w:tr w:rsidR="00A95D82" w:rsidRPr="00A95D82" w14:paraId="5EBC8961" w14:textId="77777777" w:rsidTr="00A95D82">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1C18C3FB" w14:textId="77777777" w:rsidR="00A95D82" w:rsidRPr="00A95D82" w:rsidRDefault="00A95D82" w:rsidP="00A95D82">
            <w:pPr>
              <w:spacing w:after="0" w:line="240" w:lineRule="auto"/>
              <w:rPr>
                <w:rFonts w:ascii="Ubuntu" w:eastAsia="Times New Roman" w:hAnsi="Ubuntu" w:cs="Times New Roman"/>
                <w:b/>
                <w:bCs/>
                <w:color w:val="333333"/>
                <w:kern w:val="0"/>
                <w:sz w:val="21"/>
                <w:szCs w:val="21"/>
                <w14:ligatures w14:val="none"/>
              </w:rPr>
            </w:pPr>
            <w:r w:rsidRPr="00A95D82">
              <w:rPr>
                <w:rFonts w:ascii="Ubuntu" w:eastAsia="Times New Roman" w:hAnsi="Ubuntu" w:cs="Times New Roman"/>
                <w:b/>
                <w:bCs/>
                <w:color w:val="000000"/>
                <w:kern w:val="0"/>
                <w:sz w:val="21"/>
                <w:szCs w:val="21"/>
                <w14:ligatures w14:val="none"/>
              </w:rPr>
              <w:t>"__metadata" object name/value pairs for MLEs</w:t>
            </w:r>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14:paraId="7D23342B" w14:textId="77777777" w:rsidR="00A95D82" w:rsidRPr="00A95D82" w:rsidRDefault="00A95D82" w:rsidP="00A95D82">
            <w:pPr>
              <w:spacing w:after="0" w:line="240" w:lineRule="auto"/>
              <w:rPr>
                <w:rFonts w:ascii="Ubuntu" w:eastAsia="Times New Roman" w:hAnsi="Ubuntu" w:cs="Times New Roman"/>
                <w:b/>
                <w:bCs/>
                <w:color w:val="333333"/>
                <w:kern w:val="0"/>
                <w:sz w:val="21"/>
                <w:szCs w:val="21"/>
                <w14:ligatures w14:val="none"/>
              </w:rPr>
            </w:pPr>
            <w:r w:rsidRPr="00A95D82">
              <w:rPr>
                <w:rFonts w:ascii="Ubuntu" w:eastAsia="Times New Roman" w:hAnsi="Ubuntu" w:cs="Times New Roman"/>
                <w:b/>
                <w:bCs/>
                <w:color w:val="000000"/>
                <w:kern w:val="0"/>
                <w:sz w:val="21"/>
                <w:szCs w:val="21"/>
                <w14:ligatures w14:val="none"/>
              </w:rPr>
              <w:t>Optional</w:t>
            </w:r>
          </w:p>
        </w:tc>
        <w:tc>
          <w:tcPr>
            <w:tcW w:w="6225" w:type="dxa"/>
            <w:tcBorders>
              <w:top w:val="outset" w:sz="6" w:space="0" w:color="auto"/>
              <w:left w:val="outset" w:sz="6" w:space="0" w:color="auto"/>
              <w:bottom w:val="outset" w:sz="6" w:space="0" w:color="auto"/>
              <w:right w:val="outset" w:sz="6" w:space="0" w:color="auto"/>
            </w:tcBorders>
            <w:shd w:val="clear" w:color="auto" w:fill="FFFFFF"/>
            <w:hideMark/>
          </w:tcPr>
          <w:p w14:paraId="4A955A78" w14:textId="77777777" w:rsidR="00A95D82" w:rsidRPr="00A95D82" w:rsidRDefault="00A95D82" w:rsidP="00A95D82">
            <w:pPr>
              <w:spacing w:after="0" w:line="240" w:lineRule="auto"/>
              <w:rPr>
                <w:rFonts w:ascii="Ubuntu" w:eastAsia="Times New Roman" w:hAnsi="Ubuntu" w:cs="Times New Roman"/>
                <w:b/>
                <w:bCs/>
                <w:color w:val="333333"/>
                <w:kern w:val="0"/>
                <w:sz w:val="21"/>
                <w:szCs w:val="21"/>
                <w14:ligatures w14:val="none"/>
              </w:rPr>
            </w:pPr>
            <w:r w:rsidRPr="00A95D82">
              <w:rPr>
                <w:rFonts w:ascii="Ubuntu" w:eastAsia="Times New Roman" w:hAnsi="Ubuntu" w:cs="Times New Roman"/>
                <w:b/>
                <w:bCs/>
                <w:color w:val="000000"/>
                <w:kern w:val="0"/>
                <w:sz w:val="21"/>
                <w:szCs w:val="21"/>
                <w14:ligatures w14:val="none"/>
              </w:rPr>
              <w:t>Description</w:t>
            </w:r>
          </w:p>
        </w:tc>
      </w:tr>
      <w:tr w:rsidR="00A95D82" w:rsidRPr="00A95D82" w14:paraId="0C727FEB" w14:textId="77777777" w:rsidTr="00A95D82">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01EF3BA3"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proofErr w:type="spellStart"/>
            <w:r w:rsidRPr="00A95D82">
              <w:rPr>
                <w:rFonts w:ascii="Ubuntu" w:eastAsia="Times New Roman" w:hAnsi="Ubuntu" w:cs="Times New Roman"/>
                <w:b/>
                <w:bCs/>
                <w:color w:val="000000"/>
                <w:kern w:val="0"/>
                <w:sz w:val="21"/>
                <w:szCs w:val="21"/>
                <w14:ligatures w14:val="none"/>
              </w:rPr>
              <w:t>media_src</w:t>
            </w:r>
            <w:proofErr w:type="spellEnd"/>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14:paraId="51CF972F"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r w:rsidRPr="00A95D82">
              <w:rPr>
                <w:rFonts w:ascii="Ubuntu" w:eastAsia="Times New Roman" w:hAnsi="Ubuntu" w:cs="Times New Roman"/>
                <w:color w:val="333333"/>
                <w:kern w:val="0"/>
                <w:sz w:val="21"/>
                <w:szCs w:val="21"/>
                <w14:ligatures w14:val="none"/>
              </w:rPr>
              <w:t>No</w:t>
            </w:r>
          </w:p>
        </w:tc>
        <w:tc>
          <w:tcPr>
            <w:tcW w:w="6225" w:type="dxa"/>
            <w:tcBorders>
              <w:top w:val="outset" w:sz="6" w:space="0" w:color="auto"/>
              <w:left w:val="outset" w:sz="6" w:space="0" w:color="auto"/>
              <w:bottom w:val="outset" w:sz="6" w:space="0" w:color="auto"/>
              <w:right w:val="outset" w:sz="6" w:space="0" w:color="auto"/>
            </w:tcBorders>
            <w:shd w:val="clear" w:color="auto" w:fill="FFFFFF"/>
            <w:hideMark/>
          </w:tcPr>
          <w:p w14:paraId="23E7BE0B"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r w:rsidRPr="00A95D82">
              <w:rPr>
                <w:rFonts w:ascii="Ubuntu" w:eastAsia="Times New Roman" w:hAnsi="Ubuntu" w:cs="Times New Roman"/>
                <w:color w:val="333333"/>
                <w:kern w:val="0"/>
                <w:sz w:val="21"/>
                <w:szCs w:val="21"/>
                <w14:ligatures w14:val="none"/>
              </w:rPr>
              <w:t>The URI to use when retrieving the Media Resource</w:t>
            </w:r>
          </w:p>
        </w:tc>
      </w:tr>
      <w:tr w:rsidR="00A95D82" w:rsidRPr="00A95D82" w14:paraId="07CA3643" w14:textId="77777777" w:rsidTr="00A95D82">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1FA21EA2"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r w:rsidRPr="00A95D82">
              <w:rPr>
                <w:rFonts w:ascii="Ubuntu" w:eastAsia="Times New Roman" w:hAnsi="Ubuntu" w:cs="Times New Roman"/>
                <w:b/>
                <w:bCs/>
                <w:color w:val="000000"/>
                <w:kern w:val="0"/>
                <w:sz w:val="21"/>
                <w:szCs w:val="21"/>
                <w14:ligatures w14:val="none"/>
              </w:rPr>
              <w:t>edit_ media</w:t>
            </w:r>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14:paraId="297DF289"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r w:rsidRPr="00A95D82">
              <w:rPr>
                <w:rFonts w:ascii="Ubuntu" w:eastAsia="Times New Roman" w:hAnsi="Ubuntu" w:cs="Times New Roman"/>
                <w:color w:val="333333"/>
                <w:kern w:val="0"/>
                <w:sz w:val="21"/>
                <w:szCs w:val="21"/>
                <w14:ligatures w14:val="none"/>
              </w:rPr>
              <w:t>Yes</w:t>
            </w:r>
          </w:p>
        </w:tc>
        <w:tc>
          <w:tcPr>
            <w:tcW w:w="6225" w:type="dxa"/>
            <w:tcBorders>
              <w:top w:val="outset" w:sz="6" w:space="0" w:color="auto"/>
              <w:left w:val="outset" w:sz="6" w:space="0" w:color="auto"/>
              <w:bottom w:val="outset" w:sz="6" w:space="0" w:color="auto"/>
              <w:right w:val="outset" w:sz="6" w:space="0" w:color="auto"/>
            </w:tcBorders>
            <w:shd w:val="clear" w:color="auto" w:fill="FFFFFF"/>
            <w:hideMark/>
          </w:tcPr>
          <w:p w14:paraId="5FCE48C2"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r w:rsidRPr="00A95D82">
              <w:rPr>
                <w:rFonts w:ascii="Ubuntu" w:eastAsia="Times New Roman" w:hAnsi="Ubuntu" w:cs="Times New Roman"/>
                <w:color w:val="333333"/>
                <w:kern w:val="0"/>
                <w:sz w:val="21"/>
                <w:szCs w:val="21"/>
                <w14:ligatures w14:val="none"/>
              </w:rPr>
              <w:t>The URI to use when editing the Media Resource</w:t>
            </w:r>
          </w:p>
        </w:tc>
      </w:tr>
      <w:tr w:rsidR="00A95D82" w:rsidRPr="00A95D82" w14:paraId="4FBE55B9" w14:textId="77777777" w:rsidTr="00A95D82">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73905E83"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proofErr w:type="spellStart"/>
            <w:r w:rsidRPr="00A95D82">
              <w:rPr>
                <w:rFonts w:ascii="Ubuntu" w:eastAsia="Times New Roman" w:hAnsi="Ubuntu" w:cs="Times New Roman"/>
                <w:b/>
                <w:bCs/>
                <w:color w:val="000000"/>
                <w:kern w:val="0"/>
                <w:sz w:val="21"/>
                <w:szCs w:val="21"/>
                <w14:ligatures w14:val="none"/>
              </w:rPr>
              <w:t>media_etag</w:t>
            </w:r>
            <w:proofErr w:type="spellEnd"/>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14:paraId="0486ADF2"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r w:rsidRPr="00A95D82">
              <w:rPr>
                <w:rFonts w:ascii="Ubuntu" w:eastAsia="Times New Roman" w:hAnsi="Ubuntu" w:cs="Times New Roman"/>
                <w:color w:val="333333"/>
                <w:kern w:val="0"/>
                <w:sz w:val="21"/>
                <w:szCs w:val="21"/>
                <w14:ligatures w14:val="none"/>
              </w:rPr>
              <w:t>Yes</w:t>
            </w:r>
          </w:p>
        </w:tc>
        <w:tc>
          <w:tcPr>
            <w:tcW w:w="6225" w:type="dxa"/>
            <w:tcBorders>
              <w:top w:val="outset" w:sz="6" w:space="0" w:color="auto"/>
              <w:left w:val="outset" w:sz="6" w:space="0" w:color="auto"/>
              <w:bottom w:val="outset" w:sz="6" w:space="0" w:color="auto"/>
              <w:right w:val="outset" w:sz="6" w:space="0" w:color="auto"/>
            </w:tcBorders>
            <w:shd w:val="clear" w:color="auto" w:fill="FFFFFF"/>
            <w:hideMark/>
          </w:tcPr>
          <w:p w14:paraId="3DCBD530"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r w:rsidRPr="00A95D82">
              <w:rPr>
                <w:rFonts w:ascii="Ubuntu" w:eastAsia="Times New Roman" w:hAnsi="Ubuntu" w:cs="Times New Roman"/>
                <w:color w:val="333333"/>
                <w:kern w:val="0"/>
                <w:sz w:val="21"/>
                <w:szCs w:val="21"/>
                <w14:ligatures w14:val="none"/>
              </w:rPr>
              <w:t>The concurrency token for the Media Resource</w:t>
            </w:r>
          </w:p>
        </w:tc>
      </w:tr>
      <w:tr w:rsidR="00A95D82" w:rsidRPr="00A95D82" w14:paraId="619E0B98" w14:textId="77777777" w:rsidTr="00A95D82">
        <w:tc>
          <w:tcPr>
            <w:tcW w:w="2040" w:type="dxa"/>
            <w:tcBorders>
              <w:top w:val="outset" w:sz="6" w:space="0" w:color="auto"/>
              <w:left w:val="outset" w:sz="6" w:space="0" w:color="auto"/>
              <w:bottom w:val="outset" w:sz="6" w:space="0" w:color="auto"/>
              <w:right w:val="outset" w:sz="6" w:space="0" w:color="auto"/>
            </w:tcBorders>
            <w:shd w:val="clear" w:color="auto" w:fill="FFFFFF"/>
            <w:hideMark/>
          </w:tcPr>
          <w:p w14:paraId="53EB7864"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proofErr w:type="spellStart"/>
            <w:r w:rsidRPr="00A95D82">
              <w:rPr>
                <w:rFonts w:ascii="Ubuntu" w:eastAsia="Times New Roman" w:hAnsi="Ubuntu" w:cs="Times New Roman"/>
                <w:b/>
                <w:bCs/>
                <w:color w:val="000000"/>
                <w:kern w:val="0"/>
                <w:sz w:val="21"/>
                <w:szCs w:val="21"/>
                <w14:ligatures w14:val="none"/>
              </w:rPr>
              <w:t>content_type</w:t>
            </w:r>
            <w:proofErr w:type="spellEnd"/>
          </w:p>
        </w:tc>
        <w:tc>
          <w:tcPr>
            <w:tcW w:w="1305" w:type="dxa"/>
            <w:tcBorders>
              <w:top w:val="outset" w:sz="6" w:space="0" w:color="auto"/>
              <w:left w:val="outset" w:sz="6" w:space="0" w:color="auto"/>
              <w:bottom w:val="outset" w:sz="6" w:space="0" w:color="auto"/>
              <w:right w:val="outset" w:sz="6" w:space="0" w:color="auto"/>
            </w:tcBorders>
            <w:shd w:val="clear" w:color="auto" w:fill="FFFFFF"/>
            <w:hideMark/>
          </w:tcPr>
          <w:p w14:paraId="0B767A89"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r w:rsidRPr="00A95D82">
              <w:rPr>
                <w:rFonts w:ascii="Ubuntu" w:eastAsia="Times New Roman" w:hAnsi="Ubuntu" w:cs="Times New Roman"/>
                <w:color w:val="333333"/>
                <w:kern w:val="0"/>
                <w:sz w:val="21"/>
                <w:szCs w:val="21"/>
                <w14:ligatures w14:val="none"/>
              </w:rPr>
              <w:t>No</w:t>
            </w:r>
          </w:p>
        </w:tc>
        <w:tc>
          <w:tcPr>
            <w:tcW w:w="6225" w:type="dxa"/>
            <w:tcBorders>
              <w:top w:val="outset" w:sz="6" w:space="0" w:color="auto"/>
              <w:left w:val="outset" w:sz="6" w:space="0" w:color="auto"/>
              <w:bottom w:val="outset" w:sz="6" w:space="0" w:color="auto"/>
              <w:right w:val="outset" w:sz="6" w:space="0" w:color="auto"/>
            </w:tcBorders>
            <w:shd w:val="clear" w:color="auto" w:fill="FFFFFF"/>
            <w:hideMark/>
          </w:tcPr>
          <w:p w14:paraId="5B4783F4" w14:textId="77777777" w:rsidR="00A95D82" w:rsidRPr="00A95D82" w:rsidRDefault="00A95D82" w:rsidP="00A95D82">
            <w:pPr>
              <w:spacing w:after="0" w:line="240" w:lineRule="auto"/>
              <w:rPr>
                <w:rFonts w:ascii="Ubuntu" w:eastAsia="Times New Roman" w:hAnsi="Ubuntu" w:cs="Times New Roman"/>
                <w:color w:val="333333"/>
                <w:kern w:val="0"/>
                <w:sz w:val="21"/>
                <w:szCs w:val="21"/>
                <w14:ligatures w14:val="none"/>
              </w:rPr>
            </w:pPr>
            <w:r w:rsidRPr="00A95D82">
              <w:rPr>
                <w:rFonts w:ascii="Ubuntu" w:eastAsia="Times New Roman" w:hAnsi="Ubuntu" w:cs="Times New Roman"/>
                <w:color w:val="333333"/>
                <w:kern w:val="0"/>
                <w:sz w:val="21"/>
                <w:szCs w:val="21"/>
                <w14:ligatures w14:val="none"/>
              </w:rPr>
              <w:t>The IANA media type of the Media Resource (ex. image/jpeg )</w:t>
            </w:r>
          </w:p>
        </w:tc>
      </w:tr>
    </w:tbl>
    <w:p w14:paraId="0CABC78C" w14:textId="77777777" w:rsidR="00A95D82" w:rsidRDefault="00A95D82" w:rsidP="009C0009">
      <w:pPr>
        <w:pStyle w:val="ListParagraph"/>
        <w:rPr>
          <w:rFonts w:ascii="Roboto" w:hAnsi="Roboto"/>
          <w:color w:val="43474E"/>
          <w:spacing w:val="2"/>
          <w:sz w:val="21"/>
          <w:szCs w:val="21"/>
          <w:shd w:val="clear" w:color="auto" w:fill="FFFFFF"/>
        </w:rPr>
      </w:pPr>
    </w:p>
    <w:p w14:paraId="6D6CE4D9"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nx"/>
          <w:rFonts w:ascii="Consolas" w:hAnsi="Consolas"/>
          <w:color w:val="333333"/>
        </w:rPr>
        <w:t>OData</w:t>
      </w:r>
      <w:r>
        <w:rPr>
          <w:rStyle w:val="HTMLCode"/>
          <w:rFonts w:ascii="Consolas" w:hAnsi="Consolas"/>
          <w:color w:val="333333"/>
        </w:rPr>
        <w:t xml:space="preserve"> </w:t>
      </w:r>
      <w:r>
        <w:rPr>
          <w:rStyle w:val="nx"/>
          <w:rFonts w:ascii="Consolas" w:hAnsi="Consolas"/>
          <w:color w:val="333333"/>
        </w:rPr>
        <w:t>V1</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05943B11"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d</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22AAB3C0"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__metadata</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09BE858D"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w:t>
      </w:r>
      <w:proofErr w:type="spellStart"/>
      <w:r>
        <w:rPr>
          <w:rStyle w:val="s2"/>
          <w:rFonts w:ascii="Consolas" w:hAnsi="Consolas"/>
          <w:color w:val="CC3300"/>
        </w:rPr>
        <w:t>OData.svc</w:t>
      </w:r>
      <w:proofErr w:type="spellEnd"/>
      <w:r>
        <w:rPr>
          <w:rStyle w:val="s2"/>
          <w:rFonts w:ascii="Consolas" w:hAnsi="Consolas"/>
          <w:color w:val="CC3300"/>
        </w:rPr>
        <w:t>/Categories(0)</w:t>
      </w:r>
      <w:r>
        <w:rPr>
          <w:rStyle w:val="dl"/>
          <w:rFonts w:ascii="Consolas" w:hAnsi="Consolas"/>
          <w:color w:val="333333"/>
        </w:rPr>
        <w:t>"</w:t>
      </w:r>
      <w:r>
        <w:rPr>
          <w:rStyle w:val="p"/>
          <w:rFonts w:ascii="Consolas" w:hAnsi="Consolas"/>
          <w:color w:val="333333"/>
        </w:rPr>
        <w:t>,</w:t>
      </w:r>
    </w:p>
    <w:p w14:paraId="6D16198F"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type</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DataServiceProviderDemo.Category</w:t>
      </w:r>
      <w:proofErr w:type="spellEnd"/>
      <w:r>
        <w:rPr>
          <w:rStyle w:val="dl"/>
          <w:rFonts w:ascii="Consolas" w:hAnsi="Consolas"/>
          <w:color w:val="333333"/>
        </w:rPr>
        <w:t>"</w:t>
      </w:r>
      <w:r>
        <w:rPr>
          <w:rStyle w:val="HTMLCode"/>
          <w:rFonts w:ascii="Consolas" w:hAnsi="Consolas"/>
          <w:color w:val="333333"/>
        </w:rPr>
        <w:t xml:space="preserve"> </w:t>
      </w:r>
    </w:p>
    <w:p w14:paraId="03DF6AA7"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r>
        <w:rPr>
          <w:rStyle w:val="p"/>
          <w:rFonts w:ascii="Consolas" w:hAnsi="Consolas"/>
          <w:color w:val="333333"/>
        </w:rPr>
        <w:t>},</w:t>
      </w:r>
      <w:r>
        <w:rPr>
          <w:rStyle w:val="HTMLCode"/>
          <w:rFonts w:ascii="Consolas" w:hAnsi="Consolas"/>
          <w:color w:val="333333"/>
        </w:rPr>
        <w:t xml:space="preserve"> </w:t>
      </w:r>
    </w:p>
    <w:p w14:paraId="2D0B4B21"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ID</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mi"/>
          <w:rFonts w:ascii="Consolas" w:hAnsi="Consolas"/>
          <w:color w:val="913900"/>
        </w:rPr>
        <w:t>0</w:t>
      </w:r>
      <w:r>
        <w:rPr>
          <w:rStyle w:val="p"/>
          <w:rFonts w:ascii="Consolas" w:hAnsi="Consolas"/>
          <w:color w:val="333333"/>
        </w:rPr>
        <w:t>,</w:t>
      </w:r>
      <w:r>
        <w:rPr>
          <w:rStyle w:val="HTMLCode"/>
          <w:rFonts w:ascii="Consolas" w:hAnsi="Consolas"/>
          <w:color w:val="333333"/>
        </w:rPr>
        <w:t xml:space="preserve"> </w:t>
      </w:r>
    </w:p>
    <w:p w14:paraId="254E0F40"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Name</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Food</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p>
    <w:p w14:paraId="3EABD10F"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Products</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607FF8E0"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__deferred</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287B8DB5"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https://services.odata.org/OData/OData.svc/Categories(0)/Products</w:t>
      </w:r>
      <w:r>
        <w:rPr>
          <w:rStyle w:val="dl"/>
          <w:rFonts w:ascii="Consolas" w:hAnsi="Consolas"/>
          <w:color w:val="333333"/>
        </w:rPr>
        <w:t>"</w:t>
      </w:r>
    </w:p>
    <w:p w14:paraId="26F8148C"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163916C1"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272AA010"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p>
    <w:p w14:paraId="294B5743"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p"/>
          <w:rFonts w:ascii="Consolas" w:hAnsi="Consolas"/>
          <w:color w:val="333333"/>
        </w:rPr>
        <w:t>}</w:t>
      </w:r>
      <w:r>
        <w:rPr>
          <w:rStyle w:val="HTMLCode"/>
          <w:rFonts w:ascii="Consolas" w:hAnsi="Consolas"/>
          <w:color w:val="333333"/>
        </w:rPr>
        <w:t xml:space="preserve"> </w:t>
      </w:r>
    </w:p>
    <w:p w14:paraId="4A5F69D3"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nx"/>
          <w:rFonts w:ascii="Consolas" w:hAnsi="Consolas"/>
          <w:color w:val="333333"/>
        </w:rPr>
        <w:t>OData</w:t>
      </w:r>
      <w:r>
        <w:rPr>
          <w:rStyle w:val="HTMLCode"/>
          <w:rFonts w:ascii="Consolas" w:hAnsi="Consolas"/>
          <w:color w:val="333333"/>
        </w:rPr>
        <w:t xml:space="preserve"> </w:t>
      </w:r>
      <w:r>
        <w:rPr>
          <w:rStyle w:val="nx"/>
          <w:rFonts w:ascii="Consolas" w:hAnsi="Consolas"/>
          <w:color w:val="333333"/>
        </w:rPr>
        <w:t>V2</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496B9E3E"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d</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40A27B27"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__metadata</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345B5DB6"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w:t>
      </w:r>
      <w:proofErr w:type="spellStart"/>
      <w:r>
        <w:rPr>
          <w:rStyle w:val="s2"/>
          <w:rFonts w:ascii="Consolas" w:hAnsi="Consolas"/>
          <w:color w:val="CC3300"/>
        </w:rPr>
        <w:t>OData.svc</w:t>
      </w:r>
      <w:proofErr w:type="spellEnd"/>
      <w:r>
        <w:rPr>
          <w:rStyle w:val="s2"/>
          <w:rFonts w:ascii="Consolas" w:hAnsi="Consolas"/>
          <w:color w:val="CC3300"/>
        </w:rPr>
        <w:t>/Categories(0)</w:t>
      </w:r>
      <w:r>
        <w:rPr>
          <w:rStyle w:val="dl"/>
          <w:rFonts w:ascii="Consolas" w:hAnsi="Consolas"/>
          <w:color w:val="333333"/>
        </w:rPr>
        <w:t>"</w:t>
      </w:r>
      <w:r>
        <w:rPr>
          <w:rStyle w:val="p"/>
          <w:rFonts w:ascii="Consolas" w:hAnsi="Consolas"/>
          <w:color w:val="333333"/>
        </w:rPr>
        <w:t>,</w:t>
      </w:r>
    </w:p>
    <w:p w14:paraId="3026E117"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type</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DataServiceProviderDemo.Category</w:t>
      </w:r>
      <w:proofErr w:type="spellEnd"/>
      <w:r>
        <w:rPr>
          <w:rStyle w:val="dl"/>
          <w:rFonts w:ascii="Consolas" w:hAnsi="Consolas"/>
          <w:color w:val="333333"/>
        </w:rPr>
        <w:t>"</w:t>
      </w:r>
      <w:r>
        <w:rPr>
          <w:rStyle w:val="HTMLCode"/>
          <w:rFonts w:ascii="Consolas" w:hAnsi="Consolas"/>
          <w:color w:val="333333"/>
        </w:rPr>
        <w:t xml:space="preserve"> </w:t>
      </w:r>
    </w:p>
    <w:p w14:paraId="5E95FE41"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3B47E7B8"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ID</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mi"/>
          <w:rFonts w:ascii="Consolas" w:hAnsi="Consolas"/>
          <w:color w:val="913900"/>
        </w:rPr>
        <w:t>0</w:t>
      </w:r>
      <w:r>
        <w:rPr>
          <w:rStyle w:val="p"/>
          <w:rFonts w:ascii="Consolas" w:hAnsi="Consolas"/>
          <w:color w:val="333333"/>
        </w:rPr>
        <w:t>,</w:t>
      </w:r>
      <w:r>
        <w:rPr>
          <w:rStyle w:val="HTMLCode"/>
          <w:rFonts w:ascii="Consolas" w:hAnsi="Consolas"/>
          <w:color w:val="333333"/>
        </w:rPr>
        <w:t xml:space="preserve"> </w:t>
      </w:r>
    </w:p>
    <w:p w14:paraId="50914B18"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Name</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Food</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p>
    <w:p w14:paraId="70FABBF8"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Products</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5E0A1AA5"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__deferred</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44AD0807"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https://services.odata.org/OData/OData.svc/Categories(0)/Products</w:t>
      </w:r>
      <w:r>
        <w:rPr>
          <w:rStyle w:val="dl"/>
          <w:rFonts w:ascii="Consolas" w:hAnsi="Consolas"/>
          <w:color w:val="333333"/>
        </w:rPr>
        <w:t>"</w:t>
      </w:r>
    </w:p>
    <w:p w14:paraId="3D19D773"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236B27A1"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60DBFE96"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72C2BC0C" w14:textId="77777777" w:rsidR="00445219" w:rsidRDefault="00445219" w:rsidP="00445219">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Fonts w:ascii="Consolas" w:hAnsi="Consolas"/>
          <w:color w:val="333333"/>
        </w:rPr>
      </w:pPr>
      <w:r>
        <w:rPr>
          <w:rStyle w:val="p"/>
          <w:rFonts w:ascii="Consolas" w:hAnsi="Consolas"/>
          <w:color w:val="333333"/>
        </w:rPr>
        <w:t>}</w:t>
      </w:r>
    </w:p>
    <w:p w14:paraId="0D9AAA38" w14:textId="77777777" w:rsidR="00445219" w:rsidRDefault="00445219" w:rsidP="009C0009">
      <w:pPr>
        <w:pStyle w:val="ListParagraph"/>
        <w:rPr>
          <w:rFonts w:ascii="Roboto" w:hAnsi="Roboto"/>
          <w:color w:val="43474E"/>
          <w:spacing w:val="2"/>
          <w:sz w:val="21"/>
          <w:szCs w:val="21"/>
          <w:shd w:val="clear" w:color="auto" w:fill="FFFFFF"/>
        </w:rPr>
      </w:pPr>
    </w:p>
    <w:p w14:paraId="48E340C9" w14:textId="77777777" w:rsidR="00445219" w:rsidRDefault="00445219" w:rsidP="009C0009">
      <w:pPr>
        <w:pStyle w:val="ListParagraph"/>
        <w:rPr>
          <w:rFonts w:ascii="Roboto" w:hAnsi="Roboto"/>
          <w:color w:val="43474E"/>
          <w:spacing w:val="2"/>
          <w:sz w:val="21"/>
          <w:szCs w:val="21"/>
          <w:shd w:val="clear" w:color="auto" w:fill="FFFFFF"/>
        </w:rPr>
      </w:pPr>
    </w:p>
    <w:p w14:paraId="5AC083C8" w14:textId="6DB299DE" w:rsidR="0080108A" w:rsidRDefault="00A9220C" w:rsidP="0080108A">
      <w:pPr>
        <w:pStyle w:val="ListParagraph"/>
        <w:numPr>
          <w:ilvl w:val="0"/>
          <w:numId w:val="3"/>
        </w:numPr>
        <w:rPr>
          <w:rFonts w:ascii="Roboto" w:hAnsi="Roboto"/>
          <w:color w:val="43474E"/>
          <w:spacing w:val="2"/>
          <w:sz w:val="21"/>
          <w:szCs w:val="21"/>
          <w:shd w:val="clear" w:color="auto" w:fill="FFFFFF"/>
        </w:rPr>
      </w:pPr>
      <w:r w:rsidRPr="00A9220C">
        <w:rPr>
          <w:rFonts w:ascii="Roboto" w:hAnsi="Roboto"/>
          <w:color w:val="43474E"/>
          <w:spacing w:val="2"/>
          <w:sz w:val="21"/>
          <w:szCs w:val="21"/>
          <w:shd w:val="clear" w:color="auto" w:fill="FFFFFF"/>
        </w:rPr>
        <w:t>Representing Complex Types Properties</w:t>
      </w:r>
    </w:p>
    <w:p w14:paraId="5C9E95BA"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nx"/>
          <w:rFonts w:ascii="Consolas" w:hAnsi="Consolas"/>
          <w:color w:val="333333"/>
        </w:rPr>
        <w:t>OData</w:t>
      </w:r>
      <w:r>
        <w:rPr>
          <w:rStyle w:val="HTMLCode"/>
          <w:rFonts w:ascii="Consolas" w:hAnsi="Consolas"/>
          <w:color w:val="333333"/>
        </w:rPr>
        <w:t xml:space="preserve"> </w:t>
      </w:r>
      <w:r>
        <w:rPr>
          <w:rStyle w:val="nx"/>
          <w:rFonts w:ascii="Consolas" w:hAnsi="Consolas"/>
          <w:color w:val="333333"/>
        </w:rPr>
        <w:t>V2</w:t>
      </w:r>
      <w:r>
        <w:rPr>
          <w:rStyle w:val="HTMLCode"/>
          <w:rFonts w:ascii="Consolas" w:hAnsi="Consolas"/>
          <w:color w:val="333333"/>
        </w:rPr>
        <w:t xml:space="preserve"> </w:t>
      </w:r>
      <w:r>
        <w:rPr>
          <w:rStyle w:val="nx"/>
          <w:rFonts w:ascii="Consolas" w:hAnsi="Consolas"/>
          <w:color w:val="333333"/>
        </w:rPr>
        <w:t>Response</w:t>
      </w:r>
      <w:r>
        <w:rPr>
          <w:rStyle w:val="HTMLCode"/>
          <w:rFonts w:ascii="Consolas" w:hAnsi="Consolas"/>
          <w:color w:val="333333"/>
        </w:rPr>
        <w:t xml:space="preserve"> </w:t>
      </w:r>
      <w:r>
        <w:rPr>
          <w:rStyle w:val="nx"/>
          <w:rFonts w:ascii="Consolas" w:hAnsi="Consolas"/>
          <w:color w:val="333333"/>
        </w:rPr>
        <w:t>Payload</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4AE2DA69"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d</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7BE1BFD0"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results</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1E888E51"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__metadata</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77C887B9"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type</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DataServiceProviderDemo.Address</w:t>
      </w:r>
      <w:proofErr w:type="spellEnd"/>
      <w:r>
        <w:rPr>
          <w:rStyle w:val="dl"/>
          <w:rFonts w:ascii="Consolas" w:hAnsi="Consolas"/>
          <w:color w:val="333333"/>
        </w:rPr>
        <w:t>"</w:t>
      </w:r>
    </w:p>
    <w:p w14:paraId="630BBD4A"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r>
        <w:rPr>
          <w:rStyle w:val="p"/>
          <w:rFonts w:ascii="Consolas" w:hAnsi="Consolas"/>
          <w:color w:val="333333"/>
        </w:rPr>
        <w:t>},</w:t>
      </w:r>
      <w:r>
        <w:rPr>
          <w:rStyle w:val="HTMLCode"/>
          <w:rFonts w:ascii="Consolas" w:hAnsi="Consolas"/>
          <w:color w:val="333333"/>
        </w:rPr>
        <w:t xml:space="preserve"> </w:t>
      </w:r>
    </w:p>
    <w:p w14:paraId="5469AE1A"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Street</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NE 228th</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p>
    <w:p w14:paraId="7548FCB3"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City</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Sammamish</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p>
    <w:p w14:paraId="0C135664"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State</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WA</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p>
    <w:p w14:paraId="5CE5FB70"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ZipCode</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98074</w:t>
      </w:r>
      <w:r>
        <w:rPr>
          <w:rStyle w:val="dl"/>
          <w:rFonts w:ascii="Consolas" w:hAnsi="Consolas"/>
          <w:color w:val="333333"/>
        </w:rPr>
        <w:t>"</w:t>
      </w:r>
      <w:r>
        <w:rPr>
          <w:rStyle w:val="p"/>
          <w:rFonts w:ascii="Consolas" w:hAnsi="Consolas"/>
          <w:color w:val="333333"/>
        </w:rPr>
        <w:t>,</w:t>
      </w:r>
    </w:p>
    <w:p w14:paraId="7DEBF1F8"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Country</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USA</w:t>
      </w:r>
      <w:r>
        <w:rPr>
          <w:rStyle w:val="dl"/>
          <w:rFonts w:ascii="Consolas" w:hAnsi="Consolas"/>
          <w:color w:val="333333"/>
        </w:rPr>
        <w:t>"</w:t>
      </w:r>
      <w:r>
        <w:rPr>
          <w:rStyle w:val="HTMLCode"/>
          <w:rFonts w:ascii="Consolas" w:hAnsi="Consolas"/>
          <w:color w:val="333333"/>
        </w:rPr>
        <w:t xml:space="preserve"> </w:t>
      </w:r>
    </w:p>
    <w:p w14:paraId="5FAEA1B7"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497ED59A"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21D552E8" w14:textId="77777777" w:rsidR="00A9220C" w:rsidRDefault="00A9220C" w:rsidP="00A9220C">
      <w:pPr>
        <w:pStyle w:val="HTMLPreformatted"/>
        <w:numPr>
          <w:ilvl w:val="0"/>
          <w:numId w:val="3"/>
        </w:numPr>
        <w:pBdr>
          <w:top w:val="single" w:sz="6" w:space="7" w:color="424242"/>
          <w:left w:val="single" w:sz="6" w:space="7" w:color="424242"/>
          <w:bottom w:val="single" w:sz="6" w:space="7" w:color="424242"/>
          <w:right w:val="single" w:sz="6" w:space="7" w:color="424242"/>
        </w:pBdr>
        <w:shd w:val="clear" w:color="auto" w:fill="F5F5F5"/>
        <w:wordWrap w:val="0"/>
        <w:spacing w:after="150"/>
        <w:rPr>
          <w:rFonts w:ascii="Consolas" w:hAnsi="Consolas"/>
          <w:color w:val="333333"/>
        </w:rPr>
      </w:pPr>
      <w:r>
        <w:rPr>
          <w:rStyle w:val="p"/>
          <w:rFonts w:ascii="Consolas" w:hAnsi="Consolas"/>
          <w:color w:val="333333"/>
        </w:rPr>
        <w:t>}</w:t>
      </w:r>
    </w:p>
    <w:p w14:paraId="7BE75614" w14:textId="77777777" w:rsidR="00A9220C" w:rsidRDefault="00A9220C" w:rsidP="00A9220C">
      <w:pPr>
        <w:pStyle w:val="ListParagraph"/>
        <w:rPr>
          <w:rFonts w:ascii="Roboto" w:hAnsi="Roboto"/>
          <w:color w:val="43474E"/>
          <w:spacing w:val="2"/>
          <w:sz w:val="21"/>
          <w:szCs w:val="21"/>
          <w:shd w:val="clear" w:color="auto" w:fill="FFFFFF"/>
        </w:rPr>
      </w:pPr>
    </w:p>
    <w:p w14:paraId="08B9EBE0" w14:textId="2330BF21" w:rsidR="00A9220C" w:rsidRDefault="00A9220C" w:rsidP="00A9220C">
      <w:pPr>
        <w:pStyle w:val="ListParagraph"/>
        <w:rPr>
          <w:rFonts w:ascii="Roboto" w:hAnsi="Roboto"/>
          <w:color w:val="43474E"/>
          <w:spacing w:val="2"/>
          <w:sz w:val="21"/>
          <w:szCs w:val="21"/>
          <w:shd w:val="clear" w:color="auto" w:fill="FFFFFF"/>
        </w:rPr>
      </w:pPr>
    </w:p>
    <w:p w14:paraId="31736AB1" w14:textId="3113693E" w:rsidR="00A9220C" w:rsidRDefault="00A9220C" w:rsidP="00A9220C">
      <w:pPr>
        <w:pStyle w:val="ListParagraph"/>
        <w:rPr>
          <w:rFonts w:ascii="Roboto" w:hAnsi="Roboto"/>
          <w:color w:val="43474E"/>
          <w:spacing w:val="2"/>
          <w:sz w:val="21"/>
          <w:szCs w:val="21"/>
          <w:shd w:val="clear" w:color="auto" w:fill="FFFFFF"/>
        </w:rPr>
      </w:pPr>
      <w:r>
        <w:rPr>
          <w:rFonts w:ascii="Roboto" w:hAnsi="Roboto"/>
          <w:color w:val="43474E"/>
          <w:spacing w:val="2"/>
          <w:sz w:val="21"/>
          <w:szCs w:val="21"/>
          <w:shd w:val="clear" w:color="auto" w:fill="FFFFFF"/>
        </w:rPr>
        <w:t xml:space="preserve">4. </w:t>
      </w:r>
      <w:r w:rsidR="002F7008" w:rsidRPr="002F7008">
        <w:rPr>
          <w:rFonts w:ascii="Roboto" w:hAnsi="Roboto"/>
          <w:color w:val="43474E"/>
          <w:spacing w:val="2"/>
          <w:sz w:val="21"/>
          <w:szCs w:val="21"/>
          <w:shd w:val="clear" w:color="auto" w:fill="FFFFFF"/>
        </w:rPr>
        <w:t>Representing Links</w:t>
      </w:r>
    </w:p>
    <w:p w14:paraId="0810118B"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nx"/>
          <w:rFonts w:ascii="Consolas" w:hAnsi="Consolas"/>
          <w:color w:val="333333"/>
        </w:rPr>
        <w:t>OData</w:t>
      </w:r>
      <w:r>
        <w:rPr>
          <w:rStyle w:val="HTMLCode"/>
          <w:rFonts w:ascii="Consolas" w:hAnsi="Consolas"/>
          <w:color w:val="333333"/>
        </w:rPr>
        <w:t xml:space="preserve"> </w:t>
      </w:r>
      <w:r>
        <w:rPr>
          <w:rStyle w:val="nx"/>
          <w:rFonts w:ascii="Consolas" w:hAnsi="Consolas"/>
          <w:color w:val="333333"/>
        </w:rPr>
        <w:t>V1</w:t>
      </w:r>
      <w:r>
        <w:rPr>
          <w:rStyle w:val="HTMLCode"/>
          <w:rFonts w:ascii="Consolas" w:hAnsi="Consolas"/>
          <w:color w:val="333333"/>
        </w:rPr>
        <w:t xml:space="preserve"> </w:t>
      </w:r>
      <w:r>
        <w:rPr>
          <w:rStyle w:val="nx"/>
          <w:rFonts w:ascii="Consolas" w:hAnsi="Consolas"/>
          <w:color w:val="333333"/>
        </w:rPr>
        <w:t>Response</w:t>
      </w:r>
      <w:r>
        <w:rPr>
          <w:rStyle w:val="HTMLCode"/>
          <w:rFonts w:ascii="Consolas" w:hAnsi="Consolas"/>
          <w:color w:val="333333"/>
        </w:rPr>
        <w:t xml:space="preserve"> </w:t>
      </w:r>
      <w:r>
        <w:rPr>
          <w:rStyle w:val="nx"/>
          <w:rFonts w:ascii="Consolas" w:hAnsi="Consolas"/>
          <w:color w:val="333333"/>
        </w:rPr>
        <w:t>Payload</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6B7DA83B"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d</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4EABDC1D"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w:t>
      </w:r>
      <w:proofErr w:type="spellStart"/>
      <w:r>
        <w:rPr>
          <w:rStyle w:val="s2"/>
          <w:rFonts w:ascii="Consolas" w:hAnsi="Consolas"/>
          <w:color w:val="CC3300"/>
        </w:rPr>
        <w:t>OData.svc</w:t>
      </w:r>
      <w:proofErr w:type="spellEnd"/>
      <w:r>
        <w:rPr>
          <w:rStyle w:val="s2"/>
          <w:rFonts w:ascii="Consolas" w:hAnsi="Consolas"/>
          <w:color w:val="CC3300"/>
        </w:rPr>
        <w:t>/Products(0)</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322827F7"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w:t>
      </w:r>
      <w:proofErr w:type="spellStart"/>
      <w:r>
        <w:rPr>
          <w:rStyle w:val="s2"/>
          <w:rFonts w:ascii="Consolas" w:hAnsi="Consolas"/>
          <w:color w:val="CC3300"/>
        </w:rPr>
        <w:t>OData.svc</w:t>
      </w:r>
      <w:proofErr w:type="spellEnd"/>
      <w:r>
        <w:rPr>
          <w:rStyle w:val="s2"/>
          <w:rFonts w:ascii="Consolas" w:hAnsi="Consolas"/>
          <w:color w:val="CC3300"/>
        </w:rPr>
        <w:t>/Products(7)</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499209FE"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w:t>
      </w:r>
      <w:proofErr w:type="spellStart"/>
      <w:r>
        <w:rPr>
          <w:rStyle w:val="s2"/>
          <w:rFonts w:ascii="Consolas" w:hAnsi="Consolas"/>
          <w:color w:val="CC3300"/>
        </w:rPr>
        <w:t>OData.svc</w:t>
      </w:r>
      <w:proofErr w:type="spellEnd"/>
      <w:r>
        <w:rPr>
          <w:rStyle w:val="s2"/>
          <w:rFonts w:ascii="Consolas" w:hAnsi="Consolas"/>
          <w:color w:val="CC3300"/>
        </w:rPr>
        <w:t>/Products(8)</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02963842"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p>
    <w:p w14:paraId="57F8ED6E"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p"/>
          <w:rFonts w:ascii="Consolas" w:hAnsi="Consolas"/>
          <w:color w:val="333333"/>
        </w:rPr>
        <w:t>}</w:t>
      </w:r>
      <w:r>
        <w:rPr>
          <w:rStyle w:val="HTMLCode"/>
          <w:rFonts w:ascii="Consolas" w:hAnsi="Consolas"/>
          <w:color w:val="333333"/>
        </w:rPr>
        <w:t xml:space="preserve"> </w:t>
      </w:r>
    </w:p>
    <w:p w14:paraId="03B96A50"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nx"/>
          <w:rFonts w:ascii="Consolas" w:hAnsi="Consolas"/>
          <w:color w:val="333333"/>
        </w:rPr>
        <w:t>OData</w:t>
      </w:r>
      <w:r>
        <w:rPr>
          <w:rStyle w:val="HTMLCode"/>
          <w:rFonts w:ascii="Consolas" w:hAnsi="Consolas"/>
          <w:color w:val="333333"/>
        </w:rPr>
        <w:t xml:space="preserve"> </w:t>
      </w:r>
      <w:r>
        <w:rPr>
          <w:rStyle w:val="nx"/>
          <w:rFonts w:ascii="Consolas" w:hAnsi="Consolas"/>
          <w:color w:val="333333"/>
        </w:rPr>
        <w:t>V2</w:t>
      </w:r>
      <w:r>
        <w:rPr>
          <w:rStyle w:val="HTMLCode"/>
          <w:rFonts w:ascii="Consolas" w:hAnsi="Consolas"/>
          <w:color w:val="333333"/>
        </w:rPr>
        <w:t xml:space="preserve"> </w:t>
      </w:r>
      <w:r>
        <w:rPr>
          <w:rStyle w:val="nx"/>
          <w:rFonts w:ascii="Consolas" w:hAnsi="Consolas"/>
          <w:color w:val="333333"/>
        </w:rPr>
        <w:t>Response</w:t>
      </w:r>
      <w:r>
        <w:rPr>
          <w:rStyle w:val="HTMLCode"/>
          <w:rFonts w:ascii="Consolas" w:hAnsi="Consolas"/>
          <w:color w:val="333333"/>
        </w:rPr>
        <w:t xml:space="preserve"> </w:t>
      </w:r>
      <w:r>
        <w:rPr>
          <w:rStyle w:val="nx"/>
          <w:rFonts w:ascii="Consolas" w:hAnsi="Consolas"/>
          <w:color w:val="333333"/>
        </w:rPr>
        <w:t>Payload</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7B301EE7"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d</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001E8BB1"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results</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2EE1BDDF"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w:t>
      </w:r>
      <w:proofErr w:type="spellStart"/>
      <w:r>
        <w:rPr>
          <w:rStyle w:val="s2"/>
          <w:rFonts w:ascii="Consolas" w:hAnsi="Consolas"/>
          <w:color w:val="CC3300"/>
        </w:rPr>
        <w:t>OData.svc</w:t>
      </w:r>
      <w:proofErr w:type="spellEnd"/>
      <w:r>
        <w:rPr>
          <w:rStyle w:val="s2"/>
          <w:rFonts w:ascii="Consolas" w:hAnsi="Consolas"/>
          <w:color w:val="CC3300"/>
        </w:rPr>
        <w:t>/Products(0)</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253DF32D"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w:t>
      </w:r>
      <w:proofErr w:type="spellStart"/>
      <w:r>
        <w:rPr>
          <w:rStyle w:val="s2"/>
          <w:rFonts w:ascii="Consolas" w:hAnsi="Consolas"/>
          <w:color w:val="CC3300"/>
        </w:rPr>
        <w:t>OData.svc</w:t>
      </w:r>
      <w:proofErr w:type="spellEnd"/>
      <w:r>
        <w:rPr>
          <w:rStyle w:val="s2"/>
          <w:rFonts w:ascii="Consolas" w:hAnsi="Consolas"/>
          <w:color w:val="CC3300"/>
        </w:rPr>
        <w:t>/Products(7)</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54A6BB12"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proofErr w:type="spellStart"/>
      <w:r>
        <w:rPr>
          <w:rStyle w:val="s2"/>
          <w:rFonts w:ascii="Consolas" w:hAnsi="Consolas"/>
          <w:color w:val="CC3300"/>
        </w:rPr>
        <w:t>uri</w:t>
      </w:r>
      <w:proofErr w:type="spellEnd"/>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https://services.odata.org/OData/</w:t>
      </w:r>
      <w:proofErr w:type="spellStart"/>
      <w:r>
        <w:rPr>
          <w:rStyle w:val="s2"/>
          <w:rFonts w:ascii="Consolas" w:hAnsi="Consolas"/>
          <w:color w:val="CC3300"/>
        </w:rPr>
        <w:t>OData.svc</w:t>
      </w:r>
      <w:proofErr w:type="spellEnd"/>
      <w:r>
        <w:rPr>
          <w:rStyle w:val="s2"/>
          <w:rFonts w:ascii="Consolas" w:hAnsi="Consolas"/>
          <w:color w:val="CC3300"/>
        </w:rPr>
        <w:t>/Products(8)</w:t>
      </w:r>
      <w:r>
        <w:rPr>
          <w:rStyle w:val="dl"/>
          <w:rFonts w:ascii="Consolas" w:hAnsi="Consolas"/>
          <w:color w:val="333333"/>
        </w:rPr>
        <w:t>"</w:t>
      </w: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1B638472"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53DCDA43"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__count</w:t>
      </w:r>
      <w:r>
        <w:rPr>
          <w:rStyle w:val="dl"/>
          <w:rFonts w:ascii="Consolas" w:hAnsi="Consolas"/>
          <w:color w:val="333333"/>
        </w:rPr>
        <w:t>"</w:t>
      </w:r>
      <w:r>
        <w:rPr>
          <w:rStyle w:val="p"/>
          <w:rFonts w:ascii="Consolas" w:hAnsi="Consolas"/>
          <w:color w:val="333333"/>
        </w:rPr>
        <w:t>:</w:t>
      </w:r>
      <w:r>
        <w:rPr>
          <w:rStyle w:val="HTMLCode"/>
          <w:rFonts w:ascii="Consolas" w:hAnsi="Consolas"/>
          <w:color w:val="333333"/>
        </w:rPr>
        <w:t xml:space="preserve"> </w:t>
      </w:r>
      <w:r>
        <w:rPr>
          <w:rStyle w:val="dl"/>
          <w:rFonts w:ascii="Consolas" w:hAnsi="Consolas"/>
          <w:color w:val="333333"/>
        </w:rPr>
        <w:t>"</w:t>
      </w:r>
      <w:r>
        <w:rPr>
          <w:rStyle w:val="s2"/>
          <w:rFonts w:ascii="Consolas" w:hAnsi="Consolas"/>
          <w:color w:val="CC3300"/>
        </w:rPr>
        <w:t>3</w:t>
      </w:r>
      <w:r>
        <w:rPr>
          <w:rStyle w:val="dl"/>
          <w:rFonts w:ascii="Consolas" w:hAnsi="Consolas"/>
          <w:color w:val="333333"/>
        </w:rPr>
        <w:t>"</w:t>
      </w:r>
      <w:r>
        <w:rPr>
          <w:rStyle w:val="HTMLCode"/>
          <w:rFonts w:ascii="Consolas" w:hAnsi="Consolas"/>
          <w:color w:val="333333"/>
        </w:rPr>
        <w:t xml:space="preserve"> </w:t>
      </w:r>
    </w:p>
    <w:p w14:paraId="5AAE15CE"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r>
        <w:rPr>
          <w:rStyle w:val="p"/>
          <w:rFonts w:ascii="Consolas" w:hAnsi="Consolas"/>
          <w:color w:val="333333"/>
        </w:rPr>
        <w:t>}</w:t>
      </w:r>
      <w:r>
        <w:rPr>
          <w:rStyle w:val="HTMLCode"/>
          <w:rFonts w:ascii="Consolas" w:hAnsi="Consolas"/>
          <w:color w:val="333333"/>
        </w:rPr>
        <w:t xml:space="preserve"> </w:t>
      </w:r>
    </w:p>
    <w:p w14:paraId="63875507" w14:textId="77777777" w:rsidR="00DC377D" w:rsidRDefault="00DC377D" w:rsidP="00DC377D">
      <w:pPr>
        <w:pStyle w:val="HTMLPreformatted"/>
        <w:pBdr>
          <w:top w:val="single" w:sz="6" w:space="7" w:color="424242"/>
          <w:left w:val="single" w:sz="6" w:space="7" w:color="424242"/>
          <w:bottom w:val="single" w:sz="6" w:space="7" w:color="424242"/>
          <w:right w:val="single" w:sz="6" w:space="7" w:color="424242"/>
        </w:pBdr>
        <w:shd w:val="clear" w:color="auto" w:fill="F5F5F5"/>
        <w:wordWrap w:val="0"/>
        <w:spacing w:after="150"/>
        <w:rPr>
          <w:rFonts w:ascii="Consolas" w:hAnsi="Consolas"/>
          <w:color w:val="333333"/>
        </w:rPr>
      </w:pPr>
      <w:r>
        <w:rPr>
          <w:rStyle w:val="p"/>
          <w:rFonts w:ascii="Consolas" w:hAnsi="Consolas"/>
          <w:color w:val="333333"/>
        </w:rPr>
        <w:t>}</w:t>
      </w:r>
    </w:p>
    <w:p w14:paraId="6EF589D1" w14:textId="77777777" w:rsidR="002F7008" w:rsidRDefault="002F7008" w:rsidP="002F7008">
      <w:pPr>
        <w:rPr>
          <w:rFonts w:ascii="Roboto" w:hAnsi="Roboto"/>
          <w:color w:val="43474E"/>
          <w:spacing w:val="2"/>
          <w:sz w:val="21"/>
          <w:szCs w:val="21"/>
          <w:shd w:val="clear" w:color="auto" w:fill="FFFFFF"/>
        </w:rPr>
      </w:pPr>
    </w:p>
    <w:p w14:paraId="36AFD822" w14:textId="0D98C9AC" w:rsidR="00DE3F3A" w:rsidRDefault="00DE3F3A" w:rsidP="002F7008">
      <w:pPr>
        <w:rPr>
          <w:rFonts w:ascii="Roboto" w:hAnsi="Roboto"/>
          <w:color w:val="43474E"/>
          <w:spacing w:val="2"/>
          <w:sz w:val="21"/>
          <w:szCs w:val="21"/>
          <w:shd w:val="clear" w:color="auto" w:fill="FFFFFF"/>
        </w:rPr>
      </w:pPr>
      <w:r>
        <w:rPr>
          <w:rFonts w:ascii="Roboto" w:hAnsi="Roboto"/>
          <w:color w:val="43474E"/>
          <w:spacing w:val="2"/>
          <w:sz w:val="21"/>
          <w:szCs w:val="21"/>
          <w:shd w:val="clear" w:color="auto" w:fill="FFFFFF"/>
        </w:rPr>
        <w:t xml:space="preserve">Support multiple parameter </w:t>
      </w:r>
    </w:p>
    <w:p w14:paraId="38B9DFE0" w14:textId="77777777" w:rsidR="00DE3F3A" w:rsidRDefault="00DE3F3A" w:rsidP="00DE3F3A">
      <w:pPr>
        <w:pStyle w:val="NormalWeb"/>
        <w:numPr>
          <w:ilvl w:val="0"/>
          <w:numId w:val="5"/>
        </w:numPr>
        <w:pBdr>
          <w:top w:val="single" w:sz="2" w:space="0" w:color="E5E7EB"/>
          <w:left w:val="single" w:sz="2" w:space="12" w:color="E5E7EB"/>
          <w:bottom w:val="single" w:sz="2" w:space="0" w:color="E5E7EB"/>
          <w:right w:val="single" w:sz="2" w:space="0" w:color="E5E7EB"/>
        </w:pBdr>
        <w:shd w:val="clear" w:color="auto" w:fill="FFFFFF"/>
        <w:spacing w:before="0" w:beforeAutospacing="0" w:after="0" w:afterAutospacing="0"/>
        <w:ind w:left="945"/>
        <w:rPr>
          <w:rFonts w:ascii="var(--font-family-secondary)" w:hAnsi="var(--font-family-secondary)" w:cs="Segoe UI"/>
          <w:color w:val="1A1A1A"/>
        </w:rPr>
      </w:pPr>
      <w:r>
        <w:rPr>
          <w:rFonts w:ascii="var(--font-family-secondary)" w:hAnsi="var(--font-family-secondary)" w:cs="Segoe UI"/>
          <w:color w:val="1A1A1A"/>
        </w:rPr>
        <w:t>$Select</w:t>
      </w:r>
    </w:p>
    <w:p w14:paraId="4DCE6659" w14:textId="77777777" w:rsidR="00DE3F3A" w:rsidRDefault="00DE3F3A" w:rsidP="00DE3F3A">
      <w:pPr>
        <w:pStyle w:val="NormalWeb"/>
        <w:numPr>
          <w:ilvl w:val="0"/>
          <w:numId w:val="5"/>
        </w:numPr>
        <w:pBdr>
          <w:top w:val="single" w:sz="2" w:space="0" w:color="E5E7EB"/>
          <w:left w:val="single" w:sz="2" w:space="12" w:color="E5E7EB"/>
          <w:bottom w:val="single" w:sz="2" w:space="0" w:color="E5E7EB"/>
          <w:right w:val="single" w:sz="2" w:space="0" w:color="E5E7EB"/>
        </w:pBdr>
        <w:shd w:val="clear" w:color="auto" w:fill="FFFFFF"/>
        <w:spacing w:before="0" w:beforeAutospacing="0" w:after="0" w:afterAutospacing="0"/>
        <w:ind w:left="945"/>
        <w:rPr>
          <w:rFonts w:ascii="var(--font-family-secondary)" w:hAnsi="var(--font-family-secondary)" w:cs="Segoe UI"/>
          <w:color w:val="1A1A1A"/>
        </w:rPr>
      </w:pPr>
      <w:r>
        <w:rPr>
          <w:rFonts w:ascii="var(--font-family-secondary)" w:hAnsi="var(--font-family-secondary)" w:cs="Segoe UI"/>
          <w:color w:val="1A1A1A"/>
        </w:rPr>
        <w:t>$Expand</w:t>
      </w:r>
    </w:p>
    <w:p w14:paraId="0239333C" w14:textId="77777777" w:rsidR="00DE3F3A" w:rsidRDefault="00DE3F3A" w:rsidP="00DE3F3A">
      <w:pPr>
        <w:pStyle w:val="NormalWeb"/>
        <w:numPr>
          <w:ilvl w:val="0"/>
          <w:numId w:val="5"/>
        </w:numPr>
        <w:pBdr>
          <w:top w:val="single" w:sz="2" w:space="0" w:color="E5E7EB"/>
          <w:left w:val="single" w:sz="2" w:space="12" w:color="E5E7EB"/>
          <w:bottom w:val="single" w:sz="2" w:space="0" w:color="E5E7EB"/>
          <w:right w:val="single" w:sz="2" w:space="0" w:color="E5E7EB"/>
        </w:pBdr>
        <w:shd w:val="clear" w:color="auto" w:fill="FFFFFF"/>
        <w:spacing w:before="0" w:beforeAutospacing="0" w:after="0" w:afterAutospacing="0"/>
        <w:ind w:left="945"/>
        <w:rPr>
          <w:rFonts w:ascii="var(--font-family-secondary)" w:hAnsi="var(--font-family-secondary)" w:cs="Segoe UI"/>
          <w:color w:val="1A1A1A"/>
        </w:rPr>
      </w:pPr>
      <w:r>
        <w:rPr>
          <w:rFonts w:ascii="var(--font-family-secondary)" w:hAnsi="var(--font-family-secondary)" w:cs="Segoe UI"/>
          <w:color w:val="1A1A1A"/>
        </w:rPr>
        <w:lastRenderedPageBreak/>
        <w:t>$Filter</w:t>
      </w:r>
    </w:p>
    <w:p w14:paraId="676F4289" w14:textId="77777777" w:rsidR="00DE3F3A" w:rsidRDefault="00DE3F3A" w:rsidP="00DE3F3A">
      <w:pPr>
        <w:pStyle w:val="NormalWeb"/>
        <w:numPr>
          <w:ilvl w:val="0"/>
          <w:numId w:val="5"/>
        </w:numPr>
        <w:pBdr>
          <w:top w:val="single" w:sz="2" w:space="0" w:color="E5E7EB"/>
          <w:left w:val="single" w:sz="2" w:space="12" w:color="E5E7EB"/>
          <w:bottom w:val="single" w:sz="2" w:space="0" w:color="E5E7EB"/>
          <w:right w:val="single" w:sz="2" w:space="0" w:color="E5E7EB"/>
        </w:pBdr>
        <w:shd w:val="clear" w:color="auto" w:fill="FFFFFF"/>
        <w:spacing w:before="0" w:beforeAutospacing="0" w:after="0" w:afterAutospacing="0"/>
        <w:ind w:left="945"/>
        <w:rPr>
          <w:rFonts w:ascii="var(--font-family-secondary)" w:hAnsi="var(--font-family-secondary)" w:cs="Segoe UI"/>
          <w:color w:val="1A1A1A"/>
        </w:rPr>
      </w:pPr>
      <w:r>
        <w:rPr>
          <w:rFonts w:ascii="var(--font-family-secondary)" w:hAnsi="var(--font-family-secondary)" w:cs="Segoe UI"/>
          <w:color w:val="1A1A1A"/>
        </w:rPr>
        <w:t>$</w:t>
      </w:r>
      <w:proofErr w:type="spellStart"/>
      <w:r>
        <w:rPr>
          <w:rFonts w:ascii="var(--font-family-secondary)" w:hAnsi="var(--font-family-secondary)" w:cs="Segoe UI"/>
          <w:color w:val="1A1A1A"/>
        </w:rPr>
        <w:t>OrderBy</w:t>
      </w:r>
      <w:proofErr w:type="spellEnd"/>
    </w:p>
    <w:p w14:paraId="32587563" w14:textId="77777777" w:rsidR="00DE3F3A" w:rsidRDefault="00DE3F3A" w:rsidP="00DE3F3A">
      <w:pPr>
        <w:pStyle w:val="NormalWeb"/>
        <w:numPr>
          <w:ilvl w:val="0"/>
          <w:numId w:val="5"/>
        </w:numPr>
        <w:pBdr>
          <w:top w:val="single" w:sz="2" w:space="0" w:color="E5E7EB"/>
          <w:left w:val="single" w:sz="2" w:space="12" w:color="E5E7EB"/>
          <w:bottom w:val="single" w:sz="2" w:space="0" w:color="E5E7EB"/>
          <w:right w:val="single" w:sz="2" w:space="0" w:color="E5E7EB"/>
        </w:pBdr>
        <w:shd w:val="clear" w:color="auto" w:fill="FFFFFF"/>
        <w:spacing w:before="0" w:beforeAutospacing="0" w:after="0" w:afterAutospacing="0"/>
        <w:ind w:left="945"/>
        <w:rPr>
          <w:rFonts w:ascii="var(--font-family-secondary)" w:hAnsi="var(--font-family-secondary)" w:cs="Segoe UI"/>
          <w:color w:val="1A1A1A"/>
        </w:rPr>
      </w:pPr>
      <w:r>
        <w:rPr>
          <w:rFonts w:ascii="var(--font-family-secondary)" w:hAnsi="var(--font-family-secondary)" w:cs="Segoe UI"/>
          <w:color w:val="1A1A1A"/>
        </w:rPr>
        <w:t>$Top</w:t>
      </w:r>
    </w:p>
    <w:p w14:paraId="069C2BDD" w14:textId="77777777" w:rsidR="00DE3F3A" w:rsidRDefault="00DE3F3A" w:rsidP="00DE3F3A">
      <w:pPr>
        <w:pStyle w:val="NormalWeb"/>
        <w:numPr>
          <w:ilvl w:val="0"/>
          <w:numId w:val="5"/>
        </w:numPr>
        <w:pBdr>
          <w:top w:val="single" w:sz="2" w:space="0" w:color="E5E7EB"/>
          <w:left w:val="single" w:sz="2" w:space="12" w:color="E5E7EB"/>
          <w:bottom w:val="single" w:sz="2" w:space="0" w:color="E5E7EB"/>
          <w:right w:val="single" w:sz="2" w:space="0" w:color="E5E7EB"/>
        </w:pBdr>
        <w:shd w:val="clear" w:color="auto" w:fill="FFFFFF"/>
        <w:spacing w:before="0" w:beforeAutospacing="0" w:after="0" w:afterAutospacing="0"/>
        <w:ind w:left="945"/>
        <w:rPr>
          <w:rFonts w:ascii="var(--font-family-secondary)" w:hAnsi="var(--font-family-secondary)" w:cs="Segoe UI"/>
          <w:color w:val="1A1A1A"/>
        </w:rPr>
      </w:pPr>
      <w:r>
        <w:rPr>
          <w:rFonts w:ascii="var(--font-family-secondary)" w:hAnsi="var(--font-family-secondary)" w:cs="Segoe UI"/>
          <w:color w:val="1A1A1A"/>
        </w:rPr>
        <w:t>$Skip</w:t>
      </w:r>
    </w:p>
    <w:p w14:paraId="1D29444D" w14:textId="77777777" w:rsidR="00DE3F3A" w:rsidRDefault="00DE3F3A" w:rsidP="002F7008">
      <w:pPr>
        <w:rPr>
          <w:rFonts w:ascii="Roboto" w:hAnsi="Roboto"/>
          <w:color w:val="43474E"/>
          <w:spacing w:val="2"/>
          <w:sz w:val="21"/>
          <w:szCs w:val="21"/>
          <w:shd w:val="clear" w:color="auto" w:fill="FFFFFF"/>
        </w:rPr>
      </w:pPr>
    </w:p>
    <w:p w14:paraId="4F088F48" w14:textId="032DFE30" w:rsidR="00D853B1" w:rsidRDefault="00D853B1" w:rsidP="002F7008">
      <w:pPr>
        <w:rPr>
          <w:rFonts w:ascii="Roboto" w:hAnsi="Roboto"/>
          <w:color w:val="43474E"/>
          <w:spacing w:val="2"/>
          <w:sz w:val="21"/>
          <w:szCs w:val="21"/>
          <w:shd w:val="clear" w:color="auto" w:fill="FFFFFF"/>
        </w:rPr>
      </w:pPr>
      <w:hyperlink r:id="rId26" w:history="1">
        <w:r w:rsidRPr="00114B3B">
          <w:rPr>
            <w:rStyle w:val="Hyperlink"/>
            <w:rFonts w:ascii="Roboto" w:hAnsi="Roboto"/>
            <w:spacing w:val="2"/>
            <w:sz w:val="21"/>
            <w:szCs w:val="21"/>
            <w:shd w:val="clear" w:color="auto" w:fill="FFFFFF"/>
          </w:rPr>
          <w:t>https://docs.prospect365.com/en/articles/2455275-getting-started-with-the-odata-api</w:t>
        </w:r>
      </w:hyperlink>
    </w:p>
    <w:p w14:paraId="77557937" w14:textId="77777777" w:rsidR="00D853B1" w:rsidRDefault="00D853B1" w:rsidP="002F7008">
      <w:pPr>
        <w:rPr>
          <w:rFonts w:ascii="Roboto" w:hAnsi="Roboto"/>
          <w:color w:val="43474E"/>
          <w:spacing w:val="2"/>
          <w:sz w:val="21"/>
          <w:szCs w:val="21"/>
          <w:shd w:val="clear" w:color="auto" w:fill="FFFFFF"/>
        </w:rPr>
      </w:pPr>
    </w:p>
    <w:p w14:paraId="71E53D26" w14:textId="77777777" w:rsidR="00DC377D" w:rsidRPr="002F7008" w:rsidRDefault="00DC377D" w:rsidP="002F7008">
      <w:pPr>
        <w:rPr>
          <w:rFonts w:ascii="Roboto" w:hAnsi="Roboto"/>
          <w:color w:val="43474E"/>
          <w:spacing w:val="2"/>
          <w:sz w:val="21"/>
          <w:szCs w:val="21"/>
          <w:shd w:val="clear" w:color="auto" w:fill="FFFFFF"/>
        </w:rPr>
      </w:pPr>
    </w:p>
    <w:p w14:paraId="206204FB" w14:textId="77777777" w:rsidR="00391E62" w:rsidRDefault="00391E62" w:rsidP="00391E62">
      <w:pPr>
        <w:rPr>
          <w:rFonts w:ascii="Roboto" w:hAnsi="Roboto"/>
          <w:color w:val="43474E"/>
          <w:spacing w:val="2"/>
          <w:sz w:val="21"/>
          <w:szCs w:val="21"/>
          <w:shd w:val="clear" w:color="auto" w:fill="FFFFFF"/>
        </w:rPr>
      </w:pPr>
    </w:p>
    <w:p w14:paraId="790FC979" w14:textId="268377AC" w:rsidR="00871C50" w:rsidRDefault="00871C50" w:rsidP="00871C50">
      <w:pPr>
        <w:jc w:val="center"/>
        <w:rPr>
          <w:rFonts w:ascii="Roboto" w:hAnsi="Roboto"/>
          <w:color w:val="43474E"/>
          <w:spacing w:val="2"/>
          <w:sz w:val="21"/>
          <w:szCs w:val="21"/>
          <w:shd w:val="clear" w:color="auto" w:fill="FFFFFF"/>
        </w:rPr>
      </w:pPr>
      <w:r>
        <w:rPr>
          <w:rFonts w:ascii="Roboto" w:hAnsi="Roboto"/>
          <w:color w:val="43474E"/>
          <w:spacing w:val="2"/>
          <w:sz w:val="21"/>
          <w:szCs w:val="21"/>
          <w:shd w:val="clear" w:color="auto" w:fill="FFFFFF"/>
        </w:rPr>
        <w:t>ODATA V3</w:t>
      </w:r>
    </w:p>
    <w:p w14:paraId="484298D8" w14:textId="77777777" w:rsidR="00871C50" w:rsidRDefault="00871C50" w:rsidP="00871C50">
      <w:pPr>
        <w:jc w:val="center"/>
        <w:rPr>
          <w:rFonts w:ascii="Roboto" w:hAnsi="Roboto"/>
          <w:color w:val="43474E"/>
          <w:spacing w:val="2"/>
          <w:sz w:val="21"/>
          <w:szCs w:val="21"/>
          <w:shd w:val="clear" w:color="auto" w:fill="FFFFFF"/>
        </w:rPr>
      </w:pPr>
    </w:p>
    <w:p w14:paraId="5D261871" w14:textId="53339BFD" w:rsidR="00B634FA" w:rsidRDefault="00B634FA" w:rsidP="00B634FA">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OData v3 adds support for actions, functions, collection values, navigation properties on derived types, and stream properties.</w:t>
      </w:r>
    </w:p>
    <w:p w14:paraId="5D659B5E" w14:textId="784C20C6" w:rsidR="00B634FA" w:rsidRDefault="00A74FC5" w:rsidP="00B634FA">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It also introduces a completely new serialization format for JSON</w:t>
      </w:r>
    </w:p>
    <w:p w14:paraId="6E7F1EF5" w14:textId="77777777" w:rsidR="00A74FC5" w:rsidRDefault="00A74FC5" w:rsidP="00B634FA">
      <w:pPr>
        <w:rPr>
          <w:rFonts w:ascii="Roboto" w:hAnsi="Roboto"/>
          <w:color w:val="43474E"/>
          <w:spacing w:val="2"/>
          <w:sz w:val="21"/>
          <w:szCs w:val="21"/>
          <w:shd w:val="clear" w:color="auto" w:fill="FFFFFF"/>
        </w:rPr>
      </w:pPr>
    </w:p>
    <w:p w14:paraId="7D51EFA5" w14:textId="68680DD4" w:rsidR="00871C50" w:rsidRDefault="00871C50" w:rsidP="00871C50">
      <w:pPr>
        <w:jc w:val="center"/>
        <w:rPr>
          <w:rFonts w:ascii="Roboto" w:hAnsi="Roboto"/>
          <w:color w:val="43474E"/>
          <w:spacing w:val="2"/>
          <w:sz w:val="21"/>
          <w:szCs w:val="21"/>
          <w:shd w:val="clear" w:color="auto" w:fill="FFFFFF"/>
        </w:rPr>
      </w:pPr>
      <w:r>
        <w:rPr>
          <w:rFonts w:ascii="Roboto" w:hAnsi="Roboto"/>
          <w:color w:val="43474E"/>
          <w:spacing w:val="2"/>
          <w:sz w:val="21"/>
          <w:szCs w:val="21"/>
          <w:shd w:val="clear" w:color="auto" w:fill="FFFFFF"/>
        </w:rPr>
        <w:t>ODATA V4</w:t>
      </w:r>
    </w:p>
    <w:p w14:paraId="6FE52CC3" w14:textId="1A55D8E2" w:rsidR="002975B0" w:rsidRDefault="002975B0" w:rsidP="002975B0">
      <w:pPr>
        <w:rPr>
          <w:rStyle w:val="oxzekf"/>
          <w:rFonts w:ascii="Roboto" w:hAnsi="Roboto"/>
          <w:color w:val="43474E"/>
          <w:spacing w:val="2"/>
          <w:sz w:val="21"/>
          <w:szCs w:val="21"/>
          <w:shd w:val="clear" w:color="auto" w:fill="FFFFFF"/>
        </w:rPr>
      </w:pPr>
      <w:r>
        <w:rPr>
          <w:rStyle w:val="oxzekf"/>
          <w:rFonts w:ascii="Roboto" w:hAnsi="Roboto"/>
          <w:color w:val="43474E"/>
          <w:spacing w:val="2"/>
          <w:sz w:val="21"/>
          <w:szCs w:val="21"/>
          <w:shd w:val="clear" w:color="auto" w:fill="FFFFFF"/>
        </w:rPr>
        <w:t>This version was released in 2014 and incorporates many lessons learned from extensive use of v2. It has many features not included in OData Version 2.0. For example, in OData 4, the standard HTTP PATCH method is used to update an entity with Edit semantics. $count has been enhanced to be used with $filter, $expand and $</w:t>
      </w:r>
      <w:proofErr w:type="spellStart"/>
      <w:r>
        <w:rPr>
          <w:rStyle w:val="oxzekf"/>
          <w:rFonts w:ascii="Roboto" w:hAnsi="Roboto"/>
          <w:color w:val="43474E"/>
          <w:spacing w:val="2"/>
          <w:sz w:val="21"/>
          <w:szCs w:val="21"/>
          <w:shd w:val="clear" w:color="auto" w:fill="FFFFFF"/>
        </w:rPr>
        <w:t>orderby</w:t>
      </w:r>
      <w:proofErr w:type="spellEnd"/>
      <w:r>
        <w:rPr>
          <w:rStyle w:val="oxzekf"/>
          <w:rFonts w:ascii="Roboto" w:hAnsi="Roboto"/>
          <w:color w:val="43474E"/>
          <w:spacing w:val="2"/>
          <w:sz w:val="21"/>
          <w:szCs w:val="21"/>
          <w:shd w:val="clear" w:color="auto" w:fill="FFFFFF"/>
        </w:rPr>
        <w:t xml:space="preserve"> options</w:t>
      </w:r>
    </w:p>
    <w:p w14:paraId="18B73FC5" w14:textId="77777777" w:rsidR="00C16CD4" w:rsidRDefault="00C16CD4" w:rsidP="002975B0">
      <w:pPr>
        <w:rPr>
          <w:rStyle w:val="oxzekf"/>
          <w:rFonts w:ascii="Roboto" w:hAnsi="Roboto"/>
          <w:color w:val="43474E"/>
          <w:spacing w:val="2"/>
          <w:sz w:val="21"/>
          <w:szCs w:val="21"/>
          <w:shd w:val="clear" w:color="auto" w:fill="FFFFFF"/>
        </w:rPr>
      </w:pPr>
    </w:p>
    <w:p w14:paraId="507DB648" w14:textId="77777777" w:rsidR="00C16CD4" w:rsidRDefault="00C16CD4" w:rsidP="00C16CD4">
      <w:pPr>
        <w:pStyle w:val="NormalWeb"/>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The OData V4 model supports the following:</w:t>
      </w:r>
    </w:p>
    <w:p w14:paraId="01C6D688" w14:textId="77777777" w:rsidR="00C16CD4" w:rsidRDefault="00C16CD4" w:rsidP="00C16CD4">
      <w:pPr>
        <w:pStyle w:val="NormalWeb"/>
        <w:numPr>
          <w:ilvl w:val="0"/>
          <w:numId w:val="6"/>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Read access</w:t>
      </w:r>
    </w:p>
    <w:p w14:paraId="4420C1E0" w14:textId="77777777" w:rsidR="00C16CD4" w:rsidRDefault="00C16CD4" w:rsidP="00C16CD4">
      <w:pPr>
        <w:pStyle w:val="NormalWeb"/>
        <w:numPr>
          <w:ilvl w:val="0"/>
          <w:numId w:val="6"/>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Updating properties of OData entities (in entity sets and contained entities) via two-way-binding</w:t>
      </w:r>
    </w:p>
    <w:p w14:paraId="37BA7722" w14:textId="77777777" w:rsidR="00C16CD4" w:rsidRDefault="00C16CD4" w:rsidP="00C16CD4">
      <w:pPr>
        <w:pStyle w:val="NormalWeb"/>
        <w:numPr>
          <w:ilvl w:val="0"/>
          <w:numId w:val="6"/>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Deleting entities</w:t>
      </w:r>
    </w:p>
    <w:p w14:paraId="07792C25" w14:textId="77777777" w:rsidR="00C16CD4" w:rsidRDefault="00C16CD4" w:rsidP="00C16CD4">
      <w:pPr>
        <w:pStyle w:val="NormalWeb"/>
        <w:numPr>
          <w:ilvl w:val="0"/>
          <w:numId w:val="6"/>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Operation (function and action) execution</w:t>
      </w:r>
    </w:p>
    <w:p w14:paraId="4E9F4448" w14:textId="77777777" w:rsidR="00C16CD4" w:rsidRDefault="00C16CD4" w:rsidP="00C16CD4">
      <w:pPr>
        <w:pStyle w:val="NormalWeb"/>
        <w:numPr>
          <w:ilvl w:val="0"/>
          <w:numId w:val="6"/>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t>Grouping data requests in a batch request</w:t>
      </w:r>
    </w:p>
    <w:p w14:paraId="4F0B6AE0" w14:textId="77777777" w:rsidR="00C16CD4" w:rsidRDefault="00C16CD4" w:rsidP="00C16CD4">
      <w:pPr>
        <w:pStyle w:val="NormalWeb"/>
        <w:numPr>
          <w:ilvl w:val="0"/>
          <w:numId w:val="6"/>
        </w:numPr>
        <w:shd w:val="clear" w:color="auto" w:fill="F5F6F7"/>
        <w:spacing w:before="360" w:beforeAutospacing="0" w:after="360" w:afterAutospacing="0" w:line="384" w:lineRule="atLeast"/>
        <w:rPr>
          <w:rFonts w:ascii="Arial" w:hAnsi="Arial" w:cs="Arial"/>
          <w:color w:val="1D2D3E"/>
          <w:sz w:val="21"/>
          <w:szCs w:val="21"/>
        </w:rPr>
      </w:pPr>
      <w:r>
        <w:rPr>
          <w:rFonts w:ascii="Arial" w:hAnsi="Arial" w:cs="Arial"/>
          <w:color w:val="1D2D3E"/>
          <w:sz w:val="21"/>
          <w:szCs w:val="21"/>
        </w:rPr>
        <w:lastRenderedPageBreak/>
        <w:t>Server-side sorting and filtering</w:t>
      </w:r>
    </w:p>
    <w:p w14:paraId="722A2D8D" w14:textId="77777777" w:rsidR="00C16CD4" w:rsidRDefault="00C16CD4" w:rsidP="002975B0">
      <w:pPr>
        <w:rPr>
          <w:rFonts w:ascii="Roboto" w:hAnsi="Roboto"/>
          <w:color w:val="43474E"/>
          <w:spacing w:val="2"/>
          <w:sz w:val="21"/>
          <w:szCs w:val="21"/>
          <w:shd w:val="clear" w:color="auto" w:fill="FFFFFF"/>
        </w:rPr>
      </w:pPr>
    </w:p>
    <w:p w14:paraId="1BC2B476" w14:textId="77777777" w:rsidR="00871C50" w:rsidRDefault="00871C50" w:rsidP="002F1B38">
      <w:pPr>
        <w:rPr>
          <w:rFonts w:ascii="Arial" w:hAnsi="Arial" w:cs="Arial"/>
          <w:color w:val="202122"/>
          <w:sz w:val="21"/>
          <w:szCs w:val="21"/>
          <w:shd w:val="clear" w:color="auto" w:fill="FFFFFF"/>
        </w:rPr>
      </w:pPr>
    </w:p>
    <w:p w14:paraId="7A20D420" w14:textId="77777777" w:rsidR="00744D18" w:rsidRDefault="00744D18" w:rsidP="002F1B38">
      <w:pPr>
        <w:rPr>
          <w:rFonts w:ascii="Arial" w:hAnsi="Arial" w:cs="Arial"/>
          <w:color w:val="202122"/>
          <w:sz w:val="21"/>
          <w:szCs w:val="21"/>
          <w:shd w:val="clear" w:color="auto" w:fill="FFFFFF"/>
        </w:rPr>
      </w:pPr>
    </w:p>
    <w:p w14:paraId="5EB9E4A9" w14:textId="77777777" w:rsidR="00744D18" w:rsidRDefault="00744D18" w:rsidP="002F1B38">
      <w:pPr>
        <w:rPr>
          <w:rFonts w:ascii="Arial" w:hAnsi="Arial" w:cs="Arial"/>
          <w:color w:val="202122"/>
          <w:sz w:val="21"/>
          <w:szCs w:val="21"/>
          <w:shd w:val="clear" w:color="auto" w:fill="FFFFFF"/>
        </w:rPr>
      </w:pPr>
    </w:p>
    <w:p w14:paraId="4AAF2FE4" w14:textId="77777777" w:rsidR="00A25E12" w:rsidRDefault="00A25E12" w:rsidP="002F1B38">
      <w:pPr>
        <w:rPr>
          <w:rFonts w:ascii="Arial" w:hAnsi="Arial" w:cs="Arial"/>
          <w:color w:val="202122"/>
          <w:sz w:val="21"/>
          <w:szCs w:val="21"/>
          <w:shd w:val="clear" w:color="auto" w:fill="FFFFFF"/>
        </w:rPr>
      </w:pPr>
    </w:p>
    <w:p w14:paraId="17007208" w14:textId="79ABB0EB" w:rsidR="005471F7" w:rsidRDefault="00A25E12" w:rsidP="002F1B38">
      <w:r>
        <w:rPr>
          <w:rFonts w:ascii="Arial" w:hAnsi="Arial" w:cs="Arial"/>
          <w:color w:val="202122"/>
          <w:sz w:val="21"/>
          <w:szCs w:val="21"/>
          <w:shd w:val="clear" w:color="auto" w:fill="FFFFFF"/>
        </w:rPr>
        <w:t xml:space="preserve"> </w:t>
      </w:r>
    </w:p>
    <w:sectPr w:rsidR="005471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ppu, Kumar" w:date="2024-02-18T19:19:00Z" w:initials="KP">
    <w:p w14:paraId="58EA6B82" w14:textId="77777777" w:rsidR="006938B3" w:rsidRDefault="006938B3" w:rsidP="006938B3">
      <w:pPr>
        <w:pStyle w:val="CommentText"/>
      </w:pPr>
      <w:r>
        <w:rPr>
          <w:rStyle w:val="CommentReference"/>
        </w:rPr>
        <w:annotationRef/>
      </w:r>
      <w:r>
        <w:rPr>
          <w:color w:val="1A1A1A"/>
          <w:highlight w:val="white"/>
        </w:rPr>
        <w:t>OData is a way to query databases over the web in a uniform way, requesting the data in a variety of formats (mainly JSON and XML</w:t>
      </w:r>
      <w:r>
        <w:t xml:space="preserve"> </w:t>
      </w:r>
    </w:p>
  </w:comment>
  <w:comment w:id="1" w:author="Pappu, Kumar" w:date="2024-02-18T18:06:00Z" w:initials="KP">
    <w:p w14:paraId="5299B94B" w14:textId="3D0DB1D0" w:rsidR="00006210" w:rsidRDefault="00006210" w:rsidP="00006210">
      <w:pPr>
        <w:pStyle w:val="CommentText"/>
      </w:pPr>
      <w:r>
        <w:rPr>
          <w:rStyle w:val="CommentReference"/>
        </w:rPr>
        <w:annotationRef/>
      </w:r>
      <w:r>
        <w:rPr>
          <w:b/>
          <w:bCs/>
          <w:color w:val="202122"/>
          <w:highlight w:val="white"/>
        </w:rPr>
        <w:t>REST</w:t>
      </w:r>
      <w:r>
        <w:rPr>
          <w:color w:val="202122"/>
          <w:highlight w:val="white"/>
        </w:rPr>
        <w:t> (</w:t>
      </w:r>
      <w:r>
        <w:rPr>
          <w:b/>
          <w:bCs/>
          <w:color w:val="202122"/>
          <w:highlight w:val="white"/>
        </w:rPr>
        <w:t>representational state transfer</w:t>
      </w:r>
      <w:r>
        <w:rPr>
          <w:color w:val="202122"/>
          <w:highlight w:val="white"/>
        </w:rPr>
        <w:t>) is a </w:t>
      </w:r>
      <w:hyperlink r:id="rId1" w:history="1">
        <w:r w:rsidRPr="00961344">
          <w:rPr>
            <w:rStyle w:val="Hyperlink"/>
          </w:rPr>
          <w:t>software architectural style</w:t>
        </w:r>
      </w:hyperlink>
      <w:r>
        <w:rPr>
          <w:color w:val="202122"/>
          <w:highlight w:val="white"/>
        </w:rPr>
        <w:t> that was created to guide the design and development of the architecture for the </w:t>
      </w:r>
      <w:hyperlink r:id="rId2" w:history="1">
        <w:r w:rsidRPr="00961344">
          <w:rPr>
            <w:rStyle w:val="Hyperlink"/>
          </w:rPr>
          <w:t>World Wide Web</w:t>
        </w:r>
      </w:hyperlink>
      <w:r>
        <w:rPr>
          <w:color w:val="202122"/>
          <w:highlight w:val="white"/>
        </w:rPr>
        <w:t>. REST defines a set of constraints for how the architecture of a distributed, </w:t>
      </w:r>
      <w:hyperlink r:id="rId3" w:history="1">
        <w:r w:rsidRPr="00961344">
          <w:rPr>
            <w:rStyle w:val="Hyperlink"/>
          </w:rPr>
          <w:t>Internet</w:t>
        </w:r>
      </w:hyperlink>
      <w:r>
        <w:rPr>
          <w:color w:val="202122"/>
          <w:highlight w:val="white"/>
        </w:rPr>
        <w:t>-scale </w:t>
      </w:r>
      <w:hyperlink r:id="rId4" w:history="1">
        <w:r w:rsidRPr="00961344">
          <w:rPr>
            <w:rStyle w:val="Hyperlink"/>
          </w:rPr>
          <w:t>hypermedia</w:t>
        </w:r>
      </w:hyperlink>
      <w:r>
        <w:rPr>
          <w:color w:val="202122"/>
          <w:highlight w:val="white"/>
        </w:rPr>
        <w:t> system, such as the Web, should behave. </w:t>
      </w:r>
      <w:r>
        <w:t xml:space="preserve"> </w:t>
      </w:r>
    </w:p>
  </w:comment>
  <w:comment w:id="2" w:author="Pappu, Kumar" w:date="2024-02-18T17:58:00Z" w:initials="KP">
    <w:p w14:paraId="57897665" w14:textId="4136BCB4" w:rsidR="00744D18" w:rsidRDefault="00744D18" w:rsidP="00744D18">
      <w:pPr>
        <w:pStyle w:val="CommentText"/>
      </w:pPr>
      <w:r>
        <w:rPr>
          <w:rStyle w:val="CommentReference"/>
        </w:rPr>
        <w:annotationRef/>
      </w:r>
      <w:r>
        <w:rPr>
          <w:color w:val="202122"/>
          <w:highlight w:val="white"/>
        </w:rPr>
        <w:t>A </w:t>
      </w:r>
      <w:r>
        <w:rPr>
          <w:b/>
          <w:bCs/>
          <w:color w:val="202122"/>
          <w:highlight w:val="white"/>
        </w:rPr>
        <w:t>communication protocol</w:t>
      </w:r>
      <w:r>
        <w:rPr>
          <w:color w:val="202122"/>
          <w:highlight w:val="white"/>
        </w:rPr>
        <w:t> is a system of rules that allows two or more entities of a </w:t>
      </w:r>
      <w:hyperlink r:id="rId5" w:history="1">
        <w:r w:rsidRPr="007B1607">
          <w:rPr>
            <w:rStyle w:val="Hyperlink"/>
          </w:rPr>
          <w:t>communications system</w:t>
        </w:r>
      </w:hyperlink>
      <w:r>
        <w:rPr>
          <w:color w:val="202122"/>
          <w:highlight w:val="white"/>
        </w:rPr>
        <w:t> to transmit </w:t>
      </w:r>
      <w:hyperlink r:id="rId6" w:history="1">
        <w:r w:rsidRPr="007B1607">
          <w:rPr>
            <w:rStyle w:val="Hyperlink"/>
          </w:rPr>
          <w:t>information</w:t>
        </w:r>
      </w:hyperlink>
      <w:r>
        <w:rPr>
          <w:color w:val="202122"/>
          <w:highlight w:val="white"/>
        </w:rPr>
        <w:t> via any variation of a </w:t>
      </w:r>
      <w:hyperlink r:id="rId7" w:history="1">
        <w:r w:rsidRPr="007B1607">
          <w:rPr>
            <w:rStyle w:val="Hyperlink"/>
          </w:rPr>
          <w:t>physical quantity</w:t>
        </w:r>
      </w:hyperlink>
      <w:r>
        <w:rPr>
          <w:color w:val="202122"/>
          <w:highlight w:val="white"/>
        </w:rPr>
        <w: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A6B82" w15:done="0"/>
  <w15:commentEx w15:paraId="5299B94B" w15:done="0"/>
  <w15:commentEx w15:paraId="578976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7AEA97" w16cex:dateUtc="2024-02-18T13:49:00Z"/>
  <w16cex:commentExtensible w16cex:durableId="57D4BD11" w16cex:dateUtc="2024-02-18T12:36:00Z"/>
  <w16cex:commentExtensible w16cex:durableId="51766EF1" w16cex:dateUtc="2024-02-18T1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A6B82" w16cid:durableId="467AEA97"/>
  <w16cid:commentId w16cid:paraId="5299B94B" w16cid:durableId="57D4BD11"/>
  <w16cid:commentId w16cid:paraId="57897665" w16cid:durableId="51766E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var(--font-family-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6EBA"/>
    <w:multiLevelType w:val="multilevel"/>
    <w:tmpl w:val="52AA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D0371"/>
    <w:multiLevelType w:val="hybridMultilevel"/>
    <w:tmpl w:val="B5CA8E6A"/>
    <w:lvl w:ilvl="0" w:tplc="EAD24230">
      <w:start w:val="1"/>
      <w:numFmt w:val="lowerLetter"/>
      <w:lvlText w:val="%1."/>
      <w:lvlJc w:val="left"/>
      <w:pPr>
        <w:ind w:left="1080" w:hanging="360"/>
      </w:pPr>
      <w:rPr>
        <w:rFonts w:asciiTheme="minorHAnsi" w:hAnsiTheme="minorHAns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72C7C"/>
    <w:multiLevelType w:val="hybridMultilevel"/>
    <w:tmpl w:val="470E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97A33"/>
    <w:multiLevelType w:val="multilevel"/>
    <w:tmpl w:val="A4AE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B3F04"/>
    <w:multiLevelType w:val="multilevel"/>
    <w:tmpl w:val="809A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921D8"/>
    <w:multiLevelType w:val="multilevel"/>
    <w:tmpl w:val="04F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013311">
    <w:abstractNumId w:val="0"/>
  </w:num>
  <w:num w:numId="2" w16cid:durableId="134420184">
    <w:abstractNumId w:val="4"/>
  </w:num>
  <w:num w:numId="3" w16cid:durableId="1447847029">
    <w:abstractNumId w:val="2"/>
  </w:num>
  <w:num w:numId="4" w16cid:durableId="1916471952">
    <w:abstractNumId w:val="1"/>
  </w:num>
  <w:num w:numId="5" w16cid:durableId="734670728">
    <w:abstractNumId w:val="5"/>
  </w:num>
  <w:num w:numId="6" w16cid:durableId="173612290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ppu, Kumar">
    <w15:presenceInfo w15:providerId="AD" w15:userId="S::kumar.pappu@accenture.com::b4edcfbf-ef1f-423d-a460-e880c026d3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99"/>
    <w:rsid w:val="00006210"/>
    <w:rsid w:val="001A3691"/>
    <w:rsid w:val="00222CAB"/>
    <w:rsid w:val="00240115"/>
    <w:rsid w:val="0025233B"/>
    <w:rsid w:val="002975B0"/>
    <w:rsid w:val="002C1479"/>
    <w:rsid w:val="002C7D53"/>
    <w:rsid w:val="002F1B38"/>
    <w:rsid w:val="002F5A5C"/>
    <w:rsid w:val="002F7008"/>
    <w:rsid w:val="00343669"/>
    <w:rsid w:val="0035124C"/>
    <w:rsid w:val="00391E62"/>
    <w:rsid w:val="003C7C14"/>
    <w:rsid w:val="00445219"/>
    <w:rsid w:val="00510872"/>
    <w:rsid w:val="005471F7"/>
    <w:rsid w:val="00573A80"/>
    <w:rsid w:val="00594E8A"/>
    <w:rsid w:val="005B5443"/>
    <w:rsid w:val="0064774B"/>
    <w:rsid w:val="006938B3"/>
    <w:rsid w:val="00744D18"/>
    <w:rsid w:val="00795098"/>
    <w:rsid w:val="007B103E"/>
    <w:rsid w:val="007B1C9E"/>
    <w:rsid w:val="0080108A"/>
    <w:rsid w:val="008052E9"/>
    <w:rsid w:val="0084415E"/>
    <w:rsid w:val="00871C50"/>
    <w:rsid w:val="008E7AF2"/>
    <w:rsid w:val="0092199D"/>
    <w:rsid w:val="009B08F7"/>
    <w:rsid w:val="009C0009"/>
    <w:rsid w:val="009C4041"/>
    <w:rsid w:val="00A07CE2"/>
    <w:rsid w:val="00A25E12"/>
    <w:rsid w:val="00A4715B"/>
    <w:rsid w:val="00A74FC5"/>
    <w:rsid w:val="00A9220C"/>
    <w:rsid w:val="00A95D82"/>
    <w:rsid w:val="00AB4899"/>
    <w:rsid w:val="00B050BA"/>
    <w:rsid w:val="00B634FA"/>
    <w:rsid w:val="00B67CD3"/>
    <w:rsid w:val="00BB1E72"/>
    <w:rsid w:val="00BE7FCA"/>
    <w:rsid w:val="00C16CD4"/>
    <w:rsid w:val="00D853B1"/>
    <w:rsid w:val="00DB0370"/>
    <w:rsid w:val="00DC377D"/>
    <w:rsid w:val="00DE3F3A"/>
    <w:rsid w:val="00E94FA7"/>
    <w:rsid w:val="00F8185C"/>
    <w:rsid w:val="00FC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676E"/>
  <w15:chartTrackingRefBased/>
  <w15:docId w15:val="{A0299C06-254D-4AA9-A5F8-B521F93E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85C"/>
    <w:rPr>
      <w:color w:val="0000FF"/>
      <w:u w:val="single"/>
    </w:rPr>
  </w:style>
  <w:style w:type="character" w:styleId="CommentReference">
    <w:name w:val="annotation reference"/>
    <w:basedOn w:val="DefaultParagraphFont"/>
    <w:uiPriority w:val="99"/>
    <w:semiHidden/>
    <w:unhideWhenUsed/>
    <w:rsid w:val="00744D18"/>
    <w:rPr>
      <w:sz w:val="16"/>
      <w:szCs w:val="16"/>
    </w:rPr>
  </w:style>
  <w:style w:type="paragraph" w:styleId="CommentText">
    <w:name w:val="annotation text"/>
    <w:basedOn w:val="Normal"/>
    <w:link w:val="CommentTextChar"/>
    <w:uiPriority w:val="99"/>
    <w:unhideWhenUsed/>
    <w:rsid w:val="00744D18"/>
    <w:pPr>
      <w:spacing w:line="240" w:lineRule="auto"/>
    </w:pPr>
    <w:rPr>
      <w:sz w:val="20"/>
      <w:szCs w:val="20"/>
    </w:rPr>
  </w:style>
  <w:style w:type="character" w:customStyle="1" w:styleId="CommentTextChar">
    <w:name w:val="Comment Text Char"/>
    <w:basedOn w:val="DefaultParagraphFont"/>
    <w:link w:val="CommentText"/>
    <w:uiPriority w:val="99"/>
    <w:rsid w:val="00744D18"/>
    <w:rPr>
      <w:sz w:val="20"/>
      <w:szCs w:val="20"/>
    </w:rPr>
  </w:style>
  <w:style w:type="paragraph" w:styleId="CommentSubject">
    <w:name w:val="annotation subject"/>
    <w:basedOn w:val="CommentText"/>
    <w:next w:val="CommentText"/>
    <w:link w:val="CommentSubjectChar"/>
    <w:uiPriority w:val="99"/>
    <w:semiHidden/>
    <w:unhideWhenUsed/>
    <w:rsid w:val="00744D18"/>
    <w:rPr>
      <w:b/>
      <w:bCs/>
    </w:rPr>
  </w:style>
  <w:style w:type="character" w:customStyle="1" w:styleId="CommentSubjectChar">
    <w:name w:val="Comment Subject Char"/>
    <w:basedOn w:val="CommentTextChar"/>
    <w:link w:val="CommentSubject"/>
    <w:uiPriority w:val="99"/>
    <w:semiHidden/>
    <w:rsid w:val="00744D18"/>
    <w:rPr>
      <w:b/>
      <w:bCs/>
      <w:sz w:val="20"/>
      <w:szCs w:val="20"/>
    </w:rPr>
  </w:style>
  <w:style w:type="character" w:styleId="UnresolvedMention">
    <w:name w:val="Unresolved Mention"/>
    <w:basedOn w:val="DefaultParagraphFont"/>
    <w:uiPriority w:val="99"/>
    <w:semiHidden/>
    <w:unhideWhenUsed/>
    <w:rsid w:val="00744D18"/>
    <w:rPr>
      <w:color w:val="605E5C"/>
      <w:shd w:val="clear" w:color="auto" w:fill="E1DFDD"/>
    </w:rPr>
  </w:style>
  <w:style w:type="character" w:customStyle="1" w:styleId="oxzekf">
    <w:name w:val="oxzekf"/>
    <w:basedOn w:val="DefaultParagraphFont"/>
    <w:rsid w:val="002975B0"/>
  </w:style>
  <w:style w:type="paragraph" w:styleId="HTMLPreformatted">
    <w:name w:val="HTML Preformatted"/>
    <w:basedOn w:val="Normal"/>
    <w:link w:val="HTMLPreformattedChar"/>
    <w:uiPriority w:val="99"/>
    <w:semiHidden/>
    <w:unhideWhenUsed/>
    <w:rsid w:val="00805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052E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052E9"/>
    <w:rPr>
      <w:rFonts w:ascii="Courier New" w:eastAsia="Times New Roman" w:hAnsi="Courier New" w:cs="Courier New"/>
      <w:sz w:val="20"/>
      <w:szCs w:val="20"/>
    </w:rPr>
  </w:style>
  <w:style w:type="character" w:customStyle="1" w:styleId="nx">
    <w:name w:val="nx"/>
    <w:basedOn w:val="DefaultParagraphFont"/>
    <w:rsid w:val="008052E9"/>
  </w:style>
  <w:style w:type="character" w:customStyle="1" w:styleId="p">
    <w:name w:val="p"/>
    <w:basedOn w:val="DefaultParagraphFont"/>
    <w:rsid w:val="008052E9"/>
  </w:style>
  <w:style w:type="character" w:customStyle="1" w:styleId="dl">
    <w:name w:val="dl"/>
    <w:basedOn w:val="DefaultParagraphFont"/>
    <w:rsid w:val="008052E9"/>
  </w:style>
  <w:style w:type="character" w:customStyle="1" w:styleId="s2">
    <w:name w:val="s2"/>
    <w:basedOn w:val="DefaultParagraphFont"/>
    <w:rsid w:val="008052E9"/>
  </w:style>
  <w:style w:type="paragraph" w:styleId="ListParagraph">
    <w:name w:val="List Paragraph"/>
    <w:basedOn w:val="Normal"/>
    <w:uiPriority w:val="34"/>
    <w:qFormat/>
    <w:rsid w:val="00A4715B"/>
    <w:pPr>
      <w:ind w:left="720"/>
      <w:contextualSpacing/>
    </w:pPr>
  </w:style>
  <w:style w:type="character" w:customStyle="1" w:styleId="mi">
    <w:name w:val="mi"/>
    <w:basedOn w:val="DefaultParagraphFont"/>
    <w:rsid w:val="002F5A5C"/>
  </w:style>
  <w:style w:type="character" w:customStyle="1" w:styleId="cm">
    <w:name w:val="cm"/>
    <w:basedOn w:val="DefaultParagraphFont"/>
    <w:rsid w:val="002F5A5C"/>
  </w:style>
  <w:style w:type="character" w:styleId="Strong">
    <w:name w:val="Strong"/>
    <w:basedOn w:val="DefaultParagraphFont"/>
    <w:uiPriority w:val="22"/>
    <w:qFormat/>
    <w:rsid w:val="00445219"/>
    <w:rPr>
      <w:b/>
      <w:bCs/>
    </w:rPr>
  </w:style>
  <w:style w:type="paragraph" w:styleId="NormalWeb">
    <w:name w:val="Normal (Web)"/>
    <w:basedOn w:val="Normal"/>
    <w:uiPriority w:val="99"/>
    <w:semiHidden/>
    <w:unhideWhenUsed/>
    <w:rsid w:val="00DE3F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4471">
      <w:bodyDiv w:val="1"/>
      <w:marLeft w:val="0"/>
      <w:marRight w:val="0"/>
      <w:marTop w:val="0"/>
      <w:marBottom w:val="0"/>
      <w:divBdr>
        <w:top w:val="none" w:sz="0" w:space="0" w:color="auto"/>
        <w:left w:val="none" w:sz="0" w:space="0" w:color="auto"/>
        <w:bottom w:val="none" w:sz="0" w:space="0" w:color="auto"/>
        <w:right w:val="none" w:sz="0" w:space="0" w:color="auto"/>
      </w:divBdr>
    </w:div>
    <w:div w:id="579212985">
      <w:bodyDiv w:val="1"/>
      <w:marLeft w:val="0"/>
      <w:marRight w:val="0"/>
      <w:marTop w:val="0"/>
      <w:marBottom w:val="0"/>
      <w:divBdr>
        <w:top w:val="none" w:sz="0" w:space="0" w:color="auto"/>
        <w:left w:val="none" w:sz="0" w:space="0" w:color="auto"/>
        <w:bottom w:val="none" w:sz="0" w:space="0" w:color="auto"/>
        <w:right w:val="none" w:sz="0" w:space="0" w:color="auto"/>
      </w:divBdr>
    </w:div>
    <w:div w:id="603195229">
      <w:bodyDiv w:val="1"/>
      <w:marLeft w:val="0"/>
      <w:marRight w:val="0"/>
      <w:marTop w:val="0"/>
      <w:marBottom w:val="0"/>
      <w:divBdr>
        <w:top w:val="none" w:sz="0" w:space="0" w:color="auto"/>
        <w:left w:val="none" w:sz="0" w:space="0" w:color="auto"/>
        <w:bottom w:val="none" w:sz="0" w:space="0" w:color="auto"/>
        <w:right w:val="none" w:sz="0" w:space="0" w:color="auto"/>
      </w:divBdr>
    </w:div>
    <w:div w:id="683021731">
      <w:bodyDiv w:val="1"/>
      <w:marLeft w:val="0"/>
      <w:marRight w:val="0"/>
      <w:marTop w:val="0"/>
      <w:marBottom w:val="0"/>
      <w:divBdr>
        <w:top w:val="none" w:sz="0" w:space="0" w:color="auto"/>
        <w:left w:val="none" w:sz="0" w:space="0" w:color="auto"/>
        <w:bottom w:val="none" w:sz="0" w:space="0" w:color="auto"/>
        <w:right w:val="none" w:sz="0" w:space="0" w:color="auto"/>
      </w:divBdr>
    </w:div>
    <w:div w:id="820779130">
      <w:bodyDiv w:val="1"/>
      <w:marLeft w:val="0"/>
      <w:marRight w:val="0"/>
      <w:marTop w:val="0"/>
      <w:marBottom w:val="0"/>
      <w:divBdr>
        <w:top w:val="none" w:sz="0" w:space="0" w:color="auto"/>
        <w:left w:val="none" w:sz="0" w:space="0" w:color="auto"/>
        <w:bottom w:val="none" w:sz="0" w:space="0" w:color="auto"/>
        <w:right w:val="none" w:sz="0" w:space="0" w:color="auto"/>
      </w:divBdr>
    </w:div>
    <w:div w:id="960258845">
      <w:bodyDiv w:val="1"/>
      <w:marLeft w:val="0"/>
      <w:marRight w:val="0"/>
      <w:marTop w:val="0"/>
      <w:marBottom w:val="0"/>
      <w:divBdr>
        <w:top w:val="none" w:sz="0" w:space="0" w:color="auto"/>
        <w:left w:val="none" w:sz="0" w:space="0" w:color="auto"/>
        <w:bottom w:val="none" w:sz="0" w:space="0" w:color="auto"/>
        <w:right w:val="none" w:sz="0" w:space="0" w:color="auto"/>
      </w:divBdr>
    </w:div>
    <w:div w:id="977338590">
      <w:bodyDiv w:val="1"/>
      <w:marLeft w:val="0"/>
      <w:marRight w:val="0"/>
      <w:marTop w:val="0"/>
      <w:marBottom w:val="0"/>
      <w:divBdr>
        <w:top w:val="none" w:sz="0" w:space="0" w:color="auto"/>
        <w:left w:val="none" w:sz="0" w:space="0" w:color="auto"/>
        <w:bottom w:val="none" w:sz="0" w:space="0" w:color="auto"/>
        <w:right w:val="none" w:sz="0" w:space="0" w:color="auto"/>
      </w:divBdr>
    </w:div>
    <w:div w:id="1118063112">
      <w:bodyDiv w:val="1"/>
      <w:marLeft w:val="0"/>
      <w:marRight w:val="0"/>
      <w:marTop w:val="0"/>
      <w:marBottom w:val="0"/>
      <w:divBdr>
        <w:top w:val="none" w:sz="0" w:space="0" w:color="auto"/>
        <w:left w:val="none" w:sz="0" w:space="0" w:color="auto"/>
        <w:bottom w:val="none" w:sz="0" w:space="0" w:color="auto"/>
        <w:right w:val="none" w:sz="0" w:space="0" w:color="auto"/>
      </w:divBdr>
    </w:div>
    <w:div w:id="1160195866">
      <w:bodyDiv w:val="1"/>
      <w:marLeft w:val="0"/>
      <w:marRight w:val="0"/>
      <w:marTop w:val="0"/>
      <w:marBottom w:val="0"/>
      <w:divBdr>
        <w:top w:val="none" w:sz="0" w:space="0" w:color="auto"/>
        <w:left w:val="none" w:sz="0" w:space="0" w:color="auto"/>
        <w:bottom w:val="none" w:sz="0" w:space="0" w:color="auto"/>
        <w:right w:val="none" w:sz="0" w:space="0" w:color="auto"/>
      </w:divBdr>
    </w:div>
    <w:div w:id="1364743692">
      <w:bodyDiv w:val="1"/>
      <w:marLeft w:val="0"/>
      <w:marRight w:val="0"/>
      <w:marTop w:val="0"/>
      <w:marBottom w:val="0"/>
      <w:divBdr>
        <w:top w:val="none" w:sz="0" w:space="0" w:color="auto"/>
        <w:left w:val="none" w:sz="0" w:space="0" w:color="auto"/>
        <w:bottom w:val="none" w:sz="0" w:space="0" w:color="auto"/>
        <w:right w:val="none" w:sz="0" w:space="0" w:color="auto"/>
      </w:divBdr>
    </w:div>
    <w:div w:id="1369721891">
      <w:bodyDiv w:val="1"/>
      <w:marLeft w:val="0"/>
      <w:marRight w:val="0"/>
      <w:marTop w:val="0"/>
      <w:marBottom w:val="0"/>
      <w:divBdr>
        <w:top w:val="none" w:sz="0" w:space="0" w:color="auto"/>
        <w:left w:val="none" w:sz="0" w:space="0" w:color="auto"/>
        <w:bottom w:val="none" w:sz="0" w:space="0" w:color="auto"/>
        <w:right w:val="none" w:sz="0" w:space="0" w:color="auto"/>
      </w:divBdr>
    </w:div>
    <w:div w:id="1506549562">
      <w:bodyDiv w:val="1"/>
      <w:marLeft w:val="0"/>
      <w:marRight w:val="0"/>
      <w:marTop w:val="0"/>
      <w:marBottom w:val="0"/>
      <w:divBdr>
        <w:top w:val="none" w:sz="0" w:space="0" w:color="auto"/>
        <w:left w:val="none" w:sz="0" w:space="0" w:color="auto"/>
        <w:bottom w:val="none" w:sz="0" w:space="0" w:color="auto"/>
        <w:right w:val="none" w:sz="0" w:space="0" w:color="auto"/>
      </w:divBdr>
    </w:div>
    <w:div w:id="1818909797">
      <w:bodyDiv w:val="1"/>
      <w:marLeft w:val="0"/>
      <w:marRight w:val="0"/>
      <w:marTop w:val="0"/>
      <w:marBottom w:val="0"/>
      <w:divBdr>
        <w:top w:val="none" w:sz="0" w:space="0" w:color="auto"/>
        <w:left w:val="none" w:sz="0" w:space="0" w:color="auto"/>
        <w:bottom w:val="none" w:sz="0" w:space="0" w:color="auto"/>
        <w:right w:val="none" w:sz="0" w:space="0" w:color="auto"/>
      </w:divBdr>
      <w:divsChild>
        <w:div w:id="1047921272">
          <w:marLeft w:val="0"/>
          <w:marRight w:val="0"/>
          <w:marTop w:val="0"/>
          <w:marBottom w:val="0"/>
          <w:divBdr>
            <w:top w:val="single" w:sz="2" w:space="0" w:color="E5E7EB"/>
            <w:left w:val="single" w:sz="2" w:space="0" w:color="E5E7EB"/>
            <w:bottom w:val="single" w:sz="2" w:space="0" w:color="E5E7EB"/>
            <w:right w:val="single" w:sz="2" w:space="0" w:color="E5E7EB"/>
          </w:divBdr>
        </w:div>
        <w:div w:id="749276177">
          <w:marLeft w:val="0"/>
          <w:marRight w:val="0"/>
          <w:marTop w:val="0"/>
          <w:marBottom w:val="0"/>
          <w:divBdr>
            <w:top w:val="single" w:sz="2" w:space="0" w:color="E5E7EB"/>
            <w:left w:val="single" w:sz="2" w:space="0" w:color="E5E7EB"/>
            <w:bottom w:val="single" w:sz="2" w:space="0" w:color="E5E7EB"/>
            <w:right w:val="single" w:sz="2" w:space="0" w:color="E5E7EB"/>
          </w:divBdr>
        </w:div>
        <w:div w:id="1779450831">
          <w:marLeft w:val="0"/>
          <w:marRight w:val="0"/>
          <w:marTop w:val="0"/>
          <w:marBottom w:val="0"/>
          <w:divBdr>
            <w:top w:val="single" w:sz="2" w:space="0" w:color="E5E7EB"/>
            <w:left w:val="single" w:sz="2" w:space="0" w:color="E5E7EB"/>
            <w:bottom w:val="single" w:sz="2" w:space="0" w:color="E5E7EB"/>
            <w:right w:val="single" w:sz="2" w:space="0" w:color="E5E7EB"/>
          </w:divBdr>
        </w:div>
        <w:div w:id="48068074">
          <w:marLeft w:val="0"/>
          <w:marRight w:val="0"/>
          <w:marTop w:val="0"/>
          <w:marBottom w:val="0"/>
          <w:divBdr>
            <w:top w:val="single" w:sz="2" w:space="0" w:color="E5E7EB"/>
            <w:left w:val="single" w:sz="2" w:space="0" w:color="E5E7EB"/>
            <w:bottom w:val="single" w:sz="2" w:space="0" w:color="E5E7EB"/>
            <w:right w:val="single" w:sz="2" w:space="0" w:color="E5E7EB"/>
          </w:divBdr>
        </w:div>
        <w:div w:id="1150252913">
          <w:marLeft w:val="0"/>
          <w:marRight w:val="0"/>
          <w:marTop w:val="0"/>
          <w:marBottom w:val="0"/>
          <w:divBdr>
            <w:top w:val="single" w:sz="2" w:space="0" w:color="E5E7EB"/>
            <w:left w:val="single" w:sz="2" w:space="0" w:color="E5E7EB"/>
            <w:bottom w:val="single" w:sz="2" w:space="0" w:color="E5E7EB"/>
            <w:right w:val="single" w:sz="2" w:space="0" w:color="E5E7EB"/>
          </w:divBdr>
        </w:div>
        <w:div w:id="1632633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9269329">
      <w:bodyDiv w:val="1"/>
      <w:marLeft w:val="0"/>
      <w:marRight w:val="0"/>
      <w:marTop w:val="0"/>
      <w:marBottom w:val="0"/>
      <w:divBdr>
        <w:top w:val="none" w:sz="0" w:space="0" w:color="auto"/>
        <w:left w:val="none" w:sz="0" w:space="0" w:color="auto"/>
        <w:bottom w:val="none" w:sz="0" w:space="0" w:color="auto"/>
        <w:right w:val="none" w:sz="0" w:space="0" w:color="auto"/>
      </w:divBdr>
    </w:div>
    <w:div w:id="19867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Internet" TargetMode="External"/><Relationship Id="rId7" Type="http://schemas.openxmlformats.org/officeDocument/2006/relationships/hyperlink" Target="https://en.wikipedia.org/wiki/Physical_quantity" TargetMode="External"/><Relationship Id="rId2" Type="http://schemas.openxmlformats.org/officeDocument/2006/relationships/hyperlink" Target="https://en.wikipedia.org/wiki/World_Wide_Web" TargetMode="External"/><Relationship Id="rId1" Type="http://schemas.openxmlformats.org/officeDocument/2006/relationships/hyperlink" Target="https://en.wikipedia.org/wiki/Software_architectural_style" TargetMode="External"/><Relationship Id="rId6" Type="http://schemas.openxmlformats.org/officeDocument/2006/relationships/hyperlink" Target="https://en.wikipedia.org/wiki/Information" TargetMode="External"/><Relationship Id="rId5" Type="http://schemas.openxmlformats.org/officeDocument/2006/relationships/hyperlink" Target="https://en.wikipedia.org/wiki/Communications_system" TargetMode="External"/><Relationship Id="rId4" Type="http://schemas.openxmlformats.org/officeDocument/2006/relationships/hyperlink" Target="https://en.wikipedia.org/wiki/Hypermedia"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en.wikipedia.org/wiki/Web_service" TargetMode="External"/><Relationship Id="rId18" Type="http://schemas.openxmlformats.org/officeDocument/2006/relationships/hyperlink" Target="https://www.odata.org/documentation/odata-version-2-0/json-format/" TargetMode="External"/><Relationship Id="rId26" Type="http://schemas.openxmlformats.org/officeDocument/2006/relationships/hyperlink" Target="https://docs.prospect365.com/en/articles/2455275-getting-started-with-the-odata-api" TargetMode="External"/><Relationship Id="rId3" Type="http://schemas.openxmlformats.org/officeDocument/2006/relationships/settings" Target="settings.xml"/><Relationship Id="rId21" Type="http://schemas.openxmlformats.org/officeDocument/2006/relationships/hyperlink" Target="https://www.odata.org/documentation/odata-version-2-0/json-format" TargetMode="External"/><Relationship Id="rId7" Type="http://schemas.microsoft.com/office/2016/09/relationships/commentsIds" Target="commentsIds.xml"/><Relationship Id="rId12" Type="http://schemas.openxmlformats.org/officeDocument/2006/relationships/hyperlink" Target="https://en.wikipedia.org/wiki/Protocol_(computing)" TargetMode="External"/><Relationship Id="rId17" Type="http://schemas.openxmlformats.org/officeDocument/2006/relationships/image" Target="media/image1.jpeg"/><Relationship Id="rId25" Type="http://schemas.openxmlformats.org/officeDocument/2006/relationships/hyperlink" Target="https://www.odata.org/documentation/odata-version-2-0/json-format" TargetMode="External"/><Relationship Id="rId2" Type="http://schemas.openxmlformats.org/officeDocument/2006/relationships/styles" Target="styles.xml"/><Relationship Id="rId16" Type="http://schemas.openxmlformats.org/officeDocument/2006/relationships/hyperlink" Target="https://en.wikipedia.org/wiki/Open_Data_Protocol" TargetMode="External"/><Relationship Id="rId20" Type="http://schemas.openxmlformats.org/officeDocument/2006/relationships/hyperlink" Target="https://www.odata.org/documentation/odata-version-2-0/terminology" TargetMode="External"/><Relationship Id="rId29"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odata.org/documentation/" TargetMode="External"/><Relationship Id="rId24" Type="http://schemas.openxmlformats.org/officeDocument/2006/relationships/hyperlink" Target="https://www.odata.org/documentation/odata-version-2-0/terminology" TargetMode="External"/><Relationship Id="rId5" Type="http://schemas.openxmlformats.org/officeDocument/2006/relationships/comments" Target="comments.xml"/><Relationship Id="rId15" Type="http://schemas.openxmlformats.org/officeDocument/2006/relationships/hyperlink" Target="https://en.wikipedia.org/wiki/Microsoft" TargetMode="External"/><Relationship Id="rId23" Type="http://schemas.openxmlformats.org/officeDocument/2006/relationships/hyperlink" Target="https://www.odata.org/documentation/odata-version-2-0/terminology" TargetMode="External"/><Relationship Id="rId28" Type="http://schemas.microsoft.com/office/2011/relationships/people" Target="people.xml"/><Relationship Id="rId10" Type="http://schemas.openxmlformats.org/officeDocument/2006/relationships/hyperlink" Target="https://sap.github.io/cloud-sdk/docs/js/overview" TargetMode="External"/><Relationship Id="rId19" Type="http://schemas.openxmlformats.org/officeDocument/2006/relationships/hyperlink" Target="https://www.odata.org/documentation/odata-version-2-0/terminology" TargetMode="External"/><Relationship Id="rId4" Type="http://schemas.openxmlformats.org/officeDocument/2006/relationships/webSettings" Target="webSettings.xml"/><Relationship Id="rId9" Type="http://schemas.openxmlformats.org/officeDocument/2006/relationships/hyperlink" Target="https://www.odata.org/" TargetMode="External"/><Relationship Id="rId14" Type="http://schemas.openxmlformats.org/officeDocument/2006/relationships/hyperlink" Target="https://en.wikipedia.org/wiki/Application_programming_interface" TargetMode="External"/><Relationship Id="rId22" Type="http://schemas.openxmlformats.org/officeDocument/2006/relationships/hyperlink" Target="https://www.odata.org/documentation/odata-version-2-0/terminolog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118</TotalTime>
  <Pages>9</Pages>
  <Words>1530</Words>
  <Characters>8723</Characters>
  <Application>Microsoft Office Word</Application>
  <DocSecurity>0</DocSecurity>
  <Lines>72</Lines>
  <Paragraphs>20</Paragraphs>
  <ScaleCrop>false</ScaleCrop>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Pappu, Kumar</dc:creator>
  <cp:keywords/>
  <dc:description/>
  <cp:lastModifiedBy>Pappu, Kumar</cp:lastModifiedBy>
  <cp:revision>51</cp:revision>
  <dcterms:created xsi:type="dcterms:W3CDTF">2024-02-18T12:22:00Z</dcterms:created>
  <dcterms:modified xsi:type="dcterms:W3CDTF">2024-02-18T14:20:00Z</dcterms:modified>
</cp:coreProperties>
</file>