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53C" w:rsidRDefault="00184C09">
      <w:r>
        <w:t>More Selection Control Struc</w:t>
      </w:r>
      <w:bookmarkStart w:id="0" w:name="_GoBack"/>
      <w:bookmarkEnd w:id="0"/>
      <w:r>
        <w:t>tures</w:t>
      </w:r>
    </w:p>
    <w:p w:rsidR="00184C09" w:rsidRDefault="00184C09"/>
    <w:p w:rsidR="00184C09" w:rsidRDefault="00184C09" w:rsidP="00184C09">
      <w:pPr>
        <w:pStyle w:val="ListParagraph"/>
        <w:numPr>
          <w:ilvl w:val="0"/>
          <w:numId w:val="1"/>
        </w:numPr>
      </w:pPr>
      <w:r>
        <w:t>Process Customer Record</w:t>
      </w:r>
    </w:p>
    <w:p w:rsidR="00184C09" w:rsidRDefault="00184C09" w:rsidP="00184C09">
      <w:pPr>
        <w:pStyle w:val="ListParagraph"/>
        <w:ind w:left="1440"/>
      </w:pPr>
    </w:p>
    <w:p w:rsidR="00184C09" w:rsidRDefault="00184C09" w:rsidP="00184C09">
      <w:pPr>
        <w:pStyle w:val="ListParagraph"/>
        <w:ind w:left="1440"/>
      </w:pPr>
      <w:r>
        <w:t>Pseudo Code:</w:t>
      </w:r>
    </w:p>
    <w:p w:rsidR="00184C09" w:rsidRDefault="00184C09" w:rsidP="00184C09">
      <w:pPr>
        <w:pStyle w:val="ListParagraph"/>
        <w:ind w:left="1440"/>
      </w:pPr>
    </w:p>
    <w:p w:rsidR="00184C09" w:rsidRDefault="00184C09" w:rsidP="00184C09">
      <w:pPr>
        <w:pStyle w:val="ListParagraph"/>
        <w:numPr>
          <w:ilvl w:val="0"/>
          <w:numId w:val="3"/>
        </w:numPr>
      </w:pPr>
      <w:r>
        <w:t>Declare constants to hold sales, federal</w:t>
      </w:r>
      <w:r w:rsidR="00A82DBF">
        <w:t xml:space="preserve"> &amp; </w:t>
      </w:r>
      <w:r>
        <w:t>state sales and special sales tax percentages</w:t>
      </w:r>
    </w:p>
    <w:p w:rsidR="00184C09" w:rsidRDefault="00184C09" w:rsidP="00184C09">
      <w:pPr>
        <w:pStyle w:val="ListParagraph"/>
        <w:numPr>
          <w:ilvl w:val="0"/>
          <w:numId w:val="3"/>
        </w:numPr>
      </w:pPr>
      <w:r>
        <w:t xml:space="preserve">Declare a variable to hold purchase amount </w:t>
      </w:r>
    </w:p>
    <w:p w:rsidR="00A82DBF" w:rsidRDefault="00184C09" w:rsidP="00A82DBF">
      <w:pPr>
        <w:pStyle w:val="ListParagraph"/>
        <w:numPr>
          <w:ilvl w:val="0"/>
          <w:numId w:val="3"/>
        </w:numPr>
      </w:pPr>
      <w:r>
        <w:t>Determine whether customer is tax exempt;</w:t>
      </w:r>
    </w:p>
    <w:p w:rsidR="005F3626" w:rsidRPr="005F3626" w:rsidRDefault="005F3626" w:rsidP="00A82DBF">
      <w:pPr>
        <w:pStyle w:val="ListParagraph"/>
        <w:numPr>
          <w:ilvl w:val="0"/>
          <w:numId w:val="3"/>
        </w:numPr>
      </w:pPr>
      <w:r w:rsidRPr="00A82DBF">
        <w:rPr>
          <w:b/>
          <w:bCs/>
        </w:rPr>
        <w:t>IF</w:t>
      </w:r>
      <w:r w:rsidRPr="005F3626">
        <w:t> </w:t>
      </w:r>
      <w:proofErr w:type="spellStart"/>
      <w:r w:rsidR="00A94CE9">
        <w:t>TaxExempt</w:t>
      </w:r>
      <w:proofErr w:type="spellEnd"/>
      <w:r w:rsidRPr="005F3626">
        <w:t xml:space="preserve"> = </w:t>
      </w:r>
      <w:r w:rsidR="00A82DBF">
        <w:t>true</w:t>
      </w:r>
    </w:p>
    <w:p w:rsidR="005F3626" w:rsidRPr="005F3626" w:rsidRDefault="005F3626" w:rsidP="005F3626">
      <w:pPr>
        <w:ind w:left="2520"/>
      </w:pPr>
      <w:r w:rsidRPr="005F3626">
        <w:rPr>
          <w:b/>
          <w:bCs/>
        </w:rPr>
        <w:t>THEN</w:t>
      </w:r>
    </w:p>
    <w:p w:rsidR="005F3626" w:rsidRPr="005F3626" w:rsidRDefault="005F3626" w:rsidP="005F3626">
      <w:pPr>
        <w:ind w:left="2520"/>
      </w:pPr>
      <w:r w:rsidRPr="005F3626">
        <w:t xml:space="preserve">          </w:t>
      </w:r>
      <w:r w:rsidR="00A82DBF">
        <w:t>Return purchase amount</w:t>
      </w:r>
    </w:p>
    <w:p w:rsidR="005F3626" w:rsidRPr="005F3626" w:rsidRDefault="005F3626" w:rsidP="005F3626">
      <w:pPr>
        <w:ind w:left="2520"/>
      </w:pPr>
      <w:r w:rsidRPr="005F3626">
        <w:rPr>
          <w:b/>
          <w:bCs/>
        </w:rPr>
        <w:t>ELSE</w:t>
      </w:r>
    </w:p>
    <w:p w:rsidR="005F3626" w:rsidRPr="005F3626" w:rsidRDefault="005F3626" w:rsidP="005F3626">
      <w:pPr>
        <w:ind w:left="2520"/>
      </w:pPr>
      <w:r w:rsidRPr="005F3626">
        <w:t xml:space="preserve">          </w:t>
      </w:r>
      <w:r w:rsidR="00A82DBF">
        <w:t xml:space="preserve">Return (purchase price + (purchase price * sales </w:t>
      </w:r>
      <w:proofErr w:type="gramStart"/>
      <w:r w:rsidR="00A82DBF">
        <w:t>tax )</w:t>
      </w:r>
      <w:proofErr w:type="gramEnd"/>
      <w:r w:rsidR="00A82DBF">
        <w:t>+ (purchase price * federal &amp; state sales tax) + (purchase price *special tax)</w:t>
      </w:r>
    </w:p>
    <w:p w:rsidR="005F3626" w:rsidRDefault="005F3626" w:rsidP="005F3626">
      <w:pPr>
        <w:ind w:left="2520"/>
        <w:rPr>
          <w:b/>
          <w:bCs/>
        </w:rPr>
      </w:pPr>
      <w:r w:rsidRPr="005F3626">
        <w:rPr>
          <w:b/>
          <w:bCs/>
        </w:rPr>
        <w:t>ENDIF</w:t>
      </w:r>
    </w:p>
    <w:p w:rsidR="00A82DBF" w:rsidRDefault="00A82DBF" w:rsidP="00A82DBF">
      <w:r>
        <w:tab/>
        <w:t>IPO diagram</w:t>
      </w:r>
    </w:p>
    <w:p w:rsidR="00A82DBF" w:rsidRDefault="00A82DBF" w:rsidP="00A82DBF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A82DBF" w:rsidRPr="00A82DBF" w:rsidTr="00A82DBF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DBF" w:rsidRP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82DB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DBF" w:rsidRP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82DB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Processing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DBF" w:rsidRP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82DB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Output</w:t>
            </w:r>
          </w:p>
        </w:tc>
      </w:tr>
      <w:tr w:rsidR="00A82DBF" w:rsidRPr="00A82DBF" w:rsidTr="00A82DBF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Purchase price </w:t>
            </w:r>
          </w:p>
          <w:p w:rsid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Tax exemption true or false</w:t>
            </w:r>
          </w:p>
          <w:p w:rsid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Sales tax</w:t>
            </w:r>
          </w:p>
          <w:p w:rsid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Fed &amp; state tax</w:t>
            </w:r>
          </w:p>
          <w:p w:rsid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Special tax</w:t>
            </w:r>
          </w:p>
          <w:p w:rsid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  <w:p w:rsidR="00A82DBF" w:rsidRP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  <w:p w:rsidR="00A82DBF" w:rsidRP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82DB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  <w:p w:rsidR="00A82DBF" w:rsidRP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82DB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  <w:p w:rsidR="00A82DBF" w:rsidRP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82DB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If not tax exempt,</w:t>
            </w:r>
          </w:p>
          <w:p w:rsid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return </w:t>
            </w:r>
            <w:r w:rsidRPr="00A82DB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(purchase price + (purchase price * sales </w:t>
            </w:r>
            <w:proofErr w:type="gramStart"/>
            <w:r w:rsidRPr="00A82DB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tax )</w:t>
            </w:r>
            <w:proofErr w:type="gramEnd"/>
            <w:r w:rsidRPr="00A82DB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+ (purchase price * federal &amp; state sales tax) + (purchase price *special tax)</w:t>
            </w:r>
          </w:p>
          <w:p w:rsid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  <w:p w:rsid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Else if tax exempt </w:t>
            </w:r>
          </w:p>
          <w:p w:rsidR="00A82DBF" w:rsidRP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Return purchase price </w:t>
            </w:r>
          </w:p>
          <w:p w:rsidR="00A82DBF" w:rsidRP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DBF" w:rsidRPr="00A82DBF" w:rsidRDefault="00A82DBF" w:rsidP="00A82D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82DBF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Customer owed amount </w:t>
            </w:r>
          </w:p>
        </w:tc>
      </w:tr>
    </w:tbl>
    <w:p w:rsidR="00A82DBF" w:rsidRPr="005F3626" w:rsidRDefault="00A82DBF" w:rsidP="00A82DBF"/>
    <w:p w:rsidR="00184C09" w:rsidRDefault="00184C09" w:rsidP="00184C09">
      <w:pPr>
        <w:ind w:left="2520"/>
      </w:pPr>
    </w:p>
    <w:p w:rsidR="00184C09" w:rsidRDefault="00184C09" w:rsidP="00184C09">
      <w:r>
        <w:tab/>
      </w:r>
      <w:r>
        <w:tab/>
      </w:r>
      <w:r>
        <w:tab/>
      </w:r>
      <w:r>
        <w:tab/>
      </w:r>
    </w:p>
    <w:p w:rsidR="00184C09" w:rsidRDefault="00184C09"/>
    <w:p w:rsidR="00184C09" w:rsidRDefault="00184C09"/>
    <w:sectPr w:rsidR="0018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E466E"/>
    <w:multiLevelType w:val="hybridMultilevel"/>
    <w:tmpl w:val="735AD4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A43A65"/>
    <w:multiLevelType w:val="hybridMultilevel"/>
    <w:tmpl w:val="CF265A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DE56D2A"/>
    <w:multiLevelType w:val="hybridMultilevel"/>
    <w:tmpl w:val="1E2C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09"/>
    <w:rsid w:val="00184C09"/>
    <w:rsid w:val="005F3626"/>
    <w:rsid w:val="008C20A6"/>
    <w:rsid w:val="00A82DBF"/>
    <w:rsid w:val="00A94CE9"/>
    <w:rsid w:val="00E1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FA20"/>
  <w15:chartTrackingRefBased/>
  <w15:docId w15:val="{CC3CF960-0F26-4D4A-BE86-F584120C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GBTC406008UR</dc:creator>
  <cp:keywords/>
  <dc:description/>
  <cp:lastModifiedBy>GBTC406008UR</cp:lastModifiedBy>
  <cp:revision>1</cp:revision>
  <dcterms:created xsi:type="dcterms:W3CDTF">2019-10-21T19:17:00Z</dcterms:created>
  <dcterms:modified xsi:type="dcterms:W3CDTF">2019-10-21T20:40:00Z</dcterms:modified>
</cp:coreProperties>
</file>