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BE06" w14:textId="43FD5F71" w:rsidR="00D465D8" w:rsidRDefault="00D465D8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  <w:sz w:val="20"/>
          <w:szCs w:val="20"/>
        </w:rPr>
      </w:pPr>
      <w:r>
        <w:rPr>
          <w:rFonts w:ascii="Tahoma" w:hAnsi="Tahoma" w:cs="Tahoma"/>
          <w:b/>
          <w:bCs/>
          <w:spacing w:val="10"/>
          <w:sz w:val="20"/>
          <w:szCs w:val="20"/>
        </w:rPr>
        <w:t xml:space="preserve">FREE </w:t>
      </w:r>
      <w:r w:rsidRPr="00D465D8">
        <w:rPr>
          <w:rFonts w:ascii="Tahoma" w:hAnsi="Tahoma" w:cs="Tahoma"/>
          <w:b/>
          <w:bCs/>
          <w:spacing w:val="10"/>
          <w:sz w:val="20"/>
          <w:szCs w:val="20"/>
        </w:rPr>
        <w:t>Recommended Data Science Interview Prep Resources</w:t>
      </w:r>
    </w:p>
    <w:p w14:paraId="6A4339E8" w14:textId="77777777" w:rsidR="006159E2" w:rsidRPr="00D465D8" w:rsidRDefault="006159E2" w:rsidP="006159E2">
      <w:pPr>
        <w:autoSpaceDE w:val="0"/>
        <w:autoSpaceDN w:val="0"/>
        <w:adjustRightInd w:val="0"/>
        <w:spacing w:before="200" w:after="200" w:line="300" w:lineRule="exact"/>
        <w:ind w:right="-720"/>
        <w:jc w:val="center"/>
        <w:rPr>
          <w:rFonts w:ascii="Tahoma" w:hAnsi="Tahoma" w:cs="Tahoma"/>
          <w:b/>
          <w:bCs/>
          <w:spacing w:val="10"/>
          <w:sz w:val="20"/>
          <w:szCs w:val="20"/>
        </w:rPr>
      </w:pPr>
    </w:p>
    <w:p w14:paraId="2B9040F1" w14:textId="77777777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>Watch the following YouTube videos:</w:t>
      </w:r>
    </w:p>
    <w:p w14:paraId="0C3C949D" w14:textId="3F5CD149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5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How to Work at Google - Example Coding/Engineering Interview</w:t>
        </w:r>
      </w:hyperlink>
    </w:p>
    <w:p w14:paraId="31926F56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</w:p>
    <w:p w14:paraId="590AAD5F" w14:textId="6D2EA590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 xml:space="preserve">Practice coding via online platforms: </w:t>
      </w:r>
    </w:p>
    <w:p w14:paraId="09A9ED68" w14:textId="77777777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6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LeetCode</w:t>
        </w:r>
      </w:hyperlink>
    </w:p>
    <w:p w14:paraId="570564BB" w14:textId="77777777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7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HackerRank</w:t>
        </w:r>
      </w:hyperlink>
    </w:p>
    <w:p w14:paraId="246132FD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</w:p>
    <w:p w14:paraId="04F62B62" w14:textId="4267D4F2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 xml:space="preserve">Read the following book: </w:t>
      </w:r>
    </w:p>
    <w:p w14:paraId="72EB1315" w14:textId="712BB03E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color w:val="000000" w:themeColor="text1"/>
          <w:spacing w:val="10"/>
          <w:sz w:val="20"/>
          <w:szCs w:val="20"/>
        </w:rPr>
        <w:t xml:space="preserve">Download pdf here → </w:t>
      </w:r>
      <w:r>
        <w:rPr>
          <w:rFonts w:ascii="Tahoma" w:hAnsi="Tahoma" w:cs="Tahoma"/>
          <w:color w:val="0432FF"/>
          <w:spacing w:val="10"/>
          <w:sz w:val="20"/>
          <w:szCs w:val="20"/>
        </w:rPr>
        <w:br/>
      </w:r>
      <w:hyperlink r:id="rId8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Cracking the Coding Interview - Programming Interview Questions and Solutions</w:t>
        </w:r>
      </w:hyperlink>
    </w:p>
    <w:p w14:paraId="121B1D43" w14:textId="77777777" w:rsidR="007D740D" w:rsidRPr="007D740D" w:rsidRDefault="007D740D" w:rsidP="007D740D">
      <w:pPr>
        <w:autoSpaceDE w:val="0"/>
        <w:autoSpaceDN w:val="0"/>
        <w:adjustRightInd w:val="0"/>
        <w:spacing w:before="200" w:after="200" w:line="300" w:lineRule="exact"/>
        <w:ind w:right="-720"/>
        <w:rPr>
          <w:rFonts w:ascii="Tahoma" w:hAnsi="Tahoma" w:cs="Tahoma"/>
          <w:spacing w:val="10"/>
          <w:sz w:val="20"/>
          <w:szCs w:val="20"/>
        </w:rPr>
      </w:pPr>
      <w:bookmarkStart w:id="0" w:name="_GoBack"/>
      <w:bookmarkEnd w:id="0"/>
    </w:p>
    <w:p w14:paraId="77813172" w14:textId="422B4C4E" w:rsidR="00D465D8" w:rsidRPr="00D465D8" w:rsidRDefault="00D465D8" w:rsidP="00D465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 w:rsidRPr="00D465D8">
        <w:rPr>
          <w:rFonts w:ascii="Tahoma" w:hAnsi="Tahoma" w:cs="Tahoma"/>
          <w:spacing w:val="10"/>
          <w:sz w:val="20"/>
          <w:szCs w:val="20"/>
        </w:rPr>
        <w:t xml:space="preserve">Partake in continuing education and/or certification courses: </w:t>
      </w:r>
    </w:p>
    <w:p w14:paraId="7CEED33E" w14:textId="2FDD055A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9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Coursera</w:t>
        </w:r>
      </w:hyperlink>
    </w:p>
    <w:p w14:paraId="4D230F68" w14:textId="2D698418" w:rsidR="00D465D8" w:rsidRPr="00D465D8" w:rsidRDefault="00D465D8" w:rsidP="00D465D8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r>
        <w:rPr>
          <w:rFonts w:ascii="Tahoma" w:hAnsi="Tahoma" w:cs="Tahoma"/>
          <w:spacing w:val="10"/>
          <w:sz w:val="20"/>
          <w:szCs w:val="20"/>
        </w:rPr>
        <w:t xml:space="preserve">Take Andrew Ng’s </w:t>
      </w:r>
      <w:hyperlink r:id="rId10" w:history="1">
        <w:r w:rsidRPr="00D465D8">
          <w:rPr>
            <w:rStyle w:val="Hyperlink"/>
            <w:rFonts w:ascii="Tahoma" w:hAnsi="Tahoma" w:cs="Tahoma"/>
            <w:spacing w:val="10"/>
            <w:sz w:val="20"/>
            <w:szCs w:val="20"/>
          </w:rPr>
          <w:t>Machine Learning</w:t>
        </w:r>
      </w:hyperlink>
      <w:r w:rsidRPr="00D465D8">
        <w:rPr>
          <w:rFonts w:ascii="Tahoma" w:hAnsi="Tahoma" w:cs="Tahoma"/>
          <w:spacing w:val="10"/>
          <w:sz w:val="20"/>
          <w:szCs w:val="20"/>
        </w:rPr>
        <w:t xml:space="preserve"> </w:t>
      </w:r>
      <w:r>
        <w:rPr>
          <w:rFonts w:ascii="Tahoma" w:hAnsi="Tahoma" w:cs="Tahoma"/>
          <w:spacing w:val="10"/>
          <w:sz w:val="20"/>
          <w:szCs w:val="20"/>
        </w:rPr>
        <w:t xml:space="preserve">course </w:t>
      </w:r>
      <w:r w:rsidRPr="00D465D8">
        <w:rPr>
          <w:rFonts w:ascii="Tahoma" w:hAnsi="Tahoma" w:cs="Tahoma"/>
          <w:spacing w:val="10"/>
          <w:sz w:val="20"/>
          <w:szCs w:val="20"/>
        </w:rPr>
        <w:t>via Stanford University</w:t>
      </w:r>
    </w:p>
    <w:p w14:paraId="4967CDC9" w14:textId="0617F6D4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11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Codecademy</w:t>
        </w:r>
      </w:hyperlink>
    </w:p>
    <w:p w14:paraId="4286D9D7" w14:textId="41C54EAB" w:rsidR="00D465D8" w:rsidRPr="00D465D8" w:rsidRDefault="00D465D8" w:rsidP="00D465D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200" w:after="200" w:line="300" w:lineRule="exact"/>
        <w:ind w:right="-720"/>
        <w:contextualSpacing w:val="0"/>
        <w:rPr>
          <w:rFonts w:ascii="Tahoma" w:hAnsi="Tahoma" w:cs="Tahoma"/>
          <w:spacing w:val="10"/>
          <w:sz w:val="20"/>
          <w:szCs w:val="20"/>
        </w:rPr>
      </w:pPr>
      <w:hyperlink r:id="rId12" w:history="1">
        <w:r w:rsidRPr="00D465D8">
          <w:rPr>
            <w:rFonts w:ascii="Tahoma" w:hAnsi="Tahoma" w:cs="Tahoma"/>
            <w:color w:val="0432FF"/>
            <w:spacing w:val="10"/>
            <w:sz w:val="20"/>
            <w:szCs w:val="20"/>
            <w:u w:val="single"/>
          </w:rPr>
          <w:t>Udacity</w:t>
        </w:r>
      </w:hyperlink>
    </w:p>
    <w:sectPr w:rsidR="00D465D8" w:rsidRPr="00D465D8" w:rsidSect="006159E2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F8B"/>
    <w:multiLevelType w:val="multilevel"/>
    <w:tmpl w:val="BC2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24A6"/>
    <w:multiLevelType w:val="hybridMultilevel"/>
    <w:tmpl w:val="54C2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272C5"/>
    <w:multiLevelType w:val="hybridMultilevel"/>
    <w:tmpl w:val="A144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144ED"/>
    <w:multiLevelType w:val="hybridMultilevel"/>
    <w:tmpl w:val="D6006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5D94"/>
    <w:multiLevelType w:val="hybridMultilevel"/>
    <w:tmpl w:val="37F8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D148D"/>
    <w:multiLevelType w:val="hybridMultilevel"/>
    <w:tmpl w:val="17080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77052"/>
    <w:multiLevelType w:val="hybridMultilevel"/>
    <w:tmpl w:val="ADB0DC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D8"/>
    <w:rsid w:val="006159E2"/>
    <w:rsid w:val="007D740D"/>
    <w:rsid w:val="00A33CF4"/>
    <w:rsid w:val="00D4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EECB"/>
  <w15:chartTrackingRefBased/>
  <w15:docId w15:val="{46EB7587-E06B-B649-BF7C-0FC20EA8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465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65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4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f_CrackingtheCo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" TargetMode="External"/><Relationship Id="rId12" Type="http://schemas.openxmlformats.org/officeDocument/2006/relationships/hyperlink" Target="https://www.udac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www.codecademy.com/" TargetMode="External"/><Relationship Id="rId5" Type="http://schemas.openxmlformats.org/officeDocument/2006/relationships/hyperlink" Target="https://www.youtube.com/watch?v=XKu_SEDAykw" TargetMode="External"/><Relationship Id="rId10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Frazier</dc:creator>
  <cp:keywords/>
  <dc:description/>
  <cp:lastModifiedBy>Susanna Frazier</cp:lastModifiedBy>
  <cp:revision>3</cp:revision>
  <dcterms:created xsi:type="dcterms:W3CDTF">2019-07-09T04:31:00Z</dcterms:created>
  <dcterms:modified xsi:type="dcterms:W3CDTF">2019-07-09T04:45:00Z</dcterms:modified>
</cp:coreProperties>
</file>