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7"/>
        <w:gridCol w:w="4233"/>
        <w:gridCol w:w="2419"/>
      </w:tblGrid>
      <w:tr w:rsidR="00C90982" w14:paraId="6CB43590" w14:textId="77777777" w:rsidTr="003956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6" w:type="dxa"/>
            <w:tcBorders>
              <w:top w:val="single" w:sz="6" w:space="0" w:color="auto"/>
              <w:bottom w:val="single" w:sz="6" w:space="0" w:color="auto"/>
            </w:tcBorders>
          </w:tcPr>
          <w:p w14:paraId="3800EA97" w14:textId="77777777" w:rsidR="00C90982" w:rsidRDefault="00C90982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</w:tcPr>
          <w:p w14:paraId="16348337" w14:textId="77777777" w:rsidR="00C90982" w:rsidRDefault="00C90982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779A9F15" w14:textId="77777777" w:rsidR="00C90982" w:rsidRDefault="00C90982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01D5DB20" w14:textId="77777777" w:rsidR="00C90982" w:rsidRDefault="00C90982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0443FCB9" w14:textId="77777777" w:rsidR="00C90982" w:rsidRDefault="00C90982">
            <w:pPr>
              <w:pStyle w:val="ISOCommType"/>
              <w:spacing w:before="60" w:after="60" w:line="240" w:lineRule="auto"/>
            </w:pP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3F42EB20" w14:textId="77777777" w:rsidR="00C90982" w:rsidRDefault="00C90982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0542F1A7" w14:textId="77777777" w:rsidR="00C90982" w:rsidRDefault="00C90982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743D3F59" w14:textId="77777777" w:rsidR="00C90982" w:rsidRDefault="00C90982">
            <w:pPr>
              <w:pStyle w:val="ISOSecretObservations"/>
              <w:spacing w:before="60" w:after="60" w:line="240" w:lineRule="auto"/>
            </w:pPr>
          </w:p>
        </w:tc>
      </w:tr>
      <w:tr w:rsidR="00C90982" w14:paraId="7432E7E4" w14:textId="77777777" w:rsidTr="003956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6" w:type="dxa"/>
            <w:tcBorders>
              <w:top w:val="single" w:sz="6" w:space="0" w:color="auto"/>
              <w:bottom w:val="single" w:sz="6" w:space="0" w:color="auto"/>
            </w:tcBorders>
          </w:tcPr>
          <w:p w14:paraId="5877B572" w14:textId="77777777" w:rsidR="00C90982" w:rsidRDefault="00C90982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</w:tcPr>
          <w:p w14:paraId="0378B20E" w14:textId="77777777" w:rsidR="00C90982" w:rsidRDefault="00C90982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48537C2E" w14:textId="77777777" w:rsidR="00C90982" w:rsidRDefault="00C90982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45CFDA49" w14:textId="77777777" w:rsidR="00C90982" w:rsidRDefault="00C90982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51F5F9BC" w14:textId="77777777" w:rsidR="00C90982" w:rsidRDefault="00C90982">
            <w:pPr>
              <w:pStyle w:val="ISOCommType"/>
              <w:spacing w:before="60" w:after="60" w:line="240" w:lineRule="auto"/>
            </w:pP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647A8B9E" w14:textId="77777777" w:rsidR="00C90982" w:rsidRDefault="00C90982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4C4B22EF" w14:textId="77777777" w:rsidR="00C90982" w:rsidRDefault="00C90982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7988124C" w14:textId="77777777" w:rsidR="00C90982" w:rsidRDefault="00C90982">
            <w:pPr>
              <w:pStyle w:val="ISOSecretObservations"/>
              <w:spacing w:before="60" w:after="60" w:line="240" w:lineRule="auto"/>
            </w:pPr>
          </w:p>
        </w:tc>
      </w:tr>
    </w:tbl>
    <w:p w14:paraId="5FF70073" w14:textId="77777777" w:rsidR="00A16159" w:rsidRPr="00AE60D1" w:rsidRDefault="00A16159" w:rsidP="00AE60D1"/>
    <w:sectPr w:rsidR="00A16159" w:rsidRPr="00AE60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ECCBA" w14:textId="77777777" w:rsidR="00DA492D" w:rsidRDefault="00DA492D">
      <w:r>
        <w:separator/>
      </w:r>
    </w:p>
  </w:endnote>
  <w:endnote w:type="continuationSeparator" w:id="0">
    <w:p w14:paraId="509E7167" w14:textId="77777777" w:rsidR="00DA492D" w:rsidRDefault="00DA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7B5E3" w14:textId="77777777" w:rsidR="00B0714A" w:rsidRDefault="00B07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74B38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</w:t>
    </w:r>
    <w:r w:rsidR="00AE60D1">
      <w:rPr>
        <w:rStyle w:val="PageNumber"/>
        <w:bCs/>
        <w:sz w:val="16"/>
      </w:rPr>
      <w:t xml:space="preserve">/ </w:t>
    </w:r>
    <w:r w:rsidR="00AE60D1" w:rsidRPr="00AE60D1">
      <w:rPr>
        <w:rStyle w:val="PageNumber"/>
        <w:b/>
        <w:bCs/>
        <w:sz w:val="16"/>
      </w:rPr>
      <w:t>NC</w:t>
    </w:r>
    <w:r w:rsidR="00AE60D1">
      <w:rPr>
        <w:rStyle w:val="PageNumber"/>
        <w:bCs/>
        <w:sz w:val="16"/>
      </w:rPr>
      <w:t xml:space="preserve"> = National Committee </w:t>
    </w:r>
    <w:r>
      <w:rPr>
        <w:rStyle w:val="PageNumber"/>
        <w:bCs/>
        <w:sz w:val="16"/>
      </w:rPr>
      <w:t xml:space="preserve">(enter the ISO 3166 two-letter country code, e.g. CN for China; comments from the ISO/CS editing unit are identified by </w:t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>)</w:t>
    </w:r>
  </w:p>
  <w:p w14:paraId="647D5C5D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 </w:t>
    </w:r>
  </w:p>
  <w:p w14:paraId="384D3E64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A47892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A47892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065F5DAB" w14:textId="77777777" w:rsidR="00A16159" w:rsidRDefault="00A16159">
    <w:pPr>
      <w:pStyle w:val="Footer"/>
      <w:jc w:val="left"/>
      <w:rPr>
        <w:rStyle w:val="PageNumber"/>
        <w:i/>
        <w:iCs/>
        <w:sz w:val="16"/>
      </w:rPr>
    </w:pPr>
    <w:r>
      <w:rPr>
        <w:rStyle w:val="PageNumber"/>
        <w:i/>
        <w:iCs/>
        <w:sz w:val="16"/>
      </w:rPr>
      <w:t>ISO</w:t>
    </w:r>
    <w:r w:rsidR="00AE60D1">
      <w:rPr>
        <w:rStyle w:val="PageNumber"/>
        <w:i/>
        <w:iCs/>
        <w:sz w:val="16"/>
      </w:rPr>
      <w:t>/IEC</w:t>
    </w:r>
    <w:r w:rsidR="00387E3D">
      <w:rPr>
        <w:rStyle w:val="PageNumber"/>
        <w:i/>
        <w:iCs/>
        <w:sz w:val="16"/>
      </w:rPr>
      <w:t>/CEN/</w:t>
    </w:r>
    <w:proofErr w:type="gramStart"/>
    <w:r w:rsidR="00387E3D">
      <w:rPr>
        <w:rStyle w:val="PageNumber"/>
        <w:i/>
        <w:iCs/>
        <w:sz w:val="16"/>
      </w:rPr>
      <w:t>CENELEC</w:t>
    </w:r>
    <w:r w:rsidR="00AE60D1">
      <w:rPr>
        <w:rStyle w:val="PageNumber"/>
        <w:i/>
        <w:iCs/>
        <w:sz w:val="16"/>
      </w:rPr>
      <w:t xml:space="preserve"> </w:t>
    </w:r>
    <w:r>
      <w:rPr>
        <w:rStyle w:val="PageNumber"/>
        <w:i/>
        <w:iCs/>
        <w:sz w:val="16"/>
      </w:rPr>
      <w:t xml:space="preserve"> electronic</w:t>
    </w:r>
    <w:proofErr w:type="gramEnd"/>
    <w:r>
      <w:rPr>
        <w:rStyle w:val="PageNumber"/>
        <w:i/>
        <w:iCs/>
        <w:sz w:val="16"/>
      </w:rPr>
      <w:t xml:space="preserve"> balloting</w:t>
    </w:r>
    <w:r w:rsidR="00C90982">
      <w:rPr>
        <w:rStyle w:val="PageNumber"/>
        <w:i/>
        <w:iCs/>
        <w:sz w:val="16"/>
      </w:rPr>
      <w:t xml:space="preserve"> commenting template/version 20</w:t>
    </w:r>
    <w:r>
      <w:rPr>
        <w:rStyle w:val="PageNumber"/>
        <w:i/>
        <w:iCs/>
        <w:sz w:val="16"/>
      </w:rPr>
      <w:t>1</w:t>
    </w:r>
    <w:r w:rsidR="00C90982">
      <w:rPr>
        <w:rStyle w:val="PageNumber"/>
        <w:i/>
        <w:iCs/>
        <w:sz w:val="16"/>
      </w:rPr>
      <w:t>2-</w:t>
    </w:r>
    <w:r>
      <w:rPr>
        <w:rStyle w:val="PageNumber"/>
        <w:i/>
        <w:iCs/>
        <w:sz w:val="16"/>
      </w:rPr>
      <w:t>0</w:t>
    </w:r>
    <w:r w:rsidR="00AE60D1">
      <w:rPr>
        <w:rStyle w:val="PageNumber"/>
        <w:i/>
        <w:iCs/>
        <w:sz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F7E38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0C79E218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3AE36B97" w14:textId="77777777" w:rsidR="00A16159" w:rsidRDefault="00A16159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41A35486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31EE7C43" w14:textId="77777777" w:rsidR="00A16159" w:rsidRDefault="00A16159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927E7" w14:textId="77777777" w:rsidR="00DA492D" w:rsidRDefault="00DA492D">
      <w:r>
        <w:separator/>
      </w:r>
    </w:p>
  </w:footnote>
  <w:footnote w:type="continuationSeparator" w:id="0">
    <w:p w14:paraId="003B1941" w14:textId="77777777" w:rsidR="00DA492D" w:rsidRDefault="00DA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5EA56" w14:textId="77777777" w:rsidR="00B0714A" w:rsidRDefault="00B07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740"/>
      <w:gridCol w:w="2410"/>
      <w:gridCol w:w="3119"/>
      <w:gridCol w:w="2607"/>
    </w:tblGrid>
    <w:tr w:rsidR="00A64E75" w14:paraId="4943415C" w14:textId="77777777" w:rsidTr="00A64E75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0EA4097E" w14:textId="77777777" w:rsidR="00A64E75" w:rsidRDefault="00A64E75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4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60CDB26" w14:textId="77777777" w:rsidR="00A64E75" w:rsidRDefault="00A64E75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3119" w:type="dxa"/>
          <w:tcBorders>
            <w:top w:val="single" w:sz="6" w:space="0" w:color="auto"/>
            <w:bottom w:val="single" w:sz="6" w:space="0" w:color="auto"/>
          </w:tcBorders>
        </w:tcPr>
        <w:p w14:paraId="7640195E" w14:textId="77777777" w:rsidR="00A64E75" w:rsidRDefault="00A64E75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</w:p>
      </w:tc>
      <w:tc>
        <w:tcPr>
          <w:tcW w:w="2607" w:type="dxa"/>
          <w:tcBorders>
            <w:top w:val="single" w:sz="6" w:space="0" w:color="auto"/>
            <w:bottom w:val="single" w:sz="6" w:space="0" w:color="auto"/>
          </w:tcBorders>
        </w:tcPr>
        <w:p w14:paraId="141A1FD1" w14:textId="77777777" w:rsidR="00A64E75" w:rsidRDefault="00BF6B6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  <w:sz w:val="20"/>
            </w:rPr>
            <w:t>Project:</w:t>
          </w:r>
        </w:p>
      </w:tc>
    </w:tr>
  </w:tbl>
  <w:p w14:paraId="342F353F" w14:textId="77777777" w:rsidR="00A16159" w:rsidRDefault="00A16159">
    <w:pPr>
      <w:pStyle w:val="Header"/>
    </w:pPr>
  </w:p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06"/>
      <w:gridCol w:w="908"/>
      <w:gridCol w:w="1209"/>
      <w:gridCol w:w="1209"/>
      <w:gridCol w:w="1115"/>
      <w:gridCol w:w="4177"/>
      <w:gridCol w:w="4233"/>
      <w:gridCol w:w="2419"/>
    </w:tblGrid>
    <w:tr w:rsidR="00C90982" w14:paraId="3DC2536A" w14:textId="77777777" w:rsidTr="00395636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606" w:type="dxa"/>
        </w:tcPr>
        <w:p w14:paraId="121A8F07" w14:textId="77777777" w:rsidR="00C90982" w:rsidRDefault="00C90982" w:rsidP="00AE60D1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 w:rsidR="00A64E75">
            <w:rPr>
              <w:b/>
              <w:sz w:val="16"/>
            </w:rPr>
            <w:t>/N</w:t>
          </w:r>
          <w:r w:rsidR="00AE60D1">
            <w:rPr>
              <w:b/>
              <w:sz w:val="16"/>
            </w:rPr>
            <w:t>C</w:t>
          </w:r>
          <w:r w:rsidR="00AE60D1">
            <w:rPr>
              <w:b/>
              <w:bCs/>
              <w:position w:val="6"/>
              <w:sz w:val="12"/>
            </w:rPr>
            <w:t>1</w:t>
          </w:r>
        </w:p>
      </w:tc>
      <w:tc>
        <w:tcPr>
          <w:tcW w:w="908" w:type="dxa"/>
        </w:tcPr>
        <w:p w14:paraId="1FEDAA8E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Line number</w:t>
          </w:r>
        </w:p>
        <w:p w14:paraId="7BB4C719" w14:textId="77777777" w:rsidR="003C6559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</w:rPr>
          </w:pPr>
          <w:r>
            <w:rPr>
              <w:bCs/>
              <w:sz w:val="16"/>
            </w:rPr>
            <w:t>(e.g. 17)</w:t>
          </w:r>
        </w:p>
      </w:tc>
      <w:tc>
        <w:tcPr>
          <w:tcW w:w="1209" w:type="dxa"/>
        </w:tcPr>
        <w:p w14:paraId="61470F27" w14:textId="77777777" w:rsidR="00C90982" w:rsidRDefault="00395636" w:rsidP="00395636">
          <w:pPr>
            <w:keepLines/>
            <w:spacing w:before="100" w:after="60" w:line="190" w:lineRule="exact"/>
            <w:jc w:val="center"/>
            <w:rPr>
              <w:b/>
              <w:sz w:val="16"/>
              <w:szCs w:val="16"/>
            </w:rPr>
          </w:pPr>
          <w:r w:rsidRPr="00395636">
            <w:rPr>
              <w:b/>
              <w:sz w:val="16"/>
              <w:szCs w:val="16"/>
            </w:rPr>
            <w:t>Clause/</w:t>
          </w:r>
          <w:r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Subclause</w:t>
          </w:r>
        </w:p>
        <w:p w14:paraId="7E1D3BC8" w14:textId="77777777" w:rsidR="003C6559" w:rsidRPr="00395636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>
            <w:rPr>
              <w:bCs/>
              <w:sz w:val="16"/>
            </w:rPr>
            <w:t>(e.g. 3.1)</w:t>
          </w:r>
        </w:p>
      </w:tc>
      <w:tc>
        <w:tcPr>
          <w:tcW w:w="1209" w:type="dxa"/>
        </w:tcPr>
        <w:p w14:paraId="428B6815" w14:textId="77777777" w:rsidR="00C90982" w:rsidRDefault="00540C31" w:rsidP="003C6559">
          <w:pPr>
            <w:keepLines/>
            <w:spacing w:before="100" w:line="190" w:lineRule="exact"/>
            <w:jc w:val="center"/>
            <w:rPr>
              <w:b/>
              <w:sz w:val="16"/>
              <w:szCs w:val="16"/>
            </w:rPr>
          </w:pPr>
          <w:r w:rsidRPr="00395636">
            <w:rPr>
              <w:b/>
              <w:sz w:val="16"/>
              <w:szCs w:val="16"/>
            </w:rPr>
            <w:t>Paragraph/</w:t>
          </w:r>
          <w:r w:rsidR="00395636"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Figure/</w:t>
          </w:r>
          <w:r w:rsidR="00395636"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Table/</w:t>
          </w:r>
        </w:p>
        <w:p w14:paraId="7924D45A" w14:textId="77777777" w:rsidR="003C6559" w:rsidRPr="00395636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>
            <w:rPr>
              <w:bCs/>
              <w:sz w:val="16"/>
            </w:rPr>
            <w:t>(e.g. Table 1)</w:t>
          </w:r>
        </w:p>
      </w:tc>
      <w:tc>
        <w:tcPr>
          <w:tcW w:w="1115" w:type="dxa"/>
        </w:tcPr>
        <w:p w14:paraId="14F38206" w14:textId="77777777" w:rsidR="00C90982" w:rsidRDefault="00C90982" w:rsidP="00395636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177" w:type="dxa"/>
        </w:tcPr>
        <w:p w14:paraId="5CCFE76F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</w:t>
          </w:r>
          <w:r w:rsidR="00A64E75">
            <w:rPr>
              <w:b/>
              <w:sz w:val="16"/>
            </w:rPr>
            <w:t>s</w:t>
          </w:r>
        </w:p>
      </w:tc>
      <w:tc>
        <w:tcPr>
          <w:tcW w:w="4233" w:type="dxa"/>
        </w:tcPr>
        <w:p w14:paraId="2EEE8390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2419" w:type="dxa"/>
        </w:tcPr>
        <w:p w14:paraId="0F39F6EB" w14:textId="77777777" w:rsidR="00C90982" w:rsidRDefault="00A64E75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Observations of the secretariat</w:t>
          </w:r>
        </w:p>
      </w:tc>
    </w:tr>
  </w:tbl>
  <w:p w14:paraId="6306CC44" w14:textId="77777777" w:rsidR="00A16159" w:rsidRDefault="00A16159">
    <w:pPr>
      <w:pStyle w:val="Header"/>
      <w:rPr>
        <w:sz w:val="2"/>
      </w:rPr>
    </w:pPr>
  </w:p>
  <w:p w14:paraId="16D746D7" w14:textId="77777777" w:rsidR="00A16159" w:rsidRDefault="00A16159">
    <w:pPr>
      <w:pStyle w:val="Header"/>
      <w:spacing w:line="14" w:lineRule="exact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16159" w14:paraId="038B16F2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7654EF72" w14:textId="77777777" w:rsidR="00A16159" w:rsidRDefault="00A16159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372E47F" w14:textId="77777777" w:rsidR="00A16159" w:rsidRDefault="00A1615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59B4AE2F" w14:textId="77777777" w:rsidR="00A16159" w:rsidRDefault="00A16159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09FBFB8A" w14:textId="77777777" w:rsidR="00A16159" w:rsidRDefault="00A16159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16159" w14:paraId="06122AD2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539" w:type="dxa"/>
        </w:tcPr>
        <w:p w14:paraId="22ED8466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0CFCF76D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5FACD72E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04C7DD9A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028D00EA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7668CBAC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2D5A8E4F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16159" w14:paraId="5C17F075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539" w:type="dxa"/>
        </w:tcPr>
        <w:p w14:paraId="02015DA9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0972C5AF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13168147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616A3BD3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38603B4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0748DDB8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116EA0B5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1D7094E5" w14:textId="77777777" w:rsidR="00A16159" w:rsidRDefault="00A16159">
    <w:pPr>
      <w:pStyle w:val="Header"/>
      <w:rPr>
        <w:sz w:val="2"/>
      </w:rPr>
    </w:pPr>
  </w:p>
  <w:p w14:paraId="030CC73F" w14:textId="77777777" w:rsidR="00A16159" w:rsidRDefault="00A16159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intFractionalCharacterWidth/>
  <w:proofState w:grammar="clean"/>
  <w:attachedTemplate r:id="rId1"/>
  <w:doNotTrackMoves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uppressTopSpacing/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4C6E8C"/>
    <w:rsid w:val="000D5660"/>
    <w:rsid w:val="000D78E7"/>
    <w:rsid w:val="00314348"/>
    <w:rsid w:val="00387E3D"/>
    <w:rsid w:val="00395636"/>
    <w:rsid w:val="003C6559"/>
    <w:rsid w:val="004C6E8C"/>
    <w:rsid w:val="00540C31"/>
    <w:rsid w:val="007E2E99"/>
    <w:rsid w:val="00957F0F"/>
    <w:rsid w:val="009B02E7"/>
    <w:rsid w:val="009D12C7"/>
    <w:rsid w:val="00A16159"/>
    <w:rsid w:val="00A47892"/>
    <w:rsid w:val="00A63938"/>
    <w:rsid w:val="00A64E75"/>
    <w:rsid w:val="00AE60D1"/>
    <w:rsid w:val="00AF7C69"/>
    <w:rsid w:val="00B0714A"/>
    <w:rsid w:val="00BF6B60"/>
    <w:rsid w:val="00C90982"/>
    <w:rsid w:val="00D74D95"/>
    <w:rsid w:val="00DA492D"/>
    <w:rsid w:val="00E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CE0AE40"/>
  <w15:chartTrackingRefBased/>
  <w15:docId w15:val="{67928D2F-A70F-4878-8A45-4D21ADB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semiHidden/>
  </w:style>
  <w:style w:type="paragraph" w:styleId="Footer">
    <w:name w:val="footer"/>
    <w:basedOn w:val="Normal"/>
    <w:semiHidden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semiHidden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JUILLERAT Serge</cp:lastModifiedBy>
  <cp:revision>2</cp:revision>
  <cp:lastPrinted>2001-10-25T12:04:00Z</cp:lastPrinted>
  <dcterms:created xsi:type="dcterms:W3CDTF">2020-10-21T09:08:00Z</dcterms:created>
  <dcterms:modified xsi:type="dcterms:W3CDTF">2020-10-21T09:08:00Z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