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line="48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8"/>
          <w:szCs w:val="28"/>
          <w:rtl w:val="0"/>
        </w:rPr>
        <w:t xml:space="preserve">REAL ESTATE OPTION</w:t>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_________________________, hereinafter referred to as SELLER, grants to BUYER the exclusive right to purchase the  property situated at __________________________.</w:t>
      </w: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Seller has put forth the following terms and conditions:</w:t>
      </w:r>
    </w:p>
    <w:p w:rsidR="00000000" w:rsidDel="00000000" w:rsidP="00000000" w:rsidRDefault="00000000" w:rsidRPr="00000000" w14:paraId="000000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TERM OF THE OFFER: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term of the offer shall begin on _____________ and the offer shall lapse on ______________. However The Buyer may obtain a single extension of this exclusive option for a period of _________________ by the payment of a sum of _______________________ INR before the expiration of the original term of the option herein.</w:t>
      </w:r>
    </w:p>
    <w:p w:rsidR="00000000" w:rsidDel="00000000" w:rsidP="00000000" w:rsidRDefault="00000000" w:rsidRPr="00000000" w14:paraId="00000006">
      <w:pPr>
        <w:numPr>
          <w:ilvl w:val="0"/>
          <w:numId w:val="2"/>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REPRESENTATIONS AND WARRANTIES: </w:t>
      </w:r>
    </w:p>
    <w:p w:rsidR="00000000" w:rsidDel="00000000" w:rsidP="00000000" w:rsidRDefault="00000000" w:rsidRPr="00000000" w14:paraId="00000007">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hereby represent and warrant that they are free to enter into this agreement.</w:t>
      </w:r>
    </w:p>
    <w:p w:rsidR="00000000" w:rsidDel="00000000" w:rsidP="00000000" w:rsidRDefault="00000000" w:rsidRPr="00000000" w14:paraId="00000008">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has been duly </w:t>
      </w:r>
      <w:hyperlink r:id="rId7">
        <w:r w:rsidDel="00000000" w:rsidR="00000000" w:rsidRPr="00000000">
          <w:rPr>
            <w:rFonts w:ascii="Times New Roman" w:cs="Times New Roman" w:eastAsia="Times New Roman" w:hAnsi="Times New Roman"/>
            <w:highlight w:val="white"/>
            <w:rtl w:val="0"/>
          </w:rPr>
          <w:t xml:space="preserve">executed and delivered</w:t>
        </w:r>
      </w:hyperlink>
      <w:r w:rsidDel="00000000" w:rsidR="00000000" w:rsidRPr="00000000">
        <w:rPr>
          <w:rFonts w:ascii="Times New Roman" w:cs="Times New Roman" w:eastAsia="Times New Roman" w:hAnsi="Times New Roman"/>
          <w:highlight w:val="white"/>
          <w:rtl w:val="0"/>
        </w:rPr>
        <w:t xml:space="preserve"> </w:t>
      </w:r>
      <w:hyperlink r:id="rId8">
        <w:r w:rsidDel="00000000" w:rsidR="00000000" w:rsidRPr="00000000">
          <w:rPr>
            <w:rFonts w:ascii="Times New Roman" w:cs="Times New Roman" w:eastAsia="Times New Roman" w:hAnsi="Times New Roman"/>
            <w:highlight w:val="white"/>
            <w:rtl w:val="0"/>
          </w:rPr>
          <w:t xml:space="preserve">on behalf of</w:t>
        </w:r>
      </w:hyperlink>
      <w:r w:rsidDel="00000000" w:rsidR="00000000" w:rsidRPr="00000000">
        <w:rPr>
          <w:rFonts w:ascii="Times New Roman" w:cs="Times New Roman" w:eastAsia="Times New Roman" w:hAnsi="Times New Roman"/>
          <w:highlight w:val="white"/>
          <w:rtl w:val="0"/>
        </w:rPr>
        <w:t xml:space="preserve"> the parties,</w:t>
      </w:r>
    </w:p>
    <w:p w:rsidR="00000000" w:rsidDel="00000000" w:rsidP="00000000" w:rsidRDefault="00000000" w:rsidRPr="00000000" w14:paraId="00000009">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constitutes a </w:t>
      </w:r>
      <w:hyperlink r:id="rId9">
        <w:r w:rsidDel="00000000" w:rsidR="00000000" w:rsidRPr="00000000">
          <w:rPr>
            <w:rFonts w:ascii="Times New Roman" w:cs="Times New Roman" w:eastAsia="Times New Roman" w:hAnsi="Times New Roman"/>
            <w:highlight w:val="white"/>
            <w:rtl w:val="0"/>
          </w:rPr>
          <w:t xml:space="preserve">valid</w:t>
        </w:r>
      </w:hyperlink>
      <w:r w:rsidDel="00000000" w:rsidR="00000000" w:rsidRPr="00000000">
        <w:rPr>
          <w:rFonts w:ascii="Times New Roman" w:cs="Times New Roman" w:eastAsia="Times New Roman" w:hAnsi="Times New Roman"/>
          <w:highlight w:val="white"/>
          <w:rtl w:val="0"/>
        </w:rPr>
        <w:t xml:space="preserve"> and legally binding agreement enforceable against the parties in accordance with its </w:t>
      </w:r>
      <w:hyperlink r:id="rId10">
        <w:r w:rsidDel="00000000" w:rsidR="00000000" w:rsidRPr="00000000">
          <w:rPr>
            <w:rFonts w:ascii="Times New Roman" w:cs="Times New Roman" w:eastAsia="Times New Roman" w:hAnsi="Times New Roman"/>
            <w:highlight w:val="white"/>
            <w:rtl w:val="0"/>
          </w:rPr>
          <w:t xml:space="preserve">terms</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GRANT OF OPTION: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and in consideration of the Option, Seller does hereby grant to Buyer the exclusive right and Option to purchase the above-mentioned property upon the terms and conditions as set forth herein.</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CONSIDERATION: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Seller shall sell the land for a consideration of  ____________INR as a consideration to the Buyer. The amount shall be payable in two equal instalments. The first instalment shall be paid on the date of acceptance and the final instalment shall be paid after ____ days.</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COST OF REGISTRATION: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Buyer shall bear all the costs related to registration and transfer of title in favour of the Buyer.</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FORMAL AGREEMENT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formal agreement shall be created by the Buyer which shall be executed by the Buyer and the Seller. Such agreements shall incorporate all the provisions outlined in this offer letter.</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MODE OF ACCEPTANCE: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Buyer may exercise this option by notice to the Seller.</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480" w:lineRule="auto"/>
        <w:ind w:left="22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480" w:lineRule="auto"/>
        <w:ind w:left="22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480" w:lineRule="auto"/>
        <w:ind w:left="22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ENTIRE</w:t>
      </w:r>
      <w:r w:rsidDel="00000000" w:rsidR="00000000" w:rsidRPr="00000000">
        <w:rPr>
          <w:rFonts w:ascii="Times New Roman" w:cs="Times New Roman" w:eastAsia="Times New Roman" w:hAnsi="Times New Roman"/>
          <w:b w:val="1"/>
          <w:i w:val="1"/>
          <w:smallCaps w:val="0"/>
          <w:strike w:val="0"/>
          <w:color w:val="272727"/>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AGREEMENT: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2"/>
          <w:szCs w:val="22"/>
          <w:highlight w:val="white"/>
          <w:u w:val="none"/>
          <w:vertAlign w:val="baseline"/>
          <w:rtl w:val="0"/>
        </w:rPr>
        <w:t xml:space="preserve">This document contains the entire agreement of the parties. Any modifications to the agreement must be in writing and attached to this document</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color w:val="272727"/>
          <w:highlight w:val="white"/>
          <w:u w:val="none"/>
        </w:rPr>
      </w:pPr>
      <w:r w:rsidDel="00000000" w:rsidR="00000000" w:rsidRPr="00000000">
        <w:rPr>
          <w:rFonts w:ascii="Times New Roman" w:cs="Times New Roman" w:eastAsia="Times New Roman" w:hAnsi="Times New Roman"/>
          <w:b w:val="1"/>
          <w:color w:val="272727"/>
          <w:highlight w:val="white"/>
          <w:rtl w:val="0"/>
        </w:rPr>
        <w:t xml:space="preserve">ASSIGNMENT:</w:t>
      </w:r>
      <w:r w:rsidDel="00000000" w:rsidR="00000000" w:rsidRPr="00000000">
        <w:rPr>
          <w:rFonts w:ascii="Times New Roman" w:cs="Times New Roman" w:eastAsia="Times New Roman" w:hAnsi="Times New Roman"/>
          <w:rtl w:val="0"/>
        </w:rPr>
        <w:t xml:space="preserve"> The parties shall not transfer their rights or delegate any of their obligations under this agreement.</w:t>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INDEMNIFICATION:</w:t>
      </w:r>
      <w:r w:rsidDel="00000000" w:rsidR="00000000" w:rsidRPr="00000000">
        <w:rPr>
          <w:rFonts w:ascii="Times New Roman" w:cs="Times New Roman" w:eastAsia="Times New Roman" w:hAnsi="Times New Roman"/>
          <w:rtl w:val="0"/>
        </w:rPr>
        <w:t xml:space="preserve"> The parties shall indemnify and keep indemnifying the other party against any loss, claims, demands, actions, proceedings, losses, damages, costs, charges and expenses which may be made or brought or commenced against that party for violation of any law by the party.</w:t>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LIMITED LIABILITY: </w:t>
      </w:r>
      <w:r w:rsidDel="00000000" w:rsidR="00000000" w:rsidRPr="00000000">
        <w:rPr>
          <w:rFonts w:ascii="Times New Roman" w:cs="Times New Roman" w:eastAsia="Times New Roman" w:hAnsi="Times New Roman"/>
          <w:rtl w:val="0"/>
        </w:rPr>
        <w:t xml:space="preserve">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HEADINGS IN THIS AGREEMENT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headings in this Agreement are for convenience only, confirm no rights or obligations in either party and do not alter any terms of this Agreement.</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u w:val="none"/>
          <w:shd w:fill="auto" w:val="clear"/>
          <w:vertAlign w:val="baseline"/>
          <w:rtl w:val="0"/>
        </w:rPr>
        <w:t xml:space="preserve">GOVERNING LAWS</w:t>
      </w: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interpretation, construction and enforcement of this</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Agreement and the Terms and Conditions and matters relating to them shall be governed in all respects by Indian laws</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tl w:val="0"/>
        </w:rPr>
      </w:r>
    </w:p>
    <w:p w:rsidR="00000000" w:rsidDel="00000000" w:rsidP="00000000" w:rsidRDefault="00000000" w:rsidRPr="00000000" w14:paraId="0000001B">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BUYER</w:t>
      </w:r>
    </w:p>
    <w:p w:rsidR="00000000" w:rsidDel="00000000" w:rsidP="00000000" w:rsidRDefault="00000000" w:rsidRPr="00000000" w14:paraId="0000001F">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38100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38100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31">
      <w:pPr>
        <w:spacing w:after="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3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b w:val="1"/>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A22BF"/>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A22BF"/>
    <w:pPr>
      <w:ind w:left="720"/>
      <w:contextualSpacing w:val="1"/>
    </w:pPr>
  </w:style>
  <w:style w:type="character" w:styleId="Hyperlink">
    <w:name w:val="Hyperlink"/>
    <w:basedOn w:val="DefaultParagraphFont"/>
    <w:uiPriority w:val="99"/>
    <w:semiHidden w:val="1"/>
    <w:unhideWhenUsed w:val="1"/>
    <w:rsid w:val="003A22BF"/>
    <w:rPr>
      <w:color w:val="0000ff"/>
      <w:u w:val="single"/>
    </w:rPr>
  </w:style>
  <w:style w:type="character" w:styleId="Strong">
    <w:name w:val="Strong"/>
    <w:basedOn w:val="DefaultParagraphFont"/>
    <w:uiPriority w:val="22"/>
    <w:qFormat w:val="1"/>
    <w:rsid w:val="003A22BF"/>
    <w:rPr>
      <w:b w:val="1"/>
      <w:bCs w:val="1"/>
    </w:rPr>
  </w:style>
  <w:style w:type="character" w:styleId="Emphasis">
    <w:name w:val="Emphasis"/>
    <w:basedOn w:val="DefaultParagraphFont"/>
    <w:uiPriority w:val="20"/>
    <w:qFormat w:val="1"/>
    <w:rsid w:val="003A22BF"/>
    <w:rPr>
      <w:i w:val="1"/>
      <w:iCs w:val="1"/>
    </w:rPr>
  </w:style>
  <w:style w:type="paragraph" w:styleId="NormalWeb">
    <w:name w:val="Normal (Web)"/>
    <w:basedOn w:val="Normal"/>
    <w:uiPriority w:val="99"/>
    <w:unhideWhenUsed w:val="1"/>
    <w:rsid w:val="003A22BF"/>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awinsider.com/clause/notices" TargetMode="External"/><Relationship Id="rId10" Type="http://schemas.openxmlformats.org/officeDocument/2006/relationships/hyperlink" Target="https://www.lawinsider.com/clause/terms" TargetMode="External"/><Relationship Id="rId12" Type="http://schemas.openxmlformats.org/officeDocument/2006/relationships/image" Target="media/image1.png"/><Relationship Id="rId9" Type="http://schemas.openxmlformats.org/officeDocument/2006/relationships/hyperlink" Target="https://www.lawinsider.com/clause/val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LmWEABvutv+XD4OYFthgm9ERFg==">AMUW2mWwUm+VRtbebNYnWbU7P5QfdyWAkspz1d4gQyuOQSaGgaDz8u0BUwVGy3xBDBq94sFk+wINPHm3DBwgVL1encqpPFYquFaOw/frI2btJR4ErDLAr1E=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2021-07-08T12:26:00Z</dcterms:created>
  <dc:creator>DELL</dc:creator>
</cp:coreProperties>
</file>