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ermStart w:id="1533023979" w:edGrp="everyone" w:displacedByCustomXml="next"/>
    <w:sdt>
      <w:sdtPr>
        <w:rPr>
          <w:rFonts w:ascii="宋体" w:hAnsi="宋体" w:hint="eastAsia"/>
          <w:b/>
          <w:w w:val="95"/>
          <w:sz w:val="32"/>
          <w:szCs w:val="32"/>
        </w:rPr>
        <w:alias w:val="合同名称"/>
        <w:tag w:val="BQP000001"/>
        <w:id w:val="147481738"/>
        <w:placeholder>
          <w:docPart w:val="{28ee2e21-e685-4c61-85fe-9c3977337df7}"/>
        </w:placeholder>
        <w:text/>
      </w:sdtPr>
      <w:sdtContent>
        <w:p w14:paraId="5209C202" w14:textId="77777777" w:rsidR="00FD647F" w:rsidRDefault="00000000">
          <w:pPr>
            <w:adjustRightInd w:val="0"/>
            <w:snapToGrid w:val="0"/>
            <w:spacing w:line="360" w:lineRule="auto"/>
            <w:jc w:val="center"/>
            <w:rPr>
              <w:rFonts w:ascii="宋体" w:hAnsi="宋体" w:hint="eastAsia"/>
              <w:b/>
              <w:w w:val="95"/>
              <w:sz w:val="32"/>
              <w:szCs w:val="32"/>
            </w:rPr>
          </w:pPr>
          <w:r>
            <w:rPr>
              <w:rFonts w:ascii="宋体" w:hAnsi="宋体" w:hint="eastAsia"/>
              <w:b/>
              <w:w w:val="95"/>
              <w:sz w:val="32"/>
              <w:szCs w:val="32"/>
            </w:rPr>
            <w:t>一般货物采购合同</w:t>
          </w:r>
        </w:p>
      </w:sdtContent>
    </w:sdt>
    <w:permEnd w:id="1533023979"/>
    <w:p w14:paraId="675B4A32" w14:textId="77777777" w:rsidR="00FD647F" w:rsidRDefault="00000000">
      <w:pPr>
        <w:spacing w:line="360" w:lineRule="auto"/>
        <w:ind w:rightChars="257" w:right="540" w:firstLineChars="200" w:firstLine="420"/>
        <w:rPr>
          <w:rFonts w:ascii="宋体" w:hAnsi="宋体" w:hint="eastAsia"/>
          <w:szCs w:val="22"/>
        </w:rPr>
      </w:pPr>
      <w:r>
        <w:rPr>
          <w:rFonts w:ascii="宋体" w:hAnsi="宋体" w:hint="eastAsia"/>
          <w:szCs w:val="22"/>
        </w:rPr>
        <w:t>根据《中华人民共和国民法典》及相关法律法规，本着平等自愿、等价有偿、诚实信用的原则，经双方协商一致，在（</w:t>
      </w:r>
      <w:permStart w:id="1250052782" w:edGrp="everyone"/>
      <w:r>
        <w:rPr>
          <w:rFonts w:ascii="宋体" w:hAnsi="宋体" w:hint="eastAsia"/>
          <w:szCs w:val="22"/>
        </w:rPr>
        <w:t xml:space="preserve">  </w:t>
      </w:r>
      <w:permEnd w:id="1250052782"/>
      <w:r>
        <w:rPr>
          <w:rFonts w:ascii="宋体" w:hAnsi="宋体" w:hint="eastAsia"/>
          <w:szCs w:val="22"/>
        </w:rPr>
        <w:t>）订立本合同。</w:t>
      </w:r>
    </w:p>
    <w:p w14:paraId="735E6717" w14:textId="77777777" w:rsidR="00FD647F" w:rsidRDefault="00000000">
      <w:pPr>
        <w:spacing w:line="360" w:lineRule="auto"/>
        <w:ind w:firstLineChars="200" w:firstLine="422"/>
        <w:rPr>
          <w:rFonts w:ascii="宋体" w:hAnsi="宋体" w:hint="eastAsia"/>
          <w:b/>
          <w:szCs w:val="21"/>
          <w:lang w:val="en-GB"/>
        </w:rPr>
      </w:pPr>
      <w:r>
        <w:rPr>
          <w:rFonts w:ascii="宋体" w:hAnsi="宋体" w:hint="eastAsia"/>
          <w:b/>
          <w:szCs w:val="21"/>
          <w:lang w:val="en-GB"/>
        </w:rPr>
        <w:t>第一条 合同交易方信息</w:t>
      </w:r>
    </w:p>
    <w:tbl>
      <w:tblPr>
        <w:tblW w:w="102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6"/>
        <w:gridCol w:w="1422"/>
        <w:gridCol w:w="2113"/>
        <w:gridCol w:w="1325"/>
        <w:gridCol w:w="1440"/>
        <w:gridCol w:w="2618"/>
      </w:tblGrid>
      <w:tr w:rsidR="00FD647F" w14:paraId="3BF25EB5" w14:textId="77777777">
        <w:trPr>
          <w:cantSplit/>
          <w:trHeight w:val="340"/>
          <w:jc w:val="center"/>
        </w:trPr>
        <w:tc>
          <w:tcPr>
            <w:tcW w:w="10224" w:type="dxa"/>
            <w:gridSpan w:val="6"/>
            <w:vAlign w:val="center"/>
          </w:tcPr>
          <w:p w14:paraId="69C3D9F1" w14:textId="77777777" w:rsidR="00FD647F" w:rsidRDefault="00000000">
            <w:pPr>
              <w:spacing w:line="360" w:lineRule="auto"/>
              <w:rPr>
                <w:rFonts w:ascii="宋体" w:hAnsi="宋体" w:hint="eastAsia"/>
                <w:szCs w:val="21"/>
                <w:lang w:val="en-GB"/>
              </w:rPr>
            </w:pPr>
            <w:r>
              <w:rPr>
                <w:rFonts w:ascii="宋体" w:hAnsi="宋体" w:hint="eastAsia"/>
                <w:szCs w:val="21"/>
                <w:lang w:val="en-GB"/>
              </w:rPr>
              <w:t>甲方（买方）</w:t>
            </w:r>
          </w:p>
        </w:tc>
      </w:tr>
      <w:tr w:rsidR="00FD647F" w14:paraId="1BAB2D79" w14:textId="77777777">
        <w:trPr>
          <w:cantSplit/>
          <w:trHeight w:val="340"/>
          <w:jc w:val="center"/>
        </w:trPr>
        <w:tc>
          <w:tcPr>
            <w:tcW w:w="1306" w:type="dxa"/>
            <w:vAlign w:val="center"/>
          </w:tcPr>
          <w:p w14:paraId="40F5524F" w14:textId="77777777" w:rsidR="00FD647F" w:rsidRDefault="00000000">
            <w:pPr>
              <w:spacing w:line="360" w:lineRule="auto"/>
              <w:rPr>
                <w:rFonts w:ascii="宋体" w:hAnsi="宋体" w:hint="eastAsia"/>
                <w:szCs w:val="21"/>
                <w:lang w:val="en-GB"/>
              </w:rPr>
            </w:pPr>
            <w:permStart w:id="1218014043" w:edGrp="everyone" w:colFirst="1" w:colLast="1"/>
            <w:permStart w:id="1826384742" w:edGrp="everyone" w:colFirst="3" w:colLast="3"/>
            <w:r>
              <w:rPr>
                <w:rFonts w:ascii="宋体" w:hAnsi="宋体" w:hint="eastAsia"/>
                <w:szCs w:val="21"/>
                <w:lang w:val="en-GB"/>
              </w:rPr>
              <w:t>单位名称</w:t>
            </w:r>
          </w:p>
        </w:tc>
        <w:sdt>
          <w:sdtPr>
            <w:rPr>
              <w:rFonts w:ascii="宋体" w:hAnsi="宋体"/>
              <w:szCs w:val="21"/>
              <w:lang w:val="en-GB"/>
            </w:rPr>
            <w:alias w:val="甲方签约主体"/>
            <w:tag w:val="BQP000039"/>
            <w:id w:val="147481650"/>
            <w:placeholder>
              <w:docPart w:val="{191819c8-1578-4e66-8c77-69035877642d}"/>
            </w:placeholder>
            <w:showingPlcHdr/>
            <w:text/>
          </w:sdtPr>
          <w:sdtContent>
            <w:tc>
              <w:tcPr>
                <w:tcW w:w="1422" w:type="dxa"/>
                <w:vAlign w:val="center"/>
              </w:tcPr>
              <w:p w14:paraId="3D34514F" w14:textId="77777777" w:rsidR="00FD647F" w:rsidRDefault="00000000">
                <w:pPr>
                  <w:spacing w:line="360" w:lineRule="auto"/>
                  <w:jc w:val="left"/>
                  <w:rPr>
                    <w:rFonts w:ascii="宋体" w:hAnsi="宋体" w:hint="eastAsia"/>
                    <w:szCs w:val="21"/>
                    <w:lang w:val="en-GB"/>
                  </w:rPr>
                </w:pPr>
                <w:r>
                  <w:rPr>
                    <w:rFonts w:ascii="宋体" w:hAnsi="宋体"/>
                  </w:rPr>
                  <w:t>单击此处输入文字。</w:t>
                </w:r>
              </w:p>
            </w:tc>
          </w:sdtContent>
        </w:sdt>
        <w:tc>
          <w:tcPr>
            <w:tcW w:w="2113" w:type="dxa"/>
            <w:vAlign w:val="center"/>
          </w:tcPr>
          <w:p w14:paraId="00DAD34A" w14:textId="77777777" w:rsidR="00FD647F" w:rsidRDefault="00000000">
            <w:pPr>
              <w:spacing w:line="360" w:lineRule="auto"/>
              <w:rPr>
                <w:rFonts w:ascii="宋体" w:hAnsi="宋体" w:hint="eastAsia"/>
                <w:szCs w:val="21"/>
                <w:lang w:val="en-GB"/>
              </w:rPr>
            </w:pPr>
            <w:r>
              <w:rPr>
                <w:rFonts w:ascii="宋体" w:hAnsi="宋体" w:hint="eastAsia"/>
                <w:szCs w:val="21"/>
                <w:lang w:val="en-GB"/>
              </w:rPr>
              <w:t>法定代表人/负责人</w:t>
            </w:r>
          </w:p>
        </w:tc>
        <w:sdt>
          <w:sdtPr>
            <w:rPr>
              <w:rFonts w:ascii="宋体" w:hAnsi="宋体"/>
              <w:szCs w:val="21"/>
              <w:lang w:val="en-GB"/>
            </w:rPr>
            <w:alias w:val="甲方法定代表人"/>
            <w:tag w:val="BQP000062"/>
            <w:id w:val="147481477"/>
            <w:placeholder>
              <w:docPart w:val="{249fc82f-0afa-4642-bb86-4c176642c59c}"/>
            </w:placeholder>
            <w:showingPlcHdr/>
            <w:text/>
          </w:sdtPr>
          <w:sdtContent>
            <w:tc>
              <w:tcPr>
                <w:tcW w:w="1325" w:type="dxa"/>
                <w:vAlign w:val="center"/>
              </w:tcPr>
              <w:p w14:paraId="5C37FC87" w14:textId="77777777" w:rsidR="00FD647F" w:rsidRDefault="00000000">
                <w:pPr>
                  <w:spacing w:line="360" w:lineRule="auto"/>
                  <w:jc w:val="left"/>
                  <w:rPr>
                    <w:rFonts w:ascii="宋体" w:hAnsi="宋体" w:hint="eastAsia"/>
                    <w:szCs w:val="21"/>
                    <w:lang w:val="en-GB"/>
                  </w:rPr>
                </w:pPr>
                <w:r>
                  <w:rPr>
                    <w:rFonts w:ascii="宋体" w:hAnsi="宋体"/>
                  </w:rPr>
                  <w:t>单击此处输入文字。</w:t>
                </w:r>
              </w:p>
            </w:tc>
          </w:sdtContent>
        </w:sdt>
        <w:tc>
          <w:tcPr>
            <w:tcW w:w="1440" w:type="dxa"/>
            <w:vAlign w:val="center"/>
          </w:tcPr>
          <w:p w14:paraId="0234700F" w14:textId="77777777" w:rsidR="00FD647F" w:rsidRDefault="00000000">
            <w:pPr>
              <w:spacing w:line="360" w:lineRule="auto"/>
              <w:rPr>
                <w:rFonts w:ascii="宋体" w:hAnsi="宋体" w:hint="eastAsia"/>
                <w:szCs w:val="21"/>
                <w:lang w:val="en-GB"/>
              </w:rPr>
            </w:pPr>
            <w:r>
              <w:rPr>
                <w:rFonts w:ascii="宋体" w:hAnsi="宋体" w:hint="eastAsia"/>
                <w:szCs w:val="21"/>
                <w:lang w:val="en-GB"/>
              </w:rPr>
              <w:t>住所</w:t>
            </w:r>
          </w:p>
        </w:tc>
        <w:tc>
          <w:tcPr>
            <w:tcW w:w="2618" w:type="dxa"/>
            <w:vAlign w:val="center"/>
          </w:tcPr>
          <w:p w14:paraId="3030FBEB" w14:textId="77777777" w:rsidR="00FD647F" w:rsidRDefault="00000000">
            <w:pPr>
              <w:spacing w:line="360" w:lineRule="auto"/>
              <w:jc w:val="left"/>
              <w:rPr>
                <w:rFonts w:ascii="宋体" w:hAnsi="宋体" w:hint="eastAsia"/>
                <w:szCs w:val="21"/>
                <w:lang w:val="en-GB"/>
              </w:rPr>
            </w:pPr>
            <w:permStart w:id="1278814091" w:edGrp="everyone"/>
            <w:r>
              <w:rPr>
                <w:rFonts w:ascii="宋体" w:hAnsi="宋体" w:hint="eastAsia"/>
                <w:szCs w:val="21"/>
              </w:rPr>
              <w:t xml:space="preserve"> </w:t>
            </w:r>
            <w:sdt>
              <w:sdtPr>
                <w:rPr>
                  <w:rFonts w:ascii="宋体" w:hAnsi="宋体" w:hint="eastAsia"/>
                  <w:szCs w:val="21"/>
                </w:rPr>
                <w:alias w:val="甲方地址"/>
                <w:tag w:val="BQP000073"/>
                <w:id w:val="147481177"/>
                <w:placeholder>
                  <w:docPart w:val="{b32b8d4e-5ecb-459f-8a02-4bfcf5068817}"/>
                </w:placeholder>
                <w:showingPlcHdr/>
                <w:text/>
              </w:sdtPr>
              <w:sdtContent>
                <w:r>
                  <w:rPr>
                    <w:rFonts w:ascii="宋体" w:hAnsi="宋体"/>
                  </w:rPr>
                  <w:t>单击此处输入文字。</w:t>
                </w:r>
                <w:permEnd w:id="1278814091"/>
              </w:sdtContent>
            </w:sdt>
            <w:r>
              <w:rPr>
                <w:rFonts w:ascii="宋体" w:hAnsi="宋体" w:hint="eastAsia"/>
                <w:szCs w:val="21"/>
                <w:lang w:val="en-GB"/>
              </w:rPr>
              <w:t xml:space="preserve"> </w:t>
            </w:r>
            <w:r>
              <w:rPr>
                <w:rFonts w:ascii="宋体" w:hAnsi="宋体"/>
                <w:szCs w:val="21"/>
                <w:lang w:val="en-GB"/>
              </w:rPr>
              <w:t xml:space="preserve"> </w:t>
            </w:r>
          </w:p>
        </w:tc>
      </w:tr>
      <w:permEnd w:id="1218014043"/>
      <w:permEnd w:id="1826384742"/>
      <w:tr w:rsidR="00FD647F" w14:paraId="2DCB544E" w14:textId="77777777">
        <w:trPr>
          <w:cantSplit/>
          <w:trHeight w:val="340"/>
          <w:jc w:val="center"/>
        </w:trPr>
        <w:tc>
          <w:tcPr>
            <w:tcW w:w="1306" w:type="dxa"/>
            <w:vAlign w:val="center"/>
          </w:tcPr>
          <w:p w14:paraId="79A5174E" w14:textId="77777777" w:rsidR="00FD647F" w:rsidRDefault="00000000">
            <w:pPr>
              <w:spacing w:line="360" w:lineRule="auto"/>
              <w:rPr>
                <w:rFonts w:ascii="宋体" w:hAnsi="宋体" w:hint="eastAsia"/>
                <w:szCs w:val="21"/>
                <w:lang w:val="en-GB"/>
              </w:rPr>
            </w:pPr>
            <w:r>
              <w:rPr>
                <w:rFonts w:ascii="宋体" w:hAnsi="宋体" w:hint="eastAsia"/>
                <w:szCs w:val="21"/>
                <w:lang w:val="en-GB"/>
              </w:rPr>
              <w:t>联系人姓名</w:t>
            </w:r>
          </w:p>
        </w:tc>
        <w:tc>
          <w:tcPr>
            <w:tcW w:w="1422" w:type="dxa"/>
            <w:vAlign w:val="center"/>
          </w:tcPr>
          <w:p w14:paraId="1DF44296" w14:textId="77777777" w:rsidR="00FD647F" w:rsidRDefault="00000000">
            <w:pPr>
              <w:spacing w:line="360" w:lineRule="auto"/>
              <w:jc w:val="left"/>
              <w:rPr>
                <w:rFonts w:ascii="宋体" w:hAnsi="宋体" w:hint="eastAsia"/>
                <w:szCs w:val="21"/>
                <w:lang w:val="en-GB"/>
              </w:rPr>
            </w:pPr>
            <w:sdt>
              <w:sdtPr>
                <w:rPr>
                  <w:rFonts w:ascii="宋体" w:hAnsi="宋体" w:hint="eastAsia"/>
                  <w:szCs w:val="21"/>
                  <w:lang w:val="en-GB"/>
                </w:rPr>
                <w:alias w:val="甲方联系人"/>
                <w:tag w:val="BQP000117"/>
                <w:id w:val="147481268"/>
                <w:placeholder>
                  <w:docPart w:val="{1f0725f8-374c-4b9c-8df1-6a35d74db056}"/>
                </w:placeholder>
                <w:showingPlcHdr/>
                <w:text/>
              </w:sdtPr>
              <w:sdtContent>
                <w:permStart w:id="1810110848" w:edGrp="everyone"/>
                <w:r>
                  <w:rPr>
                    <w:rFonts w:ascii="宋体" w:hAnsi="宋体"/>
                  </w:rPr>
                  <w:t>单击此处输入文字。</w:t>
                </w:r>
                <w:permEnd w:id="1810110848"/>
              </w:sdtContent>
            </w:sdt>
            <w:r>
              <w:rPr>
                <w:rFonts w:ascii="宋体" w:hAnsi="宋体" w:hint="eastAsia"/>
                <w:szCs w:val="21"/>
                <w:lang w:val="en-GB"/>
              </w:rPr>
              <w:t xml:space="preserve"> </w:t>
            </w:r>
            <w:r>
              <w:rPr>
                <w:rFonts w:ascii="宋体" w:hAnsi="宋体"/>
                <w:szCs w:val="21"/>
                <w:lang w:val="en-GB"/>
              </w:rPr>
              <w:t xml:space="preserve">          </w:t>
            </w:r>
          </w:p>
        </w:tc>
        <w:tc>
          <w:tcPr>
            <w:tcW w:w="2113" w:type="dxa"/>
            <w:vAlign w:val="center"/>
          </w:tcPr>
          <w:p w14:paraId="62CB14AF" w14:textId="77777777" w:rsidR="00FD647F" w:rsidRDefault="00000000">
            <w:pPr>
              <w:spacing w:line="360" w:lineRule="auto"/>
              <w:rPr>
                <w:rFonts w:ascii="宋体" w:hAnsi="宋体" w:hint="eastAsia"/>
                <w:szCs w:val="21"/>
                <w:lang w:val="en-GB"/>
              </w:rPr>
            </w:pPr>
            <w:r>
              <w:rPr>
                <w:rFonts w:ascii="宋体" w:hAnsi="宋体" w:hint="eastAsia"/>
                <w:szCs w:val="21"/>
                <w:lang w:val="en-GB"/>
              </w:rPr>
              <w:t>联系人</w:t>
            </w:r>
            <w:r>
              <w:rPr>
                <w:rFonts w:ascii="宋体" w:hAnsi="宋体"/>
                <w:szCs w:val="21"/>
                <w:lang w:val="en-GB"/>
              </w:rPr>
              <w:t>职务</w:t>
            </w:r>
          </w:p>
        </w:tc>
        <w:tc>
          <w:tcPr>
            <w:tcW w:w="1325" w:type="dxa"/>
            <w:vAlign w:val="center"/>
          </w:tcPr>
          <w:p w14:paraId="2CAA41AA" w14:textId="77777777" w:rsidR="00FD647F" w:rsidRDefault="00000000">
            <w:pPr>
              <w:spacing w:line="360" w:lineRule="auto"/>
              <w:jc w:val="left"/>
              <w:rPr>
                <w:rFonts w:ascii="宋体" w:hAnsi="宋体" w:hint="eastAsia"/>
                <w:szCs w:val="21"/>
                <w:lang w:val="en-GB"/>
              </w:rPr>
            </w:pPr>
            <w:r>
              <w:rPr>
                <w:rFonts w:ascii="宋体" w:hAnsi="宋体"/>
                <w:szCs w:val="21"/>
                <w:lang w:val="en-GB"/>
              </w:rPr>
              <w:t xml:space="preserve"> </w:t>
            </w:r>
            <w:permStart w:id="744031019" w:edGrp="everyone"/>
            <w:r>
              <w:rPr>
                <w:rFonts w:ascii="宋体" w:hAnsi="宋体" w:hint="eastAsia"/>
                <w:szCs w:val="21"/>
              </w:rPr>
              <w:t xml:space="preserve">    </w:t>
            </w:r>
            <w:permEnd w:id="744031019"/>
            <w:r>
              <w:rPr>
                <w:rFonts w:ascii="宋体" w:hAnsi="宋体"/>
                <w:szCs w:val="21"/>
                <w:lang w:val="en-GB"/>
              </w:rPr>
              <w:t xml:space="preserve">         </w:t>
            </w:r>
          </w:p>
        </w:tc>
        <w:tc>
          <w:tcPr>
            <w:tcW w:w="1440" w:type="dxa"/>
            <w:vAlign w:val="center"/>
          </w:tcPr>
          <w:p w14:paraId="1BF8A867" w14:textId="77777777" w:rsidR="00FD647F" w:rsidRDefault="00000000">
            <w:pPr>
              <w:spacing w:line="360" w:lineRule="auto"/>
              <w:rPr>
                <w:rFonts w:ascii="宋体" w:hAnsi="宋体" w:hint="eastAsia"/>
                <w:szCs w:val="21"/>
                <w:lang w:val="en-GB"/>
              </w:rPr>
            </w:pPr>
            <w:r>
              <w:rPr>
                <w:rFonts w:ascii="宋体" w:hAnsi="宋体" w:hint="eastAsia"/>
                <w:szCs w:val="21"/>
                <w:lang w:val="en-GB"/>
              </w:rPr>
              <w:t>联系电话</w:t>
            </w:r>
          </w:p>
        </w:tc>
        <w:tc>
          <w:tcPr>
            <w:tcW w:w="2618" w:type="dxa"/>
            <w:vAlign w:val="center"/>
          </w:tcPr>
          <w:p w14:paraId="4E03D065" w14:textId="77777777" w:rsidR="00FD647F" w:rsidRDefault="00000000">
            <w:pPr>
              <w:spacing w:line="360" w:lineRule="auto"/>
              <w:jc w:val="left"/>
              <w:rPr>
                <w:rFonts w:ascii="宋体" w:hAnsi="宋体" w:hint="eastAsia"/>
                <w:szCs w:val="21"/>
                <w:lang w:val="en-GB"/>
              </w:rPr>
            </w:pPr>
            <w:sdt>
              <w:sdtPr>
                <w:rPr>
                  <w:rFonts w:ascii="宋体" w:hAnsi="宋体" w:hint="eastAsia"/>
                  <w:szCs w:val="21"/>
                  <w:lang w:val="en-GB"/>
                </w:rPr>
                <w:alias w:val="甲方联系人电话"/>
                <w:tag w:val="BQP000113"/>
                <w:id w:val="147481118"/>
                <w:placeholder>
                  <w:docPart w:val="{633b325d-2f8a-4828-bc58-07aa9bf4656a}"/>
                </w:placeholder>
                <w:showingPlcHdr/>
                <w:text/>
              </w:sdtPr>
              <w:sdtContent>
                <w:permStart w:id="783229748" w:edGrp="everyone"/>
                <w:r>
                  <w:rPr>
                    <w:rFonts w:ascii="宋体" w:hAnsi="宋体"/>
                  </w:rPr>
                  <w:t>单击此处输入文字。</w:t>
                </w:r>
                <w:permEnd w:id="783229748"/>
              </w:sdtContent>
            </w:sdt>
            <w:r>
              <w:rPr>
                <w:rFonts w:ascii="宋体" w:hAnsi="宋体" w:hint="eastAsia"/>
                <w:szCs w:val="21"/>
                <w:lang w:val="en-GB"/>
              </w:rPr>
              <w:t xml:space="preserve"> </w:t>
            </w:r>
            <w:r>
              <w:rPr>
                <w:rFonts w:ascii="宋体" w:hAnsi="宋体"/>
                <w:szCs w:val="21"/>
                <w:lang w:val="en-GB"/>
              </w:rPr>
              <w:t xml:space="preserve">  </w:t>
            </w:r>
          </w:p>
        </w:tc>
      </w:tr>
      <w:tr w:rsidR="00FD647F" w14:paraId="245C2748" w14:textId="77777777">
        <w:trPr>
          <w:cantSplit/>
          <w:trHeight w:val="340"/>
          <w:jc w:val="center"/>
        </w:trPr>
        <w:tc>
          <w:tcPr>
            <w:tcW w:w="1306" w:type="dxa"/>
            <w:vAlign w:val="center"/>
          </w:tcPr>
          <w:p w14:paraId="6F655F38" w14:textId="77777777" w:rsidR="00FD647F" w:rsidRDefault="00000000">
            <w:pPr>
              <w:spacing w:line="360" w:lineRule="auto"/>
              <w:rPr>
                <w:rFonts w:ascii="宋体" w:hAnsi="宋体" w:hint="eastAsia"/>
                <w:szCs w:val="21"/>
                <w:lang w:val="en-GB"/>
              </w:rPr>
            </w:pPr>
            <w:r>
              <w:rPr>
                <w:rFonts w:ascii="宋体" w:hAnsi="宋体" w:hint="eastAsia"/>
                <w:szCs w:val="21"/>
                <w:lang w:val="en-GB"/>
              </w:rPr>
              <w:t>工商</w:t>
            </w:r>
            <w:r>
              <w:rPr>
                <w:rFonts w:ascii="宋体" w:hAnsi="宋体"/>
                <w:szCs w:val="21"/>
                <w:lang w:val="en-GB"/>
              </w:rPr>
              <w:t>注册号</w:t>
            </w:r>
          </w:p>
        </w:tc>
        <w:tc>
          <w:tcPr>
            <w:tcW w:w="1422" w:type="dxa"/>
            <w:vAlign w:val="center"/>
          </w:tcPr>
          <w:p w14:paraId="7DEF7B10" w14:textId="77777777" w:rsidR="00FD647F" w:rsidRDefault="00000000">
            <w:pPr>
              <w:spacing w:line="360" w:lineRule="auto"/>
              <w:jc w:val="left"/>
              <w:rPr>
                <w:rFonts w:ascii="宋体" w:hAnsi="宋体" w:hint="eastAsia"/>
                <w:szCs w:val="21"/>
              </w:rPr>
            </w:pPr>
            <w:sdt>
              <w:sdtPr>
                <w:rPr>
                  <w:rFonts w:ascii="宋体" w:hAnsi="宋体" w:hint="eastAsia"/>
                  <w:szCs w:val="21"/>
                </w:rPr>
                <w:alias w:val="甲方统一社会信用代码"/>
                <w:tag w:val="BQP000066"/>
                <w:id w:val="147453123"/>
                <w:placeholder>
                  <w:docPart w:val="{72d2ed61-8ea6-4d14-8019-9f56296c4f6e}"/>
                </w:placeholder>
                <w:showingPlcHdr/>
                <w:text/>
              </w:sdtPr>
              <w:sdtContent>
                <w:permStart w:id="1236744727" w:edGrp="everyone"/>
                <w:r>
                  <w:rPr>
                    <w:rFonts w:ascii="宋体" w:hAnsi="宋体"/>
                  </w:rPr>
                  <w:t>单击此处输入文字。</w:t>
                </w:r>
              </w:sdtContent>
            </w:sdt>
            <w:r>
              <w:rPr>
                <w:rFonts w:ascii="宋体" w:hAnsi="宋体" w:hint="eastAsia"/>
                <w:szCs w:val="21"/>
              </w:rPr>
              <w:t xml:space="preserve">    </w:t>
            </w:r>
            <w:permEnd w:id="1236744727"/>
          </w:p>
        </w:tc>
        <w:tc>
          <w:tcPr>
            <w:tcW w:w="2113" w:type="dxa"/>
            <w:vAlign w:val="center"/>
          </w:tcPr>
          <w:p w14:paraId="1E5765D4" w14:textId="77777777" w:rsidR="00FD647F" w:rsidRDefault="00000000">
            <w:pPr>
              <w:spacing w:line="360" w:lineRule="auto"/>
              <w:rPr>
                <w:rFonts w:ascii="宋体" w:hAnsi="宋体" w:hint="eastAsia"/>
                <w:szCs w:val="21"/>
                <w:lang w:val="en-GB"/>
              </w:rPr>
            </w:pPr>
            <w:r>
              <w:rPr>
                <w:rFonts w:ascii="宋体" w:hAnsi="宋体" w:hint="eastAsia"/>
                <w:szCs w:val="21"/>
                <w:lang w:val="en-GB"/>
              </w:rPr>
              <w:t>开户银行、户名</w:t>
            </w:r>
          </w:p>
        </w:tc>
        <w:tc>
          <w:tcPr>
            <w:tcW w:w="1325" w:type="dxa"/>
            <w:vAlign w:val="center"/>
          </w:tcPr>
          <w:p w14:paraId="2D452557" w14:textId="77777777" w:rsidR="00FD647F" w:rsidRDefault="00000000">
            <w:pPr>
              <w:spacing w:line="360" w:lineRule="auto"/>
              <w:jc w:val="left"/>
              <w:rPr>
                <w:rFonts w:ascii="宋体" w:hAnsi="宋体" w:hint="eastAsia"/>
                <w:szCs w:val="21"/>
                <w:lang w:val="en-GB"/>
              </w:rPr>
            </w:pPr>
            <w:sdt>
              <w:sdtPr>
                <w:rPr>
                  <w:rFonts w:ascii="宋体" w:hAnsi="宋体" w:hint="eastAsia"/>
                  <w:szCs w:val="21"/>
                  <w:lang w:val="en-GB"/>
                </w:rPr>
                <w:alias w:val="甲方开户银行"/>
                <w:tag w:val="BQP000042"/>
                <w:id w:val="147481366"/>
                <w:placeholder>
                  <w:docPart w:val="{6cb5a59c-2dcf-42ed-b4c1-bb5274be84ba}"/>
                </w:placeholder>
                <w:showingPlcHdr/>
                <w:text/>
              </w:sdtPr>
              <w:sdtContent>
                <w:permStart w:id="1389366150" w:edGrp="everyone"/>
                <w:r>
                  <w:rPr>
                    <w:rFonts w:ascii="宋体" w:hAnsi="宋体"/>
                  </w:rPr>
                  <w:t>单击此处输入文字。</w:t>
                </w:r>
                <w:permEnd w:id="1389366150"/>
              </w:sdtContent>
            </w:sdt>
            <w:r>
              <w:rPr>
                <w:rFonts w:ascii="宋体" w:hAnsi="宋体" w:hint="eastAsia"/>
                <w:szCs w:val="21"/>
                <w:lang w:val="en-GB"/>
              </w:rPr>
              <w:t xml:space="preserve"> </w:t>
            </w:r>
            <w:r>
              <w:rPr>
                <w:rFonts w:ascii="宋体" w:hAnsi="宋体"/>
                <w:szCs w:val="21"/>
                <w:lang w:val="en-GB"/>
              </w:rPr>
              <w:t xml:space="preserve">      </w:t>
            </w:r>
            <w:r>
              <w:rPr>
                <w:rFonts w:ascii="宋体" w:hAnsi="宋体" w:hint="eastAsia"/>
                <w:szCs w:val="21"/>
                <w:lang w:val="en-GB"/>
              </w:rPr>
              <w:t xml:space="preserve"> </w:t>
            </w:r>
          </w:p>
        </w:tc>
        <w:tc>
          <w:tcPr>
            <w:tcW w:w="1440" w:type="dxa"/>
            <w:vAlign w:val="center"/>
          </w:tcPr>
          <w:p w14:paraId="5DED6D79" w14:textId="77777777" w:rsidR="00FD647F" w:rsidRDefault="00000000">
            <w:pPr>
              <w:spacing w:line="360" w:lineRule="auto"/>
              <w:rPr>
                <w:rFonts w:ascii="宋体" w:hAnsi="宋体" w:hint="eastAsia"/>
                <w:szCs w:val="21"/>
                <w:lang w:val="en-GB"/>
              </w:rPr>
            </w:pPr>
            <w:r>
              <w:rPr>
                <w:rFonts w:ascii="宋体" w:hAnsi="宋体" w:hint="eastAsia"/>
                <w:szCs w:val="21"/>
                <w:lang w:val="en-GB"/>
              </w:rPr>
              <w:t>账号</w:t>
            </w:r>
          </w:p>
        </w:tc>
        <w:tc>
          <w:tcPr>
            <w:tcW w:w="2618" w:type="dxa"/>
            <w:vAlign w:val="center"/>
          </w:tcPr>
          <w:p w14:paraId="48B0C6F0" w14:textId="77777777" w:rsidR="00FD647F" w:rsidRDefault="00000000">
            <w:pPr>
              <w:spacing w:line="360" w:lineRule="auto"/>
              <w:jc w:val="left"/>
              <w:rPr>
                <w:rFonts w:ascii="宋体" w:hAnsi="宋体" w:hint="eastAsia"/>
                <w:szCs w:val="21"/>
                <w:lang w:val="en-GB"/>
              </w:rPr>
            </w:pPr>
            <w:sdt>
              <w:sdtPr>
                <w:rPr>
                  <w:rFonts w:ascii="宋体" w:hAnsi="宋体"/>
                  <w:szCs w:val="21"/>
                  <w:lang w:val="en-GB"/>
                </w:rPr>
                <w:alias w:val="甲方银行账号"/>
                <w:tag w:val="BQP000043"/>
                <w:id w:val="147481405"/>
                <w:placeholder>
                  <w:docPart w:val="{5b52f502-59e5-4b74-b43c-690d5073ac93}"/>
                </w:placeholder>
                <w:showingPlcHdr/>
                <w:text/>
              </w:sdtPr>
              <w:sdtContent>
                <w:permStart w:id="790388463" w:edGrp="everyone"/>
                <w:r>
                  <w:rPr>
                    <w:rFonts w:ascii="宋体" w:hAnsi="宋体"/>
                  </w:rPr>
                  <w:t>单击此处输入文字。</w:t>
                </w:r>
                <w:permEnd w:id="790388463"/>
              </w:sdtContent>
            </w:sdt>
            <w:r>
              <w:rPr>
                <w:rFonts w:ascii="宋体" w:hAnsi="宋体"/>
                <w:szCs w:val="21"/>
                <w:lang w:val="en-GB"/>
              </w:rPr>
              <w:t xml:space="preserve">                    </w:t>
            </w:r>
          </w:p>
        </w:tc>
      </w:tr>
      <w:tr w:rsidR="00FD647F" w14:paraId="492D0A48" w14:textId="77777777">
        <w:trPr>
          <w:cantSplit/>
          <w:trHeight w:val="340"/>
          <w:jc w:val="center"/>
        </w:trPr>
        <w:tc>
          <w:tcPr>
            <w:tcW w:w="10224" w:type="dxa"/>
            <w:gridSpan w:val="6"/>
            <w:vAlign w:val="center"/>
          </w:tcPr>
          <w:p w14:paraId="221DE129" w14:textId="77777777" w:rsidR="00FD647F" w:rsidRDefault="00000000">
            <w:pPr>
              <w:spacing w:line="360" w:lineRule="auto"/>
              <w:rPr>
                <w:rFonts w:ascii="宋体" w:hAnsi="宋体" w:hint="eastAsia"/>
                <w:szCs w:val="21"/>
                <w:lang w:val="en-GB"/>
              </w:rPr>
            </w:pPr>
            <w:r>
              <w:rPr>
                <w:rFonts w:ascii="宋体" w:hAnsi="宋体" w:hint="eastAsia"/>
                <w:szCs w:val="21"/>
                <w:lang w:val="en-GB"/>
              </w:rPr>
              <w:t>乙方（卖方）</w:t>
            </w:r>
          </w:p>
        </w:tc>
      </w:tr>
      <w:tr w:rsidR="00FD647F" w14:paraId="4DA89A28" w14:textId="77777777">
        <w:trPr>
          <w:cantSplit/>
          <w:trHeight w:val="340"/>
          <w:jc w:val="center"/>
        </w:trPr>
        <w:tc>
          <w:tcPr>
            <w:tcW w:w="1306" w:type="dxa"/>
            <w:vAlign w:val="center"/>
          </w:tcPr>
          <w:p w14:paraId="5CC03925" w14:textId="77777777" w:rsidR="00FD647F" w:rsidRDefault="00000000">
            <w:pPr>
              <w:spacing w:line="360" w:lineRule="auto"/>
              <w:rPr>
                <w:rFonts w:ascii="宋体" w:hAnsi="宋体" w:hint="eastAsia"/>
                <w:szCs w:val="21"/>
                <w:lang w:val="en-GB"/>
              </w:rPr>
            </w:pPr>
            <w:permStart w:id="221216649" w:edGrp="everyone" w:colFirst="1" w:colLast="1"/>
            <w:r>
              <w:rPr>
                <w:rFonts w:ascii="宋体" w:hAnsi="宋体" w:hint="eastAsia"/>
                <w:szCs w:val="21"/>
                <w:lang w:val="en-GB"/>
              </w:rPr>
              <w:t>单位名称</w:t>
            </w:r>
          </w:p>
        </w:tc>
        <w:sdt>
          <w:sdtPr>
            <w:rPr>
              <w:rFonts w:ascii="宋体" w:hAnsi="宋体"/>
              <w:szCs w:val="21"/>
            </w:rPr>
            <w:alias w:val="乙方签约主体"/>
            <w:tag w:val="BQP000044"/>
            <w:id w:val="147481503"/>
            <w:placeholder>
              <w:docPart w:val="{8cb076e5-a884-408b-b556-f1ee652d8ec1}"/>
            </w:placeholder>
            <w:showingPlcHdr/>
            <w:text/>
          </w:sdtPr>
          <w:sdtContent>
            <w:tc>
              <w:tcPr>
                <w:tcW w:w="1422" w:type="dxa"/>
                <w:vAlign w:val="center"/>
              </w:tcPr>
              <w:p w14:paraId="57CC1CA5" w14:textId="77777777" w:rsidR="00FD647F" w:rsidRDefault="00000000">
                <w:pPr>
                  <w:spacing w:line="360" w:lineRule="auto"/>
                  <w:jc w:val="left"/>
                  <w:rPr>
                    <w:rFonts w:ascii="宋体" w:hAnsi="宋体" w:hint="eastAsia"/>
                    <w:szCs w:val="21"/>
                  </w:rPr>
                </w:pPr>
                <w:r>
                  <w:rPr>
                    <w:rFonts w:ascii="宋体" w:hAnsi="宋体"/>
                  </w:rPr>
                  <w:t>单击此处输入文字。</w:t>
                </w:r>
              </w:p>
            </w:tc>
          </w:sdtContent>
        </w:sdt>
        <w:tc>
          <w:tcPr>
            <w:tcW w:w="2113" w:type="dxa"/>
            <w:vAlign w:val="center"/>
          </w:tcPr>
          <w:p w14:paraId="328D8237" w14:textId="77777777" w:rsidR="00FD647F" w:rsidRDefault="00000000">
            <w:pPr>
              <w:spacing w:line="360" w:lineRule="auto"/>
              <w:rPr>
                <w:rFonts w:ascii="宋体" w:hAnsi="宋体" w:hint="eastAsia"/>
                <w:szCs w:val="21"/>
                <w:lang w:val="en-GB"/>
              </w:rPr>
            </w:pPr>
            <w:r>
              <w:rPr>
                <w:rFonts w:ascii="宋体" w:hAnsi="宋体" w:hint="eastAsia"/>
                <w:szCs w:val="21"/>
                <w:lang w:val="en-GB"/>
              </w:rPr>
              <w:t>法定代表人/负责人</w:t>
            </w:r>
          </w:p>
        </w:tc>
        <w:tc>
          <w:tcPr>
            <w:tcW w:w="1325" w:type="dxa"/>
            <w:vAlign w:val="center"/>
          </w:tcPr>
          <w:p w14:paraId="59F18B88" w14:textId="77777777" w:rsidR="00FD647F" w:rsidRDefault="00000000">
            <w:pPr>
              <w:spacing w:line="360" w:lineRule="auto"/>
              <w:rPr>
                <w:rFonts w:ascii="宋体" w:hAnsi="宋体" w:hint="eastAsia"/>
                <w:szCs w:val="21"/>
                <w:lang w:val="en-GB"/>
              </w:rPr>
            </w:pPr>
            <w:r>
              <w:rPr>
                <w:rFonts w:ascii="宋体" w:hAnsi="宋体"/>
                <w:szCs w:val="21"/>
                <w:lang w:val="en-GB"/>
              </w:rPr>
              <w:t xml:space="preserve"> </w:t>
            </w:r>
            <w:sdt>
              <w:sdtPr>
                <w:rPr>
                  <w:rFonts w:ascii="宋体" w:hAnsi="宋体"/>
                  <w:szCs w:val="21"/>
                  <w:lang w:val="en-GB"/>
                </w:rPr>
                <w:alias w:val="乙方法定代表人"/>
                <w:tag w:val="BQP000063"/>
                <w:id w:val="147481458"/>
                <w:placeholder>
                  <w:docPart w:val="{39d6be89-45c8-4e21-9197-79e899e8e782}"/>
                </w:placeholder>
                <w:showingPlcHdr/>
                <w:text/>
              </w:sdtPr>
              <w:sdtContent>
                <w:permStart w:id="1367831721" w:edGrp="everyone"/>
                <w:r>
                  <w:rPr>
                    <w:rFonts w:ascii="宋体" w:hAnsi="宋体"/>
                  </w:rPr>
                  <w:t>单击此处输入文字。</w:t>
                </w:r>
                <w:permEnd w:id="1367831721"/>
              </w:sdtContent>
            </w:sdt>
            <w:r>
              <w:rPr>
                <w:rFonts w:ascii="宋体" w:hAnsi="宋体"/>
                <w:szCs w:val="21"/>
                <w:lang w:val="en-GB"/>
              </w:rPr>
              <w:t xml:space="preserve">   </w:t>
            </w:r>
            <w:r>
              <w:rPr>
                <w:rFonts w:ascii="宋体" w:hAnsi="宋体" w:hint="eastAsia"/>
                <w:szCs w:val="21"/>
                <w:lang w:val="en-GB"/>
              </w:rPr>
              <w:t xml:space="preserve">    </w:t>
            </w:r>
          </w:p>
        </w:tc>
        <w:tc>
          <w:tcPr>
            <w:tcW w:w="1440" w:type="dxa"/>
            <w:vAlign w:val="center"/>
          </w:tcPr>
          <w:p w14:paraId="0593AFC0" w14:textId="77777777" w:rsidR="00FD647F" w:rsidRDefault="00000000">
            <w:pPr>
              <w:spacing w:line="360" w:lineRule="auto"/>
              <w:rPr>
                <w:rFonts w:ascii="宋体" w:hAnsi="宋体" w:hint="eastAsia"/>
                <w:szCs w:val="21"/>
                <w:lang w:val="en-GB"/>
              </w:rPr>
            </w:pPr>
            <w:r>
              <w:rPr>
                <w:rFonts w:ascii="宋体" w:hAnsi="宋体" w:hint="eastAsia"/>
                <w:szCs w:val="21"/>
                <w:lang w:val="en-GB"/>
              </w:rPr>
              <w:t>住所</w:t>
            </w:r>
          </w:p>
        </w:tc>
        <w:tc>
          <w:tcPr>
            <w:tcW w:w="2618" w:type="dxa"/>
            <w:vAlign w:val="center"/>
          </w:tcPr>
          <w:p w14:paraId="77E09ACA" w14:textId="77777777" w:rsidR="00FD647F" w:rsidRDefault="00000000">
            <w:pPr>
              <w:spacing w:line="360" w:lineRule="auto"/>
              <w:jc w:val="left"/>
              <w:rPr>
                <w:rFonts w:ascii="宋体" w:hAnsi="宋体" w:hint="eastAsia"/>
                <w:szCs w:val="21"/>
                <w:lang w:val="en-GB"/>
              </w:rPr>
            </w:pPr>
            <w:sdt>
              <w:sdtPr>
                <w:rPr>
                  <w:rFonts w:ascii="宋体" w:hAnsi="宋体"/>
                  <w:szCs w:val="21"/>
                  <w:lang w:val="en-GB"/>
                </w:rPr>
                <w:alias w:val="乙方地址"/>
                <w:tag w:val="BQP000074"/>
                <w:id w:val="147481167"/>
                <w:placeholder>
                  <w:docPart w:val="{26fbb435-2cb7-4249-8b62-6a5192d8b89c}"/>
                </w:placeholder>
                <w:showingPlcHdr/>
                <w:text/>
              </w:sdtPr>
              <w:sdtContent>
                <w:permStart w:id="1179148259" w:edGrp="everyone"/>
                <w:r>
                  <w:rPr>
                    <w:rFonts w:ascii="宋体" w:hAnsi="宋体"/>
                  </w:rPr>
                  <w:t>单击此处输入文字。</w:t>
                </w:r>
                <w:permEnd w:id="1179148259"/>
              </w:sdtContent>
            </w:sdt>
            <w:r>
              <w:rPr>
                <w:rFonts w:ascii="宋体" w:hAnsi="宋体"/>
                <w:szCs w:val="21"/>
                <w:lang w:val="en-GB"/>
              </w:rPr>
              <w:t xml:space="preserve">                      </w:t>
            </w:r>
          </w:p>
        </w:tc>
      </w:tr>
      <w:tr w:rsidR="00FD647F" w14:paraId="17B7F9FC" w14:textId="77777777">
        <w:trPr>
          <w:cantSplit/>
          <w:trHeight w:val="340"/>
          <w:jc w:val="center"/>
        </w:trPr>
        <w:tc>
          <w:tcPr>
            <w:tcW w:w="1306" w:type="dxa"/>
            <w:vAlign w:val="center"/>
          </w:tcPr>
          <w:p w14:paraId="5248D4DE" w14:textId="77777777" w:rsidR="00FD647F" w:rsidRDefault="00000000">
            <w:pPr>
              <w:spacing w:line="360" w:lineRule="auto"/>
              <w:rPr>
                <w:rFonts w:ascii="宋体" w:hAnsi="宋体" w:hint="eastAsia"/>
                <w:szCs w:val="21"/>
                <w:lang w:val="en-GB"/>
              </w:rPr>
            </w:pPr>
            <w:permStart w:id="658440859" w:edGrp="everyone" w:colFirst="1" w:colLast="1"/>
            <w:permEnd w:id="221216649"/>
            <w:r>
              <w:rPr>
                <w:rFonts w:ascii="宋体" w:hAnsi="宋体" w:hint="eastAsia"/>
                <w:szCs w:val="21"/>
                <w:lang w:val="en-GB"/>
              </w:rPr>
              <w:t>联系人姓名</w:t>
            </w:r>
          </w:p>
        </w:tc>
        <w:sdt>
          <w:sdtPr>
            <w:rPr>
              <w:rFonts w:ascii="宋体" w:hAnsi="宋体"/>
              <w:szCs w:val="21"/>
            </w:rPr>
            <w:alias w:val="乙方联系人"/>
            <w:tag w:val="BQP000048"/>
            <w:id w:val="147459447"/>
            <w:placeholder>
              <w:docPart w:val="{2828e34b-6aa6-411b-88f1-a7083092590e}"/>
            </w:placeholder>
            <w:showingPlcHdr/>
            <w:text/>
          </w:sdtPr>
          <w:sdtContent>
            <w:tc>
              <w:tcPr>
                <w:tcW w:w="1422" w:type="dxa"/>
                <w:vAlign w:val="center"/>
              </w:tcPr>
              <w:p w14:paraId="1925F3AF" w14:textId="77777777" w:rsidR="00FD647F" w:rsidRDefault="00000000">
                <w:pPr>
                  <w:spacing w:line="360" w:lineRule="auto"/>
                  <w:jc w:val="left"/>
                  <w:rPr>
                    <w:rFonts w:ascii="宋体" w:hAnsi="宋体" w:hint="eastAsia"/>
                    <w:szCs w:val="21"/>
                  </w:rPr>
                </w:pPr>
                <w:r>
                  <w:rPr>
                    <w:rFonts w:ascii="宋体" w:hAnsi="宋体"/>
                  </w:rPr>
                  <w:t>单击此处输入文字。</w:t>
                </w:r>
              </w:p>
            </w:tc>
          </w:sdtContent>
        </w:sdt>
        <w:tc>
          <w:tcPr>
            <w:tcW w:w="2113" w:type="dxa"/>
            <w:vAlign w:val="center"/>
          </w:tcPr>
          <w:p w14:paraId="4F35769E" w14:textId="77777777" w:rsidR="00FD647F" w:rsidRDefault="00000000">
            <w:pPr>
              <w:spacing w:line="360" w:lineRule="auto"/>
              <w:rPr>
                <w:rFonts w:ascii="宋体" w:hAnsi="宋体" w:hint="eastAsia"/>
                <w:szCs w:val="21"/>
                <w:lang w:val="en-GB"/>
              </w:rPr>
            </w:pPr>
            <w:r>
              <w:rPr>
                <w:rFonts w:ascii="宋体" w:hAnsi="宋体" w:hint="eastAsia"/>
                <w:szCs w:val="21"/>
                <w:lang w:val="en-GB"/>
              </w:rPr>
              <w:t>联系人</w:t>
            </w:r>
            <w:r>
              <w:rPr>
                <w:rFonts w:ascii="宋体" w:hAnsi="宋体"/>
                <w:szCs w:val="21"/>
                <w:lang w:val="en-GB"/>
              </w:rPr>
              <w:t>职务</w:t>
            </w:r>
          </w:p>
        </w:tc>
        <w:tc>
          <w:tcPr>
            <w:tcW w:w="1325" w:type="dxa"/>
            <w:vAlign w:val="center"/>
          </w:tcPr>
          <w:p w14:paraId="4329214F" w14:textId="77777777" w:rsidR="00FD647F" w:rsidRDefault="00000000">
            <w:pPr>
              <w:spacing w:line="360" w:lineRule="auto"/>
              <w:rPr>
                <w:rFonts w:ascii="宋体" w:hAnsi="宋体" w:hint="eastAsia"/>
                <w:szCs w:val="21"/>
                <w:lang w:val="en-GB"/>
              </w:rPr>
            </w:pPr>
            <w:permStart w:id="112067146" w:edGrp="everyone"/>
            <w:r>
              <w:rPr>
                <w:rFonts w:ascii="宋体" w:hAnsi="宋体" w:hint="eastAsia"/>
                <w:szCs w:val="21"/>
              </w:rPr>
              <w:t xml:space="preserve">    </w:t>
            </w:r>
            <w:permEnd w:id="112067146"/>
            <w:r>
              <w:rPr>
                <w:rFonts w:ascii="宋体" w:hAnsi="宋体" w:hint="eastAsia"/>
                <w:szCs w:val="21"/>
                <w:lang w:val="en-GB"/>
              </w:rPr>
              <w:t xml:space="preserve">         </w:t>
            </w:r>
          </w:p>
        </w:tc>
        <w:tc>
          <w:tcPr>
            <w:tcW w:w="1440" w:type="dxa"/>
            <w:vAlign w:val="center"/>
          </w:tcPr>
          <w:p w14:paraId="04D0D55C" w14:textId="77777777" w:rsidR="00FD647F" w:rsidRDefault="00000000">
            <w:pPr>
              <w:spacing w:line="360" w:lineRule="auto"/>
              <w:rPr>
                <w:rFonts w:ascii="宋体" w:hAnsi="宋体" w:hint="eastAsia"/>
                <w:szCs w:val="21"/>
                <w:lang w:val="en-GB"/>
              </w:rPr>
            </w:pPr>
            <w:r>
              <w:rPr>
                <w:rFonts w:ascii="宋体" w:hAnsi="宋体" w:hint="eastAsia"/>
                <w:szCs w:val="21"/>
                <w:lang w:val="en-GB"/>
              </w:rPr>
              <w:t>联系电话</w:t>
            </w:r>
          </w:p>
        </w:tc>
        <w:tc>
          <w:tcPr>
            <w:tcW w:w="2618" w:type="dxa"/>
            <w:vAlign w:val="center"/>
          </w:tcPr>
          <w:p w14:paraId="65AB3B3E" w14:textId="77777777" w:rsidR="00FD647F" w:rsidRDefault="00000000">
            <w:pPr>
              <w:spacing w:line="360" w:lineRule="auto"/>
              <w:jc w:val="left"/>
              <w:rPr>
                <w:rFonts w:ascii="宋体" w:hAnsi="宋体" w:hint="eastAsia"/>
                <w:szCs w:val="21"/>
              </w:rPr>
            </w:pPr>
            <w:sdt>
              <w:sdtPr>
                <w:rPr>
                  <w:rFonts w:ascii="宋体" w:hAnsi="宋体" w:hint="eastAsia"/>
                  <w:szCs w:val="21"/>
                </w:rPr>
                <w:alias w:val="乙方联系人电话"/>
                <w:tag w:val="BQP000114"/>
                <w:id w:val="147481108"/>
                <w:placeholder>
                  <w:docPart w:val="{f9c9dbc5-21e0-4b92-841b-4b6a48437120}"/>
                </w:placeholder>
                <w:showingPlcHdr/>
                <w:text/>
              </w:sdtPr>
              <w:sdtContent>
                <w:permStart w:id="1263024483" w:edGrp="everyone"/>
                <w:r>
                  <w:rPr>
                    <w:rFonts w:ascii="宋体" w:hAnsi="宋体"/>
                  </w:rPr>
                  <w:t>单击此处输入文字。</w:t>
                </w:r>
                <w:permEnd w:id="1263024483"/>
              </w:sdtContent>
            </w:sdt>
            <w:r>
              <w:rPr>
                <w:rFonts w:ascii="宋体" w:hAnsi="宋体" w:hint="eastAsia"/>
                <w:szCs w:val="21"/>
              </w:rPr>
              <w:t xml:space="preserve">  </w:t>
            </w:r>
          </w:p>
        </w:tc>
      </w:tr>
      <w:permEnd w:id="658440859"/>
      <w:tr w:rsidR="00FD647F" w14:paraId="2C853A8C" w14:textId="77777777">
        <w:trPr>
          <w:cantSplit/>
          <w:trHeight w:val="340"/>
          <w:jc w:val="center"/>
        </w:trPr>
        <w:tc>
          <w:tcPr>
            <w:tcW w:w="1306" w:type="dxa"/>
            <w:vAlign w:val="center"/>
          </w:tcPr>
          <w:p w14:paraId="249FB4D6" w14:textId="77777777" w:rsidR="00FD647F" w:rsidRDefault="00000000">
            <w:pPr>
              <w:spacing w:line="360" w:lineRule="auto"/>
              <w:rPr>
                <w:rFonts w:ascii="宋体" w:hAnsi="宋体" w:hint="eastAsia"/>
                <w:szCs w:val="21"/>
                <w:lang w:val="en-GB"/>
              </w:rPr>
            </w:pPr>
            <w:r>
              <w:rPr>
                <w:rFonts w:ascii="宋体" w:hAnsi="宋体" w:hint="eastAsia"/>
                <w:szCs w:val="21"/>
                <w:lang w:val="en-GB"/>
              </w:rPr>
              <w:t>工商</w:t>
            </w:r>
            <w:r>
              <w:rPr>
                <w:rFonts w:ascii="宋体" w:hAnsi="宋体"/>
                <w:szCs w:val="21"/>
                <w:lang w:val="en-GB"/>
              </w:rPr>
              <w:t>注册号</w:t>
            </w:r>
          </w:p>
        </w:tc>
        <w:tc>
          <w:tcPr>
            <w:tcW w:w="1422" w:type="dxa"/>
            <w:vAlign w:val="center"/>
          </w:tcPr>
          <w:p w14:paraId="0F2FC7E0" w14:textId="77777777" w:rsidR="00FD647F" w:rsidRDefault="00000000">
            <w:pPr>
              <w:spacing w:line="360" w:lineRule="auto"/>
              <w:jc w:val="left"/>
              <w:rPr>
                <w:rFonts w:ascii="宋体" w:hAnsi="宋体" w:hint="eastAsia"/>
                <w:szCs w:val="21"/>
              </w:rPr>
            </w:pPr>
            <w:sdt>
              <w:sdtPr>
                <w:rPr>
                  <w:rFonts w:ascii="宋体" w:hAnsi="宋体" w:hint="eastAsia"/>
                  <w:szCs w:val="21"/>
                </w:rPr>
                <w:alias w:val="乙方统一社会信用代码"/>
                <w:tag w:val="BQP000067"/>
                <w:id w:val="147453106"/>
                <w:placeholder>
                  <w:docPart w:val="{e9e54954-664d-4163-89ca-a0b4b0914e68}"/>
                </w:placeholder>
                <w:showingPlcHdr/>
                <w:text/>
              </w:sdtPr>
              <w:sdtContent>
                <w:permStart w:id="1671239730" w:edGrp="everyone"/>
                <w:r>
                  <w:rPr>
                    <w:rFonts w:ascii="宋体" w:hAnsi="宋体"/>
                  </w:rPr>
                  <w:t>单击此处输入文字。</w:t>
                </w:r>
              </w:sdtContent>
            </w:sdt>
            <w:r>
              <w:rPr>
                <w:rFonts w:ascii="宋体" w:hAnsi="宋体" w:hint="eastAsia"/>
                <w:szCs w:val="21"/>
              </w:rPr>
              <w:t xml:space="preserve">    </w:t>
            </w:r>
            <w:permEnd w:id="1671239730"/>
          </w:p>
        </w:tc>
        <w:tc>
          <w:tcPr>
            <w:tcW w:w="2113" w:type="dxa"/>
            <w:vAlign w:val="center"/>
          </w:tcPr>
          <w:p w14:paraId="1FE91AD4" w14:textId="77777777" w:rsidR="00FD647F" w:rsidRDefault="00000000">
            <w:pPr>
              <w:spacing w:line="360" w:lineRule="auto"/>
              <w:rPr>
                <w:rFonts w:ascii="宋体" w:hAnsi="宋体" w:hint="eastAsia"/>
                <w:szCs w:val="21"/>
                <w:lang w:val="en-GB"/>
              </w:rPr>
            </w:pPr>
            <w:r>
              <w:rPr>
                <w:rFonts w:ascii="宋体" w:hAnsi="宋体" w:hint="eastAsia"/>
                <w:szCs w:val="21"/>
                <w:lang w:val="en-GB"/>
              </w:rPr>
              <w:t>开户银行、户名</w:t>
            </w:r>
          </w:p>
        </w:tc>
        <w:tc>
          <w:tcPr>
            <w:tcW w:w="1325" w:type="dxa"/>
            <w:vAlign w:val="center"/>
          </w:tcPr>
          <w:p w14:paraId="5F15EBF2" w14:textId="77777777" w:rsidR="00FD647F" w:rsidRDefault="00000000">
            <w:pPr>
              <w:spacing w:line="360" w:lineRule="auto"/>
              <w:rPr>
                <w:rFonts w:ascii="宋体" w:hAnsi="宋体" w:hint="eastAsia"/>
                <w:szCs w:val="21"/>
                <w:lang w:val="en-GB"/>
              </w:rPr>
            </w:pPr>
            <w:sdt>
              <w:sdtPr>
                <w:rPr>
                  <w:rFonts w:ascii="宋体" w:hAnsi="宋体" w:hint="eastAsia"/>
                  <w:szCs w:val="21"/>
                  <w:lang w:val="en-GB"/>
                </w:rPr>
                <w:alias w:val="乙方开户银行"/>
                <w:tag w:val="BQP000046"/>
                <w:id w:val="147481340"/>
                <w:placeholder>
                  <w:docPart w:val="{264a67d1-4cfb-499c-9f16-8a201a11eac2}"/>
                </w:placeholder>
                <w:showingPlcHdr/>
                <w:text/>
              </w:sdtPr>
              <w:sdtContent>
                <w:permStart w:id="1996772500" w:edGrp="everyone"/>
                <w:r>
                  <w:rPr>
                    <w:rFonts w:ascii="宋体" w:hAnsi="宋体"/>
                  </w:rPr>
                  <w:t>单击此处输入文字。</w:t>
                </w:r>
                <w:permEnd w:id="1996772500"/>
              </w:sdtContent>
            </w:sdt>
            <w:r>
              <w:rPr>
                <w:rFonts w:ascii="宋体" w:hAnsi="宋体" w:hint="eastAsia"/>
                <w:szCs w:val="21"/>
                <w:lang w:val="en-GB"/>
              </w:rPr>
              <w:t xml:space="preserve"> </w:t>
            </w:r>
            <w:r>
              <w:rPr>
                <w:rFonts w:ascii="宋体" w:hAnsi="宋体"/>
                <w:szCs w:val="21"/>
                <w:lang w:val="en-GB"/>
              </w:rPr>
              <w:t xml:space="preserve">         </w:t>
            </w:r>
          </w:p>
        </w:tc>
        <w:tc>
          <w:tcPr>
            <w:tcW w:w="1440" w:type="dxa"/>
            <w:vAlign w:val="center"/>
          </w:tcPr>
          <w:p w14:paraId="58114899" w14:textId="77777777" w:rsidR="00FD647F" w:rsidRDefault="00000000">
            <w:pPr>
              <w:spacing w:line="360" w:lineRule="auto"/>
              <w:rPr>
                <w:rFonts w:ascii="宋体" w:hAnsi="宋体" w:hint="eastAsia"/>
                <w:szCs w:val="21"/>
                <w:lang w:val="en-GB"/>
              </w:rPr>
            </w:pPr>
            <w:r>
              <w:rPr>
                <w:rFonts w:ascii="宋体" w:hAnsi="宋体" w:hint="eastAsia"/>
                <w:szCs w:val="21"/>
                <w:lang w:val="en-GB"/>
              </w:rPr>
              <w:t>账号</w:t>
            </w:r>
          </w:p>
        </w:tc>
        <w:tc>
          <w:tcPr>
            <w:tcW w:w="2618" w:type="dxa"/>
            <w:vAlign w:val="center"/>
          </w:tcPr>
          <w:p w14:paraId="78D0404C" w14:textId="77777777" w:rsidR="00FD647F" w:rsidRDefault="00000000">
            <w:pPr>
              <w:spacing w:line="360" w:lineRule="auto"/>
              <w:jc w:val="left"/>
              <w:rPr>
                <w:rFonts w:ascii="宋体" w:hAnsi="宋体" w:hint="eastAsia"/>
                <w:szCs w:val="21"/>
                <w:lang w:val="en-GB"/>
              </w:rPr>
            </w:pPr>
            <w:sdt>
              <w:sdtPr>
                <w:rPr>
                  <w:rFonts w:ascii="宋体" w:hAnsi="宋体"/>
                  <w:szCs w:val="21"/>
                  <w:lang w:val="en-GB"/>
                </w:rPr>
                <w:alias w:val="乙方银行账号"/>
                <w:tag w:val="BQP000047"/>
                <w:id w:val="147481382"/>
                <w:placeholder>
                  <w:docPart w:val="{a2d716d8-f208-4a73-a050-8209091c94c7}"/>
                </w:placeholder>
                <w:showingPlcHdr/>
                <w:text/>
              </w:sdtPr>
              <w:sdtContent>
                <w:permStart w:id="1071906853" w:edGrp="everyone"/>
                <w:r>
                  <w:rPr>
                    <w:rFonts w:ascii="宋体" w:hAnsi="宋体"/>
                  </w:rPr>
                  <w:t>单击此处输入文字。</w:t>
                </w:r>
                <w:permEnd w:id="1071906853"/>
              </w:sdtContent>
            </w:sdt>
            <w:r>
              <w:rPr>
                <w:rFonts w:ascii="宋体" w:hAnsi="宋体"/>
                <w:szCs w:val="21"/>
                <w:lang w:val="en-GB"/>
              </w:rPr>
              <w:t xml:space="preserve">                      </w:t>
            </w:r>
          </w:p>
        </w:tc>
      </w:tr>
    </w:tbl>
    <w:p w14:paraId="09968A65" w14:textId="77777777" w:rsidR="00FD647F" w:rsidRDefault="00FD647F">
      <w:pPr>
        <w:spacing w:line="360" w:lineRule="auto"/>
        <w:ind w:firstLineChars="200" w:firstLine="422"/>
        <w:rPr>
          <w:rFonts w:ascii="宋体" w:hAnsi="宋体" w:hint="eastAsia"/>
          <w:b/>
          <w:szCs w:val="21"/>
          <w:lang w:val="en-GB"/>
        </w:rPr>
      </w:pPr>
    </w:p>
    <w:p w14:paraId="7D850B19" w14:textId="77777777" w:rsidR="00FD647F" w:rsidRDefault="00000000">
      <w:pPr>
        <w:numPr>
          <w:ilvl w:val="0"/>
          <w:numId w:val="1"/>
        </w:numPr>
        <w:spacing w:line="360" w:lineRule="auto"/>
        <w:ind w:firstLineChars="200" w:firstLine="422"/>
        <w:rPr>
          <w:rFonts w:ascii="宋体" w:hAnsi="宋体" w:hint="eastAsia"/>
          <w:szCs w:val="21"/>
          <w:lang w:val="en-GB"/>
        </w:rPr>
      </w:pPr>
      <w:r>
        <w:rPr>
          <w:rFonts w:ascii="宋体" w:hAnsi="宋体" w:hint="eastAsia"/>
          <w:b/>
          <w:szCs w:val="21"/>
          <w:lang w:val="en-GB"/>
        </w:rPr>
        <w:t>合同明细表</w:t>
      </w:r>
      <w:r>
        <w:rPr>
          <w:rFonts w:ascii="宋体" w:hAnsi="宋体" w:hint="eastAsia"/>
          <w:szCs w:val="21"/>
          <w:lang w:val="en-GB"/>
        </w:rPr>
        <w:t xml:space="preserve">                                                         货币单位：元</w:t>
      </w:r>
    </w:p>
    <w:permStart w:id="2046975385" w:edGrp="everyone" w:displacedByCustomXml="next"/>
    <w:sdt>
      <w:sdtPr>
        <w:rPr>
          <w:rFonts w:ascii="宋体" w:hAnsi="宋体" w:cs="宋体" w:hint="eastAsia"/>
          <w:szCs w:val="21"/>
          <w:lang w:bidi="ar"/>
        </w:rPr>
        <w:alias w:val="物资表"/>
        <w:tag w:val="物资表"/>
        <w:id w:val="-609662326"/>
        <w:placeholder>
          <w:docPart w:val="DefaultPlaceholder_-1854013440"/>
        </w:placeholder>
      </w:sdtPr>
      <w:sdtContent>
        <w:tbl>
          <w:tblPr>
            <w:tblW w:w="102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1276"/>
            <w:gridCol w:w="2128"/>
            <w:gridCol w:w="709"/>
            <w:gridCol w:w="708"/>
            <w:gridCol w:w="993"/>
            <w:gridCol w:w="992"/>
            <w:gridCol w:w="709"/>
            <w:gridCol w:w="1842"/>
          </w:tblGrid>
          <w:tr w:rsidR="00FD647F" w14:paraId="0EA1D037" w14:textId="77777777">
            <w:trPr>
              <w:cantSplit/>
              <w:trHeight w:val="454"/>
              <w:jc w:val="center"/>
            </w:trPr>
            <w:tc>
              <w:tcPr>
                <w:tcW w:w="851" w:type="dxa"/>
                <w:tcBorders>
                  <w:top w:val="single" w:sz="4" w:space="0" w:color="auto"/>
                  <w:left w:val="single" w:sz="4" w:space="0" w:color="auto"/>
                  <w:bottom w:val="single" w:sz="4" w:space="0" w:color="auto"/>
                  <w:right w:val="single" w:sz="4" w:space="0" w:color="auto"/>
                </w:tcBorders>
                <w:vAlign w:val="center"/>
              </w:tcPr>
              <w:p w14:paraId="4AAD8C0B" w14:textId="77777777" w:rsidR="00FD647F" w:rsidRDefault="00000000">
                <w:pPr>
                  <w:spacing w:line="360" w:lineRule="auto"/>
                  <w:jc w:val="center"/>
                  <w:rPr>
                    <w:rFonts w:ascii="宋体" w:hAnsi="宋体" w:cs="宋体" w:hint="eastAsia"/>
                    <w:szCs w:val="21"/>
                  </w:rPr>
                </w:pPr>
                <w:r>
                  <w:rPr>
                    <w:rFonts w:ascii="宋体" w:hAnsi="宋体" w:cs="宋体" w:hint="eastAsia"/>
                    <w:szCs w:val="21"/>
                    <w:lang w:bidi="ar"/>
                  </w:rPr>
                  <w:t>序号</w:t>
                </w:r>
              </w:p>
            </w:tc>
            <w:tc>
              <w:tcPr>
                <w:tcW w:w="1276" w:type="dxa"/>
                <w:tcBorders>
                  <w:top w:val="single" w:sz="4" w:space="0" w:color="auto"/>
                  <w:left w:val="single" w:sz="4" w:space="0" w:color="auto"/>
                  <w:bottom w:val="single" w:sz="4" w:space="0" w:color="auto"/>
                  <w:right w:val="single" w:sz="4" w:space="0" w:color="auto"/>
                </w:tcBorders>
                <w:vAlign w:val="center"/>
              </w:tcPr>
              <w:p w14:paraId="494C4917" w14:textId="77777777" w:rsidR="00FD647F" w:rsidRDefault="00000000">
                <w:pPr>
                  <w:spacing w:line="360" w:lineRule="auto"/>
                  <w:jc w:val="center"/>
                  <w:rPr>
                    <w:rFonts w:ascii="宋体" w:hAnsi="宋体" w:cs="宋体" w:hint="eastAsia"/>
                    <w:szCs w:val="21"/>
                  </w:rPr>
                </w:pPr>
                <w:r>
                  <w:rPr>
                    <w:rFonts w:ascii="宋体" w:hAnsi="宋体" w:cs="宋体" w:hint="eastAsia"/>
                    <w:szCs w:val="21"/>
                    <w:lang w:bidi="ar"/>
                  </w:rPr>
                  <w:t>货物编码</w:t>
                </w:r>
              </w:p>
            </w:tc>
            <w:tc>
              <w:tcPr>
                <w:tcW w:w="2128" w:type="dxa"/>
                <w:tcBorders>
                  <w:top w:val="single" w:sz="4" w:space="0" w:color="auto"/>
                  <w:left w:val="single" w:sz="4" w:space="0" w:color="auto"/>
                  <w:bottom w:val="single" w:sz="4" w:space="0" w:color="auto"/>
                  <w:right w:val="single" w:sz="4" w:space="0" w:color="auto"/>
                </w:tcBorders>
                <w:vAlign w:val="center"/>
              </w:tcPr>
              <w:p w14:paraId="234C2082" w14:textId="77777777" w:rsidR="00FD647F" w:rsidRDefault="00000000">
                <w:pPr>
                  <w:spacing w:line="360" w:lineRule="auto"/>
                  <w:jc w:val="center"/>
                  <w:rPr>
                    <w:rFonts w:ascii="宋体" w:hAnsi="宋体" w:cs="宋体" w:hint="eastAsia"/>
                    <w:szCs w:val="21"/>
                  </w:rPr>
                </w:pPr>
                <w:r>
                  <w:rPr>
                    <w:rFonts w:ascii="宋体" w:hAnsi="宋体" w:cs="宋体" w:hint="eastAsia"/>
                    <w:szCs w:val="21"/>
                    <w:lang w:bidi="ar"/>
                  </w:rPr>
                  <w:t>货物名称及规格型号</w:t>
                </w:r>
              </w:p>
            </w:tc>
            <w:tc>
              <w:tcPr>
                <w:tcW w:w="709" w:type="dxa"/>
                <w:tcBorders>
                  <w:top w:val="single" w:sz="4" w:space="0" w:color="auto"/>
                  <w:left w:val="single" w:sz="4" w:space="0" w:color="auto"/>
                  <w:bottom w:val="single" w:sz="4" w:space="0" w:color="auto"/>
                  <w:right w:val="single" w:sz="4" w:space="0" w:color="auto"/>
                </w:tcBorders>
                <w:vAlign w:val="center"/>
              </w:tcPr>
              <w:p w14:paraId="1E5F518F" w14:textId="77777777" w:rsidR="00FD647F" w:rsidRDefault="00000000">
                <w:pPr>
                  <w:spacing w:line="360" w:lineRule="auto"/>
                  <w:jc w:val="center"/>
                  <w:rPr>
                    <w:rFonts w:ascii="宋体" w:hAnsi="宋体" w:cs="宋体" w:hint="eastAsia"/>
                    <w:szCs w:val="21"/>
                  </w:rPr>
                </w:pPr>
                <w:r>
                  <w:rPr>
                    <w:rFonts w:ascii="宋体" w:hAnsi="宋体" w:cs="宋体" w:hint="eastAsia"/>
                    <w:szCs w:val="21"/>
                    <w:lang w:bidi="ar"/>
                  </w:rPr>
                  <w:t>单位</w:t>
                </w:r>
              </w:p>
            </w:tc>
            <w:tc>
              <w:tcPr>
                <w:tcW w:w="708" w:type="dxa"/>
                <w:tcBorders>
                  <w:top w:val="single" w:sz="4" w:space="0" w:color="auto"/>
                  <w:left w:val="single" w:sz="4" w:space="0" w:color="auto"/>
                  <w:bottom w:val="single" w:sz="4" w:space="0" w:color="auto"/>
                  <w:right w:val="single" w:sz="4" w:space="0" w:color="auto"/>
                </w:tcBorders>
                <w:vAlign w:val="center"/>
              </w:tcPr>
              <w:p w14:paraId="3C93FD0A" w14:textId="77777777" w:rsidR="00FD647F" w:rsidRDefault="00000000">
                <w:pPr>
                  <w:spacing w:line="360" w:lineRule="auto"/>
                  <w:jc w:val="center"/>
                  <w:rPr>
                    <w:rFonts w:ascii="宋体" w:hAnsi="宋体" w:cs="宋体" w:hint="eastAsia"/>
                    <w:szCs w:val="21"/>
                  </w:rPr>
                </w:pPr>
                <w:r>
                  <w:rPr>
                    <w:rFonts w:ascii="宋体" w:hAnsi="宋体" w:cs="宋体" w:hint="eastAsia"/>
                    <w:szCs w:val="21"/>
                    <w:lang w:bidi="ar"/>
                  </w:rPr>
                  <w:t>数量</w:t>
                </w:r>
              </w:p>
            </w:tc>
            <w:tc>
              <w:tcPr>
                <w:tcW w:w="993" w:type="dxa"/>
                <w:tcBorders>
                  <w:top w:val="single" w:sz="4" w:space="0" w:color="auto"/>
                  <w:left w:val="single" w:sz="4" w:space="0" w:color="auto"/>
                  <w:bottom w:val="single" w:sz="4" w:space="0" w:color="auto"/>
                  <w:right w:val="single" w:sz="4" w:space="0" w:color="auto"/>
                </w:tcBorders>
                <w:vAlign w:val="center"/>
              </w:tcPr>
              <w:p w14:paraId="6559BB1F" w14:textId="77777777" w:rsidR="00FD647F" w:rsidRDefault="00000000">
                <w:pPr>
                  <w:spacing w:line="360" w:lineRule="auto"/>
                  <w:jc w:val="center"/>
                  <w:rPr>
                    <w:rFonts w:ascii="宋体" w:hAnsi="宋体" w:cs="宋体" w:hint="eastAsia"/>
                    <w:szCs w:val="21"/>
                  </w:rPr>
                </w:pPr>
                <w:r>
                  <w:rPr>
                    <w:rFonts w:ascii="宋体" w:hAnsi="宋体" w:cs="宋体" w:hint="eastAsia"/>
                    <w:szCs w:val="21"/>
                    <w:lang w:bidi="ar"/>
                  </w:rPr>
                  <w:t>单价</w:t>
                </w:r>
              </w:p>
              <w:p w14:paraId="7E000FEB" w14:textId="77777777" w:rsidR="00FD647F" w:rsidRDefault="00000000">
                <w:pPr>
                  <w:spacing w:line="360" w:lineRule="auto"/>
                  <w:rPr>
                    <w:rFonts w:ascii="宋体" w:hAnsi="宋体" w:cs="宋体" w:hint="eastAsia"/>
                    <w:szCs w:val="21"/>
                  </w:rPr>
                </w:pPr>
                <w:r>
                  <w:rPr>
                    <w:rFonts w:ascii="宋体" w:hAnsi="宋体" w:cs="宋体" w:hint="eastAsia"/>
                    <w:szCs w:val="21"/>
                    <w:lang w:bidi="ar"/>
                  </w:rPr>
                  <w:t>（含税）</w:t>
                </w:r>
              </w:p>
            </w:tc>
            <w:tc>
              <w:tcPr>
                <w:tcW w:w="992" w:type="dxa"/>
                <w:tcBorders>
                  <w:top w:val="single" w:sz="4" w:space="0" w:color="auto"/>
                  <w:left w:val="single" w:sz="4" w:space="0" w:color="auto"/>
                  <w:bottom w:val="single" w:sz="4" w:space="0" w:color="auto"/>
                  <w:right w:val="single" w:sz="4" w:space="0" w:color="auto"/>
                </w:tcBorders>
                <w:vAlign w:val="center"/>
              </w:tcPr>
              <w:p w14:paraId="03F21CB3" w14:textId="77777777" w:rsidR="00FD647F" w:rsidRDefault="00000000">
                <w:pPr>
                  <w:spacing w:line="360" w:lineRule="auto"/>
                  <w:jc w:val="center"/>
                  <w:rPr>
                    <w:rFonts w:ascii="宋体" w:hAnsi="宋体" w:cs="宋体" w:hint="eastAsia"/>
                    <w:szCs w:val="21"/>
                  </w:rPr>
                </w:pPr>
                <w:r>
                  <w:rPr>
                    <w:rFonts w:ascii="宋体" w:hAnsi="宋体" w:cs="宋体" w:hint="eastAsia"/>
                    <w:szCs w:val="21"/>
                    <w:lang w:bidi="ar"/>
                  </w:rPr>
                  <w:t>小计</w:t>
                </w:r>
              </w:p>
              <w:p w14:paraId="22FD73AD" w14:textId="77777777" w:rsidR="00FD647F" w:rsidRDefault="00000000">
                <w:pPr>
                  <w:spacing w:line="360" w:lineRule="auto"/>
                  <w:rPr>
                    <w:rFonts w:ascii="宋体" w:hAnsi="宋体" w:cs="宋体" w:hint="eastAsia"/>
                    <w:szCs w:val="21"/>
                  </w:rPr>
                </w:pPr>
                <w:r>
                  <w:rPr>
                    <w:rFonts w:ascii="宋体" w:hAnsi="宋体" w:cs="宋体" w:hint="eastAsia"/>
                    <w:szCs w:val="21"/>
                    <w:lang w:bidi="ar"/>
                  </w:rPr>
                  <w:t>（含税）</w:t>
                </w:r>
              </w:p>
            </w:tc>
            <w:tc>
              <w:tcPr>
                <w:tcW w:w="709" w:type="dxa"/>
                <w:tcBorders>
                  <w:top w:val="single" w:sz="4" w:space="0" w:color="auto"/>
                  <w:left w:val="single" w:sz="4" w:space="0" w:color="auto"/>
                  <w:bottom w:val="single" w:sz="4" w:space="0" w:color="auto"/>
                  <w:right w:val="single" w:sz="4" w:space="0" w:color="auto"/>
                </w:tcBorders>
                <w:vAlign w:val="center"/>
              </w:tcPr>
              <w:p w14:paraId="307A60BA" w14:textId="77777777" w:rsidR="00FD647F" w:rsidRDefault="00000000">
                <w:pPr>
                  <w:spacing w:line="360" w:lineRule="auto"/>
                  <w:jc w:val="center"/>
                  <w:rPr>
                    <w:rFonts w:ascii="宋体" w:hAnsi="宋体" w:cs="宋体" w:hint="eastAsia"/>
                    <w:szCs w:val="21"/>
                  </w:rPr>
                </w:pPr>
                <w:r>
                  <w:rPr>
                    <w:rFonts w:ascii="宋体" w:hAnsi="宋体" w:cs="宋体" w:hint="eastAsia"/>
                    <w:szCs w:val="21"/>
                    <w:lang w:bidi="ar"/>
                  </w:rPr>
                  <w:t>税率</w:t>
                </w:r>
              </w:p>
            </w:tc>
            <w:tc>
              <w:tcPr>
                <w:tcW w:w="1842" w:type="dxa"/>
                <w:tcBorders>
                  <w:top w:val="single" w:sz="4" w:space="0" w:color="auto"/>
                  <w:left w:val="single" w:sz="4" w:space="0" w:color="auto"/>
                  <w:bottom w:val="single" w:sz="4" w:space="0" w:color="auto"/>
                  <w:right w:val="single" w:sz="4" w:space="0" w:color="auto"/>
                </w:tcBorders>
                <w:vAlign w:val="center"/>
              </w:tcPr>
              <w:p w14:paraId="1827D176" w14:textId="77777777" w:rsidR="00FD647F" w:rsidRDefault="00000000">
                <w:pPr>
                  <w:spacing w:line="360" w:lineRule="auto"/>
                  <w:jc w:val="center"/>
                  <w:rPr>
                    <w:rFonts w:ascii="宋体" w:hAnsi="宋体" w:cs="宋体" w:hint="eastAsia"/>
                    <w:szCs w:val="21"/>
                  </w:rPr>
                </w:pPr>
                <w:r>
                  <w:rPr>
                    <w:rFonts w:ascii="宋体" w:hAnsi="宋体" w:cs="宋体" w:hint="eastAsia"/>
                    <w:szCs w:val="21"/>
                    <w:lang w:bidi="ar"/>
                  </w:rPr>
                  <w:t>交（提）货时间</w:t>
                </w:r>
              </w:p>
            </w:tc>
          </w:tr>
          <w:sdt>
            <w:sdtPr>
              <w:rPr>
                <w:rFonts w:ascii="宋体" w:hAnsi="宋体" w:cs="宋体"/>
                <w:szCs w:val="21"/>
              </w:rPr>
              <w:alias w:val="物资行"/>
              <w:tag w:val="物资行"/>
              <w:id w:val="1063832129"/>
              <w:placeholder>
                <w:docPart w:val="{9c9023a4-23af-448f-aa0f-e186b183a61d}"/>
              </w:placeholder>
            </w:sdtPr>
            <w:sdtContent>
              <w:tr w:rsidR="00FD647F" w14:paraId="3BE477DD" w14:textId="77777777">
                <w:trPr>
                  <w:cantSplit/>
                  <w:trHeight w:val="340"/>
                  <w:jc w:val="center"/>
                </w:trPr>
                <w:sdt>
                  <w:sdtPr>
                    <w:rPr>
                      <w:rFonts w:ascii="宋体" w:hAnsi="宋体" w:cs="宋体"/>
                      <w:szCs w:val="21"/>
                    </w:rPr>
                    <w:alias w:val="序号"/>
                    <w:tag w:val="序号"/>
                    <w:id w:val="147458888"/>
                    <w:placeholder>
                      <w:docPart w:val="{c563bf15-d5b6-4ee9-9b02-600e78d61f9b}"/>
                    </w:placeholder>
                    <w:showingPlcHdr/>
                  </w:sdtPr>
                  <w:sdtContent>
                    <w:tc>
                      <w:tcPr>
                        <w:tcW w:w="851" w:type="dxa"/>
                        <w:tcBorders>
                          <w:top w:val="single" w:sz="4" w:space="0" w:color="auto"/>
                          <w:left w:val="single" w:sz="4" w:space="0" w:color="auto"/>
                          <w:bottom w:val="single" w:sz="4" w:space="0" w:color="auto"/>
                          <w:right w:val="single" w:sz="4" w:space="0" w:color="auto"/>
                        </w:tcBorders>
                        <w:vAlign w:val="center"/>
                      </w:tcPr>
                      <w:p w14:paraId="760D928C" w14:textId="77777777" w:rsidR="00FD647F" w:rsidRDefault="00000000">
                        <w:pPr>
                          <w:spacing w:line="360" w:lineRule="auto"/>
                          <w:jc w:val="left"/>
                          <w:rPr>
                            <w:rFonts w:ascii="宋体" w:hAnsi="宋体" w:cs="宋体" w:hint="eastAsia"/>
                            <w:szCs w:val="21"/>
                          </w:rPr>
                        </w:pPr>
                        <w:r>
                          <w:rPr>
                            <w:rFonts w:ascii="宋体" w:hAnsi="宋体"/>
                          </w:rPr>
                          <w:t>单击此处输入文字。</w:t>
                        </w:r>
                      </w:p>
                    </w:tc>
                  </w:sdtContent>
                </w:sdt>
                <w:sdt>
                  <w:sdtPr>
                    <w:rPr>
                      <w:rFonts w:ascii="宋体" w:hAnsi="宋体" w:cs="宋体"/>
                      <w:szCs w:val="21"/>
                    </w:rPr>
                    <w:alias w:val="物资编码"/>
                    <w:tag w:val="物资编码"/>
                    <w:id w:val="147458882"/>
                    <w:placeholder>
                      <w:docPart w:val="{c318fc6f-e3d0-416a-8d62-bb8640569f93}"/>
                    </w:placeholder>
                    <w:showingPlcHdr/>
                  </w:sdtPr>
                  <w:sdtContent>
                    <w:tc>
                      <w:tcPr>
                        <w:tcW w:w="1276" w:type="dxa"/>
                        <w:tcBorders>
                          <w:top w:val="single" w:sz="4" w:space="0" w:color="auto"/>
                          <w:left w:val="single" w:sz="4" w:space="0" w:color="auto"/>
                          <w:bottom w:val="single" w:sz="4" w:space="0" w:color="auto"/>
                          <w:right w:val="single" w:sz="4" w:space="0" w:color="auto"/>
                        </w:tcBorders>
                        <w:vAlign w:val="center"/>
                      </w:tcPr>
                      <w:p w14:paraId="1C66C515" w14:textId="77777777" w:rsidR="00FD647F" w:rsidRDefault="00000000">
                        <w:pPr>
                          <w:spacing w:line="360" w:lineRule="auto"/>
                          <w:jc w:val="left"/>
                          <w:rPr>
                            <w:rFonts w:ascii="宋体" w:hAnsi="宋体" w:cs="宋体" w:hint="eastAsia"/>
                            <w:szCs w:val="21"/>
                          </w:rPr>
                        </w:pPr>
                        <w:r>
                          <w:rPr>
                            <w:rFonts w:ascii="宋体" w:hAnsi="宋体"/>
                          </w:rPr>
                          <w:t>单击此处输入文字。</w:t>
                        </w:r>
                      </w:p>
                    </w:tc>
                  </w:sdtContent>
                </w:sdt>
                <w:sdt>
                  <w:sdtPr>
                    <w:rPr>
                      <w:rFonts w:ascii="宋体" w:hAnsi="宋体" w:cs="宋体"/>
                      <w:szCs w:val="21"/>
                    </w:rPr>
                    <w:alias w:val="物资名称及规格型号"/>
                    <w:tag w:val="物资名称及规格型号"/>
                    <w:id w:val="147458878"/>
                    <w:placeholder>
                      <w:docPart w:val="{8fd096db-d321-40a4-87ce-0c6e5ff4f784}"/>
                    </w:placeholder>
                    <w:showingPlcHdr/>
                  </w:sdtPr>
                  <w:sdtContent>
                    <w:tc>
                      <w:tcPr>
                        <w:tcW w:w="2128" w:type="dxa"/>
                        <w:tcBorders>
                          <w:top w:val="single" w:sz="4" w:space="0" w:color="auto"/>
                          <w:left w:val="single" w:sz="4" w:space="0" w:color="auto"/>
                          <w:bottom w:val="single" w:sz="4" w:space="0" w:color="auto"/>
                          <w:right w:val="single" w:sz="4" w:space="0" w:color="auto"/>
                        </w:tcBorders>
                        <w:vAlign w:val="center"/>
                      </w:tcPr>
                      <w:p w14:paraId="1F3B5FD8" w14:textId="77777777" w:rsidR="00FD647F" w:rsidRDefault="00000000">
                        <w:pPr>
                          <w:spacing w:line="360" w:lineRule="auto"/>
                          <w:jc w:val="left"/>
                          <w:rPr>
                            <w:rFonts w:ascii="宋体" w:hAnsi="宋体" w:cs="宋体" w:hint="eastAsia"/>
                            <w:szCs w:val="21"/>
                          </w:rPr>
                        </w:pPr>
                        <w:r>
                          <w:rPr>
                            <w:rFonts w:ascii="宋体" w:hAnsi="宋体"/>
                          </w:rPr>
                          <w:t>单击此处输入文字。</w:t>
                        </w:r>
                      </w:p>
                    </w:tc>
                  </w:sdtContent>
                </w:sdt>
                <w:sdt>
                  <w:sdtPr>
                    <w:rPr>
                      <w:rFonts w:ascii="宋体" w:hAnsi="宋体" w:cs="宋体"/>
                      <w:szCs w:val="21"/>
                    </w:rPr>
                    <w:alias w:val="物资计量单位"/>
                    <w:tag w:val="物资计量单位"/>
                    <w:id w:val="147458872"/>
                    <w:placeholder>
                      <w:docPart w:val="{90a7b869-3cc2-4f07-b59f-6efda5c77919}"/>
                    </w:placeholder>
                    <w:showingPlcHdr/>
                  </w:sdtPr>
                  <w:sdtContent>
                    <w:tc>
                      <w:tcPr>
                        <w:tcW w:w="709" w:type="dxa"/>
                        <w:tcBorders>
                          <w:top w:val="single" w:sz="4" w:space="0" w:color="auto"/>
                          <w:left w:val="single" w:sz="4" w:space="0" w:color="auto"/>
                          <w:bottom w:val="single" w:sz="4" w:space="0" w:color="auto"/>
                          <w:right w:val="single" w:sz="4" w:space="0" w:color="auto"/>
                        </w:tcBorders>
                        <w:vAlign w:val="center"/>
                      </w:tcPr>
                      <w:p w14:paraId="08F1B005" w14:textId="77777777" w:rsidR="00FD647F" w:rsidRDefault="00000000">
                        <w:pPr>
                          <w:spacing w:line="360" w:lineRule="auto"/>
                          <w:jc w:val="left"/>
                          <w:rPr>
                            <w:rFonts w:ascii="宋体" w:hAnsi="宋体" w:cs="宋体" w:hint="eastAsia"/>
                            <w:szCs w:val="21"/>
                          </w:rPr>
                        </w:pPr>
                        <w:r>
                          <w:rPr>
                            <w:rFonts w:ascii="宋体" w:hAnsi="宋体"/>
                          </w:rPr>
                          <w:t>单击此处输入文字。</w:t>
                        </w:r>
                      </w:p>
                    </w:tc>
                  </w:sdtContent>
                </w:sdt>
                <w:sdt>
                  <w:sdtPr>
                    <w:rPr>
                      <w:rFonts w:ascii="宋体" w:hAnsi="宋体" w:cs="宋体"/>
                      <w:szCs w:val="21"/>
                    </w:rPr>
                    <w:alias w:val="物资数量"/>
                    <w:tag w:val="物资数量"/>
                    <w:id w:val="147458865"/>
                    <w:placeholder>
                      <w:docPart w:val="{48e7cebd-13f0-4948-a808-4154092b7731}"/>
                    </w:placeholder>
                    <w:showingPlcHdr/>
                  </w:sdtPr>
                  <w:sdtContent>
                    <w:tc>
                      <w:tcPr>
                        <w:tcW w:w="708" w:type="dxa"/>
                        <w:tcBorders>
                          <w:top w:val="single" w:sz="4" w:space="0" w:color="auto"/>
                          <w:left w:val="single" w:sz="4" w:space="0" w:color="auto"/>
                          <w:bottom w:val="single" w:sz="4" w:space="0" w:color="auto"/>
                          <w:right w:val="single" w:sz="4" w:space="0" w:color="auto"/>
                        </w:tcBorders>
                        <w:vAlign w:val="center"/>
                      </w:tcPr>
                      <w:p w14:paraId="5C8975D2" w14:textId="77777777" w:rsidR="00FD647F" w:rsidRDefault="00000000">
                        <w:pPr>
                          <w:spacing w:line="360" w:lineRule="auto"/>
                          <w:jc w:val="left"/>
                          <w:rPr>
                            <w:rFonts w:ascii="宋体" w:hAnsi="宋体" w:cs="宋体" w:hint="eastAsia"/>
                            <w:szCs w:val="21"/>
                          </w:rPr>
                        </w:pPr>
                        <w:r>
                          <w:rPr>
                            <w:rFonts w:ascii="宋体" w:hAnsi="宋体"/>
                          </w:rPr>
                          <w:t>单击此处输入文字。</w:t>
                        </w:r>
                      </w:p>
                    </w:tc>
                  </w:sdtContent>
                </w:sdt>
                <w:sdt>
                  <w:sdtPr>
                    <w:rPr>
                      <w:rFonts w:ascii="宋体" w:hAnsi="宋体" w:cs="宋体"/>
                      <w:szCs w:val="21"/>
                    </w:rPr>
                    <w:alias w:val="物资单价"/>
                    <w:tag w:val="物资单价"/>
                    <w:id w:val="147458862"/>
                    <w:placeholder>
                      <w:docPart w:val="{53e8e4e8-ddf4-4c34-b3fd-c3db90ab86a9}"/>
                    </w:placeholder>
                    <w:showingPlcHdr/>
                  </w:sdtPr>
                  <w:sdtContent>
                    <w:tc>
                      <w:tcPr>
                        <w:tcW w:w="993" w:type="dxa"/>
                        <w:tcBorders>
                          <w:top w:val="single" w:sz="4" w:space="0" w:color="auto"/>
                          <w:left w:val="single" w:sz="4" w:space="0" w:color="auto"/>
                          <w:bottom w:val="single" w:sz="4" w:space="0" w:color="auto"/>
                          <w:right w:val="single" w:sz="4" w:space="0" w:color="auto"/>
                        </w:tcBorders>
                        <w:vAlign w:val="center"/>
                      </w:tcPr>
                      <w:p w14:paraId="686E43F4" w14:textId="77777777" w:rsidR="00FD647F" w:rsidRDefault="00000000">
                        <w:pPr>
                          <w:spacing w:line="360" w:lineRule="auto"/>
                          <w:jc w:val="left"/>
                          <w:rPr>
                            <w:rFonts w:ascii="宋体" w:hAnsi="宋体" w:cs="宋体" w:hint="eastAsia"/>
                            <w:szCs w:val="21"/>
                          </w:rPr>
                        </w:pPr>
                        <w:r>
                          <w:rPr>
                            <w:rFonts w:ascii="宋体" w:hAnsi="宋体"/>
                          </w:rPr>
                          <w:t>单击此处输入文字。</w:t>
                        </w:r>
                      </w:p>
                    </w:tc>
                  </w:sdtContent>
                </w:sdt>
                <w:sdt>
                  <w:sdtPr>
                    <w:rPr>
                      <w:rFonts w:ascii="宋体" w:hAnsi="宋体" w:cs="宋体"/>
                      <w:szCs w:val="21"/>
                    </w:rPr>
                    <w:alias w:val="小计"/>
                    <w:tag w:val="小计"/>
                    <w:id w:val="147458856"/>
                    <w:placeholder>
                      <w:docPart w:val="{a0af70db-3cab-46f4-a712-22c5196a4818}"/>
                    </w:placeholder>
                    <w:showingPlcHdr/>
                  </w:sdtPr>
                  <w:sdtContent>
                    <w:tc>
                      <w:tcPr>
                        <w:tcW w:w="992" w:type="dxa"/>
                        <w:tcBorders>
                          <w:top w:val="single" w:sz="4" w:space="0" w:color="auto"/>
                          <w:left w:val="single" w:sz="4" w:space="0" w:color="auto"/>
                          <w:bottom w:val="single" w:sz="4" w:space="0" w:color="auto"/>
                          <w:right w:val="single" w:sz="4" w:space="0" w:color="auto"/>
                        </w:tcBorders>
                        <w:vAlign w:val="center"/>
                      </w:tcPr>
                      <w:p w14:paraId="4E08F1E8" w14:textId="77777777" w:rsidR="00FD647F" w:rsidRDefault="00000000">
                        <w:pPr>
                          <w:spacing w:line="360" w:lineRule="auto"/>
                          <w:jc w:val="left"/>
                          <w:rPr>
                            <w:rFonts w:ascii="宋体" w:hAnsi="宋体" w:cs="宋体" w:hint="eastAsia"/>
                            <w:szCs w:val="21"/>
                          </w:rPr>
                        </w:pPr>
                        <w:r>
                          <w:rPr>
                            <w:rFonts w:ascii="宋体" w:hAnsi="宋体"/>
                          </w:rPr>
                          <w:t>单击此处输入文字。</w:t>
                        </w:r>
                      </w:p>
                    </w:tc>
                  </w:sdtContent>
                </w:sdt>
                <w:sdt>
                  <w:sdtPr>
                    <w:rPr>
                      <w:rFonts w:ascii="宋体" w:hAnsi="宋体" w:cs="宋体"/>
                      <w:szCs w:val="21"/>
                    </w:rPr>
                    <w:alias w:val="税率"/>
                    <w:tag w:val="税率"/>
                    <w:id w:val="147458852"/>
                    <w:placeholder>
                      <w:docPart w:val="{90e28be0-d912-48eb-b938-e1c3ba781851}"/>
                    </w:placeholder>
                    <w:showingPlcHdr/>
                  </w:sdtPr>
                  <w:sdtContent>
                    <w:tc>
                      <w:tcPr>
                        <w:tcW w:w="709" w:type="dxa"/>
                        <w:tcBorders>
                          <w:top w:val="single" w:sz="4" w:space="0" w:color="auto"/>
                          <w:left w:val="single" w:sz="4" w:space="0" w:color="auto"/>
                          <w:bottom w:val="single" w:sz="4" w:space="0" w:color="auto"/>
                          <w:right w:val="single" w:sz="4" w:space="0" w:color="auto"/>
                        </w:tcBorders>
                        <w:vAlign w:val="center"/>
                      </w:tcPr>
                      <w:p w14:paraId="142B1F36" w14:textId="77777777" w:rsidR="00FD647F" w:rsidRDefault="00000000">
                        <w:pPr>
                          <w:spacing w:line="360" w:lineRule="auto"/>
                          <w:jc w:val="left"/>
                          <w:rPr>
                            <w:rFonts w:ascii="宋体" w:hAnsi="宋体" w:cs="宋体" w:hint="eastAsia"/>
                            <w:szCs w:val="21"/>
                          </w:rPr>
                        </w:pPr>
                        <w:r>
                          <w:rPr>
                            <w:rFonts w:ascii="宋体" w:hAnsi="宋体"/>
                          </w:rPr>
                          <w:t>单击此处输入文字。</w:t>
                        </w:r>
                      </w:p>
                    </w:tc>
                  </w:sdtContent>
                </w:sdt>
                <w:sdt>
                  <w:sdtPr>
                    <w:rPr>
                      <w:rFonts w:ascii="宋体" w:hAnsi="宋体" w:cs="宋体"/>
                      <w:szCs w:val="21"/>
                    </w:rPr>
                    <w:alias w:val="交提货时间"/>
                    <w:tag w:val="交提货时间"/>
                    <w:id w:val="147458846"/>
                    <w:placeholder>
                      <w:docPart w:val="{60ad9adb-d005-450b-a220-c51d00c8c4ca}"/>
                    </w:placeholder>
                    <w:showingPlcHdr/>
                  </w:sdtPr>
                  <w:sdtContent>
                    <w:tc>
                      <w:tcPr>
                        <w:tcW w:w="1842" w:type="dxa"/>
                        <w:tcBorders>
                          <w:top w:val="single" w:sz="4" w:space="0" w:color="auto"/>
                          <w:left w:val="single" w:sz="4" w:space="0" w:color="auto"/>
                          <w:bottom w:val="single" w:sz="4" w:space="0" w:color="auto"/>
                          <w:right w:val="single" w:sz="4" w:space="0" w:color="auto"/>
                        </w:tcBorders>
                        <w:vAlign w:val="center"/>
                      </w:tcPr>
                      <w:p w14:paraId="3C2643CE" w14:textId="77777777" w:rsidR="00FD647F" w:rsidRDefault="00000000">
                        <w:pPr>
                          <w:spacing w:line="360" w:lineRule="auto"/>
                          <w:jc w:val="left"/>
                          <w:rPr>
                            <w:rFonts w:ascii="宋体" w:hAnsi="宋体" w:cs="宋体" w:hint="eastAsia"/>
                            <w:szCs w:val="21"/>
                          </w:rPr>
                        </w:pPr>
                        <w:r>
                          <w:rPr>
                            <w:rFonts w:ascii="宋体" w:hAnsi="宋体"/>
                          </w:rPr>
                          <w:t>单击此处输入文字。</w:t>
                        </w:r>
                      </w:p>
                    </w:tc>
                  </w:sdtContent>
                </w:sdt>
              </w:tr>
            </w:sdtContent>
          </w:sdt>
          <w:tr w:rsidR="00FD647F" w14:paraId="73CA408A" w14:textId="77777777">
            <w:trPr>
              <w:cantSplit/>
              <w:trHeight w:val="340"/>
              <w:jc w:val="center"/>
            </w:trPr>
            <w:tc>
              <w:tcPr>
                <w:tcW w:w="2127" w:type="dxa"/>
                <w:gridSpan w:val="2"/>
                <w:tcBorders>
                  <w:top w:val="single" w:sz="4" w:space="0" w:color="auto"/>
                  <w:left w:val="single" w:sz="4" w:space="0" w:color="auto"/>
                  <w:bottom w:val="single" w:sz="4" w:space="0" w:color="auto"/>
                  <w:right w:val="single" w:sz="4" w:space="0" w:color="auto"/>
                </w:tcBorders>
                <w:vAlign w:val="center"/>
              </w:tcPr>
              <w:p w14:paraId="210E8C18" w14:textId="77777777" w:rsidR="00FD647F" w:rsidRDefault="00000000">
                <w:pPr>
                  <w:spacing w:line="360" w:lineRule="auto"/>
                  <w:rPr>
                    <w:rFonts w:ascii="宋体" w:hAnsi="宋体" w:cs="宋体" w:hint="eastAsia"/>
                    <w:szCs w:val="21"/>
                  </w:rPr>
                </w:pPr>
                <w:r>
                  <w:rPr>
                    <w:rFonts w:ascii="宋体" w:hAnsi="宋体" w:cs="宋体" w:hint="eastAsia"/>
                    <w:lang w:bidi="ar"/>
                  </w:rPr>
                  <w:t>合同总价含税[</w:t>
                </w:r>
                <w:sdt>
                  <w:sdtPr>
                    <w:rPr>
                      <w:rFonts w:ascii="宋体" w:hAnsi="宋体" w:cs="宋体" w:hint="eastAsia"/>
                      <w:lang w:bidi="ar"/>
                    </w:rPr>
                    <w:alias w:val="税率"/>
                    <w:tag w:val="BQS000017"/>
                    <w:id w:val="147452101"/>
                    <w:placeholder>
                      <w:docPart w:val="{16e787d5-374a-434f-a421-d47871856283}"/>
                    </w:placeholder>
                    <w:text/>
                  </w:sdtPr>
                  <w:sdtContent>
                    <w:r>
                      <w:rPr>
                        <w:rFonts w:ascii="宋体" w:hAnsi="宋体" w:cs="宋体"/>
                        <w:lang w:bidi="ar"/>
                      </w:rPr>
                      <w:t xml:space="preserve"> </w:t>
                    </w:r>
                  </w:sdtContent>
                </w:sdt>
                <w:r>
                  <w:rPr>
                    <w:rFonts w:ascii="宋体" w:hAnsi="宋体" w:cs="宋体" w:hint="eastAsia"/>
                    <w:lang w:bidi="ar"/>
                  </w:rPr>
                  <w:t xml:space="preserve"> ]%</w:t>
                </w:r>
              </w:p>
            </w:tc>
            <w:tc>
              <w:tcPr>
                <w:tcW w:w="4538" w:type="dxa"/>
                <w:gridSpan w:val="4"/>
                <w:tcBorders>
                  <w:top w:val="single" w:sz="4" w:space="0" w:color="auto"/>
                  <w:left w:val="single" w:sz="4" w:space="0" w:color="auto"/>
                  <w:bottom w:val="single" w:sz="4" w:space="0" w:color="auto"/>
                  <w:right w:val="single" w:sz="4" w:space="0" w:color="auto"/>
                </w:tcBorders>
                <w:vAlign w:val="center"/>
              </w:tcPr>
              <w:p w14:paraId="73FA8896" w14:textId="77777777" w:rsidR="00FD647F" w:rsidRDefault="00000000">
                <w:pPr>
                  <w:spacing w:line="360" w:lineRule="auto"/>
                  <w:jc w:val="left"/>
                  <w:rPr>
                    <w:rFonts w:ascii="宋体" w:hAnsi="宋体" w:cs="宋体" w:hint="eastAsia"/>
                    <w:szCs w:val="21"/>
                  </w:rPr>
                </w:pPr>
                <w:r>
                  <w:rPr>
                    <w:rFonts w:ascii="宋体" w:hAnsi="宋体" w:cs="宋体" w:hint="eastAsia"/>
                    <w:lang w:bidi="ar"/>
                  </w:rPr>
                  <w:t>大写</w:t>
                </w:r>
                <w:sdt>
                  <w:sdtPr>
                    <w:rPr>
                      <w:rFonts w:ascii="宋体" w:hAnsi="宋体" w:cs="宋体" w:hint="eastAsia"/>
                      <w:lang w:bidi="ar"/>
                    </w:rPr>
                    <w:alias w:val="含税标的金额(大写)"/>
                    <w:tag w:val="ELP000038"/>
                    <w:id w:val="147452133"/>
                    <w:placeholder>
                      <w:docPart w:val="{165c9c46-94f9-4919-90e8-9f7cc14046f0}"/>
                    </w:placeholder>
                    <w:showingPlcHdr/>
                    <w:text/>
                  </w:sdtPr>
                  <w:sdtContent>
                    <w:r>
                      <w:rPr>
                        <w:rFonts w:ascii="宋体" w:hAnsi="宋体"/>
                      </w:rPr>
                      <w:t>单击此处输入文字。</w:t>
                    </w:r>
                  </w:sdtContent>
                </w:sdt>
                <w:r>
                  <w:rPr>
                    <w:rFonts w:ascii="宋体" w:hAnsi="宋体" w:cs="宋体" w:hint="eastAsia"/>
                    <w:kern w:val="0"/>
                    <w:lang w:bidi="ar"/>
                  </w:rPr>
                  <w:t xml:space="preserve">  </w:t>
                </w:r>
              </w:p>
            </w:tc>
            <w:tc>
              <w:tcPr>
                <w:tcW w:w="3543" w:type="dxa"/>
                <w:gridSpan w:val="3"/>
                <w:tcBorders>
                  <w:top w:val="single" w:sz="4" w:space="0" w:color="auto"/>
                  <w:left w:val="single" w:sz="4" w:space="0" w:color="auto"/>
                  <w:bottom w:val="single" w:sz="4" w:space="0" w:color="auto"/>
                  <w:right w:val="single" w:sz="4" w:space="0" w:color="auto"/>
                </w:tcBorders>
                <w:vAlign w:val="center"/>
              </w:tcPr>
              <w:p w14:paraId="15AA07C6" w14:textId="77777777" w:rsidR="00FD647F" w:rsidRDefault="00000000">
                <w:pPr>
                  <w:spacing w:line="360" w:lineRule="auto"/>
                  <w:jc w:val="left"/>
                  <w:rPr>
                    <w:rFonts w:ascii="宋体" w:hAnsi="宋体" w:cs="宋体" w:hint="eastAsia"/>
                    <w:szCs w:val="21"/>
                  </w:rPr>
                </w:pPr>
                <w:r>
                  <w:rPr>
                    <w:rFonts w:ascii="宋体" w:hAnsi="宋体" w:cs="宋体" w:hint="eastAsia"/>
                    <w:lang w:bidi="ar"/>
                  </w:rPr>
                  <w:t>小写</w:t>
                </w:r>
                <w:r>
                  <w:rPr>
                    <w:rFonts w:ascii="宋体" w:hAnsi="宋体" w:cs="宋体" w:hint="eastAsia"/>
                    <w:kern w:val="0"/>
                    <w:lang w:bidi="ar"/>
                  </w:rPr>
                  <w:t xml:space="preserve"> </w:t>
                </w:r>
                <w:sdt>
                  <w:sdtPr>
                    <w:rPr>
                      <w:rFonts w:ascii="宋体" w:hAnsi="宋体" w:cs="宋体" w:hint="eastAsia"/>
                      <w:kern w:val="0"/>
                      <w:lang w:bidi="ar"/>
                    </w:rPr>
                    <w:alias w:val="含税标的金额"/>
                    <w:tag w:val="ELP100245"/>
                    <w:id w:val="147452117"/>
                    <w:placeholder>
                      <w:docPart w:val="{17e611d8-cbf5-4936-be91-3d43d52c2b2c}"/>
                    </w:placeholder>
                    <w:showingPlcHdr/>
                    <w:text/>
                  </w:sdtPr>
                  <w:sdtContent>
                    <w:r>
                      <w:rPr>
                        <w:rFonts w:ascii="宋体" w:hAnsi="宋体"/>
                      </w:rPr>
                      <w:t>单击此处输入文字。</w:t>
                    </w:r>
                  </w:sdtContent>
                </w:sdt>
                <w:r>
                  <w:rPr>
                    <w:rFonts w:ascii="宋体" w:hAnsi="宋体" w:cs="宋体" w:hint="eastAsia"/>
                    <w:kern w:val="0"/>
                    <w:lang w:bidi="ar"/>
                  </w:rPr>
                  <w:t xml:space="preserve"> </w:t>
                </w:r>
              </w:p>
            </w:tc>
          </w:tr>
          <w:tr w:rsidR="00FD647F" w14:paraId="0DBE9CA6" w14:textId="77777777">
            <w:trPr>
              <w:cantSplit/>
              <w:trHeight w:val="340"/>
              <w:jc w:val="center"/>
            </w:trPr>
            <w:tc>
              <w:tcPr>
                <w:tcW w:w="2127" w:type="dxa"/>
                <w:gridSpan w:val="2"/>
                <w:tcBorders>
                  <w:top w:val="single" w:sz="4" w:space="0" w:color="auto"/>
                  <w:left w:val="single" w:sz="4" w:space="0" w:color="auto"/>
                  <w:bottom w:val="single" w:sz="4" w:space="0" w:color="auto"/>
                  <w:right w:val="single" w:sz="4" w:space="0" w:color="auto"/>
                </w:tcBorders>
                <w:vAlign w:val="center"/>
              </w:tcPr>
              <w:p w14:paraId="02C1754A" w14:textId="77777777" w:rsidR="00FD647F" w:rsidRDefault="00000000">
                <w:pPr>
                  <w:spacing w:line="360" w:lineRule="auto"/>
                  <w:rPr>
                    <w:rFonts w:ascii="宋体" w:hAnsi="宋体" w:cs="宋体" w:hint="eastAsia"/>
                    <w:szCs w:val="21"/>
                  </w:rPr>
                </w:pPr>
                <w:r>
                  <w:rPr>
                    <w:rFonts w:ascii="宋体" w:hAnsi="宋体" w:cs="宋体" w:hint="eastAsia"/>
                    <w:lang w:bidi="ar"/>
                  </w:rPr>
                  <w:t>合同总价不含税</w:t>
                </w:r>
              </w:p>
            </w:tc>
            <w:tc>
              <w:tcPr>
                <w:tcW w:w="4538" w:type="dxa"/>
                <w:gridSpan w:val="4"/>
                <w:tcBorders>
                  <w:top w:val="single" w:sz="4" w:space="0" w:color="auto"/>
                  <w:left w:val="single" w:sz="4" w:space="0" w:color="auto"/>
                  <w:bottom w:val="single" w:sz="4" w:space="0" w:color="auto"/>
                  <w:right w:val="single" w:sz="4" w:space="0" w:color="auto"/>
                </w:tcBorders>
                <w:vAlign w:val="center"/>
              </w:tcPr>
              <w:p w14:paraId="41B5FBE6" w14:textId="77777777" w:rsidR="00FD647F" w:rsidRDefault="00000000">
                <w:pPr>
                  <w:spacing w:line="360" w:lineRule="auto"/>
                  <w:jc w:val="left"/>
                  <w:rPr>
                    <w:rFonts w:ascii="宋体" w:hAnsi="宋体" w:cs="宋体" w:hint="eastAsia"/>
                    <w:szCs w:val="21"/>
                  </w:rPr>
                </w:pPr>
                <w:r>
                  <w:rPr>
                    <w:rFonts w:ascii="宋体" w:hAnsi="宋体" w:cs="宋体" w:hint="eastAsia"/>
                    <w:lang w:bidi="ar"/>
                  </w:rPr>
                  <w:t>大写</w:t>
                </w:r>
                <w:sdt>
                  <w:sdtPr>
                    <w:rPr>
                      <w:rFonts w:ascii="宋体" w:hAnsi="宋体" w:cs="宋体" w:hint="eastAsia"/>
                      <w:lang w:bidi="ar"/>
                    </w:rPr>
                    <w:alias w:val="增值税不含税总金额大写"/>
                    <w:tag w:val="BQP000122"/>
                    <w:id w:val="147452277"/>
                    <w:placeholder>
                      <w:docPart w:val="{5f6c775b-7d8e-4449-9e08-ec340588be92}"/>
                    </w:placeholder>
                    <w:showingPlcHdr/>
                    <w:text/>
                  </w:sdtPr>
                  <w:sdtContent>
                    <w:r>
                      <w:rPr>
                        <w:rFonts w:ascii="宋体" w:hAnsi="宋体"/>
                      </w:rPr>
                      <w:t>单击此处输入文字。</w:t>
                    </w:r>
                  </w:sdtContent>
                </w:sdt>
                <w:r>
                  <w:rPr>
                    <w:rFonts w:ascii="宋体" w:hAnsi="宋体" w:cs="宋体" w:hint="eastAsia"/>
                    <w:kern w:val="0"/>
                    <w:lang w:bidi="ar"/>
                  </w:rPr>
                  <w:t xml:space="preserve">  </w:t>
                </w:r>
              </w:p>
            </w:tc>
            <w:tc>
              <w:tcPr>
                <w:tcW w:w="3543" w:type="dxa"/>
                <w:gridSpan w:val="3"/>
                <w:tcBorders>
                  <w:top w:val="single" w:sz="4" w:space="0" w:color="auto"/>
                  <w:left w:val="single" w:sz="4" w:space="0" w:color="auto"/>
                  <w:bottom w:val="single" w:sz="4" w:space="0" w:color="auto"/>
                  <w:right w:val="single" w:sz="4" w:space="0" w:color="auto"/>
                </w:tcBorders>
                <w:vAlign w:val="center"/>
              </w:tcPr>
              <w:p w14:paraId="28CCA28D" w14:textId="77777777" w:rsidR="00FD647F" w:rsidRDefault="00000000">
                <w:pPr>
                  <w:spacing w:line="360" w:lineRule="auto"/>
                  <w:jc w:val="left"/>
                  <w:rPr>
                    <w:rFonts w:ascii="宋体" w:hAnsi="宋体" w:cs="宋体" w:hint="eastAsia"/>
                    <w:szCs w:val="21"/>
                  </w:rPr>
                </w:pPr>
                <w:r>
                  <w:rPr>
                    <w:rFonts w:ascii="宋体" w:hAnsi="宋体" w:cs="宋体" w:hint="eastAsia"/>
                    <w:lang w:bidi="ar"/>
                  </w:rPr>
                  <w:t>小写</w:t>
                </w:r>
                <w:r>
                  <w:rPr>
                    <w:rFonts w:ascii="宋体" w:hAnsi="宋体" w:cs="宋体" w:hint="eastAsia"/>
                    <w:kern w:val="0"/>
                    <w:lang w:bidi="ar"/>
                  </w:rPr>
                  <w:t xml:space="preserve"> </w:t>
                </w:r>
                <w:sdt>
                  <w:sdtPr>
                    <w:rPr>
                      <w:rFonts w:ascii="宋体" w:hAnsi="宋体" w:cs="宋体" w:hint="eastAsia"/>
                      <w:kern w:val="0"/>
                      <w:lang w:bidi="ar"/>
                    </w:rPr>
                    <w:alias w:val="增值税不含税总金额"/>
                    <w:tag w:val="BQP000123"/>
                    <w:id w:val="147452254"/>
                    <w:placeholder>
                      <w:docPart w:val="{20522727-ddb1-430b-93c3-f2d45817606e}"/>
                    </w:placeholder>
                    <w:showingPlcHdr/>
                    <w:text/>
                  </w:sdtPr>
                  <w:sdtContent>
                    <w:r>
                      <w:rPr>
                        <w:rFonts w:ascii="宋体" w:hAnsi="宋体"/>
                      </w:rPr>
                      <w:t>单击此处输入文字。</w:t>
                    </w:r>
                  </w:sdtContent>
                </w:sdt>
                <w:r>
                  <w:rPr>
                    <w:rFonts w:ascii="宋体" w:hAnsi="宋体" w:cs="宋体" w:hint="eastAsia"/>
                    <w:kern w:val="0"/>
                    <w:lang w:bidi="ar"/>
                  </w:rPr>
                  <w:t xml:space="preserve"> </w:t>
                </w:r>
              </w:p>
            </w:tc>
          </w:tr>
        </w:tbl>
      </w:sdtContent>
    </w:sdt>
    <w:p w14:paraId="6083ED7C" w14:textId="77777777" w:rsidR="00FD647F" w:rsidRDefault="00000000">
      <w:pPr>
        <w:pStyle w:val="p"/>
        <w:spacing w:before="22" w:after="22" w:line="315" w:lineRule="atLeast"/>
        <w:ind w:right="120" w:firstLineChars="200" w:firstLine="420"/>
        <w:rPr>
          <w:rStyle w:val="span"/>
          <w:rFonts w:hint="eastAsia"/>
          <w:b/>
          <w:bCs/>
          <w:lang w:eastAsia="zh-CN"/>
        </w:rPr>
      </w:pPr>
      <w:r>
        <w:rPr>
          <w:rStyle w:val="span"/>
          <w:rFonts w:cs="楷体_GB2312"/>
          <w:lang w:eastAsia="zh-CN"/>
        </w:rPr>
        <w:lastRenderedPageBreak/>
        <w:t>合同价格说明：合同</w:t>
      </w:r>
      <w:r>
        <w:rPr>
          <w:rStyle w:val="span"/>
          <w:rFonts w:cs="楷体_GB2312" w:hint="eastAsia"/>
          <w:lang w:eastAsia="zh-CN"/>
        </w:rPr>
        <w:t>不含税</w:t>
      </w:r>
      <w:r>
        <w:rPr>
          <w:rStyle w:val="span"/>
          <w:rFonts w:cs="楷体_GB2312"/>
          <w:lang w:eastAsia="zh-CN"/>
        </w:rPr>
        <w:t>价在合同履行期间，不因中国增值税税率变化而变化。若</w:t>
      </w:r>
      <w:proofErr w:type="gramStart"/>
      <w:r>
        <w:rPr>
          <w:rStyle w:val="span"/>
          <w:rFonts w:cs="楷体_GB2312"/>
          <w:lang w:eastAsia="zh-CN"/>
        </w:rPr>
        <w:t>遇中国</w:t>
      </w:r>
      <w:proofErr w:type="gramEnd"/>
      <w:r>
        <w:rPr>
          <w:rStyle w:val="span"/>
          <w:rFonts w:cs="楷体_GB2312"/>
          <w:lang w:eastAsia="zh-CN"/>
        </w:rPr>
        <w:t>增值税税率调整，则含税合同价格应相应调整。</w:t>
      </w:r>
    </w:p>
    <w:permEnd w:id="2046975385"/>
    <w:p w14:paraId="3FC6BD2B" w14:textId="77777777" w:rsidR="00FD647F" w:rsidRDefault="00000000">
      <w:pPr>
        <w:spacing w:line="360" w:lineRule="auto"/>
        <w:ind w:rightChars="50" w:right="105" w:firstLineChars="200" w:firstLine="422"/>
        <w:rPr>
          <w:rFonts w:ascii="宋体" w:hAnsi="宋体" w:hint="eastAsia"/>
          <w:b/>
          <w:szCs w:val="21"/>
        </w:rPr>
      </w:pPr>
      <w:r>
        <w:rPr>
          <w:rFonts w:ascii="宋体" w:hAnsi="宋体" w:hint="eastAsia"/>
          <w:b/>
          <w:szCs w:val="21"/>
        </w:rPr>
        <w:t>第三条 交货时间、地点和方式</w:t>
      </w:r>
    </w:p>
    <w:p w14:paraId="2F8C4CDB" w14:textId="77777777" w:rsidR="00FD647F" w:rsidRDefault="00000000">
      <w:pPr>
        <w:pStyle w:val="p"/>
        <w:spacing w:before="30" w:after="30" w:line="315" w:lineRule="atLeast"/>
        <w:ind w:right="120" w:firstLineChars="200" w:firstLine="420"/>
        <w:rPr>
          <w:rFonts w:hint="eastAsia"/>
          <w:b/>
          <w:lang w:eastAsia="zh-CN"/>
        </w:rPr>
      </w:pPr>
      <w:r>
        <w:rPr>
          <w:rStyle w:val="span"/>
          <w:rFonts w:hint="eastAsia"/>
          <w:lang w:eastAsia="zh-CN"/>
        </w:rPr>
        <w:t>1.</w:t>
      </w:r>
      <w:bookmarkStart w:id="0" w:name="TKJGRQ0026"/>
      <w:r>
        <w:rPr>
          <w:rStyle w:val="span"/>
          <w:rFonts w:hint="eastAsia"/>
          <w:lang w:eastAsia="zh-CN"/>
        </w:rPr>
        <w:t>交货时间按以下</w:t>
      </w:r>
      <w:r>
        <w:rPr>
          <w:rFonts w:hint="eastAsia"/>
          <w:lang w:eastAsia="zh-CN"/>
        </w:rPr>
        <w:t>第</w:t>
      </w:r>
      <w:permStart w:id="975700782" w:edGrp="everyone"/>
      <w:r>
        <w:rPr>
          <w:rFonts w:hint="eastAsia"/>
          <w:u w:val="single"/>
          <w:lang w:eastAsia="zh-CN"/>
        </w:rPr>
        <w:t>[*]</w:t>
      </w:r>
      <w:permEnd w:id="975700782"/>
      <w:r>
        <w:rPr>
          <w:rFonts w:hint="eastAsia"/>
          <w:lang w:eastAsia="zh-CN"/>
        </w:rPr>
        <w:t>项执行：</w:t>
      </w:r>
    </w:p>
    <w:p w14:paraId="0F99D1C8" w14:textId="109CBD38" w:rsidR="00FD647F" w:rsidRDefault="00000000">
      <w:pPr>
        <w:pStyle w:val="p"/>
        <w:spacing w:before="30" w:after="30" w:line="315" w:lineRule="atLeast"/>
        <w:ind w:right="120" w:firstLineChars="200" w:firstLine="420"/>
        <w:rPr>
          <w:rFonts w:hint="eastAsia"/>
          <w:b/>
          <w:lang w:eastAsia="zh-CN"/>
        </w:rPr>
      </w:pPr>
      <w:r>
        <w:rPr>
          <w:rFonts w:hint="eastAsia"/>
          <w:lang w:eastAsia="zh-CN"/>
        </w:rPr>
        <w:t>（1）乙方应于</w:t>
      </w:r>
      <w:permStart w:id="200888502" w:edGrp="everyone"/>
      <w:r>
        <w:rPr>
          <w:rFonts w:hint="eastAsia"/>
          <w:u w:val="single"/>
          <w:lang w:eastAsia="zh-CN"/>
        </w:rPr>
        <w:t>本合同第二条约定的交（提）货时间</w:t>
      </w:r>
      <w:permEnd w:id="200888502"/>
      <w:r>
        <w:rPr>
          <w:rFonts w:hint="eastAsia"/>
          <w:lang w:eastAsia="zh-CN"/>
        </w:rPr>
        <w:t>前，将货物一次性交货完毕。</w:t>
      </w:r>
    </w:p>
    <w:p w14:paraId="020A1467" w14:textId="77777777" w:rsidR="00FD647F" w:rsidRDefault="00000000">
      <w:pPr>
        <w:spacing w:line="360" w:lineRule="auto"/>
        <w:ind w:rightChars="50" w:right="105" w:firstLineChars="200" w:firstLine="420"/>
        <w:rPr>
          <w:rFonts w:ascii="宋体" w:hAnsi="宋体" w:hint="eastAsia"/>
          <w:szCs w:val="21"/>
        </w:rPr>
      </w:pPr>
      <w:r>
        <w:rPr>
          <w:rFonts w:ascii="宋体" w:hAnsi="宋体" w:hint="eastAsia"/>
          <w:szCs w:val="21"/>
        </w:rPr>
        <w:t>（2）</w:t>
      </w:r>
      <w:r>
        <w:rPr>
          <w:rFonts w:ascii="宋体" w:hAnsi="宋体"/>
        </w:rPr>
        <w:t>乙方应按照以下约定时间分</w:t>
      </w:r>
      <w:permStart w:id="1427910714" w:edGrp="everyone"/>
      <w:r>
        <w:rPr>
          <w:rFonts w:ascii="宋体" w:hAnsi="宋体" w:cs="宋体" w:hint="eastAsia"/>
          <w:u w:val="single"/>
        </w:rPr>
        <w:t>[</w:t>
      </w:r>
      <w:r>
        <w:rPr>
          <w:rFonts w:ascii="宋体" w:hAnsi="宋体" w:hint="eastAsia"/>
          <w:u w:val="single"/>
        </w:rPr>
        <w:t>*]</w:t>
      </w:r>
      <w:permEnd w:id="1427910714"/>
      <w:r>
        <w:rPr>
          <w:rFonts w:ascii="宋体" w:hAnsi="宋体"/>
        </w:rPr>
        <w:t>批交货：</w:t>
      </w:r>
      <w:permStart w:id="597514373" w:edGrp="everyone"/>
      <w:r>
        <w:rPr>
          <w:rFonts w:ascii="宋体" w:hAnsi="宋体" w:hint="eastAsia"/>
          <w:u w:val="single"/>
        </w:rPr>
        <w:t>[请按实际情况填写]</w:t>
      </w:r>
      <w:permEnd w:id="597514373"/>
      <w:r>
        <w:rPr>
          <w:rFonts w:ascii="宋体" w:hAnsi="宋体"/>
          <w:u w:val="single"/>
        </w:rPr>
        <w:t>。</w:t>
      </w:r>
      <w:bookmarkEnd w:id="0"/>
    </w:p>
    <w:p w14:paraId="6FC17114" w14:textId="77777777" w:rsidR="00FD647F" w:rsidRDefault="00000000">
      <w:pPr>
        <w:spacing w:line="360" w:lineRule="auto"/>
        <w:ind w:rightChars="50" w:right="105" w:firstLineChars="200" w:firstLine="420"/>
        <w:rPr>
          <w:rFonts w:ascii="宋体" w:hAnsi="宋体" w:hint="eastAsia"/>
          <w:szCs w:val="21"/>
        </w:rPr>
      </w:pPr>
      <w:r>
        <w:rPr>
          <w:rFonts w:ascii="宋体" w:hAnsi="宋体" w:hint="eastAsia"/>
          <w:szCs w:val="21"/>
        </w:rPr>
        <w:t>2.运输方式：按以下第</w:t>
      </w:r>
      <w:permStart w:id="1718119440" w:edGrp="everyone"/>
      <w:r>
        <w:rPr>
          <w:rFonts w:ascii="宋体" w:hAnsi="宋体" w:hint="eastAsia"/>
          <w:u w:val="single"/>
        </w:rPr>
        <w:t>[*]</w:t>
      </w:r>
      <w:permEnd w:id="1718119440"/>
      <w:r>
        <w:rPr>
          <w:rFonts w:ascii="宋体" w:hAnsi="宋体" w:hint="eastAsia"/>
          <w:szCs w:val="21"/>
        </w:rPr>
        <w:t>执行。</w:t>
      </w:r>
    </w:p>
    <w:p w14:paraId="277C262D" w14:textId="77777777" w:rsidR="00FD647F" w:rsidRDefault="00000000">
      <w:pPr>
        <w:spacing w:line="360" w:lineRule="auto"/>
        <w:ind w:rightChars="50" w:right="105" w:firstLineChars="200" w:firstLine="420"/>
        <w:rPr>
          <w:rFonts w:ascii="宋体" w:hAnsi="宋体" w:hint="eastAsia"/>
          <w:szCs w:val="21"/>
        </w:rPr>
      </w:pPr>
      <w:r>
        <w:rPr>
          <w:rFonts w:ascii="宋体" w:hAnsi="宋体" w:hint="eastAsia"/>
          <w:szCs w:val="21"/>
        </w:rPr>
        <w:t>（1）铁路运输；（2）公路运输；（3）水路运输；（4）联合运输；（5）其他</w:t>
      </w:r>
      <w:permStart w:id="1414687065" w:edGrp="everyone"/>
      <w:r>
        <w:rPr>
          <w:rFonts w:ascii="宋体" w:hAnsi="宋体" w:cs="宋体" w:hint="eastAsia"/>
          <w:u w:val="single"/>
        </w:rPr>
        <w:t>[*]</w:t>
      </w:r>
      <w:permEnd w:id="1414687065"/>
      <w:r>
        <w:rPr>
          <w:rFonts w:ascii="宋体" w:hAnsi="宋体" w:hint="eastAsia"/>
          <w:szCs w:val="21"/>
        </w:rPr>
        <w:t>。</w:t>
      </w:r>
    </w:p>
    <w:p w14:paraId="7C71CD9E" w14:textId="6769F8BC" w:rsidR="00FD647F" w:rsidRDefault="00000000">
      <w:pPr>
        <w:spacing w:line="360" w:lineRule="auto"/>
        <w:ind w:rightChars="50" w:right="105" w:firstLineChars="200" w:firstLine="420"/>
        <w:rPr>
          <w:rFonts w:ascii="宋体" w:hAnsi="宋体" w:hint="eastAsia"/>
          <w:szCs w:val="21"/>
        </w:rPr>
      </w:pPr>
      <w:r>
        <w:rPr>
          <w:rFonts w:ascii="宋体" w:hAnsi="宋体" w:hint="eastAsia"/>
          <w:szCs w:val="21"/>
        </w:rPr>
        <w:t>3.交货方式及地点：按以下第</w:t>
      </w:r>
      <w:permStart w:id="1338970821" w:edGrp="everyone"/>
      <w:r>
        <w:rPr>
          <w:rFonts w:ascii="宋体" w:hAnsi="宋体" w:hint="eastAsia"/>
          <w:u w:val="single"/>
        </w:rPr>
        <w:t>[*]</w:t>
      </w:r>
      <w:permEnd w:id="1338970821"/>
      <w:r>
        <w:rPr>
          <w:rFonts w:ascii="宋体" w:hAnsi="宋体" w:hint="eastAsia"/>
          <w:szCs w:val="21"/>
        </w:rPr>
        <w:t>执行。</w:t>
      </w:r>
    </w:p>
    <w:p w14:paraId="7D08C31E" w14:textId="77777777" w:rsidR="00FD647F" w:rsidRDefault="00000000">
      <w:pPr>
        <w:spacing w:line="360" w:lineRule="auto"/>
        <w:ind w:rightChars="50" w:right="105" w:firstLineChars="200" w:firstLine="420"/>
        <w:rPr>
          <w:rFonts w:ascii="宋体" w:hAnsi="宋体" w:hint="eastAsia"/>
          <w:szCs w:val="21"/>
        </w:rPr>
      </w:pPr>
      <w:r>
        <w:rPr>
          <w:rFonts w:ascii="宋体" w:hAnsi="宋体" w:hint="eastAsia"/>
          <w:szCs w:val="21"/>
        </w:rPr>
        <w:t>（1）乙方送货至甲方指定地点，</w:t>
      </w:r>
      <w:r>
        <w:rPr>
          <w:rFonts w:ascii="宋体" w:hAnsi="宋体" w:hint="eastAsia"/>
        </w:rPr>
        <w:t>具体为</w:t>
      </w:r>
      <w:permStart w:id="1244623891" w:edGrp="everyone"/>
      <w:r>
        <w:rPr>
          <w:rFonts w:ascii="宋体" w:hAnsi="宋体" w:hint="eastAsia"/>
          <w:u w:val="single"/>
        </w:rPr>
        <w:t>[*]</w:t>
      </w:r>
      <w:permEnd w:id="1244623891"/>
      <w:r>
        <w:rPr>
          <w:rFonts w:ascii="宋体" w:hAnsi="宋体" w:hint="eastAsia"/>
          <w:szCs w:val="21"/>
        </w:rPr>
        <w:t>；（2）乙方代办托运至甲方指定地点，</w:t>
      </w:r>
      <w:r>
        <w:rPr>
          <w:rFonts w:ascii="宋体" w:hAnsi="宋体" w:hint="eastAsia"/>
        </w:rPr>
        <w:t>具体为</w:t>
      </w:r>
      <w:permStart w:id="1463171721" w:edGrp="everyone"/>
      <w:r>
        <w:rPr>
          <w:rFonts w:ascii="宋体" w:hAnsi="宋体" w:hint="eastAsia"/>
          <w:u w:val="single"/>
        </w:rPr>
        <w:t>[*]</w:t>
      </w:r>
      <w:permEnd w:id="1463171721"/>
      <w:r>
        <w:rPr>
          <w:rFonts w:ascii="宋体" w:hAnsi="宋体" w:hint="eastAsia"/>
          <w:szCs w:val="21"/>
        </w:rPr>
        <w:t>；（3）甲方自行提货，</w:t>
      </w:r>
      <w:r>
        <w:rPr>
          <w:rFonts w:ascii="宋体" w:hAnsi="宋体" w:hint="eastAsia"/>
        </w:rPr>
        <w:t>具体为</w:t>
      </w:r>
      <w:permStart w:id="268924852" w:edGrp="everyone"/>
      <w:r>
        <w:rPr>
          <w:rFonts w:ascii="宋体" w:hAnsi="宋体" w:hint="eastAsia"/>
          <w:u w:val="single"/>
        </w:rPr>
        <w:t>[*]</w:t>
      </w:r>
      <w:permEnd w:id="268924852"/>
      <w:r>
        <w:rPr>
          <w:rFonts w:ascii="宋体" w:hAnsi="宋体" w:hint="eastAsia"/>
          <w:szCs w:val="21"/>
        </w:rPr>
        <w:t>。</w:t>
      </w:r>
    </w:p>
    <w:p w14:paraId="212ED31E" w14:textId="67783CA1" w:rsidR="00FD647F" w:rsidRDefault="00000000">
      <w:pPr>
        <w:spacing w:line="360" w:lineRule="auto"/>
        <w:ind w:rightChars="50" w:right="105" w:firstLineChars="200" w:firstLine="420"/>
        <w:rPr>
          <w:rFonts w:ascii="宋体" w:hAnsi="宋体" w:hint="eastAsia"/>
          <w:szCs w:val="21"/>
        </w:rPr>
      </w:pPr>
      <w:r>
        <w:rPr>
          <w:rFonts w:ascii="宋体" w:hAnsi="宋体" w:hint="eastAsia"/>
          <w:szCs w:val="21"/>
        </w:rPr>
        <w:t>4.运费负担：按以下第</w:t>
      </w:r>
      <w:permStart w:id="1152655046" w:edGrp="everyone"/>
      <w:r>
        <w:rPr>
          <w:rFonts w:ascii="宋体" w:hAnsi="宋体" w:hint="eastAsia"/>
          <w:u w:val="single"/>
        </w:rPr>
        <w:t>[*]</w:t>
      </w:r>
      <w:permEnd w:id="1152655046"/>
      <w:r>
        <w:rPr>
          <w:rFonts w:ascii="宋体" w:hAnsi="宋体" w:hint="eastAsia"/>
          <w:szCs w:val="21"/>
        </w:rPr>
        <w:t>执行。</w:t>
      </w:r>
    </w:p>
    <w:p w14:paraId="57A6885E" w14:textId="77777777" w:rsidR="00FD647F" w:rsidRDefault="00000000">
      <w:pPr>
        <w:spacing w:line="360" w:lineRule="auto"/>
        <w:ind w:rightChars="50" w:right="105" w:firstLineChars="200" w:firstLine="420"/>
        <w:rPr>
          <w:rFonts w:ascii="宋体" w:hAnsi="宋体" w:hint="eastAsia"/>
          <w:szCs w:val="21"/>
        </w:rPr>
      </w:pPr>
      <w:r>
        <w:rPr>
          <w:rFonts w:ascii="宋体" w:hAnsi="宋体" w:hint="eastAsia"/>
          <w:szCs w:val="21"/>
        </w:rPr>
        <w:t>（1）运费已包含在本合同价款内；（2）运费由甲方另行支付。</w:t>
      </w:r>
    </w:p>
    <w:p w14:paraId="7A4C9E0B" w14:textId="0ABAE1C1" w:rsidR="00FD647F" w:rsidRDefault="00000000">
      <w:pPr>
        <w:spacing w:line="360" w:lineRule="auto"/>
        <w:ind w:rightChars="50" w:right="105" w:firstLineChars="200" w:firstLine="420"/>
        <w:rPr>
          <w:rFonts w:ascii="宋体" w:hAnsi="宋体" w:hint="eastAsia"/>
          <w:szCs w:val="21"/>
        </w:rPr>
      </w:pPr>
      <w:r>
        <w:rPr>
          <w:rFonts w:ascii="宋体" w:hAnsi="宋体" w:hint="eastAsia"/>
          <w:szCs w:val="21"/>
        </w:rPr>
        <w:t>5.运输保险费由</w:t>
      </w:r>
      <w:permStart w:id="526416584" w:edGrp="everyone"/>
      <w:r>
        <w:rPr>
          <w:rFonts w:ascii="宋体" w:hAnsi="宋体" w:hint="eastAsia"/>
          <w:szCs w:val="21"/>
        </w:rPr>
        <w:t>乙</w:t>
      </w:r>
      <w:permEnd w:id="526416584"/>
      <w:r>
        <w:rPr>
          <w:rFonts w:ascii="宋体" w:hAnsi="宋体" w:hint="eastAsia"/>
          <w:szCs w:val="21"/>
        </w:rPr>
        <w:t>方承担。由乙方代办托运的保险受益人为甲方。</w:t>
      </w:r>
    </w:p>
    <w:p w14:paraId="0B743177" w14:textId="3E7366DB" w:rsidR="00FD647F" w:rsidRDefault="00000000">
      <w:pPr>
        <w:spacing w:line="360" w:lineRule="auto"/>
        <w:ind w:rightChars="50" w:right="105" w:firstLineChars="200" w:firstLine="420"/>
        <w:rPr>
          <w:rFonts w:ascii="宋体" w:hAnsi="宋体" w:hint="eastAsia"/>
          <w:szCs w:val="21"/>
        </w:rPr>
      </w:pPr>
      <w:r>
        <w:rPr>
          <w:rStyle w:val="span"/>
          <w:rFonts w:ascii="宋体" w:hAnsi="宋体" w:cs="楷体_GB2312" w:hint="eastAsia"/>
        </w:rPr>
        <w:t>6.乙</w:t>
      </w:r>
      <w:r>
        <w:rPr>
          <w:rStyle w:val="span"/>
          <w:rFonts w:ascii="宋体" w:hAnsi="宋体" w:cs="楷体_GB2312"/>
        </w:rPr>
        <w:t>方应在发货前</w:t>
      </w:r>
      <w:permStart w:id="13324029" w:edGrp="everyone"/>
      <w:r>
        <w:rPr>
          <w:rStyle w:val="span"/>
          <w:rFonts w:ascii="宋体" w:hAnsi="宋体" w:cs="楷体_GB2312" w:hint="eastAsia"/>
          <w:u w:val="single"/>
        </w:rPr>
        <w:t>【5】</w:t>
      </w:r>
      <w:permEnd w:id="13324029"/>
      <w:r>
        <w:rPr>
          <w:rStyle w:val="span"/>
          <w:rFonts w:ascii="宋体" w:hAnsi="宋体" w:cs="楷体_GB2312" w:hint="eastAsia"/>
        </w:rPr>
        <w:t>日</w:t>
      </w:r>
      <w:r>
        <w:rPr>
          <w:rStyle w:val="span"/>
          <w:rFonts w:ascii="宋体" w:hAnsi="宋体" w:cs="楷体_GB2312"/>
        </w:rPr>
        <w:t>内通知</w:t>
      </w:r>
      <w:r>
        <w:rPr>
          <w:rStyle w:val="span"/>
          <w:rFonts w:ascii="宋体" w:hAnsi="宋体" w:cs="楷体_GB2312" w:hint="eastAsia"/>
        </w:rPr>
        <w:t>甲</w:t>
      </w:r>
      <w:r>
        <w:rPr>
          <w:rStyle w:val="span"/>
          <w:rFonts w:ascii="宋体" w:hAnsi="宋体" w:cs="楷体_GB2312"/>
        </w:rPr>
        <w:t>方承运人信息、合同货物备妥、装卸、起运及预计到货时间计划，并确保每次交货并附有详细交货单，交货单至少应写明本合同号和所交付合同货物的名称、规格和数量。</w:t>
      </w:r>
    </w:p>
    <w:p w14:paraId="4C5AAF48" w14:textId="77777777" w:rsidR="00FD647F" w:rsidRDefault="00000000">
      <w:pPr>
        <w:spacing w:line="360" w:lineRule="auto"/>
        <w:ind w:rightChars="50" w:right="105" w:firstLineChars="200" w:firstLine="422"/>
        <w:rPr>
          <w:rFonts w:ascii="宋体" w:hAnsi="宋体" w:hint="eastAsia"/>
          <w:b/>
          <w:szCs w:val="21"/>
        </w:rPr>
      </w:pPr>
      <w:r>
        <w:rPr>
          <w:rFonts w:ascii="宋体" w:hAnsi="宋体" w:hint="eastAsia"/>
          <w:b/>
          <w:szCs w:val="21"/>
        </w:rPr>
        <w:t>第四条 付款</w:t>
      </w:r>
    </w:p>
    <w:p w14:paraId="170F1034" w14:textId="77777777" w:rsidR="00FD647F" w:rsidRDefault="00000000">
      <w:pPr>
        <w:spacing w:line="360" w:lineRule="auto"/>
        <w:ind w:rightChars="50" w:right="105" w:firstLineChars="200" w:firstLine="420"/>
        <w:rPr>
          <w:rFonts w:ascii="宋体" w:hAnsi="宋体" w:hint="eastAsia"/>
          <w:szCs w:val="21"/>
        </w:rPr>
      </w:pPr>
      <w:bookmarkStart w:id="1" w:name="QTTK10003009"/>
      <w:bookmarkStart w:id="2" w:name="FKFSTK0003006"/>
      <w:r>
        <w:rPr>
          <w:rFonts w:ascii="宋体" w:hAnsi="宋体" w:hint="eastAsia"/>
          <w:szCs w:val="21"/>
        </w:rPr>
        <w:t>本条经甲乙双方协商一致达成以下约定：</w:t>
      </w:r>
    </w:p>
    <w:p w14:paraId="211886F4" w14:textId="77777777" w:rsidR="00FD647F" w:rsidRDefault="00000000">
      <w:pPr>
        <w:spacing w:line="360" w:lineRule="auto"/>
        <w:ind w:rightChars="50" w:right="105" w:firstLineChars="200" w:firstLine="420"/>
        <w:rPr>
          <w:rFonts w:ascii="宋体" w:hAnsi="宋体" w:hint="eastAsia"/>
          <w:szCs w:val="21"/>
        </w:rPr>
      </w:pPr>
      <w:r>
        <w:rPr>
          <w:rFonts w:ascii="宋体" w:hAnsi="宋体" w:hint="eastAsia"/>
          <w:szCs w:val="21"/>
        </w:rPr>
        <w:t>1.付款方式含（1）电汇；（2）承兑汇票（6个月以内）；（3）内部转账；（4）其他：</w:t>
      </w:r>
      <w:permStart w:id="24843101" w:edGrp="everyone"/>
      <w:r>
        <w:rPr>
          <w:rFonts w:ascii="宋体" w:hAnsi="宋体" w:cs="宋体" w:hint="eastAsia"/>
          <w:u w:val="single"/>
        </w:rPr>
        <w:t>[*]</w:t>
      </w:r>
      <w:permEnd w:id="24843101"/>
      <w:r>
        <w:rPr>
          <w:rFonts w:ascii="宋体" w:hAnsi="宋体" w:hint="eastAsia"/>
          <w:szCs w:val="21"/>
        </w:rPr>
        <w:t>。具体以本条第2款约定为准。</w:t>
      </w:r>
    </w:p>
    <w:p w14:paraId="00ACD90F" w14:textId="193CA846" w:rsidR="00FD647F" w:rsidRDefault="00000000">
      <w:pPr>
        <w:spacing w:line="360" w:lineRule="auto"/>
        <w:ind w:rightChars="50" w:right="105" w:firstLineChars="200" w:firstLine="420"/>
        <w:rPr>
          <w:rFonts w:ascii="宋体" w:hAnsi="宋体" w:hint="eastAsia"/>
          <w:szCs w:val="21"/>
        </w:rPr>
      </w:pPr>
      <w:r>
        <w:rPr>
          <w:rFonts w:ascii="宋体" w:hAnsi="宋体" w:hint="eastAsia"/>
          <w:szCs w:val="21"/>
        </w:rPr>
        <w:t>2.按以下第</w:t>
      </w:r>
      <w:permStart w:id="972254156" w:edGrp="everyone"/>
      <w:r>
        <w:rPr>
          <w:rFonts w:ascii="宋体" w:hAnsi="宋体" w:hint="eastAsia"/>
          <w:u w:val="single"/>
        </w:rPr>
        <w:t>[*]</w:t>
      </w:r>
      <w:permEnd w:id="972254156"/>
      <w:r>
        <w:rPr>
          <w:rFonts w:ascii="宋体" w:hAnsi="宋体" w:hint="eastAsia"/>
          <w:szCs w:val="21"/>
        </w:rPr>
        <w:t>项执行</w:t>
      </w:r>
    </w:p>
    <w:p w14:paraId="3B6E5D52" w14:textId="77777777" w:rsidR="00FD647F" w:rsidRDefault="00000000">
      <w:pPr>
        <w:spacing w:line="360" w:lineRule="auto"/>
        <w:ind w:rightChars="50" w:right="105" w:firstLineChars="200" w:firstLine="420"/>
        <w:rPr>
          <w:rFonts w:ascii="宋体" w:hAnsi="宋体" w:hint="eastAsia"/>
          <w:szCs w:val="21"/>
        </w:rPr>
      </w:pPr>
      <w:permStart w:id="1173365002" w:edGrp="everyone"/>
      <w:r>
        <w:rPr>
          <w:rFonts w:ascii="宋体" w:hAnsi="宋体" w:hint="eastAsia"/>
          <w:szCs w:val="21"/>
        </w:rPr>
        <w:t>1.一次性支付。</w:t>
      </w:r>
    </w:p>
    <w:p w14:paraId="162EE6F7" w14:textId="461E97FF" w:rsidR="00FD647F" w:rsidRDefault="00000000">
      <w:pPr>
        <w:spacing w:line="360" w:lineRule="auto"/>
        <w:ind w:rightChars="50" w:right="105" w:firstLineChars="200" w:firstLine="420"/>
        <w:rPr>
          <w:rFonts w:ascii="宋体" w:hAnsi="宋体" w:hint="eastAsia"/>
          <w:szCs w:val="21"/>
        </w:rPr>
      </w:pPr>
      <w:r>
        <w:rPr>
          <w:rFonts w:ascii="宋体" w:hAnsi="宋体" w:hint="eastAsia"/>
          <w:szCs w:val="21"/>
        </w:rPr>
        <w:t>（1）甲方应在合同货物交货且验收合格后【60】日内以【*】方式向乙方支付对应合同总价。分批发货的，支付对应合同金额。</w:t>
      </w:r>
    </w:p>
    <w:p w14:paraId="5F400590" w14:textId="76199574" w:rsidR="00FD647F" w:rsidRDefault="00000000">
      <w:pPr>
        <w:spacing w:line="360" w:lineRule="auto"/>
        <w:ind w:rightChars="50" w:right="105" w:firstLineChars="200" w:firstLine="420"/>
        <w:rPr>
          <w:rFonts w:ascii="宋体" w:hAnsi="宋体" w:hint="eastAsia"/>
          <w:szCs w:val="21"/>
        </w:rPr>
      </w:pPr>
      <w:r>
        <w:rPr>
          <w:rFonts w:ascii="宋体" w:hAnsi="宋体" w:hint="eastAsia"/>
          <w:szCs w:val="21"/>
        </w:rPr>
        <w:t>（2）乙方应在该批次合同货物交货且验收合格后【10】</w:t>
      </w:r>
      <w:proofErr w:type="gramStart"/>
      <w:r>
        <w:rPr>
          <w:rFonts w:ascii="宋体" w:hAnsi="宋体" w:hint="eastAsia"/>
          <w:szCs w:val="21"/>
        </w:rPr>
        <w:t>个</w:t>
      </w:r>
      <w:proofErr w:type="gramEnd"/>
      <w:r>
        <w:rPr>
          <w:rFonts w:ascii="宋体" w:hAnsi="宋体" w:hint="eastAsia"/>
          <w:szCs w:val="21"/>
        </w:rPr>
        <w:t>工作日内，向甲方提交如下付款单据，如乙方未能按时提交或提交的单据不符合合同或法律法规要求，本条所列付款时间应同等顺延。</w:t>
      </w:r>
    </w:p>
    <w:p w14:paraId="1D0433EA" w14:textId="622B92C7" w:rsidR="00FD647F" w:rsidRDefault="00000000">
      <w:pPr>
        <w:spacing w:line="360" w:lineRule="auto"/>
        <w:ind w:rightChars="50" w:right="105" w:firstLineChars="200" w:firstLine="420"/>
        <w:rPr>
          <w:rFonts w:ascii="宋体" w:hAnsi="宋体" w:hint="eastAsia"/>
          <w:szCs w:val="21"/>
        </w:rPr>
      </w:pPr>
      <w:r>
        <w:rPr>
          <w:rFonts w:ascii="宋体" w:hAnsi="宋体" w:hint="eastAsia"/>
          <w:szCs w:val="21"/>
        </w:rPr>
        <w:t>①甲方签署的合同货物验收证明；</w:t>
      </w:r>
    </w:p>
    <w:p w14:paraId="39A5A8D1" w14:textId="77777777" w:rsidR="00FD647F" w:rsidRDefault="00000000">
      <w:pPr>
        <w:spacing w:line="360" w:lineRule="auto"/>
        <w:ind w:rightChars="50" w:right="105" w:firstLineChars="200" w:firstLine="420"/>
        <w:rPr>
          <w:rFonts w:ascii="宋体" w:hAnsi="宋体" w:hint="eastAsia"/>
          <w:szCs w:val="21"/>
        </w:rPr>
      </w:pPr>
      <w:r>
        <w:rPr>
          <w:rFonts w:ascii="宋体" w:hAnsi="宋体" w:hint="eastAsia"/>
          <w:szCs w:val="21"/>
        </w:rPr>
        <w:t>②符合国家有关法律要求的对应合同金额的增值税专用发票；</w:t>
      </w:r>
    </w:p>
    <w:p w14:paraId="146A274B" w14:textId="3E76103C" w:rsidR="00FD647F" w:rsidRDefault="00000000">
      <w:pPr>
        <w:spacing w:line="360" w:lineRule="auto"/>
        <w:ind w:rightChars="50" w:right="105" w:firstLineChars="200" w:firstLine="420"/>
        <w:rPr>
          <w:rFonts w:ascii="宋体" w:hAnsi="宋体" w:hint="eastAsia"/>
          <w:szCs w:val="21"/>
        </w:rPr>
      </w:pPr>
      <w:r>
        <w:rPr>
          <w:rFonts w:ascii="宋体" w:hAnsi="宋体" w:hint="eastAsia"/>
          <w:szCs w:val="21"/>
        </w:rPr>
        <w:t>③由甲方认可的银行开立的涵盖合同价格【*】%、以甲方为受益人并经甲方认可的不可撤消银行质量保函，有效期应至少覆盖至质量保证期届满后一个月。</w:t>
      </w:r>
    </w:p>
    <w:p w14:paraId="2FEF529C" w14:textId="77777777" w:rsidR="00FD647F" w:rsidRDefault="00000000">
      <w:pPr>
        <w:spacing w:line="360" w:lineRule="auto"/>
        <w:ind w:rightChars="50" w:right="105" w:firstLineChars="200" w:firstLine="420"/>
        <w:rPr>
          <w:rFonts w:ascii="宋体" w:hAnsi="宋体" w:hint="eastAsia"/>
          <w:szCs w:val="21"/>
        </w:rPr>
      </w:pPr>
      <w:r>
        <w:rPr>
          <w:rFonts w:ascii="宋体" w:hAnsi="宋体" w:hint="eastAsia"/>
          <w:szCs w:val="21"/>
        </w:rPr>
        <w:t>④其他：【*】</w:t>
      </w:r>
    </w:p>
    <w:p w14:paraId="16871647" w14:textId="554FE093" w:rsidR="00FD647F" w:rsidRDefault="00000000">
      <w:pPr>
        <w:spacing w:line="360" w:lineRule="auto"/>
        <w:ind w:rightChars="50" w:right="105" w:firstLineChars="200" w:firstLine="420"/>
        <w:rPr>
          <w:rFonts w:ascii="宋体" w:hAnsi="宋体" w:hint="eastAsia"/>
          <w:szCs w:val="21"/>
        </w:rPr>
      </w:pPr>
      <w:r>
        <w:rPr>
          <w:rFonts w:ascii="宋体" w:hAnsi="宋体" w:hint="eastAsia"/>
          <w:szCs w:val="21"/>
        </w:rPr>
        <w:t>（3）质保金，</w:t>
      </w:r>
      <w:r>
        <w:rPr>
          <w:rFonts w:hint="eastAsia"/>
        </w:rPr>
        <w:t>如乙方不能提供上述</w:t>
      </w:r>
      <w:r>
        <w:rPr>
          <w:rFonts w:ascii="宋体" w:hAnsi="宋体" w:cs="宋体" w:hint="eastAsia"/>
        </w:rPr>
        <w:t>质量保函，甲</w:t>
      </w:r>
      <w:r>
        <w:rPr>
          <w:rFonts w:hint="eastAsia"/>
        </w:rPr>
        <w:t>方有权在付款时扣除合同价格的</w:t>
      </w:r>
      <w:r>
        <w:rPr>
          <w:rFonts w:ascii="宋体" w:hAnsi="宋体" w:cs="宋体" w:hint="eastAsia"/>
        </w:rPr>
        <w:t>【</w:t>
      </w:r>
      <w:r>
        <w:rPr>
          <w:rFonts w:ascii="宋体" w:hAnsi="宋体" w:cs="宋体" w:hint="eastAsia"/>
          <w:szCs w:val="21"/>
        </w:rPr>
        <w:t>*</w:t>
      </w:r>
      <w:r>
        <w:rPr>
          <w:rFonts w:ascii="宋体" w:hAnsi="宋体" w:cs="宋体" w:hint="eastAsia"/>
        </w:rPr>
        <w:t>】%，即【*】元人民币作为质量保证金。</w:t>
      </w:r>
      <w:r>
        <w:rPr>
          <w:rFonts w:ascii="宋体" w:hAnsi="宋体" w:hint="eastAsia"/>
          <w:szCs w:val="21"/>
        </w:rPr>
        <w:t>如合同货物在质量保证期内无质量问题，甲方在质量保证期届满后【*】</w:t>
      </w:r>
      <w:proofErr w:type="gramStart"/>
      <w:r>
        <w:rPr>
          <w:rFonts w:ascii="宋体" w:hAnsi="宋体" w:hint="eastAsia"/>
          <w:szCs w:val="21"/>
        </w:rPr>
        <w:t>个</w:t>
      </w:r>
      <w:proofErr w:type="gramEnd"/>
      <w:r>
        <w:rPr>
          <w:rFonts w:ascii="宋体" w:hAnsi="宋体" w:hint="eastAsia"/>
          <w:szCs w:val="21"/>
        </w:rPr>
        <w:t>工作</w:t>
      </w:r>
      <w:r>
        <w:rPr>
          <w:rFonts w:ascii="宋体" w:hAnsi="宋体" w:hint="eastAsia"/>
          <w:szCs w:val="21"/>
        </w:rPr>
        <w:lastRenderedPageBreak/>
        <w:t>日内以【*】方式向乙方无息支付。</w:t>
      </w:r>
    </w:p>
    <w:p w14:paraId="2DF2C6AC" w14:textId="77777777" w:rsidR="00FD647F" w:rsidRDefault="00000000">
      <w:pPr>
        <w:spacing w:line="360" w:lineRule="auto"/>
        <w:ind w:rightChars="50" w:right="105" w:firstLineChars="200" w:firstLine="420"/>
        <w:rPr>
          <w:rFonts w:ascii="宋体" w:hAnsi="宋体" w:hint="eastAsia"/>
          <w:szCs w:val="21"/>
        </w:rPr>
      </w:pPr>
      <w:r>
        <w:rPr>
          <w:rFonts w:ascii="宋体" w:hAnsi="宋体" w:hint="eastAsia"/>
          <w:szCs w:val="21"/>
        </w:rPr>
        <w:t>2.分期支付。</w:t>
      </w:r>
    </w:p>
    <w:p w14:paraId="26DF8A71" w14:textId="2204AC2C" w:rsidR="00FD647F" w:rsidRDefault="00000000">
      <w:pPr>
        <w:spacing w:line="360" w:lineRule="auto"/>
        <w:ind w:rightChars="50" w:right="105" w:firstLineChars="200" w:firstLine="420"/>
        <w:rPr>
          <w:rFonts w:ascii="宋体" w:hAnsi="宋体" w:hint="eastAsia"/>
          <w:szCs w:val="21"/>
        </w:rPr>
      </w:pPr>
      <w:r>
        <w:rPr>
          <w:rFonts w:ascii="宋体" w:hAnsi="宋体" w:hint="eastAsia"/>
          <w:szCs w:val="21"/>
        </w:rPr>
        <w:t>（1）预付款。为本合同总价的【*】%，即【*】元人民币，本合同生效后【10】日内，乙方应向甲方提交如下付款单据，甲方收到后【60】日内以【*】方式向乙方支付预付款，如乙方未能按时提交或提交的单据不符合合同或法律法规要求，本条所列的付款时间应同等顺延。</w:t>
      </w:r>
    </w:p>
    <w:p w14:paraId="7ED66C91" w14:textId="77777777" w:rsidR="00FD647F" w:rsidRDefault="00000000">
      <w:pPr>
        <w:spacing w:line="360" w:lineRule="auto"/>
        <w:ind w:rightChars="50" w:right="105" w:firstLineChars="200" w:firstLine="420"/>
        <w:rPr>
          <w:rFonts w:ascii="宋体" w:hAnsi="宋体" w:hint="eastAsia"/>
          <w:szCs w:val="21"/>
        </w:rPr>
      </w:pPr>
      <w:r>
        <w:rPr>
          <w:rFonts w:ascii="宋体" w:hAnsi="宋体" w:hint="eastAsia"/>
          <w:szCs w:val="21"/>
        </w:rPr>
        <w:t>①预付款收据；</w:t>
      </w:r>
    </w:p>
    <w:p w14:paraId="359C6A07" w14:textId="4EEEDD3D" w:rsidR="00FD647F" w:rsidRDefault="00000000">
      <w:pPr>
        <w:spacing w:line="360" w:lineRule="auto"/>
        <w:ind w:rightChars="50" w:right="105" w:firstLineChars="200" w:firstLine="420"/>
        <w:rPr>
          <w:rFonts w:ascii="宋体" w:hAnsi="宋体" w:hint="eastAsia"/>
          <w:szCs w:val="21"/>
        </w:rPr>
      </w:pPr>
      <w:r>
        <w:rPr>
          <w:rFonts w:ascii="宋体" w:hAnsi="宋体" w:hint="eastAsia"/>
          <w:szCs w:val="21"/>
        </w:rPr>
        <w:t>②由银行开立的与预付款金额相等的、以甲方为受益人并经甲方认可的不可撤消银行保函，有效期应至少覆盖交货后一个月。</w:t>
      </w:r>
    </w:p>
    <w:p w14:paraId="4D5D5AD1" w14:textId="77777777" w:rsidR="00FD647F" w:rsidRDefault="00000000">
      <w:pPr>
        <w:spacing w:line="360" w:lineRule="auto"/>
        <w:ind w:rightChars="50" w:right="105" w:firstLineChars="200" w:firstLine="420"/>
        <w:rPr>
          <w:rFonts w:ascii="宋体" w:hAnsi="宋体" w:hint="eastAsia"/>
          <w:szCs w:val="21"/>
        </w:rPr>
      </w:pPr>
      <w:r>
        <w:rPr>
          <w:rFonts w:ascii="宋体" w:hAnsi="宋体" w:hint="eastAsia"/>
          <w:szCs w:val="21"/>
        </w:rPr>
        <w:t xml:space="preserve">③其他：【*】 </w:t>
      </w:r>
    </w:p>
    <w:p w14:paraId="4A0A4AF4" w14:textId="77777777" w:rsidR="00FD647F" w:rsidRDefault="00000000">
      <w:pPr>
        <w:spacing w:line="360" w:lineRule="auto"/>
        <w:ind w:rightChars="50" w:right="105" w:firstLineChars="200" w:firstLine="420"/>
        <w:rPr>
          <w:rFonts w:ascii="宋体" w:hAnsi="宋体" w:hint="eastAsia"/>
          <w:szCs w:val="21"/>
        </w:rPr>
      </w:pPr>
      <w:r>
        <w:rPr>
          <w:rFonts w:ascii="宋体" w:hAnsi="宋体" w:hint="eastAsia"/>
          <w:szCs w:val="21"/>
        </w:rPr>
        <w:t>（2）进度款。为本合同总价的【*】%，即【*】元人民币，本合同生效后【*】日内，乙方应向甲方提交如下付款单据单据，甲方收到后【60】日内以【*】方式向乙方支付：</w:t>
      </w:r>
    </w:p>
    <w:p w14:paraId="75360123" w14:textId="77777777" w:rsidR="00FD647F" w:rsidRDefault="00000000">
      <w:pPr>
        <w:spacing w:line="360" w:lineRule="auto"/>
        <w:ind w:rightChars="50" w:right="105" w:firstLineChars="200" w:firstLine="420"/>
        <w:rPr>
          <w:rFonts w:ascii="宋体" w:hAnsi="宋体" w:hint="eastAsia"/>
          <w:szCs w:val="21"/>
        </w:rPr>
      </w:pPr>
      <w:r>
        <w:rPr>
          <w:rFonts w:ascii="宋体" w:hAnsi="宋体" w:hint="eastAsia"/>
          <w:szCs w:val="21"/>
        </w:rPr>
        <w:t>①进度款收据；</w:t>
      </w:r>
    </w:p>
    <w:p w14:paraId="2532FBFE" w14:textId="77777777" w:rsidR="00FD647F" w:rsidRDefault="00000000">
      <w:pPr>
        <w:spacing w:line="360" w:lineRule="auto"/>
        <w:ind w:rightChars="50" w:right="105" w:firstLineChars="200" w:firstLine="420"/>
        <w:rPr>
          <w:rFonts w:ascii="宋体" w:hAnsi="宋体" w:hint="eastAsia"/>
          <w:szCs w:val="21"/>
        </w:rPr>
      </w:pPr>
      <w:r>
        <w:rPr>
          <w:rFonts w:ascii="宋体" w:hAnsi="宋体" w:hint="eastAsia"/>
          <w:szCs w:val="21"/>
        </w:rPr>
        <w:t>②甲方签署的合同货物最终设计图纸交付证明；</w:t>
      </w:r>
    </w:p>
    <w:p w14:paraId="166AE464" w14:textId="77777777" w:rsidR="00FD647F" w:rsidRDefault="00000000">
      <w:pPr>
        <w:spacing w:line="360" w:lineRule="auto"/>
        <w:ind w:rightChars="50" w:right="105" w:firstLineChars="200" w:firstLine="420"/>
        <w:rPr>
          <w:rFonts w:ascii="宋体" w:hAnsi="宋体" w:hint="eastAsia"/>
          <w:szCs w:val="21"/>
        </w:rPr>
      </w:pPr>
      <w:r>
        <w:rPr>
          <w:rFonts w:ascii="宋体" w:hAnsi="宋体" w:hint="eastAsia"/>
          <w:szCs w:val="21"/>
        </w:rPr>
        <w:t>③甲方签署的设计联络会会议纪要；</w:t>
      </w:r>
    </w:p>
    <w:p w14:paraId="54574755" w14:textId="77777777" w:rsidR="00FD647F" w:rsidRDefault="00000000">
      <w:pPr>
        <w:spacing w:line="360" w:lineRule="auto"/>
        <w:ind w:rightChars="50" w:right="105" w:firstLineChars="200" w:firstLine="420"/>
        <w:rPr>
          <w:rFonts w:ascii="宋体" w:hAnsi="宋体" w:hint="eastAsia"/>
          <w:szCs w:val="21"/>
        </w:rPr>
      </w:pPr>
      <w:r>
        <w:rPr>
          <w:rFonts w:ascii="宋体" w:hAnsi="宋体" w:hint="eastAsia"/>
          <w:szCs w:val="21"/>
        </w:rPr>
        <w:t>④乙方出具的主要材料到货证明；</w:t>
      </w:r>
    </w:p>
    <w:p w14:paraId="6E4CFAD6" w14:textId="77777777" w:rsidR="00FD647F" w:rsidRDefault="00000000">
      <w:pPr>
        <w:spacing w:line="360" w:lineRule="auto"/>
        <w:ind w:rightChars="50" w:right="105" w:firstLineChars="200" w:firstLine="420"/>
        <w:rPr>
          <w:rFonts w:ascii="宋体" w:hAnsi="宋体" w:hint="eastAsia"/>
          <w:szCs w:val="21"/>
        </w:rPr>
      </w:pPr>
      <w:r>
        <w:rPr>
          <w:rFonts w:ascii="宋体" w:hAnsi="宋体" w:hint="eastAsia"/>
          <w:szCs w:val="21"/>
        </w:rPr>
        <w:fldChar w:fldCharType="begin"/>
      </w:r>
      <w:r>
        <w:rPr>
          <w:rFonts w:ascii="宋体" w:hAnsi="宋体" w:hint="eastAsia"/>
          <w:szCs w:val="21"/>
        </w:rPr>
        <w:instrText xml:space="preserve"> = 5 \* GB3 \* MERGEFORMAT </w:instrText>
      </w:r>
      <w:r>
        <w:rPr>
          <w:rFonts w:ascii="宋体" w:hAnsi="宋体" w:hint="eastAsia"/>
          <w:szCs w:val="21"/>
        </w:rPr>
        <w:fldChar w:fldCharType="separate"/>
      </w:r>
      <w:r>
        <w:rPr>
          <w:rFonts w:ascii="宋体" w:hAnsi="宋体" w:hint="eastAsia"/>
          <w:szCs w:val="21"/>
        </w:rPr>
        <w:t>⑤</w:t>
      </w:r>
      <w:r>
        <w:rPr>
          <w:rFonts w:ascii="宋体" w:hAnsi="宋体" w:hint="eastAsia"/>
          <w:szCs w:val="21"/>
        </w:rPr>
        <w:fldChar w:fldCharType="end"/>
      </w:r>
      <w:r>
        <w:rPr>
          <w:rFonts w:ascii="宋体" w:hAnsi="宋体" w:hint="eastAsia"/>
          <w:szCs w:val="21"/>
        </w:rPr>
        <w:t>由银行开立的与进度款金额相等的、以甲方为受益人并经甲方认可的不可撤销银行保函，有效期应至少覆盖交货后一个月。</w:t>
      </w:r>
    </w:p>
    <w:p w14:paraId="6E5506F1" w14:textId="77777777" w:rsidR="00FD647F" w:rsidRDefault="00000000">
      <w:pPr>
        <w:spacing w:line="360" w:lineRule="auto"/>
        <w:ind w:rightChars="50" w:right="105" w:firstLineChars="200" w:firstLine="420"/>
        <w:rPr>
          <w:rFonts w:ascii="宋体" w:hAnsi="宋体" w:hint="eastAsia"/>
          <w:szCs w:val="21"/>
        </w:rPr>
      </w:pPr>
      <w:r>
        <w:rPr>
          <w:rFonts w:ascii="宋体" w:hAnsi="宋体" w:hint="eastAsia"/>
          <w:szCs w:val="21"/>
        </w:rPr>
        <w:fldChar w:fldCharType="begin"/>
      </w:r>
      <w:r>
        <w:rPr>
          <w:rFonts w:ascii="宋体" w:hAnsi="宋体" w:hint="eastAsia"/>
          <w:szCs w:val="21"/>
        </w:rPr>
        <w:instrText xml:space="preserve"> = 6 \* GB3 \* MERGEFORMAT </w:instrText>
      </w:r>
      <w:r>
        <w:rPr>
          <w:rFonts w:ascii="宋体" w:hAnsi="宋体" w:hint="eastAsia"/>
          <w:szCs w:val="21"/>
        </w:rPr>
        <w:fldChar w:fldCharType="separate"/>
      </w:r>
      <w:r>
        <w:rPr>
          <w:rFonts w:ascii="宋体" w:hAnsi="宋体" w:hint="eastAsia"/>
          <w:szCs w:val="21"/>
        </w:rPr>
        <w:t>⑥</w:t>
      </w:r>
      <w:r>
        <w:rPr>
          <w:rFonts w:ascii="宋体" w:hAnsi="宋体" w:hint="eastAsia"/>
          <w:szCs w:val="21"/>
        </w:rPr>
        <w:fldChar w:fldCharType="end"/>
      </w:r>
      <w:r>
        <w:rPr>
          <w:rFonts w:ascii="宋体" w:hAnsi="宋体" w:hint="eastAsia"/>
          <w:szCs w:val="21"/>
        </w:rPr>
        <w:t>其他：【*】</w:t>
      </w:r>
    </w:p>
    <w:p w14:paraId="6971805E" w14:textId="14D0F9F0" w:rsidR="00FD647F" w:rsidRDefault="00000000">
      <w:pPr>
        <w:spacing w:line="360" w:lineRule="auto"/>
        <w:ind w:rightChars="50" w:right="105" w:firstLineChars="200" w:firstLine="420"/>
        <w:rPr>
          <w:rFonts w:ascii="宋体" w:hAnsi="宋体" w:hint="eastAsia"/>
          <w:szCs w:val="21"/>
        </w:rPr>
      </w:pPr>
      <w:r>
        <w:rPr>
          <w:rFonts w:ascii="宋体" w:hAnsi="宋体" w:hint="eastAsia"/>
          <w:szCs w:val="21"/>
        </w:rPr>
        <w:t>（3）货款。为本合同总价的【*】%，即【*】元人民币。甲方应在合同货物交货且验收合格后【60】日内以【*】方式向乙方支付货款。乙方应在合同货物交货且验收合格后【10】日内，向甲方提交如下付款单据，如乙方未能按时提交或提交的单据不符合合同或法律法规要求，本条所列的付款时间应同等顺延。</w:t>
      </w:r>
    </w:p>
    <w:p w14:paraId="22827690" w14:textId="271992DC" w:rsidR="00FD647F" w:rsidRDefault="00000000">
      <w:pPr>
        <w:spacing w:line="360" w:lineRule="auto"/>
        <w:ind w:rightChars="50" w:right="105" w:firstLineChars="200" w:firstLine="420"/>
        <w:rPr>
          <w:rFonts w:ascii="宋体" w:hAnsi="宋体" w:hint="eastAsia"/>
          <w:szCs w:val="21"/>
        </w:rPr>
      </w:pPr>
      <w:r>
        <w:rPr>
          <w:rFonts w:ascii="宋体" w:hAnsi="宋体" w:hint="eastAsia"/>
          <w:szCs w:val="21"/>
        </w:rPr>
        <w:t>①甲方签署的合同货物验收证明；</w:t>
      </w:r>
    </w:p>
    <w:p w14:paraId="7FE47C04" w14:textId="77777777" w:rsidR="00FD647F" w:rsidRDefault="00000000">
      <w:pPr>
        <w:spacing w:line="360" w:lineRule="auto"/>
        <w:ind w:rightChars="50" w:right="105" w:firstLineChars="200" w:firstLine="420"/>
        <w:rPr>
          <w:rFonts w:ascii="宋体" w:hAnsi="宋体" w:hint="eastAsia"/>
          <w:szCs w:val="21"/>
        </w:rPr>
      </w:pPr>
      <w:r>
        <w:rPr>
          <w:rFonts w:ascii="宋体" w:hAnsi="宋体" w:hint="eastAsia"/>
          <w:szCs w:val="21"/>
        </w:rPr>
        <w:t>②符合国家有关法律要求的货款全额增值税专用发票；</w:t>
      </w:r>
    </w:p>
    <w:p w14:paraId="402E4609" w14:textId="797DA86D" w:rsidR="00FD647F" w:rsidRDefault="00000000">
      <w:pPr>
        <w:spacing w:line="360" w:lineRule="auto"/>
        <w:ind w:rightChars="50" w:right="105" w:firstLineChars="200" w:firstLine="420"/>
        <w:rPr>
          <w:rFonts w:ascii="宋体" w:hAnsi="宋体" w:hint="eastAsia"/>
          <w:szCs w:val="21"/>
        </w:rPr>
      </w:pPr>
      <w:r>
        <w:rPr>
          <w:rFonts w:ascii="宋体" w:hAnsi="宋体" w:hint="eastAsia"/>
          <w:szCs w:val="21"/>
        </w:rPr>
        <w:t>③由甲方认可的银行开立的涵盖合同价格【*】%、以甲方为受益人并经甲方认可的不可撤消银行质量保函，有效期应至少覆盖至质量保证期届满后一个月。</w:t>
      </w:r>
    </w:p>
    <w:p w14:paraId="39F556F1" w14:textId="77777777" w:rsidR="00FD647F" w:rsidRDefault="00000000">
      <w:pPr>
        <w:spacing w:line="360" w:lineRule="auto"/>
        <w:ind w:rightChars="50" w:right="105" w:firstLineChars="200" w:firstLine="420"/>
        <w:rPr>
          <w:rFonts w:ascii="宋体" w:hAnsi="宋体" w:hint="eastAsia"/>
          <w:szCs w:val="21"/>
        </w:rPr>
      </w:pPr>
      <w:r>
        <w:rPr>
          <w:rFonts w:ascii="宋体" w:hAnsi="宋体" w:hint="eastAsia"/>
          <w:szCs w:val="21"/>
        </w:rPr>
        <w:t xml:space="preserve">④其他：【*】 </w:t>
      </w:r>
    </w:p>
    <w:p w14:paraId="1D9344FF" w14:textId="50D48B33" w:rsidR="00FD647F" w:rsidRDefault="00000000">
      <w:pPr>
        <w:spacing w:line="360" w:lineRule="auto"/>
        <w:ind w:rightChars="50" w:right="105" w:firstLineChars="200" w:firstLine="420"/>
        <w:rPr>
          <w:rFonts w:ascii="宋体" w:hAnsi="宋体" w:hint="eastAsia"/>
          <w:szCs w:val="21"/>
        </w:rPr>
      </w:pPr>
      <w:r>
        <w:rPr>
          <w:rFonts w:ascii="宋体" w:hAnsi="宋体" w:hint="eastAsia"/>
          <w:szCs w:val="21"/>
        </w:rPr>
        <w:t>（4）质保金/银行保函,</w:t>
      </w:r>
      <w:r>
        <w:rPr>
          <w:rFonts w:hint="eastAsia"/>
        </w:rPr>
        <w:t>如乙方不能提供上述</w:t>
      </w:r>
      <w:r>
        <w:rPr>
          <w:rFonts w:ascii="宋体" w:hAnsi="宋体" w:cs="宋体" w:hint="eastAsia"/>
        </w:rPr>
        <w:t>质量保函，甲</w:t>
      </w:r>
      <w:r>
        <w:rPr>
          <w:rFonts w:hint="eastAsia"/>
        </w:rPr>
        <w:t>方有权在付款时扣除合同价格的</w:t>
      </w:r>
      <w:r>
        <w:rPr>
          <w:rFonts w:ascii="宋体" w:hAnsi="宋体" w:cs="宋体" w:hint="eastAsia"/>
        </w:rPr>
        <w:t>【</w:t>
      </w:r>
      <w:r>
        <w:rPr>
          <w:rFonts w:ascii="宋体" w:hAnsi="宋体" w:cs="宋体" w:hint="eastAsia"/>
          <w:szCs w:val="21"/>
        </w:rPr>
        <w:t>*</w:t>
      </w:r>
      <w:r>
        <w:rPr>
          <w:rFonts w:ascii="宋体" w:hAnsi="宋体" w:cs="宋体" w:hint="eastAsia"/>
        </w:rPr>
        <w:t>】%，即【*】元人民币作为质量保证金。</w:t>
      </w:r>
      <w:r>
        <w:rPr>
          <w:rFonts w:ascii="宋体" w:hAnsi="宋体" w:hint="eastAsia"/>
          <w:szCs w:val="21"/>
        </w:rPr>
        <w:t>如合同货物在质量保证期内无质量问题，甲方在质量保证期届满后【*】个工作日内以【*】方式向乙方无息支付。</w:t>
      </w:r>
    </w:p>
    <w:bookmarkEnd w:id="1"/>
    <w:p w14:paraId="5F5F84C7" w14:textId="77777777" w:rsidR="00FD647F" w:rsidRDefault="00000000">
      <w:pPr>
        <w:spacing w:line="360" w:lineRule="auto"/>
        <w:ind w:rightChars="50" w:right="105" w:firstLineChars="200" w:firstLine="420"/>
        <w:rPr>
          <w:rFonts w:ascii="宋体" w:hAnsi="宋体" w:hint="eastAsia"/>
          <w:szCs w:val="21"/>
        </w:rPr>
      </w:pPr>
      <w:r>
        <w:rPr>
          <w:rFonts w:ascii="宋体" w:hAnsi="宋体" w:hint="eastAsia"/>
          <w:szCs w:val="21"/>
        </w:rPr>
        <w:t>3.易权通相关事宜按（【*】）执行：</w:t>
      </w:r>
    </w:p>
    <w:p w14:paraId="5707F5E5" w14:textId="77777777" w:rsidR="00FD647F" w:rsidRDefault="00000000">
      <w:pPr>
        <w:spacing w:line="360" w:lineRule="auto"/>
        <w:ind w:rightChars="50" w:right="105" w:firstLineChars="200" w:firstLine="420"/>
        <w:rPr>
          <w:rFonts w:ascii="宋体" w:hAnsi="宋体" w:hint="eastAsia"/>
          <w:szCs w:val="21"/>
        </w:rPr>
      </w:pPr>
      <w:r>
        <w:rPr>
          <w:rFonts w:ascii="宋体" w:hAnsi="宋体" w:hint="eastAsia"/>
          <w:szCs w:val="21"/>
        </w:rPr>
        <w:t>(1)不适用本合同。</w:t>
      </w:r>
    </w:p>
    <w:p w14:paraId="5CB91BFB" w14:textId="15AF0F12" w:rsidR="00FD647F" w:rsidRDefault="00000000">
      <w:pPr>
        <w:spacing w:line="360" w:lineRule="auto"/>
        <w:ind w:rightChars="50" w:right="105" w:firstLineChars="200" w:firstLine="420"/>
        <w:rPr>
          <w:rFonts w:ascii="宋体" w:hAnsi="宋体" w:hint="eastAsia"/>
          <w:szCs w:val="21"/>
        </w:rPr>
      </w:pPr>
      <w:r>
        <w:rPr>
          <w:rFonts w:ascii="宋体" w:hAnsi="宋体" w:hint="eastAsia"/>
          <w:szCs w:val="21"/>
        </w:rPr>
        <w:lastRenderedPageBreak/>
        <w:t>(2)甲方向乙方开立易权通（债权凭证）以确认债权债务关系，易权通（债权凭证）到期时，甲方电汇付款至易权通最终持有人（仅限易权通平台用户）账户以完成清偿（如易权通项下债权被转让给非平台用户的外部金融机构，该外部金融机构需认可该付款清偿方式）。</w:t>
      </w:r>
    </w:p>
    <w:bookmarkEnd w:id="2"/>
    <w:permEnd w:id="1173365002"/>
    <w:p w14:paraId="3185762D" w14:textId="77777777" w:rsidR="00FD647F" w:rsidRDefault="00000000">
      <w:pPr>
        <w:spacing w:line="360" w:lineRule="auto"/>
        <w:ind w:rightChars="50" w:right="105" w:firstLineChars="200" w:firstLine="422"/>
        <w:rPr>
          <w:rFonts w:ascii="宋体" w:hAnsi="宋体" w:hint="eastAsia"/>
          <w:b/>
          <w:szCs w:val="21"/>
        </w:rPr>
      </w:pPr>
      <w:r>
        <w:rPr>
          <w:rFonts w:ascii="宋体" w:hAnsi="宋体" w:hint="eastAsia"/>
          <w:b/>
          <w:szCs w:val="21"/>
        </w:rPr>
        <w:t>第五条</w:t>
      </w:r>
      <w:r>
        <w:rPr>
          <w:rFonts w:ascii="宋体" w:hAnsi="宋体"/>
          <w:b/>
          <w:szCs w:val="21"/>
        </w:rPr>
        <w:t xml:space="preserve"> </w:t>
      </w:r>
      <w:r>
        <w:rPr>
          <w:rFonts w:ascii="宋体" w:hAnsi="宋体" w:hint="eastAsia"/>
          <w:b/>
          <w:szCs w:val="21"/>
        </w:rPr>
        <w:t>保险费</w:t>
      </w:r>
    </w:p>
    <w:p w14:paraId="6EB9AC51" w14:textId="77777777" w:rsidR="00FD647F" w:rsidRDefault="00000000">
      <w:pPr>
        <w:spacing w:line="360" w:lineRule="auto"/>
        <w:ind w:rightChars="50" w:right="105" w:firstLineChars="200" w:firstLine="420"/>
        <w:rPr>
          <w:rFonts w:ascii="宋体" w:hAnsi="宋体" w:hint="eastAsia"/>
          <w:szCs w:val="21"/>
        </w:rPr>
      </w:pPr>
      <w:r>
        <w:rPr>
          <w:rFonts w:ascii="宋体" w:hAnsi="宋体" w:hint="eastAsia"/>
          <w:szCs w:val="21"/>
        </w:rPr>
        <w:t>保险</w:t>
      </w:r>
      <w:r>
        <w:rPr>
          <w:rFonts w:ascii="宋体" w:hAnsi="宋体"/>
          <w:szCs w:val="21"/>
        </w:rPr>
        <w:t>由</w:t>
      </w:r>
      <w:permStart w:id="800871420" w:edGrp="everyone"/>
      <w:r>
        <w:rPr>
          <w:rFonts w:ascii="宋体" w:hAnsi="宋体"/>
          <w:szCs w:val="21"/>
        </w:rPr>
        <w:t>（</w:t>
      </w:r>
      <w:r>
        <w:rPr>
          <w:rFonts w:ascii="宋体" w:hAnsi="宋体" w:hint="eastAsia"/>
          <w:szCs w:val="21"/>
        </w:rPr>
        <w:t xml:space="preserve"> </w:t>
      </w:r>
      <w:r>
        <w:rPr>
          <w:rFonts w:ascii="宋体" w:hAnsi="宋体"/>
          <w:szCs w:val="21"/>
        </w:rPr>
        <w:t xml:space="preserve">  </w:t>
      </w:r>
      <w:r>
        <w:rPr>
          <w:rFonts w:ascii="宋体" w:hAnsi="宋体" w:hint="eastAsia"/>
          <w:szCs w:val="21"/>
        </w:rPr>
        <w:t xml:space="preserve"> </w:t>
      </w:r>
      <w:r>
        <w:rPr>
          <w:rFonts w:ascii="宋体" w:hAnsi="宋体"/>
          <w:szCs w:val="21"/>
        </w:rPr>
        <w:t>）</w:t>
      </w:r>
      <w:permEnd w:id="800871420"/>
      <w:r>
        <w:rPr>
          <w:rFonts w:ascii="宋体" w:hAnsi="宋体"/>
          <w:szCs w:val="21"/>
        </w:rPr>
        <w:t>办理，保险费用由</w:t>
      </w:r>
      <w:permStart w:id="1298400561" w:edGrp="everyone"/>
      <w:r>
        <w:rPr>
          <w:rFonts w:ascii="宋体" w:hAnsi="宋体"/>
          <w:szCs w:val="21"/>
        </w:rPr>
        <w:t>（</w:t>
      </w:r>
      <w:r>
        <w:rPr>
          <w:rFonts w:ascii="宋体" w:hAnsi="宋体" w:hint="eastAsia"/>
          <w:szCs w:val="21"/>
        </w:rPr>
        <w:t xml:space="preserve"> </w:t>
      </w:r>
      <w:r>
        <w:rPr>
          <w:rFonts w:ascii="宋体" w:hAnsi="宋体"/>
          <w:szCs w:val="21"/>
        </w:rPr>
        <w:t xml:space="preserve">  </w:t>
      </w:r>
      <w:r>
        <w:rPr>
          <w:rFonts w:ascii="宋体" w:hAnsi="宋体" w:hint="eastAsia"/>
          <w:szCs w:val="21"/>
        </w:rPr>
        <w:t xml:space="preserve"> </w:t>
      </w:r>
      <w:r>
        <w:rPr>
          <w:rFonts w:ascii="宋体" w:hAnsi="宋体"/>
          <w:szCs w:val="21"/>
        </w:rPr>
        <w:t>）</w:t>
      </w:r>
      <w:permEnd w:id="1298400561"/>
      <w:r>
        <w:rPr>
          <w:rFonts w:ascii="宋体" w:hAnsi="宋体"/>
          <w:szCs w:val="21"/>
        </w:rPr>
        <w:t>承担。</w:t>
      </w:r>
      <w:r>
        <w:rPr>
          <w:rFonts w:ascii="宋体" w:hAnsi="宋体" w:hint="eastAsia"/>
          <w:szCs w:val="21"/>
        </w:rPr>
        <w:t xml:space="preserve">     </w:t>
      </w:r>
    </w:p>
    <w:p w14:paraId="156675E3" w14:textId="77777777" w:rsidR="00FD647F" w:rsidRDefault="00000000">
      <w:pPr>
        <w:spacing w:line="360" w:lineRule="auto"/>
        <w:ind w:rightChars="50" w:right="105" w:firstLineChars="200" w:firstLine="422"/>
        <w:rPr>
          <w:rFonts w:ascii="宋体" w:hAnsi="宋体" w:hint="eastAsia"/>
          <w:b/>
          <w:szCs w:val="21"/>
        </w:rPr>
      </w:pPr>
      <w:r>
        <w:rPr>
          <w:rFonts w:ascii="宋体" w:hAnsi="宋体" w:hint="eastAsia"/>
          <w:b/>
          <w:szCs w:val="21"/>
        </w:rPr>
        <w:t>第六条</w:t>
      </w:r>
      <w:r>
        <w:rPr>
          <w:rFonts w:ascii="宋体" w:hAnsi="宋体"/>
          <w:b/>
          <w:szCs w:val="21"/>
        </w:rPr>
        <w:t xml:space="preserve"> </w:t>
      </w:r>
      <w:r>
        <w:rPr>
          <w:rFonts w:ascii="宋体" w:hAnsi="宋体" w:hint="eastAsia"/>
          <w:b/>
          <w:szCs w:val="21"/>
        </w:rPr>
        <w:t>质量标准及保证期</w:t>
      </w:r>
    </w:p>
    <w:p w14:paraId="29E67643" w14:textId="77777777" w:rsidR="00FD647F" w:rsidRDefault="00000000">
      <w:pPr>
        <w:spacing w:line="360" w:lineRule="auto"/>
        <w:ind w:rightChars="50" w:right="105" w:firstLineChars="200" w:firstLine="420"/>
        <w:rPr>
          <w:rFonts w:ascii="宋体" w:hAnsi="宋体" w:hint="eastAsia"/>
          <w:b/>
          <w:szCs w:val="21"/>
        </w:rPr>
      </w:pPr>
      <w:r>
        <w:rPr>
          <w:rFonts w:ascii="宋体" w:hAnsi="宋体" w:hint="eastAsia"/>
          <w:szCs w:val="21"/>
        </w:rPr>
        <w:t>1.质量标准及主要技术指标按</w:t>
      </w:r>
      <w:permStart w:id="1124485286" w:edGrp="everyone"/>
      <w:r>
        <w:rPr>
          <w:rFonts w:ascii="宋体" w:hAnsi="宋体" w:hint="eastAsia"/>
          <w:szCs w:val="21"/>
        </w:rPr>
        <w:t>（  ）</w:t>
      </w:r>
      <w:permEnd w:id="1124485286"/>
      <w:r>
        <w:rPr>
          <w:rFonts w:ascii="宋体" w:hAnsi="宋体" w:hint="eastAsia"/>
          <w:szCs w:val="21"/>
        </w:rPr>
        <w:t>执行：</w:t>
      </w:r>
    </w:p>
    <w:p w14:paraId="5BBE2616" w14:textId="77777777" w:rsidR="00FD647F" w:rsidRDefault="00000000">
      <w:pPr>
        <w:spacing w:line="360" w:lineRule="auto"/>
        <w:ind w:rightChars="50" w:right="105" w:firstLineChars="200" w:firstLine="420"/>
        <w:rPr>
          <w:rFonts w:ascii="宋体" w:hAnsi="宋体" w:hint="eastAsia"/>
          <w:szCs w:val="21"/>
        </w:rPr>
      </w:pPr>
      <w:r>
        <w:rPr>
          <w:rFonts w:ascii="宋体" w:hAnsi="宋体" w:hint="eastAsia"/>
          <w:szCs w:val="21"/>
        </w:rPr>
        <w:t>（1）质量标准及主要技术指标（包含但不限于下列主要技术指标或参数）：</w:t>
      </w:r>
    </w:p>
    <w:tbl>
      <w:tblPr>
        <w:tblW w:w="99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1276"/>
        <w:gridCol w:w="1288"/>
        <w:gridCol w:w="1330"/>
        <w:gridCol w:w="1330"/>
        <w:gridCol w:w="3347"/>
      </w:tblGrid>
      <w:tr w:rsidR="00FD647F" w14:paraId="37C7B47C" w14:textId="77777777">
        <w:trPr>
          <w:trHeight w:val="512"/>
          <w:jc w:val="center"/>
        </w:trPr>
        <w:tc>
          <w:tcPr>
            <w:tcW w:w="1413" w:type="dxa"/>
          </w:tcPr>
          <w:p w14:paraId="72CB3E58" w14:textId="77777777" w:rsidR="00FD647F" w:rsidRDefault="00000000">
            <w:pPr>
              <w:widowControl/>
              <w:autoSpaceDE w:val="0"/>
              <w:autoSpaceDN w:val="0"/>
              <w:adjustRightInd w:val="0"/>
              <w:spacing w:line="360" w:lineRule="auto"/>
              <w:ind w:rightChars="50" w:right="105"/>
              <w:jc w:val="center"/>
              <w:rPr>
                <w:rFonts w:ascii="宋体" w:hAnsi="宋体" w:hint="eastAsia"/>
                <w:kern w:val="0"/>
                <w:szCs w:val="21"/>
                <w:lang w:val="de-DE"/>
              </w:rPr>
            </w:pPr>
            <w:r>
              <w:rPr>
                <w:rFonts w:ascii="宋体" w:hAnsi="宋体" w:hint="eastAsia"/>
                <w:kern w:val="0"/>
                <w:szCs w:val="21"/>
                <w:lang w:val="de-DE"/>
              </w:rPr>
              <w:t>序号</w:t>
            </w:r>
          </w:p>
        </w:tc>
        <w:tc>
          <w:tcPr>
            <w:tcW w:w="1276" w:type="dxa"/>
          </w:tcPr>
          <w:p w14:paraId="682A92FE" w14:textId="77777777" w:rsidR="00FD647F" w:rsidRDefault="00000000">
            <w:pPr>
              <w:widowControl/>
              <w:autoSpaceDE w:val="0"/>
              <w:autoSpaceDN w:val="0"/>
              <w:adjustRightInd w:val="0"/>
              <w:spacing w:line="360" w:lineRule="auto"/>
              <w:ind w:rightChars="50" w:right="105"/>
              <w:jc w:val="center"/>
              <w:rPr>
                <w:rFonts w:ascii="宋体" w:hAnsi="宋体" w:hint="eastAsia"/>
                <w:kern w:val="0"/>
                <w:szCs w:val="21"/>
                <w:lang w:val="de-DE"/>
              </w:rPr>
            </w:pPr>
            <w:r>
              <w:rPr>
                <w:rFonts w:ascii="宋体" w:hAnsi="宋体" w:hint="eastAsia"/>
                <w:kern w:val="0"/>
                <w:szCs w:val="21"/>
                <w:lang w:val="de-DE"/>
              </w:rPr>
              <w:t>货物名称</w:t>
            </w:r>
          </w:p>
        </w:tc>
        <w:tc>
          <w:tcPr>
            <w:tcW w:w="1288" w:type="dxa"/>
          </w:tcPr>
          <w:p w14:paraId="34DC3327" w14:textId="77777777" w:rsidR="00FD647F" w:rsidRDefault="00000000">
            <w:pPr>
              <w:widowControl/>
              <w:autoSpaceDE w:val="0"/>
              <w:autoSpaceDN w:val="0"/>
              <w:adjustRightInd w:val="0"/>
              <w:spacing w:line="360" w:lineRule="auto"/>
              <w:ind w:rightChars="50" w:right="105"/>
              <w:jc w:val="center"/>
              <w:rPr>
                <w:rFonts w:ascii="宋体" w:hAnsi="宋体" w:hint="eastAsia"/>
                <w:kern w:val="0"/>
                <w:szCs w:val="21"/>
                <w:lang w:val="de-DE"/>
              </w:rPr>
            </w:pPr>
            <w:r>
              <w:rPr>
                <w:rFonts w:ascii="宋体" w:hAnsi="宋体" w:hint="eastAsia"/>
                <w:kern w:val="0"/>
                <w:szCs w:val="21"/>
                <w:lang w:val="de-DE"/>
              </w:rPr>
              <w:t>执行标准</w:t>
            </w:r>
          </w:p>
        </w:tc>
        <w:tc>
          <w:tcPr>
            <w:tcW w:w="0" w:type="auto"/>
          </w:tcPr>
          <w:p w14:paraId="1E8350D4" w14:textId="77777777" w:rsidR="00FD647F" w:rsidRDefault="00000000">
            <w:pPr>
              <w:widowControl/>
              <w:autoSpaceDE w:val="0"/>
              <w:autoSpaceDN w:val="0"/>
              <w:adjustRightInd w:val="0"/>
              <w:spacing w:line="360" w:lineRule="auto"/>
              <w:ind w:rightChars="50" w:right="105"/>
              <w:jc w:val="center"/>
              <w:rPr>
                <w:rFonts w:ascii="宋体" w:hAnsi="宋体" w:hint="eastAsia"/>
                <w:kern w:val="0"/>
                <w:szCs w:val="21"/>
                <w:lang w:val="de-DE"/>
              </w:rPr>
            </w:pPr>
            <w:r>
              <w:rPr>
                <w:rFonts w:ascii="宋体" w:hAnsi="宋体" w:hint="eastAsia"/>
                <w:kern w:val="0"/>
                <w:szCs w:val="21"/>
                <w:lang w:val="de-DE"/>
              </w:rPr>
              <w:t>标准编号</w:t>
            </w:r>
          </w:p>
        </w:tc>
        <w:tc>
          <w:tcPr>
            <w:tcW w:w="0" w:type="auto"/>
          </w:tcPr>
          <w:p w14:paraId="7B338095" w14:textId="77777777" w:rsidR="00FD647F" w:rsidRDefault="00000000">
            <w:pPr>
              <w:widowControl/>
              <w:autoSpaceDE w:val="0"/>
              <w:autoSpaceDN w:val="0"/>
              <w:adjustRightInd w:val="0"/>
              <w:spacing w:line="360" w:lineRule="auto"/>
              <w:ind w:rightChars="50" w:right="105"/>
              <w:jc w:val="center"/>
              <w:rPr>
                <w:rFonts w:ascii="宋体" w:hAnsi="宋体" w:hint="eastAsia"/>
                <w:kern w:val="0"/>
                <w:szCs w:val="21"/>
                <w:lang w:val="de-DE"/>
              </w:rPr>
            </w:pPr>
            <w:r>
              <w:rPr>
                <w:rFonts w:ascii="宋体" w:hAnsi="宋体" w:hint="eastAsia"/>
                <w:kern w:val="0"/>
                <w:szCs w:val="21"/>
                <w:lang w:val="de-DE"/>
              </w:rPr>
              <w:t>标准名称</w:t>
            </w:r>
          </w:p>
        </w:tc>
        <w:tc>
          <w:tcPr>
            <w:tcW w:w="3347" w:type="dxa"/>
          </w:tcPr>
          <w:p w14:paraId="3B3C3C70" w14:textId="77777777" w:rsidR="00FD647F" w:rsidRDefault="00000000">
            <w:pPr>
              <w:widowControl/>
              <w:autoSpaceDE w:val="0"/>
              <w:autoSpaceDN w:val="0"/>
              <w:adjustRightInd w:val="0"/>
              <w:spacing w:line="360" w:lineRule="auto"/>
              <w:ind w:rightChars="50" w:right="105"/>
              <w:jc w:val="center"/>
              <w:rPr>
                <w:rFonts w:ascii="宋体" w:hAnsi="宋体" w:hint="eastAsia"/>
                <w:kern w:val="0"/>
                <w:szCs w:val="21"/>
                <w:lang w:val="de-DE"/>
              </w:rPr>
            </w:pPr>
            <w:r>
              <w:rPr>
                <w:rFonts w:ascii="宋体" w:hAnsi="宋体" w:hint="eastAsia"/>
                <w:kern w:val="0"/>
                <w:szCs w:val="21"/>
                <w:lang w:val="de-DE"/>
              </w:rPr>
              <w:t>主要技术指标或参数</w:t>
            </w:r>
          </w:p>
        </w:tc>
      </w:tr>
      <w:tr w:rsidR="00FD647F" w14:paraId="03439B05" w14:textId="77777777">
        <w:trPr>
          <w:trHeight w:val="528"/>
          <w:jc w:val="center"/>
        </w:trPr>
        <w:tc>
          <w:tcPr>
            <w:tcW w:w="1413" w:type="dxa"/>
          </w:tcPr>
          <w:p w14:paraId="6C5789B3" w14:textId="77777777" w:rsidR="00FD647F" w:rsidRDefault="00000000">
            <w:pPr>
              <w:widowControl/>
              <w:autoSpaceDE w:val="0"/>
              <w:autoSpaceDN w:val="0"/>
              <w:adjustRightInd w:val="0"/>
              <w:spacing w:line="360" w:lineRule="auto"/>
              <w:ind w:rightChars="50" w:right="105"/>
              <w:jc w:val="left"/>
              <w:rPr>
                <w:rFonts w:ascii="宋体" w:hAnsi="宋体" w:hint="eastAsia"/>
                <w:kern w:val="0"/>
                <w:szCs w:val="21"/>
                <w:lang w:val="de-DE"/>
              </w:rPr>
            </w:pPr>
            <w:permStart w:id="614815513" w:edGrp="everyone" w:colFirst="0" w:colLast="0"/>
            <w:permStart w:id="963254611" w:edGrp="everyone" w:colFirst="1" w:colLast="1"/>
            <w:permStart w:id="1944540078" w:edGrp="everyone" w:colFirst="3" w:colLast="3"/>
            <w:permStart w:id="930821498" w:edGrp="everyone" w:colFirst="4" w:colLast="4"/>
            <w:permStart w:id="1094459235" w:edGrp="everyone" w:colFirst="5" w:colLast="5"/>
            <w:r>
              <w:rPr>
                <w:rFonts w:ascii="宋体" w:hAnsi="宋体"/>
                <w:kern w:val="0"/>
                <w:szCs w:val="21"/>
                <w:lang w:val="de-DE"/>
              </w:rPr>
              <w:t xml:space="preserve">         </w:t>
            </w:r>
          </w:p>
        </w:tc>
        <w:tc>
          <w:tcPr>
            <w:tcW w:w="1276" w:type="dxa"/>
          </w:tcPr>
          <w:p w14:paraId="24AFB11A" w14:textId="77777777" w:rsidR="00FD647F" w:rsidRDefault="00000000">
            <w:pPr>
              <w:widowControl/>
              <w:autoSpaceDE w:val="0"/>
              <w:autoSpaceDN w:val="0"/>
              <w:adjustRightInd w:val="0"/>
              <w:spacing w:line="360" w:lineRule="auto"/>
              <w:ind w:left="238" w:rightChars="50" w:right="105"/>
              <w:jc w:val="left"/>
              <w:rPr>
                <w:rFonts w:ascii="宋体" w:hAnsi="宋体" w:hint="eastAsia"/>
                <w:kern w:val="0"/>
                <w:szCs w:val="21"/>
                <w:lang w:val="de-DE"/>
              </w:rPr>
            </w:pPr>
            <w:r>
              <w:rPr>
                <w:rFonts w:ascii="宋体" w:hAnsi="宋体"/>
                <w:kern w:val="0"/>
                <w:szCs w:val="21"/>
                <w:lang w:val="de-DE"/>
              </w:rPr>
              <w:t xml:space="preserve">      </w:t>
            </w:r>
          </w:p>
        </w:tc>
        <w:tc>
          <w:tcPr>
            <w:tcW w:w="1288" w:type="dxa"/>
          </w:tcPr>
          <w:p w14:paraId="603EFA8D" w14:textId="77777777" w:rsidR="00FD647F" w:rsidRDefault="00000000">
            <w:pPr>
              <w:widowControl/>
              <w:autoSpaceDE w:val="0"/>
              <w:autoSpaceDN w:val="0"/>
              <w:adjustRightInd w:val="0"/>
              <w:spacing w:line="360" w:lineRule="auto"/>
              <w:ind w:rightChars="50" w:right="105"/>
              <w:jc w:val="left"/>
              <w:rPr>
                <w:rFonts w:ascii="宋体" w:hAnsi="宋体" w:hint="eastAsia"/>
                <w:kern w:val="0"/>
                <w:szCs w:val="21"/>
                <w:lang w:val="de-DE"/>
              </w:rPr>
            </w:pPr>
            <w:permStart w:id="2108587429" w:edGrp="everyone"/>
            <w:r>
              <w:rPr>
                <w:rFonts w:ascii="宋体" w:hAnsi="宋体" w:hint="eastAsia"/>
                <w:kern w:val="0"/>
                <w:szCs w:val="21"/>
                <w:lang w:val="de-DE"/>
              </w:rPr>
              <w:t xml:space="preserve"> </w:t>
            </w:r>
            <w:r>
              <w:rPr>
                <w:rFonts w:ascii="宋体" w:hAnsi="宋体"/>
                <w:kern w:val="0"/>
                <w:szCs w:val="21"/>
                <w:lang w:val="de-DE"/>
              </w:rPr>
              <w:t xml:space="preserve">     </w:t>
            </w:r>
            <w:permEnd w:id="2108587429"/>
          </w:p>
        </w:tc>
        <w:tc>
          <w:tcPr>
            <w:tcW w:w="0" w:type="auto"/>
          </w:tcPr>
          <w:p w14:paraId="765BD805" w14:textId="77777777" w:rsidR="00FD647F" w:rsidRDefault="00FD647F">
            <w:pPr>
              <w:widowControl/>
              <w:autoSpaceDE w:val="0"/>
              <w:autoSpaceDN w:val="0"/>
              <w:adjustRightInd w:val="0"/>
              <w:spacing w:line="360" w:lineRule="auto"/>
              <w:ind w:left="238" w:rightChars="50" w:right="105"/>
              <w:jc w:val="left"/>
              <w:rPr>
                <w:rFonts w:ascii="宋体" w:hAnsi="宋体" w:hint="eastAsia"/>
                <w:kern w:val="0"/>
                <w:szCs w:val="21"/>
                <w:lang w:val="de-DE"/>
              </w:rPr>
            </w:pPr>
          </w:p>
        </w:tc>
        <w:tc>
          <w:tcPr>
            <w:tcW w:w="0" w:type="auto"/>
          </w:tcPr>
          <w:p w14:paraId="01A893FD" w14:textId="77777777" w:rsidR="00FD647F" w:rsidRDefault="00FD647F">
            <w:pPr>
              <w:widowControl/>
              <w:autoSpaceDE w:val="0"/>
              <w:autoSpaceDN w:val="0"/>
              <w:adjustRightInd w:val="0"/>
              <w:spacing w:line="360" w:lineRule="auto"/>
              <w:ind w:left="238" w:rightChars="50" w:right="105"/>
              <w:jc w:val="left"/>
              <w:rPr>
                <w:rFonts w:ascii="宋体" w:hAnsi="宋体" w:hint="eastAsia"/>
                <w:kern w:val="0"/>
                <w:szCs w:val="21"/>
                <w:lang w:val="de-DE"/>
              </w:rPr>
            </w:pPr>
          </w:p>
        </w:tc>
        <w:tc>
          <w:tcPr>
            <w:tcW w:w="3347" w:type="dxa"/>
          </w:tcPr>
          <w:p w14:paraId="5D03A183" w14:textId="77777777" w:rsidR="00FD647F" w:rsidRDefault="00FD647F">
            <w:pPr>
              <w:widowControl/>
              <w:autoSpaceDE w:val="0"/>
              <w:autoSpaceDN w:val="0"/>
              <w:adjustRightInd w:val="0"/>
              <w:spacing w:line="360" w:lineRule="auto"/>
              <w:ind w:left="238" w:rightChars="50" w:right="105"/>
              <w:jc w:val="left"/>
              <w:rPr>
                <w:rFonts w:ascii="宋体" w:hAnsi="宋体" w:hint="eastAsia"/>
                <w:kern w:val="0"/>
                <w:szCs w:val="21"/>
                <w:lang w:val="de-DE"/>
              </w:rPr>
            </w:pPr>
          </w:p>
        </w:tc>
      </w:tr>
    </w:tbl>
    <w:permEnd w:id="614815513"/>
    <w:permEnd w:id="963254611"/>
    <w:permEnd w:id="1944540078"/>
    <w:permEnd w:id="930821498"/>
    <w:permEnd w:id="1094459235"/>
    <w:p w14:paraId="03FE41F6" w14:textId="77777777" w:rsidR="00FD647F" w:rsidRDefault="00000000">
      <w:pPr>
        <w:spacing w:line="360" w:lineRule="auto"/>
        <w:ind w:rightChars="50" w:right="105" w:firstLineChars="200" w:firstLine="420"/>
        <w:jc w:val="left"/>
        <w:rPr>
          <w:rFonts w:ascii="宋体" w:hAnsi="宋体" w:hint="eastAsia"/>
          <w:szCs w:val="21"/>
        </w:rPr>
      </w:pPr>
      <w:r>
        <w:rPr>
          <w:rFonts w:ascii="宋体" w:hAnsi="宋体" w:hint="eastAsia"/>
          <w:szCs w:val="21"/>
        </w:rPr>
        <w:t>（2）质量标准及主要技术指标见附件</w:t>
      </w:r>
      <w:permStart w:id="1132548049" w:edGrp="everyone"/>
      <w:r>
        <w:rPr>
          <w:rFonts w:ascii="宋体" w:hAnsi="宋体" w:hint="eastAsia"/>
          <w:szCs w:val="21"/>
          <w:u w:val="single"/>
        </w:rPr>
        <w:t xml:space="preserve">                      </w:t>
      </w:r>
      <w:permEnd w:id="1132548049"/>
      <w:r>
        <w:rPr>
          <w:rFonts w:ascii="宋体" w:hAnsi="宋体" w:hint="eastAsia"/>
          <w:szCs w:val="21"/>
        </w:rPr>
        <w:t>。</w:t>
      </w:r>
    </w:p>
    <w:p w14:paraId="23BCA4BC" w14:textId="77777777" w:rsidR="00FD647F" w:rsidRDefault="00000000">
      <w:pPr>
        <w:spacing w:line="360" w:lineRule="auto"/>
        <w:ind w:rightChars="50" w:right="105" w:firstLineChars="200" w:firstLine="420"/>
        <w:jc w:val="left"/>
        <w:rPr>
          <w:rFonts w:ascii="宋体" w:hAnsi="宋体" w:hint="eastAsia"/>
          <w:szCs w:val="21"/>
        </w:rPr>
      </w:pPr>
      <w:r>
        <w:rPr>
          <w:rFonts w:ascii="宋体" w:hAnsi="宋体" w:hint="eastAsia"/>
          <w:szCs w:val="21"/>
        </w:rPr>
        <w:t>2.质量保证期按（</w:t>
      </w:r>
      <w:permStart w:id="211976037" w:edGrp="everyone"/>
      <w:r>
        <w:rPr>
          <w:rFonts w:ascii="宋体" w:hAnsi="宋体" w:hint="eastAsia"/>
          <w:szCs w:val="21"/>
        </w:rPr>
        <w:t xml:space="preserve">  </w:t>
      </w:r>
      <w:permEnd w:id="211976037"/>
      <w:r>
        <w:rPr>
          <w:rFonts w:ascii="宋体" w:hAnsi="宋体" w:hint="eastAsia"/>
          <w:szCs w:val="21"/>
        </w:rPr>
        <w:t>）执行：</w:t>
      </w:r>
    </w:p>
    <w:p w14:paraId="01C64824" w14:textId="77777777" w:rsidR="00FD647F" w:rsidRDefault="00000000">
      <w:pPr>
        <w:spacing w:line="360" w:lineRule="auto"/>
        <w:ind w:rightChars="50" w:right="105" w:firstLineChars="200" w:firstLine="420"/>
        <w:rPr>
          <w:rFonts w:ascii="宋体" w:hAnsi="宋体" w:hint="eastAsia"/>
          <w:szCs w:val="21"/>
        </w:rPr>
      </w:pPr>
      <w:r>
        <w:rPr>
          <w:rFonts w:ascii="宋体" w:hAnsi="宋体" w:hint="eastAsia"/>
          <w:szCs w:val="21"/>
        </w:rPr>
        <w:t>（1）货物交付后（</w:t>
      </w:r>
      <w:permStart w:id="67725305" w:edGrp="everyone"/>
      <w:r>
        <w:rPr>
          <w:rFonts w:ascii="宋体" w:hAnsi="宋体" w:hint="eastAsia"/>
          <w:szCs w:val="21"/>
        </w:rPr>
        <w:t xml:space="preserve">  </w:t>
      </w:r>
      <w:permEnd w:id="67725305"/>
      <w:r>
        <w:rPr>
          <w:rFonts w:ascii="宋体" w:hAnsi="宋体" w:hint="eastAsia"/>
          <w:szCs w:val="21"/>
        </w:rPr>
        <w:t>）个月；（2）正常运行</w:t>
      </w:r>
      <w:permStart w:id="507381947" w:edGrp="everyone"/>
      <w:r>
        <w:rPr>
          <w:rFonts w:ascii="宋体" w:hAnsi="宋体" w:hint="eastAsia"/>
          <w:szCs w:val="21"/>
        </w:rPr>
        <w:t xml:space="preserve">    </w:t>
      </w:r>
      <w:permEnd w:id="507381947"/>
      <w:r>
        <w:rPr>
          <w:rFonts w:ascii="宋体" w:hAnsi="宋体" w:hint="eastAsia"/>
          <w:szCs w:val="21"/>
        </w:rPr>
        <w:t>个月；（3）验收合格之日起（</w:t>
      </w:r>
      <w:permStart w:id="1274836157" w:edGrp="everyone"/>
      <w:r>
        <w:rPr>
          <w:rFonts w:ascii="宋体" w:hAnsi="宋体" w:hint="eastAsia"/>
          <w:szCs w:val="21"/>
        </w:rPr>
        <w:t xml:space="preserve">  </w:t>
      </w:r>
      <w:permEnd w:id="1274836157"/>
      <w:r>
        <w:rPr>
          <w:rFonts w:ascii="宋体" w:hAnsi="宋体" w:hint="eastAsia"/>
          <w:szCs w:val="21"/>
        </w:rPr>
        <w:t>）个月；（4）其他（</w:t>
      </w:r>
      <w:permStart w:id="10701751" w:edGrp="everyone"/>
      <w:r>
        <w:rPr>
          <w:rFonts w:ascii="宋体" w:hAnsi="宋体" w:hint="eastAsia"/>
          <w:szCs w:val="21"/>
        </w:rPr>
        <w:t xml:space="preserve">  </w:t>
      </w:r>
      <w:permEnd w:id="10701751"/>
      <w:r>
        <w:rPr>
          <w:rFonts w:ascii="宋体" w:hAnsi="宋体" w:hint="eastAsia"/>
          <w:szCs w:val="21"/>
        </w:rPr>
        <w:t>）。</w:t>
      </w:r>
    </w:p>
    <w:p w14:paraId="76995709" w14:textId="77777777" w:rsidR="00FD647F" w:rsidRDefault="00000000">
      <w:pPr>
        <w:spacing w:line="360" w:lineRule="auto"/>
        <w:ind w:rightChars="50" w:right="105" w:firstLineChars="200" w:firstLine="420"/>
        <w:rPr>
          <w:rFonts w:ascii="宋体" w:hAnsi="宋体" w:hint="eastAsia"/>
          <w:szCs w:val="21"/>
        </w:rPr>
      </w:pPr>
      <w:r>
        <w:rPr>
          <w:rFonts w:ascii="宋体" w:hAnsi="宋体" w:hint="eastAsia"/>
          <w:szCs w:val="21"/>
        </w:rPr>
        <w:t>3.乙方提供的产品应附质检报告单和/或质量保证书，产品须符合技术附件的要求（如有）。</w:t>
      </w:r>
    </w:p>
    <w:p w14:paraId="231911D8" w14:textId="77777777" w:rsidR="00FD647F" w:rsidRDefault="00000000">
      <w:pPr>
        <w:spacing w:line="360" w:lineRule="auto"/>
        <w:ind w:rightChars="50" w:right="105" w:firstLineChars="200" w:firstLine="420"/>
        <w:rPr>
          <w:rFonts w:ascii="宋体" w:hAnsi="宋体" w:hint="eastAsia"/>
          <w:szCs w:val="21"/>
        </w:rPr>
      </w:pPr>
      <w:r>
        <w:rPr>
          <w:rFonts w:ascii="宋体" w:hAnsi="宋体" w:hint="eastAsia"/>
          <w:szCs w:val="21"/>
        </w:rPr>
        <w:t>4.如果乙方知道或者应当知道所出卖货物存在质量缺陷，所承担的质量保证期限不受前款质量保证期限的约束，应依法承担相应责任。</w:t>
      </w:r>
    </w:p>
    <w:p w14:paraId="5C2E3EFA" w14:textId="77777777" w:rsidR="00FD647F" w:rsidRDefault="00000000">
      <w:pPr>
        <w:spacing w:line="360" w:lineRule="auto"/>
        <w:ind w:rightChars="50" w:right="105" w:firstLineChars="200" w:firstLine="422"/>
        <w:rPr>
          <w:rFonts w:ascii="宋体" w:hAnsi="宋体" w:hint="eastAsia"/>
          <w:b/>
          <w:szCs w:val="21"/>
        </w:rPr>
      </w:pPr>
      <w:r>
        <w:rPr>
          <w:rFonts w:ascii="宋体" w:hAnsi="宋体" w:hint="eastAsia"/>
          <w:b/>
          <w:szCs w:val="21"/>
        </w:rPr>
        <w:t>第七条</w:t>
      </w:r>
      <w:r>
        <w:rPr>
          <w:rFonts w:ascii="宋体" w:hAnsi="宋体"/>
          <w:b/>
          <w:szCs w:val="21"/>
        </w:rPr>
        <w:t xml:space="preserve"> </w:t>
      </w:r>
      <w:r>
        <w:rPr>
          <w:rFonts w:ascii="宋体" w:hAnsi="宋体" w:hint="eastAsia"/>
          <w:b/>
          <w:szCs w:val="21"/>
        </w:rPr>
        <w:t>附件及份数</w:t>
      </w:r>
    </w:p>
    <w:p w14:paraId="0C33CD07" w14:textId="77777777" w:rsidR="00FD647F" w:rsidRDefault="00000000">
      <w:pPr>
        <w:spacing w:line="360" w:lineRule="auto"/>
        <w:ind w:rightChars="50" w:right="105" w:firstLineChars="200" w:firstLine="420"/>
        <w:rPr>
          <w:rFonts w:ascii="宋体" w:hAnsi="宋体" w:hint="eastAsia"/>
          <w:szCs w:val="21"/>
        </w:rPr>
      </w:pPr>
      <w:r>
        <w:rPr>
          <w:rFonts w:ascii="宋体" w:hAnsi="宋体"/>
          <w:szCs w:val="21"/>
        </w:rPr>
        <w:t>1.</w:t>
      </w:r>
      <w:r>
        <w:rPr>
          <w:rFonts w:ascii="宋体" w:hAnsi="宋体" w:hint="eastAsia"/>
          <w:szCs w:val="21"/>
        </w:rPr>
        <w:t>本合同由正文，后附《合同条款及规则》、分项报价（如有）、技术协议（如有）组成，并具有同等法律效力。</w:t>
      </w:r>
    </w:p>
    <w:p w14:paraId="4FAF4C89" w14:textId="77777777" w:rsidR="00FD647F" w:rsidRDefault="00000000">
      <w:pPr>
        <w:spacing w:line="360" w:lineRule="auto"/>
        <w:ind w:rightChars="50" w:right="105" w:firstLineChars="200" w:firstLine="420"/>
        <w:rPr>
          <w:rFonts w:ascii="宋体" w:hAnsi="宋体" w:hint="eastAsia"/>
          <w:szCs w:val="21"/>
        </w:rPr>
      </w:pPr>
      <w:r>
        <w:rPr>
          <w:rFonts w:ascii="宋体" w:hAnsi="宋体"/>
          <w:szCs w:val="21"/>
        </w:rPr>
        <w:t>2.</w:t>
      </w:r>
      <w:permStart w:id="1389322144" w:edGrp="everyone"/>
      <w:r>
        <w:rPr>
          <w:rFonts w:ascii="宋体" w:hAnsi="宋体" w:hint="eastAsia"/>
          <w:szCs w:val="21"/>
        </w:rPr>
        <w:t>本合同需经双方法定代表人或者有签署权限的授权代表签字并加盖双方合同专用章或公章。合同有效期自【请填写序号】至【*年*月*日】。</w:t>
      </w:r>
    </w:p>
    <w:p w14:paraId="1A608984" w14:textId="77777777" w:rsidR="00FD647F" w:rsidRDefault="00000000">
      <w:pPr>
        <w:spacing w:line="360" w:lineRule="auto"/>
        <w:ind w:rightChars="50" w:right="105" w:firstLineChars="200" w:firstLine="420"/>
        <w:rPr>
          <w:rFonts w:ascii="宋体" w:hAnsi="宋体" w:hint="eastAsia"/>
          <w:szCs w:val="21"/>
        </w:rPr>
      </w:pPr>
      <w:r>
        <w:rPr>
          <w:rFonts w:ascii="宋体" w:hAnsi="宋体" w:hint="eastAsia"/>
          <w:szCs w:val="21"/>
        </w:rPr>
        <w:t>（1）签字盖章之日起生效</w:t>
      </w:r>
    </w:p>
    <w:p w14:paraId="109CD23F" w14:textId="77777777" w:rsidR="00FD647F" w:rsidRDefault="00000000">
      <w:pPr>
        <w:spacing w:line="360" w:lineRule="auto"/>
        <w:ind w:rightChars="50" w:right="105" w:firstLineChars="200" w:firstLine="420"/>
        <w:rPr>
          <w:rFonts w:ascii="宋体" w:hAnsi="宋体" w:hint="eastAsia"/>
          <w:szCs w:val="21"/>
        </w:rPr>
      </w:pPr>
      <w:r>
        <w:rPr>
          <w:rFonts w:ascii="宋体" w:hAnsi="宋体" w:hint="eastAsia"/>
          <w:szCs w:val="21"/>
        </w:rPr>
        <w:t>（2）*年*月*日起生效。</w:t>
      </w:r>
    </w:p>
    <w:p w14:paraId="51BEC92F" w14:textId="38C278AB" w:rsidR="007375FD" w:rsidRPr="007375FD" w:rsidRDefault="00000000" w:rsidP="0009519C">
      <w:pPr>
        <w:spacing w:line="360" w:lineRule="auto"/>
        <w:ind w:rightChars="50" w:right="105" w:firstLineChars="200" w:firstLine="420"/>
        <w:rPr>
          <w:rFonts w:ascii="宋体" w:hAnsi="宋体" w:hint="eastAsia"/>
          <w:szCs w:val="21"/>
        </w:rPr>
      </w:pPr>
      <w:bookmarkStart w:id="3" w:name="FDZHTQYYDTK0002"/>
      <w:r>
        <w:rPr>
          <w:rFonts w:ascii="宋体" w:hAnsi="宋体" w:hint="eastAsia"/>
          <w:szCs w:val="21"/>
        </w:rPr>
        <w:t>3.本合同正本一式【*】份，甲方执【*】，乙方执【*】份，均具有相同法律效力，合同未尽事宜，双方另行签订补充协议，补充协议是本合同的组成部分。</w:t>
      </w:r>
      <w:bookmarkEnd w:id="3"/>
      <w:permEnd w:id="1389322144"/>
    </w:p>
    <w:p w14:paraId="6E34AC08" w14:textId="77777777" w:rsidR="00FD647F" w:rsidRDefault="00000000">
      <w:pPr>
        <w:spacing w:line="360" w:lineRule="auto"/>
        <w:ind w:rightChars="50" w:right="105" w:firstLineChars="200" w:firstLine="420"/>
        <w:rPr>
          <w:rFonts w:ascii="宋体" w:hAnsi="宋体" w:hint="eastAsia"/>
          <w:szCs w:val="21"/>
        </w:rPr>
      </w:pPr>
      <w:bookmarkStart w:id="4" w:name="DZHTQYYDTK0001"/>
      <w:permStart w:id="321589002" w:edGrp="everyone"/>
      <w:r>
        <w:rPr>
          <w:rFonts w:ascii="宋体" w:hAnsi="宋体" w:hint="eastAsia"/>
          <w:szCs w:val="21"/>
        </w:rPr>
        <w:t>3.</w:t>
      </w:r>
      <w:permEnd w:id="321589002"/>
      <w:r>
        <w:rPr>
          <w:rFonts w:ascii="宋体" w:hAnsi="宋体" w:hint="eastAsia"/>
          <w:szCs w:val="21"/>
        </w:rPr>
        <w:t>【合同交易方（或各方）】明确授权其代理人代表【合同交易方（或各方）】在【中石化电子签约平台】进行注册，并通过CA证书进行签约。【合同交易方（或各方）】将妥善保管有关【中石化电子签约平台】的账户信息、密码以及CA证书。【合同交易方（或各方）】知晓且同意通过代理人密码登录账户后的所有操作视为【合同交易方（或各方）】的行为，【合同交易方（或各方）】承担由此产生的一切法律后果。【合同交易方（或各方）】的代理人包括在【中石化电子签约平台】完成认证并具有相应盖章、签字权限</w:t>
      </w:r>
      <w:r>
        <w:rPr>
          <w:rFonts w:ascii="宋体" w:hAnsi="宋体" w:hint="eastAsia"/>
          <w:szCs w:val="21"/>
        </w:rPr>
        <w:lastRenderedPageBreak/>
        <w:t>的管理员、盖章人或签名人。</w:t>
      </w:r>
    </w:p>
    <w:p w14:paraId="1FFB3F36" w14:textId="4BABEE67" w:rsidR="00FD647F" w:rsidRDefault="00000000">
      <w:pPr>
        <w:spacing w:line="360" w:lineRule="auto"/>
        <w:ind w:rightChars="50" w:right="105" w:firstLineChars="200" w:firstLine="420"/>
        <w:rPr>
          <w:rFonts w:ascii="宋体" w:hAnsi="宋体" w:hint="eastAsia"/>
          <w:szCs w:val="21"/>
        </w:rPr>
      </w:pPr>
      <w:r>
        <w:rPr>
          <w:rFonts w:ascii="宋体" w:hAnsi="宋体" w:hint="eastAsia"/>
          <w:szCs w:val="21"/>
        </w:rPr>
        <w:t>合同双方同意，本合同的签署将使用电子签名、电子合同。一方通过登陆电子签约平台，在相关电子合同通过CA证书进行电子签名的，视为一方有效签署合同。本合同在双方通过CA证书进行电子签名后生效。如各方的电子签名时间不一致的，以最后电子签名的时间为准。电子签名与在纸质合同上手写签名或者盖章具有同等的法律效力。</w:t>
      </w:r>
      <w:bookmarkEnd w:id="4"/>
      <w:permStart w:id="430246839" w:edGrp="everyone"/>
    </w:p>
    <w:p w14:paraId="129950A2" w14:textId="77777777" w:rsidR="00FF628E" w:rsidRDefault="00FF628E">
      <w:pPr>
        <w:spacing w:line="360" w:lineRule="auto"/>
        <w:ind w:rightChars="50" w:right="105" w:firstLineChars="200" w:firstLine="420"/>
        <w:rPr>
          <w:rFonts w:ascii="宋体" w:hAnsi="宋体" w:hint="eastAsia"/>
          <w:szCs w:val="21"/>
        </w:rPr>
      </w:pPr>
    </w:p>
    <w:tbl>
      <w:tblPr>
        <w:tblW w:w="0" w:type="auto"/>
        <w:jc w:val="center"/>
        <w:tblLook w:val="04A0" w:firstRow="1" w:lastRow="0" w:firstColumn="1" w:lastColumn="0" w:noHBand="0" w:noVBand="1"/>
      </w:tblPr>
      <w:tblGrid>
        <w:gridCol w:w="4996"/>
        <w:gridCol w:w="4460"/>
      </w:tblGrid>
      <w:tr w:rsidR="00FD647F" w14:paraId="595DA6A3" w14:textId="77777777">
        <w:trPr>
          <w:jc w:val="center"/>
        </w:trPr>
        <w:tc>
          <w:tcPr>
            <w:tcW w:w="4996" w:type="dxa"/>
          </w:tcPr>
          <w:permEnd w:id="430246839"/>
          <w:p w14:paraId="5FEEB732" w14:textId="77777777" w:rsidR="00FD647F" w:rsidRDefault="00000000">
            <w:pPr>
              <w:spacing w:line="360" w:lineRule="auto"/>
              <w:rPr>
                <w:rFonts w:ascii="宋体" w:hAnsi="宋体" w:hint="eastAsia"/>
                <w:b/>
                <w:szCs w:val="21"/>
                <w:u w:val="single"/>
              </w:rPr>
            </w:pPr>
            <w:r>
              <w:rPr>
                <w:rFonts w:ascii="宋体" w:hAnsi="宋体" w:hint="eastAsia"/>
                <w:b/>
                <w:szCs w:val="21"/>
              </w:rPr>
              <w:t xml:space="preserve">甲方（盖章）：  </w:t>
            </w:r>
            <w:sdt>
              <w:sdtPr>
                <w:rPr>
                  <w:rFonts w:ascii="宋体" w:hAnsi="宋体" w:hint="eastAsia"/>
                  <w:b/>
                  <w:szCs w:val="21"/>
                </w:rPr>
                <w:alias w:val="甲方签约主体"/>
                <w:tag w:val="BQP000039"/>
                <w:id w:val="-1811629628"/>
                <w:placeholder>
                  <w:docPart w:val="{b72318ab-167d-4ea5-b9a5-410b2ebec58d}"/>
                </w:placeholder>
                <w:showingPlcHdr/>
              </w:sdtPr>
              <w:sdtContent>
                <w:permStart w:id="620919353" w:edGrp="everyone"/>
                <w:r>
                  <w:rPr>
                    <w:rStyle w:val="ae"/>
                    <w:rFonts w:ascii="宋体" w:hAnsi="宋体" w:hint="eastAsia"/>
                    <w:color w:val="auto"/>
                  </w:rPr>
                  <w:t>单击或点击此处输入文字。</w:t>
                </w:r>
              </w:sdtContent>
            </w:sdt>
            <w:r>
              <w:rPr>
                <w:rFonts w:ascii="宋体" w:hAnsi="宋体" w:hint="eastAsia"/>
                <w:b/>
                <w:szCs w:val="21"/>
              </w:rPr>
              <w:t xml:space="preserve">    </w:t>
            </w:r>
            <w:permEnd w:id="620919353"/>
            <w:r>
              <w:rPr>
                <w:rFonts w:ascii="宋体" w:hAnsi="宋体" w:hint="eastAsia"/>
                <w:b/>
                <w:szCs w:val="21"/>
              </w:rPr>
              <w:t xml:space="preserve"> </w:t>
            </w:r>
          </w:p>
        </w:tc>
        <w:tc>
          <w:tcPr>
            <w:tcW w:w="4460" w:type="dxa"/>
          </w:tcPr>
          <w:p w14:paraId="421824E4" w14:textId="77777777" w:rsidR="00FD647F" w:rsidRDefault="00000000">
            <w:pPr>
              <w:spacing w:line="360" w:lineRule="auto"/>
              <w:rPr>
                <w:rFonts w:ascii="宋体" w:hAnsi="宋体" w:hint="eastAsia"/>
                <w:b/>
                <w:bCs/>
                <w:szCs w:val="21"/>
              </w:rPr>
            </w:pPr>
            <w:r>
              <w:rPr>
                <w:rFonts w:ascii="宋体" w:hAnsi="宋体" w:hint="eastAsia"/>
                <w:b/>
                <w:szCs w:val="21"/>
              </w:rPr>
              <w:t xml:space="preserve">乙方（盖章）： </w:t>
            </w:r>
            <w:sdt>
              <w:sdtPr>
                <w:rPr>
                  <w:rFonts w:ascii="宋体" w:hAnsi="宋体" w:hint="eastAsia"/>
                  <w:b/>
                  <w:szCs w:val="21"/>
                </w:rPr>
                <w:alias w:val="乙方签约主体"/>
                <w:tag w:val="BQP000044"/>
                <w:id w:val="108780594"/>
                <w:placeholder>
                  <w:docPart w:val="{b72318ab-167d-4ea5-b9a5-410b2ebec58d}"/>
                </w:placeholder>
                <w:showingPlcHdr/>
              </w:sdtPr>
              <w:sdtContent>
                <w:permStart w:id="371002995" w:edGrp="everyone"/>
                <w:r>
                  <w:rPr>
                    <w:rStyle w:val="ae"/>
                    <w:rFonts w:ascii="宋体" w:hAnsi="宋体" w:hint="eastAsia"/>
                    <w:color w:val="auto"/>
                  </w:rPr>
                  <w:t>单击或点击此处输入文字。</w:t>
                </w:r>
              </w:sdtContent>
            </w:sdt>
            <w:r>
              <w:rPr>
                <w:rFonts w:ascii="宋体" w:hAnsi="宋体" w:hint="eastAsia"/>
                <w:b/>
                <w:szCs w:val="21"/>
              </w:rPr>
              <w:t xml:space="preserve"> </w:t>
            </w:r>
            <w:permEnd w:id="371002995"/>
          </w:p>
        </w:tc>
      </w:tr>
      <w:tr w:rsidR="00FD647F" w14:paraId="02967BE2" w14:textId="77777777">
        <w:trPr>
          <w:jc w:val="center"/>
        </w:trPr>
        <w:tc>
          <w:tcPr>
            <w:tcW w:w="4996" w:type="dxa"/>
          </w:tcPr>
          <w:p w14:paraId="167372C0" w14:textId="77777777" w:rsidR="00FD647F" w:rsidRDefault="00FD647F">
            <w:pPr>
              <w:spacing w:line="360" w:lineRule="auto"/>
              <w:rPr>
                <w:rFonts w:ascii="宋体" w:hAnsi="宋体" w:hint="eastAsia"/>
                <w:b/>
                <w:szCs w:val="21"/>
                <w:u w:val="single"/>
              </w:rPr>
            </w:pPr>
          </w:p>
          <w:p w14:paraId="2B4DD126" w14:textId="77777777" w:rsidR="00FD647F" w:rsidRDefault="00FD647F">
            <w:pPr>
              <w:spacing w:line="360" w:lineRule="auto"/>
              <w:rPr>
                <w:rFonts w:ascii="宋体" w:hAnsi="宋体" w:hint="eastAsia"/>
                <w:b/>
                <w:szCs w:val="21"/>
                <w:u w:val="single"/>
              </w:rPr>
            </w:pPr>
          </w:p>
        </w:tc>
        <w:tc>
          <w:tcPr>
            <w:tcW w:w="4460" w:type="dxa"/>
          </w:tcPr>
          <w:p w14:paraId="669DB686" w14:textId="77777777" w:rsidR="00FD647F" w:rsidRDefault="00FD647F">
            <w:pPr>
              <w:spacing w:line="360" w:lineRule="auto"/>
              <w:rPr>
                <w:rFonts w:ascii="宋体" w:hAnsi="宋体" w:hint="eastAsia"/>
                <w:b/>
                <w:szCs w:val="21"/>
              </w:rPr>
            </w:pPr>
          </w:p>
        </w:tc>
      </w:tr>
      <w:tr w:rsidR="00FD647F" w14:paraId="2D423B1A" w14:textId="77777777">
        <w:trPr>
          <w:jc w:val="center"/>
        </w:trPr>
        <w:tc>
          <w:tcPr>
            <w:tcW w:w="4996" w:type="dxa"/>
          </w:tcPr>
          <w:p w14:paraId="6158D110" w14:textId="77777777" w:rsidR="00FD647F" w:rsidRDefault="00000000">
            <w:pPr>
              <w:spacing w:line="360" w:lineRule="auto"/>
              <w:rPr>
                <w:rFonts w:ascii="宋体" w:hAnsi="宋体" w:hint="eastAsia"/>
                <w:b/>
                <w:szCs w:val="21"/>
              </w:rPr>
            </w:pPr>
            <w:r>
              <w:rPr>
                <w:rFonts w:ascii="宋体" w:hAnsi="宋体"/>
                <w:b/>
                <w:szCs w:val="21"/>
              </w:rPr>
              <w:t>……………………………………………</w:t>
            </w:r>
          </w:p>
        </w:tc>
        <w:tc>
          <w:tcPr>
            <w:tcW w:w="4460" w:type="dxa"/>
          </w:tcPr>
          <w:p w14:paraId="58F02730" w14:textId="77777777" w:rsidR="00FD647F" w:rsidRDefault="00000000">
            <w:pPr>
              <w:spacing w:line="360" w:lineRule="auto"/>
              <w:rPr>
                <w:rFonts w:ascii="宋体" w:hAnsi="宋体" w:hint="eastAsia"/>
                <w:b/>
                <w:szCs w:val="21"/>
              </w:rPr>
            </w:pPr>
            <w:r>
              <w:rPr>
                <w:rFonts w:ascii="宋体" w:hAnsi="宋体"/>
                <w:b/>
                <w:szCs w:val="21"/>
              </w:rPr>
              <w:t>……………………………………………………</w:t>
            </w:r>
          </w:p>
        </w:tc>
      </w:tr>
      <w:tr w:rsidR="00FD647F" w14:paraId="46DA66C2" w14:textId="77777777">
        <w:trPr>
          <w:jc w:val="center"/>
        </w:trPr>
        <w:tc>
          <w:tcPr>
            <w:tcW w:w="4996" w:type="dxa"/>
          </w:tcPr>
          <w:p w14:paraId="362D2D2B" w14:textId="77777777" w:rsidR="00FD647F" w:rsidRDefault="00FD647F">
            <w:pPr>
              <w:spacing w:line="360" w:lineRule="auto"/>
              <w:rPr>
                <w:rFonts w:ascii="宋体" w:hAnsi="宋体" w:hint="eastAsia"/>
                <w:b/>
                <w:szCs w:val="21"/>
              </w:rPr>
            </w:pPr>
          </w:p>
        </w:tc>
        <w:tc>
          <w:tcPr>
            <w:tcW w:w="4460" w:type="dxa"/>
          </w:tcPr>
          <w:p w14:paraId="106E6F28" w14:textId="77777777" w:rsidR="00FD647F" w:rsidRDefault="00FD647F">
            <w:pPr>
              <w:spacing w:line="360" w:lineRule="auto"/>
              <w:rPr>
                <w:rFonts w:ascii="宋体" w:hAnsi="宋体" w:hint="eastAsia"/>
                <w:b/>
                <w:szCs w:val="21"/>
              </w:rPr>
            </w:pPr>
          </w:p>
        </w:tc>
      </w:tr>
      <w:tr w:rsidR="00FD647F" w14:paraId="472696D7" w14:textId="77777777">
        <w:trPr>
          <w:jc w:val="center"/>
        </w:trPr>
        <w:tc>
          <w:tcPr>
            <w:tcW w:w="4996" w:type="dxa"/>
          </w:tcPr>
          <w:p w14:paraId="2F52DB70" w14:textId="77777777" w:rsidR="00FD647F" w:rsidRDefault="00000000">
            <w:pPr>
              <w:spacing w:line="360" w:lineRule="auto"/>
              <w:rPr>
                <w:rFonts w:ascii="宋体" w:hAnsi="宋体" w:hint="eastAsia"/>
                <w:b/>
                <w:szCs w:val="21"/>
              </w:rPr>
            </w:pPr>
            <w:r>
              <w:rPr>
                <w:rFonts w:ascii="宋体" w:hAnsi="宋体" w:hint="eastAsia"/>
                <w:b/>
                <w:szCs w:val="21"/>
              </w:rPr>
              <w:t xml:space="preserve">法定代表人或授权代表（签字） </w:t>
            </w:r>
            <w:r>
              <w:rPr>
                <w:rFonts w:ascii="宋体" w:hAnsi="宋体"/>
                <w:b/>
                <w:szCs w:val="21"/>
              </w:rPr>
              <w:t xml:space="preserve"> </w:t>
            </w:r>
            <w:bookmarkStart w:id="5" w:name="JFQM"/>
            <w:bookmarkEnd w:id="5"/>
            <w:r>
              <w:rPr>
                <w:rFonts w:ascii="宋体" w:hAnsi="宋体"/>
                <w:b/>
                <w:szCs w:val="21"/>
              </w:rPr>
              <w:t xml:space="preserve">  </w:t>
            </w:r>
          </w:p>
        </w:tc>
        <w:tc>
          <w:tcPr>
            <w:tcW w:w="4460" w:type="dxa"/>
          </w:tcPr>
          <w:p w14:paraId="008B00D0" w14:textId="77777777" w:rsidR="00FD647F" w:rsidRDefault="00000000">
            <w:pPr>
              <w:spacing w:line="360" w:lineRule="auto"/>
              <w:rPr>
                <w:rFonts w:ascii="宋体" w:hAnsi="宋体" w:hint="eastAsia"/>
                <w:b/>
                <w:szCs w:val="21"/>
              </w:rPr>
            </w:pPr>
            <w:r>
              <w:rPr>
                <w:rFonts w:ascii="宋体" w:hAnsi="宋体" w:hint="eastAsia"/>
                <w:b/>
                <w:szCs w:val="21"/>
              </w:rPr>
              <w:t xml:space="preserve">法定代表人或授权代表（签字）   </w:t>
            </w:r>
            <w:bookmarkStart w:id="6" w:name="YFQM"/>
            <w:bookmarkEnd w:id="6"/>
            <w:r>
              <w:rPr>
                <w:rFonts w:ascii="宋体" w:hAnsi="宋体" w:hint="eastAsia"/>
                <w:b/>
                <w:szCs w:val="21"/>
              </w:rPr>
              <w:t xml:space="preserve">  </w:t>
            </w:r>
          </w:p>
          <w:p w14:paraId="38F9F722" w14:textId="77777777" w:rsidR="00FD647F" w:rsidRDefault="00FD647F">
            <w:pPr>
              <w:spacing w:line="360" w:lineRule="auto"/>
              <w:rPr>
                <w:rFonts w:ascii="宋体" w:hAnsi="宋体" w:hint="eastAsia"/>
                <w:b/>
                <w:szCs w:val="21"/>
              </w:rPr>
            </w:pPr>
          </w:p>
        </w:tc>
      </w:tr>
      <w:tr w:rsidR="00FD647F" w14:paraId="69782A83" w14:textId="77777777">
        <w:trPr>
          <w:jc w:val="center"/>
        </w:trPr>
        <w:tc>
          <w:tcPr>
            <w:tcW w:w="4996" w:type="dxa"/>
          </w:tcPr>
          <w:p w14:paraId="6B07EB87" w14:textId="77777777" w:rsidR="00FD647F" w:rsidRDefault="00000000">
            <w:pPr>
              <w:spacing w:line="360" w:lineRule="auto"/>
              <w:rPr>
                <w:rFonts w:ascii="宋体" w:hAnsi="宋体" w:hint="eastAsia"/>
                <w:b/>
                <w:szCs w:val="21"/>
              </w:rPr>
            </w:pPr>
            <w:r>
              <w:rPr>
                <w:rFonts w:ascii="宋体" w:hAnsi="宋体" w:hint="eastAsia"/>
                <w:b/>
                <w:szCs w:val="21"/>
              </w:rPr>
              <w:t xml:space="preserve">日    期：  </w:t>
            </w:r>
            <w:bookmarkStart w:id="7" w:name="JFQMRQ"/>
            <w:bookmarkEnd w:id="7"/>
            <w:r>
              <w:rPr>
                <w:rFonts w:ascii="宋体" w:hAnsi="宋体"/>
                <w:b/>
                <w:szCs w:val="21"/>
              </w:rPr>
              <w:t xml:space="preserve">  </w:t>
            </w:r>
          </w:p>
        </w:tc>
        <w:tc>
          <w:tcPr>
            <w:tcW w:w="4460" w:type="dxa"/>
          </w:tcPr>
          <w:p w14:paraId="3C72BC69" w14:textId="77777777" w:rsidR="00FD647F" w:rsidRDefault="00000000">
            <w:pPr>
              <w:spacing w:line="360" w:lineRule="auto"/>
              <w:rPr>
                <w:rFonts w:ascii="宋体" w:hAnsi="宋体" w:hint="eastAsia"/>
                <w:b/>
                <w:szCs w:val="21"/>
                <w:u w:val="single"/>
              </w:rPr>
            </w:pPr>
            <w:r>
              <w:rPr>
                <w:rFonts w:ascii="宋体" w:hAnsi="宋体" w:hint="eastAsia"/>
                <w:b/>
                <w:szCs w:val="21"/>
              </w:rPr>
              <w:t xml:space="preserve">日    期：   </w:t>
            </w:r>
            <w:bookmarkStart w:id="8" w:name="YFQMRQ"/>
            <w:bookmarkEnd w:id="8"/>
            <w:r>
              <w:rPr>
                <w:rFonts w:ascii="宋体" w:hAnsi="宋体"/>
                <w:b/>
                <w:szCs w:val="21"/>
              </w:rPr>
              <w:t xml:space="preserve">  </w:t>
            </w:r>
          </w:p>
        </w:tc>
      </w:tr>
    </w:tbl>
    <w:p w14:paraId="13A1E7D0" w14:textId="77777777" w:rsidR="00FD647F" w:rsidRDefault="00000000">
      <w:pPr>
        <w:adjustRightInd w:val="0"/>
        <w:snapToGrid w:val="0"/>
        <w:spacing w:line="360" w:lineRule="auto"/>
        <w:jc w:val="center"/>
        <w:rPr>
          <w:rFonts w:ascii="宋体" w:hAnsi="宋体" w:hint="eastAsia"/>
          <w:szCs w:val="21"/>
        </w:rPr>
      </w:pPr>
      <w:permStart w:id="2080446574" w:edGrp="everyone"/>
      <w:r>
        <w:rPr>
          <w:rFonts w:ascii="宋体" w:hAnsi="宋体"/>
          <w:szCs w:val="21"/>
        </w:rPr>
        <w:br w:type="page"/>
      </w:r>
    </w:p>
    <w:permEnd w:id="2080446574"/>
    <w:p w14:paraId="0D4FDE55" w14:textId="77777777" w:rsidR="00FD647F" w:rsidRDefault="00000000">
      <w:pPr>
        <w:adjustRightInd w:val="0"/>
        <w:snapToGrid w:val="0"/>
        <w:spacing w:line="360" w:lineRule="auto"/>
        <w:jc w:val="center"/>
        <w:rPr>
          <w:rFonts w:ascii="宋体" w:hAnsi="宋体" w:hint="eastAsia"/>
          <w:szCs w:val="21"/>
        </w:rPr>
      </w:pPr>
      <w:r>
        <w:rPr>
          <w:rFonts w:ascii="宋体" w:hAnsi="宋体" w:hint="eastAsia"/>
          <w:b/>
          <w:szCs w:val="21"/>
          <w:u w:val="single"/>
        </w:rPr>
        <w:lastRenderedPageBreak/>
        <w:t>合同条款及规则</w:t>
      </w:r>
    </w:p>
    <w:p w14:paraId="535C132F" w14:textId="77777777" w:rsidR="00FD647F" w:rsidRDefault="00000000">
      <w:pPr>
        <w:spacing w:line="360" w:lineRule="auto"/>
        <w:ind w:firstLineChars="200" w:firstLine="422"/>
        <w:rPr>
          <w:rFonts w:ascii="宋体" w:hAnsi="宋体" w:hint="eastAsia"/>
          <w:b/>
          <w:szCs w:val="21"/>
        </w:rPr>
      </w:pPr>
      <w:r>
        <w:rPr>
          <w:rFonts w:ascii="宋体" w:hAnsi="宋体" w:hint="eastAsia"/>
          <w:b/>
          <w:szCs w:val="21"/>
        </w:rPr>
        <w:t>第一条 定义</w:t>
      </w:r>
    </w:p>
    <w:p w14:paraId="08007A1F" w14:textId="77777777" w:rsidR="00FD647F" w:rsidRDefault="00000000">
      <w:pPr>
        <w:tabs>
          <w:tab w:val="left" w:pos="709"/>
        </w:tabs>
        <w:autoSpaceDE w:val="0"/>
        <w:autoSpaceDN w:val="0"/>
        <w:adjustRightInd w:val="0"/>
        <w:spacing w:line="360" w:lineRule="auto"/>
        <w:ind w:leftChars="202" w:left="424" w:rightChars="50" w:right="105"/>
        <w:jc w:val="left"/>
        <w:rPr>
          <w:rFonts w:ascii="宋体" w:hAnsi="宋体" w:hint="eastAsia"/>
          <w:szCs w:val="21"/>
        </w:rPr>
      </w:pPr>
      <w:r>
        <w:rPr>
          <w:rFonts w:ascii="宋体" w:hAnsi="宋体" w:hint="eastAsia"/>
          <w:szCs w:val="21"/>
        </w:rPr>
        <w:t>1.1 一般货物：由乙方根据技术协议确定的技术标准生产并根据本合同销售给甲方的货物。</w:t>
      </w:r>
    </w:p>
    <w:p w14:paraId="23F7E356" w14:textId="77777777" w:rsidR="00FD647F" w:rsidRDefault="00000000">
      <w:pPr>
        <w:tabs>
          <w:tab w:val="left" w:pos="709"/>
        </w:tabs>
        <w:autoSpaceDE w:val="0"/>
        <w:autoSpaceDN w:val="0"/>
        <w:adjustRightInd w:val="0"/>
        <w:spacing w:line="360" w:lineRule="auto"/>
        <w:ind w:rightChars="50" w:right="105" w:firstLineChars="200" w:firstLine="420"/>
        <w:jc w:val="left"/>
        <w:rPr>
          <w:rFonts w:ascii="宋体" w:hAnsi="宋体" w:hint="eastAsia"/>
          <w:szCs w:val="21"/>
        </w:rPr>
      </w:pPr>
      <w:r>
        <w:rPr>
          <w:rFonts w:ascii="宋体" w:hAnsi="宋体" w:hint="eastAsia"/>
          <w:szCs w:val="21"/>
        </w:rPr>
        <w:t>1.2 技术协议：指由甲方和乙方签署的确定对其适用的技术标准的协议，本合同的全部技术标准应在技术协议中约定。</w:t>
      </w:r>
    </w:p>
    <w:p w14:paraId="31BD412E" w14:textId="77777777" w:rsidR="00FD647F" w:rsidRDefault="00000000">
      <w:pPr>
        <w:tabs>
          <w:tab w:val="left" w:pos="709"/>
        </w:tabs>
        <w:autoSpaceDE w:val="0"/>
        <w:autoSpaceDN w:val="0"/>
        <w:adjustRightInd w:val="0"/>
        <w:spacing w:line="360" w:lineRule="auto"/>
        <w:ind w:rightChars="50" w:right="105" w:firstLineChars="200" w:firstLine="420"/>
        <w:jc w:val="left"/>
        <w:rPr>
          <w:rFonts w:ascii="宋体" w:hAnsi="宋体" w:hint="eastAsia"/>
          <w:szCs w:val="21"/>
        </w:rPr>
      </w:pPr>
      <w:r>
        <w:rPr>
          <w:rFonts w:ascii="宋体" w:hAnsi="宋体" w:hint="eastAsia"/>
          <w:szCs w:val="21"/>
        </w:rPr>
        <w:t>1.3 技术资料：与一般货物设计、生产、制造、验收、检验、安装、运行等有关的一切设计图纸、生产图纸、工艺文件、流程图、说明书、零件图册、操作手册（规范）等文件。双方应在技术协议中对技术资料的具体范围进行详细规定。</w:t>
      </w:r>
    </w:p>
    <w:p w14:paraId="2400BA2E" w14:textId="77777777" w:rsidR="00FD647F" w:rsidRDefault="00000000">
      <w:pPr>
        <w:tabs>
          <w:tab w:val="left" w:pos="709"/>
        </w:tabs>
        <w:autoSpaceDE w:val="0"/>
        <w:autoSpaceDN w:val="0"/>
        <w:adjustRightInd w:val="0"/>
        <w:spacing w:line="360" w:lineRule="auto"/>
        <w:ind w:rightChars="50" w:right="105" w:firstLineChars="200" w:firstLine="422"/>
        <w:jc w:val="left"/>
        <w:rPr>
          <w:rFonts w:ascii="宋体" w:hAnsi="宋体" w:hint="eastAsia"/>
          <w:b/>
          <w:szCs w:val="21"/>
        </w:rPr>
      </w:pPr>
      <w:r>
        <w:rPr>
          <w:rFonts w:ascii="宋体" w:hAnsi="宋体" w:hint="eastAsia"/>
          <w:b/>
          <w:szCs w:val="21"/>
        </w:rPr>
        <w:t>第二条 包装</w:t>
      </w:r>
    </w:p>
    <w:p w14:paraId="026E2FB1" w14:textId="1A1EB891" w:rsidR="00FD647F" w:rsidRDefault="00000000">
      <w:pPr>
        <w:spacing w:line="360" w:lineRule="auto"/>
        <w:ind w:firstLineChars="200" w:firstLine="420"/>
        <w:rPr>
          <w:rFonts w:ascii="宋体" w:hAnsi="宋体" w:hint="eastAsia"/>
          <w:szCs w:val="21"/>
        </w:rPr>
      </w:pPr>
      <w:r>
        <w:rPr>
          <w:rFonts w:ascii="宋体" w:hAnsi="宋体" w:hint="eastAsia"/>
          <w:szCs w:val="21"/>
        </w:rPr>
        <w:t>2.1</w:t>
      </w:r>
      <w:r>
        <w:rPr>
          <w:rFonts w:ascii="宋体" w:hAnsi="宋体"/>
          <w:szCs w:val="21"/>
        </w:rPr>
        <w:t xml:space="preserve"> </w:t>
      </w:r>
      <w:r>
        <w:rPr>
          <w:rFonts w:ascii="宋体" w:hAnsi="宋体" w:hint="eastAsia"/>
          <w:szCs w:val="21"/>
        </w:rPr>
        <w:t>货物由乙方合理包装并符合技术附件的要求（如有），适合水运或长途内陆运输，具有防潮，防湿，防震，防锈功能，符合甲方使用要求，同等条件下优先采用绿色包装。包装费用已包含在合同价格中。包装物由乙方提供，不计费。</w:t>
      </w:r>
    </w:p>
    <w:p w14:paraId="1D9D2730" w14:textId="279B5224" w:rsidR="00FD647F" w:rsidRDefault="00000000">
      <w:pPr>
        <w:spacing w:line="360" w:lineRule="auto"/>
        <w:ind w:firstLineChars="200" w:firstLine="420"/>
        <w:rPr>
          <w:rFonts w:ascii="宋体" w:hAnsi="宋体" w:hint="eastAsia"/>
          <w:szCs w:val="21"/>
        </w:rPr>
      </w:pPr>
      <w:r>
        <w:rPr>
          <w:rFonts w:ascii="宋体" w:hAnsi="宋体" w:hint="eastAsia"/>
          <w:szCs w:val="21"/>
        </w:rPr>
        <w:t>2.2</w:t>
      </w:r>
      <w:r>
        <w:rPr>
          <w:rFonts w:ascii="宋体" w:hAnsi="宋体"/>
          <w:szCs w:val="21"/>
        </w:rPr>
        <w:t xml:space="preserve"> </w:t>
      </w:r>
      <w:r>
        <w:rPr>
          <w:rFonts w:ascii="宋体" w:hAnsi="宋体" w:hint="eastAsia"/>
          <w:szCs w:val="21"/>
        </w:rPr>
        <w:t>乙方应根据货物运输要求，于每件包装上印刷包装编号、尺码、毛重、净重、提吊位置及“此端向上”、“小心轻放”，“切勿受潮”等注意事项，如果合同货物中含有易燃易爆物品、腐蚀物品、放射性物质等危险品，乙方应标明危险品标志。</w:t>
      </w:r>
    </w:p>
    <w:p w14:paraId="1E52627E" w14:textId="77777777" w:rsidR="00FD647F" w:rsidRDefault="00000000">
      <w:pPr>
        <w:spacing w:line="360" w:lineRule="auto"/>
        <w:ind w:firstLineChars="200" w:firstLine="420"/>
        <w:jc w:val="left"/>
        <w:rPr>
          <w:rFonts w:ascii="宋体" w:hAnsi="宋体" w:hint="eastAsia"/>
          <w:szCs w:val="21"/>
        </w:rPr>
      </w:pPr>
      <w:r>
        <w:rPr>
          <w:rFonts w:ascii="宋体" w:hAnsi="宋体" w:hint="eastAsia"/>
          <w:szCs w:val="21"/>
        </w:rPr>
        <w:t>2.3 包装物由乙方提供，按（</w:t>
      </w:r>
      <w:permStart w:id="1863651217" w:edGrp="everyone"/>
      <w:r>
        <w:rPr>
          <w:rFonts w:ascii="宋体" w:hAnsi="宋体" w:hint="eastAsia"/>
          <w:szCs w:val="21"/>
        </w:rPr>
        <w:t xml:space="preserve">  </w:t>
      </w:r>
      <w:permEnd w:id="1863651217"/>
      <w:r>
        <w:rPr>
          <w:rFonts w:ascii="宋体" w:hAnsi="宋体" w:hint="eastAsia"/>
          <w:szCs w:val="21"/>
        </w:rPr>
        <w:t>）执行：</w:t>
      </w:r>
    </w:p>
    <w:p w14:paraId="6C310C03" w14:textId="77777777" w:rsidR="00FD647F" w:rsidRDefault="00000000">
      <w:pPr>
        <w:spacing w:line="360" w:lineRule="auto"/>
        <w:ind w:firstLineChars="200" w:firstLine="420"/>
        <w:jc w:val="left"/>
        <w:rPr>
          <w:rFonts w:ascii="宋体" w:hAnsi="宋体" w:hint="eastAsia"/>
          <w:szCs w:val="21"/>
        </w:rPr>
      </w:pPr>
      <w:r>
        <w:rPr>
          <w:rFonts w:ascii="宋体" w:hAnsi="宋体" w:hint="eastAsia"/>
          <w:szCs w:val="21"/>
        </w:rPr>
        <w:t>（1）不回收、不计费。</w:t>
      </w:r>
    </w:p>
    <w:p w14:paraId="5DD919F4" w14:textId="77777777" w:rsidR="00FD647F" w:rsidRDefault="00000000">
      <w:pPr>
        <w:spacing w:line="360" w:lineRule="auto"/>
        <w:ind w:firstLineChars="200" w:firstLine="420"/>
        <w:jc w:val="left"/>
        <w:rPr>
          <w:rFonts w:ascii="宋体" w:hAnsi="宋体" w:hint="eastAsia"/>
          <w:szCs w:val="21"/>
        </w:rPr>
      </w:pPr>
      <w:r>
        <w:rPr>
          <w:rFonts w:ascii="宋体" w:hAnsi="宋体" w:hint="eastAsia"/>
          <w:szCs w:val="21"/>
        </w:rPr>
        <w:t>（2）包装物（含危险化学品包装物）由乙方免费回收、重复利用，如需对包装物处置的，则应符合相关法律法规的要求。按照国家法律法规要求装车并不得超载超限。自乙方装车回收时起，包装物的所有权及风险和责任均转移到乙方。</w:t>
      </w:r>
    </w:p>
    <w:p w14:paraId="29F9DF8D" w14:textId="0CAB0327" w:rsidR="00FD647F" w:rsidRDefault="00000000">
      <w:pPr>
        <w:spacing w:line="360" w:lineRule="auto"/>
        <w:ind w:firstLineChars="200" w:firstLine="420"/>
        <w:jc w:val="left"/>
        <w:rPr>
          <w:rFonts w:ascii="宋体" w:hAnsi="宋体" w:hint="eastAsia"/>
          <w:szCs w:val="21"/>
        </w:rPr>
      </w:pPr>
      <w:r>
        <w:rPr>
          <w:rFonts w:ascii="宋体" w:hAnsi="宋体" w:hint="eastAsia"/>
          <w:szCs w:val="21"/>
        </w:rPr>
        <w:t>（3）其他</w:t>
      </w:r>
      <w:r>
        <w:rPr>
          <w:rFonts w:ascii="宋体" w:hAnsi="宋体" w:hint="eastAsia"/>
          <w:szCs w:val="21"/>
          <w:u w:val="single"/>
        </w:rPr>
        <w:t xml:space="preserve"> </w:t>
      </w:r>
      <w:permStart w:id="1511740790" w:edGrp="everyone"/>
      <w:r>
        <w:rPr>
          <w:rFonts w:ascii="宋体" w:hAnsi="宋体" w:hint="eastAsia"/>
          <w:szCs w:val="21"/>
          <w:u w:val="single"/>
        </w:rPr>
        <w:t xml:space="preserve">                                </w:t>
      </w:r>
      <w:permEnd w:id="1511740790"/>
      <w:r>
        <w:rPr>
          <w:rFonts w:ascii="宋体" w:hAnsi="宋体" w:hint="eastAsia"/>
          <w:szCs w:val="21"/>
        </w:rPr>
        <w:t>。</w:t>
      </w:r>
    </w:p>
    <w:p w14:paraId="6A4DE09E" w14:textId="77777777" w:rsidR="00FD647F" w:rsidRDefault="00000000">
      <w:pPr>
        <w:spacing w:line="360" w:lineRule="auto"/>
        <w:ind w:firstLineChars="200" w:firstLine="420"/>
        <w:jc w:val="left"/>
        <w:rPr>
          <w:rFonts w:ascii="宋体" w:hAnsi="宋体" w:hint="eastAsia"/>
          <w:szCs w:val="21"/>
        </w:rPr>
      </w:pPr>
      <w:r>
        <w:rPr>
          <w:rFonts w:ascii="宋体" w:hAnsi="宋体" w:hint="eastAsia"/>
          <w:szCs w:val="21"/>
        </w:rPr>
        <w:t>2.4 包装方式为</w:t>
      </w:r>
      <w:permStart w:id="908099176" w:edGrp="everyone"/>
      <w:r>
        <w:rPr>
          <w:rFonts w:ascii="宋体" w:hAnsi="宋体" w:hint="eastAsia"/>
          <w:szCs w:val="21"/>
        </w:rPr>
        <w:t>[请填写“罐装”、“散装”、“袋装”等]</w:t>
      </w:r>
      <w:permEnd w:id="908099176"/>
      <w:r>
        <w:rPr>
          <w:rFonts w:ascii="宋体" w:hAnsi="宋体" w:hint="eastAsia"/>
          <w:szCs w:val="21"/>
        </w:rPr>
        <w:t>，包装规格为</w:t>
      </w:r>
      <w:permStart w:id="213001772" w:edGrp="everyone"/>
      <w:r>
        <w:rPr>
          <w:rFonts w:ascii="宋体" w:hAnsi="宋体" w:hint="eastAsia"/>
          <w:szCs w:val="21"/>
        </w:rPr>
        <w:t>[请按实际情况填写，如XX</w:t>
      </w:r>
      <w:proofErr w:type="gramStart"/>
      <w:r>
        <w:rPr>
          <w:rFonts w:ascii="宋体" w:hAnsi="宋体" w:hint="eastAsia"/>
          <w:szCs w:val="21"/>
        </w:rPr>
        <w:t>千克/</w:t>
      </w:r>
      <w:proofErr w:type="gramEnd"/>
      <w:r>
        <w:rPr>
          <w:rFonts w:ascii="宋体" w:hAnsi="宋体" w:hint="eastAsia"/>
          <w:szCs w:val="21"/>
        </w:rPr>
        <w:t>袋。]</w:t>
      </w:r>
      <w:permEnd w:id="213001772"/>
    </w:p>
    <w:p w14:paraId="0A8A3B5D" w14:textId="77777777" w:rsidR="00FD647F" w:rsidRDefault="00000000">
      <w:pPr>
        <w:spacing w:line="360" w:lineRule="auto"/>
        <w:ind w:firstLineChars="200" w:firstLine="420"/>
        <w:jc w:val="left"/>
        <w:rPr>
          <w:rFonts w:ascii="宋体" w:hAnsi="宋体" w:hint="eastAsia"/>
          <w:szCs w:val="21"/>
        </w:rPr>
      </w:pPr>
      <w:r>
        <w:rPr>
          <w:rFonts w:ascii="宋体" w:hAnsi="宋体" w:hint="eastAsia"/>
          <w:szCs w:val="21"/>
        </w:rPr>
        <w:t>2.5 如因包装、标记或运输不当导致装卸或运输中发生货物损坏、灭失或丢失，乙方应自费进行更换或补供；如造成甲方或第三方损失，乙方应承担赔偿责任。</w:t>
      </w:r>
    </w:p>
    <w:p w14:paraId="063E2A96" w14:textId="77777777" w:rsidR="00FD647F" w:rsidRDefault="00000000">
      <w:pPr>
        <w:spacing w:line="360" w:lineRule="auto"/>
        <w:ind w:firstLineChars="200" w:firstLine="422"/>
        <w:rPr>
          <w:rFonts w:ascii="宋体" w:hAnsi="宋体" w:hint="eastAsia"/>
          <w:b/>
          <w:szCs w:val="21"/>
        </w:rPr>
      </w:pPr>
      <w:r>
        <w:rPr>
          <w:rFonts w:ascii="宋体" w:hAnsi="宋体" w:hint="eastAsia"/>
          <w:b/>
          <w:szCs w:val="21"/>
        </w:rPr>
        <w:t>第三条</w:t>
      </w:r>
      <w:r>
        <w:rPr>
          <w:rFonts w:ascii="宋体" w:hAnsi="宋体"/>
          <w:b/>
          <w:szCs w:val="21"/>
        </w:rPr>
        <w:t xml:space="preserve"> </w:t>
      </w:r>
      <w:r>
        <w:rPr>
          <w:rFonts w:ascii="宋体" w:hAnsi="宋体" w:hint="eastAsia"/>
          <w:b/>
          <w:szCs w:val="21"/>
        </w:rPr>
        <w:t>合理耗损</w:t>
      </w:r>
    </w:p>
    <w:p w14:paraId="59641065" w14:textId="77777777" w:rsidR="00FD647F" w:rsidRDefault="00000000">
      <w:pPr>
        <w:spacing w:line="360" w:lineRule="auto"/>
        <w:ind w:firstLineChars="200" w:firstLine="420"/>
        <w:jc w:val="left"/>
        <w:rPr>
          <w:rFonts w:ascii="宋体" w:hAnsi="宋体" w:hint="eastAsia"/>
          <w:szCs w:val="21"/>
        </w:rPr>
      </w:pPr>
      <w:r>
        <w:rPr>
          <w:rFonts w:ascii="宋体" w:hAnsi="宋体" w:hint="eastAsia"/>
          <w:szCs w:val="21"/>
        </w:rPr>
        <w:t>以双方共同确定的计量方式为准，合理损耗为（</w:t>
      </w:r>
      <w:permStart w:id="362364348" w:edGrp="everyone"/>
      <w:r>
        <w:rPr>
          <w:rFonts w:ascii="宋体" w:hAnsi="宋体" w:hint="eastAsia"/>
          <w:szCs w:val="21"/>
        </w:rPr>
        <w:t xml:space="preserve">  </w:t>
      </w:r>
      <w:permEnd w:id="362364348"/>
      <w:r>
        <w:rPr>
          <w:rFonts w:ascii="宋体" w:hAnsi="宋体" w:hint="eastAsia"/>
          <w:szCs w:val="21"/>
        </w:rPr>
        <w:t>）%，实际交付的货物数量在本合同约定的损耗范围内（含），乙方不承担违约责任。</w:t>
      </w:r>
    </w:p>
    <w:p w14:paraId="21020D3D" w14:textId="77777777" w:rsidR="00FD647F" w:rsidRDefault="00000000">
      <w:pPr>
        <w:spacing w:line="360" w:lineRule="auto"/>
        <w:ind w:firstLineChars="200" w:firstLine="422"/>
        <w:jc w:val="left"/>
        <w:rPr>
          <w:rFonts w:ascii="宋体" w:hAnsi="宋体" w:hint="eastAsia"/>
          <w:b/>
          <w:szCs w:val="21"/>
        </w:rPr>
      </w:pPr>
      <w:r>
        <w:rPr>
          <w:rFonts w:ascii="宋体" w:hAnsi="宋体" w:hint="eastAsia"/>
          <w:b/>
          <w:szCs w:val="21"/>
        </w:rPr>
        <w:t>第四条</w:t>
      </w:r>
      <w:r>
        <w:rPr>
          <w:rFonts w:ascii="宋体" w:hAnsi="宋体"/>
          <w:b/>
          <w:szCs w:val="21"/>
        </w:rPr>
        <w:t xml:space="preserve"> </w:t>
      </w:r>
      <w:r>
        <w:rPr>
          <w:rFonts w:ascii="宋体" w:hAnsi="宋体" w:hint="eastAsia"/>
          <w:b/>
          <w:szCs w:val="21"/>
        </w:rPr>
        <w:t>溢、短装</w:t>
      </w:r>
    </w:p>
    <w:p w14:paraId="2D083F5C" w14:textId="77777777" w:rsidR="00FD647F" w:rsidRDefault="00000000">
      <w:pPr>
        <w:spacing w:line="360" w:lineRule="auto"/>
        <w:ind w:firstLineChars="200" w:firstLine="420"/>
        <w:jc w:val="left"/>
        <w:rPr>
          <w:rFonts w:ascii="宋体" w:hAnsi="宋体" w:hint="eastAsia"/>
          <w:szCs w:val="21"/>
        </w:rPr>
      </w:pPr>
      <w:r>
        <w:rPr>
          <w:rFonts w:ascii="宋体" w:hAnsi="宋体" w:hint="eastAsia"/>
          <w:szCs w:val="21"/>
        </w:rPr>
        <w:t>合同溢、短装为合同数量的</w:t>
      </w:r>
      <w:r>
        <w:rPr>
          <w:rFonts w:ascii="宋体" w:hAnsi="宋体"/>
          <w:szCs w:val="21"/>
        </w:rPr>
        <w:t>±</w:t>
      </w:r>
      <w:r>
        <w:rPr>
          <w:rFonts w:ascii="宋体" w:hAnsi="宋体" w:hint="eastAsia"/>
          <w:szCs w:val="21"/>
        </w:rPr>
        <w:t>（</w:t>
      </w:r>
      <w:permStart w:id="1391413644" w:edGrp="everyone"/>
      <w:r>
        <w:rPr>
          <w:rFonts w:ascii="宋体" w:hAnsi="宋体" w:hint="eastAsia"/>
          <w:szCs w:val="21"/>
        </w:rPr>
        <w:t xml:space="preserve">  </w:t>
      </w:r>
      <w:permEnd w:id="1391413644"/>
      <w:r>
        <w:rPr>
          <w:rFonts w:ascii="宋体" w:hAnsi="宋体" w:hint="eastAsia"/>
          <w:szCs w:val="21"/>
        </w:rPr>
        <w:t>）%。实际数量在溢短装范围内的，按实际交付数量结算；溢装超出范围的，甲方不另付款，短装超出范围的，乙方应补足并承担违约责任。甲方要求乙方补齐的，乙方应送货至甲方指定地点，由此产生的各种费用和给甲方造成的损失由乙方承担。</w:t>
      </w:r>
    </w:p>
    <w:p w14:paraId="1AF3CFFB" w14:textId="77777777" w:rsidR="00FD647F" w:rsidRDefault="00000000">
      <w:pPr>
        <w:spacing w:line="360" w:lineRule="auto"/>
        <w:ind w:firstLineChars="200" w:firstLine="422"/>
        <w:jc w:val="left"/>
        <w:rPr>
          <w:rFonts w:ascii="宋体" w:hAnsi="宋体" w:hint="eastAsia"/>
          <w:b/>
          <w:szCs w:val="21"/>
        </w:rPr>
      </w:pPr>
      <w:r>
        <w:rPr>
          <w:rFonts w:ascii="宋体" w:hAnsi="宋体" w:hint="eastAsia"/>
          <w:b/>
          <w:szCs w:val="21"/>
        </w:rPr>
        <w:lastRenderedPageBreak/>
        <w:t>第五条</w:t>
      </w:r>
      <w:r>
        <w:rPr>
          <w:rFonts w:ascii="宋体" w:hAnsi="宋体"/>
          <w:b/>
          <w:szCs w:val="21"/>
        </w:rPr>
        <w:t xml:space="preserve"> </w:t>
      </w:r>
      <w:r>
        <w:rPr>
          <w:rFonts w:ascii="宋体" w:hAnsi="宋体" w:hint="eastAsia"/>
          <w:b/>
          <w:szCs w:val="21"/>
        </w:rPr>
        <w:t>标的物的风险及所有权的转移</w:t>
      </w:r>
    </w:p>
    <w:p w14:paraId="3ADB7D39" w14:textId="77777777" w:rsidR="00FD647F" w:rsidRDefault="00000000">
      <w:pPr>
        <w:spacing w:line="360" w:lineRule="auto"/>
        <w:ind w:firstLineChars="200" w:firstLine="420"/>
        <w:jc w:val="left"/>
        <w:rPr>
          <w:rFonts w:ascii="宋体" w:hAnsi="宋体" w:hint="eastAsia"/>
          <w:szCs w:val="21"/>
        </w:rPr>
      </w:pPr>
      <w:r>
        <w:rPr>
          <w:rFonts w:ascii="宋体" w:hAnsi="宋体" w:hint="eastAsia"/>
          <w:szCs w:val="21"/>
        </w:rPr>
        <w:t>5.1 标的物的风险自交付之时转移至甲方。</w:t>
      </w:r>
    </w:p>
    <w:p w14:paraId="4B1B7CB1" w14:textId="77777777" w:rsidR="00FD647F" w:rsidRDefault="00000000">
      <w:pPr>
        <w:spacing w:line="360" w:lineRule="auto"/>
        <w:ind w:firstLineChars="200" w:firstLine="420"/>
        <w:jc w:val="left"/>
        <w:rPr>
          <w:rFonts w:ascii="宋体" w:hAnsi="宋体" w:hint="eastAsia"/>
          <w:szCs w:val="21"/>
        </w:rPr>
      </w:pPr>
      <w:r>
        <w:rPr>
          <w:rFonts w:ascii="宋体" w:hAnsi="宋体" w:hint="eastAsia"/>
          <w:szCs w:val="21"/>
        </w:rPr>
        <w:t>5.2 标的物的所有权自交付时起转移至甲方，但在交付前甲方支付了部分或全部货款的，货款所对应的部分所有权应在甲方支付货款之日起转移给甲方。</w:t>
      </w:r>
    </w:p>
    <w:p w14:paraId="75C1393B" w14:textId="77777777" w:rsidR="00FD647F" w:rsidRDefault="00000000">
      <w:pPr>
        <w:spacing w:line="360" w:lineRule="auto"/>
        <w:ind w:firstLineChars="200" w:firstLine="420"/>
        <w:jc w:val="left"/>
        <w:rPr>
          <w:rFonts w:ascii="宋体" w:hAnsi="宋体" w:hint="eastAsia"/>
          <w:szCs w:val="21"/>
        </w:rPr>
      </w:pPr>
      <w:r>
        <w:rPr>
          <w:rFonts w:ascii="宋体" w:hAnsi="宋体" w:hint="eastAsia"/>
          <w:szCs w:val="21"/>
        </w:rPr>
        <w:t>5.3 乙方迟延交付的，承担迟延期间标的物的风险责任。货物经甲方同意</w:t>
      </w:r>
      <w:r>
        <w:rPr>
          <w:rFonts w:ascii="宋体" w:hAnsi="宋体"/>
          <w:szCs w:val="21"/>
        </w:rPr>
        <w:t>分批</w:t>
      </w:r>
      <w:r>
        <w:rPr>
          <w:rFonts w:ascii="宋体" w:hAnsi="宋体" w:hint="eastAsia"/>
          <w:szCs w:val="21"/>
        </w:rPr>
        <w:t>发运</w:t>
      </w:r>
      <w:r>
        <w:rPr>
          <w:rFonts w:ascii="宋体" w:hAnsi="宋体"/>
          <w:szCs w:val="21"/>
        </w:rPr>
        <w:t>的，</w:t>
      </w:r>
      <w:r>
        <w:rPr>
          <w:rFonts w:ascii="宋体" w:hAnsi="宋体" w:hint="eastAsia"/>
          <w:szCs w:val="21"/>
        </w:rPr>
        <w:t>每批</w:t>
      </w:r>
      <w:r>
        <w:rPr>
          <w:rFonts w:ascii="宋体" w:hAnsi="宋体"/>
          <w:szCs w:val="21"/>
        </w:rPr>
        <w:t>货物的风险及所有权按照</w:t>
      </w:r>
      <w:r>
        <w:rPr>
          <w:rFonts w:ascii="宋体" w:hAnsi="宋体" w:hint="eastAsia"/>
          <w:szCs w:val="21"/>
        </w:rPr>
        <w:t>5.1、5.2款</w:t>
      </w:r>
      <w:r>
        <w:rPr>
          <w:rFonts w:ascii="宋体" w:hAnsi="宋体"/>
          <w:szCs w:val="21"/>
        </w:rPr>
        <w:t>规定转移。</w:t>
      </w:r>
    </w:p>
    <w:p w14:paraId="4A69F1E6" w14:textId="77777777" w:rsidR="00FD647F" w:rsidRDefault="00000000">
      <w:pPr>
        <w:spacing w:line="360" w:lineRule="auto"/>
        <w:ind w:firstLineChars="200" w:firstLine="422"/>
        <w:jc w:val="left"/>
        <w:rPr>
          <w:rFonts w:ascii="宋体" w:hAnsi="宋体" w:hint="eastAsia"/>
          <w:b/>
          <w:szCs w:val="21"/>
        </w:rPr>
      </w:pPr>
      <w:r>
        <w:rPr>
          <w:rFonts w:ascii="宋体" w:hAnsi="宋体" w:hint="eastAsia"/>
          <w:b/>
          <w:szCs w:val="21"/>
        </w:rPr>
        <w:t>第六条</w:t>
      </w:r>
      <w:r>
        <w:rPr>
          <w:rFonts w:ascii="宋体" w:hAnsi="宋体"/>
          <w:b/>
          <w:szCs w:val="21"/>
        </w:rPr>
        <w:t xml:space="preserve"> 验收</w:t>
      </w:r>
    </w:p>
    <w:p w14:paraId="6CECFC64" w14:textId="77777777" w:rsidR="00FD647F" w:rsidRDefault="00000000">
      <w:pPr>
        <w:spacing w:line="360" w:lineRule="auto"/>
        <w:ind w:firstLineChars="200" w:firstLine="420"/>
        <w:rPr>
          <w:rFonts w:ascii="宋体" w:hAnsi="宋体" w:hint="eastAsia"/>
          <w:szCs w:val="21"/>
        </w:rPr>
      </w:pPr>
      <w:r>
        <w:rPr>
          <w:rFonts w:ascii="宋体" w:hAnsi="宋体" w:hint="eastAsia"/>
          <w:szCs w:val="21"/>
        </w:rPr>
        <w:t>6.1 验收标准：按本合同约定的质量标准进行检验。</w:t>
      </w:r>
    </w:p>
    <w:p w14:paraId="54E73E72" w14:textId="77777777" w:rsidR="00FD647F" w:rsidRDefault="00000000">
      <w:pPr>
        <w:spacing w:line="360" w:lineRule="auto"/>
        <w:ind w:firstLineChars="200" w:firstLine="420"/>
        <w:jc w:val="left"/>
        <w:rPr>
          <w:rFonts w:ascii="宋体" w:hAnsi="宋体" w:hint="eastAsia"/>
          <w:szCs w:val="21"/>
        </w:rPr>
      </w:pPr>
      <w:r>
        <w:rPr>
          <w:rFonts w:ascii="宋体" w:hAnsi="宋体" w:hint="eastAsia"/>
          <w:szCs w:val="21"/>
        </w:rPr>
        <w:t>6.</w:t>
      </w:r>
      <w:r>
        <w:rPr>
          <w:rFonts w:ascii="宋体" w:hAnsi="宋体"/>
          <w:szCs w:val="21"/>
        </w:rPr>
        <w:t xml:space="preserve">2 </w:t>
      </w:r>
      <w:r>
        <w:rPr>
          <w:rFonts w:ascii="宋体" w:hAnsi="宋体" w:hint="eastAsia"/>
          <w:szCs w:val="21"/>
        </w:rPr>
        <w:t>若乙方知道或者应当知道所卖出货物存在质量缺陷，所承担的质量保证期不受前款约定质保期的约束，应承担相应责任。</w:t>
      </w:r>
    </w:p>
    <w:p w14:paraId="5EFECDF8" w14:textId="77777777" w:rsidR="00FD647F" w:rsidRDefault="00000000">
      <w:pPr>
        <w:spacing w:line="360" w:lineRule="auto"/>
        <w:ind w:firstLineChars="200" w:firstLine="420"/>
        <w:rPr>
          <w:rFonts w:ascii="宋体" w:hAnsi="宋体" w:hint="eastAsia"/>
          <w:szCs w:val="21"/>
        </w:rPr>
      </w:pPr>
      <w:r>
        <w:rPr>
          <w:rFonts w:ascii="宋体" w:hAnsi="宋体" w:hint="eastAsia"/>
          <w:szCs w:val="21"/>
        </w:rPr>
        <w:t>6.</w:t>
      </w:r>
      <w:r>
        <w:rPr>
          <w:rFonts w:ascii="宋体" w:hAnsi="宋体"/>
          <w:szCs w:val="21"/>
        </w:rPr>
        <w:t xml:space="preserve">3 </w:t>
      </w:r>
      <w:r>
        <w:rPr>
          <w:rFonts w:ascii="宋体" w:hAnsi="宋体" w:hint="eastAsia"/>
          <w:szCs w:val="21"/>
        </w:rPr>
        <w:t xml:space="preserve">验收地点：在甲方指定的地点对货物进行验收。 </w:t>
      </w:r>
    </w:p>
    <w:p w14:paraId="237F867F" w14:textId="77777777" w:rsidR="00FD647F" w:rsidRDefault="00000000">
      <w:pPr>
        <w:spacing w:line="360" w:lineRule="auto"/>
        <w:ind w:firstLineChars="200" w:firstLine="420"/>
        <w:rPr>
          <w:rFonts w:ascii="宋体" w:hAnsi="宋体" w:hint="eastAsia"/>
          <w:szCs w:val="21"/>
        </w:rPr>
      </w:pPr>
      <w:r>
        <w:rPr>
          <w:rFonts w:ascii="宋体" w:hAnsi="宋体" w:hint="eastAsia"/>
          <w:szCs w:val="21"/>
        </w:rPr>
        <w:t>6.</w:t>
      </w:r>
      <w:r>
        <w:rPr>
          <w:rFonts w:ascii="宋体" w:hAnsi="宋体"/>
          <w:szCs w:val="21"/>
        </w:rPr>
        <w:t>4</w:t>
      </w:r>
      <w:r>
        <w:rPr>
          <w:rFonts w:ascii="宋体" w:hAnsi="宋体" w:hint="eastAsia"/>
          <w:szCs w:val="21"/>
        </w:rPr>
        <w:t xml:space="preserve"> 货物验收不合格的，甲方有权拒收货物，由此产生的损失及违约责任，由乙方承担。</w:t>
      </w:r>
    </w:p>
    <w:p w14:paraId="590ECC96" w14:textId="77777777" w:rsidR="00FD647F" w:rsidRDefault="00000000">
      <w:pPr>
        <w:spacing w:line="360" w:lineRule="auto"/>
        <w:ind w:firstLineChars="200" w:firstLine="420"/>
        <w:jc w:val="left"/>
        <w:rPr>
          <w:rFonts w:ascii="宋体" w:hAnsi="宋体" w:hint="eastAsia"/>
          <w:b/>
          <w:szCs w:val="21"/>
        </w:rPr>
      </w:pPr>
      <w:r>
        <w:rPr>
          <w:rFonts w:ascii="宋体" w:hAnsi="宋体" w:hint="eastAsia"/>
          <w:szCs w:val="21"/>
        </w:rPr>
        <w:t>6.</w:t>
      </w:r>
      <w:r>
        <w:rPr>
          <w:rFonts w:ascii="宋体" w:hAnsi="宋体"/>
          <w:szCs w:val="21"/>
        </w:rPr>
        <w:t xml:space="preserve">5 </w:t>
      </w:r>
      <w:r>
        <w:rPr>
          <w:rFonts w:ascii="宋体" w:hAnsi="宋体" w:hint="eastAsia"/>
          <w:szCs w:val="21"/>
        </w:rPr>
        <w:t>如双方对货物是否存在质量问题有争议，双方可提取货物样品或封存货物，由共同确认的检验机构对封存的样品进行检验，并以该检验机构的检验结果作为确认货物质量的依据。如检验结果证明货物不符合合同约定的质量标准，检验费由乙方承担；符合质量标准的，检验费由甲方承担。</w:t>
      </w:r>
    </w:p>
    <w:p w14:paraId="4520E4FC" w14:textId="77777777" w:rsidR="00FD647F" w:rsidRDefault="00000000">
      <w:pPr>
        <w:spacing w:line="360" w:lineRule="auto"/>
        <w:ind w:firstLineChars="200" w:firstLine="422"/>
        <w:jc w:val="left"/>
        <w:rPr>
          <w:rFonts w:ascii="宋体" w:hAnsi="宋体" w:hint="eastAsia"/>
          <w:b/>
          <w:szCs w:val="21"/>
        </w:rPr>
      </w:pPr>
      <w:bookmarkStart w:id="9" w:name="_Toc98037159"/>
      <w:bookmarkStart w:id="10" w:name="_Toc18080321"/>
      <w:bookmarkStart w:id="11" w:name="_Toc98745405"/>
      <w:r>
        <w:rPr>
          <w:rFonts w:ascii="宋体" w:hAnsi="宋体" w:hint="eastAsia"/>
          <w:b/>
          <w:szCs w:val="21"/>
        </w:rPr>
        <w:t>第七条</w:t>
      </w:r>
      <w:r>
        <w:rPr>
          <w:rFonts w:ascii="宋体" w:hAnsi="宋体"/>
          <w:b/>
          <w:szCs w:val="21"/>
        </w:rPr>
        <w:t xml:space="preserve"> </w:t>
      </w:r>
      <w:r>
        <w:rPr>
          <w:rFonts w:ascii="宋体" w:hAnsi="宋体" w:hint="eastAsia"/>
          <w:b/>
          <w:szCs w:val="21"/>
        </w:rPr>
        <w:t>质量责任</w:t>
      </w:r>
    </w:p>
    <w:p w14:paraId="2B5812F6" w14:textId="77777777" w:rsidR="00FD647F" w:rsidRDefault="00000000">
      <w:pPr>
        <w:spacing w:line="360" w:lineRule="auto"/>
        <w:ind w:firstLineChars="200" w:firstLine="420"/>
        <w:jc w:val="left"/>
        <w:rPr>
          <w:rFonts w:ascii="宋体" w:hAnsi="宋体" w:hint="eastAsia"/>
          <w:bCs/>
          <w:szCs w:val="21"/>
        </w:rPr>
      </w:pPr>
      <w:r>
        <w:rPr>
          <w:rFonts w:ascii="宋体" w:hAnsi="宋体" w:hint="eastAsia"/>
          <w:bCs/>
          <w:szCs w:val="21"/>
        </w:rPr>
        <w:t>7.</w:t>
      </w:r>
      <w:r>
        <w:rPr>
          <w:rFonts w:ascii="宋体" w:hAnsi="宋体"/>
          <w:bCs/>
          <w:szCs w:val="21"/>
        </w:rPr>
        <w:t>1</w:t>
      </w:r>
      <w:r>
        <w:rPr>
          <w:rFonts w:ascii="宋体" w:hAnsi="宋体" w:hint="eastAsia"/>
          <w:bCs/>
          <w:szCs w:val="21"/>
        </w:rPr>
        <w:t xml:space="preserve"> 乙</w:t>
      </w:r>
      <w:r>
        <w:rPr>
          <w:rFonts w:ascii="宋体" w:hAnsi="宋体"/>
          <w:bCs/>
          <w:szCs w:val="21"/>
        </w:rPr>
        <w:t>方应保证货物在生产过程中及交付前均不存在任何权利瑕疵，且符合本合同、技术协议（如有）的全部要求，</w:t>
      </w:r>
      <w:r>
        <w:rPr>
          <w:rFonts w:ascii="宋体" w:hAnsi="宋体" w:hint="eastAsia"/>
          <w:bCs/>
          <w:szCs w:val="21"/>
        </w:rPr>
        <w:t>乙</w:t>
      </w:r>
      <w:r>
        <w:rPr>
          <w:rFonts w:ascii="宋体" w:hAnsi="宋体"/>
          <w:bCs/>
          <w:szCs w:val="21"/>
        </w:rPr>
        <w:t>方享有完全的所有权并有权进行任何处分，不存在任何第三人享有的物权等权利。</w:t>
      </w:r>
    </w:p>
    <w:p w14:paraId="17B7A073" w14:textId="77777777" w:rsidR="00FD647F" w:rsidRDefault="00000000">
      <w:pPr>
        <w:spacing w:line="360" w:lineRule="auto"/>
        <w:ind w:firstLineChars="200" w:firstLine="420"/>
        <w:jc w:val="left"/>
        <w:rPr>
          <w:rFonts w:ascii="宋体" w:hAnsi="宋体" w:hint="eastAsia"/>
          <w:bCs/>
          <w:szCs w:val="21"/>
        </w:rPr>
      </w:pPr>
      <w:r>
        <w:rPr>
          <w:rFonts w:ascii="宋体" w:hAnsi="宋体" w:hint="eastAsia"/>
          <w:bCs/>
          <w:szCs w:val="21"/>
        </w:rPr>
        <w:t>7.</w:t>
      </w:r>
      <w:r>
        <w:rPr>
          <w:rFonts w:ascii="宋体" w:hAnsi="宋体"/>
          <w:bCs/>
          <w:szCs w:val="21"/>
        </w:rPr>
        <w:t>2</w:t>
      </w:r>
      <w:r>
        <w:rPr>
          <w:rFonts w:ascii="宋体" w:hAnsi="宋体" w:hint="eastAsia"/>
          <w:bCs/>
          <w:szCs w:val="21"/>
        </w:rPr>
        <w:t xml:space="preserve"> 乙</w:t>
      </w:r>
      <w:r>
        <w:rPr>
          <w:rFonts w:ascii="宋体" w:hAnsi="宋体"/>
          <w:bCs/>
          <w:szCs w:val="21"/>
        </w:rPr>
        <w:t>方应保证所交付货物符合本合同以及技术协议（如有）要求。合同货物不符合约定的质量要求或在此质量保证期内发生质量问题的，按照本合同违约责任执行。</w:t>
      </w:r>
    </w:p>
    <w:p w14:paraId="74788DC6" w14:textId="77777777" w:rsidR="00FD647F" w:rsidRDefault="00000000">
      <w:pPr>
        <w:spacing w:line="360" w:lineRule="auto"/>
        <w:ind w:firstLineChars="200" w:firstLine="420"/>
        <w:jc w:val="left"/>
        <w:rPr>
          <w:rFonts w:ascii="宋体" w:hAnsi="宋体" w:hint="eastAsia"/>
          <w:szCs w:val="21"/>
        </w:rPr>
      </w:pPr>
      <w:r>
        <w:rPr>
          <w:rFonts w:ascii="宋体" w:hAnsi="宋体" w:hint="eastAsia"/>
          <w:bCs/>
          <w:szCs w:val="21"/>
        </w:rPr>
        <w:t>7.</w:t>
      </w:r>
      <w:r>
        <w:rPr>
          <w:rFonts w:ascii="宋体" w:hAnsi="宋体"/>
          <w:bCs/>
          <w:szCs w:val="21"/>
        </w:rPr>
        <w:t>3</w:t>
      </w:r>
      <w:r>
        <w:rPr>
          <w:rFonts w:ascii="宋体" w:hAnsi="宋体" w:hint="eastAsia"/>
          <w:bCs/>
          <w:szCs w:val="21"/>
        </w:rPr>
        <w:t xml:space="preserve"> 乙</w:t>
      </w:r>
      <w:r>
        <w:rPr>
          <w:rFonts w:ascii="宋体" w:hAnsi="宋体"/>
          <w:bCs/>
          <w:szCs w:val="21"/>
        </w:rPr>
        <w:t>方应按</w:t>
      </w:r>
      <w:r>
        <w:rPr>
          <w:rFonts w:ascii="宋体" w:hAnsi="宋体" w:hint="eastAsia"/>
          <w:bCs/>
          <w:szCs w:val="21"/>
        </w:rPr>
        <w:t>甲</w:t>
      </w:r>
      <w:r>
        <w:rPr>
          <w:rFonts w:ascii="宋体" w:hAnsi="宋体"/>
          <w:bCs/>
          <w:szCs w:val="21"/>
        </w:rPr>
        <w:t>方要求积极处理质量问题。</w:t>
      </w:r>
      <w:r>
        <w:rPr>
          <w:rFonts w:ascii="宋体" w:hAnsi="宋体" w:hint="eastAsia"/>
          <w:bCs/>
          <w:szCs w:val="21"/>
        </w:rPr>
        <w:t>乙</w:t>
      </w:r>
      <w:r>
        <w:rPr>
          <w:rFonts w:ascii="宋体" w:hAnsi="宋体"/>
          <w:bCs/>
          <w:szCs w:val="21"/>
        </w:rPr>
        <w:t>方对</w:t>
      </w:r>
      <w:r>
        <w:rPr>
          <w:rFonts w:ascii="宋体" w:hAnsi="宋体" w:hint="eastAsia"/>
          <w:bCs/>
          <w:szCs w:val="21"/>
        </w:rPr>
        <w:t>甲</w:t>
      </w:r>
      <w:r>
        <w:rPr>
          <w:rFonts w:ascii="宋体" w:hAnsi="宋体"/>
          <w:bCs/>
          <w:szCs w:val="21"/>
        </w:rPr>
        <w:t>方提出的质量问题存在异议，双方应共同确定并委托具有相应资质的第三方检验机构进行检验。如检验结果不符合本协议约定的质量标准，检验费由</w:t>
      </w:r>
      <w:r>
        <w:rPr>
          <w:rFonts w:ascii="宋体" w:hAnsi="宋体" w:hint="eastAsia"/>
          <w:bCs/>
          <w:szCs w:val="21"/>
        </w:rPr>
        <w:t>乙</w:t>
      </w:r>
      <w:r>
        <w:rPr>
          <w:rFonts w:ascii="宋体" w:hAnsi="宋体"/>
          <w:bCs/>
          <w:szCs w:val="21"/>
        </w:rPr>
        <w:t>方承担；符合质量标准的，检验费由</w:t>
      </w:r>
      <w:r>
        <w:rPr>
          <w:rFonts w:ascii="宋体" w:hAnsi="宋体" w:hint="eastAsia"/>
          <w:bCs/>
          <w:szCs w:val="21"/>
        </w:rPr>
        <w:t>甲</w:t>
      </w:r>
      <w:r>
        <w:rPr>
          <w:rFonts w:ascii="宋体" w:hAnsi="宋体"/>
          <w:bCs/>
          <w:szCs w:val="21"/>
        </w:rPr>
        <w:t>方承担。</w:t>
      </w:r>
    </w:p>
    <w:bookmarkEnd w:id="9"/>
    <w:bookmarkEnd w:id="10"/>
    <w:bookmarkEnd w:id="11"/>
    <w:p w14:paraId="14676874" w14:textId="77777777" w:rsidR="00FD647F" w:rsidRDefault="00000000">
      <w:pPr>
        <w:spacing w:line="360" w:lineRule="auto"/>
        <w:ind w:firstLineChars="200" w:firstLine="422"/>
        <w:rPr>
          <w:rFonts w:ascii="宋体" w:hAnsi="宋体" w:hint="eastAsia"/>
          <w:b/>
          <w:szCs w:val="21"/>
        </w:rPr>
      </w:pPr>
      <w:r>
        <w:rPr>
          <w:rFonts w:ascii="宋体" w:hAnsi="宋体" w:hint="eastAsia"/>
          <w:b/>
          <w:szCs w:val="21"/>
        </w:rPr>
        <w:t>第八条</w:t>
      </w:r>
      <w:r>
        <w:rPr>
          <w:rFonts w:ascii="宋体" w:hAnsi="宋体"/>
          <w:b/>
          <w:szCs w:val="21"/>
        </w:rPr>
        <w:t xml:space="preserve"> </w:t>
      </w:r>
      <w:r>
        <w:rPr>
          <w:rFonts w:ascii="宋体" w:hAnsi="宋体" w:hint="eastAsia"/>
          <w:b/>
          <w:szCs w:val="21"/>
        </w:rPr>
        <w:t>违约责任</w:t>
      </w:r>
    </w:p>
    <w:p w14:paraId="78091A4A" w14:textId="77777777" w:rsidR="00FD647F" w:rsidRDefault="00000000">
      <w:pPr>
        <w:tabs>
          <w:tab w:val="left" w:pos="720"/>
        </w:tabs>
        <w:spacing w:line="360" w:lineRule="auto"/>
        <w:ind w:firstLineChars="200" w:firstLine="420"/>
        <w:rPr>
          <w:rFonts w:ascii="宋体" w:hAnsi="宋体" w:hint="eastAsia"/>
          <w:szCs w:val="21"/>
        </w:rPr>
      </w:pPr>
      <w:r>
        <w:rPr>
          <w:rFonts w:ascii="宋体" w:hAnsi="宋体" w:hint="eastAsia"/>
          <w:szCs w:val="21"/>
        </w:rPr>
        <w:t>8.1</w:t>
      </w:r>
      <w:r>
        <w:rPr>
          <w:rFonts w:ascii="宋体" w:hAnsi="宋体"/>
          <w:szCs w:val="21"/>
        </w:rPr>
        <w:t xml:space="preserve"> </w:t>
      </w:r>
      <w:r>
        <w:rPr>
          <w:rFonts w:ascii="宋体" w:hAnsi="宋体" w:hint="eastAsia"/>
          <w:szCs w:val="21"/>
        </w:rPr>
        <w:t>如乙方未按期交货 (不可抗力除外)，应承担以下迟交货违约责任:</w:t>
      </w:r>
    </w:p>
    <w:p w14:paraId="448FBCA7" w14:textId="77777777" w:rsidR="00FD647F" w:rsidRDefault="00000000">
      <w:pPr>
        <w:tabs>
          <w:tab w:val="left" w:pos="720"/>
        </w:tabs>
        <w:spacing w:line="360" w:lineRule="auto"/>
        <w:ind w:firstLineChars="200" w:firstLine="420"/>
        <w:rPr>
          <w:rFonts w:ascii="宋体" w:hAnsi="宋体" w:hint="eastAsia"/>
          <w:szCs w:val="21"/>
        </w:rPr>
      </w:pPr>
      <w:r>
        <w:rPr>
          <w:rFonts w:ascii="宋体" w:hAnsi="宋体" w:hint="eastAsia"/>
          <w:szCs w:val="21"/>
        </w:rPr>
        <w:t>（1）每迟交1日历日应支付迟交部分货值（</w:t>
      </w:r>
      <w:permStart w:id="1442997326" w:edGrp="everyone"/>
      <w:r>
        <w:rPr>
          <w:rFonts w:ascii="宋体" w:hAnsi="宋体" w:hint="eastAsia"/>
          <w:szCs w:val="21"/>
        </w:rPr>
        <w:t xml:space="preserve">  </w:t>
      </w:r>
      <w:permEnd w:id="1442997326"/>
      <w:r>
        <w:rPr>
          <w:rFonts w:ascii="宋体" w:hAnsi="宋体" w:hint="eastAsia"/>
          <w:szCs w:val="21"/>
        </w:rPr>
        <w:t>）% 的违约金，乙方支付违约金并不解除其交货义务，交货时间由双方另行商定。</w:t>
      </w:r>
    </w:p>
    <w:p w14:paraId="4CDFB286" w14:textId="77777777" w:rsidR="00FD647F" w:rsidRDefault="00000000">
      <w:pPr>
        <w:tabs>
          <w:tab w:val="left" w:pos="720"/>
        </w:tabs>
        <w:spacing w:line="360" w:lineRule="auto"/>
        <w:ind w:firstLineChars="200" w:firstLine="420"/>
        <w:rPr>
          <w:rFonts w:ascii="宋体" w:hAnsi="宋体" w:hint="eastAsia"/>
          <w:szCs w:val="21"/>
        </w:rPr>
      </w:pPr>
      <w:r>
        <w:rPr>
          <w:rFonts w:ascii="宋体" w:hAnsi="宋体" w:hint="eastAsia"/>
          <w:szCs w:val="21"/>
        </w:rPr>
        <w:t>（2）逾期交货超过（</w:t>
      </w:r>
      <w:permStart w:id="473519300" w:edGrp="everyone"/>
      <w:r>
        <w:rPr>
          <w:rFonts w:ascii="宋体" w:hAnsi="宋体" w:hint="eastAsia"/>
          <w:szCs w:val="21"/>
        </w:rPr>
        <w:t xml:space="preserve">  </w:t>
      </w:r>
      <w:permEnd w:id="473519300"/>
      <w:r>
        <w:rPr>
          <w:rFonts w:ascii="宋体" w:hAnsi="宋体" w:hint="eastAsia"/>
          <w:szCs w:val="21"/>
        </w:rPr>
        <w:t>）个日历日，甲方有权按本合同约定解除本合同或采购订单。乙方除支付迟交货违约金外还应赔偿因此给需方造成的损失。</w:t>
      </w:r>
    </w:p>
    <w:p w14:paraId="5474E19E" w14:textId="77777777" w:rsidR="00FD647F" w:rsidRDefault="00000000">
      <w:pPr>
        <w:tabs>
          <w:tab w:val="left" w:pos="720"/>
        </w:tabs>
        <w:spacing w:line="360" w:lineRule="auto"/>
        <w:ind w:firstLineChars="200" w:firstLine="420"/>
        <w:rPr>
          <w:rFonts w:ascii="宋体" w:hAnsi="宋体" w:hint="eastAsia"/>
          <w:szCs w:val="21"/>
        </w:rPr>
      </w:pPr>
      <w:r>
        <w:rPr>
          <w:rFonts w:ascii="宋体" w:hAnsi="宋体" w:hint="eastAsia"/>
          <w:szCs w:val="21"/>
        </w:rPr>
        <w:t>（3）分期交货情况下，如乙方部分交货延迟导致合同被单方解除，甲方有权就已接收部分货物向乙方要求退货，乙方应退还该部分货款、承担退货费用并赔偿因此给甲方造成的损失。</w:t>
      </w:r>
    </w:p>
    <w:p w14:paraId="05F252B3" w14:textId="77777777" w:rsidR="00FD647F" w:rsidRDefault="00000000">
      <w:pPr>
        <w:tabs>
          <w:tab w:val="left" w:pos="720"/>
        </w:tabs>
        <w:spacing w:line="360" w:lineRule="auto"/>
        <w:ind w:firstLineChars="200" w:firstLine="420"/>
        <w:rPr>
          <w:rFonts w:ascii="宋体" w:hAnsi="宋体" w:hint="eastAsia"/>
          <w:szCs w:val="21"/>
        </w:rPr>
      </w:pPr>
      <w:r>
        <w:rPr>
          <w:rFonts w:ascii="宋体" w:hAnsi="宋体" w:hint="eastAsia"/>
          <w:szCs w:val="21"/>
        </w:rPr>
        <w:t>8.2</w:t>
      </w:r>
      <w:r>
        <w:rPr>
          <w:rFonts w:ascii="宋体" w:hAnsi="宋体"/>
          <w:szCs w:val="21"/>
        </w:rPr>
        <w:t xml:space="preserve"> </w:t>
      </w:r>
      <w:r>
        <w:rPr>
          <w:rFonts w:ascii="宋体" w:hAnsi="宋体" w:hint="eastAsia"/>
          <w:szCs w:val="21"/>
        </w:rPr>
        <w:t>如乙方交付的货物不符合约定的数量，乙方应当承担违约责任并在甲方要求的期限内补足。</w:t>
      </w:r>
    </w:p>
    <w:p w14:paraId="7D8573F7" w14:textId="77777777" w:rsidR="00FD647F" w:rsidRDefault="00000000">
      <w:pPr>
        <w:tabs>
          <w:tab w:val="left" w:pos="720"/>
        </w:tabs>
        <w:spacing w:line="360" w:lineRule="auto"/>
        <w:ind w:firstLineChars="200" w:firstLine="420"/>
        <w:rPr>
          <w:rFonts w:ascii="宋体" w:hAnsi="宋体" w:hint="eastAsia"/>
          <w:szCs w:val="21"/>
        </w:rPr>
      </w:pPr>
      <w:r>
        <w:rPr>
          <w:rFonts w:ascii="宋体" w:hAnsi="宋体" w:hint="eastAsia"/>
          <w:szCs w:val="21"/>
        </w:rPr>
        <w:lastRenderedPageBreak/>
        <w:t>8.3</w:t>
      </w:r>
      <w:r>
        <w:rPr>
          <w:rFonts w:ascii="宋体" w:hAnsi="宋体"/>
          <w:szCs w:val="21"/>
        </w:rPr>
        <w:t xml:space="preserve"> </w:t>
      </w:r>
      <w:r>
        <w:rPr>
          <w:rFonts w:ascii="宋体" w:hAnsi="宋体" w:hint="eastAsia"/>
          <w:szCs w:val="21"/>
        </w:rPr>
        <w:t>如乙方交付的货物不符合本协议的质量要求和规定指标，甲方有权拒收货物并要求乙方更换，乙方应在甲方要求的期限内提供合格货物，并承担迟延交货的违约责任。如乙方未在该期限内提供合格货物的，甲方有权解除合同并由乙方承担因此给甲方造成的损失。</w:t>
      </w:r>
    </w:p>
    <w:p w14:paraId="1873B79F" w14:textId="77777777" w:rsidR="00FD647F" w:rsidRDefault="00000000">
      <w:pPr>
        <w:tabs>
          <w:tab w:val="left" w:pos="720"/>
        </w:tabs>
        <w:spacing w:line="360" w:lineRule="auto"/>
        <w:ind w:firstLineChars="200" w:firstLine="420"/>
        <w:rPr>
          <w:rFonts w:ascii="宋体" w:hAnsi="宋体" w:hint="eastAsia"/>
          <w:szCs w:val="21"/>
        </w:rPr>
      </w:pPr>
      <w:r>
        <w:rPr>
          <w:rFonts w:ascii="宋体" w:hAnsi="宋体" w:hint="eastAsia"/>
          <w:szCs w:val="21"/>
        </w:rPr>
        <w:t>8.4</w:t>
      </w:r>
      <w:r>
        <w:rPr>
          <w:rFonts w:ascii="宋体" w:hAnsi="宋体"/>
          <w:szCs w:val="21"/>
        </w:rPr>
        <w:t xml:space="preserve"> </w:t>
      </w:r>
      <w:r>
        <w:rPr>
          <w:rFonts w:ascii="宋体" w:hAnsi="宋体" w:hint="eastAsia"/>
          <w:szCs w:val="21"/>
        </w:rPr>
        <w:t>如乙方发生本条所述违约行为未向甲方支付违约金，甲方有权从应付货款中直接扣除，但应当书面通知乙方。</w:t>
      </w:r>
    </w:p>
    <w:p w14:paraId="12F439B1" w14:textId="77777777" w:rsidR="00FD647F" w:rsidRDefault="00000000">
      <w:pPr>
        <w:tabs>
          <w:tab w:val="left" w:pos="720"/>
        </w:tabs>
        <w:spacing w:line="360" w:lineRule="auto"/>
        <w:ind w:firstLineChars="200" w:firstLine="420"/>
        <w:rPr>
          <w:rFonts w:ascii="宋体" w:hAnsi="宋体" w:hint="eastAsia"/>
          <w:szCs w:val="21"/>
        </w:rPr>
      </w:pPr>
      <w:r>
        <w:rPr>
          <w:rFonts w:ascii="宋体" w:hAnsi="宋体" w:hint="eastAsia"/>
          <w:szCs w:val="21"/>
        </w:rPr>
        <w:t>8.5 如果合同一方未能履行其在本合同项下的合规义务，守约方可书面通知违约方并要求违约方在收到该通知之日起三十（30）日内对该违约予以补救。如果该违约无法补救，或未能在规定时间内予以补救，守约方有权解除合同。因违约方的违约行为导致守约方承担责任或遭受损失，守约方有权要求违约方给予经济赔偿。</w:t>
      </w:r>
    </w:p>
    <w:p w14:paraId="27BDA25D" w14:textId="77777777" w:rsidR="00FD647F" w:rsidRDefault="00000000">
      <w:pPr>
        <w:tabs>
          <w:tab w:val="left" w:pos="720"/>
        </w:tabs>
        <w:spacing w:line="360" w:lineRule="auto"/>
        <w:ind w:firstLineChars="200" w:firstLine="420"/>
        <w:rPr>
          <w:rFonts w:ascii="宋体" w:hAnsi="宋体" w:hint="eastAsia"/>
          <w:szCs w:val="21"/>
        </w:rPr>
      </w:pPr>
      <w:r>
        <w:rPr>
          <w:rFonts w:ascii="宋体" w:hAnsi="宋体" w:hint="eastAsia"/>
          <w:szCs w:val="21"/>
        </w:rPr>
        <w:t>8.6 如发生本条或本协议其他条款未尽的其它违约情形，违约方应赔偿由此给守约方造成的损失。如违约系双方过错造成，应按各自责任比例承担违约责任。</w:t>
      </w:r>
    </w:p>
    <w:p w14:paraId="2C82D36D" w14:textId="77777777" w:rsidR="00FD647F" w:rsidRDefault="00000000">
      <w:pPr>
        <w:spacing w:line="360" w:lineRule="auto"/>
        <w:ind w:firstLineChars="200" w:firstLine="422"/>
        <w:rPr>
          <w:rFonts w:ascii="宋体" w:hAnsi="宋体" w:hint="eastAsia"/>
          <w:b/>
          <w:szCs w:val="21"/>
        </w:rPr>
      </w:pPr>
      <w:r>
        <w:rPr>
          <w:rFonts w:ascii="宋体" w:hAnsi="宋体" w:hint="eastAsia"/>
          <w:b/>
          <w:szCs w:val="21"/>
        </w:rPr>
        <w:t>第九条 知识产权和保密</w:t>
      </w:r>
    </w:p>
    <w:p w14:paraId="0B3EC55D" w14:textId="77777777" w:rsidR="00FD647F" w:rsidRDefault="00000000">
      <w:pPr>
        <w:spacing w:line="360" w:lineRule="auto"/>
        <w:ind w:firstLineChars="200" w:firstLine="420"/>
        <w:rPr>
          <w:rFonts w:ascii="宋体" w:hAnsi="宋体" w:hint="eastAsia"/>
          <w:szCs w:val="21"/>
        </w:rPr>
      </w:pPr>
      <w:r>
        <w:rPr>
          <w:rFonts w:ascii="宋体" w:hAnsi="宋体"/>
          <w:szCs w:val="21"/>
        </w:rPr>
        <w:t>9</w:t>
      </w:r>
      <w:r>
        <w:rPr>
          <w:rFonts w:ascii="宋体" w:hAnsi="宋体" w:hint="eastAsia"/>
          <w:szCs w:val="21"/>
        </w:rPr>
        <w:t>.1 乙方保证合同货物、服务和文件（包括分包与外购的合同货物部件和原材料及其相关服务和文件），不侵犯任何第三方关于专利、商标、著作权或工业设计权利等知识产权。如因购买、使用乙方提供的上述合同货物和/或任何硬件、软件、备品备件、专用工具、技术资料或使用乙方提供的上述合同货物和/或任何硬件、软件、备品备件、专用工具、技术资料生产相关产品而受到第三方对于甲方侵犯其知识产权诉讼和索赔，将由乙方负责应诉，并承担由此引发的一切责任和后果。</w:t>
      </w:r>
    </w:p>
    <w:p w14:paraId="3CE093BA" w14:textId="77777777" w:rsidR="00FD647F" w:rsidRDefault="00000000">
      <w:pPr>
        <w:spacing w:line="360" w:lineRule="auto"/>
        <w:ind w:firstLineChars="200" w:firstLine="420"/>
        <w:rPr>
          <w:rFonts w:ascii="宋体" w:hAnsi="宋体" w:hint="eastAsia"/>
          <w:szCs w:val="21"/>
        </w:rPr>
      </w:pPr>
      <w:r>
        <w:rPr>
          <w:rFonts w:ascii="宋体" w:hAnsi="宋体"/>
          <w:szCs w:val="21"/>
        </w:rPr>
        <w:t>9.</w:t>
      </w:r>
      <w:r>
        <w:rPr>
          <w:rFonts w:ascii="宋体" w:hAnsi="宋体" w:hint="eastAsia"/>
          <w:szCs w:val="21"/>
        </w:rPr>
        <w:t>2 如发生本条第1款约定的任何侵犯第三方知识产权侵权的情形，甲方应通知乙方，乙方应立即负责与第三方交涉处理此事，并承担一切由此引起的法律和经济责任，使甲方、最终用户免受因第三方索赔而承担法律及经济责任所造成的损失。</w:t>
      </w:r>
    </w:p>
    <w:p w14:paraId="798E5EB8" w14:textId="77777777" w:rsidR="00FD647F" w:rsidRDefault="00000000">
      <w:pPr>
        <w:spacing w:line="360" w:lineRule="auto"/>
        <w:ind w:firstLineChars="200" w:firstLine="420"/>
        <w:rPr>
          <w:rFonts w:ascii="宋体" w:hAnsi="宋体" w:hint="eastAsia"/>
          <w:szCs w:val="21"/>
        </w:rPr>
      </w:pPr>
      <w:r>
        <w:rPr>
          <w:rFonts w:ascii="宋体" w:hAnsi="宋体"/>
          <w:szCs w:val="21"/>
        </w:rPr>
        <w:t>9.</w:t>
      </w:r>
      <w:r>
        <w:rPr>
          <w:rFonts w:ascii="宋体" w:hAnsi="宋体" w:hint="eastAsia"/>
          <w:szCs w:val="21"/>
        </w:rPr>
        <w:t>3 如发生侵权事件或存在侵权可能性，乙方应在知晓该时间之日起3日内书面通知甲方，并采取合理措施消除给甲方造成的影响。</w:t>
      </w:r>
    </w:p>
    <w:p w14:paraId="6B8ADF98" w14:textId="77777777" w:rsidR="00FD647F" w:rsidRDefault="00000000">
      <w:pPr>
        <w:spacing w:line="360" w:lineRule="auto"/>
        <w:ind w:firstLineChars="200" w:firstLine="420"/>
        <w:rPr>
          <w:rFonts w:ascii="宋体" w:hAnsi="宋体" w:hint="eastAsia"/>
          <w:szCs w:val="21"/>
        </w:rPr>
      </w:pPr>
      <w:r>
        <w:rPr>
          <w:rFonts w:ascii="宋体" w:hAnsi="宋体"/>
          <w:szCs w:val="21"/>
        </w:rPr>
        <w:t>9.</w:t>
      </w:r>
      <w:r>
        <w:rPr>
          <w:rFonts w:ascii="宋体" w:hAnsi="宋体" w:hint="eastAsia"/>
          <w:szCs w:val="21"/>
        </w:rPr>
        <w:t>4 任何一方为履行本合同项下或与本合同相关义务，而向另一方提供的包括但不限于专有技术、技术文件、设计图纸、商业资料等文件资料，接受方应承担保密义务，除为履行本合同或与本合同相关义务目的除外，未经提供方书面同意，均不得提供给任何其他第三方。</w:t>
      </w:r>
    </w:p>
    <w:p w14:paraId="256CA5B6" w14:textId="77777777" w:rsidR="00FD647F" w:rsidRDefault="00000000">
      <w:pPr>
        <w:spacing w:line="360" w:lineRule="auto"/>
        <w:ind w:firstLineChars="200" w:firstLine="420"/>
        <w:rPr>
          <w:rFonts w:ascii="宋体" w:hAnsi="宋体" w:hint="eastAsia"/>
          <w:szCs w:val="21"/>
        </w:rPr>
      </w:pPr>
      <w:r>
        <w:rPr>
          <w:rFonts w:ascii="宋体" w:hAnsi="宋体"/>
          <w:szCs w:val="21"/>
        </w:rPr>
        <w:t>9.</w:t>
      </w:r>
      <w:r>
        <w:rPr>
          <w:rFonts w:ascii="宋体" w:hAnsi="宋体" w:hint="eastAsia"/>
          <w:szCs w:val="21"/>
        </w:rPr>
        <w:t>5 如本合同项下货物、服务和文件（包括分包与外购的合同货物部件和原材料及其相关服务和文件）的设计、开发、生产、制作、编制等一切行为中含有或使用了中国石化 专有、共有或享有的保密信息、技术信息、专利、专有技术等（以下称知识产权信息），无论乙方获得或知悉该等知识产权信息是基于合同、授权、许可亦或其他任何方式和途径，乙方应采取一切措施保护上述知识产权信息，不得以任何形式向任何第三方泄露，并按照与中国石化签署的相关合同或协议约定承担保密义务。未经中国石化书面同意，不得擅自实施、转让、许可、使用、销售、许诺销售上述知识产权信息。如有违反，中国石化有权追究乙方的侵权责任及/或违约责任，乙方应承担由此引发的一切责任和后果，包括但不限于赔偿中国石化的所有</w:t>
      </w:r>
      <w:r>
        <w:rPr>
          <w:rFonts w:ascii="宋体" w:hAnsi="宋体" w:hint="eastAsia"/>
          <w:szCs w:val="21"/>
        </w:rPr>
        <w:lastRenderedPageBreak/>
        <w:t>直接、间接损失、违约金、赔偿金等，甲方有权从任何一笔向乙方的应付款项或质保金中直接冲抵或扣除。</w:t>
      </w:r>
    </w:p>
    <w:p w14:paraId="5C09189E" w14:textId="77777777" w:rsidR="00FD647F" w:rsidRDefault="00000000">
      <w:pPr>
        <w:spacing w:line="360" w:lineRule="auto"/>
        <w:ind w:firstLineChars="200" w:firstLine="420"/>
        <w:rPr>
          <w:rFonts w:ascii="宋体" w:hAnsi="宋体" w:hint="eastAsia"/>
          <w:szCs w:val="21"/>
        </w:rPr>
      </w:pPr>
      <w:r>
        <w:rPr>
          <w:rFonts w:ascii="宋体" w:hAnsi="宋体"/>
          <w:szCs w:val="21"/>
        </w:rPr>
        <w:t>9.</w:t>
      </w:r>
      <w:r>
        <w:rPr>
          <w:rFonts w:ascii="宋体" w:hAnsi="宋体" w:hint="eastAsia"/>
          <w:szCs w:val="21"/>
        </w:rPr>
        <w:t>6 未经许可,任何一方均不得将本合同的存在及内容用于与履行本合同无关的商业用途。</w:t>
      </w:r>
    </w:p>
    <w:p w14:paraId="679F9DEE" w14:textId="77777777" w:rsidR="00FD647F" w:rsidRDefault="00000000">
      <w:pPr>
        <w:spacing w:line="360" w:lineRule="auto"/>
        <w:ind w:firstLineChars="200" w:firstLine="422"/>
        <w:rPr>
          <w:rFonts w:ascii="宋体" w:hAnsi="宋体" w:hint="eastAsia"/>
          <w:b/>
          <w:szCs w:val="21"/>
        </w:rPr>
      </w:pPr>
      <w:r>
        <w:rPr>
          <w:rFonts w:ascii="宋体" w:hAnsi="宋体" w:hint="eastAsia"/>
          <w:b/>
          <w:szCs w:val="21"/>
        </w:rPr>
        <w:t>第十条 不可抗力</w:t>
      </w:r>
    </w:p>
    <w:p w14:paraId="2360465D" w14:textId="77777777" w:rsidR="00FD647F" w:rsidRDefault="00000000">
      <w:pPr>
        <w:tabs>
          <w:tab w:val="left" w:pos="709"/>
        </w:tabs>
        <w:autoSpaceDE w:val="0"/>
        <w:autoSpaceDN w:val="0"/>
        <w:adjustRightInd w:val="0"/>
        <w:spacing w:line="360" w:lineRule="auto"/>
        <w:ind w:rightChars="50" w:right="105" w:firstLineChars="200" w:firstLine="420"/>
        <w:jc w:val="left"/>
        <w:rPr>
          <w:rFonts w:ascii="宋体" w:hAnsi="宋体" w:hint="eastAsia"/>
          <w:szCs w:val="21"/>
        </w:rPr>
      </w:pPr>
      <w:r>
        <w:rPr>
          <w:rFonts w:ascii="宋体" w:hAnsi="宋体" w:hint="eastAsia"/>
          <w:szCs w:val="21"/>
        </w:rPr>
        <w:t>由于不可抗力导致合同一方或双方不能部分或者全部履行本合同义务，受不可抗力影响的合同方将得以免除部分或全部不能履行合同义务的责任，但应在不可抗力发生后24小时内通知对方，并在通知后14个工作日内向对方提供有效证明文件。受不可抗力影响的合同方有义务采取措施将不可抗力造成的损失降到最低。如不可抗力时间持续超过60个日历日，则甲方有权选择终止本合同。此种情况下，双方应妥善协商及处理各项合同事宜。</w:t>
      </w:r>
    </w:p>
    <w:p w14:paraId="64CF98A8" w14:textId="77777777" w:rsidR="00FD647F" w:rsidRDefault="00000000">
      <w:pPr>
        <w:spacing w:line="360" w:lineRule="auto"/>
        <w:ind w:firstLineChars="200" w:firstLine="422"/>
        <w:jc w:val="left"/>
        <w:rPr>
          <w:rFonts w:ascii="宋体" w:hAnsi="宋体" w:hint="eastAsia"/>
          <w:b/>
          <w:szCs w:val="21"/>
        </w:rPr>
      </w:pPr>
      <w:r>
        <w:rPr>
          <w:rFonts w:ascii="宋体" w:hAnsi="宋体" w:hint="eastAsia"/>
          <w:b/>
          <w:szCs w:val="21"/>
        </w:rPr>
        <w:t>第十一条 储物于商按（</w:t>
      </w:r>
      <w:permStart w:id="1584225278" w:edGrp="everyone"/>
      <w:r>
        <w:rPr>
          <w:rFonts w:ascii="宋体" w:hAnsi="宋体" w:hint="eastAsia"/>
          <w:b/>
          <w:szCs w:val="21"/>
        </w:rPr>
        <w:t xml:space="preserve">  </w:t>
      </w:r>
      <w:permEnd w:id="1584225278"/>
      <w:r>
        <w:rPr>
          <w:rFonts w:ascii="宋体" w:hAnsi="宋体" w:hint="eastAsia"/>
          <w:b/>
          <w:szCs w:val="21"/>
        </w:rPr>
        <w:t>）执行</w:t>
      </w:r>
    </w:p>
    <w:p w14:paraId="4FC45526" w14:textId="7F0A8FD6" w:rsidR="00FD647F" w:rsidRDefault="00000000">
      <w:pPr>
        <w:spacing w:line="360" w:lineRule="auto"/>
        <w:ind w:firstLineChars="200" w:firstLine="420"/>
        <w:rPr>
          <w:rFonts w:ascii="宋体" w:hAnsi="宋体" w:hint="eastAsia"/>
          <w:bCs/>
          <w:szCs w:val="21"/>
        </w:rPr>
      </w:pPr>
      <w:r>
        <w:rPr>
          <w:rFonts w:ascii="宋体" w:hAnsi="宋体" w:hint="eastAsia"/>
          <w:bCs/>
          <w:szCs w:val="21"/>
        </w:rPr>
        <w:t>储物于商是指乙方对《储备清单》中所列的物资提供仓储物流服务，并按照本合同要求将储备物资按时按量保质交付给甲方。储物于商主要包括寄售库存和供应商管理库存，按以下（</w:t>
      </w:r>
      <w:permStart w:id="1527862579" w:edGrp="everyone"/>
      <w:r>
        <w:rPr>
          <w:rFonts w:ascii="宋体" w:hAnsi="宋体" w:hint="eastAsia"/>
          <w:bCs/>
          <w:szCs w:val="21"/>
        </w:rPr>
        <w:t>[*]</w:t>
      </w:r>
      <w:permEnd w:id="1527862579"/>
      <w:r>
        <w:rPr>
          <w:rFonts w:ascii="宋体" w:hAnsi="宋体" w:hint="eastAsia"/>
          <w:bCs/>
          <w:szCs w:val="21"/>
        </w:rPr>
        <w:t>）执行：</w:t>
      </w:r>
    </w:p>
    <w:p w14:paraId="6621B8BC" w14:textId="77777777" w:rsidR="00FD647F" w:rsidRDefault="00000000">
      <w:pPr>
        <w:spacing w:line="360" w:lineRule="auto"/>
        <w:ind w:firstLineChars="200" w:firstLine="420"/>
        <w:rPr>
          <w:rFonts w:ascii="宋体" w:hAnsi="宋体" w:hint="eastAsia"/>
          <w:bCs/>
          <w:szCs w:val="21"/>
        </w:rPr>
      </w:pPr>
      <w:r>
        <w:rPr>
          <w:rFonts w:ascii="宋体" w:hAnsi="宋体" w:hint="eastAsia"/>
          <w:bCs/>
          <w:szCs w:val="21"/>
        </w:rPr>
        <w:t>（1）不适用。</w:t>
      </w:r>
    </w:p>
    <w:p w14:paraId="7B6A5908" w14:textId="77777777" w:rsidR="00FD647F" w:rsidRDefault="00000000">
      <w:pPr>
        <w:spacing w:line="360" w:lineRule="auto"/>
        <w:ind w:firstLineChars="200" w:firstLine="420"/>
        <w:rPr>
          <w:rFonts w:ascii="宋体" w:hAnsi="宋体" w:hint="eastAsia"/>
          <w:bCs/>
          <w:szCs w:val="21"/>
        </w:rPr>
      </w:pPr>
      <w:r>
        <w:rPr>
          <w:rFonts w:ascii="宋体" w:hAnsi="宋体" w:hint="eastAsia"/>
          <w:bCs/>
          <w:szCs w:val="21"/>
        </w:rPr>
        <w:t>（2）寄售库存，详见附件1储物于商。</w:t>
      </w:r>
    </w:p>
    <w:p w14:paraId="2B0881E7" w14:textId="77777777" w:rsidR="00FD647F" w:rsidRDefault="00000000">
      <w:pPr>
        <w:spacing w:line="360" w:lineRule="auto"/>
        <w:ind w:firstLineChars="200" w:firstLine="420"/>
        <w:rPr>
          <w:rFonts w:ascii="宋体" w:hAnsi="宋体" w:hint="eastAsia"/>
          <w:bCs/>
          <w:szCs w:val="21"/>
        </w:rPr>
      </w:pPr>
      <w:r>
        <w:rPr>
          <w:rFonts w:ascii="宋体" w:hAnsi="宋体" w:hint="eastAsia"/>
          <w:bCs/>
          <w:szCs w:val="21"/>
        </w:rPr>
        <w:t>（3）供应商管理库存，详见附件1储物于商。</w:t>
      </w:r>
    </w:p>
    <w:p w14:paraId="0B4E99BD" w14:textId="77777777" w:rsidR="00FD647F" w:rsidRDefault="00000000">
      <w:pPr>
        <w:spacing w:line="360" w:lineRule="auto"/>
        <w:ind w:firstLineChars="200" w:firstLine="422"/>
        <w:rPr>
          <w:rFonts w:ascii="宋体" w:hAnsi="宋体" w:hint="eastAsia"/>
          <w:b/>
          <w:szCs w:val="21"/>
        </w:rPr>
      </w:pPr>
      <w:r>
        <w:rPr>
          <w:rFonts w:ascii="宋体" w:hAnsi="宋体" w:hint="eastAsia"/>
          <w:b/>
          <w:szCs w:val="21"/>
        </w:rPr>
        <w:t>第十二条</w:t>
      </w:r>
      <w:r>
        <w:rPr>
          <w:rFonts w:ascii="宋体" w:hAnsi="宋体"/>
          <w:b/>
          <w:szCs w:val="21"/>
        </w:rPr>
        <w:t xml:space="preserve"> </w:t>
      </w:r>
      <w:r>
        <w:rPr>
          <w:rFonts w:ascii="宋体" w:hAnsi="宋体" w:hint="eastAsia"/>
          <w:b/>
          <w:szCs w:val="21"/>
        </w:rPr>
        <w:t>争议解决</w:t>
      </w:r>
    </w:p>
    <w:p w14:paraId="54EFC5A3" w14:textId="77777777" w:rsidR="00FD647F" w:rsidRDefault="00000000">
      <w:pPr>
        <w:tabs>
          <w:tab w:val="left" w:pos="709"/>
        </w:tabs>
        <w:autoSpaceDE w:val="0"/>
        <w:autoSpaceDN w:val="0"/>
        <w:adjustRightInd w:val="0"/>
        <w:spacing w:line="360" w:lineRule="auto"/>
        <w:ind w:rightChars="50" w:right="105" w:firstLineChars="200" w:firstLine="420"/>
        <w:jc w:val="left"/>
        <w:rPr>
          <w:rFonts w:ascii="宋体" w:hAnsi="宋体" w:hint="eastAsia"/>
          <w:szCs w:val="21"/>
        </w:rPr>
      </w:pPr>
      <w:r>
        <w:rPr>
          <w:rFonts w:ascii="宋体" w:hAnsi="宋体" w:hint="eastAsia"/>
          <w:szCs w:val="21"/>
        </w:rPr>
        <w:t>凡与本合同有关或因本合同引起的任何争议，包括但不限于合同的违反、解除、终止和效力应由双方友好协商解决，经双方协商未达成一致的，按（</w:t>
      </w:r>
      <w:permStart w:id="907370783" w:edGrp="everyone"/>
      <w:r>
        <w:rPr>
          <w:rFonts w:ascii="宋体" w:hAnsi="宋体" w:hint="eastAsia"/>
          <w:szCs w:val="21"/>
        </w:rPr>
        <w:t xml:space="preserve">  </w:t>
      </w:r>
      <w:permEnd w:id="907370783"/>
      <w:r>
        <w:rPr>
          <w:rFonts w:ascii="宋体" w:hAnsi="宋体" w:hint="eastAsia"/>
          <w:szCs w:val="21"/>
        </w:rPr>
        <w:t>）执行：</w:t>
      </w:r>
    </w:p>
    <w:p w14:paraId="24ADD8CC" w14:textId="77777777" w:rsidR="00FD647F" w:rsidRDefault="00000000">
      <w:pPr>
        <w:tabs>
          <w:tab w:val="left" w:pos="709"/>
        </w:tabs>
        <w:autoSpaceDE w:val="0"/>
        <w:autoSpaceDN w:val="0"/>
        <w:adjustRightInd w:val="0"/>
        <w:spacing w:line="360" w:lineRule="auto"/>
        <w:ind w:rightChars="50" w:right="105" w:firstLineChars="200" w:firstLine="420"/>
        <w:jc w:val="left"/>
        <w:rPr>
          <w:rFonts w:ascii="宋体" w:hAnsi="宋体" w:hint="eastAsia"/>
          <w:szCs w:val="21"/>
        </w:rPr>
      </w:pPr>
      <w:r>
        <w:rPr>
          <w:rFonts w:ascii="宋体" w:hAnsi="宋体" w:hint="eastAsia"/>
          <w:szCs w:val="21"/>
        </w:rPr>
        <w:t>（1）任何一方可将该争议向甲方所在地法院提起诉讼；</w:t>
      </w:r>
    </w:p>
    <w:p w14:paraId="71F6A186" w14:textId="77777777" w:rsidR="00FD647F" w:rsidRDefault="00000000">
      <w:pPr>
        <w:tabs>
          <w:tab w:val="left" w:pos="709"/>
        </w:tabs>
        <w:autoSpaceDE w:val="0"/>
        <w:autoSpaceDN w:val="0"/>
        <w:adjustRightInd w:val="0"/>
        <w:spacing w:line="360" w:lineRule="auto"/>
        <w:ind w:rightChars="50" w:right="105" w:firstLineChars="200" w:firstLine="420"/>
        <w:jc w:val="left"/>
        <w:rPr>
          <w:rFonts w:ascii="宋体" w:hAnsi="宋体" w:hint="eastAsia"/>
          <w:szCs w:val="21"/>
        </w:rPr>
      </w:pPr>
      <w:r>
        <w:rPr>
          <w:rFonts w:ascii="宋体" w:hAnsi="宋体" w:hint="eastAsia"/>
          <w:szCs w:val="21"/>
        </w:rPr>
        <w:t>（2）任何一方可将该争议向（</w:t>
      </w:r>
      <w:permStart w:id="1049889523" w:edGrp="everyone"/>
      <w:r>
        <w:rPr>
          <w:rFonts w:ascii="宋体" w:hAnsi="宋体" w:hint="eastAsia"/>
          <w:szCs w:val="21"/>
        </w:rPr>
        <w:t xml:space="preserve">  </w:t>
      </w:r>
      <w:permEnd w:id="1049889523"/>
      <w:r>
        <w:rPr>
          <w:rFonts w:ascii="宋体" w:hAnsi="宋体" w:hint="eastAsia"/>
          <w:szCs w:val="21"/>
        </w:rPr>
        <w:t>）仲裁委员会（院）提起仲裁；</w:t>
      </w:r>
    </w:p>
    <w:p w14:paraId="6A225BCC" w14:textId="77777777" w:rsidR="00FD647F" w:rsidRDefault="00000000">
      <w:pPr>
        <w:tabs>
          <w:tab w:val="left" w:pos="709"/>
        </w:tabs>
        <w:autoSpaceDE w:val="0"/>
        <w:autoSpaceDN w:val="0"/>
        <w:adjustRightInd w:val="0"/>
        <w:spacing w:line="360" w:lineRule="auto"/>
        <w:ind w:rightChars="50" w:right="105" w:firstLineChars="200" w:firstLine="420"/>
        <w:jc w:val="left"/>
        <w:rPr>
          <w:rFonts w:ascii="宋体" w:hAnsi="宋体" w:hint="eastAsia"/>
          <w:szCs w:val="21"/>
        </w:rPr>
      </w:pPr>
      <w:r>
        <w:rPr>
          <w:rFonts w:ascii="宋体" w:hAnsi="宋体" w:hint="eastAsia"/>
          <w:szCs w:val="21"/>
        </w:rPr>
        <w:t>（3）甲乙双方均为中国石化内部单位的，应将任何争议提交中国石化内部法律纠纷调解小组调处。</w:t>
      </w:r>
    </w:p>
    <w:p w14:paraId="6FD23996" w14:textId="77777777" w:rsidR="00FD647F" w:rsidRDefault="00000000">
      <w:pPr>
        <w:spacing w:line="360" w:lineRule="auto"/>
        <w:ind w:firstLineChars="200" w:firstLine="422"/>
        <w:rPr>
          <w:rFonts w:ascii="宋体" w:hAnsi="宋体" w:hint="eastAsia"/>
          <w:b/>
          <w:szCs w:val="21"/>
        </w:rPr>
      </w:pPr>
      <w:r>
        <w:rPr>
          <w:rFonts w:ascii="宋体" w:hAnsi="宋体" w:hint="eastAsia"/>
          <w:b/>
          <w:szCs w:val="21"/>
        </w:rPr>
        <w:t>第十三条 变更和解除</w:t>
      </w:r>
    </w:p>
    <w:p w14:paraId="58D42F13" w14:textId="77777777" w:rsidR="00FD647F" w:rsidRDefault="00000000">
      <w:pPr>
        <w:tabs>
          <w:tab w:val="left" w:pos="709"/>
        </w:tabs>
        <w:autoSpaceDE w:val="0"/>
        <w:autoSpaceDN w:val="0"/>
        <w:adjustRightInd w:val="0"/>
        <w:spacing w:line="360" w:lineRule="auto"/>
        <w:ind w:rightChars="50" w:right="105" w:firstLineChars="200" w:firstLine="420"/>
        <w:jc w:val="left"/>
        <w:rPr>
          <w:rFonts w:ascii="宋体" w:hAnsi="宋体" w:hint="eastAsia"/>
          <w:szCs w:val="21"/>
        </w:rPr>
      </w:pPr>
      <w:r>
        <w:rPr>
          <w:rFonts w:ascii="宋体" w:hAnsi="宋体" w:hint="eastAsia"/>
          <w:szCs w:val="21"/>
        </w:rPr>
        <w:t>13.1 本合同的变更需经双方协商一致，变更合同自双方签字盖章后生效。在变更合同签署生效前，任何一方应保证本合同正常执行。</w:t>
      </w:r>
    </w:p>
    <w:p w14:paraId="5F32B573" w14:textId="77777777" w:rsidR="00FD647F" w:rsidRDefault="00000000">
      <w:pPr>
        <w:tabs>
          <w:tab w:val="left" w:pos="709"/>
        </w:tabs>
        <w:autoSpaceDE w:val="0"/>
        <w:autoSpaceDN w:val="0"/>
        <w:adjustRightInd w:val="0"/>
        <w:spacing w:line="360" w:lineRule="auto"/>
        <w:ind w:rightChars="50" w:right="105" w:firstLineChars="200" w:firstLine="420"/>
        <w:jc w:val="left"/>
        <w:rPr>
          <w:rFonts w:ascii="宋体" w:hAnsi="宋体" w:hint="eastAsia"/>
          <w:szCs w:val="21"/>
        </w:rPr>
      </w:pPr>
      <w:r>
        <w:rPr>
          <w:rFonts w:ascii="宋体" w:hAnsi="宋体" w:hint="eastAsia"/>
          <w:szCs w:val="21"/>
        </w:rPr>
        <w:t>13.2 甲方有权部分或全部解除采购合同并就解除部分中乙方不能自行处理或没有其他用途的部分向乙方提供合理补偿。补偿范围仅限于由该解除使乙方实际产生的直接合理的费用，包括已购原材料，生产成本及合理的管理费用。乙方应提供已投入生产的成本证据。甲方支付补偿后，取得被解除采购合同下原材料的所有权，乙方应根据甲方要求在合理期限内免费为甲方储存和保管。</w:t>
      </w:r>
    </w:p>
    <w:p w14:paraId="0742BFD0" w14:textId="77777777" w:rsidR="00FD647F" w:rsidRDefault="00000000">
      <w:pPr>
        <w:tabs>
          <w:tab w:val="left" w:pos="709"/>
        </w:tabs>
        <w:autoSpaceDE w:val="0"/>
        <w:autoSpaceDN w:val="0"/>
        <w:adjustRightInd w:val="0"/>
        <w:spacing w:line="360" w:lineRule="auto"/>
        <w:ind w:rightChars="50" w:right="105" w:firstLineChars="200" w:firstLine="420"/>
        <w:jc w:val="left"/>
        <w:rPr>
          <w:rFonts w:ascii="宋体" w:hAnsi="宋体" w:hint="eastAsia"/>
          <w:szCs w:val="21"/>
        </w:rPr>
      </w:pPr>
      <w:r>
        <w:rPr>
          <w:rFonts w:ascii="宋体" w:hAnsi="宋体" w:hint="eastAsia"/>
          <w:szCs w:val="21"/>
        </w:rPr>
        <w:t>13.3 有下列情形之一者，甲方有权立即单方解除本合同，乙方应赔偿因解除给甲方造成的损失：</w:t>
      </w:r>
    </w:p>
    <w:p w14:paraId="4FD949BB" w14:textId="77777777" w:rsidR="00FD647F" w:rsidRDefault="00000000">
      <w:pPr>
        <w:tabs>
          <w:tab w:val="left" w:pos="709"/>
        </w:tabs>
        <w:autoSpaceDE w:val="0"/>
        <w:autoSpaceDN w:val="0"/>
        <w:adjustRightInd w:val="0"/>
        <w:spacing w:line="360" w:lineRule="auto"/>
        <w:ind w:rightChars="50" w:right="105" w:firstLineChars="200" w:firstLine="420"/>
        <w:jc w:val="left"/>
        <w:rPr>
          <w:rFonts w:ascii="宋体" w:hAnsi="宋体" w:hint="eastAsia"/>
          <w:szCs w:val="21"/>
        </w:rPr>
      </w:pPr>
      <w:r>
        <w:rPr>
          <w:rFonts w:ascii="宋体" w:hAnsi="宋体" w:hint="eastAsia"/>
          <w:szCs w:val="21"/>
        </w:rPr>
        <w:t>（1）未经甲方书面同意，将部分或全部权利义务转让给第三方。</w:t>
      </w:r>
    </w:p>
    <w:p w14:paraId="097EDF97" w14:textId="77777777" w:rsidR="00FD647F" w:rsidRDefault="00000000">
      <w:pPr>
        <w:tabs>
          <w:tab w:val="left" w:pos="709"/>
        </w:tabs>
        <w:autoSpaceDE w:val="0"/>
        <w:autoSpaceDN w:val="0"/>
        <w:adjustRightInd w:val="0"/>
        <w:spacing w:line="360" w:lineRule="auto"/>
        <w:ind w:rightChars="50" w:right="105" w:firstLineChars="200" w:firstLine="420"/>
        <w:jc w:val="left"/>
        <w:rPr>
          <w:rFonts w:ascii="宋体" w:hAnsi="宋体" w:hint="eastAsia"/>
          <w:szCs w:val="21"/>
        </w:rPr>
      </w:pPr>
      <w:r>
        <w:rPr>
          <w:rFonts w:ascii="宋体" w:hAnsi="宋体" w:hint="eastAsia"/>
          <w:szCs w:val="21"/>
        </w:rPr>
        <w:t>（2）在合同有效期内，货物出现重大质量问题。</w:t>
      </w:r>
    </w:p>
    <w:p w14:paraId="2BAE3F79" w14:textId="77777777" w:rsidR="00FD647F" w:rsidRDefault="00000000">
      <w:pPr>
        <w:tabs>
          <w:tab w:val="left" w:pos="709"/>
        </w:tabs>
        <w:autoSpaceDE w:val="0"/>
        <w:autoSpaceDN w:val="0"/>
        <w:adjustRightInd w:val="0"/>
        <w:spacing w:line="360" w:lineRule="auto"/>
        <w:ind w:rightChars="50" w:right="105" w:firstLineChars="200" w:firstLine="420"/>
        <w:jc w:val="left"/>
        <w:rPr>
          <w:rFonts w:ascii="宋体" w:hAnsi="宋体" w:hint="eastAsia"/>
          <w:szCs w:val="21"/>
        </w:rPr>
      </w:pPr>
      <w:r>
        <w:rPr>
          <w:rFonts w:ascii="宋体" w:hAnsi="宋体" w:hint="eastAsia"/>
          <w:szCs w:val="21"/>
        </w:rPr>
        <w:t>（3）在履行期限届满之前，乙方明确表示或者以自己的行为表明不履行主要债务；</w:t>
      </w:r>
    </w:p>
    <w:p w14:paraId="393D4DDF" w14:textId="77777777" w:rsidR="00FD647F" w:rsidRDefault="00000000">
      <w:pPr>
        <w:tabs>
          <w:tab w:val="left" w:pos="709"/>
        </w:tabs>
        <w:autoSpaceDE w:val="0"/>
        <w:autoSpaceDN w:val="0"/>
        <w:adjustRightInd w:val="0"/>
        <w:spacing w:line="360" w:lineRule="auto"/>
        <w:ind w:rightChars="50" w:right="105" w:firstLineChars="200" w:firstLine="420"/>
        <w:jc w:val="left"/>
        <w:rPr>
          <w:rFonts w:ascii="宋体" w:hAnsi="宋体" w:hint="eastAsia"/>
          <w:szCs w:val="21"/>
        </w:rPr>
      </w:pPr>
      <w:r>
        <w:rPr>
          <w:rFonts w:ascii="宋体" w:hAnsi="宋体" w:hint="eastAsia"/>
          <w:szCs w:val="21"/>
        </w:rPr>
        <w:lastRenderedPageBreak/>
        <w:t>（4）乙方延迟交货超过（</w:t>
      </w:r>
      <w:permStart w:id="393506783" w:edGrp="everyone"/>
      <w:r>
        <w:rPr>
          <w:rFonts w:ascii="宋体" w:hAnsi="宋体" w:hint="eastAsia"/>
          <w:szCs w:val="21"/>
        </w:rPr>
        <w:t xml:space="preserve">  </w:t>
      </w:r>
      <w:permEnd w:id="393506783"/>
      <w:r>
        <w:rPr>
          <w:rFonts w:ascii="宋体" w:hAnsi="宋体" w:hint="eastAsia"/>
          <w:szCs w:val="21"/>
        </w:rPr>
        <w:t>）个日历日。</w:t>
      </w:r>
    </w:p>
    <w:p w14:paraId="08913DA9" w14:textId="77777777" w:rsidR="00FD647F" w:rsidRDefault="00000000">
      <w:pPr>
        <w:tabs>
          <w:tab w:val="left" w:pos="709"/>
        </w:tabs>
        <w:autoSpaceDE w:val="0"/>
        <w:autoSpaceDN w:val="0"/>
        <w:adjustRightInd w:val="0"/>
        <w:spacing w:line="360" w:lineRule="auto"/>
        <w:ind w:rightChars="50" w:right="105" w:firstLineChars="200" w:firstLine="420"/>
        <w:jc w:val="left"/>
        <w:rPr>
          <w:rFonts w:ascii="宋体" w:hAnsi="宋体" w:hint="eastAsia"/>
          <w:szCs w:val="21"/>
        </w:rPr>
      </w:pPr>
      <w:r>
        <w:rPr>
          <w:rFonts w:ascii="宋体" w:hAnsi="宋体" w:hint="eastAsia"/>
          <w:szCs w:val="21"/>
        </w:rPr>
        <w:t>（5）乙方发生破产、清算等情况，丧失履约能力。</w:t>
      </w:r>
    </w:p>
    <w:p w14:paraId="1ED6E029" w14:textId="77777777" w:rsidR="00FD647F" w:rsidRDefault="00000000">
      <w:pPr>
        <w:tabs>
          <w:tab w:val="left" w:pos="709"/>
        </w:tabs>
        <w:autoSpaceDE w:val="0"/>
        <w:autoSpaceDN w:val="0"/>
        <w:adjustRightInd w:val="0"/>
        <w:spacing w:line="360" w:lineRule="auto"/>
        <w:ind w:rightChars="50" w:right="105" w:firstLineChars="200" w:firstLine="420"/>
        <w:jc w:val="left"/>
        <w:rPr>
          <w:rFonts w:ascii="宋体" w:hAnsi="宋体" w:hint="eastAsia"/>
          <w:szCs w:val="21"/>
        </w:rPr>
      </w:pPr>
      <w:r>
        <w:rPr>
          <w:rFonts w:ascii="宋体" w:hAnsi="宋体" w:hint="eastAsia"/>
          <w:szCs w:val="21"/>
        </w:rPr>
        <w:t>（6）乙方有其他严重违约行为，导致本合同目的无法实现。</w:t>
      </w:r>
    </w:p>
    <w:p w14:paraId="67506138" w14:textId="77777777" w:rsidR="00FD647F" w:rsidRDefault="00000000">
      <w:pPr>
        <w:tabs>
          <w:tab w:val="left" w:pos="709"/>
        </w:tabs>
        <w:autoSpaceDE w:val="0"/>
        <w:autoSpaceDN w:val="0"/>
        <w:adjustRightInd w:val="0"/>
        <w:spacing w:line="360" w:lineRule="auto"/>
        <w:ind w:rightChars="50" w:right="105" w:firstLineChars="200" w:firstLine="420"/>
        <w:jc w:val="left"/>
        <w:rPr>
          <w:rFonts w:ascii="宋体" w:hAnsi="宋体" w:hint="eastAsia"/>
          <w:szCs w:val="21"/>
        </w:rPr>
      </w:pPr>
      <w:r>
        <w:rPr>
          <w:rFonts w:ascii="宋体" w:hAnsi="宋体" w:hint="eastAsia"/>
          <w:szCs w:val="21"/>
        </w:rPr>
        <w:t>（7）被中国石化暂停交易资格或从供应商网络中除名的。</w:t>
      </w:r>
    </w:p>
    <w:p w14:paraId="4B74019B" w14:textId="77777777" w:rsidR="00FD647F" w:rsidRDefault="00000000">
      <w:pPr>
        <w:tabs>
          <w:tab w:val="left" w:pos="709"/>
        </w:tabs>
        <w:autoSpaceDE w:val="0"/>
        <w:autoSpaceDN w:val="0"/>
        <w:adjustRightInd w:val="0"/>
        <w:spacing w:line="360" w:lineRule="auto"/>
        <w:ind w:rightChars="50" w:right="105" w:firstLineChars="200" w:firstLine="422"/>
        <w:jc w:val="left"/>
        <w:rPr>
          <w:rFonts w:ascii="宋体" w:hAnsi="宋体" w:hint="eastAsia"/>
          <w:b/>
          <w:szCs w:val="21"/>
        </w:rPr>
      </w:pPr>
      <w:r>
        <w:rPr>
          <w:rFonts w:ascii="宋体" w:hAnsi="宋体" w:hint="eastAsia"/>
          <w:b/>
          <w:szCs w:val="21"/>
        </w:rPr>
        <w:t>第十四条</w:t>
      </w:r>
      <w:r>
        <w:rPr>
          <w:rFonts w:ascii="宋体" w:hAnsi="宋体"/>
          <w:b/>
          <w:szCs w:val="21"/>
        </w:rPr>
        <w:t xml:space="preserve"> </w:t>
      </w:r>
      <w:r>
        <w:rPr>
          <w:rFonts w:ascii="宋体" w:hAnsi="宋体" w:hint="eastAsia"/>
          <w:b/>
          <w:szCs w:val="21"/>
        </w:rPr>
        <w:t>商业道德</w:t>
      </w:r>
    </w:p>
    <w:p w14:paraId="5D80B848" w14:textId="77777777" w:rsidR="00FD647F" w:rsidRDefault="00000000">
      <w:pPr>
        <w:tabs>
          <w:tab w:val="left" w:pos="709"/>
        </w:tabs>
        <w:autoSpaceDE w:val="0"/>
        <w:autoSpaceDN w:val="0"/>
        <w:adjustRightInd w:val="0"/>
        <w:spacing w:line="360" w:lineRule="auto"/>
        <w:ind w:rightChars="50" w:right="105" w:firstLineChars="200" w:firstLine="420"/>
        <w:jc w:val="left"/>
        <w:rPr>
          <w:rFonts w:ascii="宋体" w:hAnsi="宋体" w:hint="eastAsia"/>
          <w:szCs w:val="21"/>
        </w:rPr>
      </w:pPr>
      <w:r>
        <w:rPr>
          <w:rFonts w:ascii="宋体" w:hAnsi="宋体" w:hint="eastAsia"/>
          <w:szCs w:val="21"/>
        </w:rPr>
        <w:t>甲乙签署的有关廉洁从业的文件作为本合同的组成部分，与本合同具有同等法律效力。双方违反该合同之行为，应被视为违反本合同的违约行为，应向未违约方承担相应的违约责任。</w:t>
      </w:r>
    </w:p>
    <w:p w14:paraId="4D931BA0" w14:textId="77777777" w:rsidR="00FD647F" w:rsidRDefault="00000000">
      <w:pPr>
        <w:adjustRightInd w:val="0"/>
        <w:snapToGrid w:val="0"/>
        <w:spacing w:line="360" w:lineRule="auto"/>
        <w:ind w:rightChars="50" w:right="105" w:firstLineChars="200" w:firstLine="422"/>
        <w:outlineLvl w:val="0"/>
        <w:rPr>
          <w:rFonts w:ascii="宋体" w:hAnsi="宋体" w:hint="eastAsia"/>
          <w:b/>
          <w:szCs w:val="21"/>
        </w:rPr>
      </w:pPr>
      <w:r>
        <w:rPr>
          <w:rFonts w:ascii="宋体" w:hAnsi="宋体" w:hint="eastAsia"/>
          <w:b/>
          <w:szCs w:val="21"/>
        </w:rPr>
        <w:t>第十五条</w:t>
      </w:r>
      <w:r>
        <w:rPr>
          <w:rFonts w:ascii="宋体" w:hAnsi="宋体"/>
          <w:b/>
          <w:szCs w:val="21"/>
        </w:rPr>
        <w:t xml:space="preserve"> </w:t>
      </w:r>
      <w:r>
        <w:rPr>
          <w:rFonts w:ascii="宋体" w:hAnsi="宋体" w:hint="eastAsia"/>
          <w:b/>
          <w:szCs w:val="21"/>
        </w:rPr>
        <w:t>健康、安全和环境保护</w:t>
      </w:r>
    </w:p>
    <w:p w14:paraId="7568AB77" w14:textId="6746E5D5" w:rsidR="00FD647F" w:rsidRDefault="00000000">
      <w:pPr>
        <w:spacing w:line="360" w:lineRule="auto"/>
        <w:ind w:rightChars="50" w:right="105" w:firstLineChars="200" w:firstLine="420"/>
        <w:rPr>
          <w:rFonts w:ascii="宋体" w:hAnsi="宋体" w:hint="eastAsia"/>
          <w:szCs w:val="21"/>
        </w:rPr>
      </w:pPr>
      <w:r>
        <w:rPr>
          <w:rFonts w:ascii="宋体" w:hAnsi="宋体" w:hint="eastAsia"/>
          <w:szCs w:val="21"/>
        </w:rPr>
        <w:t>15.1 乙方应在设备生产、存储、运输、交付、安装调试、验收等过程中，遵守中华人民共和国质量、安全、环境与健康等法律法规的有关要求，并承担质量、安全、环境与健康责任。乙方还应遵守甲方的HSE要求。</w:t>
      </w:r>
      <w:r>
        <w:rPr>
          <w:rFonts w:ascii="宋体" w:hAnsi="宋体"/>
          <w:szCs w:val="21"/>
        </w:rPr>
        <w:t>合同货物在运输、储存、安装、使用过程中因</w:t>
      </w:r>
      <w:r>
        <w:rPr>
          <w:rFonts w:ascii="宋体" w:hAnsi="宋体" w:hint="eastAsia"/>
          <w:szCs w:val="21"/>
        </w:rPr>
        <w:t>甲</w:t>
      </w:r>
      <w:r>
        <w:rPr>
          <w:rFonts w:ascii="宋体" w:hAnsi="宋体"/>
          <w:szCs w:val="21"/>
        </w:rPr>
        <w:t>方以外原因，出现燃烧、爆炸、泄露、人身安全事故等安全环保事故，造成</w:t>
      </w:r>
      <w:r>
        <w:rPr>
          <w:rFonts w:ascii="宋体" w:hAnsi="宋体" w:hint="eastAsia"/>
          <w:szCs w:val="21"/>
        </w:rPr>
        <w:t>甲</w:t>
      </w:r>
      <w:r>
        <w:rPr>
          <w:rFonts w:ascii="宋体" w:hAnsi="宋体"/>
          <w:szCs w:val="21"/>
        </w:rPr>
        <w:t>方、乙方及/或其他第三方人身、财产等损失（无论基于合同或侵权法律关系），</w:t>
      </w:r>
      <w:r>
        <w:rPr>
          <w:rFonts w:ascii="宋体" w:hAnsi="宋体" w:hint="eastAsia"/>
          <w:szCs w:val="21"/>
        </w:rPr>
        <w:t>乙</w:t>
      </w:r>
      <w:r>
        <w:rPr>
          <w:rFonts w:ascii="宋体" w:hAnsi="宋体"/>
          <w:szCs w:val="21"/>
        </w:rPr>
        <w:t>方应依法承担相关刑事、行政责任，并应承担由此产生的全部民事赔偿责任，</w:t>
      </w:r>
      <w:r>
        <w:rPr>
          <w:rFonts w:ascii="宋体" w:hAnsi="宋体" w:hint="eastAsia"/>
          <w:szCs w:val="21"/>
        </w:rPr>
        <w:t>乙</w:t>
      </w:r>
      <w:r>
        <w:rPr>
          <w:rFonts w:ascii="宋体" w:hAnsi="宋体"/>
          <w:szCs w:val="21"/>
        </w:rPr>
        <w:t>方应确保</w:t>
      </w:r>
      <w:r>
        <w:rPr>
          <w:rFonts w:ascii="宋体" w:hAnsi="宋体" w:hint="eastAsia"/>
          <w:szCs w:val="21"/>
        </w:rPr>
        <w:t>甲</w:t>
      </w:r>
      <w:r>
        <w:rPr>
          <w:rFonts w:ascii="宋体" w:hAnsi="宋体"/>
          <w:szCs w:val="21"/>
        </w:rPr>
        <w:t>方不受因此导致的索赔、损失、损坏、费用、罚款或其他责任的损害。</w:t>
      </w:r>
    </w:p>
    <w:p w14:paraId="7E0F1480" w14:textId="25EC17B6" w:rsidR="00FD647F" w:rsidRDefault="00000000">
      <w:pPr>
        <w:spacing w:line="360" w:lineRule="auto"/>
        <w:ind w:rightChars="50" w:right="105" w:firstLineChars="200" w:firstLine="420"/>
        <w:rPr>
          <w:rFonts w:ascii="宋体" w:hAnsi="宋体" w:hint="eastAsia"/>
          <w:szCs w:val="21"/>
        </w:rPr>
      </w:pPr>
      <w:r>
        <w:rPr>
          <w:rFonts w:ascii="宋体" w:hAnsi="宋体" w:hint="eastAsia"/>
          <w:szCs w:val="21"/>
        </w:rPr>
        <w:t>15.</w:t>
      </w:r>
      <w:r>
        <w:rPr>
          <w:rFonts w:ascii="宋体" w:hAnsi="宋体"/>
          <w:szCs w:val="21"/>
        </w:rPr>
        <w:t>2</w:t>
      </w:r>
      <w:r>
        <w:rPr>
          <w:rFonts w:ascii="宋体" w:hAnsi="宋体" w:hint="eastAsia"/>
          <w:szCs w:val="21"/>
        </w:rPr>
        <w:t xml:space="preserve"> 乙</w:t>
      </w:r>
      <w:r>
        <w:rPr>
          <w:rFonts w:ascii="宋体" w:hAnsi="宋体"/>
          <w:szCs w:val="21"/>
        </w:rPr>
        <w:t>方在本合同项下同时承担产品运输的，如在货物装卸、运输、储存、交付过程中出现燃烧、爆炸、泄漏、人身安全事故等安全环保事故，造成甲方、乙方及/或其它第三方人身、财产等损失（无论基于合同或侵权法律关系），</w:t>
      </w:r>
      <w:r>
        <w:rPr>
          <w:rFonts w:ascii="宋体" w:hAnsi="宋体" w:hint="eastAsia"/>
          <w:szCs w:val="21"/>
        </w:rPr>
        <w:t>乙</w:t>
      </w:r>
      <w:r>
        <w:rPr>
          <w:rFonts w:ascii="宋体" w:hAnsi="宋体"/>
          <w:szCs w:val="21"/>
        </w:rPr>
        <w:t>方应及时告知甲方，并依法承担相关刑事、行政责任及由此产生的全部民事赔偿责任，</w:t>
      </w:r>
      <w:r>
        <w:rPr>
          <w:rFonts w:ascii="宋体" w:hAnsi="宋体" w:hint="eastAsia"/>
          <w:szCs w:val="21"/>
        </w:rPr>
        <w:t>乙</w:t>
      </w:r>
      <w:r>
        <w:rPr>
          <w:rFonts w:ascii="宋体" w:hAnsi="宋体"/>
          <w:szCs w:val="21"/>
        </w:rPr>
        <w:t>方应确保甲方不受因此导致的索赔、损失、损坏、费用、罚款或其他责任的损害。</w:t>
      </w:r>
      <w:r>
        <w:rPr>
          <w:rFonts w:ascii="宋体" w:hAnsi="宋体" w:hint="eastAsia"/>
          <w:szCs w:val="21"/>
        </w:rPr>
        <w:t>乙</w:t>
      </w:r>
      <w:r>
        <w:rPr>
          <w:rFonts w:ascii="宋体" w:hAnsi="宋体"/>
          <w:szCs w:val="21"/>
        </w:rPr>
        <w:t>方委托第三方进行运输的，</w:t>
      </w:r>
      <w:r>
        <w:rPr>
          <w:rFonts w:ascii="宋体" w:hAnsi="宋体" w:hint="eastAsia"/>
          <w:szCs w:val="21"/>
        </w:rPr>
        <w:t>乙</w:t>
      </w:r>
      <w:r>
        <w:rPr>
          <w:rFonts w:ascii="宋体" w:hAnsi="宋体"/>
          <w:szCs w:val="21"/>
        </w:rPr>
        <w:t>方应对安全环保事故承担连带责任。</w:t>
      </w:r>
    </w:p>
    <w:p w14:paraId="72B5387E" w14:textId="6D567A34" w:rsidR="00FD647F" w:rsidRDefault="00000000">
      <w:pPr>
        <w:spacing w:line="360" w:lineRule="auto"/>
        <w:ind w:rightChars="50" w:right="105" w:firstLineChars="200" w:firstLine="420"/>
        <w:rPr>
          <w:rFonts w:ascii="宋体" w:hAnsi="宋体" w:hint="eastAsia"/>
          <w:szCs w:val="21"/>
        </w:rPr>
      </w:pPr>
      <w:r>
        <w:rPr>
          <w:rFonts w:ascii="宋体" w:hAnsi="宋体" w:hint="eastAsia"/>
          <w:szCs w:val="21"/>
        </w:rPr>
        <w:t>15.</w:t>
      </w:r>
      <w:r>
        <w:rPr>
          <w:rFonts w:ascii="宋体" w:hAnsi="宋体"/>
          <w:szCs w:val="21"/>
        </w:rPr>
        <w:t>3</w:t>
      </w:r>
      <w:r>
        <w:rPr>
          <w:rFonts w:ascii="宋体" w:hAnsi="宋体" w:hint="eastAsia"/>
          <w:szCs w:val="21"/>
        </w:rPr>
        <w:t xml:space="preserve"> </w:t>
      </w:r>
      <w:r>
        <w:rPr>
          <w:rFonts w:ascii="宋体" w:hAnsi="宋体"/>
          <w:szCs w:val="21"/>
        </w:rPr>
        <w:t>合同货物交付前，由安全环保事故导致的全部责任均由</w:t>
      </w:r>
      <w:r>
        <w:rPr>
          <w:rFonts w:ascii="宋体" w:hAnsi="宋体" w:hint="eastAsia"/>
          <w:szCs w:val="21"/>
        </w:rPr>
        <w:t>乙</w:t>
      </w:r>
      <w:r>
        <w:rPr>
          <w:rFonts w:ascii="宋体" w:hAnsi="宋体"/>
          <w:szCs w:val="21"/>
        </w:rPr>
        <w:t>方自行承担。</w:t>
      </w:r>
    </w:p>
    <w:p w14:paraId="5628E581" w14:textId="3E8CD555" w:rsidR="00FD647F" w:rsidRDefault="00000000">
      <w:pPr>
        <w:spacing w:line="360" w:lineRule="auto"/>
        <w:ind w:rightChars="50" w:right="105" w:firstLineChars="200" w:firstLine="420"/>
        <w:rPr>
          <w:rFonts w:ascii="宋体" w:hAnsi="宋体" w:hint="eastAsia"/>
          <w:szCs w:val="21"/>
        </w:rPr>
      </w:pPr>
      <w:r>
        <w:rPr>
          <w:rFonts w:ascii="宋体" w:hAnsi="宋体" w:hint="eastAsia"/>
          <w:szCs w:val="21"/>
        </w:rPr>
        <w:t>15.</w:t>
      </w:r>
      <w:r>
        <w:rPr>
          <w:rFonts w:ascii="宋体" w:hAnsi="宋体"/>
          <w:szCs w:val="21"/>
        </w:rPr>
        <w:t>4</w:t>
      </w:r>
      <w:r>
        <w:rPr>
          <w:rFonts w:ascii="宋体" w:hAnsi="宋体" w:hint="eastAsia"/>
          <w:szCs w:val="21"/>
        </w:rPr>
        <w:t xml:space="preserve"> </w:t>
      </w:r>
      <w:r>
        <w:rPr>
          <w:rFonts w:ascii="宋体" w:hAnsi="宋体"/>
          <w:szCs w:val="21"/>
        </w:rPr>
        <w:t>如</w:t>
      </w:r>
      <w:r>
        <w:rPr>
          <w:rFonts w:ascii="宋体" w:hAnsi="宋体" w:hint="eastAsia"/>
          <w:szCs w:val="21"/>
        </w:rPr>
        <w:t>甲</w:t>
      </w:r>
      <w:r>
        <w:rPr>
          <w:rFonts w:ascii="宋体" w:hAnsi="宋体"/>
          <w:szCs w:val="21"/>
        </w:rPr>
        <w:t>方代</w:t>
      </w:r>
      <w:r>
        <w:rPr>
          <w:rFonts w:ascii="宋体" w:hAnsi="宋体" w:hint="eastAsia"/>
          <w:szCs w:val="21"/>
        </w:rPr>
        <w:t>乙</w:t>
      </w:r>
      <w:r>
        <w:rPr>
          <w:rFonts w:ascii="宋体" w:hAnsi="宋体"/>
          <w:szCs w:val="21"/>
        </w:rPr>
        <w:t>方先行支付了上述损失赔偿，</w:t>
      </w:r>
      <w:r>
        <w:rPr>
          <w:rFonts w:ascii="宋体" w:hAnsi="宋体" w:hint="eastAsia"/>
          <w:szCs w:val="21"/>
        </w:rPr>
        <w:t>乙</w:t>
      </w:r>
      <w:r>
        <w:rPr>
          <w:rFonts w:ascii="宋体" w:hAnsi="宋体"/>
          <w:szCs w:val="21"/>
        </w:rPr>
        <w:t>方应在收到甲方通知后立即将等额款项支付给</w:t>
      </w:r>
      <w:r>
        <w:rPr>
          <w:rFonts w:ascii="宋体" w:hAnsi="宋体" w:hint="eastAsia"/>
          <w:szCs w:val="21"/>
        </w:rPr>
        <w:t>甲</w:t>
      </w:r>
      <w:r>
        <w:rPr>
          <w:rFonts w:ascii="宋体" w:hAnsi="宋体"/>
          <w:szCs w:val="21"/>
        </w:rPr>
        <w:t>方。</w:t>
      </w:r>
    </w:p>
    <w:p w14:paraId="6B112C6A" w14:textId="77777777" w:rsidR="00FD647F" w:rsidRDefault="00000000">
      <w:pPr>
        <w:adjustRightInd w:val="0"/>
        <w:snapToGrid w:val="0"/>
        <w:spacing w:line="360" w:lineRule="auto"/>
        <w:ind w:rightChars="50" w:right="105" w:firstLineChars="200" w:firstLine="422"/>
        <w:outlineLvl w:val="0"/>
        <w:rPr>
          <w:rFonts w:ascii="宋体" w:hAnsi="宋体" w:hint="eastAsia"/>
          <w:b/>
          <w:szCs w:val="21"/>
        </w:rPr>
      </w:pPr>
      <w:r>
        <w:rPr>
          <w:rFonts w:ascii="宋体" w:hAnsi="宋体" w:hint="eastAsia"/>
          <w:b/>
          <w:szCs w:val="21"/>
        </w:rPr>
        <w:t>第十六条</w:t>
      </w:r>
      <w:r>
        <w:rPr>
          <w:rFonts w:ascii="宋体" w:hAnsi="宋体"/>
          <w:b/>
          <w:szCs w:val="21"/>
        </w:rPr>
        <w:t xml:space="preserve"> </w:t>
      </w:r>
      <w:r>
        <w:rPr>
          <w:rFonts w:ascii="宋体" w:hAnsi="宋体" w:hint="eastAsia"/>
          <w:b/>
          <w:szCs w:val="21"/>
        </w:rPr>
        <w:t>通知</w:t>
      </w:r>
    </w:p>
    <w:p w14:paraId="00B360F4" w14:textId="77777777" w:rsidR="00FD647F" w:rsidRDefault="00000000">
      <w:pPr>
        <w:tabs>
          <w:tab w:val="left" w:pos="709"/>
        </w:tabs>
        <w:autoSpaceDE w:val="0"/>
        <w:autoSpaceDN w:val="0"/>
        <w:adjustRightInd w:val="0"/>
        <w:spacing w:line="360" w:lineRule="auto"/>
        <w:ind w:rightChars="50" w:right="105" w:firstLineChars="200" w:firstLine="420"/>
        <w:jc w:val="left"/>
        <w:rPr>
          <w:rFonts w:ascii="宋体" w:hAnsi="宋体" w:hint="eastAsia"/>
          <w:szCs w:val="21"/>
        </w:rPr>
      </w:pPr>
      <w:r>
        <w:rPr>
          <w:rFonts w:ascii="宋体" w:hAnsi="宋体" w:hint="eastAsia"/>
          <w:szCs w:val="21"/>
        </w:rPr>
        <w:t>本合同要求的或允许的任何通知、要求或其他书面文件应当由发出该通知的一方书面签署，并以专人送递或邮寄或传真的方式送至对方联系人地址，在取得对方接收确认或到达指定电子通讯设施后，即被认为已送达。</w:t>
      </w:r>
    </w:p>
    <w:p w14:paraId="186C3C19" w14:textId="3E3EDA07" w:rsidR="00FD647F" w:rsidRDefault="00000000">
      <w:pPr>
        <w:adjustRightInd w:val="0"/>
        <w:snapToGrid w:val="0"/>
        <w:spacing w:line="360" w:lineRule="auto"/>
        <w:ind w:firstLineChars="200" w:firstLine="422"/>
        <w:rPr>
          <w:rFonts w:ascii="宋体" w:hAnsi="宋体" w:hint="eastAsia"/>
          <w:b/>
          <w:szCs w:val="21"/>
        </w:rPr>
      </w:pPr>
      <w:r>
        <w:rPr>
          <w:rFonts w:ascii="宋体" w:hAnsi="宋体" w:hint="eastAsia"/>
          <w:b/>
          <w:szCs w:val="21"/>
        </w:rPr>
        <w:t>第十七条 合规</w:t>
      </w:r>
    </w:p>
    <w:p w14:paraId="5128A979" w14:textId="77777777" w:rsidR="00FD647F" w:rsidRDefault="00000000">
      <w:pPr>
        <w:pStyle w:val="ad"/>
        <w:widowControl w:val="0"/>
        <w:adjustRightInd w:val="0"/>
        <w:snapToGrid w:val="0"/>
        <w:spacing w:line="360" w:lineRule="auto"/>
        <w:ind w:firstLineChars="193" w:firstLine="425"/>
        <w:jc w:val="both"/>
        <w:rPr>
          <w:rFonts w:ascii="宋体" w:hAnsi="宋体" w:hint="eastAsia"/>
          <w:szCs w:val="21"/>
          <w:lang w:eastAsia="zh-CN"/>
        </w:rPr>
      </w:pPr>
      <w:r>
        <w:rPr>
          <w:rFonts w:ascii="宋体" w:hAnsi="宋体" w:hint="eastAsia"/>
          <w:szCs w:val="21"/>
          <w:lang w:eastAsia="zh-CN"/>
        </w:rPr>
        <w:t>1</w:t>
      </w:r>
      <w:r>
        <w:rPr>
          <w:rFonts w:ascii="宋体" w:hAnsi="宋体" w:hint="eastAsia"/>
          <w:szCs w:val="21"/>
          <w:lang w:val="en-US" w:eastAsia="zh-CN"/>
        </w:rPr>
        <w:t>7</w:t>
      </w:r>
      <w:r>
        <w:rPr>
          <w:rFonts w:ascii="宋体" w:hAnsi="宋体" w:hint="eastAsia"/>
          <w:szCs w:val="21"/>
          <w:lang w:eastAsia="zh-CN"/>
        </w:rPr>
        <w:t>.1合同各方保证其根据其成立地的法律依法定程序设立，有效存在且相关手续完备，已取得开展合同项下业务所需的所有政府审批、许可或资质；合同各方知晓并将严格遵守与执行本合同相关的法律法规、监管规则、标准规范，依法依规行使合同权利，履行合同义务，不得从事任何可能导致合同方承担任何行政、刑事责任或处罚的行为。</w:t>
      </w:r>
    </w:p>
    <w:p w14:paraId="0BD30632" w14:textId="77777777" w:rsidR="00FD647F" w:rsidRDefault="00000000">
      <w:pPr>
        <w:pStyle w:val="ad"/>
        <w:widowControl w:val="0"/>
        <w:adjustRightInd w:val="0"/>
        <w:snapToGrid w:val="0"/>
        <w:spacing w:line="360" w:lineRule="auto"/>
        <w:ind w:firstLineChars="193" w:firstLine="425"/>
        <w:jc w:val="both"/>
        <w:rPr>
          <w:rFonts w:ascii="宋体" w:hAnsi="宋体" w:hint="eastAsia"/>
          <w:szCs w:val="21"/>
          <w:lang w:eastAsia="zh-CN"/>
        </w:rPr>
      </w:pPr>
      <w:r>
        <w:rPr>
          <w:rFonts w:ascii="宋体" w:hAnsi="宋体" w:hint="eastAsia"/>
          <w:szCs w:val="21"/>
          <w:lang w:eastAsia="zh-CN"/>
        </w:rPr>
        <w:t>17.2 乙方保证，本合同项下合同货物符合适用的出口管制法律或其他规定，包括但不限于任何相关法律、法规、命令、条例、决议、法令、限制措施或其他具有法律效力的要求，并获得相关出口国的相关许可证、批准和授权。</w:t>
      </w:r>
    </w:p>
    <w:p w14:paraId="49A98373" w14:textId="77777777" w:rsidR="00FD647F" w:rsidRDefault="00000000">
      <w:pPr>
        <w:pStyle w:val="ad"/>
        <w:widowControl w:val="0"/>
        <w:adjustRightInd w:val="0"/>
        <w:snapToGrid w:val="0"/>
        <w:spacing w:line="360" w:lineRule="auto"/>
        <w:ind w:firstLineChars="193" w:firstLine="425"/>
        <w:jc w:val="both"/>
        <w:rPr>
          <w:rFonts w:ascii="宋体" w:hAnsi="宋体" w:hint="eastAsia"/>
          <w:szCs w:val="21"/>
          <w:lang w:eastAsia="zh-CN"/>
        </w:rPr>
      </w:pPr>
      <w:r>
        <w:rPr>
          <w:rFonts w:ascii="宋体" w:hAnsi="宋体" w:hint="eastAsia"/>
          <w:szCs w:val="21"/>
          <w:lang w:eastAsia="zh-CN"/>
        </w:rPr>
        <w:lastRenderedPageBreak/>
        <w:t>17.3 乙方保证，乙方及其控股子公司遵守有关国际制裁相关法律法规或其他规定，包括但不限于任何相关法律、法规、命令、条例、决议、法令、限制措施或其他具有法律效力的要求，未因违规受到制裁。</w:t>
      </w:r>
    </w:p>
    <w:p w14:paraId="193B98BD" w14:textId="77777777" w:rsidR="00FD647F" w:rsidRDefault="00000000">
      <w:pPr>
        <w:pStyle w:val="ad"/>
        <w:widowControl w:val="0"/>
        <w:adjustRightInd w:val="0"/>
        <w:snapToGrid w:val="0"/>
        <w:spacing w:line="360" w:lineRule="auto"/>
        <w:ind w:firstLineChars="193" w:firstLine="425"/>
        <w:jc w:val="both"/>
        <w:rPr>
          <w:rFonts w:ascii="宋体" w:hAnsi="宋体" w:hint="eastAsia"/>
          <w:szCs w:val="21"/>
          <w:lang w:eastAsia="zh-CN"/>
        </w:rPr>
      </w:pPr>
      <w:r>
        <w:rPr>
          <w:rFonts w:ascii="宋体" w:hAnsi="宋体" w:hint="eastAsia"/>
          <w:szCs w:val="21"/>
          <w:lang w:eastAsia="zh-CN"/>
        </w:rPr>
        <w:t>17.4 甲方有权要求乙方提供合规承诺书、供应商交易合规信息调查表等材料。乙方对提供材料的真实性、准确性负责。针对业务开展中出现的危险信号（包括但不限于交易产品被相关出口国要求办理出口许可证、乙方及其关联公司、交易涉及的收款银行被列入出口管制和经济制裁限制性清单或受到制裁），乙方应在24小时内通知甲方。甲方有权对乙方启动合规调查，乙方应予配合。</w:t>
      </w:r>
    </w:p>
    <w:p w14:paraId="36EB1D4A" w14:textId="77777777" w:rsidR="00FD647F" w:rsidRDefault="00000000">
      <w:pPr>
        <w:pStyle w:val="ad"/>
        <w:widowControl w:val="0"/>
        <w:adjustRightInd w:val="0"/>
        <w:snapToGrid w:val="0"/>
        <w:spacing w:line="360" w:lineRule="auto"/>
        <w:ind w:firstLineChars="193" w:firstLine="425"/>
        <w:jc w:val="both"/>
        <w:rPr>
          <w:rFonts w:ascii="宋体" w:hAnsi="宋体" w:hint="eastAsia"/>
          <w:szCs w:val="21"/>
          <w:lang w:val="en-US" w:eastAsia="zh-CN"/>
        </w:rPr>
      </w:pPr>
      <w:r>
        <w:rPr>
          <w:rFonts w:ascii="宋体" w:hAnsi="宋体" w:hint="eastAsia"/>
          <w:szCs w:val="21"/>
          <w:lang w:val="en-US" w:eastAsia="zh-CN"/>
        </w:rPr>
        <w:t>17.5 若乙方属于中小企业，乙方应在合同签订前</w:t>
      </w:r>
      <w:permStart w:id="2018598714" w:edGrp="everyone"/>
      <w:r>
        <w:rPr>
          <w:rFonts w:ascii="宋体" w:hAnsi="宋体" w:hint="eastAsia"/>
          <w:szCs w:val="21"/>
          <w:lang w:val="en-US" w:eastAsia="zh-CN"/>
        </w:rPr>
        <w:t>【30】</w:t>
      </w:r>
      <w:permEnd w:id="2018598714"/>
      <w:r>
        <w:rPr>
          <w:rFonts w:ascii="宋体" w:hAnsi="宋体" w:hint="eastAsia"/>
          <w:szCs w:val="21"/>
          <w:lang w:val="en-US" w:eastAsia="zh-CN"/>
        </w:rPr>
        <w:t>日内书面告知甲方，并提供</w:t>
      </w:r>
      <w:permStart w:id="1437997386" w:edGrp="everyone"/>
      <w:r>
        <w:rPr>
          <w:rFonts w:ascii="宋体" w:hAnsi="宋体" w:hint="eastAsia"/>
          <w:szCs w:val="21"/>
          <w:lang w:val="en-US" w:eastAsia="zh-CN"/>
        </w:rPr>
        <w:t>加盖乙方印章的工信部自测程序结果等</w:t>
      </w:r>
      <w:permEnd w:id="1437997386"/>
      <w:r>
        <w:rPr>
          <w:rFonts w:ascii="宋体" w:hAnsi="宋体" w:hint="eastAsia"/>
          <w:szCs w:val="21"/>
          <w:lang w:val="en-US" w:eastAsia="zh-CN"/>
        </w:rPr>
        <w:t>可以证明乙方规模属性的证明材料。</w:t>
      </w:r>
    </w:p>
    <w:p w14:paraId="67A21A95" w14:textId="52B66AFE" w:rsidR="00FD647F" w:rsidRDefault="00000000">
      <w:pPr>
        <w:pStyle w:val="ad"/>
        <w:widowControl w:val="0"/>
        <w:adjustRightInd w:val="0"/>
        <w:snapToGrid w:val="0"/>
        <w:spacing w:line="360" w:lineRule="auto"/>
        <w:ind w:firstLine="440"/>
        <w:jc w:val="both"/>
        <w:rPr>
          <w:rFonts w:ascii="宋体" w:hAnsi="宋体" w:hint="eastAsia"/>
          <w:szCs w:val="21"/>
          <w:lang w:val="en-US"/>
        </w:rPr>
      </w:pPr>
      <w:r>
        <w:rPr>
          <w:rFonts w:ascii="宋体" w:hAnsi="宋体" w:hint="eastAsia"/>
          <w:szCs w:val="21"/>
          <w:lang w:val="en-US" w:eastAsia="zh-CN"/>
        </w:rPr>
        <w:t xml:space="preserve">17.6 </w:t>
      </w:r>
      <w:r>
        <w:rPr>
          <w:rFonts w:ascii="宋体" w:hAnsi="宋体" w:hint="eastAsia"/>
          <w:szCs w:val="21"/>
          <w:lang w:val="en-US"/>
        </w:rPr>
        <w:t>如</w:t>
      </w:r>
      <w:r>
        <w:rPr>
          <w:rFonts w:ascii="宋体" w:hAnsi="宋体" w:hint="eastAsia"/>
          <w:szCs w:val="21"/>
          <w:lang w:val="en-US" w:eastAsia="zh-CN"/>
        </w:rPr>
        <w:t>乙</w:t>
      </w:r>
      <w:r>
        <w:rPr>
          <w:rFonts w:ascii="宋体" w:hAnsi="宋体"/>
          <w:szCs w:val="21"/>
          <w:lang w:val="en-US"/>
        </w:rPr>
        <w:t>方</w:t>
      </w:r>
      <w:r>
        <w:rPr>
          <w:rFonts w:ascii="宋体" w:hAnsi="宋体" w:hint="eastAsia"/>
          <w:szCs w:val="21"/>
          <w:lang w:val="en-US"/>
        </w:rPr>
        <w:t>未能履行其在本协议项下的合规义务，</w:t>
      </w:r>
      <w:r>
        <w:rPr>
          <w:rFonts w:ascii="宋体" w:hAnsi="宋体" w:hint="eastAsia"/>
          <w:szCs w:val="21"/>
          <w:lang w:val="en-US" w:eastAsia="zh-CN"/>
        </w:rPr>
        <w:t>甲</w:t>
      </w:r>
      <w:r>
        <w:rPr>
          <w:rFonts w:ascii="宋体" w:hAnsi="宋体"/>
          <w:szCs w:val="21"/>
          <w:lang w:val="en-US"/>
        </w:rPr>
        <w:t>方</w:t>
      </w:r>
      <w:r>
        <w:rPr>
          <w:rFonts w:ascii="宋体" w:hAnsi="宋体" w:hint="eastAsia"/>
          <w:szCs w:val="21"/>
          <w:lang w:val="en-US"/>
        </w:rPr>
        <w:t>可书面通知违约方并要求其在收到通知之日起</w:t>
      </w:r>
      <w:permStart w:id="529293278" w:edGrp="everyone"/>
      <w:r>
        <w:rPr>
          <w:rFonts w:ascii="宋体" w:hAnsi="宋体" w:hint="eastAsia"/>
          <w:szCs w:val="21"/>
          <w:u w:val="single"/>
          <w:lang w:val="en-US"/>
        </w:rPr>
        <w:t>【30】</w:t>
      </w:r>
      <w:permEnd w:id="529293278"/>
      <w:r>
        <w:rPr>
          <w:rFonts w:ascii="宋体" w:hAnsi="宋体"/>
          <w:szCs w:val="21"/>
          <w:lang w:val="en-US"/>
        </w:rPr>
        <w:t>日内对该违约行为采取补救措施。如果该违约无法补救，或未能在规定时间内予以补救，</w:t>
      </w:r>
      <w:r>
        <w:rPr>
          <w:rFonts w:ascii="宋体" w:hAnsi="宋体" w:hint="eastAsia"/>
          <w:szCs w:val="21"/>
          <w:lang w:val="en-US" w:eastAsia="zh-CN"/>
        </w:rPr>
        <w:t>甲</w:t>
      </w:r>
      <w:r>
        <w:rPr>
          <w:rFonts w:ascii="宋体" w:hAnsi="宋体" w:hint="eastAsia"/>
          <w:szCs w:val="21"/>
          <w:lang w:val="en-US"/>
        </w:rPr>
        <w:t>方</w:t>
      </w:r>
      <w:r>
        <w:rPr>
          <w:rFonts w:ascii="宋体" w:hAnsi="宋体"/>
          <w:szCs w:val="21"/>
          <w:lang w:val="en-US"/>
        </w:rPr>
        <w:t>有权解除协议。</w:t>
      </w:r>
      <w:r>
        <w:rPr>
          <w:rFonts w:ascii="宋体" w:hAnsi="宋体" w:hint="eastAsia"/>
          <w:szCs w:val="21"/>
          <w:lang w:val="en-US" w:eastAsia="zh-CN"/>
        </w:rPr>
        <w:t>乙</w:t>
      </w:r>
      <w:r>
        <w:rPr>
          <w:rFonts w:ascii="宋体" w:hAnsi="宋体"/>
          <w:szCs w:val="21"/>
          <w:lang w:val="en-US"/>
        </w:rPr>
        <w:t>方保证，</w:t>
      </w:r>
      <w:r>
        <w:rPr>
          <w:rFonts w:ascii="宋体" w:hAnsi="宋体" w:hint="eastAsia"/>
          <w:szCs w:val="21"/>
          <w:lang w:val="en-US" w:eastAsia="zh-CN"/>
        </w:rPr>
        <w:t>甲</w:t>
      </w:r>
      <w:r>
        <w:rPr>
          <w:rFonts w:ascii="宋体" w:hAnsi="宋体"/>
          <w:szCs w:val="21"/>
          <w:lang w:val="en-US"/>
        </w:rPr>
        <w:t>方免受</w:t>
      </w:r>
      <w:r>
        <w:rPr>
          <w:rFonts w:ascii="宋体" w:hAnsi="宋体" w:hint="eastAsia"/>
          <w:szCs w:val="21"/>
          <w:lang w:val="en-US" w:eastAsia="zh-CN"/>
        </w:rPr>
        <w:t>乙</w:t>
      </w:r>
      <w:r>
        <w:rPr>
          <w:rFonts w:ascii="宋体" w:hAnsi="宋体"/>
          <w:szCs w:val="21"/>
          <w:lang w:val="en-US"/>
        </w:rPr>
        <w:t>方因违反上述合规条款而引发的损失、损害、罚金或费用，对这些损失、损害、罚金或费用对</w:t>
      </w:r>
      <w:r>
        <w:rPr>
          <w:rFonts w:ascii="宋体" w:hAnsi="宋体" w:hint="eastAsia"/>
          <w:szCs w:val="21"/>
          <w:lang w:val="en-US" w:eastAsia="zh-CN"/>
        </w:rPr>
        <w:t>甲</w:t>
      </w:r>
      <w:r>
        <w:rPr>
          <w:rFonts w:ascii="宋体" w:hAnsi="宋体"/>
          <w:szCs w:val="21"/>
          <w:lang w:val="en-US"/>
        </w:rPr>
        <w:t>方进行赔偿。</w:t>
      </w:r>
    </w:p>
    <w:p w14:paraId="6A7DEF6C" w14:textId="77777777" w:rsidR="00FD647F" w:rsidRDefault="00000000">
      <w:pPr>
        <w:adjustRightInd w:val="0"/>
        <w:snapToGrid w:val="0"/>
        <w:spacing w:line="360" w:lineRule="auto"/>
        <w:ind w:firstLineChars="200" w:firstLine="422"/>
        <w:rPr>
          <w:rFonts w:ascii="宋体" w:hAnsi="宋体" w:hint="eastAsia"/>
          <w:b/>
          <w:szCs w:val="21"/>
        </w:rPr>
      </w:pPr>
      <w:r>
        <w:rPr>
          <w:rFonts w:ascii="宋体" w:hAnsi="宋体" w:hint="eastAsia"/>
          <w:b/>
          <w:szCs w:val="21"/>
        </w:rPr>
        <w:t>第十八条 其他</w:t>
      </w:r>
    </w:p>
    <w:p w14:paraId="091FA234" w14:textId="77777777" w:rsidR="00FD647F" w:rsidRDefault="00000000">
      <w:pPr>
        <w:pStyle w:val="ad"/>
        <w:widowControl w:val="0"/>
        <w:adjustRightInd w:val="0"/>
        <w:snapToGrid w:val="0"/>
        <w:spacing w:line="360" w:lineRule="auto"/>
        <w:ind w:firstLineChars="193" w:firstLine="425"/>
        <w:jc w:val="both"/>
        <w:rPr>
          <w:rFonts w:ascii="宋体" w:hAnsi="宋体" w:hint="eastAsia"/>
          <w:szCs w:val="21"/>
          <w:lang w:val="en-US" w:eastAsia="zh-CN"/>
        </w:rPr>
      </w:pPr>
      <w:r>
        <w:rPr>
          <w:rFonts w:ascii="宋体" w:hAnsi="宋体" w:hint="eastAsia"/>
          <w:szCs w:val="21"/>
          <w:lang w:val="en-US" w:eastAsia="zh-CN"/>
        </w:rPr>
        <w:t>按以下（</w:t>
      </w:r>
      <w:permStart w:id="1660972131" w:edGrp="everyone"/>
      <w:r>
        <w:rPr>
          <w:rFonts w:ascii="宋体" w:hAnsi="宋体" w:hint="eastAsia"/>
          <w:szCs w:val="21"/>
          <w:lang w:val="en-US" w:eastAsia="zh-CN"/>
        </w:rPr>
        <w:t>[*]</w:t>
      </w:r>
      <w:permEnd w:id="1660972131"/>
      <w:r>
        <w:rPr>
          <w:rFonts w:ascii="宋体" w:hAnsi="宋体" w:hint="eastAsia"/>
          <w:szCs w:val="21"/>
          <w:lang w:val="en-US" w:eastAsia="zh-CN"/>
        </w:rPr>
        <w:t>）执行，如与本合同其他条款约定不一致的，以本条为准：</w:t>
      </w:r>
    </w:p>
    <w:p w14:paraId="0235BB0B" w14:textId="77777777" w:rsidR="00FD647F" w:rsidRDefault="00000000">
      <w:pPr>
        <w:pStyle w:val="ad"/>
        <w:widowControl w:val="0"/>
        <w:adjustRightInd w:val="0"/>
        <w:snapToGrid w:val="0"/>
        <w:spacing w:line="360" w:lineRule="auto"/>
        <w:ind w:firstLineChars="193" w:firstLine="425"/>
        <w:jc w:val="both"/>
        <w:rPr>
          <w:rFonts w:ascii="宋体" w:hAnsi="宋体" w:hint="eastAsia"/>
          <w:szCs w:val="21"/>
          <w:lang w:val="en-US" w:eastAsia="zh-CN"/>
        </w:rPr>
      </w:pPr>
      <w:r>
        <w:rPr>
          <w:rFonts w:ascii="宋体" w:hAnsi="宋体" w:hint="eastAsia"/>
          <w:szCs w:val="21"/>
          <w:lang w:val="en-US" w:eastAsia="zh-CN"/>
        </w:rPr>
        <w:t>（1）不适用。</w:t>
      </w:r>
    </w:p>
    <w:p w14:paraId="411782E8" w14:textId="77777777" w:rsidR="00FD647F" w:rsidRDefault="00000000">
      <w:pPr>
        <w:pStyle w:val="ad"/>
        <w:widowControl w:val="0"/>
        <w:adjustRightInd w:val="0"/>
        <w:snapToGrid w:val="0"/>
        <w:spacing w:line="360" w:lineRule="auto"/>
        <w:ind w:firstLineChars="193" w:firstLine="425"/>
        <w:jc w:val="both"/>
        <w:rPr>
          <w:rFonts w:ascii="宋体" w:hAnsi="宋体" w:hint="eastAsia"/>
          <w:szCs w:val="21"/>
          <w:lang w:val="en-US" w:eastAsia="zh-CN"/>
        </w:rPr>
      </w:pPr>
      <w:r>
        <w:rPr>
          <w:rFonts w:ascii="宋体" w:hAnsi="宋体" w:hint="eastAsia"/>
          <w:szCs w:val="21"/>
          <w:lang w:val="en-US" w:eastAsia="zh-CN"/>
        </w:rPr>
        <w:t>（2）</w:t>
      </w:r>
      <w:permStart w:id="382618482" w:edGrp="everyone"/>
      <w:r>
        <w:rPr>
          <w:rFonts w:ascii="宋体" w:hAnsi="宋体" w:hint="eastAsia"/>
          <w:szCs w:val="21"/>
          <w:lang w:val="en-US" w:eastAsia="zh-CN"/>
        </w:rPr>
        <w:t>请填写需补充的条款内容。</w:t>
      </w:r>
      <w:permEnd w:id="382618482"/>
    </w:p>
    <w:p w14:paraId="7DC25784" w14:textId="77777777" w:rsidR="00FD647F" w:rsidRDefault="00FD647F">
      <w:pPr>
        <w:pStyle w:val="ad"/>
        <w:widowControl w:val="0"/>
        <w:adjustRightInd w:val="0"/>
        <w:snapToGrid w:val="0"/>
        <w:spacing w:line="360" w:lineRule="auto"/>
        <w:ind w:firstLineChars="193" w:firstLine="425"/>
        <w:jc w:val="both"/>
        <w:rPr>
          <w:rFonts w:ascii="宋体" w:hAnsi="宋体" w:hint="eastAsia"/>
          <w:szCs w:val="21"/>
          <w:lang w:val="en-US"/>
        </w:rPr>
      </w:pPr>
    </w:p>
    <w:p w14:paraId="00C30798" w14:textId="77777777" w:rsidR="00FD647F" w:rsidRDefault="00FD647F">
      <w:pPr>
        <w:spacing w:line="276" w:lineRule="auto"/>
        <w:rPr>
          <w:rFonts w:ascii="宋体" w:hAnsi="宋体" w:hint="eastAsia"/>
          <w:b/>
          <w:szCs w:val="21"/>
        </w:rPr>
      </w:pPr>
    </w:p>
    <w:p w14:paraId="045BC46F" w14:textId="77777777" w:rsidR="00FD647F" w:rsidRDefault="00FD647F">
      <w:pPr>
        <w:spacing w:line="276" w:lineRule="auto"/>
        <w:rPr>
          <w:rFonts w:ascii="宋体" w:hAnsi="宋体" w:hint="eastAsia"/>
          <w:b/>
          <w:szCs w:val="21"/>
        </w:rPr>
      </w:pPr>
    </w:p>
    <w:p w14:paraId="302567A3" w14:textId="77777777" w:rsidR="00FD647F" w:rsidRDefault="00000000" w:rsidP="00242F56">
      <w:pPr>
        <w:rPr>
          <w:rStyle w:val="span"/>
          <w:rFonts w:ascii="宋体" w:hAnsi="宋体" w:hint="eastAsia"/>
          <w:b/>
          <w:bCs/>
        </w:rPr>
      </w:pPr>
      <w:r>
        <w:rPr>
          <w:rStyle w:val="span"/>
          <w:rFonts w:ascii="宋体" w:hAnsi="宋体" w:hint="eastAsia"/>
          <w:b/>
          <w:bCs/>
        </w:rPr>
        <w:br w:type="page"/>
      </w:r>
    </w:p>
    <w:p w14:paraId="684A704A" w14:textId="77777777" w:rsidR="00FD647F" w:rsidRDefault="00000000">
      <w:pPr>
        <w:spacing w:line="276" w:lineRule="auto"/>
        <w:rPr>
          <w:rStyle w:val="span"/>
          <w:rFonts w:ascii="宋体" w:hAnsi="宋体" w:hint="eastAsia"/>
          <w:b/>
          <w:bCs/>
        </w:rPr>
      </w:pPr>
      <w:permStart w:id="158814026" w:edGrp="everyone"/>
      <w:r>
        <w:rPr>
          <w:rStyle w:val="span"/>
          <w:rFonts w:ascii="宋体" w:hAnsi="宋体" w:hint="eastAsia"/>
          <w:b/>
          <w:bCs/>
        </w:rPr>
        <w:lastRenderedPageBreak/>
        <w:t>附件1 储物于商</w:t>
      </w:r>
    </w:p>
    <w:p w14:paraId="64B7EE1F" w14:textId="77777777" w:rsidR="00FD647F" w:rsidRDefault="00000000">
      <w:pPr>
        <w:spacing w:line="276" w:lineRule="auto"/>
        <w:jc w:val="center"/>
        <w:rPr>
          <w:rStyle w:val="span"/>
          <w:rFonts w:ascii="宋体" w:hAnsi="宋体" w:hint="eastAsia"/>
          <w:b/>
          <w:bCs/>
        </w:rPr>
      </w:pPr>
      <w:r>
        <w:rPr>
          <w:rStyle w:val="span"/>
          <w:rFonts w:ascii="宋体" w:hAnsi="宋体" w:hint="eastAsia"/>
          <w:b/>
          <w:bCs/>
        </w:rPr>
        <w:t>储物于商</w:t>
      </w:r>
    </w:p>
    <w:p w14:paraId="1C2E83F4" w14:textId="3E7DA1CA" w:rsidR="00FD647F" w:rsidRDefault="00000000">
      <w:pPr>
        <w:spacing w:line="276" w:lineRule="auto"/>
        <w:rPr>
          <w:rStyle w:val="span"/>
          <w:rFonts w:ascii="宋体" w:hAnsi="宋体" w:hint="eastAsia"/>
        </w:rPr>
      </w:pPr>
      <w:r>
        <w:rPr>
          <w:rStyle w:val="span"/>
          <w:rFonts w:ascii="宋体" w:hAnsi="宋体" w:hint="eastAsia"/>
        </w:rPr>
        <w:t>此项约定依本合同第十一条储物于商约定，按以下（</w:t>
      </w:r>
      <w:sdt>
        <w:sdtPr>
          <w:rPr>
            <w:rFonts w:ascii="宋体" w:hAnsi="宋体" w:hint="eastAsia"/>
          </w:rPr>
          <w:alias w:val="字段标识化"/>
          <w:tag w:val="BSH1700897085510"/>
          <w:id w:val="147474803"/>
          <w:placeholder>
            <w:docPart w:val="{e01687e6-fb60-4f4d-9993-653d62fba5c7}"/>
          </w:placeholder>
          <w:text/>
        </w:sdtPr>
        <w:sdtEndPr>
          <w:rPr>
            <w:u w:val="single"/>
          </w:rPr>
        </w:sdtEndPr>
        <w:sdtContent>
          <w:r>
            <w:rPr>
              <w:rStyle w:val="span"/>
              <w:rFonts w:ascii="宋体" w:hAnsi="宋体" w:hint="eastAsia"/>
              <w:u w:val="single"/>
            </w:rPr>
            <w:t>请填写</w:t>
          </w:r>
          <w:proofErr w:type="gramStart"/>
          <w:r>
            <w:rPr>
              <w:rStyle w:val="span"/>
              <w:rFonts w:ascii="宋体" w:hAnsi="宋体" w:hint="eastAsia"/>
              <w:u w:val="single"/>
            </w:rPr>
            <w:t>一</w:t>
          </w:r>
          <w:proofErr w:type="gramEnd"/>
          <w:r>
            <w:rPr>
              <w:rStyle w:val="span"/>
              <w:rFonts w:ascii="宋体" w:hAnsi="宋体" w:hint="eastAsia"/>
              <w:u w:val="single"/>
            </w:rPr>
            <w:t>或二</w:t>
          </w:r>
        </w:sdtContent>
      </w:sdt>
      <w:r>
        <w:rPr>
          <w:rStyle w:val="span"/>
          <w:rFonts w:ascii="宋体" w:hAnsi="宋体" w:hint="eastAsia"/>
        </w:rPr>
        <w:t>）执行。</w:t>
      </w:r>
    </w:p>
    <w:p w14:paraId="08FD77B0" w14:textId="77777777" w:rsidR="00FD647F" w:rsidRDefault="00000000">
      <w:pPr>
        <w:numPr>
          <w:ilvl w:val="0"/>
          <w:numId w:val="2"/>
        </w:numPr>
        <w:spacing w:line="276" w:lineRule="auto"/>
        <w:rPr>
          <w:rStyle w:val="span"/>
          <w:rFonts w:ascii="宋体" w:hAnsi="宋体" w:hint="eastAsia"/>
        </w:rPr>
      </w:pPr>
      <w:r>
        <w:rPr>
          <w:rStyle w:val="span"/>
          <w:rFonts w:ascii="宋体" w:hAnsi="宋体" w:hint="eastAsia"/>
          <w:b/>
        </w:rPr>
        <w:t>寄售库存</w:t>
      </w:r>
      <w:r>
        <w:rPr>
          <w:rStyle w:val="span"/>
          <w:rFonts w:ascii="宋体" w:hAnsi="宋体" w:hint="eastAsia"/>
        </w:rPr>
        <w:br/>
        <w:t>1.乙方支持和配合甲方</w:t>
      </w:r>
      <w:r>
        <w:rPr>
          <w:rStyle w:val="span"/>
          <w:rFonts w:ascii="宋体" w:hAnsi="宋体" w:hint="eastAsia"/>
          <w:u w:val="single"/>
        </w:rPr>
        <w:t>请输入物资全名称</w:t>
      </w:r>
      <w:r>
        <w:rPr>
          <w:rStyle w:val="span"/>
          <w:rFonts w:ascii="宋体" w:hAnsi="宋体" w:hint="eastAsia"/>
        </w:rPr>
        <w:t>开展寄售工作。</w:t>
      </w:r>
      <w:r>
        <w:rPr>
          <w:rStyle w:val="span"/>
          <w:rFonts w:ascii="宋体" w:hAnsi="宋体" w:hint="eastAsia"/>
        </w:rPr>
        <w:br/>
        <w:t>1.1甲方责任：（1）与乙方共同确定《储备清单》；（2）协调甲方和乙方在寄售过程中存在和发生的问题；（3）对乙方寄售的行为实施监督；（4）负责指定收货人及时收货并及时结算（5）在甲方仓库设立库存，由甲方进行管理并应妥善保管。 1.2乙方责任：（1）与甲方共同确定《储备清单》；（2）按照《储备清单》在甲方仓库设立库存，并提供相应的仓储物流服务，在《储备清单》约定的响应时间和补库周期时间内，按时、保质、按量交货；（3）寄售期间，由乙方承担库存物资所发生的损耗、锈蚀、变质等风险，发生上述情况后，乙方应自费予以更换、补充。如库存物资发生损坏、灭失而达不到所要求的储备量时，乙方应在接到甲方通知后，在约定的补库周期内补足储备量；</w:t>
      </w:r>
      <w:r>
        <w:rPr>
          <w:rStyle w:val="span"/>
          <w:rFonts w:ascii="宋体" w:hAnsi="宋体" w:hint="eastAsia"/>
        </w:rPr>
        <w:br/>
        <w:t>2.储备的物资向甲方交付前，所有权归属乙方，物资毁损、损坏、灭失的风险由乙方自行承担。</w:t>
      </w:r>
      <w:r>
        <w:rPr>
          <w:rStyle w:val="span"/>
          <w:rFonts w:ascii="宋体" w:hAnsi="宋体" w:hint="eastAsia"/>
        </w:rPr>
        <w:br/>
        <w:t>3.库存的处置。</w:t>
      </w:r>
      <w:r>
        <w:rPr>
          <w:rFonts w:ascii="宋体" w:hAnsi="宋体"/>
        </w:rPr>
        <w:t>本合同有效期期满后，除非另有书面约定，</w:t>
      </w:r>
      <w:r>
        <w:rPr>
          <w:rStyle w:val="span"/>
          <w:rFonts w:ascii="宋体" w:hAnsi="宋体" w:cs="楷体_GB2312" w:hint="eastAsia"/>
          <w:sz w:val="18"/>
        </w:rPr>
        <w:t>按</w:t>
      </w:r>
      <w:r>
        <w:rPr>
          <w:rStyle w:val="span"/>
          <w:rFonts w:ascii="宋体" w:hAnsi="宋体" w:cs="楷体_GB2312" w:hint="eastAsia"/>
          <w:sz w:val="18"/>
          <w:u w:val="single"/>
        </w:rPr>
        <w:t>【*】</w:t>
      </w:r>
      <w:r>
        <w:rPr>
          <w:rStyle w:val="span"/>
          <w:rFonts w:ascii="宋体" w:hAnsi="宋体" w:cs="楷体_GB2312" w:hint="eastAsia"/>
          <w:sz w:val="18"/>
        </w:rPr>
        <w:t>执行</w:t>
      </w:r>
    </w:p>
    <w:p w14:paraId="05679DAB" w14:textId="2936F11D" w:rsidR="00FD647F" w:rsidRDefault="00000000">
      <w:pPr>
        <w:numPr>
          <w:ilvl w:val="255"/>
          <w:numId w:val="0"/>
        </w:numPr>
        <w:spacing w:line="276" w:lineRule="auto"/>
        <w:rPr>
          <w:rStyle w:val="span"/>
          <w:rFonts w:ascii="宋体" w:hAnsi="宋体" w:hint="eastAsia"/>
        </w:rPr>
      </w:pPr>
      <w:r>
        <w:rPr>
          <w:rFonts w:ascii="宋体" w:hAnsi="宋体" w:hint="eastAsia"/>
        </w:rPr>
        <w:t>3.1乙</w:t>
      </w:r>
      <w:r>
        <w:rPr>
          <w:rFonts w:ascii="宋体" w:hAnsi="宋体"/>
        </w:rPr>
        <w:t>方应及时处理寄售库存的物资，超过</w:t>
      </w:r>
      <w:r>
        <w:rPr>
          <w:rFonts w:ascii="宋体" w:hAnsi="宋体" w:hint="eastAsia"/>
        </w:rPr>
        <w:t>【*】</w:t>
      </w:r>
      <w:proofErr w:type="gramStart"/>
      <w:r>
        <w:rPr>
          <w:rFonts w:ascii="宋体" w:hAnsi="宋体"/>
        </w:rPr>
        <w:t>个</w:t>
      </w:r>
      <w:proofErr w:type="gramEnd"/>
      <w:r>
        <w:rPr>
          <w:rFonts w:ascii="宋体" w:hAnsi="宋体"/>
        </w:rPr>
        <w:t>月未处理的，甲方有权重新安排仓储场所，</w:t>
      </w:r>
      <w:r>
        <w:rPr>
          <w:rFonts w:ascii="宋体" w:hAnsi="宋体" w:hint="eastAsia"/>
        </w:rPr>
        <w:t>乙</w:t>
      </w:r>
      <w:r>
        <w:rPr>
          <w:rFonts w:ascii="宋体" w:hAnsi="宋体"/>
        </w:rPr>
        <w:t>方应向</w:t>
      </w:r>
      <w:r>
        <w:rPr>
          <w:rFonts w:ascii="宋体" w:hAnsi="宋体" w:hint="eastAsia"/>
        </w:rPr>
        <w:t>甲</w:t>
      </w:r>
      <w:r>
        <w:rPr>
          <w:rFonts w:ascii="宋体" w:hAnsi="宋体"/>
        </w:rPr>
        <w:t>方支付仓储和移库费用，否则</w:t>
      </w:r>
      <w:r>
        <w:rPr>
          <w:rFonts w:ascii="宋体" w:hAnsi="宋体" w:hint="eastAsia"/>
        </w:rPr>
        <w:t>甲</w:t>
      </w:r>
      <w:r>
        <w:rPr>
          <w:rFonts w:ascii="宋体" w:hAnsi="宋体"/>
        </w:rPr>
        <w:t>方有权留置库存物资；超过</w:t>
      </w:r>
      <w:r>
        <w:rPr>
          <w:rFonts w:ascii="宋体" w:hAnsi="宋体" w:hint="eastAsia"/>
        </w:rPr>
        <w:t>【*】</w:t>
      </w:r>
      <w:r>
        <w:rPr>
          <w:rFonts w:ascii="宋体" w:hAnsi="宋体"/>
        </w:rPr>
        <w:t>月</w:t>
      </w:r>
      <w:r>
        <w:rPr>
          <w:rFonts w:ascii="宋体" w:hAnsi="宋体" w:hint="eastAsia"/>
        </w:rPr>
        <w:t>乙</w:t>
      </w:r>
      <w:r>
        <w:rPr>
          <w:rFonts w:ascii="宋体" w:hAnsi="宋体"/>
        </w:rPr>
        <w:t>方未处理的，</w:t>
      </w:r>
      <w:r>
        <w:rPr>
          <w:rFonts w:ascii="宋体" w:hAnsi="宋体" w:hint="eastAsia"/>
        </w:rPr>
        <w:t>甲</w:t>
      </w:r>
      <w:r>
        <w:rPr>
          <w:rFonts w:ascii="宋体" w:hAnsi="宋体"/>
        </w:rPr>
        <w:t>方有权自行确定处理价格并处理库存物资，处理所得货款由</w:t>
      </w:r>
      <w:r>
        <w:rPr>
          <w:rFonts w:ascii="宋体" w:hAnsi="宋体" w:hint="eastAsia"/>
        </w:rPr>
        <w:t>甲</w:t>
      </w:r>
      <w:r>
        <w:rPr>
          <w:rFonts w:ascii="宋体" w:hAnsi="宋体"/>
        </w:rPr>
        <w:t>方保管，保管超过</w:t>
      </w:r>
      <w:r>
        <w:rPr>
          <w:rFonts w:ascii="宋体" w:hAnsi="宋体" w:hint="eastAsia"/>
        </w:rPr>
        <w:t>【*】</w:t>
      </w:r>
      <w:proofErr w:type="gramStart"/>
      <w:r>
        <w:rPr>
          <w:rFonts w:ascii="宋体" w:hAnsi="宋体"/>
        </w:rPr>
        <w:t>个</w:t>
      </w:r>
      <w:proofErr w:type="gramEnd"/>
      <w:r>
        <w:rPr>
          <w:rFonts w:ascii="宋体" w:hAnsi="宋体"/>
        </w:rPr>
        <w:t>月的，</w:t>
      </w:r>
      <w:r>
        <w:rPr>
          <w:rFonts w:ascii="宋体" w:hAnsi="宋体" w:hint="eastAsia"/>
        </w:rPr>
        <w:t>乙</w:t>
      </w:r>
      <w:r>
        <w:rPr>
          <w:rFonts w:ascii="宋体" w:hAnsi="宋体"/>
        </w:rPr>
        <w:t>方应向</w:t>
      </w:r>
      <w:r>
        <w:rPr>
          <w:rFonts w:ascii="宋体" w:hAnsi="宋体" w:hint="eastAsia"/>
        </w:rPr>
        <w:t>甲</w:t>
      </w:r>
      <w:r>
        <w:rPr>
          <w:rFonts w:ascii="宋体" w:hAnsi="宋体"/>
        </w:rPr>
        <w:t>方支付管理费用。</w:t>
      </w:r>
    </w:p>
    <w:p w14:paraId="2805E0EE" w14:textId="0288E035" w:rsidR="00FD647F" w:rsidRDefault="00000000">
      <w:pPr>
        <w:numPr>
          <w:ilvl w:val="255"/>
          <w:numId w:val="0"/>
        </w:numPr>
        <w:spacing w:line="276" w:lineRule="auto"/>
        <w:rPr>
          <w:rStyle w:val="span"/>
          <w:rFonts w:ascii="宋体" w:hAnsi="宋体" w:hint="eastAsia"/>
        </w:rPr>
      </w:pPr>
      <w:r>
        <w:rPr>
          <w:rStyle w:val="span"/>
          <w:rFonts w:ascii="宋体" w:hAnsi="宋体" w:hint="eastAsia"/>
        </w:rPr>
        <w:t>3.2在寄售物资有消耗的情况下，甲方每月底向乙方送达寄售物资结算清单，乙方在双方确认物资结算清单后10个工作日内严格按清单上列明的物资名称、规格型号、数量、结算单价开具增值税发票，甲方在双方确认物资结算清单后【*】</w:t>
      </w:r>
      <w:proofErr w:type="gramStart"/>
      <w:r>
        <w:rPr>
          <w:rStyle w:val="span"/>
          <w:rFonts w:ascii="宋体" w:hAnsi="宋体" w:hint="eastAsia"/>
        </w:rPr>
        <w:t>个</w:t>
      </w:r>
      <w:proofErr w:type="gramEnd"/>
      <w:r>
        <w:rPr>
          <w:rStyle w:val="span"/>
          <w:rFonts w:ascii="宋体" w:hAnsi="宋体" w:hint="eastAsia"/>
        </w:rPr>
        <w:t>工作日内向乙方一次性支付当期货款。如乙方开具的发票不符合要求，甲方可顺延支付。</w:t>
      </w:r>
    </w:p>
    <w:p w14:paraId="192CE59D" w14:textId="77777777" w:rsidR="00FD647F" w:rsidRDefault="00000000">
      <w:pPr>
        <w:numPr>
          <w:ilvl w:val="255"/>
          <w:numId w:val="0"/>
        </w:numPr>
        <w:spacing w:line="276" w:lineRule="auto"/>
        <w:rPr>
          <w:rStyle w:val="span"/>
          <w:rFonts w:ascii="宋体" w:hAnsi="宋体" w:hint="eastAsia"/>
        </w:rPr>
      </w:pPr>
      <w:r>
        <w:rPr>
          <w:rStyle w:val="span"/>
          <w:rFonts w:ascii="宋体" w:hAnsi="宋体" w:hint="eastAsia"/>
        </w:rPr>
        <w:t>3.3【其他约定】</w:t>
      </w:r>
    </w:p>
    <w:p w14:paraId="1D488845" w14:textId="77777777" w:rsidR="00FD647F" w:rsidRDefault="00000000">
      <w:pPr>
        <w:spacing w:line="276" w:lineRule="auto"/>
        <w:rPr>
          <w:rStyle w:val="span"/>
          <w:rFonts w:ascii="宋体" w:hAnsi="宋体" w:hint="eastAsia"/>
        </w:rPr>
      </w:pPr>
      <w:r>
        <w:rPr>
          <w:rStyle w:val="span"/>
          <w:rFonts w:ascii="宋体" w:hAnsi="宋体" w:hint="eastAsia"/>
        </w:rPr>
        <w:t>4.库存管理。乙方应配合甲方，每【*】</w:t>
      </w:r>
      <w:proofErr w:type="gramStart"/>
      <w:r>
        <w:rPr>
          <w:rStyle w:val="span"/>
          <w:rFonts w:ascii="宋体" w:hAnsi="宋体" w:hint="eastAsia"/>
        </w:rPr>
        <w:t>个</w:t>
      </w:r>
      <w:proofErr w:type="gramEnd"/>
      <w:r>
        <w:rPr>
          <w:rStyle w:val="span"/>
          <w:rFonts w:ascii="宋体" w:hAnsi="宋体" w:hint="eastAsia"/>
        </w:rPr>
        <w:t>月盘点实物库存，按照甲方通知进行补库。</w:t>
      </w:r>
    </w:p>
    <w:p w14:paraId="1A1BC841" w14:textId="77777777" w:rsidR="00FD647F" w:rsidRDefault="00000000">
      <w:pPr>
        <w:spacing w:line="276" w:lineRule="auto"/>
        <w:rPr>
          <w:rStyle w:val="span"/>
          <w:rFonts w:ascii="宋体" w:hAnsi="宋体" w:hint="eastAsia"/>
        </w:rPr>
      </w:pPr>
      <w:r>
        <w:rPr>
          <w:rStyle w:val="span"/>
          <w:rFonts w:ascii="宋体" w:hAnsi="宋体" w:hint="eastAsia"/>
        </w:rPr>
        <w:t>5.如乙方存在补库不及</w:t>
      </w:r>
      <w:proofErr w:type="gramStart"/>
      <w:r>
        <w:rPr>
          <w:rStyle w:val="span"/>
          <w:rFonts w:ascii="宋体" w:hAnsi="宋体" w:hint="eastAsia"/>
        </w:rPr>
        <w:t>时或未</w:t>
      </w:r>
      <w:proofErr w:type="gramEnd"/>
      <w:r>
        <w:rPr>
          <w:rStyle w:val="span"/>
          <w:rFonts w:ascii="宋体" w:hAnsi="宋体" w:hint="eastAsia"/>
        </w:rPr>
        <w:t>按约定供应物资等行为的，甲方将根据该违约行为给甲方造成经济损失和不良影响的程度，对乙方进行供应商动态量化考核评价。</w:t>
      </w:r>
    </w:p>
    <w:p w14:paraId="0C25930D" w14:textId="77777777" w:rsidR="00FD647F" w:rsidRDefault="00000000">
      <w:pPr>
        <w:numPr>
          <w:ilvl w:val="255"/>
          <w:numId w:val="0"/>
        </w:numPr>
        <w:spacing w:line="276" w:lineRule="auto"/>
        <w:rPr>
          <w:rStyle w:val="span"/>
          <w:rFonts w:ascii="宋体" w:hAnsi="宋体" w:hint="eastAsia"/>
        </w:rPr>
      </w:pPr>
      <w:r>
        <w:rPr>
          <w:rStyle w:val="span"/>
          <w:rFonts w:ascii="宋体" w:hAnsi="宋体"/>
        </w:rPr>
        <w:t>6</w:t>
      </w:r>
      <w:r>
        <w:rPr>
          <w:rStyle w:val="span"/>
          <w:rFonts w:ascii="宋体" w:hAnsi="宋体" w:hint="eastAsia"/>
        </w:rPr>
        <w:t>.库存物资回购，</w:t>
      </w:r>
      <w:r>
        <w:rPr>
          <w:rStyle w:val="span"/>
          <w:rFonts w:ascii="宋体" w:hAnsi="宋体" w:cs="楷体_GB2312" w:hint="eastAsia"/>
          <w:sz w:val="18"/>
        </w:rPr>
        <w:t>按</w:t>
      </w:r>
      <w:r>
        <w:rPr>
          <w:rStyle w:val="span"/>
          <w:rFonts w:ascii="宋体" w:hAnsi="宋体" w:cs="楷体_GB2312" w:hint="eastAsia"/>
          <w:sz w:val="18"/>
          <w:u w:val="single"/>
        </w:rPr>
        <w:t>【*】</w:t>
      </w:r>
      <w:r>
        <w:rPr>
          <w:rStyle w:val="span"/>
          <w:rFonts w:ascii="宋体" w:hAnsi="宋体" w:cs="楷体_GB2312" w:hint="eastAsia"/>
          <w:sz w:val="18"/>
        </w:rPr>
        <w:t>执行</w:t>
      </w:r>
    </w:p>
    <w:p w14:paraId="2880363E" w14:textId="2F1FD15B" w:rsidR="00FD647F" w:rsidRDefault="00000000">
      <w:pPr>
        <w:numPr>
          <w:ilvl w:val="255"/>
          <w:numId w:val="0"/>
        </w:numPr>
        <w:spacing w:line="276" w:lineRule="auto"/>
        <w:rPr>
          <w:rStyle w:val="span"/>
          <w:rFonts w:ascii="宋体" w:hAnsi="宋体" w:hint="eastAsia"/>
        </w:rPr>
      </w:pPr>
      <w:r>
        <w:rPr>
          <w:rStyle w:val="span"/>
          <w:rFonts w:ascii="宋体" w:hAnsi="宋体" w:hint="eastAsia"/>
        </w:rPr>
        <w:t>6.1乙方应对剩余物资进行回购。剩余物资是已销售给甲方但甲方未使用的物资。甲方应确保剩余物资全新未被使用且乙方提供的质量文件齐全。应甲方要求，乙方应与甲方对剩余物资进行清点，当剩余物资数量不超过本合同项下采购订单总供货总量的</w:t>
      </w:r>
      <w:sdt>
        <w:sdtPr>
          <w:rPr>
            <w:rFonts w:ascii="宋体" w:hAnsi="宋体" w:hint="eastAsia"/>
          </w:rPr>
          <w:alias w:val="字段标识化"/>
          <w:tag w:val="BSH1700897105418"/>
          <w:id w:val="147474737"/>
          <w:placeholder>
            <w:docPart w:val="{22778279-c69b-4ea4-8a0c-3477c13b81cf}"/>
          </w:placeholder>
          <w:text/>
        </w:sdtPr>
        <w:sdtEndPr>
          <w:rPr>
            <w:u w:val="single"/>
          </w:rPr>
        </w:sdtEndPr>
        <w:sdtContent>
          <w:r>
            <w:rPr>
              <w:rStyle w:val="span"/>
              <w:rFonts w:ascii="宋体" w:hAnsi="宋体" w:hint="eastAsia"/>
              <w:u w:val="single"/>
            </w:rPr>
            <w:t>【*】</w:t>
          </w:r>
        </w:sdtContent>
      </w:sdt>
      <w:r>
        <w:rPr>
          <w:rStyle w:val="span"/>
          <w:rFonts w:ascii="宋体" w:hAnsi="宋体" w:hint="eastAsia"/>
        </w:rPr>
        <w:t>%时，乙方应按【</w:t>
      </w:r>
      <w:r>
        <w:rPr>
          <w:rStyle w:val="span"/>
          <w:rFonts w:ascii="宋体" w:hAnsi="宋体" w:hint="eastAsia"/>
          <w:u w:val="single"/>
        </w:rPr>
        <w:t>请根据业务实际约定填写】</w:t>
      </w:r>
      <w:r>
        <w:rPr>
          <w:rStyle w:val="span"/>
          <w:rFonts w:ascii="宋体" w:hAnsi="宋体" w:hint="eastAsia"/>
        </w:rPr>
        <w:t>价格回购；当剩余物资数量超过本合同项下采购订单供货总量的</w:t>
      </w:r>
      <w:sdt>
        <w:sdtPr>
          <w:rPr>
            <w:rFonts w:ascii="宋体" w:hAnsi="宋体" w:hint="eastAsia"/>
          </w:rPr>
          <w:alias w:val="字段标识化"/>
          <w:tag w:val="BSH1700897108500"/>
          <w:id w:val="147474727"/>
          <w:placeholder>
            <w:docPart w:val="{4b8b4029-be5b-441e-a33c-7ade187a3e95}"/>
          </w:placeholder>
          <w:text/>
        </w:sdtPr>
        <w:sdtContent>
          <w:r>
            <w:rPr>
              <w:rStyle w:val="span"/>
              <w:rFonts w:ascii="宋体" w:hAnsi="宋体" w:hint="eastAsia"/>
              <w:u w:val="single"/>
            </w:rPr>
            <w:t>【*】</w:t>
          </w:r>
        </w:sdtContent>
      </w:sdt>
      <w:r>
        <w:rPr>
          <w:rStyle w:val="span"/>
          <w:rFonts w:ascii="宋体" w:hAnsi="宋体" w:hint="eastAsia"/>
        </w:rPr>
        <w:t>%时，乙方应与甲方另行协商确定回购价格。</w:t>
      </w:r>
    </w:p>
    <w:p w14:paraId="3FAB5F22" w14:textId="77777777" w:rsidR="00FD647F" w:rsidRDefault="00000000">
      <w:pPr>
        <w:numPr>
          <w:ilvl w:val="255"/>
          <w:numId w:val="0"/>
        </w:numPr>
        <w:spacing w:line="276" w:lineRule="auto"/>
        <w:rPr>
          <w:rStyle w:val="span"/>
          <w:rFonts w:ascii="宋体" w:hAnsi="宋体" w:hint="eastAsia"/>
        </w:rPr>
      </w:pPr>
      <w:r>
        <w:rPr>
          <w:rStyle w:val="span"/>
          <w:rFonts w:ascii="宋体" w:hAnsi="宋体" w:hint="eastAsia"/>
        </w:rPr>
        <w:t>6.2【其他约定】</w:t>
      </w:r>
    </w:p>
    <w:p w14:paraId="181D3C32" w14:textId="77777777" w:rsidR="00FD647F" w:rsidRDefault="00FD647F">
      <w:pPr>
        <w:numPr>
          <w:ilvl w:val="255"/>
          <w:numId w:val="0"/>
        </w:numPr>
        <w:spacing w:line="276" w:lineRule="auto"/>
        <w:rPr>
          <w:rStyle w:val="span"/>
          <w:rFonts w:ascii="宋体" w:hAnsi="宋体" w:hint="eastAsia"/>
        </w:rPr>
      </w:pPr>
    </w:p>
    <w:p w14:paraId="1F034AE5" w14:textId="24892CDB" w:rsidR="00FD647F" w:rsidRDefault="00000000">
      <w:pPr>
        <w:spacing w:line="276" w:lineRule="auto"/>
        <w:rPr>
          <w:rStyle w:val="span"/>
          <w:rFonts w:ascii="宋体" w:hAnsi="宋体" w:hint="eastAsia"/>
        </w:rPr>
      </w:pPr>
      <w:r>
        <w:rPr>
          <w:rStyle w:val="span"/>
          <w:rFonts w:ascii="宋体" w:hAnsi="宋体" w:hint="eastAsia"/>
          <w:b/>
        </w:rPr>
        <w:t>二、供应</w:t>
      </w:r>
      <w:proofErr w:type="gramStart"/>
      <w:r>
        <w:rPr>
          <w:rStyle w:val="span"/>
          <w:rFonts w:ascii="宋体" w:hAnsi="宋体" w:hint="eastAsia"/>
          <w:b/>
        </w:rPr>
        <w:t>商管理</w:t>
      </w:r>
      <w:proofErr w:type="gramEnd"/>
      <w:r>
        <w:rPr>
          <w:rStyle w:val="span"/>
          <w:rFonts w:ascii="宋体" w:hAnsi="宋体" w:hint="eastAsia"/>
          <w:b/>
        </w:rPr>
        <w:t>库存</w:t>
      </w:r>
      <w:r>
        <w:rPr>
          <w:rStyle w:val="span"/>
          <w:rFonts w:ascii="宋体" w:hAnsi="宋体" w:hint="eastAsia"/>
          <w:highlight w:val="yellow"/>
        </w:rPr>
        <w:br/>
      </w:r>
      <w:r>
        <w:rPr>
          <w:rStyle w:val="span"/>
          <w:rFonts w:ascii="宋体" w:hAnsi="宋体" w:hint="eastAsia"/>
        </w:rPr>
        <w:t>1.乙方支持和配合甲方</w:t>
      </w:r>
      <w:r>
        <w:rPr>
          <w:rStyle w:val="span"/>
          <w:rFonts w:ascii="宋体" w:hAnsi="宋体" w:hint="eastAsia"/>
          <w:u w:val="single"/>
        </w:rPr>
        <w:t>请输入物资全名称</w:t>
      </w:r>
      <w:r>
        <w:rPr>
          <w:rStyle w:val="span"/>
          <w:rFonts w:ascii="宋体" w:hAnsi="宋体" w:hint="eastAsia"/>
        </w:rPr>
        <w:t>开展供应</w:t>
      </w:r>
      <w:proofErr w:type="gramStart"/>
      <w:r>
        <w:rPr>
          <w:rStyle w:val="span"/>
          <w:rFonts w:ascii="宋体" w:hAnsi="宋体" w:hint="eastAsia"/>
        </w:rPr>
        <w:t>商管理</w:t>
      </w:r>
      <w:proofErr w:type="gramEnd"/>
      <w:r>
        <w:rPr>
          <w:rStyle w:val="span"/>
          <w:rFonts w:ascii="宋体" w:hAnsi="宋体" w:hint="eastAsia"/>
        </w:rPr>
        <w:t>库存工作。</w:t>
      </w:r>
      <w:r>
        <w:rPr>
          <w:rStyle w:val="span"/>
          <w:rFonts w:ascii="宋体" w:hAnsi="宋体" w:hint="eastAsia"/>
        </w:rPr>
        <w:br/>
        <w:t>1.1甲方责任：（1）与乙方共同确定《储备清单》；（2）协调甲方和乙方在供应</w:t>
      </w:r>
      <w:proofErr w:type="gramStart"/>
      <w:r>
        <w:rPr>
          <w:rStyle w:val="span"/>
          <w:rFonts w:ascii="宋体" w:hAnsi="宋体" w:hint="eastAsia"/>
        </w:rPr>
        <w:t>商管理</w:t>
      </w:r>
      <w:proofErr w:type="gramEnd"/>
      <w:r>
        <w:rPr>
          <w:rStyle w:val="span"/>
          <w:rFonts w:ascii="宋体" w:hAnsi="宋体" w:hint="eastAsia"/>
        </w:rPr>
        <w:t>库存过程中存在和发生的问题；（3）对甲方和供方供应</w:t>
      </w:r>
      <w:proofErr w:type="gramStart"/>
      <w:r>
        <w:rPr>
          <w:rStyle w:val="span"/>
          <w:rFonts w:ascii="宋体" w:hAnsi="宋体" w:hint="eastAsia"/>
        </w:rPr>
        <w:t>商管理</w:t>
      </w:r>
      <w:proofErr w:type="gramEnd"/>
      <w:r>
        <w:rPr>
          <w:rStyle w:val="span"/>
          <w:rFonts w:ascii="宋体" w:hAnsi="宋体" w:hint="eastAsia"/>
        </w:rPr>
        <w:t>库存的行为实施监督；（4）负责指定收货人及时收货并及时结算；（5）在乙方工厂（销售网点）所在地设立库存，由乙方负责管理，乙方应优先保证甲方的需求。</w:t>
      </w:r>
      <w:r>
        <w:rPr>
          <w:rStyle w:val="span"/>
          <w:rFonts w:ascii="宋体" w:hAnsi="宋体" w:hint="eastAsia"/>
        </w:rPr>
        <w:br/>
        <w:t>1.2乙方责任：（1）与甲方共同确定《储备清单》；（2）按照《储备清单》在乙方工厂（销售网点）所在地设立库存，并提供相应的仓储物流服务，在《储备清单》约定的响应时间和补库周期时间内，按时、保质、按量交货；（3）供应</w:t>
      </w:r>
      <w:proofErr w:type="gramStart"/>
      <w:r>
        <w:rPr>
          <w:rStyle w:val="span"/>
          <w:rFonts w:ascii="宋体" w:hAnsi="宋体" w:hint="eastAsia"/>
        </w:rPr>
        <w:t>商管理</w:t>
      </w:r>
      <w:proofErr w:type="gramEnd"/>
      <w:r>
        <w:rPr>
          <w:rStyle w:val="span"/>
          <w:rFonts w:ascii="宋体" w:hAnsi="宋体" w:hint="eastAsia"/>
        </w:rPr>
        <w:t>库存期间，由乙方承担库存物资所发生的损耗、锈蚀、变质等风险，发生上述情况后，乙方应自费予以更换、补充。如库存物资发生损坏、灭失而达不到所要求的储备量时，乙方应在</w:t>
      </w:r>
      <w:r>
        <w:rPr>
          <w:rStyle w:val="span"/>
          <w:rFonts w:ascii="宋体" w:hAnsi="宋体" w:hint="eastAsia"/>
        </w:rPr>
        <w:lastRenderedPageBreak/>
        <w:t>接到甲方通知后，在约定的补库周期内补足储备量。</w:t>
      </w:r>
      <w:r>
        <w:rPr>
          <w:rStyle w:val="span"/>
          <w:rFonts w:ascii="宋体" w:hAnsi="宋体" w:hint="eastAsia"/>
        </w:rPr>
        <w:br/>
        <w:t>2.储备的物资向甲方交付前，所有权归属乙方，物资毁损、损坏、灭失的风险由乙方自行承担。</w:t>
      </w:r>
      <w:r>
        <w:rPr>
          <w:rStyle w:val="span"/>
          <w:rFonts w:ascii="宋体" w:hAnsi="宋体" w:hint="eastAsia"/>
        </w:rPr>
        <w:br/>
        <w:t>3.库存的处置。本合同有效期期满后，除非另有书面约定，乙方库存物资自行使用或处置。</w:t>
      </w:r>
      <w:r>
        <w:rPr>
          <w:rStyle w:val="span"/>
          <w:rFonts w:ascii="宋体" w:hAnsi="宋体" w:hint="eastAsia"/>
        </w:rPr>
        <w:br/>
        <w:t>4.库存信息管理。乙方应按甲方要求，每</w:t>
      </w:r>
      <w:sdt>
        <w:sdtPr>
          <w:rPr>
            <w:rFonts w:ascii="宋体" w:hAnsi="宋体" w:hint="eastAsia"/>
          </w:rPr>
          <w:alias w:val="字段标识化"/>
          <w:tag w:val="BSH1700897112098"/>
          <w:id w:val="147474714"/>
          <w:placeholder>
            <w:docPart w:val="{8bf997e4-5b9c-4102-8ea8-856898c0ce9f}"/>
          </w:placeholder>
          <w:text/>
        </w:sdtPr>
        <w:sdtEndPr>
          <w:rPr>
            <w:u w:val="single"/>
          </w:rPr>
        </w:sdtEndPr>
        <w:sdtContent>
          <w:r>
            <w:rPr>
              <w:rStyle w:val="span"/>
              <w:rFonts w:ascii="宋体" w:hAnsi="宋体" w:hint="eastAsia"/>
              <w:u w:val="single"/>
            </w:rPr>
            <w:t>【*】</w:t>
          </w:r>
        </w:sdtContent>
      </w:sdt>
      <w:proofErr w:type="gramStart"/>
      <w:r>
        <w:rPr>
          <w:rStyle w:val="span"/>
          <w:rFonts w:ascii="宋体" w:hAnsi="宋体" w:hint="eastAsia"/>
        </w:rPr>
        <w:t>个</w:t>
      </w:r>
      <w:proofErr w:type="gramEnd"/>
      <w:r>
        <w:rPr>
          <w:rStyle w:val="span"/>
          <w:rFonts w:ascii="宋体" w:hAnsi="宋体" w:hint="eastAsia"/>
        </w:rPr>
        <w:t>月在指定的信息管理系统准确录入并维护库存信息和甲方领用量信息。</w:t>
      </w:r>
      <w:r>
        <w:rPr>
          <w:rStyle w:val="span"/>
          <w:rFonts w:ascii="宋体" w:hAnsi="宋体" w:hint="eastAsia"/>
        </w:rPr>
        <w:br/>
        <w:t>5.如乙方存在录入、维护库存管理信息不及时、不准确或未按约定储备物资、供应物资等行为的，甲方将根据该违约行为给甲方造成经济损失和不良影响的程度，对乙方进行供应商动态量化考核评价。</w:t>
      </w:r>
      <w:r>
        <w:rPr>
          <w:rStyle w:val="span"/>
          <w:rFonts w:ascii="宋体" w:hAnsi="宋体" w:hint="eastAsia"/>
        </w:rPr>
        <w:br/>
        <w:t>6.库存物资回购。乙方应对剩余物资进行回购。剩余物资是已销售给甲方但甲方未使用的物资。甲方应确保剩余物资全新未被使用且乙方提供的质量文件齐全。应甲方要求，乙方应与甲方对剩余物资进行清点，当剩余物资数量不超过本合同项下采购订单总供货总量的</w:t>
      </w:r>
      <w:sdt>
        <w:sdtPr>
          <w:rPr>
            <w:rFonts w:ascii="宋体" w:hAnsi="宋体" w:hint="eastAsia"/>
          </w:rPr>
          <w:alias w:val="字段标识化"/>
          <w:tag w:val="BSH1700897116145"/>
          <w:id w:val="147474701"/>
          <w:placeholder>
            <w:docPart w:val="{a4493054-30f2-43e9-9514-a9d684e69f51}"/>
          </w:placeholder>
          <w:text/>
        </w:sdtPr>
        <w:sdtEndPr>
          <w:rPr>
            <w:u w:val="single"/>
          </w:rPr>
        </w:sdtEndPr>
        <w:sdtContent>
          <w:r>
            <w:rPr>
              <w:rStyle w:val="span"/>
              <w:rFonts w:ascii="宋体" w:hAnsi="宋体" w:hint="eastAsia"/>
              <w:u w:val="single"/>
            </w:rPr>
            <w:t>【*】</w:t>
          </w:r>
        </w:sdtContent>
      </w:sdt>
      <w:r>
        <w:rPr>
          <w:rStyle w:val="span"/>
          <w:rFonts w:ascii="宋体" w:hAnsi="宋体" w:hint="eastAsia"/>
        </w:rPr>
        <w:t>%时，乙方应按【</w:t>
      </w:r>
      <w:r>
        <w:rPr>
          <w:rStyle w:val="span"/>
          <w:rFonts w:ascii="宋体" w:hAnsi="宋体" w:hint="eastAsia"/>
          <w:u w:val="single"/>
        </w:rPr>
        <w:t>请根据业务实际约定填写】</w:t>
      </w:r>
      <w:r>
        <w:rPr>
          <w:rStyle w:val="span"/>
          <w:rFonts w:ascii="宋体" w:hAnsi="宋体" w:hint="eastAsia"/>
        </w:rPr>
        <w:t>价格回购；当剩余物资数量超过本合同项下采购订单供货总量的</w:t>
      </w:r>
      <w:sdt>
        <w:sdtPr>
          <w:rPr>
            <w:rFonts w:ascii="宋体" w:hAnsi="宋体" w:hint="eastAsia"/>
          </w:rPr>
          <w:alias w:val="字段标识化"/>
          <w:tag w:val="BSH1700897118918"/>
          <w:id w:val="147474695"/>
          <w:placeholder>
            <w:docPart w:val="{c789664b-ff3e-4a0e-bb42-68c9064334a3}"/>
          </w:placeholder>
          <w:text/>
        </w:sdtPr>
        <w:sdtEndPr>
          <w:rPr>
            <w:u w:val="single"/>
          </w:rPr>
        </w:sdtEndPr>
        <w:sdtContent>
          <w:r>
            <w:rPr>
              <w:rStyle w:val="span"/>
              <w:rFonts w:ascii="宋体" w:hAnsi="宋体" w:hint="eastAsia"/>
              <w:u w:val="single"/>
            </w:rPr>
            <w:t>【*】</w:t>
          </w:r>
        </w:sdtContent>
      </w:sdt>
      <w:r>
        <w:rPr>
          <w:rStyle w:val="span"/>
          <w:rFonts w:ascii="宋体" w:hAnsi="宋体" w:hint="eastAsia"/>
        </w:rPr>
        <w:t>%时，乙方应与甲方另行协商确定回购价格。</w:t>
      </w:r>
    </w:p>
    <w:permEnd w:id="158814026"/>
    <w:p w14:paraId="51D2DE7B" w14:textId="77777777" w:rsidR="00FD647F" w:rsidRDefault="00FD647F">
      <w:pPr>
        <w:spacing w:line="360" w:lineRule="auto"/>
        <w:rPr>
          <w:rFonts w:ascii="宋体" w:hAnsi="宋体" w:hint="eastAsia"/>
          <w:b/>
          <w:szCs w:val="21"/>
        </w:rPr>
        <w:sectPr w:rsidR="00FD647F">
          <w:headerReference w:type="default" r:id="rId10"/>
          <w:footerReference w:type="even" r:id="rId11"/>
          <w:footerReference w:type="default" r:id="rId12"/>
          <w:type w:val="continuous"/>
          <w:pgSz w:w="11906" w:h="16838"/>
          <w:pgMar w:top="879" w:right="1134" w:bottom="879" w:left="1134" w:header="851" w:footer="567" w:gutter="0"/>
          <w:cols w:space="720"/>
          <w:docGrid w:type="lines" w:linePitch="312"/>
        </w:sectPr>
      </w:pPr>
    </w:p>
    <w:p w14:paraId="42B15732" w14:textId="77777777" w:rsidR="00FD647F" w:rsidRDefault="00FD647F">
      <w:pPr>
        <w:spacing w:line="360" w:lineRule="auto"/>
        <w:jc w:val="center"/>
        <w:rPr>
          <w:rFonts w:ascii="宋体" w:hAnsi="宋体" w:hint="eastAsia"/>
          <w:b/>
          <w:sz w:val="24"/>
          <w:u w:val="single"/>
        </w:rPr>
      </w:pPr>
    </w:p>
    <w:p w14:paraId="27B4B3A2" w14:textId="77777777" w:rsidR="00FD647F" w:rsidRDefault="00FD647F">
      <w:pPr>
        <w:spacing w:line="360" w:lineRule="auto"/>
        <w:jc w:val="center"/>
        <w:rPr>
          <w:rFonts w:ascii="宋体" w:hAnsi="宋体" w:hint="eastAsia"/>
          <w:b/>
          <w:szCs w:val="21"/>
        </w:rPr>
      </w:pPr>
    </w:p>
    <w:p w14:paraId="0D965BEE" w14:textId="77777777" w:rsidR="00FD647F" w:rsidRDefault="00FD647F">
      <w:pPr>
        <w:rPr>
          <w:rFonts w:ascii="宋体" w:hAnsi="宋体" w:hint="eastAsia"/>
        </w:rPr>
      </w:pPr>
    </w:p>
    <w:sectPr w:rsidR="00FD647F">
      <w:headerReference w:type="default" r:id="rId13"/>
      <w:footerReference w:type="default" r:id="rId14"/>
      <w:type w:val="continuous"/>
      <w:pgSz w:w="11906" w:h="16838"/>
      <w:pgMar w:top="777" w:right="924" w:bottom="312" w:left="902" w:header="851"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6C1CF" w14:textId="77777777" w:rsidR="0074064A" w:rsidRDefault="0074064A">
      <w:r>
        <w:separator/>
      </w:r>
    </w:p>
  </w:endnote>
  <w:endnote w:type="continuationSeparator" w:id="0">
    <w:p w14:paraId="1913A64E" w14:textId="77777777" w:rsidR="0074064A" w:rsidRDefault="007406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default"/>
    <w:sig w:usb0="A00006FF" w:usb1="4000205B" w:usb2="00000010" w:usb3="00000000" w:csb0="2000019F" w:csb1="00000000"/>
  </w:font>
  <w:font w:name="楷体_GB2312">
    <w:altName w:val="微软雅黑"/>
    <w:charset w:val="86"/>
    <w:family w:val="modern"/>
    <w:pitch w:val="default"/>
    <w:sig w:usb0="00000000" w:usb1="0000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23366" w14:textId="77777777" w:rsidR="00FD647F" w:rsidRDefault="00000000">
    <w:pPr>
      <w:pStyle w:val="a6"/>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0BB06E24" w14:textId="77777777" w:rsidR="00FD647F" w:rsidRDefault="00FD647F">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8C355" w14:textId="77777777" w:rsidR="00FD647F" w:rsidRDefault="00000000">
    <w:pPr>
      <w:pStyle w:val="a6"/>
      <w:jc w:val="center"/>
    </w:pPr>
    <w:r>
      <w:rPr>
        <w:rFonts w:hint="eastAsia"/>
        <w:kern w:val="0"/>
        <w:szCs w:val="21"/>
      </w:rPr>
      <w:t>第</w:t>
    </w:r>
    <w:r>
      <w:rPr>
        <w:rFonts w:hint="eastAsia"/>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1</w:t>
    </w:r>
    <w:r>
      <w:rPr>
        <w:kern w:val="0"/>
        <w:szCs w:val="21"/>
      </w:rPr>
      <w:fldChar w:fldCharType="end"/>
    </w:r>
    <w:r>
      <w:rPr>
        <w:rFonts w:hint="eastAsia"/>
        <w:kern w:val="0"/>
        <w:szCs w:val="21"/>
      </w:rPr>
      <w:t xml:space="preserve"> </w:t>
    </w:r>
    <w:r>
      <w:rPr>
        <w:rFonts w:hint="eastAsia"/>
        <w:kern w:val="0"/>
        <w:szCs w:val="21"/>
      </w:rPr>
      <w:t>页</w:t>
    </w:r>
    <w:r>
      <w:rPr>
        <w:rFonts w:hint="eastAsia"/>
        <w:kern w:val="0"/>
        <w:szCs w:val="21"/>
      </w:rPr>
      <w:t xml:space="preserve"> </w:t>
    </w:r>
    <w:r>
      <w:rPr>
        <w:rFonts w:hint="eastAsia"/>
        <w:kern w:val="0"/>
        <w:szCs w:val="21"/>
      </w:rPr>
      <w:t>共</w:t>
    </w:r>
    <w:r>
      <w:rPr>
        <w:rFonts w:hint="eastAsia"/>
        <w:kern w:val="0"/>
        <w:szCs w:val="21"/>
      </w:rPr>
      <w:t xml:space="preserve"> </w:t>
    </w:r>
    <w:r>
      <w:rPr>
        <w:kern w:val="0"/>
        <w:szCs w:val="21"/>
      </w:rPr>
      <w:fldChar w:fldCharType="begin"/>
    </w:r>
    <w:r>
      <w:rPr>
        <w:kern w:val="0"/>
        <w:szCs w:val="21"/>
      </w:rPr>
      <w:instrText xml:space="preserve"> NUMPAGES </w:instrText>
    </w:r>
    <w:r>
      <w:rPr>
        <w:kern w:val="0"/>
        <w:szCs w:val="21"/>
      </w:rPr>
      <w:fldChar w:fldCharType="separate"/>
    </w:r>
    <w:r>
      <w:rPr>
        <w:kern w:val="0"/>
        <w:szCs w:val="21"/>
      </w:rPr>
      <w:t>11</w:t>
    </w:r>
    <w:r>
      <w:rPr>
        <w:kern w:val="0"/>
        <w:szCs w:val="21"/>
      </w:rPr>
      <w:fldChar w:fldCharType="end"/>
    </w:r>
    <w:r>
      <w:rPr>
        <w:rFonts w:hint="eastAsia"/>
        <w:kern w:val="0"/>
        <w:szCs w:val="21"/>
      </w:rPr>
      <w:t xml:space="preserve"> </w:t>
    </w:r>
    <w:r>
      <w:rPr>
        <w:rFonts w:hint="eastAsia"/>
        <w:kern w:val="0"/>
        <w:szCs w:val="21"/>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B8044" w14:textId="77777777" w:rsidR="00FD647F" w:rsidRDefault="00000000">
    <w:pPr>
      <w:pStyle w:val="a6"/>
      <w:jc w:val="center"/>
    </w:pPr>
    <w:r>
      <w:rPr>
        <w:rFonts w:hint="eastAsia"/>
        <w:kern w:val="0"/>
        <w:szCs w:val="21"/>
      </w:rPr>
      <w:t>第</w:t>
    </w:r>
    <w:r>
      <w:rPr>
        <w:rFonts w:hint="eastAsia"/>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2</w:t>
    </w:r>
    <w:r>
      <w:rPr>
        <w:kern w:val="0"/>
        <w:szCs w:val="21"/>
      </w:rPr>
      <w:fldChar w:fldCharType="end"/>
    </w:r>
    <w:r>
      <w:rPr>
        <w:rFonts w:hint="eastAsia"/>
        <w:kern w:val="0"/>
        <w:szCs w:val="21"/>
      </w:rPr>
      <w:t xml:space="preserve"> </w:t>
    </w:r>
    <w:r>
      <w:rPr>
        <w:rFonts w:hint="eastAsia"/>
        <w:kern w:val="0"/>
        <w:szCs w:val="21"/>
      </w:rPr>
      <w:t>页</w:t>
    </w:r>
    <w:r>
      <w:rPr>
        <w:rFonts w:hint="eastAsia"/>
        <w:kern w:val="0"/>
        <w:szCs w:val="21"/>
      </w:rPr>
      <w:t xml:space="preserve"> </w:t>
    </w:r>
    <w:r>
      <w:rPr>
        <w:rFonts w:hint="eastAsia"/>
        <w:kern w:val="0"/>
        <w:szCs w:val="21"/>
      </w:rPr>
      <w:t>共</w:t>
    </w:r>
    <w:r>
      <w:rPr>
        <w:rFonts w:hint="eastAsia"/>
        <w:kern w:val="0"/>
        <w:szCs w:val="21"/>
      </w:rPr>
      <w:t xml:space="preserve"> </w:t>
    </w:r>
    <w:r>
      <w:rPr>
        <w:kern w:val="0"/>
        <w:szCs w:val="21"/>
      </w:rPr>
      <w:fldChar w:fldCharType="begin"/>
    </w:r>
    <w:r>
      <w:rPr>
        <w:kern w:val="0"/>
        <w:szCs w:val="21"/>
      </w:rPr>
      <w:instrText xml:space="preserve"> NUMPAGES </w:instrText>
    </w:r>
    <w:r>
      <w:rPr>
        <w:kern w:val="0"/>
        <w:szCs w:val="21"/>
      </w:rPr>
      <w:fldChar w:fldCharType="separate"/>
    </w:r>
    <w:r>
      <w:rPr>
        <w:kern w:val="0"/>
        <w:szCs w:val="21"/>
      </w:rPr>
      <w:t>8</w:t>
    </w:r>
    <w:r>
      <w:rPr>
        <w:kern w:val="0"/>
        <w:szCs w:val="21"/>
      </w:rPr>
      <w:fldChar w:fldCharType="end"/>
    </w:r>
    <w:r>
      <w:rPr>
        <w:rFonts w:hint="eastAsia"/>
        <w:kern w:val="0"/>
        <w:szCs w:val="21"/>
      </w:rPr>
      <w:t xml:space="preserve"> </w:t>
    </w:r>
    <w:r>
      <w:rPr>
        <w:rFonts w:hint="eastAsia"/>
        <w:kern w:val="0"/>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96A25" w14:textId="77777777" w:rsidR="0074064A" w:rsidRDefault="0074064A">
      <w:r>
        <w:separator/>
      </w:r>
    </w:p>
  </w:footnote>
  <w:footnote w:type="continuationSeparator" w:id="0">
    <w:p w14:paraId="7463E335" w14:textId="77777777" w:rsidR="0074064A" w:rsidRDefault="007406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F42D1" w14:textId="77777777" w:rsidR="00FD647F" w:rsidRDefault="00FD647F">
    <w:pPr>
      <w:pStyle w:val="a7"/>
      <w:pBdr>
        <w:bottom w:val="none" w:sz="0" w:space="0" w:color="auto"/>
      </w:pBd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E8953" w14:textId="77777777" w:rsidR="00FD647F" w:rsidRDefault="00FD647F">
    <w:pPr>
      <w:pStyle w:val="a7"/>
      <w:pBdr>
        <w:bottom w:val="none" w:sz="0" w:space="0" w:color="auto"/>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3DCDD7"/>
    <w:multiLevelType w:val="singleLevel"/>
    <w:tmpl w:val="403DCDD7"/>
    <w:lvl w:ilvl="0">
      <w:start w:val="1"/>
      <w:numFmt w:val="chineseCounting"/>
      <w:suff w:val="nothing"/>
      <w:lvlText w:val="%1、"/>
      <w:lvlJc w:val="left"/>
      <w:rPr>
        <w:rFonts w:hint="eastAsia"/>
      </w:rPr>
    </w:lvl>
  </w:abstractNum>
  <w:abstractNum w:abstractNumId="1" w15:restartNumberingAfterBreak="0">
    <w:nsid w:val="447ED872"/>
    <w:multiLevelType w:val="singleLevel"/>
    <w:tmpl w:val="447ED872"/>
    <w:lvl w:ilvl="0">
      <w:start w:val="2"/>
      <w:numFmt w:val="chineseCounting"/>
      <w:suff w:val="space"/>
      <w:lvlText w:val="第%1条"/>
      <w:lvlJc w:val="left"/>
      <w:rPr>
        <w:rFonts w:hint="eastAsia"/>
      </w:rPr>
    </w:lvl>
  </w:abstractNum>
  <w:num w:numId="1" w16cid:durableId="1565986313">
    <w:abstractNumId w:val="1"/>
  </w:num>
  <w:num w:numId="2" w16cid:durableId="363677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cryptProviderType="rsaAES" w:cryptAlgorithmClass="hash" w:cryptAlgorithmType="typeAny" w:cryptAlgorithmSid="14" w:cryptSpinCount="100000" w:hash="nBg1txGmL1TVBsWeMDURnYm0hiu+4fT70TgJMR69MSoRKHChtNrqc1cLKMdYLRGXqYvaAixOfAjpCCAH7QTswA==" w:salt="XYCYJpAFgJc1rWFbYkRUnQ=="/>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6EAA"/>
    <w:rsid w:val="000037C8"/>
    <w:rsid w:val="00062DCF"/>
    <w:rsid w:val="000731D4"/>
    <w:rsid w:val="0009519C"/>
    <w:rsid w:val="000953AC"/>
    <w:rsid w:val="00097301"/>
    <w:rsid w:val="000A2C6C"/>
    <w:rsid w:val="000A74A1"/>
    <w:rsid w:val="000B37E6"/>
    <w:rsid w:val="000C559B"/>
    <w:rsid w:val="000C6FEA"/>
    <w:rsid w:val="000D7EAA"/>
    <w:rsid w:val="000E33C1"/>
    <w:rsid w:val="000F48F8"/>
    <w:rsid w:val="000F7111"/>
    <w:rsid w:val="0010262C"/>
    <w:rsid w:val="00104A8F"/>
    <w:rsid w:val="0011423F"/>
    <w:rsid w:val="001240C9"/>
    <w:rsid w:val="00131624"/>
    <w:rsid w:val="00134481"/>
    <w:rsid w:val="00141C44"/>
    <w:rsid w:val="0014320E"/>
    <w:rsid w:val="00151B1C"/>
    <w:rsid w:val="0015440E"/>
    <w:rsid w:val="0015586A"/>
    <w:rsid w:val="00160210"/>
    <w:rsid w:val="00161063"/>
    <w:rsid w:val="0016662F"/>
    <w:rsid w:val="00166BCD"/>
    <w:rsid w:val="001754A2"/>
    <w:rsid w:val="00176209"/>
    <w:rsid w:val="0018566A"/>
    <w:rsid w:val="001901F8"/>
    <w:rsid w:val="00193290"/>
    <w:rsid w:val="00196058"/>
    <w:rsid w:val="001A73F0"/>
    <w:rsid w:val="001B5497"/>
    <w:rsid w:val="001B5A21"/>
    <w:rsid w:val="001B5A3C"/>
    <w:rsid w:val="001B7B04"/>
    <w:rsid w:val="001D4101"/>
    <w:rsid w:val="001D4ED4"/>
    <w:rsid w:val="001F45DF"/>
    <w:rsid w:val="001F7161"/>
    <w:rsid w:val="00200432"/>
    <w:rsid w:val="00204936"/>
    <w:rsid w:val="00207925"/>
    <w:rsid w:val="002131BF"/>
    <w:rsid w:val="0021338F"/>
    <w:rsid w:val="002307A1"/>
    <w:rsid w:val="002404AB"/>
    <w:rsid w:val="00242F56"/>
    <w:rsid w:val="00247190"/>
    <w:rsid w:val="00255211"/>
    <w:rsid w:val="00255552"/>
    <w:rsid w:val="0026135C"/>
    <w:rsid w:val="00266D14"/>
    <w:rsid w:val="002705F5"/>
    <w:rsid w:val="00272866"/>
    <w:rsid w:val="002743D6"/>
    <w:rsid w:val="00281338"/>
    <w:rsid w:val="00282429"/>
    <w:rsid w:val="00283BC6"/>
    <w:rsid w:val="00297DD7"/>
    <w:rsid w:val="002B151E"/>
    <w:rsid w:val="002C76BB"/>
    <w:rsid w:val="002F21A9"/>
    <w:rsid w:val="003002F1"/>
    <w:rsid w:val="003013C8"/>
    <w:rsid w:val="0032278A"/>
    <w:rsid w:val="00327975"/>
    <w:rsid w:val="003404C9"/>
    <w:rsid w:val="00340880"/>
    <w:rsid w:val="003438D0"/>
    <w:rsid w:val="00343EED"/>
    <w:rsid w:val="00347411"/>
    <w:rsid w:val="00353A67"/>
    <w:rsid w:val="00371D2A"/>
    <w:rsid w:val="0037480A"/>
    <w:rsid w:val="003800F1"/>
    <w:rsid w:val="00383887"/>
    <w:rsid w:val="00384146"/>
    <w:rsid w:val="003A0524"/>
    <w:rsid w:val="003A17EE"/>
    <w:rsid w:val="003A2ED4"/>
    <w:rsid w:val="003A5CD0"/>
    <w:rsid w:val="003B22FF"/>
    <w:rsid w:val="003B53C7"/>
    <w:rsid w:val="003C040C"/>
    <w:rsid w:val="003C059C"/>
    <w:rsid w:val="003C7596"/>
    <w:rsid w:val="003D2616"/>
    <w:rsid w:val="003D3AC3"/>
    <w:rsid w:val="003D3DF9"/>
    <w:rsid w:val="003D7F55"/>
    <w:rsid w:val="003E45C0"/>
    <w:rsid w:val="003E600B"/>
    <w:rsid w:val="003E6E84"/>
    <w:rsid w:val="003F06ED"/>
    <w:rsid w:val="003F0D8A"/>
    <w:rsid w:val="003F1A76"/>
    <w:rsid w:val="00401A09"/>
    <w:rsid w:val="0040331E"/>
    <w:rsid w:val="00445D33"/>
    <w:rsid w:val="0045298B"/>
    <w:rsid w:val="00454147"/>
    <w:rsid w:val="00457A1E"/>
    <w:rsid w:val="0047129A"/>
    <w:rsid w:val="004859EB"/>
    <w:rsid w:val="00490D11"/>
    <w:rsid w:val="004A2856"/>
    <w:rsid w:val="004A487A"/>
    <w:rsid w:val="004A51EC"/>
    <w:rsid w:val="004A6C2B"/>
    <w:rsid w:val="004B3959"/>
    <w:rsid w:val="004B4473"/>
    <w:rsid w:val="004B68D2"/>
    <w:rsid w:val="004B6EF1"/>
    <w:rsid w:val="004D0F84"/>
    <w:rsid w:val="004D1557"/>
    <w:rsid w:val="004D1C72"/>
    <w:rsid w:val="004D4AA8"/>
    <w:rsid w:val="004F4431"/>
    <w:rsid w:val="004F7262"/>
    <w:rsid w:val="00500870"/>
    <w:rsid w:val="00506DB0"/>
    <w:rsid w:val="005117C4"/>
    <w:rsid w:val="0051331C"/>
    <w:rsid w:val="0051491C"/>
    <w:rsid w:val="00517D6C"/>
    <w:rsid w:val="00521CE0"/>
    <w:rsid w:val="00521D4C"/>
    <w:rsid w:val="00522058"/>
    <w:rsid w:val="00522EB0"/>
    <w:rsid w:val="005232D6"/>
    <w:rsid w:val="005249FB"/>
    <w:rsid w:val="00524EC5"/>
    <w:rsid w:val="0053486B"/>
    <w:rsid w:val="00535EE4"/>
    <w:rsid w:val="00537D77"/>
    <w:rsid w:val="00540EEE"/>
    <w:rsid w:val="005425D9"/>
    <w:rsid w:val="00544D1F"/>
    <w:rsid w:val="00550AA1"/>
    <w:rsid w:val="00567C7E"/>
    <w:rsid w:val="00575AEE"/>
    <w:rsid w:val="00583098"/>
    <w:rsid w:val="00583CF4"/>
    <w:rsid w:val="00585126"/>
    <w:rsid w:val="005855CA"/>
    <w:rsid w:val="005879B3"/>
    <w:rsid w:val="00593615"/>
    <w:rsid w:val="005974E2"/>
    <w:rsid w:val="005A21D5"/>
    <w:rsid w:val="005A490B"/>
    <w:rsid w:val="005B07AE"/>
    <w:rsid w:val="005C1B5C"/>
    <w:rsid w:val="005D05BB"/>
    <w:rsid w:val="005D10AC"/>
    <w:rsid w:val="005D687E"/>
    <w:rsid w:val="005E1172"/>
    <w:rsid w:val="005E2C0E"/>
    <w:rsid w:val="005E6877"/>
    <w:rsid w:val="00601034"/>
    <w:rsid w:val="0061011D"/>
    <w:rsid w:val="00610B5C"/>
    <w:rsid w:val="00636C04"/>
    <w:rsid w:val="0064019A"/>
    <w:rsid w:val="0064455D"/>
    <w:rsid w:val="006533E4"/>
    <w:rsid w:val="00666CD1"/>
    <w:rsid w:val="0066790D"/>
    <w:rsid w:val="006744AB"/>
    <w:rsid w:val="006855DE"/>
    <w:rsid w:val="00694D72"/>
    <w:rsid w:val="00694DBD"/>
    <w:rsid w:val="006A2132"/>
    <w:rsid w:val="006A4C4D"/>
    <w:rsid w:val="006A695E"/>
    <w:rsid w:val="006B1E71"/>
    <w:rsid w:val="006D0732"/>
    <w:rsid w:val="006D19DC"/>
    <w:rsid w:val="006D2F04"/>
    <w:rsid w:val="006E05CA"/>
    <w:rsid w:val="006E7F96"/>
    <w:rsid w:val="00702662"/>
    <w:rsid w:val="00703015"/>
    <w:rsid w:val="00720FAD"/>
    <w:rsid w:val="00723810"/>
    <w:rsid w:val="0073215E"/>
    <w:rsid w:val="007354CB"/>
    <w:rsid w:val="007360FC"/>
    <w:rsid w:val="007375FD"/>
    <w:rsid w:val="0074064A"/>
    <w:rsid w:val="00745F24"/>
    <w:rsid w:val="007605AD"/>
    <w:rsid w:val="00776276"/>
    <w:rsid w:val="00780A60"/>
    <w:rsid w:val="007A0B8A"/>
    <w:rsid w:val="007A3312"/>
    <w:rsid w:val="007B5BF1"/>
    <w:rsid w:val="007B5C93"/>
    <w:rsid w:val="007C1561"/>
    <w:rsid w:val="007C36A6"/>
    <w:rsid w:val="007C51EB"/>
    <w:rsid w:val="007C7E84"/>
    <w:rsid w:val="007D03FF"/>
    <w:rsid w:val="007D1713"/>
    <w:rsid w:val="007D2804"/>
    <w:rsid w:val="007D4D84"/>
    <w:rsid w:val="007D7382"/>
    <w:rsid w:val="007D783B"/>
    <w:rsid w:val="00800712"/>
    <w:rsid w:val="008049C1"/>
    <w:rsid w:val="00806435"/>
    <w:rsid w:val="00813887"/>
    <w:rsid w:val="00821372"/>
    <w:rsid w:val="00823D97"/>
    <w:rsid w:val="00831436"/>
    <w:rsid w:val="00832484"/>
    <w:rsid w:val="0085543A"/>
    <w:rsid w:val="0086112A"/>
    <w:rsid w:val="00862303"/>
    <w:rsid w:val="00876789"/>
    <w:rsid w:val="00884ACC"/>
    <w:rsid w:val="00885996"/>
    <w:rsid w:val="00890A4A"/>
    <w:rsid w:val="008A4329"/>
    <w:rsid w:val="008A4983"/>
    <w:rsid w:val="008A5996"/>
    <w:rsid w:val="008A74C7"/>
    <w:rsid w:val="008B7E2E"/>
    <w:rsid w:val="008C291A"/>
    <w:rsid w:val="008D2B6F"/>
    <w:rsid w:val="008F0784"/>
    <w:rsid w:val="008F620E"/>
    <w:rsid w:val="008F640B"/>
    <w:rsid w:val="008F716C"/>
    <w:rsid w:val="008F7D07"/>
    <w:rsid w:val="009071B9"/>
    <w:rsid w:val="00911A45"/>
    <w:rsid w:val="009121B5"/>
    <w:rsid w:val="009201D3"/>
    <w:rsid w:val="00920B4D"/>
    <w:rsid w:val="0092507A"/>
    <w:rsid w:val="00937E6F"/>
    <w:rsid w:val="009405DC"/>
    <w:rsid w:val="009443BA"/>
    <w:rsid w:val="00944BC9"/>
    <w:rsid w:val="00945B2D"/>
    <w:rsid w:val="009503C5"/>
    <w:rsid w:val="0095288B"/>
    <w:rsid w:val="00955EB6"/>
    <w:rsid w:val="00956D1C"/>
    <w:rsid w:val="00973756"/>
    <w:rsid w:val="009754B3"/>
    <w:rsid w:val="00976CD8"/>
    <w:rsid w:val="009770AF"/>
    <w:rsid w:val="00985AC2"/>
    <w:rsid w:val="00992ED6"/>
    <w:rsid w:val="00997A20"/>
    <w:rsid w:val="009A005B"/>
    <w:rsid w:val="009A7BEF"/>
    <w:rsid w:val="009B4BA3"/>
    <w:rsid w:val="009B59B5"/>
    <w:rsid w:val="009C26D4"/>
    <w:rsid w:val="009C6FF6"/>
    <w:rsid w:val="009D7D92"/>
    <w:rsid w:val="009E283E"/>
    <w:rsid w:val="009E674A"/>
    <w:rsid w:val="009F3A1E"/>
    <w:rsid w:val="009F535F"/>
    <w:rsid w:val="009F66FD"/>
    <w:rsid w:val="00A0177E"/>
    <w:rsid w:val="00A02DD5"/>
    <w:rsid w:val="00A11C5B"/>
    <w:rsid w:val="00A13128"/>
    <w:rsid w:val="00A23B72"/>
    <w:rsid w:val="00A365B8"/>
    <w:rsid w:val="00A44F7F"/>
    <w:rsid w:val="00A45616"/>
    <w:rsid w:val="00A501F6"/>
    <w:rsid w:val="00A51433"/>
    <w:rsid w:val="00A52C58"/>
    <w:rsid w:val="00A81006"/>
    <w:rsid w:val="00A82051"/>
    <w:rsid w:val="00A83CF2"/>
    <w:rsid w:val="00A959F8"/>
    <w:rsid w:val="00A95CD3"/>
    <w:rsid w:val="00AA189C"/>
    <w:rsid w:val="00AA72DE"/>
    <w:rsid w:val="00AA749A"/>
    <w:rsid w:val="00AB504D"/>
    <w:rsid w:val="00AB5C4F"/>
    <w:rsid w:val="00AC16CD"/>
    <w:rsid w:val="00AC5329"/>
    <w:rsid w:val="00AE0B99"/>
    <w:rsid w:val="00AE5F2A"/>
    <w:rsid w:val="00AF0578"/>
    <w:rsid w:val="00AF4E33"/>
    <w:rsid w:val="00B02898"/>
    <w:rsid w:val="00B0435F"/>
    <w:rsid w:val="00B0698E"/>
    <w:rsid w:val="00B123C8"/>
    <w:rsid w:val="00B21CA8"/>
    <w:rsid w:val="00B305D5"/>
    <w:rsid w:val="00B43D16"/>
    <w:rsid w:val="00B446F5"/>
    <w:rsid w:val="00B51F83"/>
    <w:rsid w:val="00B556FA"/>
    <w:rsid w:val="00B56607"/>
    <w:rsid w:val="00B65C47"/>
    <w:rsid w:val="00B66B4A"/>
    <w:rsid w:val="00B7251C"/>
    <w:rsid w:val="00B7390F"/>
    <w:rsid w:val="00B85724"/>
    <w:rsid w:val="00B910DA"/>
    <w:rsid w:val="00B9491C"/>
    <w:rsid w:val="00B96A2B"/>
    <w:rsid w:val="00BA539E"/>
    <w:rsid w:val="00BB5C91"/>
    <w:rsid w:val="00BC0131"/>
    <w:rsid w:val="00BC4219"/>
    <w:rsid w:val="00BC4E34"/>
    <w:rsid w:val="00BD069A"/>
    <w:rsid w:val="00BD5E27"/>
    <w:rsid w:val="00BD6557"/>
    <w:rsid w:val="00BD6E74"/>
    <w:rsid w:val="00BE09DE"/>
    <w:rsid w:val="00BE235A"/>
    <w:rsid w:val="00BE7FB3"/>
    <w:rsid w:val="00BF4380"/>
    <w:rsid w:val="00C01D51"/>
    <w:rsid w:val="00C127E6"/>
    <w:rsid w:val="00C16F44"/>
    <w:rsid w:val="00C2770A"/>
    <w:rsid w:val="00C27FED"/>
    <w:rsid w:val="00C344D4"/>
    <w:rsid w:val="00C35A01"/>
    <w:rsid w:val="00C42FD6"/>
    <w:rsid w:val="00C5031E"/>
    <w:rsid w:val="00C50603"/>
    <w:rsid w:val="00C52DE8"/>
    <w:rsid w:val="00C533AE"/>
    <w:rsid w:val="00C56A33"/>
    <w:rsid w:val="00C56ABE"/>
    <w:rsid w:val="00C62B4F"/>
    <w:rsid w:val="00C64524"/>
    <w:rsid w:val="00C75BD0"/>
    <w:rsid w:val="00C87130"/>
    <w:rsid w:val="00C92886"/>
    <w:rsid w:val="00C94EDC"/>
    <w:rsid w:val="00C9556F"/>
    <w:rsid w:val="00C9736F"/>
    <w:rsid w:val="00CA6EA7"/>
    <w:rsid w:val="00CB23B5"/>
    <w:rsid w:val="00CB3FCA"/>
    <w:rsid w:val="00CB6EAA"/>
    <w:rsid w:val="00CB732B"/>
    <w:rsid w:val="00CC6E98"/>
    <w:rsid w:val="00CD11CB"/>
    <w:rsid w:val="00CD7374"/>
    <w:rsid w:val="00CF2D31"/>
    <w:rsid w:val="00D06E03"/>
    <w:rsid w:val="00D0711E"/>
    <w:rsid w:val="00D1028F"/>
    <w:rsid w:val="00D163CF"/>
    <w:rsid w:val="00D214F0"/>
    <w:rsid w:val="00D24A3B"/>
    <w:rsid w:val="00D314C2"/>
    <w:rsid w:val="00D3215B"/>
    <w:rsid w:val="00D34FBB"/>
    <w:rsid w:val="00D4636C"/>
    <w:rsid w:val="00D62963"/>
    <w:rsid w:val="00D67EBD"/>
    <w:rsid w:val="00D758E3"/>
    <w:rsid w:val="00D77D70"/>
    <w:rsid w:val="00D860E0"/>
    <w:rsid w:val="00D92400"/>
    <w:rsid w:val="00D96B1B"/>
    <w:rsid w:val="00DA47AF"/>
    <w:rsid w:val="00DA6C4B"/>
    <w:rsid w:val="00DB0AA7"/>
    <w:rsid w:val="00DB5454"/>
    <w:rsid w:val="00DB60DA"/>
    <w:rsid w:val="00DC2751"/>
    <w:rsid w:val="00DE38CB"/>
    <w:rsid w:val="00DE7B7C"/>
    <w:rsid w:val="00DF1F82"/>
    <w:rsid w:val="00DF565D"/>
    <w:rsid w:val="00DF5E01"/>
    <w:rsid w:val="00DF7CF9"/>
    <w:rsid w:val="00E05B38"/>
    <w:rsid w:val="00E075A0"/>
    <w:rsid w:val="00E12CFA"/>
    <w:rsid w:val="00E13B1C"/>
    <w:rsid w:val="00E24429"/>
    <w:rsid w:val="00E436CF"/>
    <w:rsid w:val="00E44006"/>
    <w:rsid w:val="00E46200"/>
    <w:rsid w:val="00E46B04"/>
    <w:rsid w:val="00E52D68"/>
    <w:rsid w:val="00E70A7C"/>
    <w:rsid w:val="00E732EA"/>
    <w:rsid w:val="00E7494C"/>
    <w:rsid w:val="00E74B4D"/>
    <w:rsid w:val="00E8281D"/>
    <w:rsid w:val="00E83FC9"/>
    <w:rsid w:val="00E84366"/>
    <w:rsid w:val="00EA5E0D"/>
    <w:rsid w:val="00EB0A50"/>
    <w:rsid w:val="00EB5EFD"/>
    <w:rsid w:val="00EB7843"/>
    <w:rsid w:val="00EC1FDA"/>
    <w:rsid w:val="00EC46FC"/>
    <w:rsid w:val="00ED30E2"/>
    <w:rsid w:val="00ED31A4"/>
    <w:rsid w:val="00EF1100"/>
    <w:rsid w:val="00EF3A55"/>
    <w:rsid w:val="00EF6F3B"/>
    <w:rsid w:val="00F05A8A"/>
    <w:rsid w:val="00F067C0"/>
    <w:rsid w:val="00F07B83"/>
    <w:rsid w:val="00F12829"/>
    <w:rsid w:val="00F15B38"/>
    <w:rsid w:val="00F17B3A"/>
    <w:rsid w:val="00F239FE"/>
    <w:rsid w:val="00F41A31"/>
    <w:rsid w:val="00F41A9C"/>
    <w:rsid w:val="00F430F3"/>
    <w:rsid w:val="00F54BD6"/>
    <w:rsid w:val="00F55359"/>
    <w:rsid w:val="00F554FD"/>
    <w:rsid w:val="00F564BC"/>
    <w:rsid w:val="00F60499"/>
    <w:rsid w:val="00F67980"/>
    <w:rsid w:val="00F70223"/>
    <w:rsid w:val="00F72265"/>
    <w:rsid w:val="00F74174"/>
    <w:rsid w:val="00F751BC"/>
    <w:rsid w:val="00F83333"/>
    <w:rsid w:val="00F95BA6"/>
    <w:rsid w:val="00FC2898"/>
    <w:rsid w:val="00FD3254"/>
    <w:rsid w:val="00FD647F"/>
    <w:rsid w:val="00FD7EDD"/>
    <w:rsid w:val="00FE3B62"/>
    <w:rsid w:val="00FE41F4"/>
    <w:rsid w:val="00FE43D4"/>
    <w:rsid w:val="00FE4423"/>
    <w:rsid w:val="00FE6208"/>
    <w:rsid w:val="00FE64EF"/>
    <w:rsid w:val="00FE7DC7"/>
    <w:rsid w:val="00FE7F9B"/>
    <w:rsid w:val="00FF0033"/>
    <w:rsid w:val="00FF361A"/>
    <w:rsid w:val="00FF628E"/>
    <w:rsid w:val="04B238AE"/>
    <w:rsid w:val="0649733F"/>
    <w:rsid w:val="06567F60"/>
    <w:rsid w:val="07C70390"/>
    <w:rsid w:val="102E700D"/>
    <w:rsid w:val="1BEF0565"/>
    <w:rsid w:val="24C405AD"/>
    <w:rsid w:val="25B010B4"/>
    <w:rsid w:val="28266837"/>
    <w:rsid w:val="286E2551"/>
    <w:rsid w:val="2D5410E7"/>
    <w:rsid w:val="30340BC4"/>
    <w:rsid w:val="344674E4"/>
    <w:rsid w:val="3B7107E9"/>
    <w:rsid w:val="3CE142F8"/>
    <w:rsid w:val="400C4C5E"/>
    <w:rsid w:val="463A19AE"/>
    <w:rsid w:val="478F7682"/>
    <w:rsid w:val="4A5615CB"/>
    <w:rsid w:val="4B0C6B35"/>
    <w:rsid w:val="53437564"/>
    <w:rsid w:val="54DC0225"/>
    <w:rsid w:val="59FB6DE8"/>
    <w:rsid w:val="5D4B5616"/>
    <w:rsid w:val="63A406D1"/>
    <w:rsid w:val="642F1890"/>
    <w:rsid w:val="6BE00D48"/>
    <w:rsid w:val="6DEE0CD7"/>
    <w:rsid w:val="6F891DB1"/>
    <w:rsid w:val="76C76A47"/>
    <w:rsid w:val="7A0753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C52A5E"/>
  <w15:docId w15:val="{29DD021C-3FAC-4D90-B784-85D5226B7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qFormat="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alloon Text"/>
    <w:basedOn w:val="a"/>
    <w:semiHidden/>
    <w:qFormat/>
    <w:rPr>
      <w:sz w:val="18"/>
      <w:szCs w:val="18"/>
    </w:rPr>
  </w:style>
  <w:style w:type="paragraph" w:styleId="a6">
    <w:name w:val="footer"/>
    <w:basedOn w:val="a"/>
    <w:qFormat/>
    <w:pPr>
      <w:tabs>
        <w:tab w:val="center" w:pos="4153"/>
        <w:tab w:val="right" w:pos="8306"/>
      </w:tabs>
      <w:snapToGrid w:val="0"/>
      <w:jc w:val="left"/>
    </w:pPr>
    <w:rPr>
      <w:sz w:val="18"/>
      <w:szCs w:val="18"/>
    </w:rPr>
  </w:style>
  <w:style w:type="paragraph" w:styleId="a7">
    <w:name w:val="header"/>
    <w:basedOn w:val="a"/>
    <w:qFormat/>
    <w:pPr>
      <w:pBdr>
        <w:bottom w:val="single" w:sz="6" w:space="1" w:color="auto"/>
      </w:pBdr>
      <w:tabs>
        <w:tab w:val="center" w:pos="4153"/>
        <w:tab w:val="right" w:pos="8306"/>
      </w:tabs>
      <w:snapToGrid w:val="0"/>
      <w:jc w:val="center"/>
    </w:pPr>
    <w:rPr>
      <w:sz w:val="18"/>
      <w:szCs w:val="18"/>
    </w:rPr>
  </w:style>
  <w:style w:type="paragraph" w:styleId="a8">
    <w:name w:val="annotation subject"/>
    <w:basedOn w:val="a3"/>
    <w:next w:val="a3"/>
    <w:link w:val="a9"/>
    <w:qFormat/>
    <w:rPr>
      <w:b/>
      <w:bCs/>
    </w:rPr>
  </w:style>
  <w:style w:type="table" w:styleId="aa">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page number"/>
    <w:basedOn w:val="a0"/>
    <w:qFormat/>
  </w:style>
  <w:style w:type="character" w:styleId="ac">
    <w:name w:val="annotation reference"/>
    <w:qFormat/>
    <w:rPr>
      <w:sz w:val="21"/>
      <w:szCs w:val="21"/>
    </w:rPr>
  </w:style>
  <w:style w:type="character" w:customStyle="1" w:styleId="a4">
    <w:name w:val="批注文字 字符"/>
    <w:link w:val="a3"/>
    <w:qFormat/>
    <w:rPr>
      <w:kern w:val="2"/>
      <w:sz w:val="21"/>
      <w:szCs w:val="24"/>
    </w:rPr>
  </w:style>
  <w:style w:type="character" w:customStyle="1" w:styleId="a9">
    <w:name w:val="批注主题 字符"/>
    <w:link w:val="a8"/>
    <w:qFormat/>
    <w:rPr>
      <w:b/>
      <w:bCs/>
      <w:kern w:val="2"/>
      <w:sz w:val="21"/>
      <w:szCs w:val="24"/>
    </w:rPr>
  </w:style>
  <w:style w:type="paragraph" w:styleId="ad">
    <w:name w:val="List Paragraph"/>
    <w:basedOn w:val="a"/>
    <w:uiPriority w:val="34"/>
    <w:qFormat/>
    <w:pPr>
      <w:widowControl/>
      <w:ind w:firstLineChars="200" w:firstLine="420"/>
      <w:jc w:val="left"/>
    </w:pPr>
    <w:rPr>
      <w:rFonts w:ascii="Verdana" w:hAnsi="Verdana"/>
      <w:kern w:val="0"/>
      <w:sz w:val="22"/>
      <w:szCs w:val="20"/>
      <w:lang w:val="de-DE" w:eastAsia="de-DE"/>
    </w:rPr>
  </w:style>
  <w:style w:type="character" w:styleId="ae">
    <w:name w:val="Placeholder Text"/>
    <w:basedOn w:val="a0"/>
    <w:uiPriority w:val="99"/>
    <w:semiHidden/>
    <w:qFormat/>
    <w:rPr>
      <w:color w:val="808080"/>
    </w:rPr>
  </w:style>
  <w:style w:type="paragraph" w:customStyle="1" w:styleId="p">
    <w:name w:val="p"/>
    <w:basedOn w:val="a"/>
    <w:qFormat/>
    <w:pPr>
      <w:widowControl/>
      <w:spacing w:line="360" w:lineRule="atLeast"/>
      <w:jc w:val="left"/>
    </w:pPr>
    <w:rPr>
      <w:rFonts w:ascii="宋体" w:hAnsi="宋体" w:cs="宋体"/>
      <w:kern w:val="0"/>
      <w:szCs w:val="21"/>
      <w:lang w:eastAsia="en-US"/>
    </w:rPr>
  </w:style>
  <w:style w:type="character" w:customStyle="1" w:styleId="span">
    <w:name w:val="span"/>
    <w:basedOn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8ee2e21-e685-4c61-85fe-9c3977337df7}"/>
        <w:category>
          <w:name w:val="常规"/>
          <w:gallery w:val="placeholder"/>
        </w:category>
        <w:types>
          <w:type w:val="bbPlcHdr"/>
        </w:types>
        <w:behaviors>
          <w:behavior w:val="content"/>
        </w:behaviors>
        <w:guid w:val="{28EE2E21-E685-4C61-85FE-9C3977337DF7}"/>
      </w:docPartPr>
      <w:docPartBody>
        <w:p w:rsidR="00702CA0" w:rsidRDefault="00000000">
          <w:pPr>
            <w:rPr>
              <w:rFonts w:hint="eastAsia"/>
            </w:rPr>
          </w:pPr>
          <w:r>
            <w:rPr>
              <w:color w:val="808080"/>
            </w:rPr>
            <w:t>单击此处输入文字。</w:t>
          </w:r>
        </w:p>
      </w:docPartBody>
    </w:docPart>
    <w:docPart>
      <w:docPartPr>
        <w:name w:val="{191819c8-1578-4e66-8c77-69035877642d}"/>
        <w:category>
          <w:name w:val="常规"/>
          <w:gallery w:val="placeholder"/>
        </w:category>
        <w:types>
          <w:type w:val="bbPlcHdr"/>
        </w:types>
        <w:behaviors>
          <w:behavior w:val="content"/>
        </w:behaviors>
        <w:guid w:val="{191819C8-1578-4E66-8C77-69035877642D}"/>
      </w:docPartPr>
      <w:docPartBody>
        <w:p w:rsidR="00702CA0" w:rsidRDefault="00000000">
          <w:pPr>
            <w:rPr>
              <w:rFonts w:hint="eastAsia"/>
            </w:rPr>
          </w:pPr>
          <w:r>
            <w:rPr>
              <w:color w:val="808080"/>
            </w:rPr>
            <w:t>单击此处输入文字。</w:t>
          </w:r>
        </w:p>
      </w:docPartBody>
    </w:docPart>
    <w:docPart>
      <w:docPartPr>
        <w:name w:val="{8cb076e5-a884-408b-b556-f1ee652d8ec1}"/>
        <w:category>
          <w:name w:val="常规"/>
          <w:gallery w:val="placeholder"/>
        </w:category>
        <w:types>
          <w:type w:val="bbPlcHdr"/>
        </w:types>
        <w:behaviors>
          <w:behavior w:val="content"/>
        </w:behaviors>
        <w:guid w:val="{8CB076E5-A884-408B-B556-F1EE652D8EC1}"/>
      </w:docPartPr>
      <w:docPartBody>
        <w:p w:rsidR="00702CA0" w:rsidRDefault="00000000">
          <w:pPr>
            <w:rPr>
              <w:rFonts w:hint="eastAsia"/>
            </w:rPr>
          </w:pPr>
          <w:r>
            <w:rPr>
              <w:color w:val="808080"/>
            </w:rPr>
            <w:t>单击此处输入文字。</w:t>
          </w:r>
        </w:p>
      </w:docPartBody>
    </w:docPart>
    <w:docPart>
      <w:docPartPr>
        <w:name w:val="{249fc82f-0afa-4642-bb86-4c176642c59c}"/>
        <w:category>
          <w:name w:val="常规"/>
          <w:gallery w:val="placeholder"/>
        </w:category>
        <w:types>
          <w:type w:val="bbPlcHdr"/>
        </w:types>
        <w:behaviors>
          <w:behavior w:val="content"/>
        </w:behaviors>
        <w:guid w:val="{249FC82F-0AFA-4642-BB86-4C176642C59C}"/>
      </w:docPartPr>
      <w:docPartBody>
        <w:p w:rsidR="00702CA0" w:rsidRDefault="00000000">
          <w:pPr>
            <w:rPr>
              <w:rFonts w:hint="eastAsia"/>
            </w:rPr>
          </w:pPr>
          <w:r>
            <w:rPr>
              <w:color w:val="808080"/>
            </w:rPr>
            <w:t>单击此处输入文字。</w:t>
          </w:r>
        </w:p>
      </w:docPartBody>
    </w:docPart>
    <w:docPart>
      <w:docPartPr>
        <w:name w:val="{39d6be89-45c8-4e21-9197-79e899e8e782}"/>
        <w:category>
          <w:name w:val="常规"/>
          <w:gallery w:val="placeholder"/>
        </w:category>
        <w:types>
          <w:type w:val="bbPlcHdr"/>
        </w:types>
        <w:behaviors>
          <w:behavior w:val="content"/>
        </w:behaviors>
        <w:guid w:val="{39D6BE89-45C8-4E21-9197-79E899E8E782}"/>
      </w:docPartPr>
      <w:docPartBody>
        <w:p w:rsidR="00702CA0" w:rsidRDefault="00000000">
          <w:pPr>
            <w:rPr>
              <w:rFonts w:hint="eastAsia"/>
            </w:rPr>
          </w:pPr>
          <w:r>
            <w:rPr>
              <w:color w:val="808080"/>
            </w:rPr>
            <w:t>单击此处输入文字。</w:t>
          </w:r>
        </w:p>
      </w:docPartBody>
    </w:docPart>
    <w:docPart>
      <w:docPartPr>
        <w:name w:val="{5b52f502-59e5-4b74-b43c-690d5073ac93}"/>
        <w:category>
          <w:name w:val="常规"/>
          <w:gallery w:val="placeholder"/>
        </w:category>
        <w:types>
          <w:type w:val="bbPlcHdr"/>
        </w:types>
        <w:behaviors>
          <w:behavior w:val="content"/>
        </w:behaviors>
        <w:guid w:val="{5B52F502-59E5-4B74-B43C-690D5073AC93}"/>
      </w:docPartPr>
      <w:docPartBody>
        <w:p w:rsidR="00702CA0" w:rsidRDefault="00000000">
          <w:pPr>
            <w:rPr>
              <w:rFonts w:hint="eastAsia"/>
            </w:rPr>
          </w:pPr>
          <w:r>
            <w:rPr>
              <w:color w:val="808080"/>
            </w:rPr>
            <w:t>单击此处输入文字。</w:t>
          </w:r>
        </w:p>
      </w:docPartBody>
    </w:docPart>
    <w:docPart>
      <w:docPartPr>
        <w:name w:val="{a2d716d8-f208-4a73-a050-8209091c94c7}"/>
        <w:category>
          <w:name w:val="常规"/>
          <w:gallery w:val="placeholder"/>
        </w:category>
        <w:types>
          <w:type w:val="bbPlcHdr"/>
        </w:types>
        <w:behaviors>
          <w:behavior w:val="content"/>
        </w:behaviors>
        <w:guid w:val="{A2D716D8-F208-4A73-A050-8209091C94C7}"/>
      </w:docPartPr>
      <w:docPartBody>
        <w:p w:rsidR="00702CA0" w:rsidRDefault="00000000">
          <w:pPr>
            <w:rPr>
              <w:rFonts w:hint="eastAsia"/>
            </w:rPr>
          </w:pPr>
          <w:r>
            <w:rPr>
              <w:color w:val="808080"/>
            </w:rPr>
            <w:t>单击此处输入文字。</w:t>
          </w:r>
        </w:p>
      </w:docPartBody>
    </w:docPart>
    <w:docPart>
      <w:docPartPr>
        <w:name w:val="{6cb5a59c-2dcf-42ed-b4c1-bb5274be84ba}"/>
        <w:category>
          <w:name w:val="常规"/>
          <w:gallery w:val="placeholder"/>
        </w:category>
        <w:types>
          <w:type w:val="bbPlcHdr"/>
        </w:types>
        <w:behaviors>
          <w:behavior w:val="content"/>
        </w:behaviors>
        <w:guid w:val="{6CB5A59C-2DCF-42ED-B4C1-BB5274BE84BA}"/>
      </w:docPartPr>
      <w:docPartBody>
        <w:p w:rsidR="00702CA0" w:rsidRDefault="00000000">
          <w:pPr>
            <w:rPr>
              <w:rFonts w:hint="eastAsia"/>
            </w:rPr>
          </w:pPr>
          <w:r>
            <w:rPr>
              <w:color w:val="808080"/>
            </w:rPr>
            <w:t>单击此处输入文字。</w:t>
          </w:r>
        </w:p>
      </w:docPartBody>
    </w:docPart>
    <w:docPart>
      <w:docPartPr>
        <w:name w:val="{264a67d1-4cfb-499c-9f16-8a201a11eac2}"/>
        <w:category>
          <w:name w:val="常规"/>
          <w:gallery w:val="placeholder"/>
        </w:category>
        <w:types>
          <w:type w:val="bbPlcHdr"/>
        </w:types>
        <w:behaviors>
          <w:behavior w:val="content"/>
        </w:behaviors>
        <w:guid w:val="{264A67D1-4CFB-499C-9F16-8A201A11EAC2}"/>
      </w:docPartPr>
      <w:docPartBody>
        <w:p w:rsidR="00702CA0" w:rsidRDefault="00000000">
          <w:pPr>
            <w:rPr>
              <w:rFonts w:hint="eastAsia"/>
            </w:rPr>
          </w:pPr>
          <w:r>
            <w:rPr>
              <w:color w:val="808080"/>
            </w:rPr>
            <w:t>单击此处输入文字。</w:t>
          </w:r>
        </w:p>
      </w:docPartBody>
    </w:docPart>
    <w:docPart>
      <w:docPartPr>
        <w:name w:val="{1f0725f8-374c-4b9c-8df1-6a35d74db056}"/>
        <w:category>
          <w:name w:val="常规"/>
          <w:gallery w:val="placeholder"/>
        </w:category>
        <w:types>
          <w:type w:val="bbPlcHdr"/>
        </w:types>
        <w:behaviors>
          <w:behavior w:val="content"/>
        </w:behaviors>
        <w:guid w:val="{1F0725F8-374C-4B9C-8DF1-6A35D74DB056}"/>
      </w:docPartPr>
      <w:docPartBody>
        <w:p w:rsidR="00702CA0" w:rsidRDefault="00000000">
          <w:pPr>
            <w:rPr>
              <w:rFonts w:hint="eastAsia"/>
            </w:rPr>
          </w:pPr>
          <w:r>
            <w:rPr>
              <w:color w:val="808080"/>
            </w:rPr>
            <w:t>单击此处输入文字。</w:t>
          </w:r>
        </w:p>
      </w:docPartBody>
    </w:docPart>
    <w:docPart>
      <w:docPartPr>
        <w:name w:val="{b32b8d4e-5ecb-459f-8a02-4bfcf5068817}"/>
        <w:category>
          <w:name w:val="常规"/>
          <w:gallery w:val="placeholder"/>
        </w:category>
        <w:types>
          <w:type w:val="bbPlcHdr"/>
        </w:types>
        <w:behaviors>
          <w:behavior w:val="content"/>
        </w:behaviors>
        <w:guid w:val="{B32B8D4E-5ECB-459F-8A02-4BFCF5068817}"/>
      </w:docPartPr>
      <w:docPartBody>
        <w:p w:rsidR="00702CA0" w:rsidRDefault="00000000">
          <w:pPr>
            <w:rPr>
              <w:rFonts w:hint="eastAsia"/>
            </w:rPr>
          </w:pPr>
          <w:r>
            <w:rPr>
              <w:color w:val="808080"/>
            </w:rPr>
            <w:t>单击此处输入文字。</w:t>
          </w:r>
        </w:p>
      </w:docPartBody>
    </w:docPart>
    <w:docPart>
      <w:docPartPr>
        <w:name w:val="{26fbb435-2cb7-4249-8b62-6a5192d8b89c}"/>
        <w:category>
          <w:name w:val="常规"/>
          <w:gallery w:val="placeholder"/>
        </w:category>
        <w:types>
          <w:type w:val="bbPlcHdr"/>
        </w:types>
        <w:behaviors>
          <w:behavior w:val="content"/>
        </w:behaviors>
        <w:guid w:val="{26FBB435-2CB7-4249-8B62-6A5192D8B89C}"/>
      </w:docPartPr>
      <w:docPartBody>
        <w:p w:rsidR="00702CA0" w:rsidRDefault="00000000">
          <w:pPr>
            <w:rPr>
              <w:rFonts w:hint="eastAsia"/>
            </w:rPr>
          </w:pPr>
          <w:r>
            <w:rPr>
              <w:color w:val="808080"/>
            </w:rPr>
            <w:t>单击此处输入文字。</w:t>
          </w:r>
        </w:p>
      </w:docPartBody>
    </w:docPart>
    <w:docPart>
      <w:docPartPr>
        <w:name w:val="{633b325d-2f8a-4828-bc58-07aa9bf4656a}"/>
        <w:category>
          <w:name w:val="常规"/>
          <w:gallery w:val="placeholder"/>
        </w:category>
        <w:types>
          <w:type w:val="bbPlcHdr"/>
        </w:types>
        <w:behaviors>
          <w:behavior w:val="content"/>
        </w:behaviors>
        <w:guid w:val="{633B325D-2F8A-4828-BC58-07AA9BF4656A}"/>
      </w:docPartPr>
      <w:docPartBody>
        <w:p w:rsidR="00702CA0" w:rsidRDefault="00000000">
          <w:pPr>
            <w:rPr>
              <w:rFonts w:hint="eastAsia"/>
            </w:rPr>
          </w:pPr>
          <w:r>
            <w:rPr>
              <w:color w:val="808080"/>
            </w:rPr>
            <w:t>单击此处输入文字。</w:t>
          </w:r>
        </w:p>
      </w:docPartBody>
    </w:docPart>
    <w:docPart>
      <w:docPartPr>
        <w:name w:val="{f9c9dbc5-21e0-4b92-841b-4b6a48437120}"/>
        <w:category>
          <w:name w:val="常规"/>
          <w:gallery w:val="placeholder"/>
        </w:category>
        <w:types>
          <w:type w:val="bbPlcHdr"/>
        </w:types>
        <w:behaviors>
          <w:behavior w:val="content"/>
        </w:behaviors>
        <w:guid w:val="{F9C9DBC5-21E0-4B92-841B-4B6A48437120}"/>
      </w:docPartPr>
      <w:docPartBody>
        <w:p w:rsidR="00702CA0" w:rsidRDefault="00000000">
          <w:pPr>
            <w:rPr>
              <w:rFonts w:hint="eastAsia"/>
            </w:rPr>
          </w:pPr>
          <w:r>
            <w:rPr>
              <w:color w:val="808080"/>
            </w:rPr>
            <w:t>单击此处输入文字。</w:t>
          </w:r>
        </w:p>
      </w:docPartBody>
    </w:docPart>
    <w:docPart>
      <w:docPartPr>
        <w:name w:val="{72d2ed61-8ea6-4d14-8019-9f56296c4f6e}"/>
        <w:category>
          <w:name w:val="常规"/>
          <w:gallery w:val="placeholder"/>
        </w:category>
        <w:types>
          <w:type w:val="bbPlcHdr"/>
        </w:types>
        <w:behaviors>
          <w:behavior w:val="content"/>
        </w:behaviors>
        <w:guid w:val="{72D2ED61-8EA6-4D14-8019-9F56296C4F6E}"/>
      </w:docPartPr>
      <w:docPartBody>
        <w:p w:rsidR="00702CA0" w:rsidRDefault="00000000">
          <w:pPr>
            <w:rPr>
              <w:rFonts w:hint="eastAsia"/>
            </w:rPr>
          </w:pPr>
          <w:r>
            <w:rPr>
              <w:color w:val="808080"/>
            </w:rPr>
            <w:t>单击此处输入文字。</w:t>
          </w:r>
        </w:p>
      </w:docPartBody>
    </w:docPart>
    <w:docPart>
      <w:docPartPr>
        <w:name w:val="{e9e54954-664d-4163-89ca-a0b4b0914e68}"/>
        <w:category>
          <w:name w:val="常规"/>
          <w:gallery w:val="placeholder"/>
        </w:category>
        <w:types>
          <w:type w:val="bbPlcHdr"/>
        </w:types>
        <w:behaviors>
          <w:behavior w:val="content"/>
        </w:behaviors>
        <w:guid w:val="{E9E54954-664D-4163-89CA-A0B4B0914E68}"/>
      </w:docPartPr>
      <w:docPartBody>
        <w:p w:rsidR="00702CA0" w:rsidRDefault="00000000">
          <w:pPr>
            <w:rPr>
              <w:rFonts w:hint="eastAsia"/>
            </w:rPr>
          </w:pPr>
          <w:r>
            <w:rPr>
              <w:color w:val="808080"/>
            </w:rPr>
            <w:t>单击此处输入文字。</w:t>
          </w:r>
        </w:p>
      </w:docPartBody>
    </w:docPart>
    <w:docPart>
      <w:docPartPr>
        <w:name w:val="{5f6c775b-7d8e-4449-9e08-ec340588be92}"/>
        <w:category>
          <w:name w:val="常规"/>
          <w:gallery w:val="placeholder"/>
        </w:category>
        <w:types>
          <w:type w:val="bbPlcHdr"/>
        </w:types>
        <w:behaviors>
          <w:behavior w:val="content"/>
        </w:behaviors>
        <w:guid w:val="{5F6C775B-7D8E-4449-9E08-EC340588BE92}"/>
      </w:docPartPr>
      <w:docPartBody>
        <w:p w:rsidR="00702CA0" w:rsidRDefault="00000000">
          <w:pPr>
            <w:rPr>
              <w:rFonts w:hint="eastAsia"/>
            </w:rPr>
          </w:pPr>
          <w:r>
            <w:rPr>
              <w:color w:val="808080"/>
            </w:rPr>
            <w:t>单击此处输入文字。</w:t>
          </w:r>
        </w:p>
      </w:docPartBody>
    </w:docPart>
    <w:docPart>
      <w:docPartPr>
        <w:name w:val="{20522727-ddb1-430b-93c3-f2d45817606e}"/>
        <w:category>
          <w:name w:val="常规"/>
          <w:gallery w:val="placeholder"/>
        </w:category>
        <w:types>
          <w:type w:val="bbPlcHdr"/>
        </w:types>
        <w:behaviors>
          <w:behavior w:val="content"/>
        </w:behaviors>
        <w:guid w:val="{20522727-DDB1-430B-93C3-F2D45817606E}"/>
      </w:docPartPr>
      <w:docPartBody>
        <w:p w:rsidR="00702CA0" w:rsidRDefault="00000000">
          <w:pPr>
            <w:rPr>
              <w:rFonts w:hint="eastAsia"/>
            </w:rPr>
          </w:pPr>
          <w:r>
            <w:rPr>
              <w:color w:val="808080"/>
            </w:rPr>
            <w:t>单击此处输入文字。</w:t>
          </w:r>
        </w:p>
      </w:docPartBody>
    </w:docPart>
    <w:docPart>
      <w:docPartPr>
        <w:name w:val="{165c9c46-94f9-4919-90e8-9f7cc14046f0}"/>
        <w:category>
          <w:name w:val="常规"/>
          <w:gallery w:val="placeholder"/>
        </w:category>
        <w:types>
          <w:type w:val="bbPlcHdr"/>
        </w:types>
        <w:behaviors>
          <w:behavior w:val="content"/>
        </w:behaviors>
        <w:guid w:val="{165C9C46-94F9-4919-90E8-9F7CC14046F0}"/>
      </w:docPartPr>
      <w:docPartBody>
        <w:p w:rsidR="00702CA0" w:rsidRDefault="00000000">
          <w:pPr>
            <w:rPr>
              <w:rFonts w:hint="eastAsia"/>
            </w:rPr>
          </w:pPr>
          <w:r>
            <w:rPr>
              <w:color w:val="808080"/>
            </w:rPr>
            <w:t>单击此处输入文字。</w:t>
          </w:r>
        </w:p>
      </w:docPartBody>
    </w:docPart>
    <w:docPart>
      <w:docPartPr>
        <w:name w:val="{17e611d8-cbf5-4936-be91-3d43d52c2b2c}"/>
        <w:category>
          <w:name w:val="常规"/>
          <w:gallery w:val="placeholder"/>
        </w:category>
        <w:types>
          <w:type w:val="bbPlcHdr"/>
        </w:types>
        <w:behaviors>
          <w:behavior w:val="content"/>
        </w:behaviors>
        <w:guid w:val="{17E611D8-CBF5-4936-BE91-3D43D52C2B2C}"/>
      </w:docPartPr>
      <w:docPartBody>
        <w:p w:rsidR="00702CA0" w:rsidRDefault="00000000">
          <w:pPr>
            <w:rPr>
              <w:rFonts w:hint="eastAsia"/>
            </w:rPr>
          </w:pPr>
          <w:r>
            <w:rPr>
              <w:color w:val="808080"/>
            </w:rPr>
            <w:t>单击此处输入文字。</w:t>
          </w:r>
        </w:p>
      </w:docPartBody>
    </w:docPart>
    <w:docPart>
      <w:docPartPr>
        <w:name w:val="{16e787d5-374a-434f-a421-d47871856283}"/>
        <w:category>
          <w:name w:val="常规"/>
          <w:gallery w:val="placeholder"/>
        </w:category>
        <w:types>
          <w:type w:val="bbPlcHdr"/>
        </w:types>
        <w:behaviors>
          <w:behavior w:val="content"/>
        </w:behaviors>
        <w:guid w:val="{16E787D5-374A-434F-A421-D47871856283}"/>
      </w:docPartPr>
      <w:docPartBody>
        <w:p w:rsidR="00702CA0" w:rsidRDefault="00000000">
          <w:pPr>
            <w:rPr>
              <w:rFonts w:hint="eastAsia"/>
            </w:rPr>
          </w:pPr>
          <w:r>
            <w:rPr>
              <w:color w:val="808080"/>
            </w:rPr>
            <w:t>单击此处输入文字。</w:t>
          </w:r>
        </w:p>
      </w:docPartBody>
    </w:docPart>
    <w:docPart>
      <w:docPartPr>
        <w:name w:val="{2828e34b-6aa6-411b-88f1-a7083092590e}"/>
        <w:category>
          <w:name w:val="常规"/>
          <w:gallery w:val="placeholder"/>
        </w:category>
        <w:types>
          <w:type w:val="bbPlcHdr"/>
        </w:types>
        <w:behaviors>
          <w:behavior w:val="content"/>
        </w:behaviors>
        <w:guid w:val="{2828E34B-6AA6-411B-88F1-A7083092590E}"/>
      </w:docPartPr>
      <w:docPartBody>
        <w:p w:rsidR="00702CA0" w:rsidRDefault="00000000">
          <w:pPr>
            <w:rPr>
              <w:rFonts w:hint="eastAsia"/>
            </w:rPr>
          </w:pPr>
          <w:r>
            <w:rPr>
              <w:color w:val="808080"/>
            </w:rPr>
            <w:t>单击此处输入文字。</w:t>
          </w:r>
        </w:p>
      </w:docPartBody>
    </w:docPart>
    <w:docPart>
      <w:docPartPr>
        <w:name w:val="{c563bf15-d5b6-4ee9-9b02-600e78d61f9b}"/>
        <w:category>
          <w:name w:val="常规"/>
          <w:gallery w:val="placeholder"/>
        </w:category>
        <w:types>
          <w:type w:val="bbPlcHdr"/>
        </w:types>
        <w:behaviors>
          <w:behavior w:val="content"/>
        </w:behaviors>
        <w:guid w:val="{C563BF15-D5B6-4EE9-9B02-600E78D61F9B}"/>
      </w:docPartPr>
      <w:docPartBody>
        <w:p w:rsidR="00702CA0" w:rsidRDefault="00000000">
          <w:pPr>
            <w:rPr>
              <w:rFonts w:hint="eastAsia"/>
            </w:rPr>
          </w:pPr>
          <w:r>
            <w:rPr>
              <w:color w:val="808080"/>
            </w:rPr>
            <w:t>单击此处输入文字。</w:t>
          </w:r>
        </w:p>
      </w:docPartBody>
    </w:docPart>
    <w:docPart>
      <w:docPartPr>
        <w:name w:val="{c318fc6f-e3d0-416a-8d62-bb8640569f93}"/>
        <w:category>
          <w:name w:val="常规"/>
          <w:gallery w:val="placeholder"/>
        </w:category>
        <w:types>
          <w:type w:val="bbPlcHdr"/>
        </w:types>
        <w:behaviors>
          <w:behavior w:val="content"/>
        </w:behaviors>
        <w:guid w:val="{C318FC6F-E3D0-416A-8D62-BB8640569F93}"/>
      </w:docPartPr>
      <w:docPartBody>
        <w:p w:rsidR="00702CA0" w:rsidRDefault="00000000">
          <w:pPr>
            <w:rPr>
              <w:rFonts w:hint="eastAsia"/>
            </w:rPr>
          </w:pPr>
          <w:r>
            <w:rPr>
              <w:color w:val="808080"/>
            </w:rPr>
            <w:t>单击此处输入文字。</w:t>
          </w:r>
        </w:p>
      </w:docPartBody>
    </w:docPart>
    <w:docPart>
      <w:docPartPr>
        <w:name w:val="{8fd096db-d321-40a4-87ce-0c6e5ff4f784}"/>
        <w:category>
          <w:name w:val="常规"/>
          <w:gallery w:val="placeholder"/>
        </w:category>
        <w:types>
          <w:type w:val="bbPlcHdr"/>
        </w:types>
        <w:behaviors>
          <w:behavior w:val="content"/>
        </w:behaviors>
        <w:guid w:val="{8FD096DB-D321-40A4-87CE-0C6E5FF4F784}"/>
      </w:docPartPr>
      <w:docPartBody>
        <w:p w:rsidR="00702CA0" w:rsidRDefault="00000000">
          <w:pPr>
            <w:rPr>
              <w:rFonts w:hint="eastAsia"/>
            </w:rPr>
          </w:pPr>
          <w:r>
            <w:rPr>
              <w:color w:val="808080"/>
            </w:rPr>
            <w:t>单击此处输入文字。</w:t>
          </w:r>
        </w:p>
      </w:docPartBody>
    </w:docPart>
    <w:docPart>
      <w:docPartPr>
        <w:name w:val="{90a7b869-3cc2-4f07-b59f-6efda5c77919}"/>
        <w:category>
          <w:name w:val="常规"/>
          <w:gallery w:val="placeholder"/>
        </w:category>
        <w:types>
          <w:type w:val="bbPlcHdr"/>
        </w:types>
        <w:behaviors>
          <w:behavior w:val="content"/>
        </w:behaviors>
        <w:guid w:val="{90A7B869-3CC2-4F07-B59F-6EFDA5C77919}"/>
      </w:docPartPr>
      <w:docPartBody>
        <w:p w:rsidR="00702CA0" w:rsidRDefault="00000000">
          <w:pPr>
            <w:rPr>
              <w:rFonts w:hint="eastAsia"/>
            </w:rPr>
          </w:pPr>
          <w:r>
            <w:rPr>
              <w:color w:val="808080"/>
            </w:rPr>
            <w:t>单击此处输入文字。</w:t>
          </w:r>
        </w:p>
      </w:docPartBody>
    </w:docPart>
    <w:docPart>
      <w:docPartPr>
        <w:name w:val="{48e7cebd-13f0-4948-a808-4154092b7731}"/>
        <w:category>
          <w:name w:val="常规"/>
          <w:gallery w:val="placeholder"/>
        </w:category>
        <w:types>
          <w:type w:val="bbPlcHdr"/>
        </w:types>
        <w:behaviors>
          <w:behavior w:val="content"/>
        </w:behaviors>
        <w:guid w:val="{48E7CEBD-13F0-4948-A808-4154092B7731}"/>
      </w:docPartPr>
      <w:docPartBody>
        <w:p w:rsidR="00702CA0" w:rsidRDefault="00000000">
          <w:pPr>
            <w:rPr>
              <w:rFonts w:hint="eastAsia"/>
            </w:rPr>
          </w:pPr>
          <w:r>
            <w:rPr>
              <w:color w:val="808080"/>
            </w:rPr>
            <w:t>单击此处输入文字。</w:t>
          </w:r>
        </w:p>
      </w:docPartBody>
    </w:docPart>
    <w:docPart>
      <w:docPartPr>
        <w:name w:val="{53e8e4e8-ddf4-4c34-b3fd-c3db90ab86a9}"/>
        <w:category>
          <w:name w:val="常规"/>
          <w:gallery w:val="placeholder"/>
        </w:category>
        <w:types>
          <w:type w:val="bbPlcHdr"/>
        </w:types>
        <w:behaviors>
          <w:behavior w:val="content"/>
        </w:behaviors>
        <w:guid w:val="{53E8E4E8-DDF4-4C34-B3FD-C3DB90AB86A9}"/>
      </w:docPartPr>
      <w:docPartBody>
        <w:p w:rsidR="00702CA0" w:rsidRDefault="00000000">
          <w:pPr>
            <w:rPr>
              <w:rFonts w:hint="eastAsia"/>
            </w:rPr>
          </w:pPr>
          <w:r>
            <w:rPr>
              <w:color w:val="808080"/>
            </w:rPr>
            <w:t>单击此处输入文字。</w:t>
          </w:r>
        </w:p>
      </w:docPartBody>
    </w:docPart>
    <w:docPart>
      <w:docPartPr>
        <w:name w:val="{a0af70db-3cab-46f4-a712-22c5196a4818}"/>
        <w:category>
          <w:name w:val="常规"/>
          <w:gallery w:val="placeholder"/>
        </w:category>
        <w:types>
          <w:type w:val="bbPlcHdr"/>
        </w:types>
        <w:behaviors>
          <w:behavior w:val="content"/>
        </w:behaviors>
        <w:guid w:val="{A0AF70DB-3CAB-46F4-A712-22C5196A4818}"/>
      </w:docPartPr>
      <w:docPartBody>
        <w:p w:rsidR="00702CA0" w:rsidRDefault="00000000">
          <w:pPr>
            <w:rPr>
              <w:rFonts w:hint="eastAsia"/>
            </w:rPr>
          </w:pPr>
          <w:r>
            <w:rPr>
              <w:color w:val="808080"/>
            </w:rPr>
            <w:t>单击此处输入文字。</w:t>
          </w:r>
        </w:p>
      </w:docPartBody>
    </w:docPart>
    <w:docPart>
      <w:docPartPr>
        <w:name w:val="{90e28be0-d912-48eb-b938-e1c3ba781851}"/>
        <w:category>
          <w:name w:val="常规"/>
          <w:gallery w:val="placeholder"/>
        </w:category>
        <w:types>
          <w:type w:val="bbPlcHdr"/>
        </w:types>
        <w:behaviors>
          <w:behavior w:val="content"/>
        </w:behaviors>
        <w:guid w:val="{90E28BE0-D912-48EB-B938-E1C3BA781851}"/>
      </w:docPartPr>
      <w:docPartBody>
        <w:p w:rsidR="00702CA0" w:rsidRDefault="00000000">
          <w:pPr>
            <w:rPr>
              <w:rFonts w:hint="eastAsia"/>
            </w:rPr>
          </w:pPr>
          <w:r>
            <w:rPr>
              <w:color w:val="808080"/>
            </w:rPr>
            <w:t>单击此处输入文字。</w:t>
          </w:r>
        </w:p>
      </w:docPartBody>
    </w:docPart>
    <w:docPart>
      <w:docPartPr>
        <w:name w:val="{60ad9adb-d005-450b-a220-c51d00c8c4ca}"/>
        <w:category>
          <w:name w:val="常规"/>
          <w:gallery w:val="placeholder"/>
        </w:category>
        <w:types>
          <w:type w:val="bbPlcHdr"/>
        </w:types>
        <w:behaviors>
          <w:behavior w:val="content"/>
        </w:behaviors>
        <w:guid w:val="{60AD9ADB-D005-450B-A220-C51D00C8C4CA}"/>
      </w:docPartPr>
      <w:docPartBody>
        <w:p w:rsidR="00702CA0" w:rsidRDefault="00000000">
          <w:pPr>
            <w:rPr>
              <w:rFonts w:hint="eastAsia"/>
            </w:rPr>
          </w:pPr>
          <w:r>
            <w:rPr>
              <w:color w:val="808080"/>
            </w:rPr>
            <w:t>单击此处输入文字。</w:t>
          </w:r>
        </w:p>
      </w:docPartBody>
    </w:docPart>
    <w:docPart>
      <w:docPartPr>
        <w:name w:val="{9c9023a4-23af-448f-aa0f-e186b183a61d}"/>
        <w:category>
          <w:name w:val="常规"/>
          <w:gallery w:val="placeholder"/>
        </w:category>
        <w:types>
          <w:type w:val="bbPlcHdr"/>
        </w:types>
        <w:behaviors>
          <w:behavior w:val="content"/>
        </w:behaviors>
        <w:guid w:val="{9C9023A4-23AF-448F-AA0F-E186B183A61D}"/>
      </w:docPartPr>
      <w:docPartBody>
        <w:p w:rsidR="00702CA0" w:rsidRDefault="00000000">
          <w:pPr>
            <w:rPr>
              <w:rFonts w:hint="eastAsia"/>
            </w:rPr>
          </w:pPr>
          <w:r>
            <w:rPr>
              <w:rStyle w:val="a3"/>
              <w:rFonts w:hint="eastAsia"/>
            </w:rPr>
            <w:t>单击此处输入文字。</w:t>
          </w:r>
        </w:p>
      </w:docPartBody>
    </w:docPart>
    <w:docPart>
      <w:docPartPr>
        <w:name w:val="{b72318ab-167d-4ea5-b9a5-410b2ebec58d}"/>
        <w:category>
          <w:name w:val="常规"/>
          <w:gallery w:val="placeholder"/>
        </w:category>
        <w:types>
          <w:type w:val="bbPlcHdr"/>
        </w:types>
        <w:behaviors>
          <w:behavior w:val="content"/>
        </w:behaviors>
        <w:guid w:val="{B72318AB-167D-4EA5-B9A5-410B2EBEC58D}"/>
      </w:docPartPr>
      <w:docPartBody>
        <w:p w:rsidR="00702CA0" w:rsidRDefault="00000000">
          <w:pPr>
            <w:rPr>
              <w:rFonts w:hint="eastAsia"/>
            </w:rPr>
          </w:pPr>
          <w:r>
            <w:rPr>
              <w:rStyle w:val="a3"/>
              <w:rFonts w:hint="eastAsia"/>
            </w:rPr>
            <w:t>单击或点击此处输入文字。</w:t>
          </w:r>
        </w:p>
      </w:docPartBody>
    </w:docPart>
    <w:docPart>
      <w:docPartPr>
        <w:name w:val="{e01687e6-fb60-4f4d-9993-653d62fba5c7}"/>
        <w:category>
          <w:name w:val="常规"/>
          <w:gallery w:val="placeholder"/>
        </w:category>
        <w:types>
          <w:type w:val="bbPlcHdr"/>
        </w:types>
        <w:behaviors>
          <w:behavior w:val="content"/>
        </w:behaviors>
        <w:guid w:val="{E01687E6-FB60-4F4D-9993-653D62FBA5C7}"/>
      </w:docPartPr>
      <w:docPartBody>
        <w:p w:rsidR="00702CA0" w:rsidRDefault="00000000">
          <w:pPr>
            <w:rPr>
              <w:rFonts w:hint="eastAsia"/>
            </w:rPr>
          </w:pPr>
          <w:r>
            <w:rPr>
              <w:color w:val="808080"/>
            </w:rPr>
            <w:t>单击此处输入文字。</w:t>
          </w:r>
        </w:p>
      </w:docPartBody>
    </w:docPart>
    <w:docPart>
      <w:docPartPr>
        <w:name w:val="{22778279-c69b-4ea4-8a0c-3477c13b81cf}"/>
        <w:category>
          <w:name w:val="常规"/>
          <w:gallery w:val="placeholder"/>
        </w:category>
        <w:types>
          <w:type w:val="bbPlcHdr"/>
        </w:types>
        <w:behaviors>
          <w:behavior w:val="content"/>
        </w:behaviors>
        <w:guid w:val="{22778279-C69B-4EA4-8A0C-3477C13B81CF}"/>
      </w:docPartPr>
      <w:docPartBody>
        <w:p w:rsidR="00702CA0" w:rsidRDefault="00000000">
          <w:pPr>
            <w:rPr>
              <w:rFonts w:hint="eastAsia"/>
            </w:rPr>
          </w:pPr>
          <w:r>
            <w:rPr>
              <w:color w:val="808080"/>
            </w:rPr>
            <w:t>单击此处输入文字。</w:t>
          </w:r>
        </w:p>
      </w:docPartBody>
    </w:docPart>
    <w:docPart>
      <w:docPartPr>
        <w:name w:val="{4b8b4029-be5b-441e-a33c-7ade187a3e95}"/>
        <w:category>
          <w:name w:val="常规"/>
          <w:gallery w:val="placeholder"/>
        </w:category>
        <w:types>
          <w:type w:val="bbPlcHdr"/>
        </w:types>
        <w:behaviors>
          <w:behavior w:val="content"/>
        </w:behaviors>
        <w:guid w:val="{4B8B4029-BE5B-441E-A33C-7ADE187A3E95}"/>
      </w:docPartPr>
      <w:docPartBody>
        <w:p w:rsidR="00702CA0" w:rsidRDefault="00000000">
          <w:pPr>
            <w:rPr>
              <w:rFonts w:hint="eastAsia"/>
            </w:rPr>
          </w:pPr>
          <w:r>
            <w:rPr>
              <w:color w:val="808080"/>
            </w:rPr>
            <w:t>单击此处输入文字。</w:t>
          </w:r>
        </w:p>
      </w:docPartBody>
    </w:docPart>
    <w:docPart>
      <w:docPartPr>
        <w:name w:val="{8bf997e4-5b9c-4102-8ea8-856898c0ce9f}"/>
        <w:category>
          <w:name w:val="常规"/>
          <w:gallery w:val="placeholder"/>
        </w:category>
        <w:types>
          <w:type w:val="bbPlcHdr"/>
        </w:types>
        <w:behaviors>
          <w:behavior w:val="content"/>
        </w:behaviors>
        <w:guid w:val="{8BF997E4-5B9C-4102-8EA8-856898C0CE9F}"/>
      </w:docPartPr>
      <w:docPartBody>
        <w:p w:rsidR="00702CA0" w:rsidRDefault="00000000">
          <w:pPr>
            <w:rPr>
              <w:rFonts w:hint="eastAsia"/>
            </w:rPr>
          </w:pPr>
          <w:r>
            <w:rPr>
              <w:color w:val="808080"/>
            </w:rPr>
            <w:t>单击此处输入文字。</w:t>
          </w:r>
        </w:p>
      </w:docPartBody>
    </w:docPart>
    <w:docPart>
      <w:docPartPr>
        <w:name w:val="{a4493054-30f2-43e9-9514-a9d684e69f51}"/>
        <w:category>
          <w:name w:val="常规"/>
          <w:gallery w:val="placeholder"/>
        </w:category>
        <w:types>
          <w:type w:val="bbPlcHdr"/>
        </w:types>
        <w:behaviors>
          <w:behavior w:val="content"/>
        </w:behaviors>
        <w:guid w:val="{A4493054-30F2-43E9-9514-A9D684E69F51}"/>
      </w:docPartPr>
      <w:docPartBody>
        <w:p w:rsidR="00702CA0" w:rsidRDefault="00000000">
          <w:pPr>
            <w:rPr>
              <w:rFonts w:hint="eastAsia"/>
            </w:rPr>
          </w:pPr>
          <w:r>
            <w:rPr>
              <w:color w:val="808080"/>
            </w:rPr>
            <w:t>单击此处输入文字。</w:t>
          </w:r>
        </w:p>
      </w:docPartBody>
    </w:docPart>
    <w:docPart>
      <w:docPartPr>
        <w:name w:val="{c789664b-ff3e-4a0e-bb42-68c9064334a3}"/>
        <w:category>
          <w:name w:val="常规"/>
          <w:gallery w:val="placeholder"/>
        </w:category>
        <w:types>
          <w:type w:val="bbPlcHdr"/>
        </w:types>
        <w:behaviors>
          <w:behavior w:val="content"/>
        </w:behaviors>
        <w:guid w:val="{C789664B-FF3E-4A0E-BB42-68C9064334A3}"/>
      </w:docPartPr>
      <w:docPartBody>
        <w:p w:rsidR="00702CA0" w:rsidRDefault="00000000">
          <w:pPr>
            <w:rPr>
              <w:rFonts w:hint="eastAsia"/>
            </w:rPr>
          </w:pPr>
          <w:r>
            <w:rPr>
              <w:color w:val="808080"/>
            </w:rPr>
            <w:t>单击此处输入文字。</w:t>
          </w:r>
        </w:p>
      </w:docPartBody>
    </w:docPart>
    <w:docPart>
      <w:docPartPr>
        <w:name w:val="DefaultPlaceholder_-1854013440"/>
        <w:category>
          <w:name w:val="常规"/>
          <w:gallery w:val="placeholder"/>
        </w:category>
        <w:types>
          <w:type w:val="bbPlcHdr"/>
        </w:types>
        <w:behaviors>
          <w:behavior w:val="content"/>
        </w:behaviors>
        <w:guid w:val="{39FD3AA5-91F5-49BC-A03A-AA416A6DA36E}"/>
      </w:docPartPr>
      <w:docPartBody>
        <w:p w:rsidR="00702CA0" w:rsidRDefault="00000000">
          <w:pPr>
            <w:rPr>
              <w:rFonts w:hint="eastAsia"/>
            </w:rPr>
          </w:pPr>
          <w:r>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default"/>
    <w:sig w:usb0="A00006FF" w:usb1="4000205B" w:usb2="00000010" w:usb3="00000000" w:csb0="2000019F" w:csb1="00000000"/>
  </w:font>
  <w:font w:name="楷体_GB2312">
    <w:altName w:val="微软雅黑"/>
    <w:charset w:val="86"/>
    <w:family w:val="modern"/>
    <w:pitch w:val="default"/>
    <w:sig w:usb0="00000000" w:usb1="0000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revisionView w:markup="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7BF1"/>
    <w:rsid w:val="001632EE"/>
    <w:rsid w:val="002875AF"/>
    <w:rsid w:val="00292306"/>
    <w:rsid w:val="0029772F"/>
    <w:rsid w:val="00315E6A"/>
    <w:rsid w:val="0033352F"/>
    <w:rsid w:val="00462B5B"/>
    <w:rsid w:val="00496067"/>
    <w:rsid w:val="004A2856"/>
    <w:rsid w:val="004F4431"/>
    <w:rsid w:val="00551165"/>
    <w:rsid w:val="005C39EA"/>
    <w:rsid w:val="005D687E"/>
    <w:rsid w:val="00601034"/>
    <w:rsid w:val="006B1E71"/>
    <w:rsid w:val="00702CA0"/>
    <w:rsid w:val="00703015"/>
    <w:rsid w:val="00831AC4"/>
    <w:rsid w:val="008C3621"/>
    <w:rsid w:val="009121B5"/>
    <w:rsid w:val="00947DDD"/>
    <w:rsid w:val="009C664C"/>
    <w:rsid w:val="00AB0D21"/>
    <w:rsid w:val="00B227CE"/>
    <w:rsid w:val="00B77B8A"/>
    <w:rsid w:val="00D10744"/>
    <w:rsid w:val="00E649C4"/>
    <w:rsid w:val="00EA0094"/>
    <w:rsid w:val="00ED369E"/>
    <w:rsid w:val="00F05E20"/>
    <w:rsid w:val="00F67BF1"/>
    <w:rsid w:val="00FF6D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qFormat/>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文档" ma:contentTypeID="0x0101005083609AEF2AF94EB5EF96BD9280549A" ma:contentTypeVersion="0" ma:contentTypeDescription="新建文档。" ma:contentTypeScope="" ma:versionID="2fa62881b289ce3f1748d23c65f616a3">
  <xsd:schema xmlns:xsd="http://www.w3.org/2001/XMLSchema" xmlns:xs="http://www.w3.org/2001/XMLSchema" xmlns:p="http://schemas.microsoft.com/office/2006/metadata/properties" targetNamespace="http://schemas.microsoft.com/office/2006/metadata/properties" ma:root="true" ma:fieldsID="e8f872aa5919130a473c1c9447df8371">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5021F52-22F1-4863-AA85-C7C1C3BF1EF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7E89EB1-9DA6-4E46-A7BE-027834C5D5AF}">
  <ds:schemaRefs>
    <ds:schemaRef ds:uri="http://schemas.microsoft.com/sharepoint/v3/contenttype/forms"/>
  </ds:schemaRefs>
</ds:datastoreItem>
</file>

<file path=customXml/itemProps3.xml><?xml version="1.0" encoding="utf-8"?>
<ds:datastoreItem xmlns:ds="http://schemas.openxmlformats.org/officeDocument/2006/customXml" ds:itemID="{4D18F0B3-E3D7-4D6E-9263-E439D7FA64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13</Pages>
  <Words>1781</Words>
  <Characters>10158</Characters>
  <Application>Microsoft Office Word</Application>
  <DocSecurity>8</DocSecurity>
  <Lines>84</Lines>
  <Paragraphs>23</Paragraphs>
  <ScaleCrop>false</ScaleCrop>
  <Company>spc</Company>
  <LinksUpToDate>false</LinksUpToDate>
  <CharactersWithSpaces>11916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设 备 采 购 合 同</dc:title>
  <dc:creator>comm</dc:creator>
  <cp:lastModifiedBy>Pan Liu</cp:lastModifiedBy>
  <cp:revision>47</cp:revision>
  <cp:lastPrinted>2009-07-21T11:52:00Z</cp:lastPrinted>
  <dcterms:created xsi:type="dcterms:W3CDTF">2023-05-10T09:11:00Z</dcterms:created>
  <dcterms:modified xsi:type="dcterms:W3CDTF">2025-11-05T07:22:00Z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0x0101005083609AEF2AF94EB5EF96BD9280549A</vt:lpwstr>
  </property>
  <property fmtid="{D5CDD505-2E9C-101B-9397-08002B2CF9AE}" pid="3" name="KSOProductBuildVer">
    <vt:lpwstr>2052-12.8.2.18606</vt:lpwstr>
  </property>
  <property fmtid="{D5CDD505-2E9C-101B-9397-08002B2CF9AE}" pid="4" name="ICV">
    <vt:lpwstr>12C19E42498D4B22A26DB731CB4C1575_13</vt:lpwstr>
  </property>
</Properties>
</file>