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381D4" w14:textId="77777777" w:rsidR="00176B10" w:rsidRDefault="00176B10">
      <w:r>
        <w:t>What is a CRD?</w:t>
      </w:r>
    </w:p>
    <w:p w14:paraId="0B588CCB" w14:textId="77777777" w:rsidR="00176B10" w:rsidRDefault="00176B10">
      <w:r>
        <w:t>What is the difference between the pairwise tests?</w:t>
      </w:r>
    </w:p>
    <w:p w14:paraId="5F1DF513" w14:textId="02415031" w:rsidR="00285FED" w:rsidRDefault="00DE08AC">
      <w:r>
        <w:t>What’s the difference between reliability and validity?</w:t>
      </w:r>
      <w:bookmarkStart w:id="0" w:name="_GoBack"/>
      <w:bookmarkEnd w:id="0"/>
    </w:p>
    <w:sectPr w:rsidR="0028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10"/>
    <w:rsid w:val="00176B10"/>
    <w:rsid w:val="00285FED"/>
    <w:rsid w:val="00667BEF"/>
    <w:rsid w:val="00B33B13"/>
    <w:rsid w:val="00DE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5AFA"/>
  <w15:chartTrackingRefBased/>
  <w15:docId w15:val="{E44B1EE1-D9B4-44C8-9145-BBE3B975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hirschi.matt@gmail.com</dc:creator>
  <cp:keywords/>
  <dc:description/>
  <cp:lastModifiedBy>hirschi.matt@gmail.com</cp:lastModifiedBy>
  <cp:revision>3</cp:revision>
  <dcterms:created xsi:type="dcterms:W3CDTF">2018-10-22T18:54:00Z</dcterms:created>
  <dcterms:modified xsi:type="dcterms:W3CDTF">2018-10-22T19:45:00Z</dcterms:modified>
</cp:coreProperties>
</file>