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V39.38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2026-10-24T23:35:41.958Z</dcterms:created>
  <dcterms:modified xsi:type="dcterms:W3CDTF">2026-10-24T23:35:41.958Z</dcterms:modified>
</cp:coreProperties>
</file>

<file path=docProps/custom.xml><?xml version="1.0" encoding="utf-8"?>
<Properties xmlns="http://schemas.openxmlformats.org/officeDocument/2006/custom-properties" xmlns:vt="http://schemas.openxmlformats.org/officeDocument/2006/docPropsVTypes"/>
</file>