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18933469" w14:textId="77777777" w:rsidR="00177748" w:rsidRDefault="00557AB3">
            <w:pPr>
              <w:widowControl w:val="0"/>
              <w:spacing w:line="240" w:lineRule="auto"/>
            </w:pPr>
            <w:r>
              <w:t xml:space="preserve"> </w:t>
            </w:r>
            <w:r w:rsidR="00177748">
              <w:t>TBD:</w:t>
            </w:r>
          </w:p>
          <w:p w14:paraId="2BD86EEF" w14:textId="6B0421D7" w:rsidR="00BD4851" w:rsidRDefault="00557AB3">
            <w:pPr>
              <w:widowControl w:val="0"/>
              <w:spacing w:line="240" w:lineRule="auto"/>
              <w:rPr>
                <w:rFonts w:ascii="Segoe UI" w:eastAsia="Times New Roman" w:hAnsi="Segoe UI" w:cs="Segoe UI"/>
                <w:color w:val="3A3A3A"/>
                <w:sz w:val="29"/>
                <w:szCs w:val="29"/>
                <w:lang w:val="en-US"/>
              </w:rPr>
            </w:pPr>
            <w:proofErr w:type="spellStart"/>
            <w:r w:rsidRPr="00557AB3">
              <w:rPr>
                <w:rFonts w:ascii="Segoe UI" w:eastAsia="Times New Roman" w:hAnsi="Segoe UI" w:cs="Segoe UI"/>
                <w:color w:val="3A3A3A"/>
                <w:sz w:val="29"/>
                <w:szCs w:val="29"/>
                <w:lang w:val="en-US"/>
              </w:rPr>
              <w:t>Pancre</w:t>
            </w:r>
            <w:r>
              <w:rPr>
                <w:rFonts w:ascii="Segoe UI" w:eastAsia="Times New Roman" w:hAnsi="Segoe UI" w:cs="Segoe UI"/>
                <w:color w:val="3A3A3A"/>
                <w:sz w:val="29"/>
                <w:szCs w:val="29"/>
                <w:lang w:val="en-US"/>
              </w:rPr>
              <w:t>A</w:t>
            </w:r>
            <w:r w:rsidRPr="00557AB3">
              <w:rPr>
                <w:rFonts w:ascii="Segoe UI" w:eastAsia="Times New Roman" w:hAnsi="Segoe UI" w:cs="Segoe UI"/>
                <w:color w:val="3A3A3A"/>
                <w:sz w:val="29"/>
                <w:szCs w:val="29"/>
                <w:lang w:val="en-US"/>
              </w:rPr>
              <w:t>ssassins</w:t>
            </w:r>
            <w:proofErr w:type="spellEnd"/>
          </w:p>
          <w:p w14:paraId="7DA7B36C" w14:textId="6754F8B6" w:rsidR="00557AB3" w:rsidRDefault="00557AB3">
            <w:pPr>
              <w:widowControl w:val="0"/>
              <w:spacing w:line="240" w:lineRule="auto"/>
              <w:rPr>
                <w:rFonts w:ascii="Segoe UI" w:eastAsia="Times New Roman" w:hAnsi="Segoe UI" w:cs="Segoe UI"/>
                <w:color w:val="3A3A3A"/>
                <w:sz w:val="29"/>
                <w:szCs w:val="29"/>
                <w:lang w:val="en-US"/>
              </w:rPr>
            </w:pPr>
            <w:proofErr w:type="spellStart"/>
            <w:r>
              <w:rPr>
                <w:rFonts w:ascii="Segoe UI" w:eastAsia="Times New Roman" w:hAnsi="Segoe UI" w:cs="Segoe UI"/>
                <w:color w:val="3A3A3A"/>
                <w:sz w:val="29"/>
                <w:szCs w:val="29"/>
                <w:lang w:val="en-US"/>
              </w:rPr>
              <w:t>Diabeat</w:t>
            </w:r>
            <w:proofErr w:type="spellEnd"/>
            <w:r w:rsidR="00052352">
              <w:rPr>
                <w:rFonts w:ascii="Segoe UI" w:eastAsia="Times New Roman" w:hAnsi="Segoe UI" w:cs="Segoe UI"/>
                <w:color w:val="3A3A3A"/>
                <w:sz w:val="29"/>
                <w:szCs w:val="29"/>
                <w:lang w:val="en-US"/>
              </w:rPr>
              <w:t>-</w:t>
            </w:r>
            <w:r>
              <w:rPr>
                <w:rFonts w:ascii="Segoe UI" w:eastAsia="Times New Roman" w:hAnsi="Segoe UI" w:cs="Segoe UI"/>
                <w:color w:val="3A3A3A"/>
                <w:sz w:val="29"/>
                <w:szCs w:val="29"/>
                <w:lang w:val="en-US"/>
              </w:rPr>
              <w:t>it</w:t>
            </w:r>
            <w:r w:rsidR="00052352">
              <w:rPr>
                <w:rFonts w:ascii="Segoe UI" w:eastAsia="Times New Roman" w:hAnsi="Segoe UI" w:cs="Segoe UI"/>
                <w:color w:val="3A3A3A"/>
                <w:sz w:val="29"/>
                <w:szCs w:val="29"/>
                <w:lang w:val="en-US"/>
              </w:rPr>
              <w:t>!</w:t>
            </w:r>
          </w:p>
          <w:p w14:paraId="2FB8DBED" w14:textId="548832EC" w:rsidR="00052352" w:rsidRPr="00557AB3" w:rsidRDefault="00052352">
            <w:pPr>
              <w:widowControl w:val="0"/>
              <w:spacing w:line="240" w:lineRule="auto"/>
              <w:rPr>
                <w:rFonts w:ascii="Segoe UI" w:eastAsia="Times New Roman" w:hAnsi="Segoe UI" w:cs="Segoe UI"/>
                <w:color w:val="3A3A3A"/>
                <w:sz w:val="29"/>
                <w:szCs w:val="29"/>
                <w:lang w:val="en-US"/>
              </w:rPr>
            </w:pPr>
            <w:proofErr w:type="spellStart"/>
            <w:r>
              <w:rPr>
                <w:rFonts w:ascii="Segoe UI" w:eastAsia="Times New Roman" w:hAnsi="Segoe UI" w:cs="Segoe UI"/>
                <w:color w:val="3A3A3A"/>
                <w:sz w:val="29"/>
                <w:szCs w:val="29"/>
                <w:lang w:val="en-US"/>
              </w:rPr>
              <w:t>Dia</w:t>
            </w:r>
            <w:proofErr w:type="spellEnd"/>
            <w:r>
              <w:rPr>
                <w:rFonts w:ascii="Segoe UI" w:eastAsia="Times New Roman" w:hAnsi="Segoe UI" w:cs="Segoe UI"/>
                <w:color w:val="3A3A3A"/>
                <w:sz w:val="29"/>
                <w:szCs w:val="29"/>
                <w:lang w:val="en-US"/>
              </w:rPr>
              <w:t>-Data</w:t>
            </w:r>
            <w:r w:rsidR="00A46CF8">
              <w:rPr>
                <w:rFonts w:ascii="Segoe UI" w:eastAsia="Times New Roman" w:hAnsi="Segoe UI" w:cs="Segoe UI"/>
                <w:color w:val="3A3A3A"/>
                <w:sz w:val="29"/>
                <w:szCs w:val="29"/>
                <w:lang w:val="en-US"/>
              </w:rPr>
              <w:t xml:space="preserve"> Care</w:t>
            </w:r>
          </w:p>
        </w:tc>
      </w:tr>
    </w:tbl>
    <w:p w14:paraId="7DE84170" w14:textId="77777777" w:rsidR="00BD4851" w:rsidRDefault="00BD4851"/>
    <w:p w14:paraId="52235B79" w14:textId="77777777" w:rsidR="00BD4851" w:rsidRDefault="009D2C39">
      <w:r>
        <w:tab/>
      </w:r>
      <w:r>
        <w:rPr>
          <w:b/>
        </w:rPr>
        <w:t>1.2.</w:t>
      </w:r>
      <w:r>
        <w:t xml:space="preserve"> Students names, </w:t>
      </w:r>
      <w:proofErr w:type="gramStart"/>
      <w:r>
        <w:t>background</w:t>
      </w:r>
      <w:proofErr w:type="gramEnd"/>
      <w:r>
        <w:t xml:space="preserve"> and target industry if any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0EB96217" w14:textId="77777777">
        <w:trPr>
          <w:trHeight w:val="3600"/>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7B16EDBE" w14:textId="77777777" w:rsidR="009D41D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p w14:paraId="58BF3400" w14:textId="31E138D3" w:rsidR="00557AB3" w:rsidRPr="00557AB3" w:rsidRDefault="00557AB3" w:rsidP="00557AB3">
            <w:pPr>
              <w:shd w:val="clear" w:color="auto" w:fill="FFFFFF"/>
              <w:spacing w:line="240" w:lineRule="auto"/>
              <w:rPr>
                <w:rFonts w:ascii="Segoe UI" w:eastAsia="Times New Roman" w:hAnsi="Segoe UI" w:cs="Segoe UI"/>
                <w:color w:val="3A3A3A"/>
                <w:sz w:val="29"/>
                <w:szCs w:val="29"/>
                <w:lang w:val="en-US"/>
              </w:rPr>
            </w:pPr>
          </w:p>
          <w:p w14:paraId="31791F7A" w14:textId="39AB88A3" w:rsidR="00557AB3" w:rsidRDefault="00557AB3">
            <w:pPr>
              <w:widowControl w:val="0"/>
              <w:spacing w:line="240" w:lineRule="auto"/>
            </w:pP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F40E60B" w14:textId="77777777">
        <w:trPr>
          <w:trHeight w:val="3880"/>
        </w:trPr>
        <w:tc>
          <w:tcPr>
            <w:tcW w:w="9360" w:type="dxa"/>
            <w:shd w:val="clear" w:color="auto" w:fill="auto"/>
            <w:tcMar>
              <w:top w:w="100" w:type="dxa"/>
              <w:left w:w="100" w:type="dxa"/>
              <w:bottom w:w="100" w:type="dxa"/>
              <w:right w:w="100" w:type="dxa"/>
            </w:tcMar>
          </w:tcPr>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324E" w14:paraId="3CC7D76E" w14:textId="77777777" w:rsidTr="000F324E">
              <w:trPr>
                <w:trHeight w:val="38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6"/>
                    <w:gridCol w:w="3862"/>
                    <w:gridCol w:w="3862"/>
                  </w:tblGrid>
                  <w:tr w:rsidR="000F324E" w14:paraId="5CD8744D" w14:textId="77777777" w:rsidTr="000F324E">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0F324E">
                    <w:trPr>
                      <w:trHeight w:val="460"/>
                    </w:trPr>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0F324E">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0D045235" w14:textId="6C1EAF1A" w:rsidR="00BD4851" w:rsidRDefault="009D2C39">
      <w:r>
        <w:br w:type="page"/>
      </w:r>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0DCB5D50" w:rsidR="002810EB" w:rsidRDefault="002810EB" w:rsidP="0094418D">
            <w:pPr>
              <w:widowControl w:val="0"/>
              <w:spacing w:line="240" w:lineRule="auto"/>
            </w:pPr>
            <w:r>
              <w:t xml:space="preserve">- Display how rates will be affected, payment, and the bottom line </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6D707EAD" w14:textId="77777777" w:rsidR="00F73518" w:rsidRDefault="0094418D" w:rsidP="002810EB">
            <w:pPr>
              <w:widowControl w:val="0"/>
              <w:spacing w:line="240" w:lineRule="auto"/>
            </w:pPr>
            <w:r>
              <w:t xml:space="preserve">- </w:t>
            </w:r>
            <w:r w:rsidR="002810EB">
              <w:t>accuracy of model in terms of the data</w:t>
            </w:r>
            <w:r w:rsidR="000B048A">
              <w:t xml:space="preserve">: How accurate is the target variable? </w:t>
            </w:r>
          </w:p>
          <w:p w14:paraId="03109849" w14:textId="3BA88C3F"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0B048A">
              <w:t xml:space="preserve">?  </w:t>
            </w:r>
          </w:p>
          <w:p w14:paraId="05C31BBE" w14:textId="2BBE4C4F" w:rsidR="002810EB" w:rsidRDefault="002810EB" w:rsidP="002810EB">
            <w:pPr>
              <w:widowControl w:val="0"/>
              <w:spacing w:line="240" w:lineRule="auto"/>
            </w:pPr>
            <w:r>
              <w:t xml:space="preserve">- </w:t>
            </w:r>
            <w:r w:rsidR="00F73518">
              <w:t xml:space="preserve">How can we use this data to determine how to lower readmission rates of diabetic patients? </w:t>
            </w:r>
          </w:p>
          <w:p w14:paraId="37CCD16B" w14:textId="5BF4E95C" w:rsidR="00152021" w:rsidRDefault="00F73518" w:rsidP="002A670B">
            <w:pPr>
              <w:widowControl w:val="0"/>
              <w:pBdr>
                <w:top w:val="nil"/>
                <w:left w:val="nil"/>
                <w:bottom w:val="nil"/>
                <w:right w:val="nil"/>
                <w:between w:val="nil"/>
              </w:pBdr>
              <w:spacing w:line="240" w:lineRule="auto"/>
            </w:pPr>
            <w:r>
              <w:t>- business outcomes</w:t>
            </w:r>
            <w:r w:rsidR="00B2106F">
              <w:t>: How can this application better Hospital business</w:t>
            </w:r>
            <w:r w:rsidR="00152021">
              <w:t xml:space="preserve">? Better the </w:t>
            </w:r>
            <w:proofErr w:type="gramStart"/>
            <w:r w:rsidR="00152021">
              <w:t>Patient?</w:t>
            </w:r>
            <w:r w:rsidR="00B16E82">
              <w:t>:</w:t>
            </w:r>
            <w:proofErr w:type="gramEnd"/>
            <w:r w:rsidR="00B16E82">
              <w:t xml:space="preserve"> </w:t>
            </w:r>
            <w:r w:rsidR="002A670B">
              <w:t xml:space="preserve">         - </w:t>
            </w:r>
            <w:r w:rsidR="006B3E53" w:rsidRPr="006B3E53">
              <w:t>incentivize hospitals to provide high-quality healthcare by financially penalizing hospitals with higher readmission rates.</w:t>
            </w: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5083E34" w14:textId="77777777">
        <w:trPr>
          <w:trHeight w:val="4460"/>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3CC65808" w:rsidR="00F73518" w:rsidRDefault="00F73518" w:rsidP="002D00FE">
            <w:pPr>
              <w:widowControl w:val="0"/>
              <w:pBdr>
                <w:top w:val="nil"/>
                <w:left w:val="nil"/>
                <w:bottom w:val="nil"/>
                <w:right w:val="nil"/>
                <w:between w:val="nil"/>
              </w:pBdr>
              <w:spacing w:line="240" w:lineRule="auto"/>
            </w:pPr>
            <w:r>
              <w:t>Readmission</w:t>
            </w:r>
            <w:r w:rsidR="007352E1">
              <w:t xml:space="preserve"> (&lt;30 days)</w:t>
            </w:r>
          </w:p>
        </w:tc>
      </w:tr>
    </w:tbl>
    <w:p w14:paraId="184725A3" w14:textId="77777777" w:rsidR="00BD4851" w:rsidRDefault="00BD4851"/>
    <w:p w14:paraId="7C7BA265" w14:textId="77777777" w:rsidR="00BD4851" w:rsidRDefault="00BD4851"/>
    <w:p w14:paraId="2E120822" w14:textId="77777777" w:rsidR="00BD4851" w:rsidRDefault="009D2C39">
      <w:r>
        <w:br w:type="page"/>
      </w:r>
    </w:p>
    <w:p w14:paraId="04CEDB8B" w14:textId="77777777"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66E6A34" w14:textId="5B4D616E" w:rsidR="00BD4851" w:rsidRDefault="006D26C0">
            <w:pPr>
              <w:widowControl w:val="0"/>
              <w:spacing w:line="240" w:lineRule="auto"/>
            </w:pPr>
            <w:r w:rsidRPr="006A6CD0">
              <w:rPr>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6A6CD0">
              <w:rPr>
                <w:sz w:val="20"/>
                <w:szCs w:val="20"/>
              </w:rPr>
              <w:br/>
              <w:t>(1) It is an inpatient encounter (a hospital admission).</w:t>
            </w:r>
            <w:r w:rsidRPr="006A6CD0">
              <w:rPr>
                <w:sz w:val="20"/>
                <w:szCs w:val="20"/>
              </w:rPr>
              <w:br/>
              <w:t>(2) It is a diabetic encounter, that is, one during which any kind of diabetes was entered to the system as a diagnosis.</w:t>
            </w:r>
            <w:r w:rsidRPr="006A6CD0">
              <w:rPr>
                <w:sz w:val="20"/>
                <w:szCs w:val="20"/>
              </w:rPr>
              <w:br/>
              <w:t>(3) The length of stay was at least 1 day and at most 14 days.</w:t>
            </w:r>
            <w:r w:rsidRPr="006A6CD0">
              <w:rPr>
                <w:sz w:val="20"/>
                <w:szCs w:val="20"/>
              </w:rPr>
              <w:br/>
              <w:t>(4) Laboratory tests were performed during the encounter.</w:t>
            </w:r>
            <w:r w:rsidRPr="006A6CD0">
              <w:rPr>
                <w:sz w:val="20"/>
                <w:szCs w:val="20"/>
              </w:rPr>
              <w:br/>
              <w:t>(5) Medications were administered during the encounter.</w:t>
            </w:r>
            <w:r w:rsidRPr="006A6CD0">
              <w:rPr>
                <w:sz w:val="20"/>
                <w:szCs w:val="20"/>
              </w:rPr>
              <w:br/>
              <w:t>The data contains such attributes as patient number, race, gender, age, admission type, time in hospital, medical specialty of admitting physician, number of lab test performed</w:t>
            </w:r>
            <w:r w:rsidRPr="00EA210B">
              <w:rPr>
                <w:sz w:val="20"/>
                <w:szCs w:val="20"/>
              </w:rPr>
              <w:t>, HbA1c test result</w:t>
            </w:r>
            <w:r w:rsidRPr="006A6CD0">
              <w:rPr>
                <w:sz w:val="20"/>
                <w:szCs w:val="20"/>
              </w:rPr>
              <w:t>, diagnosis, number of medication, diabetic medications, number of outpatient, inpatient, and emergency visits in the year before the hospitalization, etc.</w:t>
            </w:r>
            <w:r w:rsidRPr="006A6CD0">
              <w:t xml:space="preserve"> </w:t>
            </w:r>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1205F8A1" w14:textId="33D785A3" w:rsidR="006D26C0" w:rsidRDefault="006D26C0" w:rsidP="006D26C0">
            <w:pPr>
              <w:widowControl w:val="0"/>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 explore and clean data </w:t>
            </w:r>
          </w:p>
          <w:p w14:paraId="6E2E9F52" w14:textId="10797ADA" w:rsidR="00881E51" w:rsidRDefault="00881E51" w:rsidP="006D26C0">
            <w:pPr>
              <w:widowControl w:val="0"/>
              <w:spacing w:line="240" w:lineRule="auto"/>
            </w:pPr>
            <w:r>
              <w:rPr>
                <w:rFonts w:ascii="Arial Unicode MS" w:eastAsia="Arial Unicode MS" w:hAnsi="Arial Unicode MS" w:cs="Arial Unicode MS"/>
              </w:rPr>
              <w:t xml:space="preserve">- compute missingness, </w:t>
            </w:r>
            <w:r w:rsidR="00225925">
              <w:rPr>
                <w:rFonts w:ascii="Arial Unicode MS" w:eastAsia="Arial Unicode MS" w:hAnsi="Arial Unicode MS" w:cs="Arial Unicode MS"/>
              </w:rPr>
              <w:t xml:space="preserve">determine which entries are relevant to model.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0A7B3571" w:rsidR="006D26C0" w:rsidRDefault="006D26C0" w:rsidP="006D26C0">
            <w:pPr>
              <w:widowControl w:val="0"/>
              <w:spacing w:line="240" w:lineRule="auto"/>
            </w:pPr>
            <w:r>
              <w:t xml:space="preserve">- hospital readmission </w:t>
            </w:r>
            <w:r w:rsidR="00F73518">
              <w:t>of patient (</w:t>
            </w:r>
            <w:r w:rsidR="00755FD2">
              <w:t>&lt;30 days)</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41A42ECB" w14:textId="77777777" w:rsidR="006D26C0" w:rsidRDefault="006D26C0" w:rsidP="006D26C0">
            <w:pPr>
              <w:widowControl w:val="0"/>
              <w:spacing w:line="240" w:lineRule="auto"/>
            </w:pPr>
            <w:r>
              <w:t>- Data preparation in python</w:t>
            </w:r>
          </w:p>
          <w:p w14:paraId="52A3F930" w14:textId="725F0D46" w:rsidR="006D26C0" w:rsidRDefault="006D26C0" w:rsidP="006D26C0">
            <w:pPr>
              <w:widowControl w:val="0"/>
              <w:spacing w:line="240" w:lineRule="auto"/>
            </w:pPr>
            <w:r>
              <w:t xml:space="preserve">- </w:t>
            </w:r>
            <w:r w:rsidR="00100F1C">
              <w:t>Predictive</w:t>
            </w:r>
            <w:r>
              <w:t xml:space="preserve"> model development </w:t>
            </w:r>
          </w:p>
          <w:p w14:paraId="438D1AC2" w14:textId="21C1823E" w:rsidR="00100F1C" w:rsidRDefault="00100F1C" w:rsidP="006D26C0">
            <w:pPr>
              <w:widowControl w:val="0"/>
              <w:spacing w:line="240" w:lineRule="auto"/>
            </w:pPr>
            <w:r>
              <w:t xml:space="preserve">- Feature engineering </w:t>
            </w:r>
          </w:p>
          <w:p w14:paraId="779B7F4D" w14:textId="2ED1B21D" w:rsidR="006D26C0" w:rsidRDefault="006D26C0" w:rsidP="006D26C0">
            <w:pPr>
              <w:widowControl w:val="0"/>
              <w:spacing w:line="240" w:lineRule="auto"/>
            </w:pP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0C16023A" w14:textId="065AEA52" w:rsidR="006D26C0" w:rsidRDefault="006D26C0" w:rsidP="006D26C0">
            <w:pPr>
              <w:widowControl w:val="0"/>
              <w:spacing w:line="240" w:lineRule="auto"/>
            </w:pPr>
            <w:r>
              <w:rPr>
                <w:rFonts w:ascii="Arial Unicode MS" w:eastAsia="Arial Unicode MS" w:hAnsi="Arial Unicode MS" w:cs="Arial Unicode MS"/>
              </w:rPr>
              <w:t>- Exploratory data analysis</w:t>
            </w:r>
            <w:r w:rsidR="00D77F3C">
              <w:rPr>
                <w:rFonts w:ascii="Arial Unicode MS" w:eastAsia="Arial Unicode MS" w:hAnsi="Arial Unicode MS" w:cs="Arial Unicode MS"/>
              </w:rPr>
              <w:t xml:space="preserve">: </w:t>
            </w:r>
            <w:r w:rsidR="00654BCB">
              <w:rPr>
                <w:rFonts w:ascii="Arial Unicode MS" w:eastAsia="Arial Unicode MS" w:hAnsi="Arial Unicode MS" w:cs="Arial Unicode MS"/>
              </w:rPr>
              <w:t>insights to see which features will determine best fit</w:t>
            </w:r>
          </w:p>
          <w:p w14:paraId="7CCC7D99" w14:textId="220B41EE" w:rsidR="00BD4851" w:rsidRDefault="006D26C0" w:rsidP="006D26C0">
            <w:pPr>
              <w:widowControl w:val="0"/>
              <w:spacing w:line="240" w:lineRule="auto"/>
            </w:pPr>
            <w:r>
              <w:t xml:space="preserve">- Prediction model: </w:t>
            </w:r>
            <w:r w:rsidR="00377203">
              <w:t xml:space="preserve">XG </w:t>
            </w:r>
            <w:proofErr w:type="gramStart"/>
            <w:r w:rsidR="00377203">
              <w:t>Boost</w:t>
            </w:r>
            <w:r w:rsidR="00755FD2">
              <w:t xml:space="preserve"> ,</w:t>
            </w:r>
            <w:proofErr w:type="gramEnd"/>
            <w:r w:rsidR="00755FD2">
              <w:t xml:space="preserve"> Logistic Regression, Random Forrest</w:t>
            </w:r>
          </w:p>
        </w:tc>
      </w:tr>
    </w:tbl>
    <w:p w14:paraId="044B8E0C" w14:textId="77777777" w:rsidR="00BD4851" w:rsidRDefault="00BD4851"/>
    <w:p w14:paraId="61952724" w14:textId="77777777" w:rsidR="00BD4851" w:rsidRDefault="00BD4851"/>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xml:space="preserve">: schedule a </w:t>
      </w:r>
      <w:proofErr w:type="gramStart"/>
      <w:r>
        <w:t>30 minute</w:t>
      </w:r>
      <w:proofErr w:type="gramEnd"/>
      <w:r>
        <w:t xml:space="preserv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xml:space="preserve">: schedule 30 minutes to go over the </w:t>
      </w:r>
      <w:proofErr w:type="gramStart"/>
      <w:r>
        <w:t>final results</w:t>
      </w:r>
      <w:proofErr w:type="gramEnd"/>
      <w:r>
        <w:t xml:space="preserve"> and proposed presentation before the final presentation in front of the whole team.</w:t>
      </w:r>
    </w:p>
    <w:p w14:paraId="77A11675" w14:textId="77777777" w:rsidR="00BD4851" w:rsidRDefault="00BD4851"/>
    <w:p w14:paraId="79E7734C" w14:textId="77777777" w:rsidR="00BD4851" w:rsidRPr="00277868" w:rsidRDefault="009D2C39">
      <w:r>
        <w:t>If you think additional discussions will be required, feel free to add secondary milestone(s) in your project plan.</w:t>
      </w:r>
    </w:p>
    <w:p w14:paraId="3F3F20EC" w14:textId="77777777" w:rsidR="00BD4851" w:rsidRDefault="00BD4851"/>
    <w:p w14:paraId="73DED061" w14:textId="77777777" w:rsidR="00BD4851" w:rsidRDefault="00BD4851"/>
    <w:p w14:paraId="45ED007D" w14:textId="77777777" w:rsidR="00BD4851" w:rsidRDefault="009D2C39">
      <w:pPr>
        <w:rPr>
          <w:b/>
        </w:rPr>
      </w:pPr>
      <w:r>
        <w:rPr>
          <w:b/>
        </w:rPr>
        <w:t>Project plan and schedule examples</w:t>
      </w:r>
    </w:p>
    <w:p w14:paraId="3038A0F0" w14:textId="77777777" w:rsidR="00BD4851" w:rsidRDefault="009D2C39">
      <w:r>
        <w:t xml:space="preserve">(create and use your own template) </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29653682">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5"/>
                          <a:chOff x="182225" y="2152675"/>
                          <a:chExt cx="9334275" cy="759900"/>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proofErr w:type="gramStart"/>
                              <w:r w:rsidRPr="006A6CD0">
                                <w:rPr>
                                  <w:color w:val="000000"/>
                                  <w:sz w:val="12"/>
                                  <w:szCs w:val="14"/>
                                </w:rPr>
                                <w:t>Final results</w:t>
                              </w:r>
                              <w:proofErr w:type="gramEnd"/>
                              <w:r w:rsidRPr="006A6CD0">
                                <w:rPr>
                                  <w:color w:val="000000"/>
                                  <w:sz w:val="12"/>
                                  <w:szCs w:val="14"/>
                                </w:rPr>
                                <w:t xml:space="preserve">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proofErr w:type="gramStart"/>
                        <w:r w:rsidRPr="006A6CD0">
                          <w:rPr>
                            <w:color w:val="000000"/>
                            <w:sz w:val="12"/>
                            <w:szCs w:val="14"/>
                          </w:rPr>
                          <w:t>Final results</w:t>
                        </w:r>
                        <w:proofErr w:type="gramEnd"/>
                        <w:r w:rsidRPr="006A6CD0">
                          <w:rPr>
                            <w:color w:val="000000"/>
                            <w:sz w:val="12"/>
                            <w:szCs w:val="14"/>
                          </w:rPr>
                          <w:t xml:space="preserve">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Style w:val="a6"/>
        <w:tblpPr w:leftFromText="180" w:rightFromText="180" w:vertAnchor="text" w:tblpY="1"/>
        <w:tblOverlap w:val="never"/>
        <w:tblW w:w="6930" w:type="dxa"/>
        <w:tblBorders>
          <w:top w:val="nil"/>
          <w:left w:val="nil"/>
          <w:bottom w:val="nil"/>
          <w:right w:val="nil"/>
          <w:insideH w:val="nil"/>
          <w:insideV w:val="nil"/>
        </w:tblBorders>
        <w:tblLayout w:type="fixed"/>
        <w:tblLook w:val="0600" w:firstRow="0" w:lastRow="0" w:firstColumn="0" w:lastColumn="0" w:noHBand="1" w:noVBand="1"/>
      </w:tblPr>
      <w:tblGrid>
        <w:gridCol w:w="2055"/>
        <w:gridCol w:w="375"/>
        <w:gridCol w:w="375"/>
        <w:gridCol w:w="375"/>
        <w:gridCol w:w="375"/>
        <w:gridCol w:w="375"/>
        <w:gridCol w:w="375"/>
        <w:gridCol w:w="375"/>
        <w:gridCol w:w="375"/>
        <w:gridCol w:w="375"/>
        <w:gridCol w:w="375"/>
        <w:gridCol w:w="375"/>
        <w:gridCol w:w="375"/>
        <w:gridCol w:w="375"/>
      </w:tblGrid>
      <w:tr w:rsidR="009A44B7" w14:paraId="39DBA692" w14:textId="77777777" w:rsidTr="009A44B7">
        <w:trPr>
          <w:gridAfter w:val="4"/>
          <w:wAfter w:w="1500" w:type="dxa"/>
          <w:trHeight w:val="300"/>
        </w:trPr>
        <w:tc>
          <w:tcPr>
            <w:tcW w:w="205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3375" w:type="dxa"/>
            <w:gridSpan w:val="9"/>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9A44B7" w14:paraId="23AEE6F1" w14:textId="77777777" w:rsidTr="009A44B7">
        <w:trPr>
          <w:trHeight w:val="300"/>
        </w:trPr>
        <w:tc>
          <w:tcPr>
            <w:tcW w:w="205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375"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9A44B7" w14:paraId="5EC6FF4D" w14:textId="77777777" w:rsidTr="007B3219">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77777777" w:rsidR="009A44B7" w:rsidRDefault="009A44B7" w:rsidP="009A44B7">
            <w:pPr>
              <w:widowControl w:val="0"/>
              <w:rPr>
                <w:sz w:val="20"/>
                <w:szCs w:val="20"/>
              </w:rPr>
            </w:pPr>
            <w:r>
              <w:rPr>
                <w:sz w:val="20"/>
                <w:szCs w:val="20"/>
              </w:rPr>
              <w:t>Step 1</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1E5DAD" w14:textId="2554F7DA" w:rsidR="009A44B7" w:rsidRPr="007B3219" w:rsidRDefault="007B3219" w:rsidP="009A44B7">
            <w:pPr>
              <w:widowControl w:val="0"/>
              <w:rPr>
                <w:sz w:val="20"/>
                <w:szCs w:val="20"/>
                <w:highlight w:val="yellow"/>
              </w:rPr>
            </w:pPr>
            <w:r w:rsidRPr="007B3219">
              <w:rPr>
                <w:sz w:val="20"/>
                <w:szCs w:val="20"/>
                <w:highlight w:val="yellow"/>
              </w:rPr>
              <w:t xml:space="preserve">     </w:t>
            </w: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9A44B7" w14:paraId="0478223B"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77777777" w:rsidR="009A44B7" w:rsidRDefault="009A44B7" w:rsidP="009A44B7">
            <w:pPr>
              <w:widowControl w:val="0"/>
              <w:rPr>
                <w:sz w:val="20"/>
                <w:szCs w:val="20"/>
              </w:rPr>
            </w:pPr>
            <w:r>
              <w:rPr>
                <w:sz w:val="20"/>
                <w:szCs w:val="20"/>
              </w:rPr>
              <w:t>Step 2</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9A44B7" w14:paraId="09DBDDDD"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77777777" w:rsidR="009A44B7" w:rsidRDefault="009A44B7" w:rsidP="009A44B7">
            <w:pPr>
              <w:widowControl w:val="0"/>
              <w:rPr>
                <w:sz w:val="20"/>
                <w:szCs w:val="20"/>
              </w:rPr>
            </w:pPr>
            <w:r>
              <w:rPr>
                <w:sz w:val="20"/>
                <w:szCs w:val="20"/>
              </w:rPr>
              <w:t>...</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0F887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9A44B7" w14:paraId="1AD0888A"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9A44B7" w14:paraId="109FD487"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77777777" w:rsidR="009A44B7" w:rsidRDefault="009A44B7" w:rsidP="009A44B7">
            <w:pPr>
              <w:widowControl w:val="0"/>
              <w:rPr>
                <w:sz w:val="20"/>
                <w:szCs w:val="20"/>
              </w:rPr>
            </w:pPr>
            <w:r>
              <w:rPr>
                <w:sz w:val="20"/>
                <w:szCs w:val="20"/>
              </w:rPr>
              <w:t>Step n</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9A44B7" w14:paraId="18A68754"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77777777" w:rsidR="009A44B7" w:rsidRDefault="009A44B7" w:rsidP="009A44B7">
            <w:pPr>
              <w:widowControl w:val="0"/>
              <w:rPr>
                <w:sz w:val="20"/>
                <w:szCs w:val="20"/>
              </w:rPr>
            </w:pPr>
            <w:r>
              <w:rPr>
                <w:sz w:val="20"/>
                <w:szCs w:val="20"/>
              </w:rPr>
              <w:t>Step n+1</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9A44B7" w14:paraId="662C765E"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7777777" w:rsidR="009A44B7" w:rsidRDefault="009A44B7" w:rsidP="009A44B7">
            <w:pPr>
              <w:widowControl w:val="0"/>
              <w:rPr>
                <w:sz w:val="20"/>
                <w:szCs w:val="20"/>
              </w:rPr>
            </w:pPr>
            <w:r>
              <w:rPr>
                <w:sz w:val="20"/>
                <w:szCs w:val="20"/>
              </w:rPr>
              <w:t>...</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9A44B7" w14:paraId="3C386CB8" w14:textId="77777777" w:rsidTr="009A44B7">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3964CF" w14:paraId="3EDE3628" w14:textId="77777777" w:rsidTr="009F0F4D">
        <w:trPr>
          <w:trHeight w:val="300"/>
        </w:trPr>
        <w:tc>
          <w:tcPr>
            <w:tcW w:w="205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3964CF" w:rsidRDefault="003964CF" w:rsidP="003964CF">
            <w:pPr>
              <w:widowControl w:val="0"/>
              <w:rPr>
                <w:sz w:val="20"/>
                <w:szCs w:val="20"/>
              </w:rPr>
            </w:pPr>
            <w:r>
              <w:rPr>
                <w:b/>
                <w:sz w:val="20"/>
                <w:szCs w:val="20"/>
              </w:rPr>
              <w:t>Delivery</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8F20E43" w14:textId="08677DF1" w:rsidR="003964CF" w:rsidRDefault="009F0F4D" w:rsidP="009F0F4D">
            <w:pPr>
              <w:widowControl w:val="0"/>
              <w:jc w:val="center"/>
              <w:rPr>
                <w:sz w:val="20"/>
                <w:szCs w:val="20"/>
              </w:rPr>
            </w:pPr>
            <w:r>
              <w:rPr>
                <w:sz w:val="20"/>
                <w:szCs w:val="20"/>
              </w:rPr>
              <w:t>?</w:t>
            </w:r>
          </w:p>
        </w:tc>
        <w:tc>
          <w:tcPr>
            <w:tcW w:w="375"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3964CF" w:rsidRDefault="003964CF" w:rsidP="003964CF">
            <w:pPr>
              <w:widowControl w:val="0"/>
              <w:rPr>
                <w:sz w:val="20"/>
                <w:szCs w:val="20"/>
              </w:rPr>
            </w:pPr>
          </w:p>
        </w:tc>
        <w:tc>
          <w:tcPr>
            <w:tcW w:w="375"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3964CF" w:rsidRDefault="003964CF" w:rsidP="003964CF">
            <w:pPr>
              <w:widowControl w:val="0"/>
              <w:rPr>
                <w:sz w:val="20"/>
                <w:szCs w:val="20"/>
              </w:rPr>
            </w:pPr>
          </w:p>
        </w:tc>
      </w:tr>
    </w:tbl>
    <w:p w14:paraId="6DD06AD4" w14:textId="2B59B290" w:rsidR="00BD4851" w:rsidRDefault="009A44B7">
      <w:r>
        <w:br w:type="textWrapping" w:clear="all"/>
      </w:r>
    </w:p>
    <w:sectPr w:rsidR="00BD485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E7670" w14:textId="77777777" w:rsidR="00A51A79" w:rsidRDefault="00A51A79">
      <w:pPr>
        <w:spacing w:line="240" w:lineRule="auto"/>
      </w:pPr>
      <w:r>
        <w:separator/>
      </w:r>
    </w:p>
  </w:endnote>
  <w:endnote w:type="continuationSeparator" w:id="0">
    <w:p w14:paraId="641A6A84" w14:textId="77777777" w:rsidR="00A51A79" w:rsidRDefault="00A51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1B735" w14:textId="77777777" w:rsidR="00A51A79" w:rsidRDefault="00A51A79">
      <w:pPr>
        <w:spacing w:line="240" w:lineRule="auto"/>
      </w:pPr>
      <w:r>
        <w:separator/>
      </w:r>
    </w:p>
  </w:footnote>
  <w:footnote w:type="continuationSeparator" w:id="0">
    <w:p w14:paraId="62B33080" w14:textId="77777777" w:rsidR="00A51A79" w:rsidRDefault="00A51A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52352"/>
    <w:rsid w:val="000B048A"/>
    <w:rsid w:val="000F324E"/>
    <w:rsid w:val="00100F1C"/>
    <w:rsid w:val="001405CD"/>
    <w:rsid w:val="00144A7E"/>
    <w:rsid w:val="00152021"/>
    <w:rsid w:val="00177748"/>
    <w:rsid w:val="00225925"/>
    <w:rsid w:val="00277868"/>
    <w:rsid w:val="002810EB"/>
    <w:rsid w:val="002A670B"/>
    <w:rsid w:val="002D00FE"/>
    <w:rsid w:val="00310EDE"/>
    <w:rsid w:val="00372A80"/>
    <w:rsid w:val="00377203"/>
    <w:rsid w:val="003964CF"/>
    <w:rsid w:val="00557AB3"/>
    <w:rsid w:val="005D7784"/>
    <w:rsid w:val="00654BCB"/>
    <w:rsid w:val="006A6CD0"/>
    <w:rsid w:val="006B3E53"/>
    <w:rsid w:val="006D26C0"/>
    <w:rsid w:val="007352E1"/>
    <w:rsid w:val="00755FD2"/>
    <w:rsid w:val="007B3219"/>
    <w:rsid w:val="007F0D47"/>
    <w:rsid w:val="00881E51"/>
    <w:rsid w:val="0094418D"/>
    <w:rsid w:val="009A44B7"/>
    <w:rsid w:val="009D2C39"/>
    <w:rsid w:val="009D41D3"/>
    <w:rsid w:val="009F0F4D"/>
    <w:rsid w:val="00A46CF8"/>
    <w:rsid w:val="00A51A79"/>
    <w:rsid w:val="00A91DD4"/>
    <w:rsid w:val="00B11450"/>
    <w:rsid w:val="00B16E82"/>
    <w:rsid w:val="00B2106F"/>
    <w:rsid w:val="00BD4851"/>
    <w:rsid w:val="00D43AC4"/>
    <w:rsid w:val="00D77F3C"/>
    <w:rsid w:val="00E55376"/>
    <w:rsid w:val="00EA210B"/>
    <w:rsid w:val="00F73518"/>
    <w:rsid w:val="00F749B3"/>
    <w:rsid w:val="00FB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6A35C746-8442-484F-8F6F-D77A3111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Shalabh Agarwala</cp:lastModifiedBy>
  <cp:revision>29</cp:revision>
  <dcterms:created xsi:type="dcterms:W3CDTF">2020-12-07T15:28:00Z</dcterms:created>
  <dcterms:modified xsi:type="dcterms:W3CDTF">2020-12-08T22:30:00Z</dcterms:modified>
</cp:coreProperties>
</file>