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AFTER SHAVE COLOGNE – 500ML &amp; 175ML (جميع النكهات)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After Shave Cologne  </w:t>
        <w:br/>
        <w:t xml:space="preserve">الأحجام: 500ML و175ML  </w:t>
        <w:br/>
        <w:t xml:space="preserve">التغليف: عبوة زجاجية × 12 قطعة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كولونيا ما بعد الحلاقة – منعشة ومعقمة  </w:t>
        <w:br/>
        <w:t xml:space="preserve">التغليف: عبوة زجاجية أنيقة – صديقة للبيئة ♻️  </w:t>
        <w:br/>
        <w:t>عدد النكهات: 9 نكهات فاخرة</w:t>
        <w:br/>
      </w:r>
    </w:p>
    <w:p>
      <w:pPr>
        <w:pStyle w:val="Heading1"/>
      </w:pPr>
      <w:r>
        <w:t>🧠 الوصف التسويقي العام:</w:t>
      </w:r>
    </w:p>
    <w:p>
      <w:r>
        <w:br/>
        <w:t xml:space="preserve">كولونيا ما بعد الحلاقة من HAIROTICMEN هي اللمسة الأخيرة التي تضيف الانتعاش والرقي بعد كل حلاقة.  </w:t>
        <w:br/>
        <w:t xml:space="preserve">تركيبة فريدة تحتوي على نسبة كحول مناسبة لتعقيم البشرة وتلطيفها، مع ترك رائحة جذابة تدوم طوال اليوم.  </w:t>
        <w:br/>
        <w:t>تتوفر بحجمين (175 مل و500 مل) لتناسب الاستخدام المنزلي والمهني في الصالونات.</w:t>
        <w:br/>
      </w:r>
    </w:p>
    <w:p>
      <w:pPr>
        <w:pStyle w:val="Heading1"/>
      </w:pPr>
      <w:r>
        <w:t>✅ الفوائد:</w:t>
      </w:r>
    </w:p>
    <w:p>
      <w:r>
        <w:br/>
        <w:t xml:space="preserve">• تعقيم فوري للبشرة بعد الحلاقة  </w:t>
        <w:br/>
        <w:t xml:space="preserve">• تهدئة التهيج وتقليل الإحمرار  </w:t>
        <w:br/>
        <w:t xml:space="preserve">• روائح فاخرة تدوم طويلًا  </w:t>
        <w:br/>
        <w:t xml:space="preserve">• تركيبة لطيفة مع نسبة كحول متوازنة  </w:t>
        <w:br/>
        <w:t>• متوفرة بحجم كبير للصالونات وحجم صغير للاستخدام الشخصي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بعد الانتهاء من الحلاقة، جفف الوجه بلطف.  </w:t>
        <w:br/>
        <w:t xml:space="preserve">2. ضع كمية قليلة من الكولونيا على راحة اليد.  </w:t>
        <w:br/>
        <w:t xml:space="preserve">3. وزّعها على بشرتك بلطف على منطقة الحلاقة.  </w:t>
        <w:br/>
        <w:t>4. يمكن أيضًا استخدامها كمُعطر يومي خفيف.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الأحجام: 175ML – 500ML  </w:t>
        <w:br/>
        <w:t xml:space="preserve">• بلد المنشأ: الإمارات 🇦🇪  </w:t>
        <w:br/>
        <w:t xml:space="preserve">• الشهادة: ISO 22716 – GMP  </w:t>
        <w:br/>
        <w:t xml:space="preserve">• الاستخدام: صالونات / منزلي  </w:t>
        <w:br/>
        <w:t xml:space="preserve">• التغليف: زجاجي فاخر × 12  </w:t>
        <w:br/>
        <w:t>• الرائحة: فاخرة – ثابتة – متنوعة</w:t>
        <w:br/>
      </w:r>
    </w:p>
    <w:p>
      <w:pPr>
        <w:pStyle w:val="Heading1"/>
      </w:pPr>
      <w:r>
        <w:t>🌸 النكهات المتوفرة:</w:t>
      </w:r>
    </w:p>
    <w:p>
      <w:pPr>
        <w:pStyle w:val="Heading2"/>
      </w:pPr>
      <w:r>
        <w:t>🔹 Deep Sky</w:t>
      </w:r>
    </w:p>
    <w:p>
      <w:r>
        <w:t xml:space="preserve">نكهة Deep Sky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Infinite</w:t>
      </w:r>
    </w:p>
    <w:p>
      <w:r>
        <w:t xml:space="preserve">نكهة Infinite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Adrenaline</w:t>
      </w:r>
    </w:p>
    <w:p>
      <w:r>
        <w:t xml:space="preserve">نكهة Adrenaline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Monarch Orchid</w:t>
      </w:r>
    </w:p>
    <w:p>
      <w:r>
        <w:t xml:space="preserve">نكهة Monarch Orchid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Exotic</w:t>
      </w:r>
    </w:p>
    <w:p>
      <w:r>
        <w:t xml:space="preserve">نكهة Exotic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Golden Sands</w:t>
      </w:r>
    </w:p>
    <w:p>
      <w:r>
        <w:t xml:space="preserve">نكهة Golden Sands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Code Red</w:t>
      </w:r>
    </w:p>
    <w:p>
      <w:r>
        <w:t xml:space="preserve">نكهة Code Red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Jack of Spades</w:t>
      </w:r>
    </w:p>
    <w:p>
      <w:r>
        <w:t xml:space="preserve">نكهة Jack of Spades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2"/>
      </w:pPr>
      <w:r>
        <w:t>🔹 Diamond</w:t>
      </w:r>
    </w:p>
    <w:p>
      <w:r>
        <w:t xml:space="preserve">نكهة Diamond الفاخرة تضيف طابعاً خاصًا إلى تجربتك بعد الحلاقة،  </w:t>
        <w:br/>
        <w:t>تجمع بين الانتعاش والرجولة، ومثالية للاستخدام اليومي والصالونات.</w:t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(175ML) / 15 نقطة (500ML) لكل عملية شراء  </w:t>
        <w:br/>
        <w:t xml:space="preserve">• التاجر: 12 / 18 نقطة + خصومات على الكميات  </w:t>
        <w:br/>
        <w:t xml:space="preserve">• الصالون (Stand): عمولة حتى 35%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كولونيا ما بعد الحلاقة HAIROTICMEN – 500ML و175ML – روائح فاخرة  </w:t>
        <w:br/>
        <w:t xml:space="preserve">• Meta Description: After Shave Cologne من HAIROTICMEN بـ 9 نكهات – تركيبة معقمة ومنعشة بعد الحلاقة  </w:t>
        <w:br/>
        <w:t>• Keywords: after shave, كولونيا بعد الحلاقة، hairoticmen، ما بعد الحلاقة، عطور 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ضمن أدوات الحلاقة الاحترافية  </w:t>
        <w:br/>
        <w:t xml:space="preserve">• متوفر بحجمين لتلبية كل أنواع العملاء  </w:t>
        <w:br/>
        <w:t xml:space="preserve">• تصميم زجاجي فاخر يجذب الأنظار  </w:t>
        <w:br/>
        <w:t>• متوفر ضمن باقات العرض والمجموعات الرجالية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مجموعة متكاملة من منتجات العناية بالرجل،  </w:t>
        <w:br/>
        <w:t xml:space="preserve">مصنوعة في الإمارات بمعايير أوروبية مع شهادة ISO،  </w:t>
        <w:br/>
        <w:t>وتدعم البيع عبر برامج ولاء وعمولات قوية للتجار والصالونات.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