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9E9B" w14:textId="77777777" w:rsidR="00815865" w:rsidRPr="000D42D8" w:rsidRDefault="00815865" w:rsidP="00815865">
      <w:pPr>
        <w:rPr>
          <w:rFonts w:cs="Arial"/>
        </w:rPr>
      </w:pPr>
    </w:p>
    <w:p w14:paraId="65458144" w14:textId="77777777" w:rsidR="00815865" w:rsidRPr="000D42D8" w:rsidRDefault="00815865" w:rsidP="00815865">
      <w:pPr>
        <w:rPr>
          <w:rFonts w:cs="Arial"/>
        </w:rPr>
      </w:pPr>
    </w:p>
    <w:p w14:paraId="367CE957" w14:textId="77777777" w:rsidR="00815865" w:rsidRPr="000D42D8" w:rsidRDefault="00815865" w:rsidP="00815865">
      <w:pPr>
        <w:rPr>
          <w:rFonts w:cs="Arial"/>
        </w:rPr>
      </w:pPr>
    </w:p>
    <w:p w14:paraId="71108E10" w14:textId="77777777" w:rsidR="00815865" w:rsidRPr="000D42D8" w:rsidRDefault="00815865" w:rsidP="00815865">
      <w:pPr>
        <w:rPr>
          <w:rFonts w:cs="Arial"/>
        </w:rPr>
      </w:pPr>
    </w:p>
    <w:p w14:paraId="2326E563" w14:textId="77777777" w:rsidR="00815865" w:rsidRPr="000D42D8" w:rsidRDefault="00815865" w:rsidP="00815865">
      <w:pPr>
        <w:rPr>
          <w:rFonts w:cs="Arial"/>
        </w:rPr>
      </w:pPr>
    </w:p>
    <w:p w14:paraId="3B6D54E8" w14:textId="77777777" w:rsidR="00815865" w:rsidRPr="000D42D8" w:rsidRDefault="00815865" w:rsidP="00815865">
      <w:pPr>
        <w:rPr>
          <w:rFonts w:cs="Arial"/>
        </w:rPr>
      </w:pPr>
    </w:p>
    <w:p w14:paraId="6C5F1455" w14:textId="77777777" w:rsidR="00815865" w:rsidRDefault="00815865" w:rsidP="00815865">
      <w:pPr>
        <w:rPr>
          <w:rFonts w:cs="Arial"/>
          <w:noProof/>
        </w:rPr>
      </w:pPr>
      <w:r>
        <w:rPr>
          <w:rFonts w:cs="Arial"/>
          <w:noProof/>
        </w:rPr>
        <w:t>The Directors</w:t>
      </w:r>
    </w:p>
    <w:p w14:paraId="169BE8BB" w14:textId="77777777" w:rsidR="00815865" w:rsidRPr="000D42D8" w:rsidRDefault="00815865" w:rsidP="00815865">
      <w:pPr>
        <w:rPr>
          <w:rFonts w:cs="Arial"/>
        </w:rPr>
      </w:pPr>
      <w:r w:rsidRPr="00CB3DC3">
        <w:rPr>
          <w:rFonts w:cs="Arial"/>
          <w:noProof/>
        </w:rPr>
        <w:t>Aberdeen House Care Limited</w:t>
      </w:r>
    </w:p>
    <w:p w14:paraId="763C1E7B" w14:textId="77777777" w:rsidR="00815865" w:rsidRPr="000D42D8" w:rsidRDefault="00815865" w:rsidP="00815865">
      <w:pPr>
        <w:rPr>
          <w:rFonts w:cs="Arial"/>
        </w:rPr>
      </w:pPr>
      <w:r w:rsidRPr="009C0D60">
        <w:rPr>
          <w:rFonts w:cs="Arial"/>
          <w:noProof/>
        </w:rPr>
        <w:t>13c Saffron Way</w:t>
      </w:r>
    </w:p>
    <w:p w14:paraId="7B6A38A2" w14:textId="77777777" w:rsidR="00815865" w:rsidRPr="000D42D8" w:rsidRDefault="00815865" w:rsidP="00815865">
      <w:pPr>
        <w:rPr>
          <w:rFonts w:cs="Arial"/>
        </w:rPr>
      </w:pPr>
      <w:r w:rsidRPr="009C0D60">
        <w:rPr>
          <w:rFonts w:cs="Arial"/>
          <w:noProof/>
        </w:rPr>
        <w:t>Leicester</w:t>
      </w:r>
    </w:p>
    <w:p w14:paraId="350BAB0B" w14:textId="77777777" w:rsidR="00815865" w:rsidRPr="000D42D8" w:rsidRDefault="00815865" w:rsidP="00815865">
      <w:pPr>
        <w:rPr>
          <w:rFonts w:cs="Arial"/>
        </w:rPr>
      </w:pPr>
      <w:r w:rsidRPr="009C0D60">
        <w:rPr>
          <w:rFonts w:cs="Arial"/>
          <w:noProof/>
        </w:rPr>
        <w:t>LE2 6UP</w:t>
      </w:r>
    </w:p>
    <w:p w14:paraId="1BAD9925" w14:textId="77777777" w:rsidR="00815865" w:rsidRDefault="00815865" w:rsidP="00815865">
      <w:pPr>
        <w:rPr>
          <w:rFonts w:cs="Arial"/>
        </w:rPr>
      </w:pPr>
    </w:p>
    <w:p w14:paraId="6DD8D33E" w14:textId="77777777" w:rsidR="00815865" w:rsidRPr="000D42D8" w:rsidRDefault="00815865" w:rsidP="00815865">
      <w:pPr>
        <w:rPr>
          <w:rFonts w:cs="Arial"/>
        </w:rPr>
      </w:pPr>
    </w:p>
    <w:p w14:paraId="322CD135" w14:textId="77777777" w:rsidR="00815865" w:rsidRPr="000D42D8" w:rsidRDefault="00815865" w:rsidP="00815865">
      <w:pPr>
        <w:rPr>
          <w:rFonts w:cs="Arial"/>
        </w:rPr>
      </w:pPr>
      <w:r w:rsidRPr="008C677B">
        <w:rPr>
          <w:rFonts w:cs="Arial"/>
          <w:noProof/>
        </w:rPr>
        <w:t>JBG</w:t>
      </w:r>
      <w:r w:rsidRPr="000D42D8">
        <w:rPr>
          <w:rFonts w:cs="Arial"/>
        </w:rPr>
        <w:t>/</w:t>
      </w:r>
      <w:r w:rsidRPr="008C677B">
        <w:rPr>
          <w:rFonts w:cs="Arial"/>
          <w:noProof/>
        </w:rPr>
        <w:t>LMF</w:t>
      </w:r>
      <w:r w:rsidRPr="000D42D8">
        <w:rPr>
          <w:rFonts w:cs="Arial"/>
        </w:rPr>
        <w:t>/</w:t>
      </w:r>
      <w:r w:rsidRPr="008C677B">
        <w:rPr>
          <w:rFonts w:cs="Arial"/>
          <w:noProof/>
        </w:rPr>
        <w:t>60860</w:t>
      </w:r>
    </w:p>
    <w:p w14:paraId="7C62B671" w14:textId="18A22A0E" w:rsidR="00815865" w:rsidRPr="000D42D8" w:rsidRDefault="000A4000" w:rsidP="00815865">
      <w:pPr>
        <w:rPr>
          <w:rFonts w:cs="Arial"/>
        </w:rPr>
      </w:pPr>
      <w:r>
        <w:rPr>
          <w:rFonts w:cs="Arial"/>
          <w:noProof/>
        </w:rPr>
        <w:t>8</w:t>
      </w:r>
      <w:r w:rsidR="00815865">
        <w:rPr>
          <w:rFonts w:cs="Arial"/>
          <w:noProof/>
        </w:rPr>
        <w:t xml:space="preserve"> </w:t>
      </w:r>
      <w:r>
        <w:rPr>
          <w:rFonts w:cs="Arial"/>
          <w:noProof/>
        </w:rPr>
        <w:t>Decem</w:t>
      </w:r>
      <w:r w:rsidR="00815865">
        <w:rPr>
          <w:rFonts w:cs="Arial"/>
          <w:noProof/>
        </w:rPr>
        <w:t>ber 202</w:t>
      </w:r>
      <w:r>
        <w:rPr>
          <w:rFonts w:cs="Arial"/>
          <w:noProof/>
        </w:rPr>
        <w:t>3</w:t>
      </w:r>
    </w:p>
    <w:p w14:paraId="71FE053C" w14:textId="77777777" w:rsidR="00815865" w:rsidRPr="000D42D8" w:rsidRDefault="00815865" w:rsidP="00815865">
      <w:pPr>
        <w:rPr>
          <w:rFonts w:cs="Arial"/>
        </w:rPr>
      </w:pPr>
    </w:p>
    <w:p w14:paraId="391BB620" w14:textId="77777777" w:rsidR="00815865" w:rsidRPr="000D42D8" w:rsidRDefault="00815865" w:rsidP="00815865">
      <w:pPr>
        <w:rPr>
          <w:rFonts w:cs="Arial"/>
        </w:rPr>
      </w:pPr>
    </w:p>
    <w:p w14:paraId="7726AFAE" w14:textId="77777777" w:rsidR="00815865" w:rsidRPr="000D42D8" w:rsidRDefault="00815865" w:rsidP="00815865">
      <w:pPr>
        <w:rPr>
          <w:rFonts w:cs="Arial"/>
        </w:rPr>
      </w:pPr>
    </w:p>
    <w:p w14:paraId="222EA00C" w14:textId="77777777" w:rsidR="00815865" w:rsidRPr="00EB3BF1" w:rsidRDefault="00815865" w:rsidP="00815865">
      <w:pPr>
        <w:rPr>
          <w:rFonts w:cs="Arial"/>
          <w:b/>
        </w:rPr>
      </w:pPr>
      <w:r w:rsidRPr="00EB3BF1">
        <w:rPr>
          <w:rFonts w:cs="Arial"/>
          <w:b/>
        </w:rPr>
        <w:t>To Services Rendered</w:t>
      </w:r>
    </w:p>
    <w:p w14:paraId="71BEAD52" w14:textId="77777777" w:rsidR="00815865" w:rsidRDefault="00815865" w:rsidP="00815865">
      <w:pPr>
        <w:rPr>
          <w:rFonts w:cs="Arial"/>
        </w:rPr>
      </w:pPr>
    </w:p>
    <w:p w14:paraId="3B0C0F23" w14:textId="77777777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  <w:r>
        <w:rPr>
          <w:rFonts w:cs="Arial"/>
        </w:rPr>
        <w:t xml:space="preserve">Examining your books and vouchers and preparing therefore statutory accounts for the year ended </w:t>
      </w:r>
    </w:p>
    <w:p w14:paraId="58AD7E5E" w14:textId="0A8C600E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  <w:r>
        <w:rPr>
          <w:rFonts w:cs="Arial"/>
        </w:rPr>
        <w:t>31 March 202</w:t>
      </w:r>
      <w:r w:rsidR="000A4000">
        <w:rPr>
          <w:rFonts w:cs="Arial"/>
        </w:rPr>
        <w:t>3</w:t>
      </w:r>
      <w:r>
        <w:rPr>
          <w:rFonts w:cs="Arial"/>
        </w:rPr>
        <w:t>.</w:t>
      </w:r>
    </w:p>
    <w:p w14:paraId="12D5AF06" w14:textId="77777777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</w:p>
    <w:p w14:paraId="2AA8289C" w14:textId="77777777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  <w:r>
        <w:rPr>
          <w:rFonts w:cs="Arial"/>
        </w:rPr>
        <w:t>Discussing the figures with you.</w:t>
      </w:r>
    </w:p>
    <w:p w14:paraId="102AC1B1" w14:textId="77777777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</w:p>
    <w:p w14:paraId="53554EAF" w14:textId="77777777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  <w:r>
        <w:rPr>
          <w:rFonts w:cs="Arial"/>
        </w:rPr>
        <w:t>Supplying you with a fair copy of the accounts and also supplying HM Revenue &amp; Customs with a copy together with corporation tax computations and CT600.</w:t>
      </w:r>
    </w:p>
    <w:p w14:paraId="0AB86FF0" w14:textId="77777777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</w:p>
    <w:p w14:paraId="60AAEDED" w14:textId="0C71B7AE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  <w:r>
        <w:rPr>
          <w:rFonts w:cs="Arial"/>
        </w:rPr>
        <w:t>Filing of the accounts and corporation tax computation in the iXBRL format with HM Revenue &amp; Customs.</w:t>
      </w:r>
    </w:p>
    <w:p w14:paraId="01A049DC" w14:textId="7D3E2082" w:rsidR="002266D6" w:rsidRDefault="002266D6" w:rsidP="00815865">
      <w:pPr>
        <w:tabs>
          <w:tab w:val="right" w:pos="8222"/>
        </w:tabs>
        <w:ind w:right="3639"/>
        <w:rPr>
          <w:rFonts w:cs="Arial"/>
        </w:rPr>
      </w:pPr>
    </w:p>
    <w:p w14:paraId="176F5C50" w14:textId="2431463F" w:rsidR="00815865" w:rsidRDefault="00815865" w:rsidP="00815865">
      <w:pPr>
        <w:tabs>
          <w:tab w:val="right" w:pos="8222"/>
        </w:tabs>
        <w:ind w:right="3923"/>
        <w:rPr>
          <w:rFonts w:cs="Arial"/>
        </w:rPr>
      </w:pPr>
      <w:r>
        <w:rPr>
          <w:rFonts w:cs="Arial"/>
        </w:rPr>
        <w:t>Fee</w:t>
      </w:r>
      <w:r>
        <w:rPr>
          <w:rFonts w:cs="Arial"/>
        </w:rPr>
        <w:tab/>
      </w:r>
      <w:r w:rsidR="002266D6">
        <w:rPr>
          <w:rFonts w:cs="Arial"/>
        </w:rPr>
        <w:t>2</w:t>
      </w:r>
      <w:r>
        <w:rPr>
          <w:rFonts w:cs="Arial"/>
        </w:rPr>
        <w:t>,000.00</w:t>
      </w:r>
    </w:p>
    <w:p w14:paraId="26353557" w14:textId="5D2E35AD" w:rsidR="00815865" w:rsidRDefault="00815865" w:rsidP="00815865">
      <w:pPr>
        <w:tabs>
          <w:tab w:val="right" w:pos="8222"/>
        </w:tabs>
        <w:ind w:right="3923"/>
        <w:rPr>
          <w:rFonts w:cs="Arial"/>
        </w:rPr>
      </w:pPr>
    </w:p>
    <w:p w14:paraId="4E88F798" w14:textId="464DA452" w:rsidR="002266D6" w:rsidRPr="00905A01" w:rsidRDefault="00905A01" w:rsidP="000A4000">
      <w:pPr>
        <w:tabs>
          <w:tab w:val="right" w:pos="8222"/>
        </w:tabs>
        <w:ind w:right="3923"/>
        <w:rPr>
          <w:rFonts w:cs="Arial"/>
        </w:rPr>
      </w:pPr>
      <w:r>
        <w:rPr>
          <w:rFonts w:cs="Arial"/>
        </w:rPr>
        <w:tab/>
      </w:r>
    </w:p>
    <w:p w14:paraId="6EC0A210" w14:textId="77777777" w:rsidR="002266D6" w:rsidRDefault="002266D6" w:rsidP="00815865">
      <w:pPr>
        <w:tabs>
          <w:tab w:val="right" w:pos="8222"/>
        </w:tabs>
        <w:ind w:right="3923"/>
        <w:rPr>
          <w:rFonts w:cs="Arial"/>
        </w:rPr>
      </w:pPr>
    </w:p>
    <w:p w14:paraId="624C20FF" w14:textId="470F95AC" w:rsidR="00815865" w:rsidRDefault="00815865" w:rsidP="00815865">
      <w:pPr>
        <w:tabs>
          <w:tab w:val="right" w:pos="8222"/>
        </w:tabs>
        <w:ind w:right="3923"/>
        <w:rPr>
          <w:rFonts w:cs="Arial"/>
        </w:rPr>
      </w:pPr>
      <w:r>
        <w:rPr>
          <w:rFonts w:cs="Arial"/>
        </w:rPr>
        <w:t>VAT @ 20%</w:t>
      </w:r>
      <w:r>
        <w:rPr>
          <w:rFonts w:cs="Arial"/>
        </w:rPr>
        <w:tab/>
      </w:r>
      <w:r w:rsidR="000A4000">
        <w:rPr>
          <w:rFonts w:cs="Arial"/>
        </w:rPr>
        <w:t>40</w:t>
      </w:r>
      <w:r>
        <w:rPr>
          <w:rFonts w:cs="Arial"/>
        </w:rPr>
        <w:t>0.00</w:t>
      </w:r>
    </w:p>
    <w:p w14:paraId="1D9AC10A" w14:textId="77777777" w:rsidR="00815865" w:rsidRDefault="00815865" w:rsidP="00815865">
      <w:pPr>
        <w:tabs>
          <w:tab w:val="right" w:pos="8222"/>
        </w:tabs>
        <w:ind w:right="3923"/>
        <w:rPr>
          <w:rFonts w:cs="Arial"/>
        </w:rPr>
      </w:pPr>
      <w:r>
        <w:rPr>
          <w:rFonts w:cs="Arial"/>
        </w:rPr>
        <w:tab/>
      </w:r>
      <w:r>
        <w:rPr>
          <w:rFonts w:ascii="MS LineDraw" w:hAnsi="MS LineDraw" w:cs="Arial"/>
        </w:rPr>
        <w:t>ÄÄÄÄÄÄÄ</w:t>
      </w:r>
    </w:p>
    <w:p w14:paraId="54EC4D69" w14:textId="74E7BB21" w:rsidR="00815865" w:rsidRDefault="00815865" w:rsidP="00815865">
      <w:pPr>
        <w:tabs>
          <w:tab w:val="right" w:pos="8222"/>
        </w:tabs>
        <w:ind w:right="3923"/>
        <w:rPr>
          <w:rFonts w:cs="Arial"/>
        </w:rPr>
      </w:pPr>
      <w:r>
        <w:rPr>
          <w:rFonts w:cs="Arial"/>
        </w:rPr>
        <w:tab/>
        <w:t>£</w:t>
      </w:r>
      <w:r w:rsidR="000A4000">
        <w:rPr>
          <w:rFonts w:cs="Arial"/>
        </w:rPr>
        <w:t>2</w:t>
      </w:r>
      <w:r>
        <w:rPr>
          <w:rFonts w:cs="Arial"/>
        </w:rPr>
        <w:t>,</w:t>
      </w:r>
      <w:r w:rsidR="000A4000">
        <w:rPr>
          <w:rFonts w:cs="Arial"/>
        </w:rPr>
        <w:t>400</w:t>
      </w:r>
      <w:r>
        <w:rPr>
          <w:rFonts w:cs="Arial"/>
        </w:rPr>
        <w:t>.00</w:t>
      </w:r>
    </w:p>
    <w:p w14:paraId="08629881" w14:textId="77777777" w:rsidR="00815865" w:rsidRDefault="00815865" w:rsidP="00815865">
      <w:pPr>
        <w:tabs>
          <w:tab w:val="right" w:pos="8222"/>
        </w:tabs>
        <w:ind w:right="3923"/>
        <w:rPr>
          <w:rFonts w:cs="Arial"/>
        </w:rPr>
      </w:pPr>
      <w:r>
        <w:rPr>
          <w:rFonts w:cs="Arial"/>
        </w:rPr>
        <w:tab/>
      </w:r>
      <w:r>
        <w:rPr>
          <w:rFonts w:ascii="MS LineDraw" w:hAnsi="MS LineDraw" w:cs="Arial"/>
        </w:rPr>
        <w:t>ÍÍÍÍÍÍÍ</w:t>
      </w:r>
    </w:p>
    <w:p w14:paraId="49813ACB" w14:textId="77777777" w:rsidR="00815865" w:rsidRDefault="00815865" w:rsidP="00815865">
      <w:pPr>
        <w:rPr>
          <w:rFonts w:cs="Arial"/>
        </w:rPr>
      </w:pPr>
    </w:p>
    <w:p w14:paraId="7DB964D8" w14:textId="77777777" w:rsidR="00815865" w:rsidRDefault="00815865" w:rsidP="00815865">
      <w:pPr>
        <w:ind w:right="-2"/>
        <w:jc w:val="center"/>
        <w:rPr>
          <w:rFonts w:cs="Arial"/>
        </w:rPr>
      </w:pPr>
    </w:p>
    <w:p w14:paraId="4C5EB046" w14:textId="77777777" w:rsidR="00815865" w:rsidRDefault="00815865" w:rsidP="00815865">
      <w:pPr>
        <w:ind w:right="-2"/>
        <w:jc w:val="center"/>
        <w:rPr>
          <w:rFonts w:cs="Arial"/>
        </w:rPr>
      </w:pPr>
      <w:r>
        <w:rPr>
          <w:rFonts w:cs="Arial"/>
        </w:rPr>
        <w:t>This account is due for settlement within 14 days of date of invoice.</w:t>
      </w:r>
    </w:p>
    <w:p w14:paraId="679D465E" w14:textId="77777777" w:rsidR="00815865" w:rsidRDefault="00815865" w:rsidP="00815865">
      <w:pPr>
        <w:tabs>
          <w:tab w:val="right" w:pos="8505"/>
        </w:tabs>
        <w:ind w:right="3967"/>
        <w:rPr>
          <w:rFonts w:cs="Arial"/>
          <w:b/>
        </w:rPr>
      </w:pPr>
    </w:p>
    <w:p w14:paraId="17A1754B" w14:textId="77777777" w:rsidR="00815865" w:rsidRPr="000D42D8" w:rsidRDefault="00815865" w:rsidP="00815865">
      <w:pPr>
        <w:rPr>
          <w:rFonts w:cs="Arial"/>
        </w:rPr>
      </w:pPr>
      <w:r w:rsidRPr="00C062A5">
        <w:rPr>
          <w:rFonts w:cs="Arial"/>
          <w:b/>
        </w:rPr>
        <w:t>With Compliments</w:t>
      </w:r>
    </w:p>
    <w:p w14:paraId="281D7C5D" w14:textId="77777777" w:rsidR="00815865" w:rsidRPr="000D42D8" w:rsidRDefault="00815865" w:rsidP="00815865">
      <w:pPr>
        <w:rPr>
          <w:rFonts w:cs="Arial"/>
        </w:rPr>
      </w:pPr>
    </w:p>
    <w:p w14:paraId="5B687901" w14:textId="77777777" w:rsidR="00815865" w:rsidRPr="00BE0B91" w:rsidRDefault="00815865" w:rsidP="00815865"/>
    <w:p w14:paraId="3F8749CE" w14:textId="77777777" w:rsidR="00F33484" w:rsidRDefault="00F33484"/>
    <w:sectPr w:rsidR="00F33484" w:rsidSect="00815865">
      <w:type w:val="continuous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LineDraw">
    <w:altName w:val="Calibri"/>
    <w:charset w:val="FE"/>
    <w:family w:val="modern"/>
    <w:pitch w:val="fixed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52"/>
    <w:rsid w:val="000A4000"/>
    <w:rsid w:val="00180CBC"/>
    <w:rsid w:val="002266D6"/>
    <w:rsid w:val="005D24D0"/>
    <w:rsid w:val="00815865"/>
    <w:rsid w:val="00905A01"/>
    <w:rsid w:val="00943F52"/>
    <w:rsid w:val="00947AB8"/>
    <w:rsid w:val="009B38B8"/>
    <w:rsid w:val="00F3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5F19A"/>
  <w15:chartTrackingRefBased/>
  <w15:docId w15:val="{5E711710-5B02-41D2-A509-E10374D3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3660CB-2ECE-4144-A252-DC834B94A20C}"/>
</file>

<file path=customXml/itemProps2.xml><?xml version="1.0" encoding="utf-8"?>
<ds:datastoreItem xmlns:ds="http://schemas.openxmlformats.org/officeDocument/2006/customXml" ds:itemID="{90EEDB1E-E72D-4F9C-8063-8AF69E401A1F}"/>
</file>

<file path=customXml/itemProps3.xml><?xml version="1.0" encoding="utf-8"?>
<ds:datastoreItem xmlns:ds="http://schemas.openxmlformats.org/officeDocument/2006/customXml" ds:itemID="{E5FC8BD0-24C7-479C-93EB-4E32F67EBE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«BirthPlace»</vt:lpstr>
    </vt:vector>
  </TitlesOfParts>
  <Company>Newby Castleman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«BirthPlace»</dc:title>
  <dc:subject/>
  <dc:creator>Tim Hems</dc:creator>
  <cp:keywords/>
  <dc:description/>
  <cp:lastModifiedBy>John Griffin</cp:lastModifiedBy>
  <cp:revision>3</cp:revision>
  <dcterms:created xsi:type="dcterms:W3CDTF">2023-12-08T10:09:00Z</dcterms:created>
  <dcterms:modified xsi:type="dcterms:W3CDTF">2023-12-08T10:10:00Z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</Properties>
</file>