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40" w:before="40" w:line="276" w:lineRule="auto"/>
        <w:ind w:left="0" w:firstLine="0"/>
        <w:jc w:val="center"/>
        <w:rPr>
          <w:sz w:val="28"/>
          <w:szCs w:val="28"/>
        </w:rPr>
      </w:pPr>
      <w:r w:rsidDel="00000000" w:rsidR="00000000" w:rsidRPr="00000000">
        <w:rPr>
          <w:b w:val="1"/>
          <w:color w:val="000000"/>
          <w:sz w:val="36"/>
          <w:szCs w:val="36"/>
          <w:rtl w:val="0"/>
        </w:rPr>
        <w:t xml:space="preserve">M</w:t>
      </w:r>
      <w:r w:rsidDel="00000000" w:rsidR="00000000" w:rsidRPr="00000000">
        <w:rPr>
          <w:b w:val="1"/>
          <w:color w:val="000000"/>
          <w:sz w:val="28"/>
          <w:szCs w:val="28"/>
          <w:rtl w:val="0"/>
        </w:rPr>
        <w:t xml:space="preserve">ICHAEL </w:t>
      </w:r>
      <w:r w:rsidDel="00000000" w:rsidR="00000000" w:rsidRPr="00000000">
        <w:rPr>
          <w:b w:val="1"/>
          <w:color w:val="000000"/>
          <w:sz w:val="36"/>
          <w:szCs w:val="36"/>
          <w:rtl w:val="0"/>
        </w:rPr>
        <w:t xml:space="preserve">I</w:t>
      </w:r>
      <w:r w:rsidDel="00000000" w:rsidR="00000000" w:rsidRPr="00000000">
        <w:rPr>
          <w:b w:val="1"/>
          <w:color w:val="000000"/>
          <w:sz w:val="28"/>
          <w:szCs w:val="28"/>
          <w:rtl w:val="0"/>
        </w:rPr>
        <w:t xml:space="preserve">RYAMI</w:t>
      </w:r>
      <w:r w:rsidDel="00000000" w:rsidR="00000000" w:rsidRPr="00000000">
        <w:rPr>
          <w:rtl w:val="0"/>
        </w:rPr>
      </w:r>
    </w:p>
    <w:p w:rsidR="00000000" w:rsidDel="00000000" w:rsidP="00000000" w:rsidRDefault="00000000" w:rsidRPr="00000000" w14:paraId="00000002">
      <w:pPr>
        <w:spacing w:after="40" w:before="40" w:line="276" w:lineRule="auto"/>
        <w:ind w:left="0" w:firstLine="0"/>
        <w:jc w:val="center"/>
        <w:rPr>
          <w:b w:val="1"/>
          <w:sz w:val="20"/>
          <w:szCs w:val="20"/>
        </w:rPr>
      </w:pPr>
      <w:r w:rsidDel="00000000" w:rsidR="00000000" w:rsidRPr="00000000">
        <w:rPr>
          <w:sz w:val="20"/>
          <w:szCs w:val="20"/>
          <w:rtl w:val="0"/>
        </w:rPr>
        <w:t xml:space="preserve">New York, NY | (516) 591-7000 | </w:t>
      </w:r>
      <w:hyperlink r:id="rId7">
        <w:r w:rsidDel="00000000" w:rsidR="00000000" w:rsidRPr="00000000">
          <w:rPr>
            <w:color w:val="1155cc"/>
            <w:sz w:val="20"/>
            <w:szCs w:val="20"/>
            <w:u w:val="single"/>
            <w:rtl w:val="0"/>
          </w:rPr>
          <w:t xml:space="preserve">miryami@umich.edu</w:t>
        </w:r>
      </w:hyperlink>
      <w:r w:rsidDel="00000000" w:rsidR="00000000" w:rsidRPr="00000000">
        <w:rPr>
          <w:sz w:val="20"/>
          <w:szCs w:val="20"/>
          <w:rtl w:val="0"/>
        </w:rPr>
        <w:t xml:space="preserve"> | Github: michaeliryami | Portfolio: </w:t>
      </w:r>
      <w:hyperlink r:id="rId8">
        <w:r w:rsidDel="00000000" w:rsidR="00000000" w:rsidRPr="00000000">
          <w:rPr>
            <w:color w:val="1155cc"/>
            <w:sz w:val="20"/>
            <w:szCs w:val="20"/>
            <w:u w:val="single"/>
            <w:rtl w:val="0"/>
          </w:rPr>
          <w:t xml:space="preserve">michaeliryami.com</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3">
      <w:pPr>
        <w:pBdr>
          <w:bottom w:color="000000" w:space="1" w:sz="6" w:val="single"/>
        </w:pBdr>
        <w:spacing w:after="40" w:before="40" w:lineRule="auto"/>
        <w:ind w:left="0" w:firstLine="0"/>
        <w:rPr>
          <w:b w:val="1"/>
          <w:sz w:val="22"/>
          <w:szCs w:val="22"/>
        </w:rPr>
      </w:pPr>
      <w:r w:rsidDel="00000000" w:rsidR="00000000" w:rsidRPr="00000000">
        <w:rPr>
          <w:b w:val="1"/>
          <w:sz w:val="22"/>
          <w:szCs w:val="22"/>
          <w:rtl w:val="0"/>
        </w:rPr>
        <w:t xml:space="preserve">EDUCATION &amp; HONORS</w:t>
      </w:r>
    </w:p>
    <w:p w:rsidR="00000000" w:rsidDel="00000000" w:rsidP="00000000" w:rsidRDefault="00000000" w:rsidRPr="00000000" w14:paraId="00000004">
      <w:pPr>
        <w:spacing w:after="0" w:lineRule="auto"/>
        <w:ind w:left="0" w:firstLine="0"/>
        <w:rPr>
          <w:sz w:val="20"/>
          <w:szCs w:val="20"/>
        </w:rPr>
      </w:pPr>
      <w:r w:rsidDel="00000000" w:rsidR="00000000" w:rsidRPr="00000000">
        <w:rPr>
          <w:b w:val="1"/>
          <w:sz w:val="20"/>
          <w:szCs w:val="20"/>
          <w:rtl w:val="0"/>
        </w:rPr>
        <w:t xml:space="preserve">University of Michigan</w:t>
        <w:tab/>
        <w:tab/>
      </w:r>
      <w:r w:rsidDel="00000000" w:rsidR="00000000" w:rsidRPr="00000000">
        <w:rPr>
          <w:sz w:val="20"/>
          <w:szCs w:val="20"/>
          <w:rtl w:val="0"/>
        </w:rPr>
        <w:tab/>
        <w:tab/>
        <w:tab/>
        <w:t xml:space="preserve">                                                                                           </w:t>
      </w:r>
      <w:r w:rsidDel="00000000" w:rsidR="00000000" w:rsidRPr="00000000">
        <w:rPr>
          <w:b w:val="1"/>
          <w:sz w:val="20"/>
          <w:szCs w:val="20"/>
          <w:rtl w:val="0"/>
        </w:rPr>
        <w:t xml:space="preserve">Ann Arbor, MI</w:t>
      </w:r>
      <w:r w:rsidDel="00000000" w:rsidR="00000000" w:rsidRPr="00000000">
        <w:rPr>
          <w:rtl w:val="0"/>
        </w:rPr>
      </w:r>
    </w:p>
    <w:p w:rsidR="00000000" w:rsidDel="00000000" w:rsidP="00000000" w:rsidRDefault="00000000" w:rsidRPr="00000000" w14:paraId="00000005">
      <w:pPr>
        <w:spacing w:after="0" w:lineRule="auto"/>
        <w:ind w:left="0" w:firstLine="0"/>
        <w:rPr>
          <w:sz w:val="20"/>
          <w:szCs w:val="20"/>
        </w:rPr>
      </w:pPr>
      <w:r w:rsidDel="00000000" w:rsidR="00000000" w:rsidRPr="00000000">
        <w:rPr>
          <w:i w:val="1"/>
          <w:sz w:val="20"/>
          <w:szCs w:val="20"/>
          <w:rtl w:val="0"/>
        </w:rPr>
        <w:t xml:space="preserve">GPA: </w:t>
      </w:r>
      <w:r w:rsidDel="00000000" w:rsidR="00000000" w:rsidRPr="00000000">
        <w:rPr>
          <w:i w:val="1"/>
          <w:sz w:val="20"/>
          <w:szCs w:val="20"/>
          <w:rtl w:val="0"/>
        </w:rPr>
        <w:t xml:space="preserve">3.9/4.0</w:t>
      </w:r>
      <w:r w:rsidDel="00000000" w:rsidR="00000000" w:rsidRPr="00000000">
        <w:rPr>
          <w:i w:val="1"/>
          <w:sz w:val="20"/>
          <w:szCs w:val="20"/>
          <w:rtl w:val="0"/>
        </w:rPr>
        <w:tab/>
        <w:tab/>
        <w:tab/>
        <w:tab/>
        <w:t xml:space="preserve">                                              </w:t>
        <w:tab/>
        <w:t xml:space="preserve">       </w:t>
        <w:tab/>
        <w:t xml:space="preserve">                  Anticipated Graduation: May 2028</w:t>
      </w:r>
      <w:r w:rsidDel="00000000" w:rsidR="00000000" w:rsidRPr="00000000">
        <w:rPr>
          <w:rtl w:val="0"/>
        </w:rPr>
      </w:r>
    </w:p>
    <w:p w:rsidR="00000000" w:rsidDel="00000000" w:rsidP="00000000" w:rsidRDefault="00000000" w:rsidRPr="00000000" w14:paraId="00000006">
      <w:pPr>
        <w:numPr>
          <w:ilvl w:val="0"/>
          <w:numId w:val="1"/>
        </w:numPr>
        <w:spacing w:after="0" w:lineRule="auto"/>
        <w:ind w:left="720" w:hanging="360"/>
        <w:rPr>
          <w:sz w:val="20"/>
          <w:szCs w:val="20"/>
        </w:rPr>
      </w:pPr>
      <w:r w:rsidDel="00000000" w:rsidR="00000000" w:rsidRPr="00000000">
        <w:rPr>
          <w:sz w:val="20"/>
          <w:szCs w:val="20"/>
          <w:rtl w:val="0"/>
        </w:rPr>
        <w:t xml:space="preserve">Michigan Quantitative Consulting and Finance Group (Member); worked in a team to develop a pairs trading algorithm to identify and analyze cointegrated stocks and purchase the undervalued stock while shorting the overvalued stock</w:t>
      </w:r>
    </w:p>
    <w:p w:rsidR="00000000" w:rsidDel="00000000" w:rsidP="00000000" w:rsidRDefault="00000000" w:rsidRPr="00000000" w14:paraId="00000007">
      <w:pPr>
        <w:spacing w:after="0" w:lineRule="auto"/>
        <w:ind w:firstLine="720"/>
        <w:rPr>
          <w:sz w:val="20"/>
          <w:szCs w:val="20"/>
        </w:rPr>
      </w:pPr>
      <w:r w:rsidDel="00000000" w:rsidR="00000000" w:rsidRPr="00000000">
        <w:rPr>
          <w:rtl w:val="0"/>
        </w:rPr>
      </w:r>
    </w:p>
    <w:p w:rsidR="00000000" w:rsidDel="00000000" w:rsidP="00000000" w:rsidRDefault="00000000" w:rsidRPr="00000000" w14:paraId="00000008">
      <w:pPr>
        <w:pBdr>
          <w:bottom w:color="000000" w:space="1" w:sz="6" w:val="single"/>
        </w:pBdr>
        <w:spacing w:after="40" w:before="40" w:lineRule="auto"/>
        <w:ind w:left="0" w:firstLine="0"/>
        <w:rPr>
          <w:b w:val="1"/>
          <w:sz w:val="22"/>
          <w:szCs w:val="22"/>
        </w:rPr>
      </w:pPr>
      <w:r w:rsidDel="00000000" w:rsidR="00000000" w:rsidRPr="00000000">
        <w:rPr>
          <w:b w:val="1"/>
          <w:sz w:val="22"/>
          <w:szCs w:val="22"/>
          <w:rtl w:val="0"/>
        </w:rPr>
        <w:t xml:space="preserve">WORK EXPERIENCE</w:t>
      </w:r>
    </w:p>
    <w:p w:rsidR="00000000" w:rsidDel="00000000" w:rsidP="00000000" w:rsidRDefault="00000000" w:rsidRPr="00000000" w14:paraId="00000009">
      <w:pPr>
        <w:spacing w:after="0" w:lineRule="auto"/>
        <w:ind w:left="0" w:firstLine="0"/>
        <w:rPr>
          <w:b w:val="1"/>
          <w:sz w:val="20"/>
          <w:szCs w:val="20"/>
        </w:rPr>
      </w:pPr>
      <w:r w:rsidDel="00000000" w:rsidR="00000000" w:rsidRPr="00000000">
        <w:rPr>
          <w:b w:val="1"/>
          <w:sz w:val="20"/>
          <w:szCs w:val="20"/>
          <w:rtl w:val="0"/>
        </w:rPr>
        <w:t xml:space="preserve">Alias Intelligence </w:t>
      </w:r>
      <w:r w:rsidDel="00000000" w:rsidR="00000000" w:rsidRPr="00000000">
        <w:rPr>
          <w:sz w:val="20"/>
          <w:szCs w:val="20"/>
          <w:rtl w:val="0"/>
        </w:rPr>
        <w:t xml:space="preserve">(AI powered due diligence firm)</w:t>
      </w:r>
      <w:r w:rsidDel="00000000" w:rsidR="00000000" w:rsidRPr="00000000">
        <w:rPr>
          <w:b w:val="1"/>
          <w:sz w:val="20"/>
          <w:szCs w:val="20"/>
          <w:rtl w:val="0"/>
        </w:rPr>
        <w:tab/>
        <w:tab/>
        <w:tab/>
        <w:tab/>
        <w:tab/>
        <w:tab/>
        <w:tab/>
        <w:t xml:space="preserve">                            Autin, TX</w:t>
      </w:r>
    </w:p>
    <w:p w:rsidR="00000000" w:rsidDel="00000000" w:rsidP="00000000" w:rsidRDefault="00000000" w:rsidRPr="00000000" w14:paraId="0000000A">
      <w:pPr>
        <w:spacing w:after="0" w:lineRule="auto"/>
        <w:ind w:left="0" w:firstLine="0"/>
        <w:rPr>
          <w:i w:val="1"/>
          <w:sz w:val="20"/>
          <w:szCs w:val="20"/>
        </w:rPr>
      </w:pPr>
      <w:r w:rsidDel="00000000" w:rsidR="00000000" w:rsidRPr="00000000">
        <w:rPr>
          <w:i w:val="1"/>
          <w:sz w:val="20"/>
          <w:szCs w:val="20"/>
          <w:rtl w:val="0"/>
        </w:rPr>
        <w:t xml:space="preserve">Full Stack </w:t>
      </w:r>
      <w:r w:rsidDel="00000000" w:rsidR="00000000" w:rsidRPr="00000000">
        <w:rPr>
          <w:i w:val="1"/>
          <w:sz w:val="20"/>
          <w:szCs w:val="20"/>
          <w:rtl w:val="0"/>
        </w:rPr>
        <w:t xml:space="preserve">Software Engineering Intern</w:t>
        <w:tab/>
        <w:tab/>
        <w:tab/>
        <w:tab/>
        <w:tab/>
        <w:tab/>
        <w:tab/>
        <w:tab/>
        <w:t xml:space="preserve">             June 2025 – Present </w:t>
      </w:r>
    </w:p>
    <w:p w:rsidR="00000000" w:rsidDel="00000000" w:rsidP="00000000" w:rsidRDefault="00000000" w:rsidRPr="00000000" w14:paraId="0000000B">
      <w:pPr>
        <w:spacing w:after="0" w:lineRule="auto"/>
        <w:ind w:left="0" w:firstLine="0"/>
        <w:rPr>
          <w:i w:val="1"/>
          <w:sz w:val="20"/>
          <w:szCs w:val="20"/>
        </w:rPr>
      </w:pPr>
      <w:r w:rsidDel="00000000" w:rsidR="00000000" w:rsidRPr="00000000">
        <w:rPr>
          <w:i w:val="1"/>
          <w:sz w:val="20"/>
          <w:szCs w:val="20"/>
          <w:rtl w:val="0"/>
        </w:rPr>
        <w:t xml:space="preserve">TypeScript | React | Express | Node.js | AWS | V0 | Tailwind | Python | Docker</w:t>
      </w:r>
    </w:p>
    <w:p w:rsidR="00000000" w:rsidDel="00000000" w:rsidP="00000000" w:rsidRDefault="00000000" w:rsidRPr="00000000" w14:paraId="0000000C">
      <w:pPr>
        <w:numPr>
          <w:ilvl w:val="0"/>
          <w:numId w:val="1"/>
        </w:numPr>
        <w:spacing w:after="0" w:before="40" w:lineRule="auto"/>
        <w:ind w:left="720" w:hanging="360"/>
        <w:rPr>
          <w:sz w:val="20"/>
          <w:szCs w:val="20"/>
        </w:rPr>
      </w:pPr>
      <w:r w:rsidDel="00000000" w:rsidR="00000000" w:rsidRPr="00000000">
        <w:rPr>
          <w:sz w:val="20"/>
          <w:szCs w:val="20"/>
          <w:rtl w:val="0"/>
        </w:rPr>
        <w:t xml:space="preserve">Reported directly to the CTO on various strategic initiatives to improve customer experience, enhance the overall product offering, and increase productivity of the Alias team in supporting background check-related tasks</w:t>
      </w:r>
      <w:r w:rsidDel="00000000" w:rsidR="00000000" w:rsidRPr="00000000">
        <w:rPr>
          <w:rtl w:val="0"/>
        </w:rPr>
      </w:r>
    </w:p>
    <w:p w:rsidR="00000000" w:rsidDel="00000000" w:rsidP="00000000" w:rsidRDefault="00000000" w:rsidRPr="00000000" w14:paraId="0000000D">
      <w:pPr>
        <w:numPr>
          <w:ilvl w:val="0"/>
          <w:numId w:val="1"/>
        </w:numPr>
        <w:spacing w:after="0" w:before="40" w:lineRule="auto"/>
        <w:ind w:left="720" w:hanging="360"/>
        <w:rPr>
          <w:sz w:val="20"/>
          <w:szCs w:val="20"/>
        </w:rPr>
      </w:pPr>
      <w:r w:rsidDel="00000000" w:rsidR="00000000" w:rsidRPr="00000000">
        <w:rPr>
          <w:sz w:val="20"/>
          <w:szCs w:val="20"/>
          <w:rtl w:val="0"/>
        </w:rPr>
        <w:t xml:space="preserve">Implemented Alias Dispatch to efficiently process customer feedback into a centralized location within the database and internal portal, and integrated it with a Slack API to alert necessary teams in real-time; this </w:t>
      </w:r>
      <w:r w:rsidDel="00000000" w:rsidR="00000000" w:rsidRPr="00000000">
        <w:rPr>
          <w:sz w:val="20"/>
          <w:szCs w:val="20"/>
          <w:rtl w:val="0"/>
        </w:rPr>
        <w:t xml:space="preserve">lowered the time to respond to client concerns and increased overall customer service and satisfaction </w:t>
      </w:r>
      <w:r w:rsidDel="00000000" w:rsidR="00000000" w:rsidRPr="00000000">
        <w:rPr>
          <w:rtl w:val="0"/>
        </w:rPr>
      </w:r>
    </w:p>
    <w:p w:rsidR="00000000" w:rsidDel="00000000" w:rsidP="00000000" w:rsidRDefault="00000000" w:rsidRPr="00000000" w14:paraId="0000000E">
      <w:pPr>
        <w:numPr>
          <w:ilvl w:val="0"/>
          <w:numId w:val="1"/>
        </w:numPr>
        <w:spacing w:after="0" w:before="40" w:lineRule="auto"/>
        <w:ind w:left="720" w:hanging="360"/>
        <w:rPr>
          <w:sz w:val="20"/>
          <w:szCs w:val="20"/>
        </w:rPr>
      </w:pPr>
      <w:r w:rsidDel="00000000" w:rsidR="00000000" w:rsidRPr="00000000">
        <w:rPr>
          <w:sz w:val="20"/>
          <w:szCs w:val="20"/>
          <w:rtl w:val="0"/>
        </w:rPr>
        <w:t xml:space="preserve">Integrated Client Relations Brain through connecting the Missive webhook and the internal API to completely automate the review of and response to inbound emails to the client relations team by leveraging LLMs to parse the contents, sentiment and key words; saved 1-2 hours in response and task completion time per email through automating important flows such as Dispatch and Order Entry</w:t>
      </w:r>
    </w:p>
    <w:p w:rsidR="00000000" w:rsidDel="00000000" w:rsidP="00000000" w:rsidRDefault="00000000" w:rsidRPr="00000000" w14:paraId="0000000F">
      <w:pPr>
        <w:spacing w:after="0" w:lineRule="auto"/>
        <w:ind w:left="0" w:firstLine="0"/>
        <w:rPr>
          <w:b w:val="1"/>
          <w:sz w:val="20"/>
          <w:szCs w:val="20"/>
        </w:rPr>
      </w:pPr>
      <w:r w:rsidDel="00000000" w:rsidR="00000000" w:rsidRPr="00000000">
        <w:rPr>
          <w:b w:val="1"/>
          <w:sz w:val="20"/>
          <w:szCs w:val="20"/>
          <w:rtl w:val="0"/>
        </w:rPr>
        <w:t xml:space="preserve">The Coder School</w:t>
      </w:r>
      <w:r w:rsidDel="00000000" w:rsidR="00000000" w:rsidRPr="00000000">
        <w:rPr>
          <w:sz w:val="20"/>
          <w:szCs w:val="20"/>
          <w:rtl w:val="0"/>
        </w:rPr>
        <w:tab/>
        <w:tab/>
      </w:r>
      <w:r w:rsidDel="00000000" w:rsidR="00000000" w:rsidRPr="00000000">
        <w:rPr>
          <w:b w:val="1"/>
          <w:sz w:val="20"/>
          <w:szCs w:val="20"/>
          <w:rtl w:val="0"/>
        </w:rPr>
        <w:tab/>
        <w:tab/>
        <w:tab/>
        <w:tab/>
        <w:tab/>
        <w:tab/>
        <w:tab/>
        <w:t xml:space="preserve">                            </w:t>
        <w:tab/>
        <w:t xml:space="preserve">           Syosset, NY</w:t>
      </w:r>
    </w:p>
    <w:p w:rsidR="00000000" w:rsidDel="00000000" w:rsidP="00000000" w:rsidRDefault="00000000" w:rsidRPr="00000000" w14:paraId="00000010">
      <w:pPr>
        <w:spacing w:after="0" w:lineRule="auto"/>
        <w:ind w:left="0" w:firstLine="0"/>
        <w:rPr>
          <w:i w:val="1"/>
          <w:sz w:val="20"/>
          <w:szCs w:val="20"/>
        </w:rPr>
      </w:pPr>
      <w:r w:rsidDel="00000000" w:rsidR="00000000" w:rsidRPr="00000000">
        <w:rPr>
          <w:i w:val="1"/>
          <w:sz w:val="20"/>
          <w:szCs w:val="20"/>
          <w:rtl w:val="0"/>
        </w:rPr>
        <w:t xml:space="preserve">Code Coach</w:t>
        <w:tab/>
        <w:tab/>
        <w:tab/>
        <w:tab/>
        <w:tab/>
        <w:tab/>
        <w:tab/>
        <w:tab/>
        <w:tab/>
        <w:tab/>
        <w:tab/>
        <w:t xml:space="preserve">             </w:t>
        <w:tab/>
        <w:t xml:space="preserve">            2022 - 2024</w:t>
      </w:r>
    </w:p>
    <w:p w:rsidR="00000000" w:rsidDel="00000000" w:rsidP="00000000" w:rsidRDefault="00000000" w:rsidRPr="00000000" w14:paraId="00000011">
      <w:pPr>
        <w:numPr>
          <w:ilvl w:val="0"/>
          <w:numId w:val="1"/>
        </w:numPr>
        <w:spacing w:after="0" w:lineRule="auto"/>
        <w:ind w:left="720" w:hanging="360"/>
        <w:rPr>
          <w:sz w:val="20"/>
          <w:szCs w:val="20"/>
        </w:rPr>
      </w:pPr>
      <w:r w:rsidDel="00000000" w:rsidR="00000000" w:rsidRPr="00000000">
        <w:rPr>
          <w:sz w:val="20"/>
          <w:szCs w:val="20"/>
          <w:rtl w:val="0"/>
        </w:rPr>
        <w:t xml:space="preserve">Taught classes to over 50 students in various programming languages (i.e., Python, Java, Scratch, Lua, HTML5)</w:t>
      </w:r>
    </w:p>
    <w:p w:rsidR="00000000" w:rsidDel="00000000" w:rsidP="00000000" w:rsidRDefault="00000000" w:rsidRPr="00000000" w14:paraId="00000012">
      <w:pPr>
        <w:pBdr>
          <w:bottom w:color="000000" w:space="1" w:sz="6" w:val="single"/>
        </w:pBdr>
        <w:spacing w:after="40" w:before="40" w:lineRule="auto"/>
        <w:ind w:left="0" w:firstLine="0"/>
        <w:rPr>
          <w:b w:val="1"/>
          <w:sz w:val="20"/>
          <w:szCs w:val="20"/>
        </w:rPr>
      </w:pPr>
      <w:r w:rsidDel="00000000" w:rsidR="00000000" w:rsidRPr="00000000">
        <w:rPr>
          <w:rtl w:val="0"/>
        </w:rPr>
      </w:r>
    </w:p>
    <w:p w:rsidR="00000000" w:rsidDel="00000000" w:rsidP="00000000" w:rsidRDefault="00000000" w:rsidRPr="00000000" w14:paraId="00000013">
      <w:pPr>
        <w:pBdr>
          <w:bottom w:color="000000" w:space="1" w:sz="6" w:val="single"/>
        </w:pBdr>
        <w:spacing w:after="40" w:before="40" w:lineRule="auto"/>
        <w:ind w:left="0" w:firstLine="0"/>
        <w:rPr>
          <w:sz w:val="22"/>
          <w:szCs w:val="22"/>
        </w:rPr>
      </w:pPr>
      <w:r w:rsidDel="00000000" w:rsidR="00000000" w:rsidRPr="00000000">
        <w:rPr>
          <w:b w:val="1"/>
          <w:sz w:val="22"/>
          <w:szCs w:val="22"/>
          <w:rtl w:val="0"/>
        </w:rPr>
        <w:t xml:space="preserve">PERSONAL PROJECTS</w:t>
      </w:r>
      <w:r w:rsidDel="00000000" w:rsidR="00000000" w:rsidRPr="00000000">
        <w:rPr>
          <w:rtl w:val="0"/>
        </w:rPr>
      </w:r>
    </w:p>
    <w:p w:rsidR="00000000" w:rsidDel="00000000" w:rsidP="00000000" w:rsidRDefault="00000000" w:rsidRPr="00000000" w14:paraId="00000014">
      <w:pPr>
        <w:spacing w:after="0" w:before="40" w:lineRule="auto"/>
        <w:ind w:left="0" w:firstLine="0"/>
        <w:rPr>
          <w:b w:val="1"/>
          <w:sz w:val="20"/>
          <w:szCs w:val="20"/>
        </w:rPr>
      </w:pPr>
      <w:r w:rsidDel="00000000" w:rsidR="00000000" w:rsidRPr="00000000">
        <w:rPr>
          <w:b w:val="1"/>
          <w:sz w:val="20"/>
          <w:szCs w:val="20"/>
          <w:rtl w:val="0"/>
        </w:rPr>
        <w:t xml:space="preserve">Quad </w:t>
      </w:r>
      <w:r w:rsidDel="00000000" w:rsidR="00000000" w:rsidRPr="00000000">
        <w:rPr>
          <w:sz w:val="20"/>
          <w:szCs w:val="20"/>
          <w:rtl w:val="0"/>
        </w:rPr>
        <w:t xml:space="preserve">(launching soon to IOS App Store)</w:t>
        <w:tab/>
      </w:r>
      <w:r w:rsidDel="00000000" w:rsidR="00000000" w:rsidRPr="00000000">
        <w:rPr>
          <w:b w:val="1"/>
          <w:sz w:val="20"/>
          <w:szCs w:val="20"/>
          <w:rtl w:val="0"/>
        </w:rPr>
        <w:tab/>
        <w:tab/>
        <w:tab/>
        <w:tab/>
        <w:tab/>
        <w:tab/>
        <w:tab/>
        <w:tab/>
        <w:t xml:space="preserve">        </w:t>
      </w:r>
    </w:p>
    <w:p w:rsidR="00000000" w:rsidDel="00000000" w:rsidP="00000000" w:rsidRDefault="00000000" w:rsidRPr="00000000" w14:paraId="00000015">
      <w:pPr>
        <w:spacing w:after="0" w:before="40" w:lineRule="auto"/>
        <w:ind w:left="0" w:firstLine="0"/>
        <w:rPr>
          <w:sz w:val="20"/>
          <w:szCs w:val="20"/>
        </w:rPr>
      </w:pPr>
      <w:r w:rsidDel="00000000" w:rsidR="00000000" w:rsidRPr="00000000">
        <w:rPr>
          <w:i w:val="1"/>
          <w:sz w:val="20"/>
          <w:szCs w:val="20"/>
          <w:rtl w:val="0"/>
        </w:rPr>
        <w:t xml:space="preserve">TypeScript | Node.js | React Native | MySQL | Express | Socket.io | Cloudinary | Stripe | Expo | Tamagui</w:t>
      </w:r>
      <w:r w:rsidDel="00000000" w:rsidR="00000000" w:rsidRPr="00000000">
        <w:rPr>
          <w:rtl w:val="0"/>
        </w:rPr>
      </w:r>
    </w:p>
    <w:p w:rsidR="00000000" w:rsidDel="00000000" w:rsidP="00000000" w:rsidRDefault="00000000" w:rsidRPr="00000000" w14:paraId="00000016">
      <w:pPr>
        <w:numPr>
          <w:ilvl w:val="0"/>
          <w:numId w:val="1"/>
        </w:numPr>
        <w:spacing w:after="0" w:before="40" w:lineRule="auto"/>
        <w:ind w:left="720" w:hanging="360"/>
        <w:rPr>
          <w:sz w:val="20"/>
          <w:szCs w:val="20"/>
        </w:rPr>
      </w:pPr>
      <w:r w:rsidDel="00000000" w:rsidR="00000000" w:rsidRPr="00000000">
        <w:rPr>
          <w:sz w:val="20"/>
          <w:szCs w:val="20"/>
          <w:rtl w:val="0"/>
        </w:rPr>
        <w:t xml:space="preserve">Built a full-stack marketplace for college students with secure authentication, Stripe payments, student email verification, real-time messaging, AI-powered search/tagging to enable image-based listings, and cart/order flows</w:t>
      </w:r>
    </w:p>
    <w:p w:rsidR="00000000" w:rsidDel="00000000" w:rsidP="00000000" w:rsidRDefault="00000000" w:rsidRPr="00000000" w14:paraId="00000017">
      <w:pPr>
        <w:spacing w:after="0" w:lineRule="auto"/>
        <w:ind w:left="0" w:firstLine="0"/>
        <w:rPr>
          <w:i w:val="1"/>
          <w:sz w:val="20"/>
          <w:szCs w:val="20"/>
        </w:rPr>
      </w:pPr>
      <w:r w:rsidDel="00000000" w:rsidR="00000000" w:rsidRPr="00000000">
        <w:rPr>
          <w:b w:val="1"/>
          <w:sz w:val="20"/>
          <w:szCs w:val="20"/>
          <w:rtl w:val="0"/>
        </w:rPr>
        <w:t xml:space="preserve">NOPTR </w:t>
      </w:r>
      <w:r w:rsidDel="00000000" w:rsidR="00000000" w:rsidRPr="00000000">
        <w:rPr>
          <w:sz w:val="20"/>
          <w:szCs w:val="20"/>
          <w:rtl w:val="0"/>
        </w:rPr>
        <w:t xml:space="preserve">(noptr.app)</w:t>
      </w:r>
      <w:r w:rsidDel="00000000" w:rsidR="00000000" w:rsidRPr="00000000">
        <w:rPr>
          <w:b w:val="1"/>
          <w:sz w:val="20"/>
          <w:szCs w:val="20"/>
          <w:rtl w:val="0"/>
        </w:rPr>
        <w:t xml:space="preserve">  </w:t>
        <w:tab/>
        <w:tab/>
        <w:tab/>
        <w:tab/>
        <w:tab/>
        <w:tab/>
        <w:tab/>
        <w:tab/>
        <w:tab/>
        <w:tab/>
        <w:tab/>
        <w:t xml:space="preserve">            </w:t>
        <w:br w:type="textWrapping"/>
      </w:r>
      <w:r w:rsidDel="00000000" w:rsidR="00000000" w:rsidRPr="00000000">
        <w:rPr>
          <w:i w:val="1"/>
          <w:sz w:val="20"/>
          <w:szCs w:val="20"/>
          <w:rtl w:val="0"/>
        </w:rPr>
        <w:t xml:space="preserve">TypeScript | Node.js | React | Supabase | Express | Render | Vercel | Chakra-ui</w:t>
      </w:r>
    </w:p>
    <w:p w:rsidR="00000000" w:rsidDel="00000000" w:rsidP="00000000" w:rsidRDefault="00000000" w:rsidRPr="00000000" w14:paraId="00000018">
      <w:pPr>
        <w:numPr>
          <w:ilvl w:val="0"/>
          <w:numId w:val="1"/>
        </w:numPr>
        <w:spacing w:after="0" w:before="40" w:lineRule="auto"/>
        <w:ind w:left="720" w:hanging="360"/>
        <w:rPr>
          <w:sz w:val="20"/>
          <w:szCs w:val="20"/>
        </w:rPr>
      </w:pPr>
      <w:r w:rsidDel="00000000" w:rsidR="00000000" w:rsidRPr="00000000">
        <w:rPr>
          <w:sz w:val="20"/>
          <w:szCs w:val="20"/>
          <w:rtl w:val="0"/>
        </w:rPr>
        <w:t xml:space="preserve">Built a full-stack prompt engineering platform with version diffing, side-by-side output comparison, AI-powered prompt suggestions, feedback-driven prompt refinement, and adaptive context management for advanced system prompt development</w:t>
      </w:r>
    </w:p>
    <w:p w:rsidR="00000000" w:rsidDel="00000000" w:rsidP="00000000" w:rsidRDefault="00000000" w:rsidRPr="00000000" w14:paraId="00000019">
      <w:pPr>
        <w:spacing w:after="0" w:before="40" w:lineRule="auto"/>
        <w:ind w:left="0" w:firstLine="0"/>
        <w:rPr>
          <w:b w:val="1"/>
          <w:sz w:val="20"/>
          <w:szCs w:val="20"/>
        </w:rPr>
      </w:pPr>
      <w:r w:rsidDel="00000000" w:rsidR="00000000" w:rsidRPr="00000000">
        <w:rPr>
          <w:b w:val="1"/>
          <w:sz w:val="20"/>
          <w:szCs w:val="20"/>
          <w:rtl w:val="0"/>
        </w:rPr>
        <w:t xml:space="preserve">Simple Sublet </w:t>
      </w:r>
      <w:r w:rsidDel="00000000" w:rsidR="00000000" w:rsidRPr="00000000">
        <w:rPr>
          <w:sz w:val="20"/>
          <w:szCs w:val="20"/>
          <w:rtl w:val="0"/>
        </w:rPr>
        <w:t xml:space="preserve">(simplesublet.co)</w:t>
      </w:r>
      <w:r w:rsidDel="00000000" w:rsidR="00000000" w:rsidRPr="00000000">
        <w:rPr>
          <w:b w:val="1"/>
          <w:sz w:val="20"/>
          <w:szCs w:val="20"/>
          <w:rtl w:val="0"/>
        </w:rPr>
        <w:tab/>
        <w:tab/>
        <w:tab/>
        <w:tab/>
        <w:tab/>
        <w:tab/>
        <w:tab/>
        <w:tab/>
        <w:t xml:space="preserve">        </w:t>
      </w:r>
    </w:p>
    <w:p w:rsidR="00000000" w:rsidDel="00000000" w:rsidP="00000000" w:rsidRDefault="00000000" w:rsidRPr="00000000" w14:paraId="0000001A">
      <w:pPr>
        <w:spacing w:after="0" w:before="40" w:lineRule="auto"/>
        <w:ind w:left="0" w:firstLine="0"/>
        <w:rPr>
          <w:sz w:val="20"/>
          <w:szCs w:val="20"/>
        </w:rPr>
      </w:pPr>
      <w:r w:rsidDel="00000000" w:rsidR="00000000" w:rsidRPr="00000000">
        <w:rPr>
          <w:i w:val="1"/>
          <w:sz w:val="20"/>
          <w:szCs w:val="20"/>
          <w:rtl w:val="0"/>
        </w:rPr>
        <w:t xml:space="preserve">TypeScript | Node.js | React | Supabase | Express | Socket.io | Chakra-ui | Render | Vercel</w:t>
      </w:r>
      <w:r w:rsidDel="00000000" w:rsidR="00000000" w:rsidRPr="00000000">
        <w:rPr>
          <w:rtl w:val="0"/>
        </w:rPr>
      </w:r>
    </w:p>
    <w:p w:rsidR="00000000" w:rsidDel="00000000" w:rsidP="00000000" w:rsidRDefault="00000000" w:rsidRPr="00000000" w14:paraId="0000001B">
      <w:pPr>
        <w:numPr>
          <w:ilvl w:val="0"/>
          <w:numId w:val="1"/>
        </w:numPr>
        <w:spacing w:after="0" w:before="40" w:lineRule="auto"/>
        <w:rPr>
          <w:sz w:val="20"/>
          <w:szCs w:val="20"/>
        </w:rPr>
      </w:pPr>
      <w:r w:rsidDel="00000000" w:rsidR="00000000" w:rsidRPr="00000000">
        <w:rPr>
          <w:sz w:val="20"/>
          <w:szCs w:val="20"/>
          <w:rtl w:val="0"/>
        </w:rPr>
        <w:t xml:space="preserve">Developed SimpleSublet.co, a housing marketplace enabling users to list short-term sublets, match with renters, and coordinate directly through in-platform messaging</w:t>
      </w:r>
    </w:p>
    <w:p w:rsidR="00000000" w:rsidDel="00000000" w:rsidP="00000000" w:rsidRDefault="00000000" w:rsidRPr="00000000" w14:paraId="0000001C">
      <w:pPr>
        <w:spacing w:after="0" w:before="40" w:lineRule="auto"/>
        <w:ind w:left="0" w:firstLine="0"/>
        <w:rPr>
          <w:i w:val="1"/>
          <w:sz w:val="20"/>
          <w:szCs w:val="20"/>
        </w:rPr>
      </w:pPr>
      <w:r w:rsidDel="00000000" w:rsidR="00000000" w:rsidRPr="00000000">
        <w:rPr>
          <w:rtl w:val="0"/>
        </w:rPr>
      </w:r>
    </w:p>
    <w:p w:rsidR="00000000" w:rsidDel="00000000" w:rsidP="00000000" w:rsidRDefault="00000000" w:rsidRPr="00000000" w14:paraId="0000001D">
      <w:pPr>
        <w:pBdr>
          <w:bottom w:color="000000" w:space="1" w:sz="6" w:val="single"/>
        </w:pBdr>
        <w:spacing w:after="40" w:before="40" w:lineRule="auto"/>
        <w:ind w:left="0" w:firstLine="0"/>
        <w:rPr>
          <w:b w:val="1"/>
          <w:sz w:val="22"/>
          <w:szCs w:val="22"/>
        </w:rPr>
      </w:pPr>
      <w:r w:rsidDel="00000000" w:rsidR="00000000" w:rsidRPr="00000000">
        <w:rPr>
          <w:b w:val="1"/>
          <w:sz w:val="22"/>
          <w:szCs w:val="22"/>
          <w:rtl w:val="0"/>
        </w:rPr>
        <w:t xml:space="preserve">TECHNICAL SKILLS</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before="40" w:lineRule="auto"/>
        <w:ind w:left="0" w:firstLine="0"/>
        <w:rPr>
          <w:sz w:val="20"/>
          <w:szCs w:val="20"/>
        </w:rPr>
      </w:pPr>
      <w:r w:rsidDel="00000000" w:rsidR="00000000" w:rsidRPr="00000000">
        <w:rPr>
          <w:b w:val="1"/>
          <w:sz w:val="20"/>
          <w:szCs w:val="20"/>
          <w:rtl w:val="0"/>
        </w:rPr>
        <w:t xml:space="preserve">Languages: </w:t>
      </w:r>
      <w:r w:rsidDel="00000000" w:rsidR="00000000" w:rsidRPr="00000000">
        <w:rPr>
          <w:sz w:val="20"/>
          <w:szCs w:val="20"/>
          <w:rtl w:val="0"/>
        </w:rPr>
        <w:t xml:space="preserve">TypeScript, JavaScript, Python, Java, C++, R, SQL</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before="40" w:lineRule="auto"/>
        <w:ind w:left="0" w:firstLine="0"/>
        <w:rPr>
          <w:sz w:val="20"/>
          <w:szCs w:val="20"/>
        </w:rPr>
      </w:pPr>
      <w:r w:rsidDel="00000000" w:rsidR="00000000" w:rsidRPr="00000000">
        <w:rPr>
          <w:b w:val="1"/>
          <w:sz w:val="20"/>
          <w:szCs w:val="20"/>
          <w:rtl w:val="0"/>
        </w:rPr>
        <w:t xml:space="preserve">Technologies: </w:t>
      </w:r>
      <w:r w:rsidDel="00000000" w:rsidR="00000000" w:rsidRPr="00000000">
        <w:rPr>
          <w:sz w:val="20"/>
          <w:szCs w:val="20"/>
          <w:rtl w:val="0"/>
        </w:rPr>
        <w:t xml:space="preserve">React, React Native, Node.js, Express, Vercel, Render, Git, Supabase, Postgres, MySQL, MongoDB, AWS Development Kit, Cursor, Claude Code, Scikit Learn, Tensorflow, Docker</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before="40" w:lineRule="auto"/>
        <w:ind w:left="0" w:firstLine="0"/>
        <w:rPr>
          <w:sz w:val="20"/>
          <w:szCs w:val="20"/>
        </w:rPr>
      </w:pPr>
      <w:r w:rsidDel="00000000" w:rsidR="00000000" w:rsidRPr="00000000">
        <w:rPr>
          <w:rtl w:val="0"/>
        </w:rPr>
      </w:r>
    </w:p>
    <w:p w:rsidR="00000000" w:rsidDel="00000000" w:rsidP="00000000" w:rsidRDefault="00000000" w:rsidRPr="00000000" w14:paraId="00000021">
      <w:pPr>
        <w:pBdr>
          <w:bottom w:color="000000" w:space="1" w:sz="6" w:val="single"/>
        </w:pBdr>
        <w:spacing w:after="40" w:before="40" w:lineRule="auto"/>
        <w:ind w:left="0" w:firstLine="0"/>
        <w:rPr>
          <w:b w:val="1"/>
          <w:sz w:val="22"/>
          <w:szCs w:val="22"/>
        </w:rPr>
      </w:pPr>
      <w:r w:rsidDel="00000000" w:rsidR="00000000" w:rsidRPr="00000000">
        <w:rPr>
          <w:b w:val="1"/>
          <w:sz w:val="22"/>
          <w:szCs w:val="22"/>
          <w:rtl w:val="0"/>
        </w:rPr>
        <w:t xml:space="preserve">INTERESTS</w:t>
      </w:r>
    </w:p>
    <w:p w:rsidR="00000000" w:rsidDel="00000000" w:rsidP="00000000" w:rsidRDefault="00000000" w:rsidRPr="00000000" w14:paraId="00000022">
      <w:pPr>
        <w:ind w:left="0" w:firstLine="0"/>
        <w:jc w:val="center"/>
        <w:rPr>
          <w:sz w:val="20"/>
          <w:szCs w:val="20"/>
        </w:rPr>
      </w:pPr>
      <w:r w:rsidDel="00000000" w:rsidR="00000000" w:rsidRPr="00000000">
        <w:rPr>
          <w:sz w:val="20"/>
          <w:szCs w:val="20"/>
          <w:rtl w:val="0"/>
        </w:rPr>
        <w:t xml:space="preserve">New York Mets | Michigan Sports | Pickleball | Settlers of Catan | Survivor</w:t>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360" w:top="360" w:left="648" w:right="64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160" w:lineRule="auto"/>
        <w:ind w:left="720" w:hanging="36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0.0" w:type="dxa"/>
        <w:left w:w="0.0" w:type="dxa"/>
        <w:bottom w:w="0.0" w:type="dxa"/>
        <w:right w:w="0.0" w:type="dxa"/>
      </w:tblCellMar>
    </w:tblPr>
  </w:style>
  <w:style w:type="paragraph" w:styleId="Default" w:customStyle="1">
    <w:name w:val="Default"/>
    <w:rsid w:val="006618DF"/>
    <w:pPr>
      <w:autoSpaceDE w:val="0"/>
      <w:autoSpaceDN w:val="0"/>
      <w:adjustRightInd w:val="0"/>
      <w:spacing w:after="0"/>
      <w:ind w:left="0" w:firstLine="0"/>
    </w:pPr>
    <w:rPr>
      <w:rFonts w:ascii="Garamond" w:cs="Garamond" w:hAnsi="Garamond"/>
      <w:color w:val="000000"/>
    </w:rPr>
  </w:style>
  <w:style w:type="paragraph" w:styleId="ListParagraph">
    <w:name w:val="List Paragraph"/>
    <w:basedOn w:val="Normal"/>
    <w:uiPriority w:val="34"/>
    <w:qFormat w:val="1"/>
    <w:rsid w:val="00602398"/>
    <w:pPr>
      <w:contextualSpacing w:val="1"/>
    </w:pPr>
  </w:style>
  <w:style w:type="character" w:styleId="CommentReference">
    <w:name w:val="annotation reference"/>
    <w:basedOn w:val="DefaultParagraphFont"/>
    <w:uiPriority w:val="99"/>
    <w:semiHidden w:val="1"/>
    <w:unhideWhenUsed w:val="1"/>
    <w:rsid w:val="00E704A0"/>
    <w:rPr>
      <w:sz w:val="16"/>
      <w:szCs w:val="16"/>
    </w:rPr>
  </w:style>
  <w:style w:type="paragraph" w:styleId="CommentText">
    <w:name w:val="annotation text"/>
    <w:basedOn w:val="Normal"/>
    <w:link w:val="CommentTextChar"/>
    <w:uiPriority w:val="99"/>
    <w:unhideWhenUsed w:val="1"/>
    <w:rsid w:val="00E704A0"/>
    <w:rPr>
      <w:sz w:val="20"/>
      <w:szCs w:val="20"/>
    </w:rPr>
  </w:style>
  <w:style w:type="character" w:styleId="CommentTextChar" w:customStyle="1">
    <w:name w:val="Comment Text Char"/>
    <w:basedOn w:val="DefaultParagraphFont"/>
    <w:link w:val="CommentText"/>
    <w:uiPriority w:val="99"/>
    <w:rsid w:val="00E704A0"/>
    <w:rPr>
      <w:sz w:val="20"/>
      <w:szCs w:val="20"/>
    </w:rPr>
  </w:style>
  <w:style w:type="paragraph" w:styleId="CommentSubject">
    <w:name w:val="annotation subject"/>
    <w:basedOn w:val="CommentText"/>
    <w:next w:val="CommentText"/>
    <w:link w:val="CommentSubjectChar"/>
    <w:uiPriority w:val="99"/>
    <w:semiHidden w:val="1"/>
    <w:unhideWhenUsed w:val="1"/>
    <w:rsid w:val="00E704A0"/>
    <w:rPr>
      <w:b w:val="1"/>
      <w:bCs w:val="1"/>
    </w:rPr>
  </w:style>
  <w:style w:type="character" w:styleId="CommentSubjectChar" w:customStyle="1">
    <w:name w:val="Comment Subject Char"/>
    <w:basedOn w:val="CommentTextChar"/>
    <w:link w:val="CommentSubject"/>
    <w:uiPriority w:val="99"/>
    <w:semiHidden w:val="1"/>
    <w:rsid w:val="00E704A0"/>
    <w:rPr>
      <w:b w:val="1"/>
      <w:bCs w:val="1"/>
      <w:sz w:val="20"/>
      <w:szCs w:val="20"/>
    </w:rPr>
  </w:style>
  <w:style w:type="paragraph" w:styleId="BalloonText">
    <w:name w:val="Balloon Text"/>
    <w:basedOn w:val="Normal"/>
    <w:link w:val="BalloonTextChar"/>
    <w:uiPriority w:val="99"/>
    <w:semiHidden w:val="1"/>
    <w:unhideWhenUsed w:val="1"/>
    <w:rsid w:val="00E704A0"/>
    <w:pPr>
      <w:spacing w:after="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704A0"/>
    <w:rPr>
      <w:rFonts w:ascii="Segoe UI" w:cs="Segoe UI" w:hAnsi="Segoe UI"/>
      <w:sz w:val="18"/>
      <w:szCs w:val="18"/>
    </w:rPr>
  </w:style>
  <w:style w:type="paragraph" w:styleId="NormalWeb">
    <w:name w:val="Normal (Web)"/>
    <w:basedOn w:val="Normal"/>
    <w:uiPriority w:val="99"/>
    <w:unhideWhenUsed w:val="1"/>
    <w:rsid w:val="00953206"/>
    <w:pPr>
      <w:spacing w:after="100" w:afterAutospacing="1" w:before="100" w:beforeAutospacing="1"/>
      <w:ind w:left="0" w:firstLine="0"/>
    </w:pPr>
  </w:style>
  <w:style w:type="character" w:styleId="xjsgrdq" w:customStyle="1">
    <w:name w:val="x_jsgrdq"/>
    <w:basedOn w:val="DefaultParagraphFont"/>
    <w:rsid w:val="0004126A"/>
  </w:style>
  <w:style w:type="numbering" w:styleId="CurrentList1" w:customStyle="1">
    <w:name w:val="Current List1"/>
    <w:uiPriority w:val="99"/>
    <w:rsid w:val="00E14286"/>
  </w:style>
  <w:style w:type="paragraph" w:styleId="Header">
    <w:name w:val="header"/>
    <w:basedOn w:val="Normal"/>
    <w:link w:val="HeaderChar"/>
    <w:uiPriority w:val="99"/>
    <w:unhideWhenUsed w:val="1"/>
    <w:rsid w:val="005C7153"/>
    <w:pPr>
      <w:tabs>
        <w:tab w:val="center" w:pos="4680"/>
        <w:tab w:val="right" w:pos="9360"/>
      </w:tabs>
      <w:spacing w:after="0"/>
    </w:pPr>
  </w:style>
  <w:style w:type="character" w:styleId="HeaderChar" w:customStyle="1">
    <w:name w:val="Header Char"/>
    <w:basedOn w:val="DefaultParagraphFont"/>
    <w:link w:val="Header"/>
    <w:uiPriority w:val="99"/>
    <w:rsid w:val="005C7153"/>
  </w:style>
  <w:style w:type="paragraph" w:styleId="Footer">
    <w:name w:val="footer"/>
    <w:basedOn w:val="Normal"/>
    <w:link w:val="FooterChar"/>
    <w:uiPriority w:val="99"/>
    <w:unhideWhenUsed w:val="1"/>
    <w:rsid w:val="005C7153"/>
    <w:pPr>
      <w:tabs>
        <w:tab w:val="center" w:pos="4680"/>
        <w:tab w:val="right" w:pos="9360"/>
      </w:tabs>
      <w:spacing w:after="0"/>
    </w:pPr>
  </w:style>
  <w:style w:type="character" w:styleId="FooterChar" w:customStyle="1">
    <w:name w:val="Footer Char"/>
    <w:basedOn w:val="DefaultParagraphFont"/>
    <w:link w:val="Footer"/>
    <w:uiPriority w:val="99"/>
    <w:rsid w:val="005C715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iryami@umich.edu" TargetMode="External"/><Relationship Id="rId8" Type="http://schemas.openxmlformats.org/officeDocument/2006/relationships/hyperlink" Target="http://michaeliryam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J+OBF15MQtXWKhqN9qv0rXlmwA==">CgMxLjA4AHIhMTUzR1lHZXFpeXVpSThwd19Ic1V2eUs5U0JqemRqRWQ5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2025-08-18T02:44:00Z</dcterms:created>
  <dc:creator>Samuel Iryami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0x010100718CBEF84C59894CA7C4AF934AA93D0A</vt:lpwstr>
  </property>
</Properties>
</file>