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120"/>
        <w:jc w:val="center"/>
      </w:pPr>
      <w:r>
        <w:rPr>
          <w:rFonts w:ascii="Arial" w:cs="Arial" w:eastAsia="Arial" w:hAnsi="Arial"/>
          <w:b/>
          <w:bCs/>
          <w:color w:val="1D9E75"/>
          <w:sz w:val="52"/>
          <w:szCs w:val="52"/>
        </w:rPr>
        <w:t xml:space="preserve">PROJET FORMAPRO</w:t>
      </w:r>
    </w:p>
    <w:p>
      <w:pPr>
        <w:spacing w:before="0" w:after="120"/>
        <w:jc w:val="center"/>
      </w:pPr>
      <w:r>
        <w:rPr>
          <w:rFonts w:ascii="Arial" w:cs="Arial" w:eastAsia="Arial" w:hAnsi="Arial"/>
          <w:i/>
          <w:iCs/>
          <w:color w:val="555555"/>
          <w:sz w:val="26"/>
          <w:szCs w:val="26"/>
        </w:rPr>
        <w:t xml:space="preserve">Guide complet pour comprendre et expliquer le projet</w:t>
      </w:r>
    </w:p>
    <w:p>
      <w:pPr>
        <w:spacing w:before="0" w:after="480"/>
        <w:jc w:val="center"/>
      </w:pPr>
      <w:r>
        <w:rPr>
          <w:rFonts w:ascii="Arial" w:cs="Arial" w:eastAsia="Arial" w:hAnsi="Arial"/>
          <w:color w:val="888888"/>
          <w:sz w:val="22"/>
          <w:szCs w:val="22"/>
        </w:rPr>
        <w:t xml:space="preserve">Redige par Michael Koffi — Partie P1</w:t>
      </w:r>
    </w:p>
    <w:p>
      <w:pPr>
        <w:pBdr>
          <w:bottom w:val="single" w:color="1D9E75" w:sz="4" w:space="1"/>
        </w:pBdr>
        <w:spacing w:before="160" w:after="160"/>
      </w:pPr>
    </w:p>
    <w:p>
      <w:r>
        <w:t xml:space="preserve"/>
      </w:r>
    </w:p>
    <w:p>
      <w:pPr>
        <w:pStyle w:val="Heading1"/>
        <w:spacing w:before="360" w:after="180"/>
      </w:pPr>
      <w:r>
        <w:rPr>
          <w:rFonts w:ascii="Arial" w:cs="Arial" w:eastAsia="Arial" w:hAnsi="Arial"/>
          <w:b/>
          <w:bCs/>
          <w:color w:val="1D9E75"/>
          <w:sz w:val="32"/>
          <w:szCs w:val="32"/>
        </w:rPr>
        <w:t xml:space="preserve">1. C'est quoi ce projet en langage simple ?</w:t>
      </w:r>
    </w:p>
    <w:p>
      <w:pPr>
        <w:spacing w:before="80" w:after="80"/>
      </w:pPr>
      <w:r>
        <w:rPr>
          <w:rFonts w:ascii="Arial" w:cs="Arial" w:eastAsia="Arial" w:hAnsi="Arial"/>
          <w:sz w:val="22"/>
          <w:szCs w:val="22"/>
        </w:rPr>
        <w:t xml:space="preserve">Imagine une entreprise qui a beaucoup d'employes. Ces employes veulent parfois suivre des formations (Java, Anglais, Python...). Avant, ils devaient tout faire sur papier : remplir un formulaire, attendre la reponse du responsable, aller chercher les sessions disponibles...</w:t>
      </w:r>
    </w:p>
    <w:p>
      <w:r>
        <w:t xml:space="preserve"/>
      </w:r>
    </w:p>
    <w:p>
      <w:pPr>
        <w:spacing w:before="80" w:after="80"/>
      </w:pPr>
      <w:r>
        <w:rPr>
          <w:rFonts w:ascii="Arial" w:cs="Arial" w:eastAsia="Arial" w:hAnsi="Arial"/>
          <w:sz w:val="22"/>
          <w:szCs w:val="22"/>
        </w:rPr>
        <w:t xml:space="preserve">Notre projet remplace tout ce papier par un site web. Desormais :</w:t>
      </w:r>
    </w:p>
    <w:p>
      <w:pPr>
        <w:pStyle w:val="ListParagraph"/>
        <w:numPr>
          <w:ilvl w:val="0"/>
          <w:numId w:val="2"/>
        </w:numPr>
        <w:spacing w:before="60" w:after="60"/>
      </w:pPr>
      <w:r>
        <w:rPr>
          <w:rFonts w:ascii="Arial" w:cs="Arial" w:eastAsia="Arial" w:hAnsi="Arial"/>
          <w:sz w:val="22"/>
          <w:szCs w:val="22"/>
        </w:rPr>
        <w:t xml:space="preserve">Un employe se connecte au site et fait sa demande de formation en 2 clics</w:t>
      </w:r>
    </w:p>
    <w:p>
      <w:pPr>
        <w:pStyle w:val="ListParagraph"/>
        <w:numPr>
          <w:ilvl w:val="0"/>
          <w:numId w:val="2"/>
        </w:numPr>
        <w:spacing w:before="60" w:after="60"/>
      </w:pPr>
      <w:r>
        <w:rPr>
          <w:rFonts w:ascii="Arial" w:cs="Arial" w:eastAsia="Arial" w:hAnsi="Arial"/>
          <w:sz w:val="22"/>
          <w:szCs w:val="22"/>
        </w:rPr>
        <w:t xml:space="preserve">Le responsable voit toutes les demandes et peut accepter ou refuser</w:t>
      </w:r>
    </w:p>
    <w:p>
      <w:pPr>
        <w:pStyle w:val="ListParagraph"/>
        <w:numPr>
          <w:ilvl w:val="0"/>
          <w:numId w:val="2"/>
        </w:numPr>
        <w:spacing w:before="60" w:after="60"/>
      </w:pPr>
      <w:r>
        <w:rPr>
          <w:rFonts w:ascii="Arial" w:cs="Arial" w:eastAsia="Arial" w:hAnsi="Arial"/>
          <w:sz w:val="22"/>
          <w:szCs w:val="22"/>
        </w:rPr>
        <w:t xml:space="preserve">L'employe voit le statut de sa demande en temps reel</w:t>
      </w:r>
    </w:p>
    <w:p>
      <w:pPr>
        <w:pStyle w:val="ListParagraph"/>
        <w:numPr>
          <w:ilvl w:val="0"/>
          <w:numId w:val="2"/>
        </w:numPr>
        <w:spacing w:before="60" w:after="60"/>
      </w:pPr>
      <w:r>
        <w:rPr>
          <w:rFonts w:ascii="Arial" w:cs="Arial" w:eastAsia="Arial" w:hAnsi="Arial"/>
          <w:sz w:val="22"/>
          <w:szCs w:val="22"/>
        </w:rPr>
        <w:t xml:space="preserve">A la fin, le responsable note la formation et uploade l'attestation</w:t>
      </w:r>
    </w:p>
    <w:p>
      <w:r>
        <w:t xml:space="preserve"/>
      </w:r>
    </w:p>
    <w:p>
      <w:pPr>
        <w:spacing w:before="80" w:after="80"/>
      </w:pPr>
      <w:r>
        <w:rPr>
          <w:rFonts w:ascii="Arial" w:cs="Arial" w:eastAsia="Arial" w:hAnsi="Arial"/>
          <w:i/>
          <w:iCs/>
          <w:color w:val="555555"/>
          <w:sz w:val="22"/>
          <w:szCs w:val="22"/>
        </w:rPr>
        <w:t xml:space="preserve">C'est exactement comme quand tu commandes quelque chose sur un site d'achat en ligne : tu passes ta commande, tu vois si elle est confirmee, et tu recois une notification.</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2. Les technologies utilisees : analogie simple</w:t>
      </w:r>
    </w:p>
    <w:p>
      <w:pPr>
        <w:spacing w:before="80" w:after="80"/>
      </w:pPr>
      <w:r>
        <w:rPr>
          <w:rFonts w:ascii="Arial" w:cs="Arial" w:eastAsia="Arial" w:hAnsi="Arial"/>
          <w:sz w:val="22"/>
          <w:szCs w:val="22"/>
        </w:rPr>
        <w:t xml:space="preserve">Pour construire une maison, tu as besoin de plusieurs corps de metier. Pour construire un site web, c'est pareil. Voici les 4 technologies qu'on a utilisees et leur role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Analogie</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HTML/CSS</w:t>
            </w:r>
          </w:p>
        </w:tc>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Ce que l'utilisateur voit</w:t>
            </w:r>
          </w:p>
        </w:tc>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Page login, couleurs</w:t>
            </w:r>
          </w:p>
        </w:tc>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La facade d'une maison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Spring Boot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cerveau de l'app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Verifier le mot de passe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concierge de la maison</w:t>
            </w:r>
          </w:p>
        </w:tc>
      </w:tr>
      <w:tr>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MariaDB</w:t>
            </w:r>
          </w:p>
        </w:tc>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Stockage des donnees</w:t>
            </w:r>
          </w:p>
        </w:tc>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Employes, demandes</w:t>
            </w:r>
          </w:p>
        </w:tc>
        <w:tc>
          <w:tcPr>
            <w:tcW w:type="dxa" w:w="234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Le classeur de la maison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Thymeleaf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 Java et 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Afficher nom d'Erica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facteur qui livre</w:t>
            </w:r>
          </w:p>
        </w:tc>
      </w:tr>
    </w:tbl>
    <w:p>
      <w:r>
        <w:t xml:space="preserve"/>
      </w:r>
    </w:p>
    <w:p>
      <w:pPr>
        <w:spacing w:before="80" w:after="80"/>
      </w:pPr>
      <w:r>
        <w:rPr>
          <w:rFonts w:ascii="Arial" w:cs="Arial" w:eastAsia="Arial" w:hAnsi="Arial"/>
          <w:b/>
          <w:bCs/>
          <w:sz w:val="22"/>
          <w:szCs w:val="22"/>
        </w:rPr>
        <w:t xml:space="preserve">En resume : HTML/CSS construit la facade visible, Java gere toute la logique invisible, MariaDB stocke les donnees, et Thymeleaf fait le lien entre Java et le HTML.</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3. Comment le projet est organise ? (Architecture)</w:t>
      </w:r>
    </w:p>
    <w:p>
      <w:pPr>
        <w:spacing w:before="80" w:after="80"/>
      </w:pPr>
      <w:r>
        <w:rPr>
          <w:rFonts w:ascii="Arial" w:cs="Arial" w:eastAsia="Arial" w:hAnsi="Arial"/>
          <w:sz w:val="22"/>
          <w:szCs w:val="22"/>
        </w:rPr>
        <w:t xml:space="preserve">Notre projet est divise en 3 couches. C'est ce qu'on appelle l'architecture MVC (Modele - Vue - Controleur). Voici comment ca fonctionne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180"/>
              <w:bottom w:type="dxa" w:w="120"/>
              <w:right w:type="dxa" w:w="180"/>
            </w:tcMar>
          </w:tcPr>
          <w:p>
            <w:pPr>
              <w:jc w:val="center"/>
            </w:pPr>
            <w:r>
              <w:rPr>
                <w:rFonts w:ascii="Arial" w:cs="Arial" w:eastAsia="Arial" w:hAnsi="Arial"/>
                <w:b/>
                <w:bCs/>
                <w:color w:val="185FA5"/>
                <w:sz w:val="22"/>
                <w:szCs w:val="22"/>
              </w:rPr>
              <w:t xml:space="preserve">NAVIGATEUR (Ce que l'utilisateur voit)</w:t>
            </w:r>
          </w:p>
          <w:p>
            <w:pPr>
              <w:jc w:val="center"/>
            </w:pPr>
            <w:r>
              <w:rPr>
                <w:rFonts w:ascii="Arial" w:cs="Arial" w:eastAsia="Arial" w:hAnsi="Arial"/>
                <w:color w:val="185FA5"/>
                <w:sz w:val="20"/>
                <w:szCs w:val="20"/>
              </w:rPr>
              <w:t xml:space="preserve">login.html | dashboard.html | style.css</w:t>
            </w:r>
          </w:p>
        </w:tc>
      </w:tr>
      <w:tr>
        <w:tc>
          <w:tcPr>
            <w:tcW w:type="dxa" w:w="9360"/>
            <w:tcBorders>
              <w:top w:val="none" w:color="FFFFFF" w:sz="0"/>
              <w:left w:val="none" w:color="FFFFFF" w:sz="0"/>
              <w:bottom w:val="none" w:color="FFFFFF" w:sz="0"/>
              <w:right w:val="none" w:color="FFFFFF" w:sz="0"/>
            </w:tcBorders>
            <w:tcMar>
              <w:top w:type="dxa" w:w="60"/>
              <w:left w:type="dxa" w:w="180"/>
              <w:bottom w:type="dxa" w:w="60"/>
              <w:right w:type="dxa" w:w="180"/>
            </w:tcMar>
          </w:tcPr>
          <w:p>
            <w:pPr>
              <w:jc w:val="center"/>
            </w:pPr>
            <w:r>
              <w:rPr>
                <w:rFonts w:ascii="Arial" w:cs="Arial" w:eastAsia="Arial" w:hAnsi="Arial"/>
                <w:color w:val="888888"/>
                <w:sz w:val="28"/>
                <w:szCs w:val="28"/>
              </w:rPr>
              <w:t xml:space="preserve">↕  Java recoit les clics et repond avec les donnees  ↕</w:t>
            </w:r>
          </w:p>
        </w:tc>
      </w:tr>
      <w:tr>
        <w:tc>
          <w:tcPr>
            <w:tcW w:type="dxa" w:w="9360"/>
            <w:tcBorders>
              <w:top w:val="none" w:color="FFFFFF" w:sz="0"/>
              <w:left w:val="none" w:color="FFFFFF" w:sz="0"/>
              <w:bottom w:val="none" w:color="FFFFFF" w:sz="0"/>
              <w:right w:val="none" w:color="FFFFFF" w:sz="0"/>
            </w:tcBorders>
            <w:shd w:fill="FAEEDA" w:val="clear"/>
            <w:tcMar>
              <w:top w:type="dxa" w:w="120"/>
              <w:left w:type="dxa" w:w="180"/>
              <w:bottom w:type="dxa" w:w="120"/>
              <w:right w:type="dxa" w:w="180"/>
            </w:tcMar>
          </w:tcPr>
          <w:p>
            <w:pPr>
              <w:jc w:val="center"/>
            </w:pPr>
            <w:r>
              <w:rPr>
                <w:rFonts w:ascii="Arial" w:cs="Arial" w:eastAsia="Arial" w:hAnsi="Arial"/>
                <w:b/>
                <w:bCs/>
                <w:color w:val="633806"/>
                <w:sz w:val="22"/>
                <w:szCs w:val="22"/>
              </w:rPr>
              <w:t xml:space="preserve">JAVA SPRING BOOT (Le cerveau)</w:t>
            </w:r>
          </w:p>
          <w:p>
            <w:pPr>
              <w:jc w:val="center"/>
            </w:pPr>
            <w:r>
              <w:rPr>
                <w:rFonts w:ascii="Arial" w:cs="Arial" w:eastAsia="Arial" w:hAnsi="Arial"/>
                <w:color w:val="633806"/>
                <w:sz w:val="20"/>
                <w:szCs w:val="20"/>
              </w:rPr>
              <w:t xml:space="preserve">LoginController | DashboardController | Employe | Demande</w:t>
            </w:r>
          </w:p>
        </w:tc>
      </w:tr>
      <w:tr>
        <w:tc>
          <w:tcPr>
            <w:tcW w:type="dxa" w:w="9360"/>
            <w:tcBorders>
              <w:top w:val="none" w:color="FFFFFF" w:sz="0"/>
              <w:left w:val="none" w:color="FFFFFF" w:sz="0"/>
              <w:bottom w:val="none" w:color="FFFFFF" w:sz="0"/>
              <w:right w:val="none" w:color="FFFFFF" w:sz="0"/>
            </w:tcBorders>
            <w:tcMar>
              <w:top w:type="dxa" w:w="60"/>
              <w:left w:type="dxa" w:w="180"/>
              <w:bottom w:type="dxa" w:w="60"/>
              <w:right w:type="dxa" w:w="180"/>
            </w:tcMar>
          </w:tcPr>
          <w:p>
            <w:pPr>
              <w:jc w:val="center"/>
            </w:pPr>
            <w:r>
              <w:rPr>
                <w:rFonts w:ascii="Arial" w:cs="Arial" w:eastAsia="Arial" w:hAnsi="Arial"/>
                <w:color w:val="888888"/>
                <w:sz w:val="28"/>
                <w:szCs w:val="28"/>
              </w:rPr>
              <w:t xml:space="preserve">↕  Java interroge la base et recoit les resultats  ↕</w:t>
            </w:r>
          </w:p>
        </w:tc>
      </w:tr>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jc w:val="center"/>
            </w:pPr>
            <w:r>
              <w:rPr>
                <w:rFonts w:ascii="Arial" w:cs="Arial" w:eastAsia="Arial" w:hAnsi="Arial"/>
                <w:b/>
                <w:bCs/>
                <w:color w:val="0F6E56"/>
                <w:sz w:val="22"/>
                <w:szCs w:val="22"/>
              </w:rPr>
              <w:t xml:space="preserve">MARIADB (Le stockage)</w:t>
            </w:r>
          </w:p>
          <w:p>
            <w:pPr>
              <w:jc w:val="center"/>
            </w:pPr>
            <w:r>
              <w:rPr>
                <w:rFonts w:ascii="Arial" w:cs="Arial" w:eastAsia="Arial" w:hAnsi="Arial"/>
                <w:color w:val="0F6E56"/>
                <w:sz w:val="20"/>
                <w:szCs w:val="20"/>
              </w:rPr>
              <w:t xml:space="preserve">employes | formations | demandes | sessions | evaluations</w:t>
            </w:r>
          </w:p>
        </w:tc>
      </w:tr>
    </w:tbl>
    <w:p>
      <w:r>
        <w:t xml:space="preserve"/>
      </w:r>
    </w:p>
    <w:p>
      <w:pPr>
        <w:spacing w:before="80" w:after="80"/>
      </w:pPr>
      <w:r>
        <w:rPr>
          <w:rFonts w:ascii="Arial" w:cs="Arial" w:eastAsia="Arial" w:hAnsi="Arial"/>
          <w:i/>
          <w:iCs/>
          <w:color w:val="555555"/>
          <w:sz w:val="22"/>
          <w:szCs w:val="22"/>
        </w:rPr>
        <w:t xml:space="preserve">Ces 3 couches ne se melangent jamais. Chacune a son role precis. C'est pour ca que le projet est facile a maintenir et a modifier.</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4. La base de donnees : comment les donnees sont organisees ?</w:t>
      </w:r>
    </w:p>
    <w:p>
      <w:pPr>
        <w:spacing w:before="80" w:after="80"/>
      </w:pPr>
      <w:r>
        <w:rPr>
          <w:rFonts w:ascii="Arial" w:cs="Arial" w:eastAsia="Arial" w:hAnsi="Arial"/>
          <w:sz w:val="22"/>
          <w:szCs w:val="22"/>
        </w:rPr>
        <w:t xml:space="preserve">La base de donnees s'appelle formation_db. Elle contient 5 tables. Une table c'est comme un tableau Excel : des lignes et des colonnes.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Colonnes principales</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Donnees stockees</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employes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nom, email, mot_de_passe, role</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Erica, Fabrice, Michael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titre, description, duree_jours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Anglais, Python</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demandes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employe_id, formation_id, statut</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EN_ATTENTE, ACCEPTEE, REFUSEE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formation_id, date_debut, date_fin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01/06 - 05/06/2025</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evaluations</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demande_id, note, commentaire</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0"/>
                <w:szCs w:val="20"/>
              </w:rPr>
              <w:t xml:space="preserve">Notes 1 a 5 etoiles</w:t>
            </w:r>
          </w:p>
        </w:tc>
      </w:tr>
    </w:tbl>
    <w:p>
      <w:r>
        <w:t xml:space="preserve"/>
      </w:r>
    </w:p>
    <w:p>
      <w:pPr>
        <w:spacing w:before="80" w:after="80"/>
      </w:pPr>
      <w:r>
        <w:rPr>
          <w:rFonts w:ascii="Arial" w:cs="Arial" w:eastAsia="Arial" w:hAnsi="Arial"/>
          <w:i/>
          <w:iCs/>
          <w:color w:val="555555"/>
          <w:sz w:val="22"/>
          <w:szCs w:val="22"/>
        </w:rPr>
        <w:t xml:space="preserve">Les tables sont liees entre elles. Par exemple, une demande appartient a un employe ET a une formation. On appelle ca une cle etrangere (foreign key) — c'est comme dire : cette demande concerne 'l'employe numero 1' et 'la formation numero 2'.</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5. Ce qui se passe quand Erica se connecte</w:t>
      </w:r>
    </w:p>
    <w:p>
      <w:pPr>
        <w:spacing w:before="80" w:after="80"/>
      </w:pPr>
      <w:r>
        <w:rPr>
          <w:rFonts w:ascii="Arial" w:cs="Arial" w:eastAsia="Arial" w:hAnsi="Arial"/>
          <w:sz w:val="22"/>
          <w:szCs w:val="22"/>
        </w:rPr>
        <w:t xml:space="preserve">Voici le chemin complet d'une connexion, etape par etape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b/>
                <w:bCs/>
                <w:color w:val="185FA5"/>
                <w:sz w:val="22"/>
                <w:szCs w:val="22"/>
              </w:rPr>
              <w:t xml:space="preserve">Etape 1 — Erica tape son email et mot de passe dans le navigateur</w:t>
            </w:r>
          </w:p>
          <w:p>
            <w:r>
              <w:rPr>
                <w:rFonts w:ascii="Arial" w:cs="Arial" w:eastAsia="Arial" w:hAnsi="Arial"/>
                <w:color w:val="185FA5"/>
                <w:sz w:val="20"/>
                <w:szCs w:val="20"/>
              </w:rPr>
              <w:t xml:space="preserve">Le fichier login.html envoie ces informations a Java via le formulaire HTML</w:t>
            </w:r>
          </w:p>
        </w:tc>
      </w:tr>
      <w:tr>
        <w:tc>
          <w:tcPr>
            <w:tcW w:type="dxa" w:w="9360"/>
            <w:tcBorders>
              <w:top w:val="none" w:color="FFFFFF" w:sz="0"/>
              <w:left w:val="none" w:color="FFFFFF" w:sz="0"/>
              <w:bottom w:val="none" w:color="FFFFFF" w:sz="0"/>
              <w:right w:val="none" w:color="FFFFFF" w:sz="0"/>
            </w:tcBorders>
            <w:tcMar>
              <w:top w:type="dxa" w:w="60"/>
              <w:left w:type="dxa" w:w="180"/>
              <w:bottom w:type="dxa" w:w="60"/>
              <w:right w:type="dxa" w:w="180"/>
            </w:tcMar>
          </w:tcPr>
          <w:p>
            <w:pPr>
              <w:jc w:val="center"/>
            </w:pPr>
            <w:r>
              <w:rPr>
                <w:rFonts w:ascii="Arial" w:cs="Arial" w:eastAsia="Arial" w:hAnsi="Arial"/>
                <w:color w:val="888888"/>
                <w:sz w:val="28"/>
                <w:szCs w:val="28"/>
              </w:rPr>
              <w:t xml:space="preserve">↓</w:t>
            </w:r>
          </w:p>
        </w:tc>
      </w:tr>
      <w:tr>
        <w:tc>
          <w:tcPr>
            <w:tcW w:type="dxa" w:w="936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r>
              <w:rPr>
                <w:rFonts w:ascii="Arial" w:cs="Arial" w:eastAsia="Arial" w:hAnsi="Arial"/>
                <w:b/>
                <w:bCs/>
                <w:color w:val="633806"/>
                <w:sz w:val="22"/>
                <w:szCs w:val="22"/>
              </w:rPr>
              <w:t xml:space="preserve">Etape 2 — Java recoit l'email et le mot de passe</w:t>
            </w:r>
          </w:p>
          <w:p>
            <w:r>
              <w:rPr>
                <w:rFonts w:ascii="Arial" w:cs="Arial" w:eastAsia="Arial" w:hAnsi="Arial"/>
                <w:color w:val="633806"/>
                <w:sz w:val="20"/>
                <w:szCs w:val="20"/>
              </w:rPr>
              <w:t xml:space="preserve">Le LoginController.java interroge la base : 'Est-ce qu'il existe un employe avec cet email ET ce mot de passe ?'</w:t>
            </w:r>
          </w:p>
        </w:tc>
      </w:tr>
      <w:tr>
        <w:tc>
          <w:tcPr>
            <w:tcW w:type="dxa" w:w="9360"/>
            <w:tcBorders>
              <w:top w:val="none" w:color="FFFFFF" w:sz="0"/>
              <w:left w:val="none" w:color="FFFFFF" w:sz="0"/>
              <w:bottom w:val="none" w:color="FFFFFF" w:sz="0"/>
              <w:right w:val="none" w:color="FFFFFF" w:sz="0"/>
            </w:tcBorders>
            <w:tcMar>
              <w:top w:type="dxa" w:w="60"/>
              <w:left w:type="dxa" w:w="180"/>
              <w:bottom w:type="dxa" w:w="60"/>
              <w:right w:type="dxa" w:w="180"/>
            </w:tcMar>
          </w:tcPr>
          <w:p>
            <w:pPr>
              <w:jc w:val="center"/>
            </w:pPr>
            <w:r>
              <w:rPr>
                <w:rFonts w:ascii="Arial" w:cs="Arial" w:eastAsia="Arial" w:hAnsi="Arial"/>
                <w:color w:val="888888"/>
                <w:sz w:val="28"/>
                <w:szCs w:val="28"/>
              </w:rPr>
              <w:t xml:space="preserve">↓</w:t>
            </w:r>
          </w:p>
        </w:tc>
      </w:tr>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r>
              <w:rPr>
                <w:rFonts w:ascii="Arial" w:cs="Arial" w:eastAsia="Arial" w:hAnsi="Arial"/>
                <w:b/>
                <w:bCs/>
                <w:color w:val="0F6E56"/>
                <w:sz w:val="22"/>
                <w:szCs w:val="22"/>
              </w:rPr>
              <w:t xml:space="preserve">Etape 3 — MariaDB repond</w:t>
            </w:r>
          </w:p>
          <w:p>
            <w:r>
              <w:rPr>
                <w:rFonts w:ascii="Arial" w:cs="Arial" w:eastAsia="Arial" w:hAnsi="Arial"/>
                <w:color w:val="0F6E56"/>
                <w:sz w:val="20"/>
                <w:szCs w:val="20"/>
              </w:rPr>
              <w:t xml:space="preserve">La base repond : 'Oui, c'est Erica Toure, role = EMPLOYE'. Java garde cette info en memoire (session).</w:t>
            </w:r>
          </w:p>
        </w:tc>
      </w:tr>
      <w:tr>
        <w:tc>
          <w:tcPr>
            <w:tcW w:type="dxa" w:w="9360"/>
            <w:tcBorders>
              <w:top w:val="none" w:color="FFFFFF" w:sz="0"/>
              <w:left w:val="none" w:color="FFFFFF" w:sz="0"/>
              <w:bottom w:val="none" w:color="FFFFFF" w:sz="0"/>
              <w:right w:val="none" w:color="FFFFFF" w:sz="0"/>
            </w:tcBorders>
            <w:tcMar>
              <w:top w:type="dxa" w:w="60"/>
              <w:left w:type="dxa" w:w="180"/>
              <w:bottom w:type="dxa" w:w="60"/>
              <w:right w:type="dxa" w:w="180"/>
            </w:tcMar>
          </w:tcPr>
          <w:p>
            <w:pPr>
              <w:jc w:val="center"/>
            </w:pPr>
            <w:r>
              <w:rPr>
                <w:rFonts w:ascii="Arial" w:cs="Arial" w:eastAsia="Arial" w:hAnsi="Arial"/>
                <w:color w:val="888888"/>
                <w:sz w:val="28"/>
                <w:szCs w:val="28"/>
              </w:rPr>
              <w:t xml:space="preserve">↓</w:t>
            </w:r>
          </w:p>
        </w:tc>
      </w:tr>
      <w:tr>
        <w:tc>
          <w:tcPr>
            <w:tcW w:type="dxa" w:w="936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r>
              <w:rPr>
                <w:rFonts w:ascii="Arial" w:cs="Arial" w:eastAsia="Arial" w:hAnsi="Arial"/>
                <w:b/>
                <w:bCs/>
                <w:color w:val="633806"/>
                <w:sz w:val="22"/>
                <w:szCs w:val="22"/>
              </w:rPr>
              <w:t xml:space="preserve">Etape 4 — Java prepare le dashboard</w:t>
            </w:r>
          </w:p>
          <w:p>
            <w:r>
              <w:rPr>
                <w:rFonts w:ascii="Arial" w:cs="Arial" w:eastAsia="Arial" w:hAnsi="Arial"/>
                <w:color w:val="633806"/>
                <w:sz w:val="20"/>
                <w:szCs w:val="20"/>
              </w:rPr>
              <w:t xml:space="preserve">DashboardController.java recupere les 2 demandes d'Erica, calcule : 1 acceptee, 1 en attente, et envoie tout au HTML.</w:t>
            </w:r>
          </w:p>
        </w:tc>
      </w:tr>
      <w:tr>
        <w:tc>
          <w:tcPr>
            <w:tcW w:type="dxa" w:w="9360"/>
            <w:tcBorders>
              <w:top w:val="none" w:color="FFFFFF" w:sz="0"/>
              <w:left w:val="none" w:color="FFFFFF" w:sz="0"/>
              <w:bottom w:val="none" w:color="FFFFFF" w:sz="0"/>
              <w:right w:val="none" w:color="FFFFFF" w:sz="0"/>
            </w:tcBorders>
            <w:tcMar>
              <w:top w:type="dxa" w:w="60"/>
              <w:left w:type="dxa" w:w="180"/>
              <w:bottom w:type="dxa" w:w="60"/>
              <w:right w:type="dxa" w:w="180"/>
            </w:tcMar>
          </w:tcPr>
          <w:p>
            <w:pPr>
              <w:jc w:val="center"/>
            </w:pPr>
            <w:r>
              <w:rPr>
                <w:rFonts w:ascii="Arial" w:cs="Arial" w:eastAsia="Arial" w:hAnsi="Arial"/>
                <w:color w:val="888888"/>
                <w:sz w:val="28"/>
                <w:szCs w:val="28"/>
              </w:rPr>
              <w:t xml:space="preserve">↓</w:t>
            </w:r>
          </w:p>
        </w:tc>
      </w:tr>
      <w:tr>
        <w:tc>
          <w:tcPr>
            <w:tcW w:type="dxa" w:w="9360"/>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b/>
                <w:bCs/>
                <w:color w:val="185FA5"/>
                <w:sz w:val="22"/>
                <w:szCs w:val="22"/>
              </w:rPr>
              <w:t xml:space="preserve">Etape 5 — Le navigateur affiche le dashboard</w:t>
            </w:r>
          </w:p>
          <w:p>
            <w:r>
              <w:rPr>
                <w:rFonts w:ascii="Arial" w:cs="Arial" w:eastAsia="Arial" w:hAnsi="Arial"/>
                <w:color w:val="185FA5"/>
                <w:sz w:val="20"/>
                <w:szCs w:val="20"/>
              </w:rPr>
              <w:t xml:space="preserve">Erica voit : 'Bonjour Erica Toure — 2 demandes — 1 acceptee — 1 en attente'</w:t>
            </w:r>
          </w:p>
        </w:tc>
      </w:tr>
    </w:tbl>
    <w:p>
      <w:pPr>
        <w:pBdr>
          <w:bottom w:val="single" w:color="1D9E75" w:sz="4" w:space="1"/>
        </w:pBdr>
        <w:spacing w:before="160" w:after="160"/>
      </w:pPr>
    </w:p>
    <w:p>
      <w:r>
        <w:br w:type="page"/>
      </w:r>
    </w:p>
    <w:p>
      <w:pPr>
        <w:pStyle w:val="Heading1"/>
        <w:spacing w:before="360" w:after="180"/>
      </w:pPr>
      <w:r>
        <w:rPr>
          <w:rFonts w:ascii="Arial" w:cs="Arial" w:eastAsia="Arial" w:hAnsi="Arial"/>
          <w:b/>
          <w:bCs/>
          <w:color w:val="1D9E75"/>
          <w:sz w:val="32"/>
          <w:szCs w:val="32"/>
        </w:rPr>
        <w:t xml:space="preserve">6. Les fichiers Java que tu as crees</w:t>
      </w:r>
    </w:p>
    <w:p>
      <w:pPr>
        <w:spacing w:before="80" w:after="80"/>
      </w:pPr>
      <w:r>
        <w:rPr>
          <w:rFonts w:ascii="Arial" w:cs="Arial" w:eastAsia="Arial" w:hAnsi="Arial"/>
          <w:sz w:val="22"/>
          <w:szCs w:val="22"/>
        </w:rPr>
        <w:t xml:space="preserve">Voici le role de chaque fichier Java dans le projet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338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Java</w:t>
            </w:r>
          </w:p>
        </w:tc>
        <w:tc>
          <w:tcPr>
            <w:tcW w:type="dxa" w:w="3120"/>
            <w:tcBorders>
              <w:top w:val="single" w:color="CCCCCC" w:sz="1"/>
              <w:left w:val="single" w:color="CCCCCC" w:sz="1"/>
              <w:bottom w:val="single" w:color="CCCCCC" w:sz="1"/>
              <w:right w:val="single" w:color="CCCCCC" w:sz="1"/>
            </w:tcBorders>
            <w:shd w:fill="6338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6338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Employe.java</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Model</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Represente la table employes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Formation.java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Represente la table formations</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Demande.java</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Model</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Represente la table demandes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EmployeRepository.java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Cherche les employes en BD</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DemandeRepository.java</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Repository</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Cherche les demandes en BD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LoginController.java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Gere la connexion</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DashboardController.java</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Gere le dashboard</w:t>
            </w:r>
          </w:p>
        </w:tc>
      </w:tr>
    </w:tbl>
    <w:p>
      <w:r>
        <w:t xml:space="preserve"/>
      </w:r>
    </w:p>
    <w:p>
      <w:pPr>
        <w:spacing w:before="180" w:after="80"/>
      </w:pPr>
      <w:r>
        <w:rPr>
          <w:rFonts w:ascii="Arial" w:cs="Arial" w:eastAsia="Arial" w:hAnsi="Arial"/>
          <w:b/>
          <w:bCs/>
          <w:color w:val="333333"/>
          <w:sz w:val="24"/>
          <w:szCs w:val="24"/>
        </w:rPr>
        <w:t xml:space="preserve">Comprendre les 3 types de fichiers Java</w:t>
      </w:r>
    </w:p>
    <w:p>
      <w:pPr>
        <w:spacing w:before="80" w:after="80"/>
      </w:pPr>
      <w:r>
        <w:rPr>
          <w:rFonts w:ascii="Arial" w:cs="Arial" w:eastAsia="Arial" w:hAnsi="Arial"/>
          <w:b/>
          <w:bCs/>
          <w:sz w:val="22"/>
          <w:szCs w:val="22"/>
        </w:rPr>
        <w:t xml:space="preserve">Model = la representation d'une table en Java. Chaque colonne de la table devient une variable Java.</w:t>
      </w:r>
    </w:p>
    <w:p>
      <w:pPr>
        <w:spacing w:before="80" w:after="80"/>
      </w:pPr>
      <w:r>
        <w:rPr>
          <w:rFonts w:ascii="Arial" w:cs="Arial" w:eastAsia="Arial" w:hAnsi="Arial"/>
          <w:sz w:val="22"/>
          <w:szCs w:val="22"/>
        </w:rPr>
        <w:t xml:space="preserve">Exemple : la table 'employes' a une colonne 'nom', donc la classe Employe.java a une variable 'String nom'.</w:t>
      </w:r>
    </w:p>
    <w:p>
      <w:r>
        <w:t xml:space="preserve"/>
      </w:r>
    </w:p>
    <w:p>
      <w:pPr>
        <w:spacing w:before="80" w:after="80"/>
      </w:pPr>
      <w:r>
        <w:rPr>
          <w:rFonts w:ascii="Arial" w:cs="Arial" w:eastAsia="Arial" w:hAnsi="Arial"/>
          <w:b/>
          <w:bCs/>
          <w:sz w:val="22"/>
          <w:szCs w:val="22"/>
        </w:rPr>
        <w:t xml:space="preserve">Repository = le traducteur entre Java et la base de donnees.</w:t>
      </w:r>
    </w:p>
    <w:p>
      <w:pPr>
        <w:spacing w:before="80" w:after="80"/>
      </w:pPr>
      <w:r>
        <w:rPr>
          <w:rFonts w:ascii="Arial" w:cs="Arial" w:eastAsia="Arial" w:hAnsi="Arial"/>
          <w:sz w:val="22"/>
          <w:szCs w:val="22"/>
        </w:rPr>
        <w:t xml:space="preserve">Exemple : findByEmailAndMotDePasse() traduit en SQL : SELECT * FROM employes WHERE email=? AND mot_de_passe=?</w:t>
      </w:r>
    </w:p>
    <w:p>
      <w:r>
        <w:t xml:space="preserve"/>
      </w:r>
    </w:p>
    <w:p>
      <w:pPr>
        <w:spacing w:before="80" w:after="80"/>
      </w:pPr>
      <w:r>
        <w:rPr>
          <w:rFonts w:ascii="Arial" w:cs="Arial" w:eastAsia="Arial" w:hAnsi="Arial"/>
          <w:b/>
          <w:bCs/>
          <w:sz w:val="22"/>
          <w:szCs w:val="22"/>
        </w:rPr>
        <w:t xml:space="preserve">Controller = celui qui recoit les clics de l'utilisateur et decide quoi faire.</w:t>
      </w:r>
    </w:p>
    <w:p>
      <w:pPr>
        <w:spacing w:before="80" w:after="80"/>
      </w:pPr>
      <w:r>
        <w:rPr>
          <w:rFonts w:ascii="Arial" w:cs="Arial" w:eastAsia="Arial" w:hAnsi="Arial"/>
          <w:sz w:val="22"/>
          <w:szCs w:val="22"/>
        </w:rPr>
        <w:t xml:space="preserve">Exemple : quand tu cliques 'Se connecter', c'est le LoginController qui decide si tu vas au dashboard ou si tu vois une erreur.</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7. La repartition du travail en groupe</w:t>
      </w:r>
    </w:p>
    <w:p>
      <w:pPr>
        <w:spacing w:before="80" w:after="80"/>
      </w:pPr>
      <w:r>
        <w:rPr>
          <w:rFonts w:ascii="Arial" w:cs="Arial" w:eastAsia="Arial" w:hAnsi="Arial"/>
          <w:sz w:val="22"/>
          <w:szCs w:val="22"/>
        </w:rPr>
        <w:t xml:space="preserve">Le projet est divise en 3 parties, une par personne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Personne</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Partie</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Pages</w:t>
            </w:r>
          </w:p>
        </w:tc>
        <w:tc>
          <w:tcPr>
            <w:tcW w:type="dxa" w:w="2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P1 — Michael</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sz w:val="20"/>
                <w:szCs w:val="20"/>
              </w:rPr>
              <w:t xml:space="preserve">Auth + Dashboard employe</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sz w:val="20"/>
                <w:szCs w:val="20"/>
              </w:rPr>
              <w:t xml:space="preserve">login.html, dashboard.html</w:t>
            </w:r>
          </w:p>
        </w:tc>
        <w:tc>
          <w:tcPr>
            <w:tcW w:type="dxa" w:w="2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TERMINE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20"/>
                <w:szCs w:val="20"/>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Catalogue + Demande +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catalogue.html, demande.html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A7517"/>
                <w:sz w:val="20"/>
                <w:szCs w:val="20"/>
              </w:rPr>
              <w:t xml:space="preserve">En cours</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993C1D"/>
                <w:sz w:val="20"/>
                <w:szCs w:val="20"/>
              </w:rPr>
              <w:t xml:space="preserve">P3</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Responsable + Evaluation</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dashboard_resp.html, eval.html</w:t>
            </w:r>
          </w:p>
        </w:tc>
        <w:tc>
          <w:tcPr>
            <w:tcW w:type="dxa" w:w="2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BA7517"/>
                <w:sz w:val="20"/>
                <w:szCs w:val="20"/>
              </w:rPr>
              <w:t xml:space="preserve">En cours</w:t>
            </w:r>
          </w:p>
        </w:tc>
      </w:tr>
    </w:tbl>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8. Comment expliquer ce projet a un profane ?</w:t>
      </w:r>
    </w:p>
    <w:p>
      <w:pPr>
        <w:spacing w:before="80" w:after="80"/>
      </w:pPr>
      <w:r>
        <w:rPr>
          <w:rFonts w:ascii="Arial" w:cs="Arial" w:eastAsia="Arial" w:hAnsi="Arial"/>
          <w:sz w:val="22"/>
          <w:szCs w:val="22"/>
        </w:rPr>
        <w:t xml:space="preserve">Voici comment expliquer simplement a quelqu'un qui ne connait rien au developpement web :</w:t>
      </w:r>
    </w:p>
    <w:p>
      <w:r>
        <w:t xml:space="preserve"/>
      </w:r>
    </w:p>
    <w:p>
      <w:pPr>
        <w:spacing w:before="180" w:after="80"/>
      </w:pPr>
      <w:r>
        <w:rPr>
          <w:rFonts w:ascii="Arial" w:cs="Arial" w:eastAsia="Arial" w:hAnsi="Arial"/>
          <w:b/>
          <w:bCs/>
          <w:color w:val="333333"/>
          <w:sz w:val="24"/>
          <w:szCs w:val="24"/>
        </w:rPr>
        <w:t xml:space="preserve">Version ultra-simple (30 secondes)</w:t>
      </w:r>
    </w:p>
    <w:p>
      <w:pPr>
        <w:pBdr>
          <w:left w:val="single" w:color="1D9E75" w:sz="12" w:space="10"/>
        </w:pBdr>
        <w:shd w:fill="E1F5EE" w:val="clear"/>
        <w:spacing w:before="120" w:after="120"/>
        <w:ind w:left="360"/>
      </w:pPr>
      <w:r>
        <w:rPr>
          <w:rFonts w:ascii="Arial" w:cs="Arial" w:eastAsia="Arial" w:hAnsi="Arial"/>
          <w:i/>
          <w:iCs/>
          <w:color w:val="0F6E56"/>
          <w:sz w:val="22"/>
          <w:szCs w:val="22"/>
        </w:rPr>
        <w:t xml:space="preserve">Nous avons cree un site web pour gerer les formations des employes d'une entreprise. Un employe se connecte, fait une demande de formation, et le responsable peut l'accepter ou la refuser. Tout est automatise, plus besoin de papier.</w:t>
      </w:r>
    </w:p>
    <w:p>
      <w:r>
        <w:t xml:space="preserve"/>
      </w:r>
    </w:p>
    <w:p>
      <w:pPr>
        <w:spacing w:before="180" w:after="80"/>
      </w:pPr>
      <w:r>
        <w:rPr>
          <w:rFonts w:ascii="Arial" w:cs="Arial" w:eastAsia="Arial" w:hAnsi="Arial"/>
          <w:b/>
          <w:bCs/>
          <w:color w:val="333333"/>
          <w:sz w:val="24"/>
          <w:szCs w:val="24"/>
        </w:rPr>
        <w:t xml:space="preserve">Version technique (2 minutes)</w:t>
      </w:r>
    </w:p>
    <w:p>
      <w:pPr>
        <w:pStyle w:val="ListParagraph"/>
        <w:numPr>
          <w:ilvl w:val="0"/>
          <w:numId w:val="2"/>
        </w:numPr>
        <w:spacing w:before="60" w:after="60"/>
      </w:pPr>
      <w:r>
        <w:rPr>
          <w:rFonts w:ascii="Arial" w:cs="Arial" w:eastAsia="Arial" w:hAnsi="Arial"/>
          <w:sz w:val="22"/>
          <w:szCs w:val="22"/>
        </w:rPr>
        <w:t xml:space="preserve">Le site est construit avec Java Spring Boot pour la logique</w:t>
      </w:r>
    </w:p>
    <w:p>
      <w:pPr>
        <w:pStyle w:val="ListParagraph"/>
        <w:numPr>
          <w:ilvl w:val="0"/>
          <w:numId w:val="2"/>
        </w:numPr>
        <w:spacing w:before="60" w:after="60"/>
      </w:pPr>
      <w:r>
        <w:rPr>
          <w:rFonts w:ascii="Arial" w:cs="Arial" w:eastAsia="Arial" w:hAnsi="Arial"/>
          <w:sz w:val="22"/>
          <w:szCs w:val="22"/>
        </w:rPr>
        <w:t xml:space="preserve">Les pages visuelles sont en HTML et CSS</w:t>
      </w:r>
    </w:p>
    <w:p>
      <w:pPr>
        <w:pStyle w:val="ListParagraph"/>
        <w:numPr>
          <w:ilvl w:val="0"/>
          <w:numId w:val="2"/>
        </w:numPr>
        <w:spacing w:before="60" w:after="60"/>
      </w:pPr>
      <w:r>
        <w:rPr>
          <w:rFonts w:ascii="Arial" w:cs="Arial" w:eastAsia="Arial" w:hAnsi="Arial"/>
          <w:sz w:val="22"/>
          <w:szCs w:val="22"/>
        </w:rPr>
        <w:t xml:space="preserve">Les donnees sont stockees dans une base MariaDB</w:t>
      </w:r>
    </w:p>
    <w:p>
      <w:pPr>
        <w:pStyle w:val="ListParagraph"/>
        <w:numPr>
          <w:ilvl w:val="0"/>
          <w:numId w:val="2"/>
        </w:numPr>
        <w:spacing w:before="60" w:after="60"/>
      </w:pPr>
      <w:r>
        <w:rPr>
          <w:rFonts w:ascii="Arial" w:cs="Arial" w:eastAsia="Arial" w:hAnsi="Arial"/>
          <w:sz w:val="22"/>
          <w:szCs w:val="22"/>
        </w:rPr>
        <w:t xml:space="preserve">Le tout est heberge sur un serveur accessible depuis n'importe quel navigateur</w:t>
      </w:r>
    </w:p>
    <w:p>
      <w:r>
        <w:t xml:space="preserve"/>
      </w:r>
    </w:p>
    <w:p>
      <w:pPr>
        <w:spacing w:before="180" w:after="80"/>
      </w:pPr>
      <w:r>
        <w:rPr>
          <w:rFonts w:ascii="Arial" w:cs="Arial" w:eastAsia="Arial" w:hAnsi="Arial"/>
          <w:b/>
          <w:bCs/>
          <w:color w:val="333333"/>
          <w:sz w:val="24"/>
          <w:szCs w:val="24"/>
        </w:rPr>
        <w:t xml:space="preserve">Si on te demande pourquoi Java ?</w:t>
      </w:r>
    </w:p>
    <w:p>
      <w:pPr>
        <w:spacing w:before="80" w:after="80"/>
      </w:pPr>
      <w:r>
        <w:rPr>
          <w:rFonts w:ascii="Arial" w:cs="Arial" w:eastAsia="Arial" w:hAnsi="Arial"/>
          <w:sz w:val="22"/>
          <w:szCs w:val="22"/>
        </w:rPr>
        <w:t xml:space="preserve">Java est le langage le plus utilise en entreprise. Il est robuste, securise et permet de gerer des milliers d'utilisateurs simultanement. C'est pour ca que les grandes banques et entreprises l'utilisent.</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9. Ce qu'il reste a faire</w:t>
      </w:r>
    </w:p>
    <w:p>
      <w:pPr>
        <w:spacing w:before="80" w:after="80"/>
      </w:pPr>
      <w:r>
        <w:rPr>
          <w:rFonts w:ascii="Arial" w:cs="Arial" w:eastAsia="Arial" w:hAnsi="Arial"/>
          <w:sz w:val="22"/>
          <w:szCs w:val="22"/>
        </w:rPr>
        <w:t xml:space="preserve">Ta partie P1 est terminee. Voici la suite pour le groupe :</w:t>
      </w:r>
    </w:p>
    <w:p>
      <w:r>
        <w:t xml:space="preserve"/>
      </w:r>
    </w:p>
    <w:p>
      <w:pPr>
        <w:pStyle w:val="ListParagraph"/>
        <w:numPr>
          <w:ilvl w:val="0"/>
          <w:numId w:val="2"/>
        </w:numPr>
        <w:spacing w:before="60" w:after="60"/>
      </w:pPr>
      <w:r>
        <w:rPr>
          <w:rFonts w:ascii="Arial" w:cs="Arial" w:eastAsia="Arial" w:hAnsi="Arial"/>
          <w:sz w:val="22"/>
          <w:szCs w:val="22"/>
        </w:rPr>
        <w:t xml:space="preserve">P2 code le catalogue des formations et le formulaire de demande</w:t>
      </w:r>
    </w:p>
    <w:p>
      <w:pPr>
        <w:pStyle w:val="ListParagraph"/>
        <w:numPr>
          <w:ilvl w:val="0"/>
          <w:numId w:val="2"/>
        </w:numPr>
        <w:spacing w:before="60" w:after="60"/>
      </w:pPr>
      <w:r>
        <w:rPr>
          <w:rFonts w:ascii="Arial" w:cs="Arial" w:eastAsia="Arial" w:hAnsi="Arial"/>
          <w:sz w:val="22"/>
          <w:szCs w:val="22"/>
        </w:rPr>
        <w:t xml:space="preserve">P3 code le dashboard du responsable et le systeme d'evaluation</w:t>
      </w:r>
    </w:p>
    <w:p>
      <w:pPr>
        <w:pStyle w:val="ListParagraph"/>
        <w:numPr>
          <w:ilvl w:val="0"/>
          <w:numId w:val="2"/>
        </w:numPr>
        <w:spacing w:before="60" w:after="60"/>
      </w:pPr>
      <w:r>
        <w:rPr>
          <w:rFonts w:ascii="Arial" w:cs="Arial" w:eastAsia="Arial" w:hAnsi="Arial"/>
          <w:sz w:val="22"/>
          <w:szCs w:val="22"/>
        </w:rPr>
        <w:t xml:space="preserve">Fusionner les 3 parties en un seul projet</w:t>
      </w:r>
    </w:p>
    <w:p>
      <w:pPr>
        <w:pStyle w:val="ListParagraph"/>
        <w:numPr>
          <w:ilvl w:val="0"/>
          <w:numId w:val="2"/>
        </w:numPr>
        <w:spacing w:before="60" w:after="60"/>
      </w:pPr>
      <w:r>
        <w:rPr>
          <w:rFonts w:ascii="Arial" w:cs="Arial" w:eastAsia="Arial" w:hAnsi="Arial"/>
          <w:sz w:val="22"/>
          <w:szCs w:val="22"/>
        </w:rPr>
        <w:t xml:space="preserve">Deployer sur Railway pour avoir un lien URL</w:t>
      </w:r>
    </w:p>
    <w:p>
      <w:pPr>
        <w:pStyle w:val="ListParagraph"/>
        <w:numPr>
          <w:ilvl w:val="0"/>
          <w:numId w:val="2"/>
        </w:numPr>
        <w:spacing w:before="60" w:after="60"/>
      </w:pPr>
      <w:r>
        <w:rPr>
          <w:rFonts w:ascii="Arial" w:cs="Arial" w:eastAsia="Arial" w:hAnsi="Arial"/>
          <w:sz w:val="22"/>
          <w:szCs w:val="22"/>
        </w:rPr>
        <w:t xml:space="preserve">Exporter la base en fichier .sql pour le livrable</w:t>
      </w:r>
    </w:p>
    <w:p>
      <w:pPr>
        <w:pStyle w:val="ListParagraph"/>
        <w:numPr>
          <w:ilvl w:val="0"/>
          <w:numId w:val="2"/>
        </w:numPr>
        <w:spacing w:before="60" w:after="60"/>
      </w:pPr>
      <w:r>
        <w:rPr>
          <w:rFonts w:ascii="Arial" w:cs="Arial" w:eastAsia="Arial" w:hAnsi="Arial"/>
          <w:sz w:val="22"/>
          <w:szCs w:val="22"/>
        </w:rPr>
        <w:t xml:space="preserve">Envoyer au prof : lien du site + code source + fichier .sql</w:t>
      </w:r>
    </w:p>
    <w:p>
      <w:pPr>
        <w:pBdr>
          <w:bottom w:val="single" w:color="1D9E75" w:sz="4" w:space="1"/>
        </w:pBdr>
        <w:spacing w:before="160" w:after="160"/>
      </w:pPr>
    </w:p>
    <w:p>
      <w:pPr>
        <w:pStyle w:val="Heading1"/>
        <w:spacing w:before="360" w:after="180"/>
      </w:pPr>
      <w:r>
        <w:rPr>
          <w:rFonts w:ascii="Arial" w:cs="Arial" w:eastAsia="Arial" w:hAnsi="Arial"/>
          <w:b/>
          <w:bCs/>
          <w:color w:val="1D9E75"/>
          <w:sz w:val="32"/>
          <w:szCs w:val="32"/>
        </w:rPr>
        <w:t xml:space="preserve">10. Glossaire — Les mots techniques expliques simplement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Mot technique</w:t>
            </w:r>
          </w:p>
        </w:tc>
        <w:tc>
          <w:tcPr>
            <w:tcW w:type="dxa" w:w="6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Explication simple</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La partie invisible du site — tout ce qui se passe cote serveur (Java chez nous)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partie visible du site — les pages HTML et CSS que l'utilisateur voit</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Base de donnees</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Un endroit organise pour stocker des informations de facon permanente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 un tableau Excel dans la base de donnees. Ex : la table 'employes'</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Cle etrangere</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Un lien entre deux tables. Ex : une demande pointe vers un employe specifique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Spring Boot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outil Java qui facilite la creation de sites web — il genere la structure automatiquement</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Thymeleaf</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Un moteur qui permet d'afficher des donnees Java dans le 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MVC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en 3 couches : Modele (donnees), Vue (HTML), Controleur (Java)</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Session</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La memoire temporaire qui retient qu'Erica est connectee pendant sa navigation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interface Java qui traduit automatiquement les requetes SQL</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Controller</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La classe Java qui recoit les clics de l'utilisateur et decide quoi faire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L'outil qui telecharge automatiquement les librairies Java dont on a besoin</w:t>
            </w:r>
          </w:p>
        </w:tc>
      </w:tr>
      <w:tr>
        <w:tc>
          <w:tcPr>
            <w:tcW w:type="dxa" w:w="28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bCs/>
                <w:sz w:val="20"/>
                <w:szCs w:val="20"/>
              </w:rPr>
              <w:t xml:space="preserve">Port 8081</w:t>
            </w:r>
          </w:p>
        </w:tc>
        <w:tc>
          <w:tcPr>
            <w:tcW w:type="dxa" w:w="65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sz w:val="20"/>
                <w:szCs w:val="20"/>
              </w:rPr>
              <w:t xml:space="preserve">Le numero de la porte sur laquelle le serveur ecoute (comme un numero de bureau)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 propre ordinateur — quand tu tapes localhost tu parles a ton PC</w:t>
            </w:r>
          </w:p>
        </w:tc>
      </w:tr>
    </w:tbl>
    <w:p>
      <w:r>
        <w:t xml:space="preserve"/>
      </w:r>
    </w:p>
    <w:p>
      <w:r>
        <w:t xml:space="preserve"/>
      </w:r>
    </w:p>
    <w:p>
      <w:pPr>
        <w:spacing w:before="240" w:after="120"/>
        <w:jc w:val="center"/>
      </w:pPr>
      <w:r>
        <w:rPr>
          <w:rFonts w:ascii="Arial" w:cs="Arial" w:eastAsia="Arial" w:hAnsi="Arial"/>
          <w:i/>
          <w:iCs/>
          <w:color w:val="1D9E75"/>
          <w:sz w:val="24"/>
          <w:szCs w:val="24"/>
        </w:rPr>
        <w:t xml:space="preserve">Bonne continuation Michael ! Tu as fait du tres bon travail.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2026-03-21T11:17:10.443Z</dcterms:created>
  <dcterms:modified xsi:type="dcterms:W3CDTF">2026-03-21T11:17:10.443Z</dcterms:modified>
</cp:coreProperties>
</file>

<file path=docProps/custom.xml><?xml version="1.0" encoding="utf-8"?>
<Properties xmlns="http://schemas.openxmlformats.org/officeDocument/2006/custom-properties" xmlns:vt="http://schemas.openxmlformats.org/officeDocument/2006/docPropsVTypes"/>
</file>