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70" w:rsidRDefault="00422470" w:rsidP="003468EA">
      <w:pPr>
        <w:pStyle w:val="Title"/>
      </w:pPr>
      <w:bookmarkStart w:id="0" w:name="_GoBack"/>
      <w:r w:rsidRPr="00D648B6">
        <w:t xml:space="preserve">All the </w:t>
      </w:r>
      <w:r>
        <w:t>Commentarie</w:t>
      </w:r>
      <w:r w:rsidRPr="0053514D">
        <w:t xml:space="preserve">s </w:t>
      </w:r>
      <w:r w:rsidRPr="00D648B6">
        <w:t xml:space="preserve">That's Fit to </w:t>
      </w:r>
      <w:r>
        <w:t>Tweet</w:t>
      </w:r>
    </w:p>
    <w:p w:rsidR="00107EC9" w:rsidRPr="001F3BF9" w:rsidRDefault="007E05D8" w:rsidP="00C63414">
      <w:pPr>
        <w:jc w:val="both"/>
      </w:pPr>
      <w:r>
        <w:t xml:space="preserve">Agenda-setters and frame contesters have </w:t>
      </w:r>
      <w:r w:rsidR="006245FE">
        <w:t xml:space="preserve">been fighting in </w:t>
      </w:r>
      <w:r>
        <w:t>a new hot battlefield</w:t>
      </w:r>
      <w:r w:rsidR="009A0292">
        <w:t xml:space="preserve">, </w:t>
      </w:r>
      <w:r>
        <w:t>Twitter</w:t>
      </w:r>
      <w:r w:rsidR="009A0292">
        <w:t>,</w:t>
      </w:r>
      <w:r w:rsidR="00A8382A">
        <w:t xml:space="preserve"> to promote their agenda and make others see the events through the lens they offer</w:t>
      </w:r>
      <w:r>
        <w:t xml:space="preserve">. </w:t>
      </w:r>
      <w:r w:rsidR="00107EC9">
        <w:t>Th</w:t>
      </w:r>
      <w:r w:rsidR="005D3EBB">
        <w:t>e</w:t>
      </w:r>
      <w:r w:rsidR="00107EC9">
        <w:t xml:space="preserve"> study </w:t>
      </w:r>
      <w:r w:rsidR="005E173E">
        <w:t>investig</w:t>
      </w:r>
      <w:r w:rsidR="005D3EBB">
        <w:t xml:space="preserve">ates </w:t>
      </w:r>
      <w:r w:rsidR="00686D4C">
        <w:t xml:space="preserve">exploitation of </w:t>
      </w:r>
      <w:r w:rsidR="005D3EBB">
        <w:t>this</w:t>
      </w:r>
      <w:r w:rsidR="009A0292">
        <w:t xml:space="preserve"> new agenda-setting</w:t>
      </w:r>
      <w:r w:rsidR="005E173E">
        <w:t xml:space="preserve"> </w:t>
      </w:r>
      <w:r w:rsidR="00A8382A">
        <w:t>avenue</w:t>
      </w:r>
      <w:r w:rsidR="005E173E">
        <w:t xml:space="preserve"> by analyzing</w:t>
      </w:r>
      <w:r w:rsidR="00107EC9">
        <w:t xml:space="preserve"> </w:t>
      </w:r>
      <w:r w:rsidR="00686D4C">
        <w:t xml:space="preserve">two years of </w:t>
      </w:r>
      <w:r w:rsidR="00AA5B15">
        <w:t xml:space="preserve">public </w:t>
      </w:r>
      <w:r w:rsidR="00107EC9">
        <w:t>n</w:t>
      </w:r>
      <w:r w:rsidR="00107EC9" w:rsidRPr="00D61B7E">
        <w:t xml:space="preserve">ewsworthy </w:t>
      </w:r>
      <w:r w:rsidR="00107EC9">
        <w:t>c</w:t>
      </w:r>
      <w:r w:rsidR="00B244F2">
        <w:t>ommentaries</w:t>
      </w:r>
      <w:r w:rsidR="00107EC9" w:rsidRPr="00D61B7E">
        <w:t xml:space="preserve"> </w:t>
      </w:r>
      <w:r w:rsidR="00686D4C">
        <w:t>(tweets) of</w:t>
      </w:r>
      <w:r w:rsidR="00A1177C">
        <w:t xml:space="preserve"> selected</w:t>
      </w:r>
      <w:r w:rsidR="00107EC9" w:rsidRPr="00D61B7E">
        <w:t xml:space="preserve"> </w:t>
      </w:r>
      <w:r w:rsidR="00107EC9">
        <w:t>opinion-shapers and n</w:t>
      </w:r>
      <w:r w:rsidR="00107EC9" w:rsidRPr="00D61B7E">
        <w:t>ewsmakers</w:t>
      </w:r>
      <w:r w:rsidR="006410AE">
        <w:t xml:space="preserve"> residing</w:t>
      </w:r>
      <w:r w:rsidR="00107EC9">
        <w:t xml:space="preserve"> in the U</w:t>
      </w:r>
      <w:r w:rsidR="00B244F2">
        <w:t>.</w:t>
      </w:r>
      <w:r w:rsidR="00107EC9">
        <w:t>S</w:t>
      </w:r>
      <w:r w:rsidR="00B244F2">
        <w:t>.</w:t>
      </w:r>
      <w:r w:rsidR="00107EC9">
        <w:t xml:space="preserve"> and in Turkey</w:t>
      </w:r>
      <w:r w:rsidR="00B244F2">
        <w:t>.</w:t>
      </w:r>
      <w:r w:rsidR="00107EC9">
        <w:t xml:space="preserve"> </w:t>
      </w:r>
      <w:r w:rsidR="005B1D54">
        <w:t>Tweets are manually curated by the editors of theplazz.com and nediyor.com news sites</w:t>
      </w:r>
      <w:r w:rsidR="00FE6AE0">
        <w:t>, and</w:t>
      </w:r>
      <w:r w:rsidR="00921349">
        <w:t xml:space="preserve"> commentaries are</w:t>
      </w:r>
      <w:r w:rsidR="00FE6AE0">
        <w:t xml:space="preserve"> </w:t>
      </w:r>
      <w:r w:rsidR="00921349">
        <w:t xml:space="preserve">placed below </w:t>
      </w:r>
      <w:r w:rsidR="00AA5B15">
        <w:t>the related news content</w:t>
      </w:r>
      <w:r w:rsidR="006245FE">
        <w:t>s</w:t>
      </w:r>
      <w:r w:rsidR="00921349">
        <w:t xml:space="preserve"> in the webpages</w:t>
      </w:r>
      <w:r w:rsidR="005B1D54">
        <w:t xml:space="preserve">. </w:t>
      </w:r>
      <w:r w:rsidR="00BA7394" w:rsidRPr="006D2729">
        <w:t xml:space="preserve">156,480 </w:t>
      </w:r>
      <w:r w:rsidR="00BA7394">
        <w:t xml:space="preserve">curated </w:t>
      </w:r>
      <w:r w:rsidR="00BA7394" w:rsidRPr="006D2729">
        <w:t xml:space="preserve">tweets </w:t>
      </w:r>
      <w:r w:rsidR="00BA7394">
        <w:t>of 1,400 influential Americans who have comment</w:t>
      </w:r>
      <w:r w:rsidR="00B95E4B">
        <w:t>at</w:t>
      </w:r>
      <w:r w:rsidR="00BA7394">
        <w:t xml:space="preserve">ed </w:t>
      </w:r>
      <w:r w:rsidR="00BA7394" w:rsidRPr="006D2729">
        <w:t>on 7</w:t>
      </w:r>
      <w:r w:rsidR="005E173E">
        <w:t>,</w:t>
      </w:r>
      <w:r w:rsidR="00BA7394" w:rsidRPr="006D2729">
        <w:t xml:space="preserve">464 </w:t>
      </w:r>
      <w:r w:rsidR="00BA7394">
        <w:t xml:space="preserve">headlines </w:t>
      </w:r>
      <w:r w:rsidR="00BA7394" w:rsidRPr="006D2729">
        <w:t>since January 2013</w:t>
      </w:r>
      <w:r w:rsidR="00116BBB">
        <w:t xml:space="preserve"> are </w:t>
      </w:r>
      <w:r w:rsidR="00116BBB" w:rsidRPr="006D2729">
        <w:t>collect</w:t>
      </w:r>
      <w:r w:rsidR="00116BBB">
        <w:t>ed</w:t>
      </w:r>
      <w:r w:rsidR="006245FE">
        <w:t xml:space="preserve"> f</w:t>
      </w:r>
      <w:r w:rsidR="006245FE" w:rsidRPr="006D2729">
        <w:t>rom theplazz.com</w:t>
      </w:r>
      <w:r w:rsidR="006245FE">
        <w:t xml:space="preserve"> news site</w:t>
      </w:r>
      <w:r w:rsidR="00BA7394">
        <w:t xml:space="preserve">. </w:t>
      </w:r>
      <w:r w:rsidR="0014686D">
        <w:t>F</w:t>
      </w:r>
      <w:r w:rsidR="0014686D">
        <w:t>or the same period of time</w:t>
      </w:r>
      <w:r w:rsidR="00BA7394" w:rsidRPr="006D2729">
        <w:t xml:space="preserve">, 169,849 </w:t>
      </w:r>
      <w:r w:rsidR="00BA7394">
        <w:t xml:space="preserve">commentary </w:t>
      </w:r>
      <w:r w:rsidR="00BA7394" w:rsidRPr="006D2729">
        <w:t xml:space="preserve">tweets </w:t>
      </w:r>
      <w:r w:rsidR="00BA7394">
        <w:t xml:space="preserve">of 1,296 influential Turks </w:t>
      </w:r>
      <w:r w:rsidR="00C20AB1">
        <w:t>on 12,000</w:t>
      </w:r>
      <w:r w:rsidR="00C20AB1" w:rsidRPr="006D2729">
        <w:t xml:space="preserve"> </w:t>
      </w:r>
      <w:r w:rsidR="00C20AB1">
        <w:t>events</w:t>
      </w:r>
      <w:r w:rsidR="0014686D">
        <w:t xml:space="preserve"> that have made to the headlines</w:t>
      </w:r>
      <w:r w:rsidR="00C20AB1">
        <w:t xml:space="preserve"> </w:t>
      </w:r>
      <w:r w:rsidR="00C20AB1">
        <w:t xml:space="preserve">and the </w:t>
      </w:r>
      <w:r w:rsidR="00500B36">
        <w:t xml:space="preserve">corresponding </w:t>
      </w:r>
      <w:r w:rsidR="00C20AB1">
        <w:t>news content</w:t>
      </w:r>
      <w:r w:rsidR="000A76EF">
        <w:t>s</w:t>
      </w:r>
      <w:r w:rsidR="00C20AB1">
        <w:t xml:space="preserve"> </w:t>
      </w:r>
      <w:r w:rsidR="00BA7394">
        <w:t xml:space="preserve">published </w:t>
      </w:r>
      <w:r w:rsidR="000375C5">
        <w:t>at</w:t>
      </w:r>
      <w:r w:rsidR="00F05EE4">
        <w:t xml:space="preserve"> </w:t>
      </w:r>
      <w:r w:rsidR="0014686D">
        <w:t>nediyor.com</w:t>
      </w:r>
      <w:r w:rsidR="00A86075">
        <w:t xml:space="preserve"> </w:t>
      </w:r>
      <w:r w:rsidR="00A21F27">
        <w:t xml:space="preserve">are </w:t>
      </w:r>
      <w:r w:rsidR="00A21F27">
        <w:t>scraped</w:t>
      </w:r>
      <w:r w:rsidR="00BA7394" w:rsidRPr="006D2729">
        <w:t>.</w:t>
      </w:r>
      <w:r w:rsidR="00BA7394">
        <w:t xml:space="preserve"> </w:t>
      </w:r>
      <w:r w:rsidR="009D1913">
        <w:t>Using the</w:t>
      </w:r>
      <w:r w:rsidR="00BA7394">
        <w:t>s</w:t>
      </w:r>
      <w:r w:rsidR="009D1913">
        <w:t>e</w:t>
      </w:r>
      <w:r w:rsidR="00BA7394">
        <w:t xml:space="preserve"> dataset</w:t>
      </w:r>
      <w:r w:rsidR="009D1913">
        <w:t>s</w:t>
      </w:r>
      <w:r w:rsidR="00BA7394">
        <w:t>, f</w:t>
      </w:r>
      <w:r w:rsidR="00A40C0D">
        <w:t>irst, a</w:t>
      </w:r>
      <w:r w:rsidR="00A40C0D">
        <w:t xml:space="preserve"> novel method to quantify the importance of news for a country is introduced based upon the elitist theory of democracy by analyzing </w:t>
      </w:r>
      <w:r w:rsidR="00A40C0D" w:rsidRPr="006D2729">
        <w:t xml:space="preserve">the dynamics of the responses to </w:t>
      </w:r>
      <w:r w:rsidR="00A40C0D">
        <w:t xml:space="preserve">important </w:t>
      </w:r>
      <w:r w:rsidR="00A40C0D" w:rsidRPr="006D2729">
        <w:t xml:space="preserve">events </w:t>
      </w:r>
      <w:r w:rsidR="00A40C0D">
        <w:t>that</w:t>
      </w:r>
      <w:r w:rsidR="006245FE">
        <w:t xml:space="preserve"> have</w:t>
      </w:r>
      <w:r w:rsidR="00A40C0D">
        <w:t xml:space="preserve"> made to the headlines in</w:t>
      </w:r>
      <w:r w:rsidR="00A40C0D" w:rsidRPr="006D2729">
        <w:t xml:space="preserve"> these two countries</w:t>
      </w:r>
      <w:r w:rsidR="00A40C0D">
        <w:t xml:space="preserve">. </w:t>
      </w:r>
      <w:r w:rsidR="00BA7394">
        <w:t xml:space="preserve">Then, </w:t>
      </w:r>
      <w:r w:rsidR="009D4FD0">
        <w:t xml:space="preserve">overall </w:t>
      </w:r>
      <w:r w:rsidR="001E0CC1" w:rsidRPr="00BD6A97">
        <w:t>distribution</w:t>
      </w:r>
      <w:r w:rsidR="001E0CC1">
        <w:t>s</w:t>
      </w:r>
      <w:r w:rsidR="001E0CC1" w:rsidRPr="00BD6A97">
        <w:t xml:space="preserve"> of commentary </w:t>
      </w:r>
      <w:r w:rsidR="001E0CC1">
        <w:t xml:space="preserve">tweets on different topics </w:t>
      </w:r>
      <w:r w:rsidR="006245FE">
        <w:t xml:space="preserve">are </w:t>
      </w:r>
      <w:r w:rsidR="007C0275">
        <w:t xml:space="preserve">examined, </w:t>
      </w:r>
      <w:r w:rsidR="001E0CC1">
        <w:t>a</w:t>
      </w:r>
      <w:r w:rsidR="007C0275">
        <w:t>nd</w:t>
      </w:r>
      <w:r w:rsidR="001E0CC1">
        <w:t xml:space="preserve"> </w:t>
      </w:r>
      <w:r w:rsidR="009D1913">
        <w:t xml:space="preserve">as a case study, </w:t>
      </w:r>
      <w:r w:rsidR="003B50C5">
        <w:t xml:space="preserve">characteristics of </w:t>
      </w:r>
      <w:r w:rsidR="001E0CC1">
        <w:t>the most appealing news</w:t>
      </w:r>
      <w:r w:rsidR="003B50C5">
        <w:t xml:space="preserve"> </w:t>
      </w:r>
      <w:r w:rsidR="00BB5DD7">
        <w:t xml:space="preserve">to </w:t>
      </w:r>
      <w:r w:rsidR="001E0CC1" w:rsidRPr="00BD6A97">
        <w:t xml:space="preserve">US </w:t>
      </w:r>
      <w:r w:rsidR="001E0CC1">
        <w:t xml:space="preserve">newsmakers </w:t>
      </w:r>
      <w:r w:rsidR="001E0CC1" w:rsidRPr="00BD6A97">
        <w:t xml:space="preserve">and </w:t>
      </w:r>
      <w:r w:rsidR="00BB5DD7">
        <w:t xml:space="preserve">that of </w:t>
      </w:r>
      <w:r w:rsidR="001E0CC1">
        <w:t>Turks</w:t>
      </w:r>
      <w:r w:rsidR="003B50C5">
        <w:t xml:space="preserve"> </w:t>
      </w:r>
      <w:r w:rsidR="005D7C03">
        <w:t xml:space="preserve">in 2013 and 2014 </w:t>
      </w:r>
      <w:r w:rsidR="001E0CC1">
        <w:t xml:space="preserve">are </w:t>
      </w:r>
      <w:r w:rsidR="007C0275">
        <w:t>discussed</w:t>
      </w:r>
      <w:r w:rsidR="001E0CC1">
        <w:t>.</w:t>
      </w:r>
      <w:r w:rsidR="00BD6A97">
        <w:t xml:space="preserve"> </w:t>
      </w:r>
      <w:r w:rsidR="00966350">
        <w:t>Moreover</w:t>
      </w:r>
      <w:r w:rsidR="00BA7394">
        <w:t>,</w:t>
      </w:r>
      <w:r w:rsidR="00A40C0D">
        <w:t xml:space="preserve"> c</w:t>
      </w:r>
      <w:r w:rsidR="00A40C0D" w:rsidRPr="00A40C0D">
        <w:t>oherence</w:t>
      </w:r>
      <w:r w:rsidR="00A40C0D">
        <w:t xml:space="preserve"> and d</w:t>
      </w:r>
      <w:r w:rsidR="00A40C0D" w:rsidRPr="00A40C0D">
        <w:t xml:space="preserve">iversity within groups </w:t>
      </w:r>
      <w:r w:rsidR="00C33B2D">
        <w:t>and inter-groups are</w:t>
      </w:r>
      <w:r w:rsidR="00A40C0D" w:rsidRPr="00A40C0D">
        <w:t xml:space="preserve"> measured </w:t>
      </w:r>
      <w:r w:rsidR="00A40C0D">
        <w:t xml:space="preserve">as </w:t>
      </w:r>
      <w:r w:rsidR="00B244F2">
        <w:t>a</w:t>
      </w:r>
      <w:r w:rsidR="00AD18E6">
        <w:t xml:space="preserve"> wide</w:t>
      </w:r>
      <w:r w:rsidR="00B244F2">
        <w:t xml:space="preserve"> range of professions </w:t>
      </w:r>
      <w:r w:rsidR="00AA5B15">
        <w:t xml:space="preserve">are </w:t>
      </w:r>
      <w:r w:rsidR="00093003">
        <w:t xml:space="preserve">covered </w:t>
      </w:r>
      <w:r w:rsidR="00AD18E6">
        <w:t>in the dataset</w:t>
      </w:r>
      <w:r w:rsidR="00966350">
        <w:t>s</w:t>
      </w:r>
      <w:r w:rsidR="00AA5B15">
        <w:t>,</w:t>
      </w:r>
      <w:r w:rsidR="00AD18E6">
        <w:t xml:space="preserve"> </w:t>
      </w:r>
      <w:r w:rsidR="00B244F2">
        <w:t xml:space="preserve">including </w:t>
      </w:r>
      <w:r w:rsidR="00107EC9">
        <w:t>j</w:t>
      </w:r>
      <w:r w:rsidR="00107EC9" w:rsidRPr="00A10461">
        <w:t>ournalists, academic</w:t>
      </w:r>
      <w:r w:rsidR="007514DF">
        <w:t>ian</w:t>
      </w:r>
      <w:r w:rsidR="00107EC9" w:rsidRPr="00A10461">
        <w:t xml:space="preserve">s, politicians, businessmen </w:t>
      </w:r>
      <w:r w:rsidR="00107EC9">
        <w:t xml:space="preserve">and the </w:t>
      </w:r>
      <w:r w:rsidR="00107EC9" w:rsidRPr="00A10461">
        <w:t>artists</w:t>
      </w:r>
      <w:r w:rsidR="0098507B">
        <w:t xml:space="preserve"> </w:t>
      </w:r>
      <w:r w:rsidR="00C33B2D">
        <w:t xml:space="preserve">by asking </w:t>
      </w:r>
      <w:r w:rsidR="000A6A85">
        <w:t xml:space="preserve">questions such as </w:t>
      </w:r>
      <w:r w:rsidR="00BA7394">
        <w:t>“d</w:t>
      </w:r>
      <w:r w:rsidR="00F60F21">
        <w:t xml:space="preserve">o </w:t>
      </w:r>
      <w:r w:rsidR="00B9701C">
        <w:t xml:space="preserve">members of a political </w:t>
      </w:r>
      <w:r w:rsidR="00BA7394">
        <w:t>party</w:t>
      </w:r>
      <w:r w:rsidR="00B9701C">
        <w:t xml:space="preserve"> </w:t>
      </w:r>
      <w:r w:rsidR="00C33B2D">
        <w:t>(</w:t>
      </w:r>
      <w:r w:rsidR="00B9701C">
        <w:t xml:space="preserve">or </w:t>
      </w:r>
      <w:r w:rsidR="00F60F21">
        <w:t>journalists of a news group</w:t>
      </w:r>
      <w:r w:rsidR="00C33B2D">
        <w:t>)</w:t>
      </w:r>
      <w:r w:rsidR="00DD7DCA">
        <w:t xml:space="preserve"> </w:t>
      </w:r>
      <w:r w:rsidR="00F60F21">
        <w:t>flock together, i.e. comment</w:t>
      </w:r>
      <w:r w:rsidR="00F60F21">
        <w:t>ate</w:t>
      </w:r>
      <w:r w:rsidR="00F60F21">
        <w:t xml:space="preserve"> on the same news</w:t>
      </w:r>
      <w:r w:rsidR="00F60F21">
        <w:t>?</w:t>
      </w:r>
      <w:r w:rsidR="000A6A85">
        <w:t xml:space="preserve"> </w:t>
      </w:r>
      <w:r w:rsidR="000A6A85">
        <w:t>How c</w:t>
      </w:r>
      <w:r w:rsidR="000A6A85" w:rsidRPr="00F60F21">
        <w:t>an we measure distance of a news group to a political party?</w:t>
      </w:r>
      <w:r w:rsidR="00A922C5">
        <w:t>”</w:t>
      </w:r>
      <w:r w:rsidR="0098507B">
        <w:t xml:space="preserve"> </w:t>
      </w:r>
      <w:r w:rsidR="009D4FD0">
        <w:t xml:space="preserve">Furthermore, </w:t>
      </w:r>
      <w:r w:rsidR="00A922C5">
        <w:t xml:space="preserve">as an attempt to </w:t>
      </w:r>
      <w:r w:rsidR="00C63414">
        <w:t>re-</w:t>
      </w:r>
      <w:r w:rsidR="00CA18B3">
        <w:t>contextualize</w:t>
      </w:r>
      <w:r w:rsidR="00A922C5">
        <w:t xml:space="preserve"> </w:t>
      </w:r>
      <w:r w:rsidR="0098507B">
        <w:t xml:space="preserve">the </w:t>
      </w:r>
      <w:r w:rsidR="0098507B">
        <w:t>agenda-setting</w:t>
      </w:r>
      <w:r w:rsidR="0098507B">
        <w:t xml:space="preserve"> theory</w:t>
      </w:r>
      <w:r w:rsidR="00BA7394">
        <w:t xml:space="preserve"> </w:t>
      </w:r>
      <w:r w:rsidR="00C63414">
        <w:t>in this new avenue, I took a network theoretic approach.</w:t>
      </w:r>
      <w:r w:rsidR="0098507B">
        <w:t xml:space="preserve"> </w:t>
      </w:r>
      <w:r w:rsidR="00C63414">
        <w:t>B</w:t>
      </w:r>
      <w:r w:rsidR="00966350">
        <w:t>y creating</w:t>
      </w:r>
      <w:r w:rsidR="00BA7394">
        <w:t xml:space="preserve"> weighted co-</w:t>
      </w:r>
      <w:proofErr w:type="spellStart"/>
      <w:r w:rsidR="00BA7394">
        <w:t>commentation</w:t>
      </w:r>
      <w:proofErr w:type="spellEnd"/>
      <w:r w:rsidR="00BA7394">
        <w:t xml:space="preserve"> network</w:t>
      </w:r>
      <w:r w:rsidR="00561FC8">
        <w:t>s</w:t>
      </w:r>
      <w:r w:rsidR="00966350">
        <w:t>,</w:t>
      </w:r>
      <w:r w:rsidR="00F60F21">
        <w:t xml:space="preserve"> </w:t>
      </w:r>
      <w:r w:rsidR="00BA7394">
        <w:t xml:space="preserve">where the nodes of </w:t>
      </w:r>
      <w:r w:rsidR="00561FC8">
        <w:t>a</w:t>
      </w:r>
      <w:r w:rsidR="00BA7394">
        <w:t xml:space="preserve"> graph are the </w:t>
      </w:r>
      <w:r w:rsidR="00561FC8">
        <w:t xml:space="preserve">members </w:t>
      </w:r>
      <w:r w:rsidR="00C63414">
        <w:t>of examined group(s)</w:t>
      </w:r>
      <w:r w:rsidR="00561FC8">
        <w:t xml:space="preserve"> </w:t>
      </w:r>
      <w:r w:rsidR="00BA7394">
        <w:t xml:space="preserve">and the weighted links are the number of common </w:t>
      </w:r>
      <w:r w:rsidR="00C63414">
        <w:t xml:space="preserve">events </w:t>
      </w:r>
      <w:r w:rsidR="00BA7394">
        <w:t xml:space="preserve">that they have commentated </w:t>
      </w:r>
      <w:r w:rsidR="00B3074E">
        <w:t>on Twitter</w:t>
      </w:r>
      <w:r w:rsidR="00BA7394">
        <w:t xml:space="preserve">. </w:t>
      </w:r>
      <w:r w:rsidR="00ED6B3A">
        <w:t>In support of these theories, a</w:t>
      </w:r>
      <w:r w:rsidR="00091E02">
        <w:t>pplication of</w:t>
      </w:r>
      <w:r w:rsidR="005C32D4">
        <w:t xml:space="preserve"> </w:t>
      </w:r>
      <w:r w:rsidR="009B6D1A">
        <w:t xml:space="preserve">a </w:t>
      </w:r>
      <w:r w:rsidR="005C32D4">
        <w:t>modularity</w:t>
      </w:r>
      <w:r w:rsidR="005C32D4">
        <w:t xml:space="preserve"> based community detection algorithm </w:t>
      </w:r>
      <w:r w:rsidR="005C32D4">
        <w:t xml:space="preserve">on such a network </w:t>
      </w:r>
      <w:r w:rsidR="00561FC8">
        <w:t>consisting</w:t>
      </w:r>
      <w:r w:rsidR="005C32D4">
        <w:t xml:space="preserve"> of members of 113</w:t>
      </w:r>
      <w:r w:rsidR="005C32D4" w:rsidRPr="005C32D4">
        <w:rPr>
          <w:vertAlign w:val="superscript"/>
        </w:rPr>
        <w:t>th</w:t>
      </w:r>
      <w:r w:rsidR="005C32D4">
        <w:t xml:space="preserve"> Congress</w:t>
      </w:r>
      <w:r w:rsidR="00B9701C">
        <w:t xml:space="preserve"> </w:t>
      </w:r>
      <w:r w:rsidR="009B6D1A">
        <w:t>reveal</w:t>
      </w:r>
      <w:r w:rsidR="00561FC8">
        <w:t>s</w:t>
      </w:r>
      <w:r w:rsidR="00B9701C">
        <w:t xml:space="preserve"> that among monitored 36 democratic and 30 republican </w:t>
      </w:r>
      <w:r w:rsidR="00ED6B3A">
        <w:t>C</w:t>
      </w:r>
      <w:r w:rsidR="00B9701C">
        <w:t>ongress members</w:t>
      </w:r>
      <w:r w:rsidR="009B6D1A">
        <w:t>,</w:t>
      </w:r>
      <w:r w:rsidR="00B9701C">
        <w:t xml:space="preserve"> </w:t>
      </w:r>
      <w:r w:rsidR="00B9701C">
        <w:t>95%</w:t>
      </w:r>
      <w:r w:rsidR="00B9701C">
        <w:t xml:space="preserve"> </w:t>
      </w:r>
      <w:r w:rsidR="00B9701C">
        <w:t>of the</w:t>
      </w:r>
      <w:r w:rsidR="00B9701C">
        <w:t xml:space="preserve">m are </w:t>
      </w:r>
      <w:r w:rsidR="00B9701C">
        <w:t>found to be in the same group as their co-party members</w:t>
      </w:r>
      <w:r w:rsidR="00B9701C">
        <w:t>.</w:t>
      </w:r>
      <w:r w:rsidR="005732AA">
        <w:t xml:space="preserve"> Furthermore, these networks enable us to scale the partisanship of individuals</w:t>
      </w:r>
      <w:r w:rsidR="004E3E2A">
        <w:t xml:space="preserve"> as well as groups</w:t>
      </w:r>
      <w:r w:rsidR="005732AA">
        <w:t>.</w:t>
      </w:r>
      <w:r w:rsidR="00670921">
        <w:t xml:space="preserve"> </w:t>
      </w:r>
      <w:bookmarkEnd w:id="0"/>
    </w:p>
    <w:sectPr w:rsidR="00107EC9" w:rsidRPr="001F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C9"/>
    <w:rsid w:val="00001D7D"/>
    <w:rsid w:val="000375C5"/>
    <w:rsid w:val="000418F9"/>
    <w:rsid w:val="00050DFA"/>
    <w:rsid w:val="00091E02"/>
    <w:rsid w:val="00093003"/>
    <w:rsid w:val="000A6A85"/>
    <w:rsid w:val="000A76EF"/>
    <w:rsid w:val="000F4412"/>
    <w:rsid w:val="00107EC9"/>
    <w:rsid w:val="00116BBB"/>
    <w:rsid w:val="0014686D"/>
    <w:rsid w:val="001E0CC1"/>
    <w:rsid w:val="003012EB"/>
    <w:rsid w:val="00330444"/>
    <w:rsid w:val="003468EA"/>
    <w:rsid w:val="003B50C5"/>
    <w:rsid w:val="003C2A34"/>
    <w:rsid w:val="00422470"/>
    <w:rsid w:val="004B0A0E"/>
    <w:rsid w:val="004E3E2A"/>
    <w:rsid w:val="004F4F8E"/>
    <w:rsid w:val="004F79CC"/>
    <w:rsid w:val="00500B36"/>
    <w:rsid w:val="00561FC8"/>
    <w:rsid w:val="005732AA"/>
    <w:rsid w:val="00587C11"/>
    <w:rsid w:val="005B1D54"/>
    <w:rsid w:val="005C32D4"/>
    <w:rsid w:val="005D3EBB"/>
    <w:rsid w:val="005D7C03"/>
    <w:rsid w:val="005E173E"/>
    <w:rsid w:val="006245FE"/>
    <w:rsid w:val="006410AE"/>
    <w:rsid w:val="00670921"/>
    <w:rsid w:val="00686D4C"/>
    <w:rsid w:val="007514DF"/>
    <w:rsid w:val="00782E0D"/>
    <w:rsid w:val="007B6362"/>
    <w:rsid w:val="007C0275"/>
    <w:rsid w:val="007E05D8"/>
    <w:rsid w:val="007E57C9"/>
    <w:rsid w:val="00921349"/>
    <w:rsid w:val="00966350"/>
    <w:rsid w:val="0098507B"/>
    <w:rsid w:val="009A0292"/>
    <w:rsid w:val="009B6D1A"/>
    <w:rsid w:val="009D1913"/>
    <w:rsid w:val="009D4FD0"/>
    <w:rsid w:val="00A1177C"/>
    <w:rsid w:val="00A21F27"/>
    <w:rsid w:val="00A40C0D"/>
    <w:rsid w:val="00A621D6"/>
    <w:rsid w:val="00A8382A"/>
    <w:rsid w:val="00A86075"/>
    <w:rsid w:val="00A922C5"/>
    <w:rsid w:val="00AA5B15"/>
    <w:rsid w:val="00AD18E6"/>
    <w:rsid w:val="00AE1461"/>
    <w:rsid w:val="00B244F2"/>
    <w:rsid w:val="00B3074E"/>
    <w:rsid w:val="00B95E4B"/>
    <w:rsid w:val="00B9701C"/>
    <w:rsid w:val="00BA7394"/>
    <w:rsid w:val="00BB5DD7"/>
    <w:rsid w:val="00BD6A97"/>
    <w:rsid w:val="00C20AB1"/>
    <w:rsid w:val="00C33B2D"/>
    <w:rsid w:val="00C63414"/>
    <w:rsid w:val="00CA18B3"/>
    <w:rsid w:val="00DD5C70"/>
    <w:rsid w:val="00DD7DCA"/>
    <w:rsid w:val="00ED6B3A"/>
    <w:rsid w:val="00F05EE4"/>
    <w:rsid w:val="00F60F21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C9"/>
  </w:style>
  <w:style w:type="paragraph" w:styleId="Heading1">
    <w:name w:val="heading 1"/>
    <w:basedOn w:val="Normal"/>
    <w:next w:val="Normal"/>
    <w:link w:val="Heading1Char"/>
    <w:uiPriority w:val="9"/>
    <w:qFormat/>
    <w:rsid w:val="00422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68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C9"/>
  </w:style>
  <w:style w:type="paragraph" w:styleId="Heading1">
    <w:name w:val="heading 1"/>
    <w:basedOn w:val="Normal"/>
    <w:next w:val="Normal"/>
    <w:link w:val="Heading1Char"/>
    <w:uiPriority w:val="9"/>
    <w:qFormat/>
    <w:rsid w:val="00422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68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Oz</dc:creator>
  <cp:lastModifiedBy>Talha Oz</cp:lastModifiedBy>
  <cp:revision>59</cp:revision>
  <dcterms:created xsi:type="dcterms:W3CDTF">2015-04-10T21:44:00Z</dcterms:created>
  <dcterms:modified xsi:type="dcterms:W3CDTF">2015-04-11T04:06:00Z</dcterms:modified>
</cp:coreProperties>
</file>