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932CA0" w14:textId="77777777" w:rsidR="000A6B5C" w:rsidRDefault="00000000">
      <w:pPr>
        <w:spacing w:before="89"/>
        <w:ind w:right="6"/>
        <w:jc w:val="center"/>
        <w:rPr>
          <w:b/>
          <w:sz w:val="20"/>
        </w:rPr>
      </w:pPr>
      <w:r>
        <w:rPr>
          <w:b/>
          <w:sz w:val="20"/>
        </w:rPr>
        <w:t>FACULTY</w:t>
      </w:r>
      <w:r>
        <w:rPr>
          <w:b/>
          <w:spacing w:val="-5"/>
          <w:sz w:val="20"/>
        </w:rPr>
        <w:t xml:space="preserve"> </w:t>
      </w:r>
      <w:r>
        <w:rPr>
          <w:b/>
          <w:sz w:val="20"/>
        </w:rPr>
        <w:t>OF</w:t>
      </w:r>
      <w:r>
        <w:rPr>
          <w:b/>
          <w:spacing w:val="-4"/>
          <w:sz w:val="20"/>
        </w:rPr>
        <w:t xml:space="preserve"> </w:t>
      </w:r>
      <w:r>
        <w:rPr>
          <w:b/>
          <w:sz w:val="20"/>
        </w:rPr>
        <w:t>ENGINEERING</w:t>
      </w:r>
      <w:r>
        <w:rPr>
          <w:b/>
          <w:spacing w:val="-8"/>
          <w:sz w:val="20"/>
        </w:rPr>
        <w:t xml:space="preserve"> </w:t>
      </w:r>
      <w:r>
        <w:rPr>
          <w:b/>
          <w:sz w:val="20"/>
        </w:rPr>
        <w:t>AND</w:t>
      </w:r>
      <w:r>
        <w:rPr>
          <w:b/>
          <w:spacing w:val="-5"/>
          <w:sz w:val="20"/>
        </w:rPr>
        <w:t xml:space="preserve"> </w:t>
      </w:r>
      <w:r>
        <w:rPr>
          <w:b/>
          <w:sz w:val="20"/>
        </w:rPr>
        <w:t>BASIC</w:t>
      </w:r>
      <w:r>
        <w:rPr>
          <w:b/>
          <w:spacing w:val="-9"/>
          <w:sz w:val="20"/>
        </w:rPr>
        <w:t xml:space="preserve"> </w:t>
      </w:r>
      <w:r>
        <w:rPr>
          <w:b/>
          <w:spacing w:val="-2"/>
          <w:sz w:val="20"/>
        </w:rPr>
        <w:t>SCIENCES</w:t>
      </w:r>
    </w:p>
    <w:p w14:paraId="1123A855" w14:textId="77777777" w:rsidR="000A6B5C" w:rsidRDefault="00000000">
      <w:pPr>
        <w:spacing w:before="37" w:line="276" w:lineRule="auto"/>
        <w:ind w:left="412" w:right="420"/>
        <w:jc w:val="center"/>
        <w:rPr>
          <w:b/>
          <w:sz w:val="20"/>
        </w:rPr>
      </w:pPr>
      <w:r>
        <w:rPr>
          <w:b/>
          <w:sz w:val="20"/>
        </w:rPr>
        <w:t>ACADEMIC</w:t>
      </w:r>
      <w:r>
        <w:rPr>
          <w:b/>
          <w:spacing w:val="-9"/>
          <w:sz w:val="20"/>
        </w:rPr>
        <w:t xml:space="preserve"> </w:t>
      </w:r>
      <w:r>
        <w:rPr>
          <w:b/>
          <w:sz w:val="20"/>
        </w:rPr>
        <w:t>PROGRAM:</w:t>
      </w:r>
      <w:r>
        <w:rPr>
          <w:b/>
          <w:spacing w:val="-7"/>
          <w:sz w:val="20"/>
        </w:rPr>
        <w:t xml:space="preserve"> </w:t>
      </w:r>
      <w:r>
        <w:rPr>
          <w:b/>
          <w:sz w:val="20"/>
        </w:rPr>
        <w:t>DATA</w:t>
      </w:r>
      <w:r>
        <w:rPr>
          <w:b/>
          <w:spacing w:val="-10"/>
          <w:sz w:val="20"/>
        </w:rPr>
        <w:t xml:space="preserve"> </w:t>
      </w:r>
      <w:r>
        <w:rPr>
          <w:b/>
          <w:sz w:val="20"/>
        </w:rPr>
        <w:t>ENGINEERING</w:t>
      </w:r>
      <w:r>
        <w:rPr>
          <w:b/>
          <w:spacing w:val="-6"/>
          <w:sz w:val="20"/>
        </w:rPr>
        <w:t xml:space="preserve"> </w:t>
      </w:r>
      <w:r>
        <w:rPr>
          <w:b/>
          <w:sz w:val="20"/>
        </w:rPr>
        <w:t>AND</w:t>
      </w:r>
      <w:r>
        <w:rPr>
          <w:b/>
          <w:spacing w:val="-7"/>
          <w:sz w:val="20"/>
        </w:rPr>
        <w:t xml:space="preserve"> </w:t>
      </w:r>
      <w:r>
        <w:rPr>
          <w:b/>
          <w:sz w:val="20"/>
        </w:rPr>
        <w:t>ARTIFICIAL</w:t>
      </w:r>
      <w:r>
        <w:rPr>
          <w:b/>
          <w:spacing w:val="-11"/>
          <w:sz w:val="20"/>
        </w:rPr>
        <w:t xml:space="preserve"> </w:t>
      </w:r>
      <w:r>
        <w:rPr>
          <w:b/>
          <w:sz w:val="20"/>
        </w:rPr>
        <w:t>INTELLIGENCE COURSE: ETL (G01)</w:t>
      </w:r>
    </w:p>
    <w:p w14:paraId="1FFD6CD1" w14:textId="77777777" w:rsidR="000A6B5C" w:rsidRDefault="000A6B5C">
      <w:pPr>
        <w:pStyle w:val="Textoindependiente"/>
        <w:spacing w:before="36"/>
        <w:rPr>
          <w:b/>
        </w:rPr>
      </w:pPr>
    </w:p>
    <w:p w14:paraId="584460A5" w14:textId="77777777" w:rsidR="000A6B5C" w:rsidRDefault="00000000">
      <w:pPr>
        <w:spacing w:before="1"/>
        <w:ind w:left="261"/>
        <w:jc w:val="both"/>
        <w:rPr>
          <w:b/>
          <w:sz w:val="20"/>
        </w:rPr>
      </w:pPr>
      <w:r>
        <w:rPr>
          <w:b/>
          <w:sz w:val="20"/>
        </w:rPr>
        <w:t>Lab</w:t>
      </w:r>
      <w:r>
        <w:rPr>
          <w:b/>
          <w:spacing w:val="-4"/>
          <w:sz w:val="20"/>
        </w:rPr>
        <w:t xml:space="preserve"> </w:t>
      </w:r>
      <w:r>
        <w:rPr>
          <w:b/>
          <w:sz w:val="20"/>
        </w:rPr>
        <w:t>1B</w:t>
      </w:r>
      <w:r>
        <w:rPr>
          <w:b/>
          <w:spacing w:val="-6"/>
          <w:sz w:val="20"/>
        </w:rPr>
        <w:t xml:space="preserve"> </w:t>
      </w:r>
      <w:r>
        <w:rPr>
          <w:b/>
          <w:sz w:val="20"/>
        </w:rPr>
        <w:t>–</w:t>
      </w:r>
      <w:r>
        <w:rPr>
          <w:b/>
          <w:spacing w:val="-2"/>
          <w:sz w:val="20"/>
        </w:rPr>
        <w:t xml:space="preserve"> </w:t>
      </w:r>
      <w:r>
        <w:rPr>
          <w:b/>
          <w:sz w:val="20"/>
        </w:rPr>
        <w:t>From</w:t>
      </w:r>
      <w:r>
        <w:rPr>
          <w:b/>
          <w:spacing w:val="-5"/>
          <w:sz w:val="20"/>
        </w:rPr>
        <w:t xml:space="preserve"> </w:t>
      </w:r>
      <w:r>
        <w:rPr>
          <w:b/>
          <w:sz w:val="20"/>
        </w:rPr>
        <w:t>Business</w:t>
      </w:r>
      <w:r>
        <w:rPr>
          <w:b/>
          <w:spacing w:val="-2"/>
          <w:sz w:val="20"/>
        </w:rPr>
        <w:t xml:space="preserve"> </w:t>
      </w:r>
      <w:r>
        <w:rPr>
          <w:b/>
          <w:sz w:val="20"/>
        </w:rPr>
        <w:t>Requirements</w:t>
      </w:r>
      <w:r>
        <w:rPr>
          <w:b/>
          <w:spacing w:val="-3"/>
          <w:sz w:val="20"/>
        </w:rPr>
        <w:t xml:space="preserve"> </w:t>
      </w:r>
      <w:r>
        <w:rPr>
          <w:b/>
          <w:sz w:val="20"/>
        </w:rPr>
        <w:t>to</w:t>
      </w:r>
      <w:r>
        <w:rPr>
          <w:b/>
          <w:spacing w:val="-5"/>
          <w:sz w:val="20"/>
        </w:rPr>
        <w:t xml:space="preserve"> </w:t>
      </w:r>
      <w:r>
        <w:rPr>
          <w:b/>
          <w:sz w:val="20"/>
        </w:rPr>
        <w:t>a</w:t>
      </w:r>
      <w:r>
        <w:rPr>
          <w:b/>
          <w:spacing w:val="-4"/>
          <w:sz w:val="20"/>
        </w:rPr>
        <w:t xml:space="preserve"> </w:t>
      </w:r>
      <w:r>
        <w:rPr>
          <w:b/>
          <w:sz w:val="20"/>
        </w:rPr>
        <w:t>Basic</w:t>
      </w:r>
      <w:r>
        <w:rPr>
          <w:b/>
          <w:spacing w:val="-3"/>
          <w:sz w:val="20"/>
        </w:rPr>
        <w:t xml:space="preserve"> </w:t>
      </w:r>
      <w:r>
        <w:rPr>
          <w:b/>
          <w:sz w:val="20"/>
        </w:rPr>
        <w:t>ETL</w:t>
      </w:r>
      <w:r>
        <w:rPr>
          <w:b/>
          <w:spacing w:val="-3"/>
          <w:sz w:val="20"/>
        </w:rPr>
        <w:t xml:space="preserve"> </w:t>
      </w:r>
      <w:r>
        <w:rPr>
          <w:b/>
          <w:spacing w:val="-2"/>
          <w:sz w:val="20"/>
        </w:rPr>
        <w:t>Pipeline</w:t>
      </w:r>
    </w:p>
    <w:p w14:paraId="523C8829" w14:textId="77777777" w:rsidR="000A6B5C" w:rsidRDefault="000A6B5C">
      <w:pPr>
        <w:pStyle w:val="Textoindependiente"/>
        <w:spacing w:before="71"/>
        <w:rPr>
          <w:b/>
        </w:rPr>
      </w:pPr>
    </w:p>
    <w:p w14:paraId="77406E26" w14:textId="77777777" w:rsidR="000A6B5C" w:rsidRDefault="00000000">
      <w:pPr>
        <w:pStyle w:val="Prrafodelista"/>
        <w:numPr>
          <w:ilvl w:val="0"/>
          <w:numId w:val="6"/>
        </w:numPr>
        <w:tabs>
          <w:tab w:val="left" w:pos="620"/>
        </w:tabs>
        <w:spacing w:before="0"/>
        <w:ind w:left="620" w:hanging="359"/>
        <w:rPr>
          <w:b/>
          <w:sz w:val="20"/>
        </w:rPr>
      </w:pPr>
      <w:r>
        <w:rPr>
          <w:b/>
          <w:spacing w:val="-2"/>
          <w:sz w:val="20"/>
        </w:rPr>
        <w:t>Introduction</w:t>
      </w:r>
    </w:p>
    <w:p w14:paraId="7DCE9F29" w14:textId="77777777" w:rsidR="000A6B5C" w:rsidRDefault="000A6B5C">
      <w:pPr>
        <w:pStyle w:val="Textoindependiente"/>
        <w:spacing w:before="74"/>
        <w:rPr>
          <w:b/>
        </w:rPr>
      </w:pPr>
    </w:p>
    <w:p w14:paraId="7ABCF5BB" w14:textId="77777777" w:rsidR="000A6B5C" w:rsidRDefault="00000000">
      <w:pPr>
        <w:pStyle w:val="Textoindependiente"/>
        <w:spacing w:before="0" w:line="276" w:lineRule="auto"/>
        <w:ind w:left="261" w:right="269"/>
        <w:jc w:val="both"/>
      </w:pPr>
      <w:r>
        <w:t>In</w:t>
      </w:r>
      <w:r>
        <w:rPr>
          <w:spacing w:val="-16"/>
        </w:rPr>
        <w:t xml:space="preserve"> </w:t>
      </w:r>
      <w:r>
        <w:t>Lab</w:t>
      </w:r>
      <w:r>
        <w:rPr>
          <w:spacing w:val="-16"/>
        </w:rPr>
        <w:t xml:space="preserve"> </w:t>
      </w:r>
      <w:r>
        <w:t>1A,</w:t>
      </w:r>
      <w:r>
        <w:rPr>
          <w:spacing w:val="-15"/>
        </w:rPr>
        <w:t xml:space="preserve"> </w:t>
      </w:r>
      <w:r>
        <w:t>your</w:t>
      </w:r>
      <w:r>
        <w:rPr>
          <w:spacing w:val="-16"/>
        </w:rPr>
        <w:t xml:space="preserve"> </w:t>
      </w:r>
      <w:r>
        <w:t>team</w:t>
      </w:r>
      <w:r>
        <w:rPr>
          <w:spacing w:val="-16"/>
        </w:rPr>
        <w:t xml:space="preserve"> </w:t>
      </w:r>
      <w:r>
        <w:t>identified</w:t>
      </w:r>
      <w:r>
        <w:rPr>
          <w:spacing w:val="-15"/>
        </w:rPr>
        <w:t xml:space="preserve"> </w:t>
      </w:r>
      <w:r>
        <w:t>the</w:t>
      </w:r>
      <w:r>
        <w:rPr>
          <w:spacing w:val="-16"/>
        </w:rPr>
        <w:t xml:space="preserve"> </w:t>
      </w:r>
      <w:r>
        <w:t>business</w:t>
      </w:r>
      <w:r>
        <w:rPr>
          <w:spacing w:val="-15"/>
        </w:rPr>
        <w:t xml:space="preserve"> </w:t>
      </w:r>
      <w:r>
        <w:t>objectives,</w:t>
      </w:r>
      <w:r>
        <w:rPr>
          <w:spacing w:val="-16"/>
        </w:rPr>
        <w:t xml:space="preserve"> </w:t>
      </w:r>
      <w:r>
        <w:t>analytical</w:t>
      </w:r>
      <w:r>
        <w:rPr>
          <w:spacing w:val="-16"/>
        </w:rPr>
        <w:t xml:space="preserve"> </w:t>
      </w:r>
      <w:r>
        <w:t>questions,</w:t>
      </w:r>
      <w:r>
        <w:rPr>
          <w:spacing w:val="-15"/>
        </w:rPr>
        <w:t xml:space="preserve"> </w:t>
      </w:r>
      <w:r>
        <w:t>data</w:t>
      </w:r>
      <w:r>
        <w:rPr>
          <w:spacing w:val="-16"/>
        </w:rPr>
        <w:t xml:space="preserve"> </w:t>
      </w:r>
      <w:r>
        <w:t>requirements,</w:t>
      </w:r>
      <w:r>
        <w:rPr>
          <w:spacing w:val="-16"/>
        </w:rPr>
        <w:t xml:space="preserve"> </w:t>
      </w:r>
      <w:r>
        <w:t>KPIs, and</w:t>
      </w:r>
      <w:r>
        <w:rPr>
          <w:spacing w:val="-12"/>
        </w:rPr>
        <w:t xml:space="preserve"> </w:t>
      </w:r>
      <w:r>
        <w:t>expected</w:t>
      </w:r>
      <w:r>
        <w:rPr>
          <w:spacing w:val="-9"/>
        </w:rPr>
        <w:t xml:space="preserve"> </w:t>
      </w:r>
      <w:r>
        <w:t>outputs</w:t>
      </w:r>
      <w:r>
        <w:rPr>
          <w:spacing w:val="-11"/>
        </w:rPr>
        <w:t xml:space="preserve"> </w:t>
      </w:r>
      <w:r>
        <w:t>for</w:t>
      </w:r>
      <w:r>
        <w:rPr>
          <w:spacing w:val="-11"/>
        </w:rPr>
        <w:t xml:space="preserve"> </w:t>
      </w:r>
      <w:r>
        <w:t>a</w:t>
      </w:r>
      <w:r>
        <w:rPr>
          <w:spacing w:val="-9"/>
        </w:rPr>
        <w:t xml:space="preserve"> </w:t>
      </w:r>
      <w:r>
        <w:t>retail</w:t>
      </w:r>
      <w:r>
        <w:rPr>
          <w:spacing w:val="-11"/>
        </w:rPr>
        <w:t xml:space="preserve"> </w:t>
      </w:r>
      <w:r>
        <w:t>analytics</w:t>
      </w:r>
      <w:r>
        <w:rPr>
          <w:spacing w:val="-9"/>
        </w:rPr>
        <w:t xml:space="preserve"> </w:t>
      </w:r>
      <w:r>
        <w:t>platform.</w:t>
      </w:r>
      <w:r>
        <w:rPr>
          <w:spacing w:val="-10"/>
        </w:rPr>
        <w:t xml:space="preserve"> </w:t>
      </w:r>
      <w:r>
        <w:t>In</w:t>
      </w:r>
      <w:r>
        <w:rPr>
          <w:spacing w:val="-7"/>
        </w:rPr>
        <w:t xml:space="preserve"> </w:t>
      </w:r>
      <w:r>
        <w:t>this</w:t>
      </w:r>
      <w:r>
        <w:rPr>
          <w:spacing w:val="-11"/>
        </w:rPr>
        <w:t xml:space="preserve"> </w:t>
      </w:r>
      <w:r>
        <w:t>laboratory,</w:t>
      </w:r>
      <w:r>
        <w:rPr>
          <w:spacing w:val="-9"/>
        </w:rPr>
        <w:t xml:space="preserve"> </w:t>
      </w:r>
      <w:r>
        <w:t>you</w:t>
      </w:r>
      <w:r>
        <w:rPr>
          <w:spacing w:val="-11"/>
        </w:rPr>
        <w:t xml:space="preserve"> </w:t>
      </w:r>
      <w:r>
        <w:t>will</w:t>
      </w:r>
      <w:r>
        <w:rPr>
          <w:spacing w:val="-11"/>
        </w:rPr>
        <w:t xml:space="preserve"> </w:t>
      </w:r>
      <w:r>
        <w:t>build</w:t>
      </w:r>
      <w:r>
        <w:rPr>
          <w:spacing w:val="-10"/>
        </w:rPr>
        <w:t xml:space="preserve"> </w:t>
      </w:r>
      <w:r>
        <w:t>the</w:t>
      </w:r>
      <w:r>
        <w:rPr>
          <w:spacing w:val="-7"/>
        </w:rPr>
        <w:t xml:space="preserve"> </w:t>
      </w:r>
      <w:r>
        <w:t>first</w:t>
      </w:r>
      <w:r>
        <w:rPr>
          <w:spacing w:val="-11"/>
        </w:rPr>
        <w:t xml:space="preserve"> </w:t>
      </w:r>
      <w:r>
        <w:t>working version of the data system required to satisfy those needs.</w:t>
      </w:r>
    </w:p>
    <w:p w14:paraId="3E2C014B" w14:textId="77777777" w:rsidR="000A6B5C" w:rsidRDefault="00000000">
      <w:pPr>
        <w:pStyle w:val="Textoindependiente"/>
        <w:spacing w:before="0" w:line="276" w:lineRule="auto"/>
        <w:ind w:left="261" w:right="265"/>
        <w:jc w:val="both"/>
      </w:pPr>
      <w:r>
        <w:t xml:space="preserve">The focus is not on advanced transformations or optimization. The focus is on systems </w:t>
      </w:r>
      <w:proofErr w:type="gramStart"/>
      <w:r>
        <w:t>thinking:</w:t>
      </w:r>
      <w:proofErr w:type="gramEnd"/>
      <w:r>
        <w:t xml:space="preserve"> designing the pipeline as a set of connected blocks, implementing each block independently, and verifying that all components work together as one end-to-end system.</w:t>
      </w:r>
    </w:p>
    <w:p w14:paraId="393A658D" w14:textId="77777777" w:rsidR="000A6B5C" w:rsidRDefault="000A6B5C">
      <w:pPr>
        <w:pStyle w:val="Textoindependiente"/>
      </w:pPr>
    </w:p>
    <w:p w14:paraId="10569AC2" w14:textId="77777777" w:rsidR="000A6B5C" w:rsidRDefault="00000000">
      <w:pPr>
        <w:pStyle w:val="Textoindependiente"/>
        <w:spacing w:before="0" w:line="276" w:lineRule="auto"/>
        <w:ind w:left="261" w:right="266"/>
        <w:jc w:val="both"/>
      </w:pPr>
      <w:r>
        <w:t>In real-world Data Engineering projects, technical implementation is never the first step. Before designing databases, writing code, or building ETL pipelines, engineers must first understand the business problem they are trying to solve.</w:t>
      </w:r>
    </w:p>
    <w:p w14:paraId="657BB15B" w14:textId="77777777" w:rsidR="000A6B5C" w:rsidRDefault="000A6B5C">
      <w:pPr>
        <w:pStyle w:val="Textoindependiente"/>
        <w:spacing w:before="34"/>
      </w:pPr>
    </w:p>
    <w:p w14:paraId="554FE8B1" w14:textId="77777777" w:rsidR="000A6B5C" w:rsidRDefault="00000000">
      <w:pPr>
        <w:pStyle w:val="Ttulo1"/>
        <w:numPr>
          <w:ilvl w:val="0"/>
          <w:numId w:val="6"/>
        </w:numPr>
        <w:tabs>
          <w:tab w:val="left" w:pos="620"/>
        </w:tabs>
        <w:spacing w:before="1"/>
        <w:ind w:left="620" w:hanging="359"/>
      </w:pPr>
      <w:r>
        <w:t>Learning</w:t>
      </w:r>
      <w:r>
        <w:rPr>
          <w:spacing w:val="-8"/>
        </w:rPr>
        <w:t xml:space="preserve"> </w:t>
      </w:r>
      <w:r>
        <w:rPr>
          <w:spacing w:val="-2"/>
        </w:rPr>
        <w:t>Objectives</w:t>
      </w:r>
    </w:p>
    <w:p w14:paraId="759EB912" w14:textId="77777777" w:rsidR="000A6B5C" w:rsidRDefault="000A6B5C">
      <w:pPr>
        <w:pStyle w:val="Textoindependiente"/>
        <w:spacing w:before="73"/>
        <w:rPr>
          <w:b/>
        </w:rPr>
      </w:pPr>
    </w:p>
    <w:p w14:paraId="652EE185" w14:textId="77777777" w:rsidR="000A6B5C" w:rsidRDefault="00000000">
      <w:pPr>
        <w:pStyle w:val="Textoindependiente"/>
        <w:spacing w:before="1" w:line="273" w:lineRule="auto"/>
        <w:ind w:left="261" w:right="269"/>
        <w:jc w:val="both"/>
      </w:pPr>
      <w:r>
        <w:t>Implement a basic ETL pipeline that integrates heterogeneous retail data sources and produces a structured analytical repository capable of answering the business questions defined in Lab 1A.</w:t>
      </w:r>
    </w:p>
    <w:p w14:paraId="528EA06E" w14:textId="77777777" w:rsidR="000A6B5C" w:rsidRDefault="000A6B5C">
      <w:pPr>
        <w:pStyle w:val="Textoindependiente"/>
        <w:spacing w:before="40"/>
      </w:pPr>
    </w:p>
    <w:p w14:paraId="44AD7221" w14:textId="77777777" w:rsidR="000A6B5C" w:rsidRDefault="00000000">
      <w:pPr>
        <w:pStyle w:val="Textoindependiente"/>
        <w:spacing w:before="1"/>
        <w:ind w:left="261"/>
        <w:jc w:val="both"/>
      </w:pPr>
      <w:r>
        <w:t>By</w:t>
      </w:r>
      <w:r>
        <w:rPr>
          <w:spacing w:val="-4"/>
        </w:rPr>
        <w:t xml:space="preserve"> </w:t>
      </w:r>
      <w:r>
        <w:t>the</w:t>
      </w:r>
      <w:r>
        <w:rPr>
          <w:spacing w:val="-3"/>
        </w:rPr>
        <w:t xml:space="preserve"> </w:t>
      </w:r>
      <w:r>
        <w:t>end of</w:t>
      </w:r>
      <w:r>
        <w:rPr>
          <w:spacing w:val="-5"/>
        </w:rPr>
        <w:t xml:space="preserve"> </w:t>
      </w:r>
      <w:r>
        <w:t>this</w:t>
      </w:r>
      <w:r>
        <w:rPr>
          <w:spacing w:val="-3"/>
        </w:rPr>
        <w:t xml:space="preserve"> </w:t>
      </w:r>
      <w:r>
        <w:t>lab,</w:t>
      </w:r>
      <w:r>
        <w:rPr>
          <w:spacing w:val="-3"/>
        </w:rPr>
        <w:t xml:space="preserve"> </w:t>
      </w:r>
      <w:r>
        <w:t>students</w:t>
      </w:r>
      <w:r>
        <w:rPr>
          <w:spacing w:val="-2"/>
        </w:rPr>
        <w:t xml:space="preserve"> </w:t>
      </w:r>
      <w:r>
        <w:t>will</w:t>
      </w:r>
      <w:r>
        <w:rPr>
          <w:spacing w:val="-3"/>
        </w:rPr>
        <w:t xml:space="preserve"> </w:t>
      </w:r>
      <w:r>
        <w:t>be</w:t>
      </w:r>
      <w:r>
        <w:rPr>
          <w:spacing w:val="-3"/>
        </w:rPr>
        <w:t xml:space="preserve"> </w:t>
      </w:r>
      <w:r>
        <w:t>able</w:t>
      </w:r>
      <w:r>
        <w:rPr>
          <w:spacing w:val="-1"/>
        </w:rPr>
        <w:t xml:space="preserve"> </w:t>
      </w:r>
      <w:r>
        <w:rPr>
          <w:spacing w:val="-5"/>
        </w:rPr>
        <w:t>to:</w:t>
      </w:r>
    </w:p>
    <w:p w14:paraId="4D00317B" w14:textId="77777777" w:rsidR="000A6B5C" w:rsidRDefault="000A6B5C">
      <w:pPr>
        <w:pStyle w:val="Textoindependiente"/>
        <w:spacing w:before="70"/>
      </w:pPr>
    </w:p>
    <w:p w14:paraId="1B771F31" w14:textId="77777777" w:rsidR="000A6B5C" w:rsidRDefault="00000000">
      <w:pPr>
        <w:pStyle w:val="Prrafodelista"/>
        <w:numPr>
          <w:ilvl w:val="1"/>
          <w:numId w:val="6"/>
        </w:numPr>
        <w:tabs>
          <w:tab w:val="left" w:pos="981"/>
        </w:tabs>
        <w:spacing w:before="0"/>
        <w:rPr>
          <w:sz w:val="20"/>
        </w:rPr>
      </w:pPr>
      <w:r>
        <w:rPr>
          <w:sz w:val="20"/>
        </w:rPr>
        <w:t>Translate</w:t>
      </w:r>
      <w:r>
        <w:rPr>
          <w:spacing w:val="-7"/>
          <w:sz w:val="20"/>
        </w:rPr>
        <w:t xml:space="preserve"> </w:t>
      </w:r>
      <w:r>
        <w:rPr>
          <w:sz w:val="20"/>
        </w:rPr>
        <w:t>business</w:t>
      </w:r>
      <w:r>
        <w:rPr>
          <w:spacing w:val="-6"/>
          <w:sz w:val="20"/>
        </w:rPr>
        <w:t xml:space="preserve"> </w:t>
      </w:r>
      <w:r>
        <w:rPr>
          <w:sz w:val="20"/>
        </w:rPr>
        <w:t>requirements</w:t>
      </w:r>
      <w:r>
        <w:rPr>
          <w:spacing w:val="-4"/>
          <w:sz w:val="20"/>
        </w:rPr>
        <w:t xml:space="preserve"> </w:t>
      </w:r>
      <w:r>
        <w:rPr>
          <w:sz w:val="20"/>
        </w:rPr>
        <w:t>into</w:t>
      </w:r>
      <w:r>
        <w:rPr>
          <w:spacing w:val="-5"/>
          <w:sz w:val="20"/>
        </w:rPr>
        <w:t xml:space="preserve"> </w:t>
      </w:r>
      <w:r>
        <w:rPr>
          <w:sz w:val="20"/>
        </w:rPr>
        <w:t>technical</w:t>
      </w:r>
      <w:r>
        <w:rPr>
          <w:spacing w:val="-4"/>
          <w:sz w:val="20"/>
        </w:rPr>
        <w:t xml:space="preserve"> </w:t>
      </w:r>
      <w:r>
        <w:rPr>
          <w:sz w:val="20"/>
        </w:rPr>
        <w:t>pipeline</w:t>
      </w:r>
      <w:r>
        <w:rPr>
          <w:spacing w:val="-5"/>
          <w:sz w:val="20"/>
        </w:rPr>
        <w:t xml:space="preserve"> </w:t>
      </w:r>
      <w:r>
        <w:rPr>
          <w:spacing w:val="-2"/>
          <w:sz w:val="20"/>
        </w:rPr>
        <w:t>components.</w:t>
      </w:r>
    </w:p>
    <w:p w14:paraId="43F456AB" w14:textId="77777777" w:rsidR="000A6B5C" w:rsidRDefault="00000000">
      <w:pPr>
        <w:pStyle w:val="Prrafodelista"/>
        <w:numPr>
          <w:ilvl w:val="1"/>
          <w:numId w:val="6"/>
        </w:numPr>
        <w:tabs>
          <w:tab w:val="left" w:pos="981"/>
        </w:tabs>
        <w:spacing w:before="34"/>
        <w:rPr>
          <w:sz w:val="20"/>
        </w:rPr>
      </w:pPr>
      <w:r>
        <w:rPr>
          <w:sz w:val="20"/>
        </w:rPr>
        <w:t>Represent</w:t>
      </w:r>
      <w:r>
        <w:rPr>
          <w:spacing w:val="-4"/>
          <w:sz w:val="20"/>
        </w:rPr>
        <w:t xml:space="preserve"> </w:t>
      </w:r>
      <w:r>
        <w:rPr>
          <w:sz w:val="20"/>
        </w:rPr>
        <w:t>an</w:t>
      </w:r>
      <w:r>
        <w:rPr>
          <w:spacing w:val="-5"/>
          <w:sz w:val="20"/>
        </w:rPr>
        <w:t xml:space="preserve"> </w:t>
      </w:r>
      <w:r>
        <w:rPr>
          <w:sz w:val="20"/>
        </w:rPr>
        <w:t>ETL</w:t>
      </w:r>
      <w:r>
        <w:rPr>
          <w:spacing w:val="-5"/>
          <w:sz w:val="20"/>
        </w:rPr>
        <w:t xml:space="preserve"> </w:t>
      </w:r>
      <w:r>
        <w:rPr>
          <w:sz w:val="20"/>
        </w:rPr>
        <w:t>system</w:t>
      </w:r>
      <w:r>
        <w:rPr>
          <w:spacing w:val="-5"/>
          <w:sz w:val="20"/>
        </w:rPr>
        <w:t xml:space="preserve"> </w:t>
      </w:r>
      <w:r>
        <w:rPr>
          <w:sz w:val="20"/>
        </w:rPr>
        <w:t>using</w:t>
      </w:r>
      <w:r>
        <w:rPr>
          <w:spacing w:val="-4"/>
          <w:sz w:val="20"/>
        </w:rPr>
        <w:t xml:space="preserve"> </w:t>
      </w:r>
      <w:r>
        <w:rPr>
          <w:sz w:val="20"/>
        </w:rPr>
        <w:t>a</w:t>
      </w:r>
      <w:r>
        <w:rPr>
          <w:spacing w:val="-3"/>
          <w:sz w:val="20"/>
        </w:rPr>
        <w:t xml:space="preserve"> </w:t>
      </w:r>
      <w:r>
        <w:rPr>
          <w:sz w:val="20"/>
        </w:rPr>
        <w:t>block</w:t>
      </w:r>
      <w:r>
        <w:rPr>
          <w:spacing w:val="-5"/>
          <w:sz w:val="20"/>
        </w:rPr>
        <w:t xml:space="preserve"> </w:t>
      </w:r>
      <w:r>
        <w:rPr>
          <w:sz w:val="20"/>
        </w:rPr>
        <w:t>diagram</w:t>
      </w:r>
      <w:r>
        <w:rPr>
          <w:spacing w:val="-2"/>
          <w:sz w:val="20"/>
        </w:rPr>
        <w:t xml:space="preserve"> </w:t>
      </w:r>
      <w:r>
        <w:rPr>
          <w:sz w:val="20"/>
        </w:rPr>
        <w:t>before</w:t>
      </w:r>
      <w:r>
        <w:rPr>
          <w:spacing w:val="-1"/>
          <w:sz w:val="20"/>
        </w:rPr>
        <w:t xml:space="preserve"> </w:t>
      </w:r>
      <w:r>
        <w:rPr>
          <w:spacing w:val="-2"/>
          <w:sz w:val="20"/>
        </w:rPr>
        <w:t>coding.</w:t>
      </w:r>
    </w:p>
    <w:p w14:paraId="0FADBCFC" w14:textId="77777777" w:rsidR="000A6B5C" w:rsidRDefault="00000000">
      <w:pPr>
        <w:pStyle w:val="Prrafodelista"/>
        <w:numPr>
          <w:ilvl w:val="1"/>
          <w:numId w:val="6"/>
        </w:numPr>
        <w:tabs>
          <w:tab w:val="left" w:pos="981"/>
        </w:tabs>
        <w:spacing w:before="33"/>
        <w:rPr>
          <w:sz w:val="20"/>
        </w:rPr>
      </w:pPr>
      <w:r>
        <w:rPr>
          <w:sz w:val="20"/>
        </w:rPr>
        <w:t>Extract</w:t>
      </w:r>
      <w:r>
        <w:rPr>
          <w:spacing w:val="-4"/>
          <w:sz w:val="20"/>
        </w:rPr>
        <w:t xml:space="preserve"> </w:t>
      </w:r>
      <w:r>
        <w:rPr>
          <w:sz w:val="20"/>
        </w:rPr>
        <w:t>data</w:t>
      </w:r>
      <w:r>
        <w:rPr>
          <w:spacing w:val="-2"/>
          <w:sz w:val="20"/>
        </w:rPr>
        <w:t xml:space="preserve"> </w:t>
      </w:r>
      <w:r>
        <w:rPr>
          <w:sz w:val="20"/>
        </w:rPr>
        <w:t>from</w:t>
      </w:r>
      <w:r>
        <w:rPr>
          <w:spacing w:val="-5"/>
          <w:sz w:val="20"/>
        </w:rPr>
        <w:t xml:space="preserve"> </w:t>
      </w:r>
      <w:r>
        <w:rPr>
          <w:sz w:val="20"/>
        </w:rPr>
        <w:t>CSV,</w:t>
      </w:r>
      <w:r>
        <w:rPr>
          <w:spacing w:val="-3"/>
          <w:sz w:val="20"/>
        </w:rPr>
        <w:t xml:space="preserve"> </w:t>
      </w:r>
      <w:r>
        <w:rPr>
          <w:sz w:val="20"/>
        </w:rPr>
        <w:t>JSON,</w:t>
      </w:r>
      <w:r>
        <w:rPr>
          <w:spacing w:val="-5"/>
          <w:sz w:val="20"/>
        </w:rPr>
        <w:t xml:space="preserve"> </w:t>
      </w:r>
      <w:r>
        <w:rPr>
          <w:sz w:val="20"/>
        </w:rPr>
        <w:t>and</w:t>
      </w:r>
      <w:r>
        <w:rPr>
          <w:spacing w:val="-2"/>
          <w:sz w:val="20"/>
        </w:rPr>
        <w:t xml:space="preserve"> </w:t>
      </w:r>
      <w:r>
        <w:rPr>
          <w:sz w:val="20"/>
        </w:rPr>
        <w:t>XML</w:t>
      </w:r>
      <w:r>
        <w:rPr>
          <w:spacing w:val="-3"/>
          <w:sz w:val="20"/>
        </w:rPr>
        <w:t xml:space="preserve"> </w:t>
      </w:r>
      <w:r>
        <w:rPr>
          <w:spacing w:val="-2"/>
          <w:sz w:val="20"/>
        </w:rPr>
        <w:t>sources.</w:t>
      </w:r>
    </w:p>
    <w:p w14:paraId="1737C161" w14:textId="77777777" w:rsidR="000A6B5C" w:rsidRDefault="00000000">
      <w:pPr>
        <w:pStyle w:val="Prrafodelista"/>
        <w:numPr>
          <w:ilvl w:val="1"/>
          <w:numId w:val="6"/>
        </w:numPr>
        <w:tabs>
          <w:tab w:val="left" w:pos="981"/>
        </w:tabs>
        <w:spacing w:before="33"/>
        <w:rPr>
          <w:sz w:val="20"/>
        </w:rPr>
      </w:pPr>
      <w:r>
        <w:rPr>
          <w:sz w:val="20"/>
        </w:rPr>
        <w:t>Perform</w:t>
      </w:r>
      <w:r>
        <w:rPr>
          <w:spacing w:val="-6"/>
          <w:sz w:val="20"/>
        </w:rPr>
        <w:t xml:space="preserve"> </w:t>
      </w:r>
      <w:r>
        <w:rPr>
          <w:sz w:val="20"/>
        </w:rPr>
        <w:t>basic</w:t>
      </w:r>
      <w:r>
        <w:rPr>
          <w:spacing w:val="-7"/>
          <w:sz w:val="20"/>
        </w:rPr>
        <w:t xml:space="preserve"> </w:t>
      </w:r>
      <w:r>
        <w:rPr>
          <w:sz w:val="20"/>
        </w:rPr>
        <w:t>profiling,</w:t>
      </w:r>
      <w:r>
        <w:rPr>
          <w:spacing w:val="-5"/>
          <w:sz w:val="20"/>
        </w:rPr>
        <w:t xml:space="preserve"> </w:t>
      </w:r>
      <w:r>
        <w:rPr>
          <w:sz w:val="20"/>
        </w:rPr>
        <w:t>cleaning,</w:t>
      </w:r>
      <w:r>
        <w:rPr>
          <w:spacing w:val="-6"/>
          <w:sz w:val="20"/>
        </w:rPr>
        <w:t xml:space="preserve"> </w:t>
      </w:r>
      <w:r>
        <w:rPr>
          <w:sz w:val="20"/>
        </w:rPr>
        <w:t>schema</w:t>
      </w:r>
      <w:r>
        <w:rPr>
          <w:spacing w:val="-3"/>
          <w:sz w:val="20"/>
        </w:rPr>
        <w:t xml:space="preserve"> </w:t>
      </w:r>
      <w:r>
        <w:rPr>
          <w:sz w:val="20"/>
        </w:rPr>
        <w:t>harmonization,</w:t>
      </w:r>
      <w:r>
        <w:rPr>
          <w:spacing w:val="-7"/>
          <w:sz w:val="20"/>
        </w:rPr>
        <w:t xml:space="preserve"> </w:t>
      </w:r>
      <w:r>
        <w:rPr>
          <w:sz w:val="20"/>
        </w:rPr>
        <w:t>integration,</w:t>
      </w:r>
      <w:r>
        <w:rPr>
          <w:spacing w:val="-5"/>
          <w:sz w:val="20"/>
        </w:rPr>
        <w:t xml:space="preserve"> </w:t>
      </w:r>
      <w:r>
        <w:rPr>
          <w:sz w:val="20"/>
        </w:rPr>
        <w:t>and</w:t>
      </w:r>
      <w:r>
        <w:rPr>
          <w:spacing w:val="-6"/>
          <w:sz w:val="20"/>
        </w:rPr>
        <w:t xml:space="preserve"> </w:t>
      </w:r>
      <w:r>
        <w:rPr>
          <w:spacing w:val="-2"/>
          <w:sz w:val="20"/>
        </w:rPr>
        <w:t>transformation.</w:t>
      </w:r>
    </w:p>
    <w:p w14:paraId="510251B2" w14:textId="77777777" w:rsidR="000A6B5C" w:rsidRDefault="00000000">
      <w:pPr>
        <w:pStyle w:val="Prrafodelista"/>
        <w:numPr>
          <w:ilvl w:val="1"/>
          <w:numId w:val="6"/>
        </w:numPr>
        <w:tabs>
          <w:tab w:val="left" w:pos="981"/>
        </w:tabs>
        <w:spacing w:before="34"/>
        <w:rPr>
          <w:sz w:val="20"/>
        </w:rPr>
      </w:pPr>
      <w:r>
        <w:rPr>
          <w:sz w:val="20"/>
        </w:rPr>
        <w:t>Load</w:t>
      </w:r>
      <w:r>
        <w:rPr>
          <w:spacing w:val="-4"/>
          <w:sz w:val="20"/>
        </w:rPr>
        <w:t xml:space="preserve"> </w:t>
      </w:r>
      <w:r>
        <w:rPr>
          <w:sz w:val="20"/>
        </w:rPr>
        <w:t>processed</w:t>
      </w:r>
      <w:r>
        <w:rPr>
          <w:spacing w:val="-3"/>
          <w:sz w:val="20"/>
        </w:rPr>
        <w:t xml:space="preserve"> </w:t>
      </w:r>
      <w:r>
        <w:rPr>
          <w:sz w:val="20"/>
        </w:rPr>
        <w:t>data</w:t>
      </w:r>
      <w:r>
        <w:rPr>
          <w:spacing w:val="-4"/>
          <w:sz w:val="20"/>
        </w:rPr>
        <w:t xml:space="preserve"> </w:t>
      </w:r>
      <w:r>
        <w:rPr>
          <w:sz w:val="20"/>
        </w:rPr>
        <w:t>into</w:t>
      </w:r>
      <w:r>
        <w:rPr>
          <w:spacing w:val="-3"/>
          <w:sz w:val="20"/>
        </w:rPr>
        <w:t xml:space="preserve"> </w:t>
      </w:r>
      <w:proofErr w:type="gramStart"/>
      <w:r>
        <w:rPr>
          <w:sz w:val="20"/>
        </w:rPr>
        <w:t>a</w:t>
      </w:r>
      <w:proofErr w:type="gramEnd"/>
      <w:r>
        <w:rPr>
          <w:spacing w:val="-3"/>
          <w:sz w:val="20"/>
        </w:rPr>
        <w:t xml:space="preserve"> </w:t>
      </w:r>
      <w:r>
        <w:rPr>
          <w:sz w:val="20"/>
        </w:rPr>
        <w:t>SQLite</w:t>
      </w:r>
      <w:r>
        <w:rPr>
          <w:spacing w:val="-4"/>
          <w:sz w:val="20"/>
        </w:rPr>
        <w:t xml:space="preserve"> </w:t>
      </w:r>
      <w:r>
        <w:rPr>
          <w:spacing w:val="-2"/>
          <w:sz w:val="20"/>
        </w:rPr>
        <w:t>database.</w:t>
      </w:r>
    </w:p>
    <w:p w14:paraId="610500FD" w14:textId="77777777" w:rsidR="000A6B5C" w:rsidRDefault="00000000">
      <w:pPr>
        <w:pStyle w:val="Prrafodelista"/>
        <w:numPr>
          <w:ilvl w:val="1"/>
          <w:numId w:val="6"/>
        </w:numPr>
        <w:tabs>
          <w:tab w:val="left" w:pos="981"/>
        </w:tabs>
        <w:spacing w:before="33"/>
        <w:rPr>
          <w:sz w:val="20"/>
        </w:rPr>
      </w:pPr>
      <w:r>
        <w:rPr>
          <w:sz w:val="20"/>
        </w:rPr>
        <w:t>Execute</w:t>
      </w:r>
      <w:r>
        <w:rPr>
          <w:spacing w:val="-8"/>
          <w:sz w:val="20"/>
        </w:rPr>
        <w:t xml:space="preserve"> </w:t>
      </w:r>
      <w:r>
        <w:rPr>
          <w:sz w:val="20"/>
        </w:rPr>
        <w:t>analytical</w:t>
      </w:r>
      <w:r>
        <w:rPr>
          <w:spacing w:val="-10"/>
          <w:sz w:val="20"/>
        </w:rPr>
        <w:t xml:space="preserve"> </w:t>
      </w:r>
      <w:r>
        <w:rPr>
          <w:sz w:val="20"/>
        </w:rPr>
        <w:t>SQL</w:t>
      </w:r>
      <w:r>
        <w:rPr>
          <w:spacing w:val="-11"/>
          <w:sz w:val="20"/>
        </w:rPr>
        <w:t xml:space="preserve"> </w:t>
      </w:r>
      <w:r>
        <w:rPr>
          <w:sz w:val="20"/>
        </w:rPr>
        <w:t>queries</w:t>
      </w:r>
      <w:r>
        <w:rPr>
          <w:spacing w:val="-10"/>
          <w:sz w:val="20"/>
        </w:rPr>
        <w:t xml:space="preserve"> </w:t>
      </w:r>
      <w:r>
        <w:rPr>
          <w:sz w:val="20"/>
        </w:rPr>
        <w:t>that</w:t>
      </w:r>
      <w:r>
        <w:rPr>
          <w:spacing w:val="-8"/>
          <w:sz w:val="20"/>
        </w:rPr>
        <w:t xml:space="preserve"> </w:t>
      </w:r>
      <w:r>
        <w:rPr>
          <w:sz w:val="20"/>
        </w:rPr>
        <w:t>verify</w:t>
      </w:r>
      <w:r>
        <w:rPr>
          <w:spacing w:val="-10"/>
          <w:sz w:val="20"/>
        </w:rPr>
        <w:t xml:space="preserve"> </w:t>
      </w:r>
      <w:r>
        <w:rPr>
          <w:sz w:val="20"/>
        </w:rPr>
        <w:t>whether</w:t>
      </w:r>
      <w:r>
        <w:rPr>
          <w:spacing w:val="-8"/>
          <w:sz w:val="20"/>
        </w:rPr>
        <w:t xml:space="preserve"> </w:t>
      </w:r>
      <w:r>
        <w:rPr>
          <w:sz w:val="20"/>
        </w:rPr>
        <w:t>the</w:t>
      </w:r>
      <w:r>
        <w:rPr>
          <w:spacing w:val="-6"/>
          <w:sz w:val="20"/>
        </w:rPr>
        <w:t xml:space="preserve"> </w:t>
      </w:r>
      <w:r>
        <w:rPr>
          <w:sz w:val="20"/>
        </w:rPr>
        <w:t>business</w:t>
      </w:r>
      <w:r>
        <w:rPr>
          <w:spacing w:val="-9"/>
          <w:sz w:val="20"/>
        </w:rPr>
        <w:t xml:space="preserve"> </w:t>
      </w:r>
      <w:r>
        <w:rPr>
          <w:sz w:val="20"/>
        </w:rPr>
        <w:t>requirements</w:t>
      </w:r>
      <w:r>
        <w:rPr>
          <w:spacing w:val="-8"/>
          <w:sz w:val="20"/>
        </w:rPr>
        <w:t xml:space="preserve"> </w:t>
      </w:r>
      <w:r>
        <w:rPr>
          <w:sz w:val="20"/>
        </w:rPr>
        <w:t>were</w:t>
      </w:r>
      <w:r>
        <w:rPr>
          <w:spacing w:val="-9"/>
          <w:sz w:val="20"/>
        </w:rPr>
        <w:t xml:space="preserve"> </w:t>
      </w:r>
      <w:r>
        <w:rPr>
          <w:spacing w:val="-2"/>
          <w:sz w:val="20"/>
        </w:rPr>
        <w:t>satisfied.</w:t>
      </w:r>
    </w:p>
    <w:p w14:paraId="1803D642" w14:textId="77777777" w:rsidR="000A6B5C" w:rsidRDefault="00000000">
      <w:pPr>
        <w:pStyle w:val="Prrafodelista"/>
        <w:numPr>
          <w:ilvl w:val="1"/>
          <w:numId w:val="6"/>
        </w:numPr>
        <w:tabs>
          <w:tab w:val="left" w:pos="981"/>
        </w:tabs>
        <w:spacing w:before="34"/>
        <w:rPr>
          <w:sz w:val="20"/>
        </w:rPr>
      </w:pPr>
      <w:r>
        <w:rPr>
          <w:sz w:val="20"/>
        </w:rPr>
        <w:t>Explain</w:t>
      </w:r>
      <w:r>
        <w:rPr>
          <w:spacing w:val="-5"/>
          <w:sz w:val="20"/>
        </w:rPr>
        <w:t xml:space="preserve"> </w:t>
      </w:r>
      <w:r>
        <w:rPr>
          <w:sz w:val="20"/>
        </w:rPr>
        <w:t>how</w:t>
      </w:r>
      <w:r>
        <w:rPr>
          <w:spacing w:val="-3"/>
          <w:sz w:val="20"/>
        </w:rPr>
        <w:t xml:space="preserve"> </w:t>
      </w:r>
      <w:r>
        <w:rPr>
          <w:sz w:val="20"/>
        </w:rPr>
        <w:t>each</w:t>
      </w:r>
      <w:r>
        <w:rPr>
          <w:spacing w:val="-5"/>
          <w:sz w:val="20"/>
        </w:rPr>
        <w:t xml:space="preserve"> </w:t>
      </w:r>
      <w:r>
        <w:rPr>
          <w:sz w:val="20"/>
        </w:rPr>
        <w:t>block</w:t>
      </w:r>
      <w:r>
        <w:rPr>
          <w:spacing w:val="-5"/>
          <w:sz w:val="20"/>
        </w:rPr>
        <w:t xml:space="preserve"> </w:t>
      </w:r>
      <w:r>
        <w:rPr>
          <w:sz w:val="20"/>
        </w:rPr>
        <w:t>contributes</w:t>
      </w:r>
      <w:r>
        <w:rPr>
          <w:spacing w:val="-3"/>
          <w:sz w:val="20"/>
        </w:rPr>
        <w:t xml:space="preserve"> </w:t>
      </w:r>
      <w:r>
        <w:rPr>
          <w:sz w:val="20"/>
        </w:rPr>
        <w:t>to</w:t>
      </w:r>
      <w:r>
        <w:rPr>
          <w:spacing w:val="-2"/>
          <w:sz w:val="20"/>
        </w:rPr>
        <w:t xml:space="preserve"> </w:t>
      </w:r>
      <w:r>
        <w:rPr>
          <w:sz w:val="20"/>
        </w:rPr>
        <w:t>the</w:t>
      </w:r>
      <w:r>
        <w:rPr>
          <w:spacing w:val="-5"/>
          <w:sz w:val="20"/>
        </w:rPr>
        <w:t xml:space="preserve"> </w:t>
      </w:r>
      <w:r>
        <w:rPr>
          <w:sz w:val="20"/>
        </w:rPr>
        <w:t>behavior</w:t>
      </w:r>
      <w:r>
        <w:rPr>
          <w:spacing w:val="-5"/>
          <w:sz w:val="20"/>
        </w:rPr>
        <w:t xml:space="preserve"> </w:t>
      </w:r>
      <w:r>
        <w:rPr>
          <w:sz w:val="20"/>
        </w:rPr>
        <w:t>of</w:t>
      </w:r>
      <w:r>
        <w:rPr>
          <w:spacing w:val="-4"/>
          <w:sz w:val="20"/>
        </w:rPr>
        <w:t xml:space="preserve"> </w:t>
      </w:r>
      <w:r>
        <w:rPr>
          <w:sz w:val="20"/>
        </w:rPr>
        <w:t>the</w:t>
      </w:r>
      <w:r>
        <w:rPr>
          <w:spacing w:val="-3"/>
          <w:sz w:val="20"/>
        </w:rPr>
        <w:t xml:space="preserve"> </w:t>
      </w:r>
      <w:r>
        <w:rPr>
          <w:sz w:val="20"/>
        </w:rPr>
        <w:t>complete</w:t>
      </w:r>
      <w:r>
        <w:rPr>
          <w:spacing w:val="-3"/>
          <w:sz w:val="20"/>
        </w:rPr>
        <w:t xml:space="preserve"> </w:t>
      </w:r>
      <w:r>
        <w:rPr>
          <w:spacing w:val="-2"/>
          <w:sz w:val="20"/>
        </w:rPr>
        <w:t>system.</w:t>
      </w:r>
    </w:p>
    <w:p w14:paraId="663F6E7A" w14:textId="77777777" w:rsidR="000A6B5C" w:rsidRDefault="000A6B5C">
      <w:pPr>
        <w:pStyle w:val="Textoindependiente"/>
        <w:spacing w:before="71"/>
      </w:pPr>
    </w:p>
    <w:p w14:paraId="2A7E299F" w14:textId="77777777" w:rsidR="000A6B5C" w:rsidRDefault="00000000">
      <w:pPr>
        <w:pStyle w:val="Ttulo1"/>
        <w:numPr>
          <w:ilvl w:val="0"/>
          <w:numId w:val="6"/>
        </w:numPr>
        <w:tabs>
          <w:tab w:val="left" w:pos="620"/>
        </w:tabs>
        <w:ind w:left="620" w:hanging="359"/>
      </w:pPr>
      <w:r>
        <w:t>Dataset</w:t>
      </w:r>
      <w:r>
        <w:rPr>
          <w:spacing w:val="-7"/>
        </w:rPr>
        <w:t xml:space="preserve"> </w:t>
      </w:r>
      <w:r>
        <w:rPr>
          <w:spacing w:val="-2"/>
        </w:rPr>
        <w:t>Description</w:t>
      </w:r>
    </w:p>
    <w:p w14:paraId="450F706F" w14:textId="77777777" w:rsidR="000A6B5C" w:rsidRDefault="000A6B5C">
      <w:pPr>
        <w:pStyle w:val="Textoindependiente"/>
        <w:spacing w:before="74"/>
        <w:rPr>
          <w:b/>
        </w:rPr>
      </w:pPr>
    </w:p>
    <w:p w14:paraId="7C592A96" w14:textId="77777777" w:rsidR="000A6B5C" w:rsidRDefault="00000000">
      <w:pPr>
        <w:pStyle w:val="Textoindependiente"/>
        <w:spacing w:before="0" w:line="273" w:lineRule="auto"/>
        <w:ind w:left="261"/>
      </w:pPr>
      <w:r>
        <w:t>The data cover three months (February–April 2026) and three branches. Transaction data are intentionally</w:t>
      </w:r>
      <w:r>
        <w:rPr>
          <w:spacing w:val="-7"/>
        </w:rPr>
        <w:t xml:space="preserve"> </w:t>
      </w:r>
      <w:r>
        <w:t>distributed</w:t>
      </w:r>
      <w:r>
        <w:rPr>
          <w:spacing w:val="-6"/>
        </w:rPr>
        <w:t xml:space="preserve"> </w:t>
      </w:r>
      <w:r>
        <w:t>across</w:t>
      </w:r>
      <w:r>
        <w:rPr>
          <w:spacing w:val="-6"/>
        </w:rPr>
        <w:t xml:space="preserve"> </w:t>
      </w:r>
      <w:r>
        <w:t>different</w:t>
      </w:r>
      <w:r>
        <w:rPr>
          <w:spacing w:val="-4"/>
        </w:rPr>
        <w:t xml:space="preserve"> </w:t>
      </w:r>
      <w:r>
        <w:t>formats</w:t>
      </w:r>
      <w:r>
        <w:rPr>
          <w:spacing w:val="-5"/>
        </w:rPr>
        <w:t xml:space="preserve"> </w:t>
      </w:r>
      <w:r>
        <w:t>to</w:t>
      </w:r>
      <w:r>
        <w:rPr>
          <w:spacing w:val="-7"/>
        </w:rPr>
        <w:t xml:space="preserve"> </w:t>
      </w:r>
      <w:r>
        <w:t>simulate</w:t>
      </w:r>
      <w:r>
        <w:rPr>
          <w:spacing w:val="-7"/>
        </w:rPr>
        <w:t xml:space="preserve"> </w:t>
      </w:r>
      <w:r>
        <w:t>heterogeneous</w:t>
      </w:r>
      <w:r>
        <w:rPr>
          <w:spacing w:val="-6"/>
        </w:rPr>
        <w:t xml:space="preserve"> </w:t>
      </w:r>
      <w:r>
        <w:t>operational</w:t>
      </w:r>
      <w:r>
        <w:rPr>
          <w:spacing w:val="-6"/>
        </w:rPr>
        <w:t xml:space="preserve"> </w:t>
      </w:r>
      <w:r>
        <w:t>systems.</w:t>
      </w:r>
    </w:p>
    <w:p w14:paraId="03C3BBA6" w14:textId="77777777" w:rsidR="000A6B5C" w:rsidRDefault="000A6B5C">
      <w:pPr>
        <w:pStyle w:val="Textoindependiente"/>
        <w:spacing w:before="39"/>
      </w:pPr>
    </w:p>
    <w:tbl>
      <w:tblPr>
        <w:tblStyle w:val="TableNormal"/>
        <w:tblW w:w="0" w:type="auto"/>
        <w:tblInd w:w="2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77"/>
        <w:gridCol w:w="2827"/>
        <w:gridCol w:w="2923"/>
      </w:tblGrid>
      <w:tr w:rsidR="000A6B5C" w14:paraId="39CD830E" w14:textId="77777777">
        <w:trPr>
          <w:trHeight w:val="275"/>
        </w:trPr>
        <w:tc>
          <w:tcPr>
            <w:tcW w:w="3077" w:type="dxa"/>
            <w:shd w:val="clear" w:color="auto" w:fill="1F4D77"/>
          </w:tcPr>
          <w:p w14:paraId="07028C3A" w14:textId="77777777" w:rsidR="000A6B5C" w:rsidRDefault="00000000">
            <w:pPr>
              <w:pStyle w:val="TableParagraph"/>
              <w:spacing w:before="1"/>
              <w:ind w:left="107"/>
              <w:rPr>
                <w:b/>
                <w:sz w:val="20"/>
              </w:rPr>
            </w:pPr>
            <w:r>
              <w:rPr>
                <w:b/>
                <w:color w:val="FFFFFF"/>
                <w:spacing w:val="-4"/>
                <w:sz w:val="20"/>
              </w:rPr>
              <w:t>File</w:t>
            </w:r>
          </w:p>
        </w:tc>
        <w:tc>
          <w:tcPr>
            <w:tcW w:w="2827" w:type="dxa"/>
            <w:shd w:val="clear" w:color="auto" w:fill="1F4D77"/>
          </w:tcPr>
          <w:p w14:paraId="07CA3409" w14:textId="77777777" w:rsidR="000A6B5C" w:rsidRDefault="00000000">
            <w:pPr>
              <w:pStyle w:val="TableParagraph"/>
              <w:spacing w:before="1"/>
              <w:ind w:left="107"/>
              <w:rPr>
                <w:b/>
                <w:sz w:val="20"/>
              </w:rPr>
            </w:pPr>
            <w:r>
              <w:rPr>
                <w:b/>
                <w:color w:val="FFFFFF"/>
                <w:spacing w:val="-2"/>
                <w:sz w:val="20"/>
              </w:rPr>
              <w:t>Format</w:t>
            </w:r>
          </w:p>
        </w:tc>
        <w:tc>
          <w:tcPr>
            <w:tcW w:w="2923" w:type="dxa"/>
            <w:shd w:val="clear" w:color="auto" w:fill="1F4D77"/>
          </w:tcPr>
          <w:p w14:paraId="733B0220" w14:textId="77777777" w:rsidR="000A6B5C" w:rsidRDefault="00000000">
            <w:pPr>
              <w:pStyle w:val="TableParagraph"/>
              <w:spacing w:before="1"/>
              <w:ind w:left="105"/>
              <w:rPr>
                <w:b/>
                <w:sz w:val="20"/>
              </w:rPr>
            </w:pPr>
            <w:r>
              <w:rPr>
                <w:b/>
                <w:color w:val="FFFFFF"/>
                <w:spacing w:val="-2"/>
                <w:sz w:val="20"/>
              </w:rPr>
              <w:t>Purpose</w:t>
            </w:r>
          </w:p>
        </w:tc>
      </w:tr>
      <w:tr w:rsidR="000A6B5C" w14:paraId="17D05C88" w14:textId="77777777">
        <w:trPr>
          <w:trHeight w:val="277"/>
        </w:trPr>
        <w:tc>
          <w:tcPr>
            <w:tcW w:w="3077" w:type="dxa"/>
          </w:tcPr>
          <w:p w14:paraId="1C298CA0" w14:textId="77777777" w:rsidR="000A6B5C" w:rsidRDefault="00000000">
            <w:pPr>
              <w:pStyle w:val="TableParagraph"/>
              <w:spacing w:before="3"/>
              <w:ind w:left="107"/>
              <w:rPr>
                <w:sz w:val="20"/>
              </w:rPr>
            </w:pPr>
            <w:r>
              <w:rPr>
                <w:spacing w:val="-2"/>
                <w:sz w:val="20"/>
              </w:rPr>
              <w:t>sales_cali.csv</w:t>
            </w:r>
          </w:p>
        </w:tc>
        <w:tc>
          <w:tcPr>
            <w:tcW w:w="2827" w:type="dxa"/>
          </w:tcPr>
          <w:p w14:paraId="0104961E" w14:textId="77777777" w:rsidR="000A6B5C" w:rsidRDefault="00000000">
            <w:pPr>
              <w:pStyle w:val="TableParagraph"/>
              <w:spacing w:before="3"/>
              <w:ind w:left="105"/>
              <w:rPr>
                <w:sz w:val="20"/>
              </w:rPr>
            </w:pPr>
            <w:r>
              <w:rPr>
                <w:spacing w:val="-5"/>
                <w:sz w:val="20"/>
              </w:rPr>
              <w:t>CSV</w:t>
            </w:r>
          </w:p>
        </w:tc>
        <w:tc>
          <w:tcPr>
            <w:tcW w:w="2923" w:type="dxa"/>
          </w:tcPr>
          <w:p w14:paraId="27FFB506" w14:textId="77777777" w:rsidR="000A6B5C" w:rsidRDefault="00000000">
            <w:pPr>
              <w:pStyle w:val="TableParagraph"/>
              <w:spacing w:before="3"/>
              <w:ind w:left="103"/>
              <w:rPr>
                <w:sz w:val="20"/>
              </w:rPr>
            </w:pPr>
            <w:r>
              <w:rPr>
                <w:sz w:val="20"/>
              </w:rPr>
              <w:t>Sales</w:t>
            </w:r>
            <w:r>
              <w:rPr>
                <w:spacing w:val="-5"/>
                <w:sz w:val="20"/>
              </w:rPr>
              <w:t xml:space="preserve"> </w:t>
            </w:r>
            <w:r>
              <w:rPr>
                <w:sz w:val="20"/>
              </w:rPr>
              <w:t>transactions</w:t>
            </w:r>
            <w:r>
              <w:rPr>
                <w:spacing w:val="-6"/>
                <w:sz w:val="20"/>
              </w:rPr>
              <w:t xml:space="preserve"> </w:t>
            </w:r>
            <w:r>
              <w:rPr>
                <w:sz w:val="20"/>
              </w:rPr>
              <w:t>from</w:t>
            </w:r>
            <w:r>
              <w:rPr>
                <w:spacing w:val="-7"/>
                <w:sz w:val="20"/>
              </w:rPr>
              <w:t xml:space="preserve"> </w:t>
            </w:r>
            <w:r>
              <w:rPr>
                <w:spacing w:val="-2"/>
                <w:sz w:val="20"/>
              </w:rPr>
              <w:t>Cali.</w:t>
            </w:r>
          </w:p>
        </w:tc>
      </w:tr>
      <w:tr w:rsidR="000A6B5C" w14:paraId="3D70EE57" w14:textId="77777777">
        <w:trPr>
          <w:trHeight w:val="556"/>
        </w:trPr>
        <w:tc>
          <w:tcPr>
            <w:tcW w:w="3077" w:type="dxa"/>
          </w:tcPr>
          <w:p w14:paraId="2F7A98F9" w14:textId="77777777" w:rsidR="000A6B5C" w:rsidRDefault="00000000">
            <w:pPr>
              <w:pStyle w:val="TableParagraph"/>
              <w:spacing w:before="140"/>
              <w:ind w:left="107"/>
              <w:rPr>
                <w:sz w:val="20"/>
              </w:rPr>
            </w:pPr>
            <w:proofErr w:type="spellStart"/>
            <w:r>
              <w:rPr>
                <w:spacing w:val="-2"/>
                <w:sz w:val="20"/>
              </w:rPr>
              <w:t>sales_</w:t>
            </w:r>
            <w:proofErr w:type="gramStart"/>
            <w:r>
              <w:rPr>
                <w:spacing w:val="-2"/>
                <w:sz w:val="20"/>
              </w:rPr>
              <w:t>bogota.json</w:t>
            </w:r>
            <w:proofErr w:type="spellEnd"/>
            <w:proofErr w:type="gramEnd"/>
          </w:p>
        </w:tc>
        <w:tc>
          <w:tcPr>
            <w:tcW w:w="2827" w:type="dxa"/>
          </w:tcPr>
          <w:p w14:paraId="0D4B5633" w14:textId="77777777" w:rsidR="000A6B5C" w:rsidRDefault="00000000">
            <w:pPr>
              <w:pStyle w:val="TableParagraph"/>
              <w:spacing w:before="140"/>
              <w:ind w:left="106"/>
              <w:rPr>
                <w:sz w:val="20"/>
              </w:rPr>
            </w:pPr>
            <w:r>
              <w:rPr>
                <w:spacing w:val="-4"/>
                <w:sz w:val="20"/>
              </w:rPr>
              <w:t>JSON</w:t>
            </w:r>
          </w:p>
        </w:tc>
        <w:tc>
          <w:tcPr>
            <w:tcW w:w="2923" w:type="dxa"/>
          </w:tcPr>
          <w:p w14:paraId="1E36942B" w14:textId="77777777" w:rsidR="000A6B5C" w:rsidRDefault="00000000">
            <w:pPr>
              <w:pStyle w:val="TableParagraph"/>
              <w:spacing w:before="1"/>
              <w:ind w:left="105"/>
              <w:rPr>
                <w:sz w:val="20"/>
              </w:rPr>
            </w:pPr>
            <w:r>
              <w:rPr>
                <w:sz w:val="20"/>
              </w:rPr>
              <w:t>Sales</w:t>
            </w:r>
            <w:r>
              <w:rPr>
                <w:spacing w:val="-6"/>
                <w:sz w:val="20"/>
              </w:rPr>
              <w:t xml:space="preserve"> </w:t>
            </w:r>
            <w:r>
              <w:rPr>
                <w:sz w:val="20"/>
              </w:rPr>
              <w:t>transactions</w:t>
            </w:r>
            <w:r>
              <w:rPr>
                <w:spacing w:val="-6"/>
                <w:sz w:val="20"/>
              </w:rPr>
              <w:t xml:space="preserve"> </w:t>
            </w:r>
            <w:r>
              <w:rPr>
                <w:spacing w:val="-4"/>
                <w:sz w:val="20"/>
              </w:rPr>
              <w:t>from</w:t>
            </w:r>
          </w:p>
          <w:p w14:paraId="2EDF0934" w14:textId="77777777" w:rsidR="000A6B5C" w:rsidRDefault="00000000">
            <w:pPr>
              <w:pStyle w:val="TableParagraph"/>
              <w:spacing w:before="37"/>
              <w:ind w:left="105"/>
              <w:rPr>
                <w:sz w:val="20"/>
              </w:rPr>
            </w:pPr>
            <w:r>
              <w:rPr>
                <w:spacing w:val="-2"/>
                <w:sz w:val="20"/>
              </w:rPr>
              <w:t>Bogotá.</w:t>
            </w:r>
          </w:p>
        </w:tc>
      </w:tr>
      <w:tr w:rsidR="000A6B5C" w14:paraId="259175A5" w14:textId="77777777">
        <w:trPr>
          <w:trHeight w:val="553"/>
        </w:trPr>
        <w:tc>
          <w:tcPr>
            <w:tcW w:w="3077" w:type="dxa"/>
          </w:tcPr>
          <w:p w14:paraId="307444A7" w14:textId="77777777" w:rsidR="000A6B5C" w:rsidRDefault="00000000">
            <w:pPr>
              <w:pStyle w:val="TableParagraph"/>
              <w:spacing w:before="140"/>
              <w:ind w:left="107"/>
              <w:rPr>
                <w:sz w:val="20"/>
              </w:rPr>
            </w:pPr>
            <w:r>
              <w:rPr>
                <w:spacing w:val="-2"/>
                <w:sz w:val="20"/>
              </w:rPr>
              <w:t>sales_medellin.xml</w:t>
            </w:r>
          </w:p>
        </w:tc>
        <w:tc>
          <w:tcPr>
            <w:tcW w:w="2827" w:type="dxa"/>
          </w:tcPr>
          <w:p w14:paraId="777A8FEF" w14:textId="77777777" w:rsidR="000A6B5C" w:rsidRDefault="00000000">
            <w:pPr>
              <w:pStyle w:val="TableParagraph"/>
              <w:spacing w:before="140"/>
              <w:ind w:left="105"/>
              <w:rPr>
                <w:sz w:val="20"/>
              </w:rPr>
            </w:pPr>
            <w:r>
              <w:rPr>
                <w:spacing w:val="-5"/>
                <w:sz w:val="20"/>
              </w:rPr>
              <w:t>XML</w:t>
            </w:r>
          </w:p>
        </w:tc>
        <w:tc>
          <w:tcPr>
            <w:tcW w:w="2923" w:type="dxa"/>
          </w:tcPr>
          <w:p w14:paraId="33F0B8CA" w14:textId="77777777" w:rsidR="000A6B5C" w:rsidRDefault="00000000">
            <w:pPr>
              <w:pStyle w:val="TableParagraph"/>
              <w:spacing w:before="1"/>
              <w:ind w:left="105"/>
              <w:rPr>
                <w:sz w:val="20"/>
              </w:rPr>
            </w:pPr>
            <w:r>
              <w:rPr>
                <w:sz w:val="20"/>
              </w:rPr>
              <w:t>Sales</w:t>
            </w:r>
            <w:r>
              <w:rPr>
                <w:spacing w:val="-6"/>
                <w:sz w:val="20"/>
              </w:rPr>
              <w:t xml:space="preserve"> </w:t>
            </w:r>
            <w:r>
              <w:rPr>
                <w:sz w:val="20"/>
              </w:rPr>
              <w:t>transactions</w:t>
            </w:r>
            <w:r>
              <w:rPr>
                <w:spacing w:val="-6"/>
                <w:sz w:val="20"/>
              </w:rPr>
              <w:t xml:space="preserve"> </w:t>
            </w:r>
            <w:r>
              <w:rPr>
                <w:spacing w:val="-4"/>
                <w:sz w:val="20"/>
              </w:rPr>
              <w:t>from</w:t>
            </w:r>
          </w:p>
          <w:p w14:paraId="34EDE5B1" w14:textId="77777777" w:rsidR="000A6B5C" w:rsidRDefault="00000000">
            <w:pPr>
              <w:pStyle w:val="TableParagraph"/>
              <w:spacing w:before="37"/>
              <w:ind w:left="105"/>
              <w:rPr>
                <w:sz w:val="20"/>
              </w:rPr>
            </w:pPr>
            <w:r>
              <w:rPr>
                <w:spacing w:val="-2"/>
                <w:sz w:val="20"/>
              </w:rPr>
              <w:t>Medellín.</w:t>
            </w:r>
          </w:p>
        </w:tc>
      </w:tr>
    </w:tbl>
    <w:p w14:paraId="585AF336" w14:textId="77777777" w:rsidR="000A6B5C" w:rsidRDefault="000A6B5C">
      <w:pPr>
        <w:pStyle w:val="TableParagraph"/>
        <w:rPr>
          <w:sz w:val="20"/>
        </w:rPr>
        <w:sectPr w:rsidR="000A6B5C">
          <w:headerReference w:type="default" r:id="rId7"/>
          <w:footerReference w:type="default" r:id="rId8"/>
          <w:type w:val="continuous"/>
          <w:pgSz w:w="12240" w:h="15840"/>
          <w:pgMar w:top="1320" w:right="1440" w:bottom="1280" w:left="1440" w:header="706" w:footer="1093" w:gutter="0"/>
          <w:pgNumType w:start="1"/>
          <w:cols w:space="720"/>
        </w:sectPr>
      </w:pPr>
    </w:p>
    <w:p w14:paraId="34314844" w14:textId="77777777" w:rsidR="000A6B5C" w:rsidRDefault="000A6B5C">
      <w:pPr>
        <w:pStyle w:val="Textoindependiente"/>
        <w:spacing w:before="3"/>
        <w:rPr>
          <w:sz w:val="7"/>
        </w:rPr>
      </w:pPr>
    </w:p>
    <w:tbl>
      <w:tblPr>
        <w:tblStyle w:val="TableNormal"/>
        <w:tblW w:w="0" w:type="auto"/>
        <w:tblInd w:w="2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77"/>
        <w:gridCol w:w="2827"/>
        <w:gridCol w:w="2923"/>
      </w:tblGrid>
      <w:tr w:rsidR="000A6B5C" w14:paraId="41EBFC27" w14:textId="77777777">
        <w:trPr>
          <w:trHeight w:val="278"/>
        </w:trPr>
        <w:tc>
          <w:tcPr>
            <w:tcW w:w="3077" w:type="dxa"/>
            <w:shd w:val="clear" w:color="auto" w:fill="1F4D77"/>
          </w:tcPr>
          <w:p w14:paraId="61AE36E3" w14:textId="77777777" w:rsidR="000A6B5C" w:rsidRDefault="00000000">
            <w:pPr>
              <w:pStyle w:val="TableParagraph"/>
              <w:spacing w:before="3"/>
              <w:ind w:left="107"/>
              <w:rPr>
                <w:b/>
                <w:sz w:val="20"/>
              </w:rPr>
            </w:pPr>
            <w:r>
              <w:rPr>
                <w:b/>
                <w:color w:val="FFFFFF"/>
                <w:spacing w:val="-4"/>
                <w:sz w:val="20"/>
              </w:rPr>
              <w:t>File</w:t>
            </w:r>
          </w:p>
        </w:tc>
        <w:tc>
          <w:tcPr>
            <w:tcW w:w="2827" w:type="dxa"/>
            <w:shd w:val="clear" w:color="auto" w:fill="1F4D77"/>
          </w:tcPr>
          <w:p w14:paraId="737C88AA" w14:textId="77777777" w:rsidR="000A6B5C" w:rsidRDefault="00000000">
            <w:pPr>
              <w:pStyle w:val="TableParagraph"/>
              <w:spacing w:before="3"/>
              <w:ind w:left="107"/>
              <w:rPr>
                <w:b/>
                <w:sz w:val="20"/>
              </w:rPr>
            </w:pPr>
            <w:r>
              <w:rPr>
                <w:b/>
                <w:color w:val="FFFFFF"/>
                <w:spacing w:val="-2"/>
                <w:sz w:val="20"/>
              </w:rPr>
              <w:t>Format</w:t>
            </w:r>
          </w:p>
        </w:tc>
        <w:tc>
          <w:tcPr>
            <w:tcW w:w="2923" w:type="dxa"/>
            <w:shd w:val="clear" w:color="auto" w:fill="1F4D77"/>
          </w:tcPr>
          <w:p w14:paraId="0B93D8AC" w14:textId="77777777" w:rsidR="000A6B5C" w:rsidRDefault="00000000">
            <w:pPr>
              <w:pStyle w:val="TableParagraph"/>
              <w:spacing w:before="3"/>
              <w:ind w:left="105"/>
              <w:rPr>
                <w:b/>
                <w:sz w:val="20"/>
              </w:rPr>
            </w:pPr>
            <w:r>
              <w:rPr>
                <w:b/>
                <w:color w:val="FFFFFF"/>
                <w:spacing w:val="-2"/>
                <w:sz w:val="20"/>
              </w:rPr>
              <w:t>Purpose</w:t>
            </w:r>
          </w:p>
        </w:tc>
      </w:tr>
      <w:tr w:rsidR="000A6B5C" w14:paraId="0C032907" w14:textId="77777777">
        <w:trPr>
          <w:trHeight w:val="556"/>
        </w:trPr>
        <w:tc>
          <w:tcPr>
            <w:tcW w:w="3077" w:type="dxa"/>
          </w:tcPr>
          <w:p w14:paraId="15352A74" w14:textId="77777777" w:rsidR="000A6B5C" w:rsidRDefault="00000000">
            <w:pPr>
              <w:pStyle w:val="TableParagraph"/>
              <w:spacing w:before="140"/>
              <w:ind w:left="107"/>
              <w:rPr>
                <w:sz w:val="20"/>
              </w:rPr>
            </w:pPr>
            <w:r>
              <w:rPr>
                <w:spacing w:val="-2"/>
                <w:sz w:val="20"/>
              </w:rPr>
              <w:t>products.csv</w:t>
            </w:r>
          </w:p>
        </w:tc>
        <w:tc>
          <w:tcPr>
            <w:tcW w:w="2827" w:type="dxa"/>
          </w:tcPr>
          <w:p w14:paraId="33AA6627" w14:textId="77777777" w:rsidR="000A6B5C" w:rsidRDefault="00000000">
            <w:pPr>
              <w:pStyle w:val="TableParagraph"/>
              <w:spacing w:before="140"/>
              <w:ind w:left="107"/>
              <w:rPr>
                <w:sz w:val="20"/>
              </w:rPr>
            </w:pPr>
            <w:r>
              <w:rPr>
                <w:spacing w:val="-5"/>
                <w:sz w:val="20"/>
              </w:rPr>
              <w:t>CSV</w:t>
            </w:r>
          </w:p>
        </w:tc>
        <w:tc>
          <w:tcPr>
            <w:tcW w:w="2923" w:type="dxa"/>
          </w:tcPr>
          <w:p w14:paraId="2B1DC0FC" w14:textId="77777777" w:rsidR="000A6B5C" w:rsidRDefault="00000000">
            <w:pPr>
              <w:pStyle w:val="TableParagraph"/>
              <w:spacing w:before="1"/>
              <w:ind w:left="105"/>
              <w:rPr>
                <w:sz w:val="20"/>
              </w:rPr>
            </w:pPr>
            <w:r>
              <w:rPr>
                <w:sz w:val="20"/>
              </w:rPr>
              <w:t>Product</w:t>
            </w:r>
            <w:r>
              <w:rPr>
                <w:spacing w:val="-5"/>
                <w:sz w:val="20"/>
              </w:rPr>
              <w:t xml:space="preserve"> </w:t>
            </w:r>
            <w:r>
              <w:rPr>
                <w:sz w:val="20"/>
              </w:rPr>
              <w:t>names,</w:t>
            </w:r>
            <w:r>
              <w:rPr>
                <w:spacing w:val="-6"/>
                <w:sz w:val="20"/>
              </w:rPr>
              <w:t xml:space="preserve"> </w:t>
            </w:r>
            <w:r>
              <w:rPr>
                <w:sz w:val="20"/>
              </w:rPr>
              <w:t>categories,</w:t>
            </w:r>
            <w:r>
              <w:rPr>
                <w:spacing w:val="-5"/>
                <w:sz w:val="20"/>
              </w:rPr>
              <w:t xml:space="preserve"> </w:t>
            </w:r>
            <w:r>
              <w:rPr>
                <w:spacing w:val="-4"/>
                <w:sz w:val="20"/>
              </w:rPr>
              <w:t>list</w:t>
            </w:r>
          </w:p>
          <w:p w14:paraId="2F813CB8" w14:textId="77777777" w:rsidR="000A6B5C" w:rsidRDefault="00000000">
            <w:pPr>
              <w:pStyle w:val="TableParagraph"/>
              <w:spacing w:before="37"/>
              <w:ind w:left="105"/>
              <w:rPr>
                <w:sz w:val="20"/>
              </w:rPr>
            </w:pPr>
            <w:r>
              <w:rPr>
                <w:sz w:val="20"/>
              </w:rPr>
              <w:t>prices,</w:t>
            </w:r>
            <w:r>
              <w:rPr>
                <w:spacing w:val="-4"/>
                <w:sz w:val="20"/>
              </w:rPr>
              <w:t xml:space="preserve"> </w:t>
            </w:r>
            <w:r>
              <w:rPr>
                <w:sz w:val="20"/>
              </w:rPr>
              <w:t>and</w:t>
            </w:r>
            <w:r>
              <w:rPr>
                <w:spacing w:val="-3"/>
                <w:sz w:val="20"/>
              </w:rPr>
              <w:t xml:space="preserve"> </w:t>
            </w:r>
            <w:r>
              <w:rPr>
                <w:spacing w:val="-2"/>
                <w:sz w:val="20"/>
              </w:rPr>
              <w:t>costs.</w:t>
            </w:r>
          </w:p>
        </w:tc>
      </w:tr>
      <w:tr w:rsidR="000A6B5C" w14:paraId="346D5392" w14:textId="77777777">
        <w:trPr>
          <w:trHeight w:val="554"/>
        </w:trPr>
        <w:tc>
          <w:tcPr>
            <w:tcW w:w="3077" w:type="dxa"/>
          </w:tcPr>
          <w:p w14:paraId="70499E46" w14:textId="77777777" w:rsidR="000A6B5C" w:rsidRDefault="00000000">
            <w:pPr>
              <w:pStyle w:val="TableParagraph"/>
              <w:spacing w:before="140"/>
              <w:ind w:left="107"/>
              <w:rPr>
                <w:sz w:val="20"/>
              </w:rPr>
            </w:pPr>
            <w:r>
              <w:rPr>
                <w:spacing w:val="-2"/>
                <w:sz w:val="20"/>
              </w:rPr>
              <w:t>stores.csv</w:t>
            </w:r>
          </w:p>
        </w:tc>
        <w:tc>
          <w:tcPr>
            <w:tcW w:w="2827" w:type="dxa"/>
          </w:tcPr>
          <w:p w14:paraId="5349CE20" w14:textId="77777777" w:rsidR="000A6B5C" w:rsidRDefault="00000000">
            <w:pPr>
              <w:pStyle w:val="TableParagraph"/>
              <w:spacing w:before="140"/>
              <w:ind w:left="105"/>
              <w:rPr>
                <w:sz w:val="20"/>
              </w:rPr>
            </w:pPr>
            <w:r>
              <w:rPr>
                <w:spacing w:val="-5"/>
                <w:sz w:val="20"/>
              </w:rPr>
              <w:t>CSV</w:t>
            </w:r>
          </w:p>
        </w:tc>
        <w:tc>
          <w:tcPr>
            <w:tcW w:w="2923" w:type="dxa"/>
          </w:tcPr>
          <w:p w14:paraId="517594A4" w14:textId="77777777" w:rsidR="000A6B5C" w:rsidRDefault="00000000">
            <w:pPr>
              <w:pStyle w:val="TableParagraph"/>
              <w:spacing w:before="1"/>
              <w:ind w:left="105"/>
              <w:rPr>
                <w:sz w:val="20"/>
              </w:rPr>
            </w:pPr>
            <w:r>
              <w:rPr>
                <w:sz w:val="20"/>
              </w:rPr>
              <w:t>Store,</w:t>
            </w:r>
            <w:r>
              <w:rPr>
                <w:spacing w:val="-3"/>
                <w:sz w:val="20"/>
              </w:rPr>
              <w:t xml:space="preserve"> </w:t>
            </w:r>
            <w:r>
              <w:rPr>
                <w:sz w:val="20"/>
              </w:rPr>
              <w:t>city,</w:t>
            </w:r>
            <w:r>
              <w:rPr>
                <w:spacing w:val="-5"/>
                <w:sz w:val="20"/>
              </w:rPr>
              <w:t xml:space="preserve"> </w:t>
            </w:r>
            <w:r>
              <w:rPr>
                <w:sz w:val="20"/>
              </w:rPr>
              <w:t>and</w:t>
            </w:r>
            <w:r>
              <w:rPr>
                <w:spacing w:val="-5"/>
                <w:sz w:val="20"/>
              </w:rPr>
              <w:t xml:space="preserve"> </w:t>
            </w:r>
            <w:proofErr w:type="gramStart"/>
            <w:r>
              <w:rPr>
                <w:spacing w:val="-2"/>
                <w:sz w:val="20"/>
              </w:rPr>
              <w:t>region</w:t>
            </w:r>
            <w:proofErr w:type="gramEnd"/>
          </w:p>
          <w:p w14:paraId="26D42A73" w14:textId="77777777" w:rsidR="000A6B5C" w:rsidRDefault="00000000">
            <w:pPr>
              <w:pStyle w:val="TableParagraph"/>
              <w:spacing w:before="37"/>
              <w:ind w:left="105"/>
              <w:rPr>
                <w:sz w:val="20"/>
              </w:rPr>
            </w:pPr>
            <w:r>
              <w:rPr>
                <w:spacing w:val="-2"/>
                <w:sz w:val="20"/>
              </w:rPr>
              <w:t>information.</w:t>
            </w:r>
          </w:p>
        </w:tc>
      </w:tr>
      <w:tr w:rsidR="000A6B5C" w14:paraId="18C5BD13" w14:textId="77777777">
        <w:trPr>
          <w:trHeight w:val="556"/>
        </w:trPr>
        <w:tc>
          <w:tcPr>
            <w:tcW w:w="3077" w:type="dxa"/>
          </w:tcPr>
          <w:p w14:paraId="612BE10D" w14:textId="77777777" w:rsidR="000A6B5C" w:rsidRDefault="00000000">
            <w:pPr>
              <w:pStyle w:val="TableParagraph"/>
              <w:spacing w:before="140"/>
              <w:ind w:left="107"/>
              <w:rPr>
                <w:sz w:val="20"/>
              </w:rPr>
            </w:pPr>
            <w:r>
              <w:rPr>
                <w:spacing w:val="-2"/>
                <w:sz w:val="20"/>
              </w:rPr>
              <w:t>promotions.csv</w:t>
            </w:r>
          </w:p>
        </w:tc>
        <w:tc>
          <w:tcPr>
            <w:tcW w:w="2827" w:type="dxa"/>
          </w:tcPr>
          <w:p w14:paraId="6B65A7D5" w14:textId="77777777" w:rsidR="000A6B5C" w:rsidRDefault="00000000">
            <w:pPr>
              <w:pStyle w:val="TableParagraph"/>
              <w:spacing w:before="140"/>
              <w:ind w:left="105"/>
              <w:rPr>
                <w:sz w:val="20"/>
              </w:rPr>
            </w:pPr>
            <w:r>
              <w:rPr>
                <w:spacing w:val="-5"/>
                <w:sz w:val="20"/>
              </w:rPr>
              <w:t>CSV</w:t>
            </w:r>
          </w:p>
        </w:tc>
        <w:tc>
          <w:tcPr>
            <w:tcW w:w="2923" w:type="dxa"/>
          </w:tcPr>
          <w:p w14:paraId="35E476BD" w14:textId="77777777" w:rsidR="000A6B5C" w:rsidRDefault="00000000">
            <w:pPr>
              <w:pStyle w:val="TableParagraph"/>
              <w:spacing w:before="1"/>
              <w:ind w:left="105"/>
              <w:rPr>
                <w:sz w:val="20"/>
              </w:rPr>
            </w:pPr>
            <w:r>
              <w:rPr>
                <w:sz w:val="20"/>
              </w:rPr>
              <w:t>Promotion</w:t>
            </w:r>
            <w:r>
              <w:rPr>
                <w:spacing w:val="-7"/>
                <w:sz w:val="20"/>
              </w:rPr>
              <w:t xml:space="preserve"> </w:t>
            </w:r>
            <w:r>
              <w:rPr>
                <w:sz w:val="20"/>
              </w:rPr>
              <w:t>dates,</w:t>
            </w:r>
            <w:r>
              <w:rPr>
                <w:spacing w:val="-7"/>
                <w:sz w:val="20"/>
              </w:rPr>
              <w:t xml:space="preserve"> </w:t>
            </w:r>
            <w:r>
              <w:rPr>
                <w:spacing w:val="-2"/>
                <w:sz w:val="20"/>
              </w:rPr>
              <w:t>discount</w:t>
            </w:r>
          </w:p>
          <w:p w14:paraId="18ABFAEB" w14:textId="77777777" w:rsidR="000A6B5C" w:rsidRDefault="00000000">
            <w:pPr>
              <w:pStyle w:val="TableParagraph"/>
              <w:spacing w:before="37"/>
              <w:ind w:left="105"/>
              <w:rPr>
                <w:sz w:val="20"/>
              </w:rPr>
            </w:pPr>
            <w:r>
              <w:rPr>
                <w:sz w:val="20"/>
              </w:rPr>
              <w:t>percentages,</w:t>
            </w:r>
            <w:r>
              <w:rPr>
                <w:spacing w:val="-7"/>
                <w:sz w:val="20"/>
              </w:rPr>
              <w:t xml:space="preserve"> </w:t>
            </w:r>
            <w:r>
              <w:rPr>
                <w:sz w:val="20"/>
              </w:rPr>
              <w:t>and</w:t>
            </w:r>
            <w:r>
              <w:rPr>
                <w:spacing w:val="-4"/>
                <w:sz w:val="20"/>
              </w:rPr>
              <w:t xml:space="preserve"> </w:t>
            </w:r>
            <w:r>
              <w:rPr>
                <w:spacing w:val="-2"/>
                <w:sz w:val="20"/>
              </w:rPr>
              <w:t>campaigns.</w:t>
            </w:r>
          </w:p>
        </w:tc>
      </w:tr>
      <w:tr w:rsidR="000A6B5C" w14:paraId="50CBEE9E" w14:textId="77777777">
        <w:trPr>
          <w:trHeight w:val="554"/>
        </w:trPr>
        <w:tc>
          <w:tcPr>
            <w:tcW w:w="3077" w:type="dxa"/>
          </w:tcPr>
          <w:p w14:paraId="74F3421D" w14:textId="77777777" w:rsidR="000A6B5C" w:rsidRDefault="00000000">
            <w:pPr>
              <w:pStyle w:val="TableParagraph"/>
              <w:spacing w:before="140"/>
              <w:ind w:left="107"/>
              <w:rPr>
                <w:sz w:val="20"/>
              </w:rPr>
            </w:pPr>
            <w:r>
              <w:rPr>
                <w:spacing w:val="-2"/>
                <w:sz w:val="20"/>
              </w:rPr>
              <w:t>monthly_targets.csv</w:t>
            </w:r>
          </w:p>
        </w:tc>
        <w:tc>
          <w:tcPr>
            <w:tcW w:w="2827" w:type="dxa"/>
          </w:tcPr>
          <w:p w14:paraId="333C45ED" w14:textId="77777777" w:rsidR="000A6B5C" w:rsidRDefault="00000000">
            <w:pPr>
              <w:pStyle w:val="TableParagraph"/>
              <w:spacing w:before="140"/>
              <w:ind w:left="105"/>
              <w:rPr>
                <w:sz w:val="20"/>
              </w:rPr>
            </w:pPr>
            <w:r>
              <w:rPr>
                <w:spacing w:val="-5"/>
                <w:sz w:val="20"/>
              </w:rPr>
              <w:t>CSV</w:t>
            </w:r>
          </w:p>
        </w:tc>
        <w:tc>
          <w:tcPr>
            <w:tcW w:w="2923" w:type="dxa"/>
          </w:tcPr>
          <w:p w14:paraId="2A536473" w14:textId="77777777" w:rsidR="000A6B5C" w:rsidRDefault="00000000">
            <w:pPr>
              <w:pStyle w:val="TableParagraph"/>
              <w:spacing w:before="1"/>
              <w:ind w:left="105"/>
              <w:rPr>
                <w:sz w:val="20"/>
              </w:rPr>
            </w:pPr>
            <w:r>
              <w:rPr>
                <w:sz w:val="20"/>
              </w:rPr>
              <w:t>Monthly</w:t>
            </w:r>
            <w:r>
              <w:rPr>
                <w:spacing w:val="-6"/>
                <w:sz w:val="20"/>
              </w:rPr>
              <w:t xml:space="preserve"> </w:t>
            </w:r>
            <w:r>
              <w:rPr>
                <w:sz w:val="20"/>
              </w:rPr>
              <w:t>sales</w:t>
            </w:r>
            <w:r>
              <w:rPr>
                <w:spacing w:val="-5"/>
                <w:sz w:val="20"/>
              </w:rPr>
              <w:t xml:space="preserve"> </w:t>
            </w:r>
            <w:r>
              <w:rPr>
                <w:sz w:val="20"/>
              </w:rPr>
              <w:t>target</w:t>
            </w:r>
            <w:r>
              <w:rPr>
                <w:spacing w:val="-3"/>
                <w:sz w:val="20"/>
              </w:rPr>
              <w:t xml:space="preserve"> </w:t>
            </w:r>
            <w:r>
              <w:rPr>
                <w:sz w:val="20"/>
              </w:rPr>
              <w:t>for</w:t>
            </w:r>
            <w:r>
              <w:rPr>
                <w:spacing w:val="-6"/>
                <w:sz w:val="20"/>
              </w:rPr>
              <w:t xml:space="preserve"> </w:t>
            </w:r>
            <w:r>
              <w:rPr>
                <w:spacing w:val="-4"/>
                <w:sz w:val="20"/>
              </w:rPr>
              <w:t>each</w:t>
            </w:r>
          </w:p>
          <w:p w14:paraId="5C4150F7" w14:textId="77777777" w:rsidR="000A6B5C" w:rsidRDefault="00000000">
            <w:pPr>
              <w:pStyle w:val="TableParagraph"/>
              <w:spacing w:before="37"/>
              <w:ind w:left="105"/>
              <w:rPr>
                <w:sz w:val="20"/>
              </w:rPr>
            </w:pPr>
            <w:r>
              <w:rPr>
                <w:spacing w:val="-2"/>
                <w:sz w:val="20"/>
              </w:rPr>
              <w:t>branch.</w:t>
            </w:r>
          </w:p>
        </w:tc>
      </w:tr>
    </w:tbl>
    <w:p w14:paraId="3A8E09E7" w14:textId="77777777" w:rsidR="000A6B5C" w:rsidRDefault="000A6B5C">
      <w:pPr>
        <w:pStyle w:val="Textoindependiente"/>
        <w:spacing w:before="38"/>
      </w:pPr>
    </w:p>
    <w:p w14:paraId="761EA8F9" w14:textId="77777777" w:rsidR="000A6B5C" w:rsidRDefault="00000000">
      <w:pPr>
        <w:pStyle w:val="Textoindependiente"/>
        <w:spacing w:before="1" w:line="276" w:lineRule="auto"/>
        <w:ind w:left="261"/>
      </w:pPr>
      <w:r>
        <w:t>The</w:t>
      </w:r>
      <w:r>
        <w:rPr>
          <w:spacing w:val="-2"/>
        </w:rPr>
        <w:t xml:space="preserve"> </w:t>
      </w:r>
      <w:r>
        <w:t>transaction</w:t>
      </w:r>
      <w:r>
        <w:rPr>
          <w:spacing w:val="-5"/>
        </w:rPr>
        <w:t xml:space="preserve"> </w:t>
      </w:r>
      <w:r>
        <w:t>sources</w:t>
      </w:r>
      <w:r>
        <w:rPr>
          <w:spacing w:val="-3"/>
        </w:rPr>
        <w:t xml:space="preserve"> </w:t>
      </w:r>
      <w:r>
        <w:t>contain</w:t>
      </w:r>
      <w:r>
        <w:rPr>
          <w:spacing w:val="-5"/>
        </w:rPr>
        <w:t xml:space="preserve"> </w:t>
      </w:r>
      <w:r>
        <w:t>a</w:t>
      </w:r>
      <w:r>
        <w:rPr>
          <w:spacing w:val="-5"/>
        </w:rPr>
        <w:t xml:space="preserve"> </w:t>
      </w:r>
      <w:r>
        <w:t>small</w:t>
      </w:r>
      <w:r>
        <w:rPr>
          <w:spacing w:val="-3"/>
        </w:rPr>
        <w:t xml:space="preserve"> </w:t>
      </w:r>
      <w:r>
        <w:t>number</w:t>
      </w:r>
      <w:r>
        <w:rPr>
          <w:spacing w:val="-3"/>
        </w:rPr>
        <w:t xml:space="preserve"> </w:t>
      </w:r>
      <w:r>
        <w:t>of</w:t>
      </w:r>
      <w:r>
        <w:rPr>
          <w:spacing w:val="-7"/>
        </w:rPr>
        <w:t xml:space="preserve"> </w:t>
      </w:r>
      <w:r>
        <w:t>realistic</w:t>
      </w:r>
      <w:r>
        <w:rPr>
          <w:spacing w:val="-5"/>
        </w:rPr>
        <w:t xml:space="preserve"> </w:t>
      </w:r>
      <w:r>
        <w:t>quality</w:t>
      </w:r>
      <w:r>
        <w:rPr>
          <w:spacing w:val="-1"/>
        </w:rPr>
        <w:t xml:space="preserve"> </w:t>
      </w:r>
      <w:r>
        <w:t>issues.</w:t>
      </w:r>
      <w:r>
        <w:rPr>
          <w:spacing w:val="-3"/>
        </w:rPr>
        <w:t xml:space="preserve"> </w:t>
      </w:r>
      <w:r>
        <w:t>Students</w:t>
      </w:r>
      <w:r>
        <w:rPr>
          <w:spacing w:val="-5"/>
        </w:rPr>
        <w:t xml:space="preserve"> </w:t>
      </w:r>
      <w:r>
        <w:t>are</w:t>
      </w:r>
      <w:r>
        <w:rPr>
          <w:spacing w:val="-5"/>
        </w:rPr>
        <w:t xml:space="preserve"> </w:t>
      </w:r>
      <w:r>
        <w:t>expected</w:t>
      </w:r>
      <w:r>
        <w:rPr>
          <w:spacing w:val="-2"/>
        </w:rPr>
        <w:t xml:space="preserve"> </w:t>
      </w:r>
      <w:r>
        <w:t>to discover them through profiling rather than receiving a predefined list.</w:t>
      </w:r>
    </w:p>
    <w:p w14:paraId="1145524B" w14:textId="77777777" w:rsidR="000A6B5C" w:rsidRDefault="000A6B5C">
      <w:pPr>
        <w:pStyle w:val="Textoindependiente"/>
        <w:spacing w:before="36"/>
      </w:pPr>
    </w:p>
    <w:p w14:paraId="2B72C836" w14:textId="77777777" w:rsidR="000A6B5C" w:rsidRDefault="00000000">
      <w:pPr>
        <w:pStyle w:val="Ttulo1"/>
        <w:numPr>
          <w:ilvl w:val="0"/>
          <w:numId w:val="6"/>
        </w:numPr>
        <w:tabs>
          <w:tab w:val="left" w:pos="620"/>
        </w:tabs>
        <w:ind w:left="620" w:hanging="359"/>
      </w:pPr>
      <w:r>
        <w:t>Dataset</w:t>
      </w:r>
      <w:r>
        <w:rPr>
          <w:spacing w:val="-7"/>
        </w:rPr>
        <w:t xml:space="preserve"> </w:t>
      </w:r>
      <w:r>
        <w:rPr>
          <w:spacing w:val="-2"/>
        </w:rPr>
        <w:t>Description</w:t>
      </w:r>
    </w:p>
    <w:p w14:paraId="6D778599" w14:textId="77777777" w:rsidR="000A6B5C" w:rsidRDefault="000A6B5C">
      <w:pPr>
        <w:pStyle w:val="Textoindependiente"/>
        <w:spacing w:before="74"/>
        <w:rPr>
          <w:b/>
        </w:rPr>
      </w:pPr>
    </w:p>
    <w:p w14:paraId="1D4D3173" w14:textId="77777777" w:rsidR="000A6B5C" w:rsidRDefault="00000000">
      <w:pPr>
        <w:pStyle w:val="Textoindependiente"/>
        <w:spacing w:before="0"/>
        <w:ind w:left="261"/>
      </w:pPr>
      <w:r>
        <w:t>Before</w:t>
      </w:r>
      <w:r>
        <w:rPr>
          <w:spacing w:val="-5"/>
        </w:rPr>
        <w:t xml:space="preserve"> </w:t>
      </w:r>
      <w:r>
        <w:t>implementing</w:t>
      </w:r>
      <w:r>
        <w:rPr>
          <w:spacing w:val="-5"/>
        </w:rPr>
        <w:t xml:space="preserve"> </w:t>
      </w:r>
      <w:r>
        <w:t>code,</w:t>
      </w:r>
      <w:r>
        <w:rPr>
          <w:spacing w:val="-3"/>
        </w:rPr>
        <w:t xml:space="preserve"> </w:t>
      </w:r>
      <w:r>
        <w:t>represent</w:t>
      </w:r>
      <w:r>
        <w:rPr>
          <w:spacing w:val="-5"/>
        </w:rPr>
        <w:t xml:space="preserve"> </w:t>
      </w:r>
      <w:r>
        <w:t>the</w:t>
      </w:r>
      <w:r>
        <w:rPr>
          <w:spacing w:val="-5"/>
        </w:rPr>
        <w:t xml:space="preserve"> </w:t>
      </w:r>
      <w:r>
        <w:t>solution</w:t>
      </w:r>
      <w:r>
        <w:rPr>
          <w:spacing w:val="-4"/>
        </w:rPr>
        <w:t xml:space="preserve"> </w:t>
      </w:r>
      <w:r>
        <w:t>using</w:t>
      </w:r>
      <w:r>
        <w:rPr>
          <w:spacing w:val="-5"/>
        </w:rPr>
        <w:t xml:space="preserve"> </w:t>
      </w:r>
      <w:r>
        <w:t>the</w:t>
      </w:r>
      <w:r>
        <w:rPr>
          <w:spacing w:val="-5"/>
        </w:rPr>
        <w:t xml:space="preserve"> </w:t>
      </w:r>
      <w:r>
        <w:t>following</w:t>
      </w:r>
      <w:r>
        <w:rPr>
          <w:spacing w:val="-6"/>
        </w:rPr>
        <w:t xml:space="preserve"> </w:t>
      </w:r>
      <w:r>
        <w:rPr>
          <w:spacing w:val="-2"/>
        </w:rPr>
        <w:t>blocks:</w:t>
      </w:r>
    </w:p>
    <w:p w14:paraId="356ECDCA" w14:textId="77777777" w:rsidR="000A6B5C" w:rsidRDefault="00000000">
      <w:pPr>
        <w:pStyle w:val="Prrafodelista"/>
        <w:numPr>
          <w:ilvl w:val="0"/>
          <w:numId w:val="5"/>
        </w:numPr>
        <w:tabs>
          <w:tab w:val="left" w:pos="619"/>
        </w:tabs>
        <w:spacing w:before="34"/>
        <w:ind w:left="619" w:hanging="358"/>
        <w:rPr>
          <w:sz w:val="20"/>
        </w:rPr>
      </w:pPr>
      <w:r>
        <w:rPr>
          <w:sz w:val="20"/>
        </w:rPr>
        <w:t>Business</w:t>
      </w:r>
      <w:r>
        <w:rPr>
          <w:spacing w:val="-7"/>
          <w:sz w:val="20"/>
        </w:rPr>
        <w:t xml:space="preserve"> </w:t>
      </w:r>
      <w:r>
        <w:rPr>
          <w:spacing w:val="-2"/>
          <w:sz w:val="20"/>
        </w:rPr>
        <w:t>requirements</w:t>
      </w:r>
    </w:p>
    <w:p w14:paraId="76D97D05" w14:textId="77777777" w:rsidR="000A6B5C" w:rsidRDefault="00000000">
      <w:pPr>
        <w:pStyle w:val="Prrafodelista"/>
        <w:numPr>
          <w:ilvl w:val="0"/>
          <w:numId w:val="5"/>
        </w:numPr>
        <w:tabs>
          <w:tab w:val="left" w:pos="619"/>
        </w:tabs>
        <w:ind w:left="619" w:hanging="358"/>
        <w:rPr>
          <w:sz w:val="20"/>
        </w:rPr>
      </w:pPr>
      <w:r>
        <w:rPr>
          <w:sz w:val="20"/>
        </w:rPr>
        <w:t>Data</w:t>
      </w:r>
      <w:r>
        <w:rPr>
          <w:spacing w:val="-3"/>
          <w:sz w:val="20"/>
        </w:rPr>
        <w:t xml:space="preserve"> </w:t>
      </w:r>
      <w:r>
        <w:rPr>
          <w:spacing w:val="-2"/>
          <w:sz w:val="20"/>
        </w:rPr>
        <w:t>sources</w:t>
      </w:r>
    </w:p>
    <w:p w14:paraId="109E2354" w14:textId="77777777" w:rsidR="000A6B5C" w:rsidRDefault="00000000">
      <w:pPr>
        <w:pStyle w:val="Prrafodelista"/>
        <w:numPr>
          <w:ilvl w:val="0"/>
          <w:numId w:val="5"/>
        </w:numPr>
        <w:tabs>
          <w:tab w:val="left" w:pos="619"/>
        </w:tabs>
        <w:ind w:left="619" w:hanging="358"/>
        <w:rPr>
          <w:sz w:val="20"/>
        </w:rPr>
      </w:pPr>
      <w:r>
        <w:rPr>
          <w:spacing w:val="-2"/>
          <w:sz w:val="20"/>
        </w:rPr>
        <w:t>Extract</w:t>
      </w:r>
    </w:p>
    <w:p w14:paraId="1DBE0065" w14:textId="77777777" w:rsidR="000A6B5C" w:rsidRDefault="00000000">
      <w:pPr>
        <w:pStyle w:val="Prrafodelista"/>
        <w:numPr>
          <w:ilvl w:val="0"/>
          <w:numId w:val="5"/>
        </w:numPr>
        <w:tabs>
          <w:tab w:val="left" w:pos="619"/>
        </w:tabs>
        <w:spacing w:before="35"/>
        <w:ind w:left="619" w:hanging="358"/>
        <w:rPr>
          <w:sz w:val="20"/>
        </w:rPr>
      </w:pPr>
      <w:r>
        <w:rPr>
          <w:spacing w:val="-2"/>
          <w:sz w:val="20"/>
        </w:rPr>
        <w:t>Profile</w:t>
      </w:r>
    </w:p>
    <w:p w14:paraId="1D21E2FB" w14:textId="77777777" w:rsidR="000A6B5C" w:rsidRDefault="00000000">
      <w:pPr>
        <w:pStyle w:val="Prrafodelista"/>
        <w:numPr>
          <w:ilvl w:val="0"/>
          <w:numId w:val="5"/>
        </w:numPr>
        <w:tabs>
          <w:tab w:val="left" w:pos="619"/>
        </w:tabs>
        <w:ind w:left="619" w:hanging="358"/>
        <w:rPr>
          <w:sz w:val="20"/>
        </w:rPr>
      </w:pPr>
      <w:r>
        <w:rPr>
          <w:sz w:val="20"/>
        </w:rPr>
        <w:t>Clean</w:t>
      </w:r>
      <w:r>
        <w:rPr>
          <w:spacing w:val="-4"/>
          <w:sz w:val="20"/>
        </w:rPr>
        <w:t xml:space="preserve"> </w:t>
      </w:r>
      <w:r>
        <w:rPr>
          <w:sz w:val="20"/>
        </w:rPr>
        <w:t>and</w:t>
      </w:r>
      <w:r>
        <w:rPr>
          <w:spacing w:val="-4"/>
          <w:sz w:val="20"/>
        </w:rPr>
        <w:t xml:space="preserve"> </w:t>
      </w:r>
      <w:proofErr w:type="gramStart"/>
      <w:r>
        <w:rPr>
          <w:spacing w:val="-2"/>
          <w:sz w:val="20"/>
        </w:rPr>
        <w:t>harmonize</w:t>
      </w:r>
      <w:proofErr w:type="gramEnd"/>
    </w:p>
    <w:p w14:paraId="380D8B2E" w14:textId="77777777" w:rsidR="000A6B5C" w:rsidRDefault="00000000">
      <w:pPr>
        <w:pStyle w:val="Prrafodelista"/>
        <w:numPr>
          <w:ilvl w:val="0"/>
          <w:numId w:val="5"/>
        </w:numPr>
        <w:tabs>
          <w:tab w:val="left" w:pos="619"/>
        </w:tabs>
        <w:ind w:left="619" w:hanging="358"/>
        <w:rPr>
          <w:sz w:val="20"/>
        </w:rPr>
      </w:pPr>
      <w:r>
        <w:rPr>
          <w:sz w:val="20"/>
        </w:rPr>
        <w:t>Transform</w:t>
      </w:r>
      <w:r>
        <w:rPr>
          <w:spacing w:val="-6"/>
          <w:sz w:val="20"/>
        </w:rPr>
        <w:t xml:space="preserve"> </w:t>
      </w:r>
      <w:r>
        <w:rPr>
          <w:sz w:val="20"/>
        </w:rPr>
        <w:t>and</w:t>
      </w:r>
      <w:r>
        <w:rPr>
          <w:spacing w:val="-7"/>
          <w:sz w:val="20"/>
        </w:rPr>
        <w:t xml:space="preserve"> </w:t>
      </w:r>
      <w:proofErr w:type="gramStart"/>
      <w:r>
        <w:rPr>
          <w:spacing w:val="-2"/>
          <w:sz w:val="20"/>
        </w:rPr>
        <w:t>integrate</w:t>
      </w:r>
      <w:proofErr w:type="gramEnd"/>
    </w:p>
    <w:p w14:paraId="7AA12EF0" w14:textId="77777777" w:rsidR="000A6B5C" w:rsidRDefault="00000000">
      <w:pPr>
        <w:pStyle w:val="Prrafodelista"/>
        <w:numPr>
          <w:ilvl w:val="0"/>
          <w:numId w:val="5"/>
        </w:numPr>
        <w:tabs>
          <w:tab w:val="left" w:pos="619"/>
        </w:tabs>
        <w:spacing w:before="34"/>
        <w:ind w:left="619" w:hanging="358"/>
        <w:rPr>
          <w:sz w:val="20"/>
        </w:rPr>
      </w:pPr>
      <w:r>
        <w:rPr>
          <w:spacing w:val="-2"/>
          <w:sz w:val="20"/>
        </w:rPr>
        <w:t>Validate</w:t>
      </w:r>
    </w:p>
    <w:p w14:paraId="1492951E" w14:textId="77777777" w:rsidR="000A6B5C" w:rsidRDefault="00000000">
      <w:pPr>
        <w:pStyle w:val="Prrafodelista"/>
        <w:numPr>
          <w:ilvl w:val="0"/>
          <w:numId w:val="5"/>
        </w:numPr>
        <w:tabs>
          <w:tab w:val="left" w:pos="619"/>
        </w:tabs>
        <w:ind w:left="619" w:hanging="358"/>
        <w:rPr>
          <w:sz w:val="20"/>
        </w:rPr>
      </w:pPr>
      <w:r>
        <w:rPr>
          <w:spacing w:val="-4"/>
          <w:sz w:val="20"/>
        </w:rPr>
        <w:t>Load</w:t>
      </w:r>
    </w:p>
    <w:p w14:paraId="566F50FA" w14:textId="77777777" w:rsidR="000A6B5C" w:rsidRDefault="00000000">
      <w:pPr>
        <w:pStyle w:val="Prrafodelista"/>
        <w:numPr>
          <w:ilvl w:val="0"/>
          <w:numId w:val="5"/>
        </w:numPr>
        <w:tabs>
          <w:tab w:val="left" w:pos="619"/>
        </w:tabs>
        <w:ind w:left="619" w:hanging="358"/>
        <w:rPr>
          <w:sz w:val="20"/>
        </w:rPr>
      </w:pPr>
      <w:r>
        <w:rPr>
          <w:sz w:val="20"/>
        </w:rPr>
        <w:t>Query</w:t>
      </w:r>
      <w:r>
        <w:rPr>
          <w:spacing w:val="-7"/>
          <w:sz w:val="20"/>
        </w:rPr>
        <w:t xml:space="preserve"> </w:t>
      </w:r>
      <w:r>
        <w:rPr>
          <w:sz w:val="20"/>
        </w:rPr>
        <w:t>and</w:t>
      </w:r>
      <w:r>
        <w:rPr>
          <w:spacing w:val="-3"/>
          <w:sz w:val="20"/>
        </w:rPr>
        <w:t xml:space="preserve"> </w:t>
      </w:r>
      <w:r>
        <w:rPr>
          <w:sz w:val="20"/>
        </w:rPr>
        <w:t>evaluate</w:t>
      </w:r>
      <w:r>
        <w:rPr>
          <w:spacing w:val="-3"/>
          <w:sz w:val="20"/>
        </w:rPr>
        <w:t xml:space="preserve"> </w:t>
      </w:r>
      <w:r>
        <w:rPr>
          <w:sz w:val="20"/>
        </w:rPr>
        <w:t>business</w:t>
      </w:r>
      <w:r>
        <w:rPr>
          <w:spacing w:val="-5"/>
          <w:sz w:val="20"/>
        </w:rPr>
        <w:t xml:space="preserve"> </w:t>
      </w:r>
      <w:proofErr w:type="gramStart"/>
      <w:r>
        <w:rPr>
          <w:spacing w:val="-2"/>
          <w:sz w:val="20"/>
        </w:rPr>
        <w:t>requirements</w:t>
      </w:r>
      <w:proofErr w:type="gramEnd"/>
    </w:p>
    <w:p w14:paraId="07825FB0" w14:textId="77777777" w:rsidR="000A6B5C" w:rsidRDefault="00000000">
      <w:pPr>
        <w:pStyle w:val="Textoindependiente"/>
        <w:spacing w:before="35" w:line="276" w:lineRule="auto"/>
        <w:ind w:left="261" w:right="303"/>
      </w:pPr>
      <w:r>
        <w:t>Your</w:t>
      </w:r>
      <w:r>
        <w:rPr>
          <w:spacing w:val="-3"/>
        </w:rPr>
        <w:t xml:space="preserve"> </w:t>
      </w:r>
      <w:r>
        <w:t>diagram</w:t>
      </w:r>
      <w:r>
        <w:rPr>
          <w:spacing w:val="-3"/>
        </w:rPr>
        <w:t xml:space="preserve"> </w:t>
      </w:r>
      <w:r>
        <w:t>must</w:t>
      </w:r>
      <w:r>
        <w:rPr>
          <w:spacing w:val="-3"/>
        </w:rPr>
        <w:t xml:space="preserve"> </w:t>
      </w:r>
      <w:r>
        <w:t>show</w:t>
      </w:r>
      <w:r>
        <w:rPr>
          <w:spacing w:val="-3"/>
        </w:rPr>
        <w:t xml:space="preserve"> </w:t>
      </w:r>
      <w:r>
        <w:t>the</w:t>
      </w:r>
      <w:r>
        <w:rPr>
          <w:spacing w:val="-3"/>
        </w:rPr>
        <w:t xml:space="preserve"> </w:t>
      </w:r>
      <w:r>
        <w:t>input</w:t>
      </w:r>
      <w:r>
        <w:rPr>
          <w:spacing w:val="-3"/>
        </w:rPr>
        <w:t xml:space="preserve"> </w:t>
      </w:r>
      <w:r>
        <w:t>and</w:t>
      </w:r>
      <w:r>
        <w:rPr>
          <w:spacing w:val="-3"/>
        </w:rPr>
        <w:t xml:space="preserve"> </w:t>
      </w:r>
      <w:r>
        <w:t>output</w:t>
      </w:r>
      <w:r>
        <w:rPr>
          <w:spacing w:val="-1"/>
        </w:rPr>
        <w:t xml:space="preserve"> </w:t>
      </w:r>
      <w:r>
        <w:t>of</w:t>
      </w:r>
      <w:r>
        <w:rPr>
          <w:spacing w:val="-5"/>
        </w:rPr>
        <w:t xml:space="preserve"> </w:t>
      </w:r>
      <w:r>
        <w:t>every</w:t>
      </w:r>
      <w:r>
        <w:rPr>
          <w:spacing w:val="-3"/>
        </w:rPr>
        <w:t xml:space="preserve"> </w:t>
      </w:r>
      <w:r>
        <w:t>block</w:t>
      </w:r>
      <w:r>
        <w:rPr>
          <w:spacing w:val="-6"/>
        </w:rPr>
        <w:t xml:space="preserve"> </w:t>
      </w:r>
      <w:r>
        <w:t>and</w:t>
      </w:r>
      <w:r>
        <w:rPr>
          <w:spacing w:val="-3"/>
        </w:rPr>
        <w:t xml:space="preserve"> </w:t>
      </w:r>
      <w:r>
        <w:t>the</w:t>
      </w:r>
      <w:r>
        <w:rPr>
          <w:spacing w:val="-3"/>
        </w:rPr>
        <w:t xml:space="preserve"> </w:t>
      </w:r>
      <w:r>
        <w:t>connection</w:t>
      </w:r>
      <w:r>
        <w:rPr>
          <w:spacing w:val="-5"/>
        </w:rPr>
        <w:t xml:space="preserve"> </w:t>
      </w:r>
      <w:r>
        <w:t>between</w:t>
      </w:r>
      <w:r>
        <w:rPr>
          <w:spacing w:val="-5"/>
        </w:rPr>
        <w:t xml:space="preserve"> </w:t>
      </w:r>
      <w:r>
        <w:t>blocks. Do not begin coding until the team can explain how the complete system should work.</w:t>
      </w:r>
    </w:p>
    <w:p w14:paraId="2F9DA6C0" w14:textId="77777777" w:rsidR="000A6B5C" w:rsidRDefault="000A6B5C">
      <w:pPr>
        <w:pStyle w:val="Textoindependiente"/>
        <w:spacing w:before="36"/>
      </w:pPr>
    </w:p>
    <w:p w14:paraId="4E12D5FC" w14:textId="77777777" w:rsidR="000A6B5C" w:rsidRDefault="00000000">
      <w:pPr>
        <w:pStyle w:val="Ttulo1"/>
        <w:numPr>
          <w:ilvl w:val="0"/>
          <w:numId w:val="6"/>
        </w:numPr>
        <w:tabs>
          <w:tab w:val="left" w:pos="620"/>
        </w:tabs>
        <w:ind w:left="620" w:hanging="359"/>
      </w:pPr>
      <w:r>
        <w:t>Recommended</w:t>
      </w:r>
      <w:r>
        <w:rPr>
          <w:spacing w:val="-9"/>
        </w:rPr>
        <w:t xml:space="preserve"> </w:t>
      </w:r>
      <w:r>
        <w:t>Project</w:t>
      </w:r>
      <w:r>
        <w:rPr>
          <w:spacing w:val="-8"/>
        </w:rPr>
        <w:t xml:space="preserve"> </w:t>
      </w:r>
      <w:r>
        <w:rPr>
          <w:spacing w:val="-2"/>
        </w:rPr>
        <w:t>Structure</w:t>
      </w:r>
    </w:p>
    <w:p w14:paraId="43A81444" w14:textId="77777777" w:rsidR="000A6B5C" w:rsidRDefault="000A6B5C">
      <w:pPr>
        <w:pStyle w:val="Textoindependiente"/>
        <w:spacing w:before="74"/>
        <w:rPr>
          <w:b/>
        </w:rPr>
      </w:pPr>
    </w:p>
    <w:p w14:paraId="221E47E0" w14:textId="77777777" w:rsidR="000A6B5C" w:rsidRDefault="00000000">
      <w:pPr>
        <w:pStyle w:val="Textoindependiente"/>
        <w:spacing w:before="0"/>
        <w:ind w:left="261"/>
      </w:pPr>
      <w:r>
        <w:rPr>
          <w:spacing w:val="-2"/>
        </w:rPr>
        <w:t>Lab1B_ETL/</w:t>
      </w:r>
    </w:p>
    <w:p w14:paraId="7EB827AD" w14:textId="77777777" w:rsidR="000A6B5C" w:rsidRDefault="00000000">
      <w:pPr>
        <w:spacing w:before="35"/>
        <w:ind w:left="261"/>
        <w:rPr>
          <w:sz w:val="20"/>
        </w:rPr>
      </w:pPr>
      <w:r>
        <w:rPr>
          <w:spacing w:val="-10"/>
          <w:sz w:val="20"/>
        </w:rPr>
        <w:t>│</w:t>
      </w:r>
    </w:p>
    <w:p w14:paraId="79D706BD" w14:textId="77777777" w:rsidR="000A6B5C" w:rsidRDefault="00000000">
      <w:pPr>
        <w:pStyle w:val="Textoindependiente"/>
        <w:ind w:left="261"/>
      </w:pPr>
      <w:r>
        <w:t>├──</w:t>
      </w:r>
      <w:r>
        <w:rPr>
          <w:spacing w:val="-4"/>
        </w:rPr>
        <w:t xml:space="preserve"> </w:t>
      </w:r>
      <w:r>
        <w:rPr>
          <w:spacing w:val="-2"/>
        </w:rPr>
        <w:t>data/</w:t>
      </w:r>
    </w:p>
    <w:p w14:paraId="492A7A45" w14:textId="77777777" w:rsidR="000A6B5C" w:rsidRDefault="00000000">
      <w:pPr>
        <w:pStyle w:val="Textoindependiente"/>
        <w:ind w:left="261"/>
      </w:pPr>
      <w:proofErr w:type="gramStart"/>
      <w:r>
        <w:t>│</w:t>
      </w:r>
      <w:r>
        <w:rPr>
          <w:spacing w:val="29"/>
        </w:rPr>
        <w:t xml:space="preserve">  </w:t>
      </w:r>
      <w:r>
        <w:t>├</w:t>
      </w:r>
      <w:proofErr w:type="gramEnd"/>
      <w:r>
        <w:t>──</w:t>
      </w:r>
      <w:r>
        <w:rPr>
          <w:spacing w:val="-1"/>
        </w:rPr>
        <w:t xml:space="preserve"> </w:t>
      </w:r>
      <w:r>
        <w:rPr>
          <w:spacing w:val="-4"/>
        </w:rPr>
        <w:t>raw/</w:t>
      </w:r>
    </w:p>
    <w:p w14:paraId="7DA17B69" w14:textId="77777777" w:rsidR="000A6B5C" w:rsidRDefault="00000000">
      <w:pPr>
        <w:pStyle w:val="Textoindependiente"/>
        <w:spacing w:before="34"/>
        <w:ind w:left="261"/>
      </w:pPr>
      <w:proofErr w:type="gramStart"/>
      <w:r>
        <w:t>│</w:t>
      </w:r>
      <w:r>
        <w:rPr>
          <w:spacing w:val="29"/>
        </w:rPr>
        <w:t xml:space="preserve">  </w:t>
      </w:r>
      <w:r>
        <w:t>├</w:t>
      </w:r>
      <w:proofErr w:type="gramEnd"/>
      <w:r>
        <w:t>──</w:t>
      </w:r>
      <w:r>
        <w:rPr>
          <w:spacing w:val="-1"/>
        </w:rPr>
        <w:t xml:space="preserve"> </w:t>
      </w:r>
      <w:r>
        <w:rPr>
          <w:spacing w:val="-2"/>
        </w:rPr>
        <w:t>processed/</w:t>
      </w:r>
    </w:p>
    <w:p w14:paraId="37085CE3" w14:textId="77777777" w:rsidR="000A6B5C" w:rsidRDefault="00000000">
      <w:pPr>
        <w:pStyle w:val="Textoindependiente"/>
        <w:ind w:left="261"/>
      </w:pPr>
      <w:proofErr w:type="gramStart"/>
      <w:r>
        <w:t>│</w:t>
      </w:r>
      <w:r>
        <w:rPr>
          <w:spacing w:val="29"/>
        </w:rPr>
        <w:t xml:space="preserve">  </w:t>
      </w:r>
      <w:r>
        <w:t>└</w:t>
      </w:r>
      <w:proofErr w:type="gramEnd"/>
      <w:r>
        <w:t>──</w:t>
      </w:r>
      <w:r>
        <w:rPr>
          <w:spacing w:val="-1"/>
        </w:rPr>
        <w:t xml:space="preserve"> </w:t>
      </w:r>
      <w:r>
        <w:rPr>
          <w:spacing w:val="-2"/>
        </w:rPr>
        <w:t>output/</w:t>
      </w:r>
    </w:p>
    <w:p w14:paraId="56E0401D" w14:textId="77777777" w:rsidR="000A6B5C" w:rsidRDefault="00000000">
      <w:pPr>
        <w:spacing w:before="37"/>
        <w:ind w:left="261"/>
        <w:rPr>
          <w:sz w:val="20"/>
        </w:rPr>
      </w:pPr>
      <w:r>
        <w:rPr>
          <w:spacing w:val="-10"/>
          <w:sz w:val="20"/>
        </w:rPr>
        <w:t>│</w:t>
      </w:r>
    </w:p>
    <w:p w14:paraId="74087598" w14:textId="77777777" w:rsidR="000A6B5C" w:rsidRDefault="00000000">
      <w:pPr>
        <w:pStyle w:val="Textoindependiente"/>
        <w:spacing w:before="35"/>
        <w:ind w:left="261"/>
      </w:pPr>
      <w:r>
        <w:t>├──</w:t>
      </w:r>
      <w:r>
        <w:rPr>
          <w:spacing w:val="-4"/>
        </w:rPr>
        <w:t xml:space="preserve"> </w:t>
      </w:r>
      <w:r>
        <w:rPr>
          <w:spacing w:val="-2"/>
        </w:rPr>
        <w:t>database/</w:t>
      </w:r>
    </w:p>
    <w:p w14:paraId="039438FD" w14:textId="77777777" w:rsidR="000A6B5C" w:rsidRDefault="00000000">
      <w:pPr>
        <w:pStyle w:val="Textoindependiente"/>
        <w:ind w:left="261"/>
      </w:pPr>
      <w:proofErr w:type="gramStart"/>
      <w:r>
        <w:t>│</w:t>
      </w:r>
      <w:r>
        <w:rPr>
          <w:spacing w:val="29"/>
        </w:rPr>
        <w:t xml:space="preserve">  </w:t>
      </w:r>
      <w:r>
        <w:t>└</w:t>
      </w:r>
      <w:proofErr w:type="gramEnd"/>
      <w:r>
        <w:t>──</w:t>
      </w:r>
      <w:r>
        <w:rPr>
          <w:spacing w:val="-1"/>
        </w:rPr>
        <w:t xml:space="preserve"> </w:t>
      </w:r>
      <w:proofErr w:type="spellStart"/>
      <w:r>
        <w:rPr>
          <w:spacing w:val="-2"/>
        </w:rPr>
        <w:t>retail_analytics.db</w:t>
      </w:r>
      <w:proofErr w:type="spellEnd"/>
    </w:p>
    <w:p w14:paraId="685B039F" w14:textId="77777777" w:rsidR="000A6B5C" w:rsidRDefault="00000000">
      <w:pPr>
        <w:spacing w:before="37"/>
        <w:ind w:left="261"/>
        <w:rPr>
          <w:sz w:val="20"/>
        </w:rPr>
      </w:pPr>
      <w:r>
        <w:rPr>
          <w:spacing w:val="-10"/>
          <w:sz w:val="20"/>
        </w:rPr>
        <w:t>│</w:t>
      </w:r>
    </w:p>
    <w:p w14:paraId="06A6D012" w14:textId="77777777" w:rsidR="000A6B5C" w:rsidRDefault="00000000">
      <w:pPr>
        <w:pStyle w:val="Textoindependiente"/>
        <w:spacing w:before="35"/>
        <w:ind w:left="261"/>
      </w:pPr>
      <w:r>
        <w:t>├──</w:t>
      </w:r>
      <w:r>
        <w:rPr>
          <w:spacing w:val="-4"/>
        </w:rPr>
        <w:t xml:space="preserve"> </w:t>
      </w:r>
      <w:proofErr w:type="spellStart"/>
      <w:r>
        <w:rPr>
          <w:spacing w:val="-4"/>
        </w:rPr>
        <w:t>src</w:t>
      </w:r>
      <w:proofErr w:type="spellEnd"/>
      <w:r>
        <w:rPr>
          <w:spacing w:val="-4"/>
        </w:rPr>
        <w:t>/</w:t>
      </w:r>
    </w:p>
    <w:p w14:paraId="4888E5D5" w14:textId="77777777" w:rsidR="000A6B5C" w:rsidRDefault="00000000">
      <w:pPr>
        <w:pStyle w:val="Textoindependiente"/>
        <w:ind w:left="261"/>
      </w:pPr>
      <w:proofErr w:type="gramStart"/>
      <w:r>
        <w:t>│</w:t>
      </w:r>
      <w:r>
        <w:rPr>
          <w:spacing w:val="29"/>
        </w:rPr>
        <w:t xml:space="preserve">  </w:t>
      </w:r>
      <w:r>
        <w:t>├</w:t>
      </w:r>
      <w:proofErr w:type="gramEnd"/>
      <w:r>
        <w:t>──</w:t>
      </w:r>
      <w:r>
        <w:rPr>
          <w:spacing w:val="-1"/>
        </w:rPr>
        <w:t xml:space="preserve"> </w:t>
      </w:r>
      <w:r>
        <w:rPr>
          <w:spacing w:val="-2"/>
        </w:rPr>
        <w:t>extract.py</w:t>
      </w:r>
    </w:p>
    <w:p w14:paraId="46E5E50F" w14:textId="77777777" w:rsidR="000A6B5C" w:rsidRDefault="00000000">
      <w:pPr>
        <w:pStyle w:val="Textoindependiente"/>
        <w:ind w:left="261"/>
      </w:pPr>
      <w:proofErr w:type="gramStart"/>
      <w:r>
        <w:t>│</w:t>
      </w:r>
      <w:r>
        <w:rPr>
          <w:spacing w:val="29"/>
        </w:rPr>
        <w:t xml:space="preserve">  </w:t>
      </w:r>
      <w:r>
        <w:t>├</w:t>
      </w:r>
      <w:proofErr w:type="gramEnd"/>
      <w:r>
        <w:t>──</w:t>
      </w:r>
      <w:r>
        <w:rPr>
          <w:spacing w:val="-1"/>
        </w:rPr>
        <w:t xml:space="preserve"> </w:t>
      </w:r>
      <w:r>
        <w:rPr>
          <w:spacing w:val="-2"/>
        </w:rPr>
        <w:t>transform.py</w:t>
      </w:r>
    </w:p>
    <w:p w14:paraId="7C9151A1" w14:textId="77777777" w:rsidR="000A6B5C" w:rsidRDefault="00000000">
      <w:pPr>
        <w:pStyle w:val="Textoindependiente"/>
        <w:spacing w:before="34"/>
        <w:ind w:left="261"/>
      </w:pPr>
      <w:proofErr w:type="gramStart"/>
      <w:r>
        <w:t>│</w:t>
      </w:r>
      <w:r>
        <w:rPr>
          <w:spacing w:val="29"/>
        </w:rPr>
        <w:t xml:space="preserve">  </w:t>
      </w:r>
      <w:r>
        <w:t>├</w:t>
      </w:r>
      <w:proofErr w:type="gramEnd"/>
      <w:r>
        <w:t>──</w:t>
      </w:r>
      <w:r>
        <w:rPr>
          <w:spacing w:val="-1"/>
        </w:rPr>
        <w:t xml:space="preserve"> </w:t>
      </w:r>
      <w:r>
        <w:rPr>
          <w:spacing w:val="-2"/>
        </w:rPr>
        <w:t>load.py</w:t>
      </w:r>
    </w:p>
    <w:p w14:paraId="6DF57DE1" w14:textId="77777777" w:rsidR="000A6B5C" w:rsidRDefault="00000000">
      <w:pPr>
        <w:pStyle w:val="Textoindependiente"/>
        <w:ind w:left="261"/>
      </w:pPr>
      <w:proofErr w:type="gramStart"/>
      <w:r>
        <w:t>│</w:t>
      </w:r>
      <w:r>
        <w:rPr>
          <w:spacing w:val="29"/>
        </w:rPr>
        <w:t xml:space="preserve">  </w:t>
      </w:r>
      <w:r>
        <w:t>├</w:t>
      </w:r>
      <w:proofErr w:type="gramEnd"/>
      <w:r>
        <w:t>──</w:t>
      </w:r>
      <w:r>
        <w:rPr>
          <w:spacing w:val="-1"/>
        </w:rPr>
        <w:t xml:space="preserve"> </w:t>
      </w:r>
      <w:r>
        <w:rPr>
          <w:spacing w:val="-2"/>
        </w:rPr>
        <w:t>queries.py</w:t>
      </w:r>
    </w:p>
    <w:p w14:paraId="7DEB0C42" w14:textId="77777777" w:rsidR="000A6B5C" w:rsidRDefault="00000000">
      <w:pPr>
        <w:pStyle w:val="Textoindependiente"/>
        <w:ind w:left="261"/>
      </w:pPr>
      <w:proofErr w:type="gramStart"/>
      <w:r>
        <w:t>│</w:t>
      </w:r>
      <w:r>
        <w:rPr>
          <w:spacing w:val="29"/>
        </w:rPr>
        <w:t xml:space="preserve">  </w:t>
      </w:r>
      <w:r>
        <w:t>└</w:t>
      </w:r>
      <w:proofErr w:type="gramEnd"/>
      <w:r>
        <w:t>──</w:t>
      </w:r>
      <w:r>
        <w:rPr>
          <w:spacing w:val="-1"/>
        </w:rPr>
        <w:t xml:space="preserve"> </w:t>
      </w:r>
      <w:r>
        <w:rPr>
          <w:spacing w:val="-2"/>
        </w:rPr>
        <w:t>main.py</w:t>
      </w:r>
    </w:p>
    <w:p w14:paraId="3D4232FE" w14:textId="77777777" w:rsidR="000A6B5C" w:rsidRDefault="000A6B5C">
      <w:pPr>
        <w:pStyle w:val="Textoindependiente"/>
        <w:sectPr w:rsidR="000A6B5C">
          <w:pgSz w:w="12240" w:h="15840"/>
          <w:pgMar w:top="1320" w:right="1440" w:bottom="1280" w:left="1440" w:header="706" w:footer="1093" w:gutter="0"/>
          <w:cols w:space="720"/>
        </w:sectPr>
      </w:pPr>
    </w:p>
    <w:p w14:paraId="2FAB0D38" w14:textId="77777777" w:rsidR="000A6B5C" w:rsidRDefault="00000000">
      <w:pPr>
        <w:spacing w:before="89"/>
        <w:ind w:left="261"/>
        <w:rPr>
          <w:sz w:val="20"/>
        </w:rPr>
      </w:pPr>
      <w:r>
        <w:rPr>
          <w:spacing w:val="-10"/>
          <w:sz w:val="20"/>
        </w:rPr>
        <w:lastRenderedPageBreak/>
        <w:t>│</w:t>
      </w:r>
    </w:p>
    <w:p w14:paraId="5026FA1B" w14:textId="77777777" w:rsidR="000A6B5C" w:rsidRDefault="00000000">
      <w:pPr>
        <w:pStyle w:val="Textoindependiente"/>
        <w:ind w:left="261"/>
      </w:pPr>
      <w:r>
        <w:t>├──</w:t>
      </w:r>
      <w:r>
        <w:rPr>
          <w:spacing w:val="-4"/>
        </w:rPr>
        <w:t xml:space="preserve"> </w:t>
      </w:r>
      <w:r>
        <w:rPr>
          <w:spacing w:val="-2"/>
        </w:rPr>
        <w:t>docs/</w:t>
      </w:r>
    </w:p>
    <w:p w14:paraId="0255B2B5" w14:textId="77777777" w:rsidR="000A6B5C" w:rsidRDefault="00000000">
      <w:pPr>
        <w:pStyle w:val="Textoindependiente"/>
        <w:ind w:left="261"/>
      </w:pPr>
      <w:proofErr w:type="gramStart"/>
      <w:r>
        <w:t>│</w:t>
      </w:r>
      <w:r>
        <w:rPr>
          <w:spacing w:val="29"/>
        </w:rPr>
        <w:t xml:space="preserve">  </w:t>
      </w:r>
      <w:r>
        <w:t>└</w:t>
      </w:r>
      <w:proofErr w:type="gramEnd"/>
      <w:r>
        <w:t>──</w:t>
      </w:r>
      <w:r>
        <w:rPr>
          <w:spacing w:val="-1"/>
        </w:rPr>
        <w:t xml:space="preserve"> </w:t>
      </w:r>
      <w:r>
        <w:rPr>
          <w:spacing w:val="-2"/>
        </w:rPr>
        <w:t>pipeline_diagram.png</w:t>
      </w:r>
    </w:p>
    <w:p w14:paraId="2CB57583" w14:textId="77777777" w:rsidR="000A6B5C" w:rsidRDefault="00000000">
      <w:pPr>
        <w:spacing w:before="35"/>
        <w:ind w:left="261"/>
        <w:rPr>
          <w:sz w:val="20"/>
        </w:rPr>
      </w:pPr>
      <w:r>
        <w:rPr>
          <w:spacing w:val="-10"/>
          <w:sz w:val="20"/>
        </w:rPr>
        <w:t>│</w:t>
      </w:r>
    </w:p>
    <w:p w14:paraId="4869FF6E" w14:textId="77777777" w:rsidR="000A6B5C" w:rsidRDefault="00000000">
      <w:pPr>
        <w:pStyle w:val="Textoindependiente"/>
        <w:ind w:left="261"/>
      </w:pPr>
      <w:r>
        <w:t>├──</w:t>
      </w:r>
      <w:r>
        <w:rPr>
          <w:spacing w:val="-4"/>
        </w:rPr>
        <w:t xml:space="preserve"> </w:t>
      </w:r>
      <w:r>
        <w:rPr>
          <w:spacing w:val="-2"/>
        </w:rPr>
        <w:t>README.md</w:t>
      </w:r>
    </w:p>
    <w:p w14:paraId="2578EB77" w14:textId="77777777" w:rsidR="000A6B5C" w:rsidRDefault="00000000">
      <w:pPr>
        <w:pStyle w:val="Textoindependiente"/>
        <w:ind w:left="261"/>
      </w:pPr>
      <w:r>
        <w:t>├──</w:t>
      </w:r>
      <w:r>
        <w:rPr>
          <w:spacing w:val="-4"/>
        </w:rPr>
        <w:t xml:space="preserve"> </w:t>
      </w:r>
      <w:r>
        <w:rPr>
          <w:spacing w:val="-2"/>
        </w:rPr>
        <w:t>requirements.txt</w:t>
      </w:r>
    </w:p>
    <w:p w14:paraId="2AEDF92B" w14:textId="77777777" w:rsidR="000A6B5C" w:rsidRDefault="00000000">
      <w:pPr>
        <w:pStyle w:val="Textoindependiente"/>
        <w:spacing w:before="35"/>
        <w:ind w:left="261"/>
      </w:pPr>
      <w:r>
        <w:t>└─</w:t>
      </w:r>
      <w:proofErr w:type="gramStart"/>
      <w:r>
        <w:t>─</w:t>
      </w:r>
      <w:r>
        <w:rPr>
          <w:spacing w:val="-4"/>
        </w:rPr>
        <w:t xml:space="preserve"> </w:t>
      </w:r>
      <w:r>
        <w:rPr>
          <w:spacing w:val="-2"/>
        </w:rPr>
        <w:t>.</w:t>
      </w:r>
      <w:proofErr w:type="spellStart"/>
      <w:r>
        <w:rPr>
          <w:spacing w:val="-2"/>
        </w:rPr>
        <w:t>gitignore</w:t>
      </w:r>
      <w:proofErr w:type="spellEnd"/>
      <w:proofErr w:type="gramEnd"/>
    </w:p>
    <w:p w14:paraId="067C9E4C" w14:textId="77777777" w:rsidR="000A6B5C" w:rsidRDefault="000A6B5C">
      <w:pPr>
        <w:pStyle w:val="Textoindependiente"/>
        <w:spacing w:before="73"/>
      </w:pPr>
    </w:p>
    <w:p w14:paraId="75D17B82" w14:textId="77777777" w:rsidR="000A6B5C" w:rsidRDefault="00000000">
      <w:pPr>
        <w:pStyle w:val="Ttulo1"/>
        <w:numPr>
          <w:ilvl w:val="0"/>
          <w:numId w:val="6"/>
        </w:numPr>
        <w:tabs>
          <w:tab w:val="left" w:pos="620"/>
        </w:tabs>
        <w:spacing w:before="1"/>
        <w:ind w:left="620" w:hanging="359"/>
      </w:pPr>
      <w:r>
        <w:rPr>
          <w:spacing w:val="-2"/>
        </w:rPr>
        <w:t>Activities</w:t>
      </w:r>
    </w:p>
    <w:p w14:paraId="007C2962" w14:textId="77777777" w:rsidR="000A6B5C" w:rsidRDefault="000A6B5C">
      <w:pPr>
        <w:pStyle w:val="Textoindependiente"/>
        <w:spacing w:before="71"/>
        <w:rPr>
          <w:b/>
        </w:rPr>
      </w:pPr>
    </w:p>
    <w:p w14:paraId="364C5185" w14:textId="77777777" w:rsidR="000A6B5C" w:rsidRDefault="00000000">
      <w:pPr>
        <w:ind w:left="261"/>
        <w:rPr>
          <w:b/>
          <w:sz w:val="20"/>
        </w:rPr>
      </w:pPr>
      <w:r>
        <w:rPr>
          <w:b/>
          <w:sz w:val="20"/>
        </w:rPr>
        <w:t>Activity</w:t>
      </w:r>
      <w:r>
        <w:rPr>
          <w:b/>
          <w:spacing w:val="-6"/>
          <w:sz w:val="20"/>
        </w:rPr>
        <w:t xml:space="preserve"> </w:t>
      </w:r>
      <w:r>
        <w:rPr>
          <w:b/>
          <w:sz w:val="20"/>
        </w:rPr>
        <w:t>1</w:t>
      </w:r>
      <w:r>
        <w:rPr>
          <w:b/>
          <w:spacing w:val="-2"/>
          <w:sz w:val="20"/>
        </w:rPr>
        <w:t xml:space="preserve"> </w:t>
      </w:r>
      <w:r>
        <w:rPr>
          <w:b/>
          <w:sz w:val="20"/>
        </w:rPr>
        <w:t>–</w:t>
      </w:r>
      <w:r>
        <w:rPr>
          <w:b/>
          <w:spacing w:val="-4"/>
          <w:sz w:val="20"/>
        </w:rPr>
        <w:t xml:space="preserve"> </w:t>
      </w:r>
      <w:r>
        <w:rPr>
          <w:b/>
          <w:sz w:val="20"/>
        </w:rPr>
        <w:t>Review</w:t>
      </w:r>
      <w:r>
        <w:rPr>
          <w:b/>
          <w:spacing w:val="-3"/>
          <w:sz w:val="20"/>
        </w:rPr>
        <w:t xml:space="preserve"> </w:t>
      </w:r>
      <w:r>
        <w:rPr>
          <w:b/>
          <w:sz w:val="20"/>
        </w:rPr>
        <w:t>and</w:t>
      </w:r>
      <w:r>
        <w:rPr>
          <w:b/>
          <w:spacing w:val="-2"/>
          <w:sz w:val="20"/>
        </w:rPr>
        <w:t xml:space="preserve"> </w:t>
      </w:r>
      <w:r>
        <w:rPr>
          <w:b/>
          <w:sz w:val="20"/>
        </w:rPr>
        <w:t>Trace</w:t>
      </w:r>
      <w:r>
        <w:rPr>
          <w:b/>
          <w:spacing w:val="-2"/>
          <w:sz w:val="20"/>
        </w:rPr>
        <w:t xml:space="preserve"> </w:t>
      </w:r>
      <w:r>
        <w:rPr>
          <w:b/>
          <w:sz w:val="20"/>
        </w:rPr>
        <w:t>the</w:t>
      </w:r>
      <w:r>
        <w:rPr>
          <w:b/>
          <w:spacing w:val="-5"/>
          <w:sz w:val="20"/>
        </w:rPr>
        <w:t xml:space="preserve"> </w:t>
      </w:r>
      <w:r>
        <w:rPr>
          <w:b/>
          <w:spacing w:val="-2"/>
          <w:sz w:val="20"/>
        </w:rPr>
        <w:t>Requirements</w:t>
      </w:r>
    </w:p>
    <w:p w14:paraId="28E028A5" w14:textId="77777777" w:rsidR="000A6B5C" w:rsidRDefault="000A6B5C">
      <w:pPr>
        <w:pStyle w:val="Textoindependiente"/>
        <w:spacing w:before="74"/>
        <w:rPr>
          <w:b/>
        </w:rPr>
      </w:pPr>
    </w:p>
    <w:p w14:paraId="3A841244" w14:textId="77777777" w:rsidR="000A6B5C" w:rsidRDefault="00000000">
      <w:pPr>
        <w:pStyle w:val="Textoindependiente"/>
        <w:spacing w:before="0" w:line="273" w:lineRule="auto"/>
        <w:ind w:left="261"/>
      </w:pPr>
      <w:r>
        <w:t>Review</w:t>
      </w:r>
      <w:r>
        <w:rPr>
          <w:spacing w:val="-4"/>
        </w:rPr>
        <w:t xml:space="preserve"> </w:t>
      </w:r>
      <w:r>
        <w:t>your</w:t>
      </w:r>
      <w:r>
        <w:rPr>
          <w:spacing w:val="-4"/>
        </w:rPr>
        <w:t xml:space="preserve"> </w:t>
      </w:r>
      <w:r>
        <w:t>Lab</w:t>
      </w:r>
      <w:r>
        <w:rPr>
          <w:spacing w:val="-1"/>
        </w:rPr>
        <w:t xml:space="preserve"> </w:t>
      </w:r>
      <w:r>
        <w:t>1A</w:t>
      </w:r>
      <w:r>
        <w:rPr>
          <w:spacing w:val="-4"/>
        </w:rPr>
        <w:t xml:space="preserve"> </w:t>
      </w:r>
      <w:r>
        <w:t>deliverable</w:t>
      </w:r>
      <w:r>
        <w:rPr>
          <w:spacing w:val="-4"/>
        </w:rPr>
        <w:t xml:space="preserve"> </w:t>
      </w:r>
      <w:r>
        <w:t>and</w:t>
      </w:r>
      <w:r>
        <w:rPr>
          <w:spacing w:val="-6"/>
        </w:rPr>
        <w:t xml:space="preserve"> </w:t>
      </w:r>
      <w:r>
        <w:t>select</w:t>
      </w:r>
      <w:r>
        <w:rPr>
          <w:spacing w:val="-5"/>
        </w:rPr>
        <w:t xml:space="preserve"> </w:t>
      </w:r>
      <w:r>
        <w:t>the</w:t>
      </w:r>
      <w:r>
        <w:rPr>
          <w:spacing w:val="-6"/>
        </w:rPr>
        <w:t xml:space="preserve"> </w:t>
      </w:r>
      <w:r>
        <w:t>six</w:t>
      </w:r>
      <w:r>
        <w:rPr>
          <w:spacing w:val="-6"/>
        </w:rPr>
        <w:t xml:space="preserve"> </w:t>
      </w:r>
      <w:r>
        <w:t>highest-priority</w:t>
      </w:r>
      <w:r>
        <w:rPr>
          <w:spacing w:val="-6"/>
        </w:rPr>
        <w:t xml:space="preserve"> </w:t>
      </w:r>
      <w:r>
        <w:t>business</w:t>
      </w:r>
      <w:r>
        <w:rPr>
          <w:spacing w:val="-4"/>
        </w:rPr>
        <w:t xml:space="preserve"> </w:t>
      </w:r>
      <w:r>
        <w:t>requirements</w:t>
      </w:r>
      <w:r>
        <w:rPr>
          <w:spacing w:val="-4"/>
        </w:rPr>
        <w:t xml:space="preserve"> </w:t>
      </w:r>
      <w:r>
        <w:t>that</w:t>
      </w:r>
      <w:r>
        <w:rPr>
          <w:spacing w:val="-4"/>
        </w:rPr>
        <w:t xml:space="preserve"> </w:t>
      </w:r>
      <w:r>
        <w:t>will</w:t>
      </w:r>
      <w:r>
        <w:rPr>
          <w:spacing w:val="-4"/>
        </w:rPr>
        <w:t xml:space="preserve"> </w:t>
      </w:r>
      <w:r>
        <w:t>be implemented in the first version of your analytical platform.</w:t>
      </w:r>
    </w:p>
    <w:p w14:paraId="77BD89C0" w14:textId="77777777" w:rsidR="000A6B5C" w:rsidRDefault="000A6B5C">
      <w:pPr>
        <w:pStyle w:val="Textoindependiente"/>
        <w:spacing w:before="41"/>
      </w:pPr>
    </w:p>
    <w:p w14:paraId="3D5A7CCB" w14:textId="77777777" w:rsidR="000A6B5C" w:rsidRDefault="00000000">
      <w:pPr>
        <w:pStyle w:val="Textoindependiente"/>
        <w:spacing w:before="0" w:line="273" w:lineRule="auto"/>
        <w:ind w:left="261"/>
      </w:pPr>
      <w:r>
        <w:t>For</w:t>
      </w:r>
      <w:r>
        <w:rPr>
          <w:spacing w:val="26"/>
        </w:rPr>
        <w:t xml:space="preserve"> </w:t>
      </w:r>
      <w:r>
        <w:t>each</w:t>
      </w:r>
      <w:r>
        <w:rPr>
          <w:spacing w:val="25"/>
        </w:rPr>
        <w:t xml:space="preserve"> </w:t>
      </w:r>
      <w:r>
        <w:t>requirement,</w:t>
      </w:r>
      <w:r>
        <w:rPr>
          <w:spacing w:val="27"/>
        </w:rPr>
        <w:t xml:space="preserve"> </w:t>
      </w:r>
      <w:r>
        <w:t>identify</w:t>
      </w:r>
      <w:r>
        <w:rPr>
          <w:spacing w:val="28"/>
        </w:rPr>
        <w:t xml:space="preserve"> </w:t>
      </w:r>
      <w:r>
        <w:t>the</w:t>
      </w:r>
      <w:r>
        <w:rPr>
          <w:spacing w:val="30"/>
        </w:rPr>
        <w:t xml:space="preserve"> </w:t>
      </w:r>
      <w:r>
        <w:t>data</w:t>
      </w:r>
      <w:r>
        <w:rPr>
          <w:spacing w:val="29"/>
        </w:rPr>
        <w:t xml:space="preserve"> </w:t>
      </w:r>
      <w:r>
        <w:t>needed,</w:t>
      </w:r>
      <w:r>
        <w:rPr>
          <w:spacing w:val="26"/>
        </w:rPr>
        <w:t xml:space="preserve"> </w:t>
      </w:r>
      <w:r>
        <w:t>the</w:t>
      </w:r>
      <w:r>
        <w:rPr>
          <w:spacing w:val="29"/>
        </w:rPr>
        <w:t xml:space="preserve"> </w:t>
      </w:r>
      <w:r>
        <w:t>expected</w:t>
      </w:r>
      <w:r>
        <w:rPr>
          <w:spacing w:val="27"/>
        </w:rPr>
        <w:t xml:space="preserve"> </w:t>
      </w:r>
      <w:r>
        <w:t>transformation,</w:t>
      </w:r>
      <w:r>
        <w:rPr>
          <w:spacing w:val="28"/>
        </w:rPr>
        <w:t xml:space="preserve"> </w:t>
      </w:r>
      <w:r>
        <w:t>and</w:t>
      </w:r>
      <w:r>
        <w:rPr>
          <w:spacing w:val="27"/>
        </w:rPr>
        <w:t xml:space="preserve"> </w:t>
      </w:r>
      <w:r>
        <w:t>the</w:t>
      </w:r>
      <w:r>
        <w:rPr>
          <w:spacing w:val="26"/>
        </w:rPr>
        <w:t xml:space="preserve"> </w:t>
      </w:r>
      <w:r>
        <w:t>expected analytical</w:t>
      </w:r>
      <w:r>
        <w:rPr>
          <w:spacing w:val="-9"/>
        </w:rPr>
        <w:t xml:space="preserve"> </w:t>
      </w:r>
      <w:r>
        <w:t>output.</w:t>
      </w:r>
      <w:r>
        <w:rPr>
          <w:spacing w:val="-11"/>
        </w:rPr>
        <w:t xml:space="preserve"> </w:t>
      </w:r>
      <w:r>
        <w:t>These</w:t>
      </w:r>
      <w:r>
        <w:rPr>
          <w:spacing w:val="-10"/>
        </w:rPr>
        <w:t xml:space="preserve"> </w:t>
      </w:r>
      <w:r>
        <w:t>requirements</w:t>
      </w:r>
      <w:r>
        <w:rPr>
          <w:spacing w:val="-8"/>
        </w:rPr>
        <w:t xml:space="preserve"> </w:t>
      </w:r>
      <w:r>
        <w:t>will</w:t>
      </w:r>
      <w:r>
        <w:rPr>
          <w:spacing w:val="-10"/>
        </w:rPr>
        <w:t xml:space="preserve"> </w:t>
      </w:r>
      <w:r>
        <w:t>guide</w:t>
      </w:r>
      <w:r>
        <w:rPr>
          <w:spacing w:val="-10"/>
        </w:rPr>
        <w:t xml:space="preserve"> </w:t>
      </w:r>
      <w:r>
        <w:t>the</w:t>
      </w:r>
      <w:r>
        <w:rPr>
          <w:spacing w:val="-11"/>
        </w:rPr>
        <w:t xml:space="preserve"> </w:t>
      </w:r>
      <w:r>
        <w:t>design</w:t>
      </w:r>
      <w:r>
        <w:rPr>
          <w:spacing w:val="-11"/>
        </w:rPr>
        <w:t xml:space="preserve"> </w:t>
      </w:r>
      <w:r>
        <w:t>and</w:t>
      </w:r>
      <w:r>
        <w:rPr>
          <w:spacing w:val="-10"/>
        </w:rPr>
        <w:t xml:space="preserve"> </w:t>
      </w:r>
      <w:r>
        <w:t>implementation</w:t>
      </w:r>
      <w:r>
        <w:rPr>
          <w:spacing w:val="-12"/>
        </w:rPr>
        <w:t xml:space="preserve"> </w:t>
      </w:r>
      <w:r>
        <w:t>of</w:t>
      </w:r>
      <w:r>
        <w:rPr>
          <w:spacing w:val="-8"/>
        </w:rPr>
        <w:t xml:space="preserve"> </w:t>
      </w:r>
      <w:r>
        <w:t>your</w:t>
      </w:r>
      <w:r>
        <w:rPr>
          <w:spacing w:val="-10"/>
        </w:rPr>
        <w:t xml:space="preserve"> </w:t>
      </w:r>
      <w:r>
        <w:t>ETL</w:t>
      </w:r>
      <w:r>
        <w:rPr>
          <w:spacing w:val="-10"/>
        </w:rPr>
        <w:t xml:space="preserve"> </w:t>
      </w:r>
      <w:r>
        <w:rPr>
          <w:spacing w:val="-2"/>
        </w:rPr>
        <w:t>pipeline.</w:t>
      </w:r>
    </w:p>
    <w:p w14:paraId="53723CE7" w14:textId="77777777" w:rsidR="000A6B5C" w:rsidRDefault="000A6B5C">
      <w:pPr>
        <w:pStyle w:val="Textoindependiente"/>
        <w:spacing w:before="39" w:after="1"/>
      </w:pPr>
    </w:p>
    <w:tbl>
      <w:tblPr>
        <w:tblStyle w:val="TableNormal"/>
        <w:tblW w:w="0" w:type="auto"/>
        <w:tblInd w:w="2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66"/>
        <w:gridCol w:w="2192"/>
        <w:gridCol w:w="2175"/>
        <w:gridCol w:w="2197"/>
      </w:tblGrid>
      <w:tr w:rsidR="000A6B5C" w14:paraId="6CD89522" w14:textId="77777777">
        <w:trPr>
          <w:trHeight w:val="553"/>
        </w:trPr>
        <w:tc>
          <w:tcPr>
            <w:tcW w:w="2266" w:type="dxa"/>
            <w:shd w:val="clear" w:color="auto" w:fill="1F4D77"/>
          </w:tcPr>
          <w:p w14:paraId="60975CDB" w14:textId="77777777" w:rsidR="000A6B5C" w:rsidRDefault="00000000">
            <w:pPr>
              <w:pStyle w:val="TableParagraph"/>
              <w:spacing w:before="1"/>
              <w:ind w:left="107"/>
              <w:rPr>
                <w:b/>
                <w:sz w:val="20"/>
              </w:rPr>
            </w:pPr>
            <w:r>
              <w:rPr>
                <w:b/>
                <w:color w:val="FFFFFF"/>
                <w:spacing w:val="-2"/>
                <w:sz w:val="20"/>
              </w:rPr>
              <w:t>Business</w:t>
            </w:r>
          </w:p>
          <w:p w14:paraId="29D22FD3" w14:textId="77777777" w:rsidR="000A6B5C" w:rsidRDefault="00000000">
            <w:pPr>
              <w:pStyle w:val="TableParagraph"/>
              <w:spacing w:before="35"/>
              <w:ind w:left="107"/>
              <w:rPr>
                <w:b/>
                <w:sz w:val="20"/>
              </w:rPr>
            </w:pPr>
            <w:r>
              <w:rPr>
                <w:b/>
                <w:color w:val="FFFFFF"/>
                <w:spacing w:val="-2"/>
                <w:sz w:val="20"/>
              </w:rPr>
              <w:t>Requirement</w:t>
            </w:r>
          </w:p>
        </w:tc>
        <w:tc>
          <w:tcPr>
            <w:tcW w:w="2192" w:type="dxa"/>
            <w:shd w:val="clear" w:color="auto" w:fill="1F4D77"/>
          </w:tcPr>
          <w:p w14:paraId="7F818B90" w14:textId="77777777" w:rsidR="000A6B5C" w:rsidRDefault="00000000">
            <w:pPr>
              <w:pStyle w:val="TableParagraph"/>
              <w:spacing w:before="1"/>
              <w:ind w:left="107"/>
              <w:rPr>
                <w:b/>
                <w:sz w:val="20"/>
              </w:rPr>
            </w:pPr>
            <w:r>
              <w:rPr>
                <w:b/>
                <w:color w:val="FFFFFF"/>
                <w:sz w:val="20"/>
              </w:rPr>
              <w:t>Required</w:t>
            </w:r>
            <w:r>
              <w:rPr>
                <w:b/>
                <w:color w:val="FFFFFF"/>
                <w:spacing w:val="-7"/>
                <w:sz w:val="20"/>
              </w:rPr>
              <w:t xml:space="preserve"> </w:t>
            </w:r>
            <w:r>
              <w:rPr>
                <w:b/>
                <w:color w:val="FFFFFF"/>
                <w:spacing w:val="-4"/>
                <w:sz w:val="20"/>
              </w:rPr>
              <w:t>Data</w:t>
            </w:r>
          </w:p>
        </w:tc>
        <w:tc>
          <w:tcPr>
            <w:tcW w:w="2175" w:type="dxa"/>
            <w:shd w:val="clear" w:color="auto" w:fill="1F4D77"/>
          </w:tcPr>
          <w:p w14:paraId="27D41251" w14:textId="77777777" w:rsidR="000A6B5C" w:rsidRDefault="00000000">
            <w:pPr>
              <w:pStyle w:val="TableParagraph"/>
              <w:spacing w:before="1"/>
              <w:ind w:left="106"/>
              <w:rPr>
                <w:b/>
                <w:sz w:val="20"/>
              </w:rPr>
            </w:pPr>
            <w:r>
              <w:rPr>
                <w:b/>
                <w:color w:val="FFFFFF"/>
                <w:sz w:val="20"/>
              </w:rPr>
              <w:t>Pipeline</w:t>
            </w:r>
            <w:r>
              <w:rPr>
                <w:b/>
                <w:color w:val="FFFFFF"/>
                <w:spacing w:val="-7"/>
                <w:sz w:val="20"/>
              </w:rPr>
              <w:t xml:space="preserve"> </w:t>
            </w:r>
            <w:r>
              <w:rPr>
                <w:b/>
                <w:color w:val="FFFFFF"/>
                <w:spacing w:val="-2"/>
                <w:sz w:val="20"/>
              </w:rPr>
              <w:t>Block</w:t>
            </w:r>
          </w:p>
        </w:tc>
        <w:tc>
          <w:tcPr>
            <w:tcW w:w="2197" w:type="dxa"/>
            <w:shd w:val="clear" w:color="auto" w:fill="1F4D77"/>
          </w:tcPr>
          <w:p w14:paraId="0DCF82C6" w14:textId="77777777" w:rsidR="000A6B5C" w:rsidRDefault="00000000">
            <w:pPr>
              <w:pStyle w:val="TableParagraph"/>
              <w:spacing w:before="1"/>
              <w:ind w:left="105"/>
              <w:rPr>
                <w:b/>
                <w:sz w:val="20"/>
              </w:rPr>
            </w:pPr>
            <w:r>
              <w:rPr>
                <w:b/>
                <w:color w:val="FFFFFF"/>
                <w:sz w:val="20"/>
              </w:rPr>
              <w:t>Expected</w:t>
            </w:r>
            <w:r>
              <w:rPr>
                <w:b/>
                <w:color w:val="FFFFFF"/>
                <w:spacing w:val="-7"/>
                <w:sz w:val="20"/>
              </w:rPr>
              <w:t xml:space="preserve"> </w:t>
            </w:r>
            <w:r>
              <w:rPr>
                <w:b/>
                <w:color w:val="FFFFFF"/>
                <w:spacing w:val="-2"/>
                <w:sz w:val="20"/>
              </w:rPr>
              <w:t>Output</w:t>
            </w:r>
          </w:p>
        </w:tc>
      </w:tr>
      <w:tr w:rsidR="000A6B5C" w14:paraId="43C1C4D2" w14:textId="77777777">
        <w:trPr>
          <w:trHeight w:val="278"/>
        </w:trPr>
        <w:tc>
          <w:tcPr>
            <w:tcW w:w="2266" w:type="dxa"/>
          </w:tcPr>
          <w:p w14:paraId="4BDE23D3" w14:textId="77777777" w:rsidR="000A6B5C" w:rsidRDefault="000A6B5C">
            <w:pPr>
              <w:pStyle w:val="TableParagraph"/>
              <w:rPr>
                <w:rFonts w:ascii="Times New Roman"/>
                <w:sz w:val="18"/>
              </w:rPr>
            </w:pPr>
          </w:p>
        </w:tc>
        <w:tc>
          <w:tcPr>
            <w:tcW w:w="2192" w:type="dxa"/>
          </w:tcPr>
          <w:p w14:paraId="241133D7" w14:textId="77777777" w:rsidR="000A6B5C" w:rsidRDefault="000A6B5C">
            <w:pPr>
              <w:pStyle w:val="TableParagraph"/>
              <w:rPr>
                <w:rFonts w:ascii="Times New Roman"/>
                <w:sz w:val="18"/>
              </w:rPr>
            </w:pPr>
          </w:p>
        </w:tc>
        <w:tc>
          <w:tcPr>
            <w:tcW w:w="2175" w:type="dxa"/>
          </w:tcPr>
          <w:p w14:paraId="42FE7EF2" w14:textId="77777777" w:rsidR="000A6B5C" w:rsidRDefault="000A6B5C">
            <w:pPr>
              <w:pStyle w:val="TableParagraph"/>
              <w:rPr>
                <w:rFonts w:ascii="Times New Roman"/>
                <w:sz w:val="18"/>
              </w:rPr>
            </w:pPr>
          </w:p>
        </w:tc>
        <w:tc>
          <w:tcPr>
            <w:tcW w:w="2197" w:type="dxa"/>
          </w:tcPr>
          <w:p w14:paraId="3858DA76" w14:textId="77777777" w:rsidR="000A6B5C" w:rsidRDefault="000A6B5C">
            <w:pPr>
              <w:pStyle w:val="TableParagraph"/>
              <w:rPr>
                <w:rFonts w:ascii="Times New Roman"/>
                <w:sz w:val="18"/>
              </w:rPr>
            </w:pPr>
          </w:p>
        </w:tc>
      </w:tr>
      <w:tr w:rsidR="000A6B5C" w14:paraId="66C602F0" w14:textId="77777777">
        <w:trPr>
          <w:trHeight w:val="277"/>
        </w:trPr>
        <w:tc>
          <w:tcPr>
            <w:tcW w:w="2266" w:type="dxa"/>
          </w:tcPr>
          <w:p w14:paraId="7BA891F7" w14:textId="77777777" w:rsidR="000A6B5C" w:rsidRDefault="000A6B5C">
            <w:pPr>
              <w:pStyle w:val="TableParagraph"/>
              <w:rPr>
                <w:rFonts w:ascii="Times New Roman"/>
                <w:sz w:val="18"/>
              </w:rPr>
            </w:pPr>
          </w:p>
        </w:tc>
        <w:tc>
          <w:tcPr>
            <w:tcW w:w="2192" w:type="dxa"/>
          </w:tcPr>
          <w:p w14:paraId="0CF49D3B" w14:textId="77777777" w:rsidR="000A6B5C" w:rsidRDefault="000A6B5C">
            <w:pPr>
              <w:pStyle w:val="TableParagraph"/>
              <w:rPr>
                <w:rFonts w:ascii="Times New Roman"/>
                <w:sz w:val="18"/>
              </w:rPr>
            </w:pPr>
          </w:p>
        </w:tc>
        <w:tc>
          <w:tcPr>
            <w:tcW w:w="2175" w:type="dxa"/>
          </w:tcPr>
          <w:p w14:paraId="1F409483" w14:textId="77777777" w:rsidR="000A6B5C" w:rsidRDefault="000A6B5C">
            <w:pPr>
              <w:pStyle w:val="TableParagraph"/>
              <w:rPr>
                <w:rFonts w:ascii="Times New Roman"/>
                <w:sz w:val="18"/>
              </w:rPr>
            </w:pPr>
          </w:p>
        </w:tc>
        <w:tc>
          <w:tcPr>
            <w:tcW w:w="2197" w:type="dxa"/>
          </w:tcPr>
          <w:p w14:paraId="0B8E2249" w14:textId="77777777" w:rsidR="000A6B5C" w:rsidRDefault="000A6B5C">
            <w:pPr>
              <w:pStyle w:val="TableParagraph"/>
              <w:rPr>
                <w:rFonts w:ascii="Times New Roman"/>
                <w:sz w:val="18"/>
              </w:rPr>
            </w:pPr>
          </w:p>
        </w:tc>
      </w:tr>
      <w:tr w:rsidR="000A6B5C" w14:paraId="75DE9DE7" w14:textId="77777777">
        <w:trPr>
          <w:trHeight w:val="277"/>
        </w:trPr>
        <w:tc>
          <w:tcPr>
            <w:tcW w:w="2266" w:type="dxa"/>
          </w:tcPr>
          <w:p w14:paraId="556BA8C6" w14:textId="77777777" w:rsidR="000A6B5C" w:rsidRDefault="000A6B5C">
            <w:pPr>
              <w:pStyle w:val="TableParagraph"/>
              <w:rPr>
                <w:rFonts w:ascii="Times New Roman"/>
                <w:sz w:val="18"/>
              </w:rPr>
            </w:pPr>
          </w:p>
        </w:tc>
        <w:tc>
          <w:tcPr>
            <w:tcW w:w="2192" w:type="dxa"/>
          </w:tcPr>
          <w:p w14:paraId="1E3689E0" w14:textId="77777777" w:rsidR="000A6B5C" w:rsidRDefault="000A6B5C">
            <w:pPr>
              <w:pStyle w:val="TableParagraph"/>
              <w:rPr>
                <w:rFonts w:ascii="Times New Roman"/>
                <w:sz w:val="18"/>
              </w:rPr>
            </w:pPr>
          </w:p>
        </w:tc>
        <w:tc>
          <w:tcPr>
            <w:tcW w:w="2175" w:type="dxa"/>
          </w:tcPr>
          <w:p w14:paraId="2D5416F7" w14:textId="77777777" w:rsidR="000A6B5C" w:rsidRDefault="000A6B5C">
            <w:pPr>
              <w:pStyle w:val="TableParagraph"/>
              <w:rPr>
                <w:rFonts w:ascii="Times New Roman"/>
                <w:sz w:val="18"/>
              </w:rPr>
            </w:pPr>
          </w:p>
        </w:tc>
        <w:tc>
          <w:tcPr>
            <w:tcW w:w="2197" w:type="dxa"/>
          </w:tcPr>
          <w:p w14:paraId="0E01CB3D" w14:textId="77777777" w:rsidR="000A6B5C" w:rsidRDefault="000A6B5C">
            <w:pPr>
              <w:pStyle w:val="TableParagraph"/>
              <w:rPr>
                <w:rFonts w:ascii="Times New Roman"/>
                <w:sz w:val="18"/>
              </w:rPr>
            </w:pPr>
          </w:p>
        </w:tc>
      </w:tr>
      <w:tr w:rsidR="000A6B5C" w14:paraId="192931EE" w14:textId="77777777">
        <w:trPr>
          <w:trHeight w:val="275"/>
        </w:trPr>
        <w:tc>
          <w:tcPr>
            <w:tcW w:w="2266" w:type="dxa"/>
          </w:tcPr>
          <w:p w14:paraId="785C9057" w14:textId="77777777" w:rsidR="000A6B5C" w:rsidRDefault="000A6B5C">
            <w:pPr>
              <w:pStyle w:val="TableParagraph"/>
              <w:rPr>
                <w:rFonts w:ascii="Times New Roman"/>
                <w:sz w:val="18"/>
              </w:rPr>
            </w:pPr>
          </w:p>
        </w:tc>
        <w:tc>
          <w:tcPr>
            <w:tcW w:w="2192" w:type="dxa"/>
          </w:tcPr>
          <w:p w14:paraId="121A4954" w14:textId="77777777" w:rsidR="000A6B5C" w:rsidRDefault="000A6B5C">
            <w:pPr>
              <w:pStyle w:val="TableParagraph"/>
              <w:rPr>
                <w:rFonts w:ascii="Times New Roman"/>
                <w:sz w:val="18"/>
              </w:rPr>
            </w:pPr>
          </w:p>
        </w:tc>
        <w:tc>
          <w:tcPr>
            <w:tcW w:w="2175" w:type="dxa"/>
          </w:tcPr>
          <w:p w14:paraId="157BC867" w14:textId="77777777" w:rsidR="000A6B5C" w:rsidRDefault="000A6B5C">
            <w:pPr>
              <w:pStyle w:val="TableParagraph"/>
              <w:rPr>
                <w:rFonts w:ascii="Times New Roman"/>
                <w:sz w:val="18"/>
              </w:rPr>
            </w:pPr>
          </w:p>
        </w:tc>
        <w:tc>
          <w:tcPr>
            <w:tcW w:w="2197" w:type="dxa"/>
          </w:tcPr>
          <w:p w14:paraId="48C3C353" w14:textId="77777777" w:rsidR="000A6B5C" w:rsidRDefault="000A6B5C">
            <w:pPr>
              <w:pStyle w:val="TableParagraph"/>
              <w:rPr>
                <w:rFonts w:ascii="Times New Roman"/>
                <w:sz w:val="18"/>
              </w:rPr>
            </w:pPr>
          </w:p>
        </w:tc>
      </w:tr>
      <w:tr w:rsidR="000A6B5C" w14:paraId="31951916" w14:textId="77777777">
        <w:trPr>
          <w:trHeight w:val="278"/>
        </w:trPr>
        <w:tc>
          <w:tcPr>
            <w:tcW w:w="2266" w:type="dxa"/>
          </w:tcPr>
          <w:p w14:paraId="5C6D24B7" w14:textId="77777777" w:rsidR="000A6B5C" w:rsidRDefault="000A6B5C">
            <w:pPr>
              <w:pStyle w:val="TableParagraph"/>
              <w:rPr>
                <w:rFonts w:ascii="Times New Roman"/>
                <w:sz w:val="18"/>
              </w:rPr>
            </w:pPr>
          </w:p>
        </w:tc>
        <w:tc>
          <w:tcPr>
            <w:tcW w:w="2192" w:type="dxa"/>
          </w:tcPr>
          <w:p w14:paraId="62267597" w14:textId="77777777" w:rsidR="000A6B5C" w:rsidRDefault="000A6B5C">
            <w:pPr>
              <w:pStyle w:val="TableParagraph"/>
              <w:rPr>
                <w:rFonts w:ascii="Times New Roman"/>
                <w:sz w:val="18"/>
              </w:rPr>
            </w:pPr>
          </w:p>
        </w:tc>
        <w:tc>
          <w:tcPr>
            <w:tcW w:w="2175" w:type="dxa"/>
          </w:tcPr>
          <w:p w14:paraId="787A1E62" w14:textId="77777777" w:rsidR="000A6B5C" w:rsidRDefault="000A6B5C">
            <w:pPr>
              <w:pStyle w:val="TableParagraph"/>
              <w:rPr>
                <w:rFonts w:ascii="Times New Roman"/>
                <w:sz w:val="18"/>
              </w:rPr>
            </w:pPr>
          </w:p>
        </w:tc>
        <w:tc>
          <w:tcPr>
            <w:tcW w:w="2197" w:type="dxa"/>
          </w:tcPr>
          <w:p w14:paraId="7FEC9174" w14:textId="77777777" w:rsidR="000A6B5C" w:rsidRDefault="000A6B5C">
            <w:pPr>
              <w:pStyle w:val="TableParagraph"/>
              <w:rPr>
                <w:rFonts w:ascii="Times New Roman"/>
                <w:sz w:val="18"/>
              </w:rPr>
            </w:pPr>
          </w:p>
        </w:tc>
      </w:tr>
      <w:tr w:rsidR="000A6B5C" w14:paraId="4C017A8D" w14:textId="77777777">
        <w:trPr>
          <w:trHeight w:val="277"/>
        </w:trPr>
        <w:tc>
          <w:tcPr>
            <w:tcW w:w="2266" w:type="dxa"/>
          </w:tcPr>
          <w:p w14:paraId="3FF023E7" w14:textId="77777777" w:rsidR="000A6B5C" w:rsidRDefault="000A6B5C">
            <w:pPr>
              <w:pStyle w:val="TableParagraph"/>
              <w:rPr>
                <w:rFonts w:ascii="Times New Roman"/>
                <w:sz w:val="18"/>
              </w:rPr>
            </w:pPr>
          </w:p>
        </w:tc>
        <w:tc>
          <w:tcPr>
            <w:tcW w:w="2192" w:type="dxa"/>
          </w:tcPr>
          <w:p w14:paraId="7A9E369F" w14:textId="77777777" w:rsidR="000A6B5C" w:rsidRDefault="000A6B5C">
            <w:pPr>
              <w:pStyle w:val="TableParagraph"/>
              <w:rPr>
                <w:rFonts w:ascii="Times New Roman"/>
                <w:sz w:val="18"/>
              </w:rPr>
            </w:pPr>
          </w:p>
        </w:tc>
        <w:tc>
          <w:tcPr>
            <w:tcW w:w="2175" w:type="dxa"/>
          </w:tcPr>
          <w:p w14:paraId="22A26C92" w14:textId="77777777" w:rsidR="000A6B5C" w:rsidRDefault="000A6B5C">
            <w:pPr>
              <w:pStyle w:val="TableParagraph"/>
              <w:rPr>
                <w:rFonts w:ascii="Times New Roman"/>
                <w:sz w:val="18"/>
              </w:rPr>
            </w:pPr>
          </w:p>
        </w:tc>
        <w:tc>
          <w:tcPr>
            <w:tcW w:w="2197" w:type="dxa"/>
          </w:tcPr>
          <w:p w14:paraId="4C2BEBCA" w14:textId="77777777" w:rsidR="000A6B5C" w:rsidRDefault="000A6B5C">
            <w:pPr>
              <w:pStyle w:val="TableParagraph"/>
              <w:rPr>
                <w:rFonts w:ascii="Times New Roman"/>
                <w:sz w:val="18"/>
              </w:rPr>
            </w:pPr>
          </w:p>
        </w:tc>
      </w:tr>
    </w:tbl>
    <w:p w14:paraId="6FC748B7" w14:textId="77777777" w:rsidR="000A6B5C" w:rsidRDefault="000A6B5C">
      <w:pPr>
        <w:pStyle w:val="Textoindependiente"/>
        <w:spacing w:before="42"/>
      </w:pPr>
    </w:p>
    <w:p w14:paraId="4B3D77FC" w14:textId="77777777" w:rsidR="000A6B5C" w:rsidRDefault="00000000">
      <w:pPr>
        <w:pStyle w:val="Ttulo1"/>
      </w:pPr>
      <w:r>
        <w:t>Activity</w:t>
      </w:r>
      <w:r>
        <w:rPr>
          <w:spacing w:val="-5"/>
        </w:rPr>
        <w:t xml:space="preserve"> </w:t>
      </w:r>
      <w:r>
        <w:t>2</w:t>
      </w:r>
      <w:r>
        <w:rPr>
          <w:spacing w:val="-2"/>
        </w:rPr>
        <w:t xml:space="preserve"> </w:t>
      </w:r>
      <w:r>
        <w:t>–</w:t>
      </w:r>
      <w:r>
        <w:rPr>
          <w:spacing w:val="-5"/>
        </w:rPr>
        <w:t xml:space="preserve"> </w:t>
      </w:r>
      <w:r>
        <w:t>Design</w:t>
      </w:r>
      <w:r>
        <w:rPr>
          <w:spacing w:val="-3"/>
        </w:rPr>
        <w:t xml:space="preserve"> </w:t>
      </w:r>
      <w:r>
        <w:t>the</w:t>
      </w:r>
      <w:r>
        <w:rPr>
          <w:spacing w:val="-2"/>
        </w:rPr>
        <w:t xml:space="preserve"> Pipeline</w:t>
      </w:r>
    </w:p>
    <w:p w14:paraId="1030E0C8" w14:textId="77777777" w:rsidR="000A6B5C" w:rsidRDefault="000A6B5C">
      <w:pPr>
        <w:pStyle w:val="Textoindependiente"/>
        <w:spacing w:before="72"/>
        <w:rPr>
          <w:b/>
        </w:rPr>
      </w:pPr>
    </w:p>
    <w:p w14:paraId="3E2C1127" w14:textId="77777777" w:rsidR="000A6B5C" w:rsidRDefault="00000000">
      <w:pPr>
        <w:pStyle w:val="Textoindependiente"/>
        <w:spacing w:before="0" w:line="276" w:lineRule="auto"/>
        <w:ind w:left="261"/>
      </w:pPr>
      <w:r>
        <w:t xml:space="preserve">Create a block diagram showing all data sources, processing stages, outputs, and connections. For each block, </w:t>
      </w:r>
      <w:proofErr w:type="gramStart"/>
      <w:r>
        <w:t>define:</w:t>
      </w:r>
      <w:proofErr w:type="gramEnd"/>
      <w:r>
        <w:t xml:space="preserve"> purpose, input, processing responsibility, output, and possible failure.</w:t>
      </w:r>
    </w:p>
    <w:p w14:paraId="3B9ADD5C" w14:textId="77777777" w:rsidR="000A6B5C" w:rsidRDefault="000A6B5C">
      <w:pPr>
        <w:pStyle w:val="Textoindependiente"/>
        <w:spacing w:before="34" w:after="1"/>
      </w:pPr>
    </w:p>
    <w:tbl>
      <w:tblPr>
        <w:tblStyle w:val="TableNormal"/>
        <w:tblW w:w="0" w:type="auto"/>
        <w:tblInd w:w="2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35"/>
        <w:gridCol w:w="1584"/>
        <w:gridCol w:w="1894"/>
        <w:gridCol w:w="1635"/>
        <w:gridCol w:w="1681"/>
      </w:tblGrid>
      <w:tr w:rsidR="000A6B5C" w14:paraId="6EB5DAAA" w14:textId="77777777">
        <w:trPr>
          <w:trHeight w:val="556"/>
        </w:trPr>
        <w:tc>
          <w:tcPr>
            <w:tcW w:w="2035" w:type="dxa"/>
            <w:shd w:val="clear" w:color="auto" w:fill="1F4D77"/>
          </w:tcPr>
          <w:p w14:paraId="3F2AE43E" w14:textId="77777777" w:rsidR="000A6B5C" w:rsidRDefault="00000000">
            <w:pPr>
              <w:pStyle w:val="TableParagraph"/>
              <w:spacing w:before="1"/>
              <w:ind w:left="107"/>
              <w:rPr>
                <w:b/>
                <w:sz w:val="20"/>
              </w:rPr>
            </w:pPr>
            <w:r>
              <w:rPr>
                <w:b/>
                <w:color w:val="FFFFFF"/>
                <w:spacing w:val="-2"/>
                <w:sz w:val="20"/>
              </w:rPr>
              <w:t>Block</w:t>
            </w:r>
          </w:p>
        </w:tc>
        <w:tc>
          <w:tcPr>
            <w:tcW w:w="1584" w:type="dxa"/>
            <w:shd w:val="clear" w:color="auto" w:fill="1F4D77"/>
          </w:tcPr>
          <w:p w14:paraId="6B8305D9" w14:textId="77777777" w:rsidR="000A6B5C" w:rsidRDefault="00000000">
            <w:pPr>
              <w:pStyle w:val="TableParagraph"/>
              <w:spacing w:before="1"/>
              <w:ind w:left="107"/>
              <w:rPr>
                <w:b/>
                <w:sz w:val="20"/>
              </w:rPr>
            </w:pPr>
            <w:r>
              <w:rPr>
                <w:b/>
                <w:color w:val="FFFFFF"/>
                <w:spacing w:val="-4"/>
                <w:sz w:val="20"/>
              </w:rPr>
              <w:t>Input</w:t>
            </w:r>
          </w:p>
        </w:tc>
        <w:tc>
          <w:tcPr>
            <w:tcW w:w="1894" w:type="dxa"/>
            <w:shd w:val="clear" w:color="auto" w:fill="1F4D77"/>
          </w:tcPr>
          <w:p w14:paraId="1C84422E" w14:textId="77777777" w:rsidR="000A6B5C" w:rsidRDefault="00000000">
            <w:pPr>
              <w:pStyle w:val="TableParagraph"/>
              <w:spacing w:before="1"/>
              <w:ind w:left="107"/>
              <w:rPr>
                <w:b/>
                <w:sz w:val="20"/>
              </w:rPr>
            </w:pPr>
            <w:r>
              <w:rPr>
                <w:b/>
                <w:color w:val="FFFFFF"/>
                <w:spacing w:val="-2"/>
                <w:sz w:val="20"/>
              </w:rPr>
              <w:t>Responsibility</w:t>
            </w:r>
          </w:p>
        </w:tc>
        <w:tc>
          <w:tcPr>
            <w:tcW w:w="1635" w:type="dxa"/>
            <w:shd w:val="clear" w:color="auto" w:fill="1F4D77"/>
          </w:tcPr>
          <w:p w14:paraId="18EBAB5E" w14:textId="77777777" w:rsidR="000A6B5C" w:rsidRDefault="00000000">
            <w:pPr>
              <w:pStyle w:val="TableParagraph"/>
              <w:spacing w:before="1"/>
              <w:ind w:left="107"/>
              <w:rPr>
                <w:b/>
                <w:sz w:val="20"/>
              </w:rPr>
            </w:pPr>
            <w:r>
              <w:rPr>
                <w:b/>
                <w:color w:val="FFFFFF"/>
                <w:spacing w:val="-2"/>
                <w:sz w:val="20"/>
              </w:rPr>
              <w:t>Output</w:t>
            </w:r>
          </w:p>
        </w:tc>
        <w:tc>
          <w:tcPr>
            <w:tcW w:w="1681" w:type="dxa"/>
            <w:shd w:val="clear" w:color="auto" w:fill="1F4D77"/>
          </w:tcPr>
          <w:p w14:paraId="2419E1A8" w14:textId="77777777" w:rsidR="000A6B5C" w:rsidRDefault="00000000">
            <w:pPr>
              <w:pStyle w:val="TableParagraph"/>
              <w:spacing w:before="1"/>
              <w:ind w:left="106"/>
              <w:rPr>
                <w:b/>
                <w:sz w:val="20"/>
              </w:rPr>
            </w:pPr>
            <w:r>
              <w:rPr>
                <w:b/>
                <w:color w:val="FFFFFF"/>
                <w:spacing w:val="-2"/>
                <w:sz w:val="20"/>
              </w:rPr>
              <w:t>Possible</w:t>
            </w:r>
          </w:p>
          <w:p w14:paraId="0FF2BFD4" w14:textId="77777777" w:rsidR="000A6B5C" w:rsidRDefault="00000000">
            <w:pPr>
              <w:pStyle w:val="TableParagraph"/>
              <w:spacing w:before="37"/>
              <w:ind w:left="106"/>
              <w:rPr>
                <w:b/>
                <w:sz w:val="20"/>
              </w:rPr>
            </w:pPr>
            <w:r>
              <w:rPr>
                <w:b/>
                <w:color w:val="FFFFFF"/>
                <w:spacing w:val="-2"/>
                <w:sz w:val="20"/>
              </w:rPr>
              <w:t>Failure</w:t>
            </w:r>
          </w:p>
        </w:tc>
      </w:tr>
      <w:tr w:rsidR="000A6B5C" w14:paraId="6CD6396E" w14:textId="77777777">
        <w:trPr>
          <w:trHeight w:val="278"/>
        </w:trPr>
        <w:tc>
          <w:tcPr>
            <w:tcW w:w="2035" w:type="dxa"/>
          </w:tcPr>
          <w:p w14:paraId="5192A3DE" w14:textId="77777777" w:rsidR="000A6B5C" w:rsidRDefault="00000000">
            <w:pPr>
              <w:pStyle w:val="TableParagraph"/>
              <w:spacing w:before="1"/>
              <w:ind w:left="107"/>
              <w:rPr>
                <w:sz w:val="20"/>
              </w:rPr>
            </w:pPr>
            <w:r>
              <w:rPr>
                <w:spacing w:val="-2"/>
                <w:sz w:val="20"/>
              </w:rPr>
              <w:t>Extract</w:t>
            </w:r>
          </w:p>
        </w:tc>
        <w:tc>
          <w:tcPr>
            <w:tcW w:w="1584" w:type="dxa"/>
          </w:tcPr>
          <w:p w14:paraId="01A55C16" w14:textId="77777777" w:rsidR="000A6B5C" w:rsidRDefault="000A6B5C">
            <w:pPr>
              <w:pStyle w:val="TableParagraph"/>
              <w:rPr>
                <w:rFonts w:ascii="Times New Roman"/>
                <w:sz w:val="18"/>
              </w:rPr>
            </w:pPr>
          </w:p>
        </w:tc>
        <w:tc>
          <w:tcPr>
            <w:tcW w:w="1894" w:type="dxa"/>
          </w:tcPr>
          <w:p w14:paraId="3FCA62B4" w14:textId="77777777" w:rsidR="000A6B5C" w:rsidRDefault="000A6B5C">
            <w:pPr>
              <w:pStyle w:val="TableParagraph"/>
              <w:rPr>
                <w:rFonts w:ascii="Times New Roman"/>
                <w:sz w:val="18"/>
              </w:rPr>
            </w:pPr>
          </w:p>
        </w:tc>
        <w:tc>
          <w:tcPr>
            <w:tcW w:w="1635" w:type="dxa"/>
          </w:tcPr>
          <w:p w14:paraId="52395B66" w14:textId="77777777" w:rsidR="000A6B5C" w:rsidRDefault="000A6B5C">
            <w:pPr>
              <w:pStyle w:val="TableParagraph"/>
              <w:rPr>
                <w:rFonts w:ascii="Times New Roman"/>
                <w:sz w:val="18"/>
              </w:rPr>
            </w:pPr>
          </w:p>
        </w:tc>
        <w:tc>
          <w:tcPr>
            <w:tcW w:w="1681" w:type="dxa"/>
          </w:tcPr>
          <w:p w14:paraId="7D742C58" w14:textId="77777777" w:rsidR="000A6B5C" w:rsidRDefault="000A6B5C">
            <w:pPr>
              <w:pStyle w:val="TableParagraph"/>
              <w:rPr>
                <w:rFonts w:ascii="Times New Roman"/>
                <w:sz w:val="18"/>
              </w:rPr>
            </w:pPr>
          </w:p>
        </w:tc>
      </w:tr>
      <w:tr w:rsidR="000A6B5C" w14:paraId="65098558" w14:textId="77777777">
        <w:trPr>
          <w:trHeight w:val="277"/>
        </w:trPr>
        <w:tc>
          <w:tcPr>
            <w:tcW w:w="2035" w:type="dxa"/>
          </w:tcPr>
          <w:p w14:paraId="71662EC3" w14:textId="77777777" w:rsidR="000A6B5C" w:rsidRDefault="00000000">
            <w:pPr>
              <w:pStyle w:val="TableParagraph"/>
              <w:spacing w:before="1"/>
              <w:ind w:left="107"/>
              <w:rPr>
                <w:sz w:val="20"/>
              </w:rPr>
            </w:pPr>
            <w:r>
              <w:rPr>
                <w:spacing w:val="-2"/>
                <w:sz w:val="20"/>
              </w:rPr>
              <w:t>Profile</w:t>
            </w:r>
          </w:p>
        </w:tc>
        <w:tc>
          <w:tcPr>
            <w:tcW w:w="1584" w:type="dxa"/>
          </w:tcPr>
          <w:p w14:paraId="781CEE24" w14:textId="77777777" w:rsidR="000A6B5C" w:rsidRDefault="000A6B5C">
            <w:pPr>
              <w:pStyle w:val="TableParagraph"/>
              <w:rPr>
                <w:rFonts w:ascii="Times New Roman"/>
                <w:sz w:val="18"/>
              </w:rPr>
            </w:pPr>
          </w:p>
        </w:tc>
        <w:tc>
          <w:tcPr>
            <w:tcW w:w="1894" w:type="dxa"/>
          </w:tcPr>
          <w:p w14:paraId="08E8CC4C" w14:textId="77777777" w:rsidR="000A6B5C" w:rsidRDefault="000A6B5C">
            <w:pPr>
              <w:pStyle w:val="TableParagraph"/>
              <w:rPr>
                <w:rFonts w:ascii="Times New Roman"/>
                <w:sz w:val="18"/>
              </w:rPr>
            </w:pPr>
          </w:p>
        </w:tc>
        <w:tc>
          <w:tcPr>
            <w:tcW w:w="1635" w:type="dxa"/>
          </w:tcPr>
          <w:p w14:paraId="65F244C4" w14:textId="77777777" w:rsidR="000A6B5C" w:rsidRDefault="000A6B5C">
            <w:pPr>
              <w:pStyle w:val="TableParagraph"/>
              <w:rPr>
                <w:rFonts w:ascii="Times New Roman"/>
                <w:sz w:val="18"/>
              </w:rPr>
            </w:pPr>
          </w:p>
        </w:tc>
        <w:tc>
          <w:tcPr>
            <w:tcW w:w="1681" w:type="dxa"/>
          </w:tcPr>
          <w:p w14:paraId="1A450625" w14:textId="77777777" w:rsidR="000A6B5C" w:rsidRDefault="000A6B5C">
            <w:pPr>
              <w:pStyle w:val="TableParagraph"/>
              <w:rPr>
                <w:rFonts w:ascii="Times New Roman"/>
                <w:sz w:val="18"/>
              </w:rPr>
            </w:pPr>
          </w:p>
        </w:tc>
      </w:tr>
      <w:tr w:rsidR="000A6B5C" w14:paraId="48C14D8C" w14:textId="77777777">
        <w:trPr>
          <w:trHeight w:val="275"/>
        </w:trPr>
        <w:tc>
          <w:tcPr>
            <w:tcW w:w="2035" w:type="dxa"/>
          </w:tcPr>
          <w:p w14:paraId="394D5AE2" w14:textId="77777777" w:rsidR="000A6B5C" w:rsidRDefault="00000000">
            <w:pPr>
              <w:pStyle w:val="TableParagraph"/>
              <w:spacing w:before="1"/>
              <w:ind w:left="107"/>
              <w:rPr>
                <w:sz w:val="20"/>
              </w:rPr>
            </w:pPr>
            <w:r>
              <w:rPr>
                <w:spacing w:val="-2"/>
                <w:sz w:val="20"/>
              </w:rPr>
              <w:t>Clean/Harmonize</w:t>
            </w:r>
          </w:p>
        </w:tc>
        <w:tc>
          <w:tcPr>
            <w:tcW w:w="1584" w:type="dxa"/>
          </w:tcPr>
          <w:p w14:paraId="67A468BD" w14:textId="77777777" w:rsidR="000A6B5C" w:rsidRDefault="000A6B5C">
            <w:pPr>
              <w:pStyle w:val="TableParagraph"/>
              <w:rPr>
                <w:rFonts w:ascii="Times New Roman"/>
                <w:sz w:val="18"/>
              </w:rPr>
            </w:pPr>
          </w:p>
        </w:tc>
        <w:tc>
          <w:tcPr>
            <w:tcW w:w="1894" w:type="dxa"/>
          </w:tcPr>
          <w:p w14:paraId="2953164B" w14:textId="77777777" w:rsidR="000A6B5C" w:rsidRDefault="000A6B5C">
            <w:pPr>
              <w:pStyle w:val="TableParagraph"/>
              <w:rPr>
                <w:rFonts w:ascii="Times New Roman"/>
                <w:sz w:val="18"/>
              </w:rPr>
            </w:pPr>
          </w:p>
        </w:tc>
        <w:tc>
          <w:tcPr>
            <w:tcW w:w="1635" w:type="dxa"/>
          </w:tcPr>
          <w:p w14:paraId="738B09D8" w14:textId="77777777" w:rsidR="000A6B5C" w:rsidRDefault="000A6B5C">
            <w:pPr>
              <w:pStyle w:val="TableParagraph"/>
              <w:rPr>
                <w:rFonts w:ascii="Times New Roman"/>
                <w:sz w:val="18"/>
              </w:rPr>
            </w:pPr>
          </w:p>
        </w:tc>
        <w:tc>
          <w:tcPr>
            <w:tcW w:w="1681" w:type="dxa"/>
          </w:tcPr>
          <w:p w14:paraId="38059210" w14:textId="77777777" w:rsidR="000A6B5C" w:rsidRDefault="000A6B5C">
            <w:pPr>
              <w:pStyle w:val="TableParagraph"/>
              <w:rPr>
                <w:rFonts w:ascii="Times New Roman"/>
                <w:sz w:val="18"/>
              </w:rPr>
            </w:pPr>
          </w:p>
        </w:tc>
      </w:tr>
      <w:tr w:rsidR="000A6B5C" w14:paraId="2A87D175" w14:textId="77777777">
        <w:trPr>
          <w:trHeight w:val="277"/>
        </w:trPr>
        <w:tc>
          <w:tcPr>
            <w:tcW w:w="2035" w:type="dxa"/>
          </w:tcPr>
          <w:p w14:paraId="3AC8D69E" w14:textId="77777777" w:rsidR="000A6B5C" w:rsidRDefault="00000000">
            <w:pPr>
              <w:pStyle w:val="TableParagraph"/>
              <w:spacing w:before="3"/>
              <w:ind w:left="107"/>
              <w:rPr>
                <w:sz w:val="20"/>
              </w:rPr>
            </w:pPr>
            <w:r>
              <w:rPr>
                <w:spacing w:val="-2"/>
                <w:sz w:val="20"/>
              </w:rPr>
              <w:t>Transform/Integrate</w:t>
            </w:r>
          </w:p>
        </w:tc>
        <w:tc>
          <w:tcPr>
            <w:tcW w:w="1584" w:type="dxa"/>
          </w:tcPr>
          <w:p w14:paraId="45DE2E4F" w14:textId="77777777" w:rsidR="000A6B5C" w:rsidRDefault="000A6B5C">
            <w:pPr>
              <w:pStyle w:val="TableParagraph"/>
              <w:rPr>
                <w:rFonts w:ascii="Times New Roman"/>
                <w:sz w:val="18"/>
              </w:rPr>
            </w:pPr>
          </w:p>
        </w:tc>
        <w:tc>
          <w:tcPr>
            <w:tcW w:w="1894" w:type="dxa"/>
          </w:tcPr>
          <w:p w14:paraId="77A36E67" w14:textId="77777777" w:rsidR="000A6B5C" w:rsidRDefault="000A6B5C">
            <w:pPr>
              <w:pStyle w:val="TableParagraph"/>
              <w:rPr>
                <w:rFonts w:ascii="Times New Roman"/>
                <w:sz w:val="18"/>
              </w:rPr>
            </w:pPr>
          </w:p>
        </w:tc>
        <w:tc>
          <w:tcPr>
            <w:tcW w:w="1635" w:type="dxa"/>
          </w:tcPr>
          <w:p w14:paraId="53CF6039" w14:textId="77777777" w:rsidR="000A6B5C" w:rsidRDefault="000A6B5C">
            <w:pPr>
              <w:pStyle w:val="TableParagraph"/>
              <w:rPr>
                <w:rFonts w:ascii="Times New Roman"/>
                <w:sz w:val="18"/>
              </w:rPr>
            </w:pPr>
          </w:p>
        </w:tc>
        <w:tc>
          <w:tcPr>
            <w:tcW w:w="1681" w:type="dxa"/>
          </w:tcPr>
          <w:p w14:paraId="55AB5FD2" w14:textId="77777777" w:rsidR="000A6B5C" w:rsidRDefault="000A6B5C">
            <w:pPr>
              <w:pStyle w:val="TableParagraph"/>
              <w:rPr>
                <w:rFonts w:ascii="Times New Roman"/>
                <w:sz w:val="18"/>
              </w:rPr>
            </w:pPr>
          </w:p>
        </w:tc>
      </w:tr>
      <w:tr w:rsidR="000A6B5C" w14:paraId="276DE0E7" w14:textId="77777777">
        <w:trPr>
          <w:trHeight w:val="278"/>
        </w:trPr>
        <w:tc>
          <w:tcPr>
            <w:tcW w:w="2035" w:type="dxa"/>
          </w:tcPr>
          <w:p w14:paraId="377B4AFF" w14:textId="77777777" w:rsidR="000A6B5C" w:rsidRDefault="00000000">
            <w:pPr>
              <w:pStyle w:val="TableParagraph"/>
              <w:spacing w:before="1"/>
              <w:ind w:left="107"/>
              <w:rPr>
                <w:sz w:val="20"/>
              </w:rPr>
            </w:pPr>
            <w:r>
              <w:rPr>
                <w:spacing w:val="-2"/>
                <w:sz w:val="20"/>
              </w:rPr>
              <w:t>Validate</w:t>
            </w:r>
          </w:p>
        </w:tc>
        <w:tc>
          <w:tcPr>
            <w:tcW w:w="1584" w:type="dxa"/>
          </w:tcPr>
          <w:p w14:paraId="0FF8FC25" w14:textId="77777777" w:rsidR="000A6B5C" w:rsidRDefault="000A6B5C">
            <w:pPr>
              <w:pStyle w:val="TableParagraph"/>
              <w:rPr>
                <w:rFonts w:ascii="Times New Roman"/>
                <w:sz w:val="18"/>
              </w:rPr>
            </w:pPr>
          </w:p>
        </w:tc>
        <w:tc>
          <w:tcPr>
            <w:tcW w:w="1894" w:type="dxa"/>
          </w:tcPr>
          <w:p w14:paraId="5DEDD34F" w14:textId="77777777" w:rsidR="000A6B5C" w:rsidRDefault="000A6B5C">
            <w:pPr>
              <w:pStyle w:val="TableParagraph"/>
              <w:rPr>
                <w:rFonts w:ascii="Times New Roman"/>
                <w:sz w:val="18"/>
              </w:rPr>
            </w:pPr>
          </w:p>
        </w:tc>
        <w:tc>
          <w:tcPr>
            <w:tcW w:w="1635" w:type="dxa"/>
          </w:tcPr>
          <w:p w14:paraId="07D05C90" w14:textId="77777777" w:rsidR="000A6B5C" w:rsidRDefault="000A6B5C">
            <w:pPr>
              <w:pStyle w:val="TableParagraph"/>
              <w:rPr>
                <w:rFonts w:ascii="Times New Roman"/>
                <w:sz w:val="18"/>
              </w:rPr>
            </w:pPr>
          </w:p>
        </w:tc>
        <w:tc>
          <w:tcPr>
            <w:tcW w:w="1681" w:type="dxa"/>
          </w:tcPr>
          <w:p w14:paraId="5F7BB223" w14:textId="77777777" w:rsidR="000A6B5C" w:rsidRDefault="000A6B5C">
            <w:pPr>
              <w:pStyle w:val="TableParagraph"/>
              <w:rPr>
                <w:rFonts w:ascii="Times New Roman"/>
                <w:sz w:val="18"/>
              </w:rPr>
            </w:pPr>
          </w:p>
        </w:tc>
      </w:tr>
      <w:tr w:rsidR="000A6B5C" w14:paraId="273866AB" w14:textId="77777777">
        <w:trPr>
          <w:trHeight w:val="277"/>
        </w:trPr>
        <w:tc>
          <w:tcPr>
            <w:tcW w:w="2035" w:type="dxa"/>
          </w:tcPr>
          <w:p w14:paraId="3D59BEE2" w14:textId="77777777" w:rsidR="000A6B5C" w:rsidRDefault="00000000">
            <w:pPr>
              <w:pStyle w:val="TableParagraph"/>
              <w:spacing w:before="1"/>
              <w:ind w:left="107"/>
              <w:rPr>
                <w:sz w:val="20"/>
              </w:rPr>
            </w:pPr>
            <w:r>
              <w:rPr>
                <w:spacing w:val="-4"/>
                <w:sz w:val="20"/>
              </w:rPr>
              <w:t>Load</w:t>
            </w:r>
          </w:p>
        </w:tc>
        <w:tc>
          <w:tcPr>
            <w:tcW w:w="1584" w:type="dxa"/>
          </w:tcPr>
          <w:p w14:paraId="36FCAA16" w14:textId="77777777" w:rsidR="000A6B5C" w:rsidRDefault="000A6B5C">
            <w:pPr>
              <w:pStyle w:val="TableParagraph"/>
              <w:rPr>
                <w:rFonts w:ascii="Times New Roman"/>
                <w:sz w:val="18"/>
              </w:rPr>
            </w:pPr>
          </w:p>
        </w:tc>
        <w:tc>
          <w:tcPr>
            <w:tcW w:w="1894" w:type="dxa"/>
          </w:tcPr>
          <w:p w14:paraId="1615DA7F" w14:textId="77777777" w:rsidR="000A6B5C" w:rsidRDefault="000A6B5C">
            <w:pPr>
              <w:pStyle w:val="TableParagraph"/>
              <w:rPr>
                <w:rFonts w:ascii="Times New Roman"/>
                <w:sz w:val="18"/>
              </w:rPr>
            </w:pPr>
          </w:p>
        </w:tc>
        <w:tc>
          <w:tcPr>
            <w:tcW w:w="1635" w:type="dxa"/>
          </w:tcPr>
          <w:p w14:paraId="5F6BFF12" w14:textId="77777777" w:rsidR="000A6B5C" w:rsidRDefault="000A6B5C">
            <w:pPr>
              <w:pStyle w:val="TableParagraph"/>
              <w:rPr>
                <w:rFonts w:ascii="Times New Roman"/>
                <w:sz w:val="18"/>
              </w:rPr>
            </w:pPr>
          </w:p>
        </w:tc>
        <w:tc>
          <w:tcPr>
            <w:tcW w:w="1681" w:type="dxa"/>
          </w:tcPr>
          <w:p w14:paraId="4D253393" w14:textId="77777777" w:rsidR="000A6B5C" w:rsidRDefault="000A6B5C">
            <w:pPr>
              <w:pStyle w:val="TableParagraph"/>
              <w:rPr>
                <w:rFonts w:ascii="Times New Roman"/>
                <w:sz w:val="18"/>
              </w:rPr>
            </w:pPr>
          </w:p>
        </w:tc>
      </w:tr>
      <w:tr w:rsidR="000A6B5C" w14:paraId="4C89D30E" w14:textId="77777777">
        <w:trPr>
          <w:trHeight w:val="278"/>
        </w:trPr>
        <w:tc>
          <w:tcPr>
            <w:tcW w:w="2035" w:type="dxa"/>
          </w:tcPr>
          <w:p w14:paraId="39C786E9" w14:textId="77777777" w:rsidR="000A6B5C" w:rsidRDefault="00000000">
            <w:pPr>
              <w:pStyle w:val="TableParagraph"/>
              <w:spacing w:before="1"/>
              <w:ind w:left="107"/>
              <w:rPr>
                <w:sz w:val="20"/>
              </w:rPr>
            </w:pPr>
            <w:r>
              <w:rPr>
                <w:spacing w:val="-2"/>
                <w:sz w:val="20"/>
              </w:rPr>
              <w:t>Query</w:t>
            </w:r>
          </w:p>
        </w:tc>
        <w:tc>
          <w:tcPr>
            <w:tcW w:w="1584" w:type="dxa"/>
          </w:tcPr>
          <w:p w14:paraId="368F7BDA" w14:textId="77777777" w:rsidR="000A6B5C" w:rsidRDefault="000A6B5C">
            <w:pPr>
              <w:pStyle w:val="TableParagraph"/>
              <w:rPr>
                <w:rFonts w:ascii="Times New Roman"/>
                <w:sz w:val="18"/>
              </w:rPr>
            </w:pPr>
          </w:p>
        </w:tc>
        <w:tc>
          <w:tcPr>
            <w:tcW w:w="1894" w:type="dxa"/>
          </w:tcPr>
          <w:p w14:paraId="398F208E" w14:textId="77777777" w:rsidR="000A6B5C" w:rsidRDefault="000A6B5C">
            <w:pPr>
              <w:pStyle w:val="TableParagraph"/>
              <w:rPr>
                <w:rFonts w:ascii="Times New Roman"/>
                <w:sz w:val="18"/>
              </w:rPr>
            </w:pPr>
          </w:p>
        </w:tc>
        <w:tc>
          <w:tcPr>
            <w:tcW w:w="1635" w:type="dxa"/>
          </w:tcPr>
          <w:p w14:paraId="42E0B091" w14:textId="77777777" w:rsidR="000A6B5C" w:rsidRDefault="000A6B5C">
            <w:pPr>
              <w:pStyle w:val="TableParagraph"/>
              <w:rPr>
                <w:rFonts w:ascii="Times New Roman"/>
                <w:sz w:val="18"/>
              </w:rPr>
            </w:pPr>
          </w:p>
        </w:tc>
        <w:tc>
          <w:tcPr>
            <w:tcW w:w="1681" w:type="dxa"/>
          </w:tcPr>
          <w:p w14:paraId="40E2815E" w14:textId="77777777" w:rsidR="000A6B5C" w:rsidRDefault="000A6B5C">
            <w:pPr>
              <w:pStyle w:val="TableParagraph"/>
              <w:rPr>
                <w:rFonts w:ascii="Times New Roman"/>
                <w:sz w:val="18"/>
              </w:rPr>
            </w:pPr>
          </w:p>
        </w:tc>
      </w:tr>
    </w:tbl>
    <w:p w14:paraId="5E72AD1B" w14:textId="77777777" w:rsidR="000A6B5C" w:rsidRDefault="000A6B5C">
      <w:pPr>
        <w:pStyle w:val="Textoindependiente"/>
        <w:spacing w:before="42"/>
      </w:pPr>
    </w:p>
    <w:p w14:paraId="7067C9A9" w14:textId="77777777" w:rsidR="000A6B5C" w:rsidRDefault="00000000">
      <w:pPr>
        <w:pStyle w:val="Ttulo1"/>
      </w:pPr>
      <w:r>
        <w:t>Activity</w:t>
      </w:r>
      <w:r>
        <w:rPr>
          <w:spacing w:val="-5"/>
        </w:rPr>
        <w:t xml:space="preserve"> </w:t>
      </w:r>
      <w:r>
        <w:t>3</w:t>
      </w:r>
      <w:r>
        <w:rPr>
          <w:spacing w:val="-2"/>
        </w:rPr>
        <w:t xml:space="preserve"> </w:t>
      </w:r>
      <w:r>
        <w:t>–</w:t>
      </w:r>
      <w:r>
        <w:rPr>
          <w:spacing w:val="-5"/>
        </w:rPr>
        <w:t xml:space="preserve"> </w:t>
      </w:r>
      <w:r>
        <w:rPr>
          <w:spacing w:val="-2"/>
        </w:rPr>
        <w:t>Extract</w:t>
      </w:r>
    </w:p>
    <w:p w14:paraId="58B044F7" w14:textId="77777777" w:rsidR="000A6B5C" w:rsidRDefault="000A6B5C">
      <w:pPr>
        <w:pStyle w:val="Textoindependiente"/>
        <w:spacing w:before="71"/>
        <w:rPr>
          <w:b/>
        </w:rPr>
      </w:pPr>
    </w:p>
    <w:p w14:paraId="7D529935" w14:textId="77777777" w:rsidR="000A6B5C" w:rsidRDefault="00000000">
      <w:pPr>
        <w:pStyle w:val="Textoindependiente"/>
        <w:spacing w:before="0" w:line="276" w:lineRule="auto"/>
        <w:ind w:left="261"/>
      </w:pPr>
      <w:r>
        <w:t>Implement</w:t>
      </w:r>
      <w:r>
        <w:rPr>
          <w:spacing w:val="-14"/>
        </w:rPr>
        <w:t xml:space="preserve"> </w:t>
      </w:r>
      <w:r>
        <w:t>one</w:t>
      </w:r>
      <w:r>
        <w:rPr>
          <w:spacing w:val="-14"/>
        </w:rPr>
        <w:t xml:space="preserve"> </w:t>
      </w:r>
      <w:r>
        <w:t>extraction</w:t>
      </w:r>
      <w:r>
        <w:rPr>
          <w:spacing w:val="-14"/>
        </w:rPr>
        <w:t xml:space="preserve"> </w:t>
      </w:r>
      <w:r>
        <w:t>function</w:t>
      </w:r>
      <w:r>
        <w:rPr>
          <w:spacing w:val="-15"/>
        </w:rPr>
        <w:t xml:space="preserve"> </w:t>
      </w:r>
      <w:r>
        <w:t>for</w:t>
      </w:r>
      <w:r>
        <w:rPr>
          <w:spacing w:val="-15"/>
        </w:rPr>
        <w:t xml:space="preserve"> </w:t>
      </w:r>
      <w:r>
        <w:t>each</w:t>
      </w:r>
      <w:r>
        <w:rPr>
          <w:spacing w:val="-15"/>
        </w:rPr>
        <w:t xml:space="preserve"> </w:t>
      </w:r>
      <w:r>
        <w:t>transaction</w:t>
      </w:r>
      <w:r>
        <w:rPr>
          <w:spacing w:val="-14"/>
        </w:rPr>
        <w:t xml:space="preserve"> </w:t>
      </w:r>
      <w:r>
        <w:t>format</w:t>
      </w:r>
      <w:r>
        <w:rPr>
          <w:spacing w:val="-13"/>
        </w:rPr>
        <w:t xml:space="preserve"> </w:t>
      </w:r>
      <w:r>
        <w:t>and</w:t>
      </w:r>
      <w:r>
        <w:rPr>
          <w:spacing w:val="-14"/>
        </w:rPr>
        <w:t xml:space="preserve"> </w:t>
      </w:r>
      <w:r>
        <w:t>functions</w:t>
      </w:r>
      <w:r>
        <w:rPr>
          <w:spacing w:val="-12"/>
        </w:rPr>
        <w:t xml:space="preserve"> </w:t>
      </w:r>
      <w:r>
        <w:t>for</w:t>
      </w:r>
      <w:r>
        <w:rPr>
          <w:spacing w:val="-15"/>
        </w:rPr>
        <w:t xml:space="preserve"> </w:t>
      </w:r>
      <w:r>
        <w:t>the</w:t>
      </w:r>
      <w:r>
        <w:rPr>
          <w:spacing w:val="-14"/>
        </w:rPr>
        <w:t xml:space="preserve"> </w:t>
      </w:r>
      <w:r>
        <w:t>reference</w:t>
      </w:r>
      <w:r>
        <w:rPr>
          <w:spacing w:val="-15"/>
        </w:rPr>
        <w:t xml:space="preserve"> </w:t>
      </w:r>
      <w:r>
        <w:t xml:space="preserve">tables. Every transaction source must be converted to a </w:t>
      </w:r>
      <w:proofErr w:type="gramStart"/>
      <w:r>
        <w:t xml:space="preserve">pandas </w:t>
      </w:r>
      <w:proofErr w:type="spellStart"/>
      <w:r>
        <w:t>DataFrame</w:t>
      </w:r>
      <w:proofErr w:type="spellEnd"/>
      <w:proofErr w:type="gramEnd"/>
      <w:r>
        <w:t xml:space="preserve"> with a common schema.</w:t>
      </w:r>
    </w:p>
    <w:p w14:paraId="64CC9285" w14:textId="77777777" w:rsidR="000A6B5C" w:rsidRDefault="000A6B5C">
      <w:pPr>
        <w:pStyle w:val="Textoindependiente"/>
        <w:spacing w:line="276" w:lineRule="auto"/>
        <w:sectPr w:rsidR="000A6B5C">
          <w:pgSz w:w="12240" w:h="15840"/>
          <w:pgMar w:top="1320" w:right="1440" w:bottom="1280" w:left="1440" w:header="706" w:footer="1093" w:gutter="0"/>
          <w:cols w:space="720"/>
        </w:sectPr>
      </w:pPr>
    </w:p>
    <w:p w14:paraId="171DD35B" w14:textId="77777777" w:rsidR="000A6B5C" w:rsidRDefault="000A6B5C">
      <w:pPr>
        <w:pStyle w:val="Textoindependiente"/>
        <w:spacing w:before="3"/>
        <w:rPr>
          <w:sz w:val="7"/>
        </w:rPr>
      </w:pPr>
    </w:p>
    <w:tbl>
      <w:tblPr>
        <w:tblStyle w:val="TableNormal"/>
        <w:tblW w:w="0" w:type="auto"/>
        <w:tblInd w:w="2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464"/>
        <w:gridCol w:w="4363"/>
      </w:tblGrid>
      <w:tr w:rsidR="000A6B5C" w14:paraId="61AE99B3" w14:textId="77777777">
        <w:trPr>
          <w:trHeight w:val="278"/>
        </w:trPr>
        <w:tc>
          <w:tcPr>
            <w:tcW w:w="4464" w:type="dxa"/>
            <w:shd w:val="clear" w:color="auto" w:fill="1F4D77"/>
          </w:tcPr>
          <w:p w14:paraId="6E421822" w14:textId="77777777" w:rsidR="000A6B5C" w:rsidRDefault="00000000">
            <w:pPr>
              <w:pStyle w:val="TableParagraph"/>
              <w:spacing w:before="3"/>
              <w:ind w:left="107"/>
              <w:rPr>
                <w:b/>
                <w:sz w:val="20"/>
              </w:rPr>
            </w:pPr>
            <w:r>
              <w:rPr>
                <w:b/>
                <w:color w:val="FFFFFF"/>
                <w:sz w:val="20"/>
              </w:rPr>
              <w:t>Common</w:t>
            </w:r>
            <w:r>
              <w:rPr>
                <w:b/>
                <w:color w:val="FFFFFF"/>
                <w:spacing w:val="-7"/>
                <w:sz w:val="20"/>
              </w:rPr>
              <w:t xml:space="preserve"> </w:t>
            </w:r>
            <w:r>
              <w:rPr>
                <w:b/>
                <w:color w:val="FFFFFF"/>
                <w:spacing w:val="-4"/>
                <w:sz w:val="20"/>
              </w:rPr>
              <w:t>Field</w:t>
            </w:r>
          </w:p>
        </w:tc>
        <w:tc>
          <w:tcPr>
            <w:tcW w:w="4363" w:type="dxa"/>
            <w:shd w:val="clear" w:color="auto" w:fill="1F4D77"/>
          </w:tcPr>
          <w:p w14:paraId="78A4B487" w14:textId="77777777" w:rsidR="000A6B5C" w:rsidRDefault="00000000">
            <w:pPr>
              <w:pStyle w:val="TableParagraph"/>
              <w:spacing w:before="3"/>
              <w:ind w:left="107"/>
              <w:rPr>
                <w:b/>
                <w:sz w:val="20"/>
              </w:rPr>
            </w:pPr>
            <w:r>
              <w:rPr>
                <w:b/>
                <w:color w:val="FFFFFF"/>
                <w:spacing w:val="-2"/>
                <w:sz w:val="20"/>
              </w:rPr>
              <w:t>Meaning</w:t>
            </w:r>
          </w:p>
        </w:tc>
      </w:tr>
      <w:tr w:rsidR="000A6B5C" w14:paraId="5A23CAB8" w14:textId="77777777">
        <w:trPr>
          <w:trHeight w:val="277"/>
        </w:trPr>
        <w:tc>
          <w:tcPr>
            <w:tcW w:w="4464" w:type="dxa"/>
          </w:tcPr>
          <w:p w14:paraId="024B4F35" w14:textId="77777777" w:rsidR="000A6B5C" w:rsidRDefault="00000000">
            <w:pPr>
              <w:pStyle w:val="TableParagraph"/>
              <w:spacing w:before="1"/>
              <w:ind w:left="107"/>
              <w:rPr>
                <w:sz w:val="20"/>
              </w:rPr>
            </w:pPr>
            <w:proofErr w:type="spellStart"/>
            <w:r>
              <w:rPr>
                <w:spacing w:val="-2"/>
                <w:sz w:val="20"/>
              </w:rPr>
              <w:t>sale_line_id</w:t>
            </w:r>
            <w:proofErr w:type="spellEnd"/>
          </w:p>
        </w:tc>
        <w:tc>
          <w:tcPr>
            <w:tcW w:w="4363" w:type="dxa"/>
          </w:tcPr>
          <w:p w14:paraId="1E2A5C4D" w14:textId="77777777" w:rsidR="000A6B5C" w:rsidRDefault="00000000">
            <w:pPr>
              <w:pStyle w:val="TableParagraph"/>
              <w:spacing w:before="1"/>
              <w:ind w:left="107"/>
              <w:rPr>
                <w:sz w:val="20"/>
              </w:rPr>
            </w:pPr>
            <w:r>
              <w:rPr>
                <w:sz w:val="20"/>
              </w:rPr>
              <w:t>Unique</w:t>
            </w:r>
            <w:r>
              <w:rPr>
                <w:spacing w:val="-7"/>
                <w:sz w:val="20"/>
              </w:rPr>
              <w:t xml:space="preserve"> </w:t>
            </w:r>
            <w:r>
              <w:rPr>
                <w:sz w:val="20"/>
              </w:rPr>
              <w:t>sale-line</w:t>
            </w:r>
            <w:r>
              <w:rPr>
                <w:spacing w:val="-8"/>
                <w:sz w:val="20"/>
              </w:rPr>
              <w:t xml:space="preserve"> </w:t>
            </w:r>
            <w:r>
              <w:rPr>
                <w:spacing w:val="-2"/>
                <w:sz w:val="20"/>
              </w:rPr>
              <w:t>identifier</w:t>
            </w:r>
          </w:p>
        </w:tc>
      </w:tr>
      <w:tr w:rsidR="000A6B5C" w14:paraId="79D6794E" w14:textId="77777777">
        <w:trPr>
          <w:trHeight w:val="277"/>
        </w:trPr>
        <w:tc>
          <w:tcPr>
            <w:tcW w:w="4464" w:type="dxa"/>
          </w:tcPr>
          <w:p w14:paraId="2A24D008" w14:textId="77777777" w:rsidR="000A6B5C" w:rsidRDefault="00000000">
            <w:pPr>
              <w:pStyle w:val="TableParagraph"/>
              <w:spacing w:before="1"/>
              <w:ind w:left="107"/>
              <w:rPr>
                <w:sz w:val="20"/>
              </w:rPr>
            </w:pPr>
            <w:proofErr w:type="spellStart"/>
            <w:r>
              <w:rPr>
                <w:spacing w:val="-2"/>
                <w:sz w:val="20"/>
              </w:rPr>
              <w:t>sale_date</w:t>
            </w:r>
            <w:proofErr w:type="spellEnd"/>
          </w:p>
        </w:tc>
        <w:tc>
          <w:tcPr>
            <w:tcW w:w="4363" w:type="dxa"/>
          </w:tcPr>
          <w:p w14:paraId="614D9EEB" w14:textId="77777777" w:rsidR="000A6B5C" w:rsidRDefault="00000000">
            <w:pPr>
              <w:pStyle w:val="TableParagraph"/>
              <w:spacing w:before="1"/>
              <w:ind w:left="107"/>
              <w:rPr>
                <w:sz w:val="20"/>
              </w:rPr>
            </w:pPr>
            <w:r>
              <w:rPr>
                <w:sz w:val="20"/>
              </w:rPr>
              <w:t>Transaction</w:t>
            </w:r>
            <w:r>
              <w:rPr>
                <w:spacing w:val="-11"/>
                <w:sz w:val="20"/>
              </w:rPr>
              <w:t xml:space="preserve"> </w:t>
            </w:r>
            <w:r>
              <w:rPr>
                <w:spacing w:val="-4"/>
                <w:sz w:val="20"/>
              </w:rPr>
              <w:t>date</w:t>
            </w:r>
          </w:p>
        </w:tc>
      </w:tr>
      <w:tr w:rsidR="000A6B5C" w14:paraId="6A604512" w14:textId="77777777">
        <w:trPr>
          <w:trHeight w:val="277"/>
        </w:trPr>
        <w:tc>
          <w:tcPr>
            <w:tcW w:w="4464" w:type="dxa"/>
          </w:tcPr>
          <w:p w14:paraId="33F8A0AB" w14:textId="77777777" w:rsidR="000A6B5C" w:rsidRDefault="00000000">
            <w:pPr>
              <w:pStyle w:val="TableParagraph"/>
              <w:spacing w:before="1"/>
              <w:ind w:left="107"/>
              <w:rPr>
                <w:sz w:val="20"/>
              </w:rPr>
            </w:pPr>
            <w:proofErr w:type="spellStart"/>
            <w:r>
              <w:rPr>
                <w:spacing w:val="-2"/>
                <w:sz w:val="20"/>
              </w:rPr>
              <w:t>store_id</w:t>
            </w:r>
            <w:proofErr w:type="spellEnd"/>
          </w:p>
        </w:tc>
        <w:tc>
          <w:tcPr>
            <w:tcW w:w="4363" w:type="dxa"/>
          </w:tcPr>
          <w:p w14:paraId="6438995C" w14:textId="77777777" w:rsidR="000A6B5C" w:rsidRDefault="00000000">
            <w:pPr>
              <w:pStyle w:val="TableParagraph"/>
              <w:spacing w:before="1"/>
              <w:ind w:left="106"/>
              <w:rPr>
                <w:sz w:val="20"/>
              </w:rPr>
            </w:pPr>
            <w:r>
              <w:rPr>
                <w:sz w:val="20"/>
              </w:rPr>
              <w:t>Store</w:t>
            </w:r>
            <w:r>
              <w:rPr>
                <w:spacing w:val="-5"/>
                <w:sz w:val="20"/>
              </w:rPr>
              <w:t xml:space="preserve"> </w:t>
            </w:r>
            <w:r>
              <w:rPr>
                <w:spacing w:val="-2"/>
                <w:sz w:val="20"/>
              </w:rPr>
              <w:t>identifier</w:t>
            </w:r>
          </w:p>
        </w:tc>
      </w:tr>
      <w:tr w:rsidR="000A6B5C" w14:paraId="4D353F95" w14:textId="77777777">
        <w:trPr>
          <w:trHeight w:val="277"/>
        </w:trPr>
        <w:tc>
          <w:tcPr>
            <w:tcW w:w="4464" w:type="dxa"/>
          </w:tcPr>
          <w:p w14:paraId="0A46BDE7" w14:textId="77777777" w:rsidR="000A6B5C" w:rsidRDefault="00000000">
            <w:pPr>
              <w:pStyle w:val="TableParagraph"/>
              <w:spacing w:before="1"/>
              <w:ind w:left="107"/>
              <w:rPr>
                <w:sz w:val="20"/>
              </w:rPr>
            </w:pPr>
            <w:proofErr w:type="spellStart"/>
            <w:r>
              <w:rPr>
                <w:spacing w:val="-2"/>
                <w:sz w:val="20"/>
              </w:rPr>
              <w:t>product_id</w:t>
            </w:r>
            <w:proofErr w:type="spellEnd"/>
          </w:p>
        </w:tc>
        <w:tc>
          <w:tcPr>
            <w:tcW w:w="4363" w:type="dxa"/>
          </w:tcPr>
          <w:p w14:paraId="56EFEBC8" w14:textId="77777777" w:rsidR="000A6B5C" w:rsidRDefault="00000000">
            <w:pPr>
              <w:pStyle w:val="TableParagraph"/>
              <w:spacing w:before="1"/>
              <w:ind w:left="106"/>
              <w:rPr>
                <w:sz w:val="20"/>
              </w:rPr>
            </w:pPr>
            <w:r>
              <w:rPr>
                <w:sz w:val="20"/>
              </w:rPr>
              <w:t>Product</w:t>
            </w:r>
            <w:r>
              <w:rPr>
                <w:spacing w:val="-7"/>
                <w:sz w:val="20"/>
              </w:rPr>
              <w:t xml:space="preserve"> </w:t>
            </w:r>
            <w:r>
              <w:rPr>
                <w:spacing w:val="-2"/>
                <w:sz w:val="20"/>
              </w:rPr>
              <w:t>identifier</w:t>
            </w:r>
          </w:p>
        </w:tc>
      </w:tr>
      <w:tr w:rsidR="000A6B5C" w14:paraId="129A5134" w14:textId="77777777">
        <w:trPr>
          <w:trHeight w:val="275"/>
        </w:trPr>
        <w:tc>
          <w:tcPr>
            <w:tcW w:w="4464" w:type="dxa"/>
          </w:tcPr>
          <w:p w14:paraId="0ED50E80" w14:textId="77777777" w:rsidR="000A6B5C" w:rsidRDefault="00000000">
            <w:pPr>
              <w:pStyle w:val="TableParagraph"/>
              <w:spacing w:before="1"/>
              <w:ind w:left="107"/>
              <w:rPr>
                <w:sz w:val="20"/>
              </w:rPr>
            </w:pPr>
            <w:r>
              <w:rPr>
                <w:spacing w:val="-2"/>
                <w:sz w:val="20"/>
              </w:rPr>
              <w:t>quantity</w:t>
            </w:r>
          </w:p>
        </w:tc>
        <w:tc>
          <w:tcPr>
            <w:tcW w:w="4363" w:type="dxa"/>
          </w:tcPr>
          <w:p w14:paraId="1E99F009" w14:textId="77777777" w:rsidR="000A6B5C" w:rsidRDefault="00000000">
            <w:pPr>
              <w:pStyle w:val="TableParagraph"/>
              <w:spacing w:before="1"/>
              <w:ind w:left="107"/>
              <w:rPr>
                <w:sz w:val="20"/>
              </w:rPr>
            </w:pPr>
            <w:r>
              <w:rPr>
                <w:sz w:val="20"/>
              </w:rPr>
              <w:t>Units</w:t>
            </w:r>
            <w:r>
              <w:rPr>
                <w:spacing w:val="-8"/>
                <w:sz w:val="20"/>
              </w:rPr>
              <w:t xml:space="preserve"> </w:t>
            </w:r>
            <w:r>
              <w:rPr>
                <w:spacing w:val="-4"/>
                <w:sz w:val="20"/>
              </w:rPr>
              <w:t>sold</w:t>
            </w:r>
          </w:p>
        </w:tc>
      </w:tr>
      <w:tr w:rsidR="000A6B5C" w14:paraId="3C742AB0" w14:textId="77777777">
        <w:trPr>
          <w:trHeight w:val="278"/>
        </w:trPr>
        <w:tc>
          <w:tcPr>
            <w:tcW w:w="4464" w:type="dxa"/>
          </w:tcPr>
          <w:p w14:paraId="4529F9C1" w14:textId="77777777" w:rsidR="000A6B5C" w:rsidRDefault="00000000">
            <w:pPr>
              <w:pStyle w:val="TableParagraph"/>
              <w:spacing w:before="3"/>
              <w:ind w:left="107"/>
              <w:rPr>
                <w:sz w:val="20"/>
              </w:rPr>
            </w:pPr>
            <w:proofErr w:type="spellStart"/>
            <w:r>
              <w:rPr>
                <w:spacing w:val="-2"/>
                <w:sz w:val="20"/>
              </w:rPr>
              <w:t>unit_price</w:t>
            </w:r>
            <w:proofErr w:type="spellEnd"/>
          </w:p>
        </w:tc>
        <w:tc>
          <w:tcPr>
            <w:tcW w:w="4363" w:type="dxa"/>
          </w:tcPr>
          <w:p w14:paraId="765F2DFD" w14:textId="77777777" w:rsidR="000A6B5C" w:rsidRDefault="00000000">
            <w:pPr>
              <w:pStyle w:val="TableParagraph"/>
              <w:spacing w:before="3"/>
              <w:ind w:left="107"/>
              <w:rPr>
                <w:sz w:val="20"/>
              </w:rPr>
            </w:pPr>
            <w:r>
              <w:rPr>
                <w:sz w:val="20"/>
              </w:rPr>
              <w:t>Price</w:t>
            </w:r>
            <w:r>
              <w:rPr>
                <w:spacing w:val="-4"/>
                <w:sz w:val="20"/>
              </w:rPr>
              <w:t xml:space="preserve"> </w:t>
            </w:r>
            <w:r>
              <w:rPr>
                <w:sz w:val="20"/>
              </w:rPr>
              <w:t>before</w:t>
            </w:r>
            <w:r>
              <w:rPr>
                <w:spacing w:val="-4"/>
                <w:sz w:val="20"/>
              </w:rPr>
              <w:t xml:space="preserve"> </w:t>
            </w:r>
            <w:r>
              <w:rPr>
                <w:spacing w:val="-2"/>
                <w:sz w:val="20"/>
              </w:rPr>
              <w:t>discount</w:t>
            </w:r>
          </w:p>
        </w:tc>
      </w:tr>
      <w:tr w:rsidR="000A6B5C" w14:paraId="40E07AF5" w14:textId="77777777">
        <w:trPr>
          <w:trHeight w:val="277"/>
        </w:trPr>
        <w:tc>
          <w:tcPr>
            <w:tcW w:w="4464" w:type="dxa"/>
          </w:tcPr>
          <w:p w14:paraId="4F966B71" w14:textId="77777777" w:rsidR="000A6B5C" w:rsidRDefault="00000000">
            <w:pPr>
              <w:pStyle w:val="TableParagraph"/>
              <w:spacing w:before="1"/>
              <w:ind w:left="107"/>
              <w:rPr>
                <w:sz w:val="20"/>
              </w:rPr>
            </w:pPr>
            <w:proofErr w:type="spellStart"/>
            <w:r>
              <w:rPr>
                <w:spacing w:val="-2"/>
                <w:sz w:val="20"/>
              </w:rPr>
              <w:t>promotion_code</w:t>
            </w:r>
            <w:proofErr w:type="spellEnd"/>
          </w:p>
        </w:tc>
        <w:tc>
          <w:tcPr>
            <w:tcW w:w="4363" w:type="dxa"/>
          </w:tcPr>
          <w:p w14:paraId="58A4AF28" w14:textId="77777777" w:rsidR="000A6B5C" w:rsidRDefault="00000000">
            <w:pPr>
              <w:pStyle w:val="TableParagraph"/>
              <w:spacing w:before="1"/>
              <w:ind w:left="105"/>
              <w:rPr>
                <w:sz w:val="20"/>
              </w:rPr>
            </w:pPr>
            <w:r>
              <w:rPr>
                <w:sz w:val="20"/>
              </w:rPr>
              <w:t>Applied</w:t>
            </w:r>
            <w:r>
              <w:rPr>
                <w:spacing w:val="-6"/>
                <w:sz w:val="20"/>
              </w:rPr>
              <w:t xml:space="preserve"> </w:t>
            </w:r>
            <w:r>
              <w:rPr>
                <w:sz w:val="20"/>
              </w:rPr>
              <w:t>promotion,</w:t>
            </w:r>
            <w:r>
              <w:rPr>
                <w:spacing w:val="-5"/>
                <w:sz w:val="20"/>
              </w:rPr>
              <w:t xml:space="preserve"> </w:t>
            </w:r>
            <w:r>
              <w:rPr>
                <w:sz w:val="20"/>
              </w:rPr>
              <w:t>when</w:t>
            </w:r>
            <w:r>
              <w:rPr>
                <w:spacing w:val="-6"/>
                <w:sz w:val="20"/>
              </w:rPr>
              <w:t xml:space="preserve"> </w:t>
            </w:r>
            <w:r>
              <w:rPr>
                <w:spacing w:val="-2"/>
                <w:sz w:val="20"/>
              </w:rPr>
              <w:t>applicable</w:t>
            </w:r>
          </w:p>
        </w:tc>
      </w:tr>
      <w:tr w:rsidR="000A6B5C" w14:paraId="0FBFB6B6" w14:textId="77777777">
        <w:trPr>
          <w:trHeight w:val="277"/>
        </w:trPr>
        <w:tc>
          <w:tcPr>
            <w:tcW w:w="4464" w:type="dxa"/>
          </w:tcPr>
          <w:p w14:paraId="7ED9D248" w14:textId="77777777" w:rsidR="000A6B5C" w:rsidRDefault="00000000">
            <w:pPr>
              <w:pStyle w:val="TableParagraph"/>
              <w:spacing w:before="1"/>
              <w:ind w:left="107"/>
              <w:rPr>
                <w:sz w:val="20"/>
              </w:rPr>
            </w:pPr>
            <w:proofErr w:type="spellStart"/>
            <w:r>
              <w:rPr>
                <w:spacing w:val="-2"/>
                <w:sz w:val="20"/>
              </w:rPr>
              <w:t>payment_method</w:t>
            </w:r>
            <w:proofErr w:type="spellEnd"/>
          </w:p>
        </w:tc>
        <w:tc>
          <w:tcPr>
            <w:tcW w:w="4363" w:type="dxa"/>
          </w:tcPr>
          <w:p w14:paraId="056506BA" w14:textId="77777777" w:rsidR="000A6B5C" w:rsidRDefault="00000000">
            <w:pPr>
              <w:pStyle w:val="TableParagraph"/>
              <w:spacing w:before="1"/>
              <w:ind w:left="106"/>
              <w:rPr>
                <w:sz w:val="20"/>
              </w:rPr>
            </w:pPr>
            <w:r>
              <w:rPr>
                <w:sz w:val="20"/>
              </w:rPr>
              <w:t>Payment</w:t>
            </w:r>
            <w:r>
              <w:rPr>
                <w:spacing w:val="-7"/>
                <w:sz w:val="20"/>
              </w:rPr>
              <w:t xml:space="preserve"> </w:t>
            </w:r>
            <w:r>
              <w:rPr>
                <w:spacing w:val="-2"/>
                <w:sz w:val="20"/>
              </w:rPr>
              <w:t>method</w:t>
            </w:r>
          </w:p>
        </w:tc>
      </w:tr>
    </w:tbl>
    <w:p w14:paraId="48D10CE1" w14:textId="77777777" w:rsidR="000A6B5C" w:rsidRDefault="000A6B5C">
      <w:pPr>
        <w:pStyle w:val="Textoindependiente"/>
        <w:spacing w:before="44"/>
      </w:pPr>
    </w:p>
    <w:p w14:paraId="16E7E663" w14:textId="77777777" w:rsidR="000A6B5C" w:rsidRDefault="00000000">
      <w:pPr>
        <w:pStyle w:val="Textoindependiente"/>
        <w:spacing w:before="0" w:line="276" w:lineRule="auto"/>
        <w:ind w:left="261" w:right="268"/>
        <w:jc w:val="both"/>
      </w:pPr>
      <w:r>
        <w:t>The</w:t>
      </w:r>
      <w:r>
        <w:rPr>
          <w:spacing w:val="-5"/>
        </w:rPr>
        <w:t xml:space="preserve"> </w:t>
      </w:r>
      <w:r>
        <w:t>extraction</w:t>
      </w:r>
      <w:r>
        <w:rPr>
          <w:spacing w:val="-8"/>
        </w:rPr>
        <w:t xml:space="preserve"> </w:t>
      </w:r>
      <w:r>
        <w:t>block</w:t>
      </w:r>
      <w:r>
        <w:rPr>
          <w:spacing w:val="-6"/>
        </w:rPr>
        <w:t xml:space="preserve"> </w:t>
      </w:r>
      <w:r>
        <w:t>must</w:t>
      </w:r>
      <w:r>
        <w:rPr>
          <w:spacing w:val="-3"/>
        </w:rPr>
        <w:t xml:space="preserve"> </w:t>
      </w:r>
      <w:r>
        <w:t>not</w:t>
      </w:r>
      <w:r>
        <w:rPr>
          <w:spacing w:val="-7"/>
        </w:rPr>
        <w:t xml:space="preserve"> </w:t>
      </w:r>
      <w:r>
        <w:t>perform</w:t>
      </w:r>
      <w:r>
        <w:rPr>
          <w:spacing w:val="-6"/>
        </w:rPr>
        <w:t xml:space="preserve"> </w:t>
      </w:r>
      <w:r>
        <w:t>business</w:t>
      </w:r>
      <w:r>
        <w:rPr>
          <w:spacing w:val="-7"/>
        </w:rPr>
        <w:t xml:space="preserve"> </w:t>
      </w:r>
      <w:r>
        <w:t>calculations.</w:t>
      </w:r>
      <w:r>
        <w:rPr>
          <w:spacing w:val="-6"/>
        </w:rPr>
        <w:t xml:space="preserve"> </w:t>
      </w:r>
      <w:r>
        <w:t>Its</w:t>
      </w:r>
      <w:r>
        <w:rPr>
          <w:spacing w:val="-5"/>
        </w:rPr>
        <w:t xml:space="preserve"> </w:t>
      </w:r>
      <w:r>
        <w:t>responsibility</w:t>
      </w:r>
      <w:r>
        <w:rPr>
          <w:spacing w:val="-6"/>
        </w:rPr>
        <w:t xml:space="preserve"> </w:t>
      </w:r>
      <w:r>
        <w:t>is</w:t>
      </w:r>
      <w:r>
        <w:rPr>
          <w:spacing w:val="-7"/>
        </w:rPr>
        <w:t xml:space="preserve"> </w:t>
      </w:r>
      <w:r>
        <w:t>to</w:t>
      </w:r>
      <w:r>
        <w:rPr>
          <w:spacing w:val="-4"/>
        </w:rPr>
        <w:t xml:space="preserve"> </w:t>
      </w:r>
      <w:r>
        <w:t>read</w:t>
      </w:r>
      <w:r>
        <w:rPr>
          <w:spacing w:val="-6"/>
        </w:rPr>
        <w:t xml:space="preserve"> </w:t>
      </w:r>
      <w:r>
        <w:t>each</w:t>
      </w:r>
      <w:r>
        <w:rPr>
          <w:spacing w:val="-8"/>
        </w:rPr>
        <w:t xml:space="preserve"> </w:t>
      </w:r>
      <w:r>
        <w:t>source and expose the data in a common technical structure. No cleaning, validation, or business transformations should be performed during the extraction stage.</w:t>
      </w:r>
    </w:p>
    <w:p w14:paraId="597E24DA" w14:textId="77777777" w:rsidR="000A6B5C" w:rsidRDefault="000A6B5C">
      <w:pPr>
        <w:pStyle w:val="Textoindependiente"/>
      </w:pPr>
    </w:p>
    <w:p w14:paraId="5758A492" w14:textId="77777777" w:rsidR="000A6B5C" w:rsidRDefault="00000000">
      <w:pPr>
        <w:pStyle w:val="Ttulo1"/>
      </w:pPr>
      <w:r>
        <w:t>Activity</w:t>
      </w:r>
      <w:r>
        <w:rPr>
          <w:spacing w:val="-6"/>
        </w:rPr>
        <w:t xml:space="preserve"> </w:t>
      </w:r>
      <w:r>
        <w:t>4</w:t>
      </w:r>
      <w:r>
        <w:rPr>
          <w:spacing w:val="-3"/>
        </w:rPr>
        <w:t xml:space="preserve"> </w:t>
      </w:r>
      <w:r>
        <w:t>–</w:t>
      </w:r>
      <w:r>
        <w:rPr>
          <w:spacing w:val="-6"/>
        </w:rPr>
        <w:t xml:space="preserve"> </w:t>
      </w:r>
      <w:r>
        <w:t>Profile</w:t>
      </w:r>
      <w:r>
        <w:rPr>
          <w:spacing w:val="-3"/>
        </w:rPr>
        <w:t xml:space="preserve"> </w:t>
      </w:r>
      <w:r>
        <w:t>the</w:t>
      </w:r>
      <w:r>
        <w:rPr>
          <w:spacing w:val="-4"/>
        </w:rPr>
        <w:t xml:space="preserve"> </w:t>
      </w:r>
      <w:r>
        <w:t>Extracted</w:t>
      </w:r>
      <w:r>
        <w:rPr>
          <w:spacing w:val="-5"/>
        </w:rPr>
        <w:t xml:space="preserve"> </w:t>
      </w:r>
      <w:r>
        <w:rPr>
          <w:spacing w:val="-4"/>
        </w:rPr>
        <w:t>Data</w:t>
      </w:r>
    </w:p>
    <w:p w14:paraId="7EAE6C06" w14:textId="77777777" w:rsidR="000A6B5C" w:rsidRDefault="000A6B5C">
      <w:pPr>
        <w:pStyle w:val="Textoindependiente"/>
        <w:spacing w:before="72"/>
        <w:rPr>
          <w:b/>
        </w:rPr>
      </w:pPr>
    </w:p>
    <w:p w14:paraId="04730D1B" w14:textId="77777777" w:rsidR="000A6B5C" w:rsidRDefault="00000000">
      <w:pPr>
        <w:pStyle w:val="Textoindependiente"/>
        <w:spacing w:before="0" w:line="276" w:lineRule="auto"/>
        <w:ind w:left="261" w:right="268"/>
        <w:jc w:val="both"/>
      </w:pPr>
      <w:r>
        <w:t>Before</w:t>
      </w:r>
      <w:r>
        <w:rPr>
          <w:spacing w:val="-12"/>
        </w:rPr>
        <w:t xml:space="preserve"> </w:t>
      </w:r>
      <w:r>
        <w:t>cleaning</w:t>
      </w:r>
      <w:r>
        <w:rPr>
          <w:spacing w:val="-13"/>
        </w:rPr>
        <w:t xml:space="preserve"> </w:t>
      </w:r>
      <w:r>
        <w:t>or</w:t>
      </w:r>
      <w:r>
        <w:rPr>
          <w:spacing w:val="-12"/>
        </w:rPr>
        <w:t xml:space="preserve"> </w:t>
      </w:r>
      <w:r>
        <w:t>transforming,</w:t>
      </w:r>
      <w:r>
        <w:rPr>
          <w:spacing w:val="-12"/>
        </w:rPr>
        <w:t xml:space="preserve"> </w:t>
      </w:r>
      <w:r>
        <w:t>generate</w:t>
      </w:r>
      <w:r>
        <w:rPr>
          <w:spacing w:val="-12"/>
        </w:rPr>
        <w:t xml:space="preserve"> </w:t>
      </w:r>
      <w:r>
        <w:t>a</w:t>
      </w:r>
      <w:r>
        <w:rPr>
          <w:spacing w:val="-12"/>
        </w:rPr>
        <w:t xml:space="preserve"> </w:t>
      </w:r>
      <w:r>
        <w:t>compact</w:t>
      </w:r>
      <w:r>
        <w:rPr>
          <w:spacing w:val="-10"/>
        </w:rPr>
        <w:t xml:space="preserve"> </w:t>
      </w:r>
      <w:r>
        <w:t>profiling</w:t>
      </w:r>
      <w:r>
        <w:rPr>
          <w:spacing w:val="-11"/>
        </w:rPr>
        <w:t xml:space="preserve"> </w:t>
      </w:r>
      <w:r>
        <w:t>summary</w:t>
      </w:r>
      <w:r>
        <w:rPr>
          <w:spacing w:val="-10"/>
        </w:rPr>
        <w:t xml:space="preserve"> </w:t>
      </w:r>
      <w:r>
        <w:t>for</w:t>
      </w:r>
      <w:r>
        <w:rPr>
          <w:spacing w:val="-14"/>
        </w:rPr>
        <w:t xml:space="preserve"> </w:t>
      </w:r>
      <w:r>
        <w:t>the</w:t>
      </w:r>
      <w:r>
        <w:rPr>
          <w:spacing w:val="-12"/>
        </w:rPr>
        <w:t xml:space="preserve"> </w:t>
      </w:r>
      <w:r>
        <w:t>combined</w:t>
      </w:r>
      <w:r>
        <w:rPr>
          <w:spacing w:val="-11"/>
        </w:rPr>
        <w:t xml:space="preserve"> </w:t>
      </w:r>
      <w:r>
        <w:t xml:space="preserve">transaction data: row count, columns and data types, missing values, duplicate </w:t>
      </w:r>
      <w:proofErr w:type="spellStart"/>
      <w:r>
        <w:t>sale_line_id</w:t>
      </w:r>
      <w:proofErr w:type="spellEnd"/>
      <w:r>
        <w:t xml:space="preserve"> values, invalid quantities, invalid prices, invalid dates, and distinct values for selected categorical fields.</w:t>
      </w:r>
    </w:p>
    <w:p w14:paraId="4CCA8014" w14:textId="77777777" w:rsidR="000A6B5C" w:rsidRDefault="000A6B5C">
      <w:pPr>
        <w:pStyle w:val="Textoindependiente"/>
      </w:pPr>
    </w:p>
    <w:p w14:paraId="0FA04CBF" w14:textId="77777777" w:rsidR="000A6B5C" w:rsidRDefault="00000000">
      <w:pPr>
        <w:pStyle w:val="Textoindependiente"/>
        <w:spacing w:before="0" w:line="273" w:lineRule="auto"/>
        <w:ind w:left="261" w:right="270"/>
        <w:jc w:val="both"/>
      </w:pPr>
      <w:r>
        <w:t xml:space="preserve">Record the findings in the README and explain which cleaning decisions are derived from each </w:t>
      </w:r>
      <w:r>
        <w:rPr>
          <w:spacing w:val="-2"/>
        </w:rPr>
        <w:t>finding.</w:t>
      </w:r>
    </w:p>
    <w:p w14:paraId="13ACE7D2" w14:textId="77777777" w:rsidR="000A6B5C" w:rsidRDefault="000A6B5C">
      <w:pPr>
        <w:pStyle w:val="Textoindependiente"/>
        <w:spacing w:before="41"/>
      </w:pPr>
    </w:p>
    <w:p w14:paraId="6B46321C" w14:textId="77777777" w:rsidR="000A6B5C" w:rsidRDefault="00000000">
      <w:pPr>
        <w:pStyle w:val="Ttulo1"/>
      </w:pPr>
      <w:r>
        <w:t>Activity</w:t>
      </w:r>
      <w:r>
        <w:rPr>
          <w:spacing w:val="-5"/>
        </w:rPr>
        <w:t xml:space="preserve"> </w:t>
      </w:r>
      <w:r>
        <w:t>5</w:t>
      </w:r>
      <w:r>
        <w:rPr>
          <w:spacing w:val="-1"/>
        </w:rPr>
        <w:t xml:space="preserve"> </w:t>
      </w:r>
      <w:r>
        <w:t>–</w:t>
      </w:r>
      <w:r>
        <w:rPr>
          <w:spacing w:val="-3"/>
        </w:rPr>
        <w:t xml:space="preserve"> </w:t>
      </w:r>
      <w:r>
        <w:t>Clean</w:t>
      </w:r>
      <w:r>
        <w:rPr>
          <w:spacing w:val="-4"/>
        </w:rPr>
        <w:t xml:space="preserve"> </w:t>
      </w:r>
      <w:r>
        <w:t>and</w:t>
      </w:r>
      <w:r>
        <w:rPr>
          <w:spacing w:val="-3"/>
        </w:rPr>
        <w:t xml:space="preserve"> </w:t>
      </w:r>
      <w:r>
        <w:rPr>
          <w:spacing w:val="-2"/>
        </w:rPr>
        <w:t>Harmonize</w:t>
      </w:r>
    </w:p>
    <w:p w14:paraId="7EFD5FAB" w14:textId="77777777" w:rsidR="000A6B5C" w:rsidRDefault="000A6B5C">
      <w:pPr>
        <w:pStyle w:val="Textoindependiente"/>
        <w:spacing w:before="71"/>
        <w:rPr>
          <w:b/>
        </w:rPr>
      </w:pPr>
    </w:p>
    <w:p w14:paraId="594C1AEE" w14:textId="77777777" w:rsidR="000A6B5C" w:rsidRDefault="00000000">
      <w:pPr>
        <w:pStyle w:val="Textoindependiente"/>
        <w:spacing w:before="0"/>
        <w:ind w:left="261"/>
      </w:pPr>
      <w:r>
        <w:t>Cleaning</w:t>
      </w:r>
      <w:r>
        <w:rPr>
          <w:spacing w:val="-6"/>
        </w:rPr>
        <w:t xml:space="preserve"> </w:t>
      </w:r>
      <w:r>
        <w:t>improves</w:t>
      </w:r>
      <w:r>
        <w:rPr>
          <w:spacing w:val="-3"/>
        </w:rPr>
        <w:t xml:space="preserve"> </w:t>
      </w:r>
      <w:r>
        <w:t>data</w:t>
      </w:r>
      <w:r>
        <w:rPr>
          <w:spacing w:val="-3"/>
        </w:rPr>
        <w:t xml:space="preserve"> </w:t>
      </w:r>
      <w:r>
        <w:t>quality.</w:t>
      </w:r>
      <w:r>
        <w:rPr>
          <w:spacing w:val="-4"/>
        </w:rPr>
        <w:t xml:space="preserve"> </w:t>
      </w:r>
      <w:r>
        <w:t>Apply</w:t>
      </w:r>
      <w:r>
        <w:rPr>
          <w:spacing w:val="-5"/>
        </w:rPr>
        <w:t xml:space="preserve"> </w:t>
      </w:r>
      <w:r>
        <w:t>only</w:t>
      </w:r>
      <w:r>
        <w:rPr>
          <w:spacing w:val="-3"/>
        </w:rPr>
        <w:t xml:space="preserve"> </w:t>
      </w:r>
      <w:r>
        <w:t>the</w:t>
      </w:r>
      <w:r>
        <w:rPr>
          <w:spacing w:val="-3"/>
        </w:rPr>
        <w:t xml:space="preserve"> </w:t>
      </w:r>
      <w:r>
        <w:t>rules</w:t>
      </w:r>
      <w:r>
        <w:rPr>
          <w:spacing w:val="-2"/>
        </w:rPr>
        <w:t xml:space="preserve"> </w:t>
      </w:r>
      <w:r>
        <w:t>supported</w:t>
      </w:r>
      <w:r>
        <w:rPr>
          <w:spacing w:val="-2"/>
        </w:rPr>
        <w:t xml:space="preserve"> </w:t>
      </w:r>
      <w:r>
        <w:t>by</w:t>
      </w:r>
      <w:r>
        <w:rPr>
          <w:spacing w:val="-6"/>
        </w:rPr>
        <w:t xml:space="preserve"> </w:t>
      </w:r>
      <w:r>
        <w:t>the</w:t>
      </w:r>
      <w:r>
        <w:rPr>
          <w:spacing w:val="-3"/>
        </w:rPr>
        <w:t xml:space="preserve"> </w:t>
      </w:r>
      <w:r>
        <w:t>profiling</w:t>
      </w:r>
      <w:r>
        <w:rPr>
          <w:spacing w:val="-3"/>
        </w:rPr>
        <w:t xml:space="preserve"> </w:t>
      </w:r>
      <w:r>
        <w:rPr>
          <w:spacing w:val="-2"/>
        </w:rPr>
        <w:t>findings:</w:t>
      </w:r>
    </w:p>
    <w:p w14:paraId="57B20762" w14:textId="77777777" w:rsidR="000A6B5C" w:rsidRDefault="000A6B5C">
      <w:pPr>
        <w:pStyle w:val="Textoindependiente"/>
        <w:spacing w:before="71"/>
      </w:pPr>
    </w:p>
    <w:p w14:paraId="63D21C28" w14:textId="77777777" w:rsidR="000A6B5C" w:rsidRDefault="00000000">
      <w:pPr>
        <w:pStyle w:val="Prrafodelista"/>
        <w:numPr>
          <w:ilvl w:val="0"/>
          <w:numId w:val="4"/>
        </w:numPr>
        <w:tabs>
          <w:tab w:val="left" w:pos="981"/>
        </w:tabs>
        <w:spacing w:before="0"/>
        <w:rPr>
          <w:sz w:val="20"/>
        </w:rPr>
      </w:pPr>
      <w:r>
        <w:rPr>
          <w:sz w:val="20"/>
        </w:rPr>
        <w:t>Standardize</w:t>
      </w:r>
      <w:r>
        <w:rPr>
          <w:spacing w:val="-4"/>
          <w:sz w:val="20"/>
        </w:rPr>
        <w:t xml:space="preserve"> </w:t>
      </w:r>
      <w:r>
        <w:rPr>
          <w:sz w:val="20"/>
        </w:rPr>
        <w:t>column</w:t>
      </w:r>
      <w:r>
        <w:rPr>
          <w:spacing w:val="-4"/>
          <w:sz w:val="20"/>
        </w:rPr>
        <w:t xml:space="preserve"> </w:t>
      </w:r>
      <w:r>
        <w:rPr>
          <w:sz w:val="20"/>
        </w:rPr>
        <w:t>names</w:t>
      </w:r>
      <w:r>
        <w:rPr>
          <w:spacing w:val="-4"/>
          <w:sz w:val="20"/>
        </w:rPr>
        <w:t xml:space="preserve"> </w:t>
      </w:r>
      <w:r>
        <w:rPr>
          <w:sz w:val="20"/>
        </w:rPr>
        <w:t>and</w:t>
      </w:r>
      <w:r>
        <w:rPr>
          <w:spacing w:val="-4"/>
          <w:sz w:val="20"/>
        </w:rPr>
        <w:t xml:space="preserve"> </w:t>
      </w:r>
      <w:r>
        <w:rPr>
          <w:sz w:val="20"/>
        </w:rPr>
        <w:t>ID</w:t>
      </w:r>
      <w:r>
        <w:rPr>
          <w:spacing w:val="-5"/>
          <w:sz w:val="20"/>
        </w:rPr>
        <w:t xml:space="preserve"> </w:t>
      </w:r>
      <w:r>
        <w:rPr>
          <w:spacing w:val="-2"/>
          <w:sz w:val="20"/>
        </w:rPr>
        <w:t>values.</w:t>
      </w:r>
    </w:p>
    <w:p w14:paraId="0E8F1768" w14:textId="77777777" w:rsidR="000A6B5C" w:rsidRDefault="00000000">
      <w:pPr>
        <w:pStyle w:val="Prrafodelista"/>
        <w:numPr>
          <w:ilvl w:val="0"/>
          <w:numId w:val="4"/>
        </w:numPr>
        <w:tabs>
          <w:tab w:val="left" w:pos="981"/>
        </w:tabs>
        <w:spacing w:before="33"/>
        <w:rPr>
          <w:sz w:val="20"/>
        </w:rPr>
      </w:pPr>
      <w:r>
        <w:rPr>
          <w:sz w:val="20"/>
        </w:rPr>
        <w:t>Trim</w:t>
      </w:r>
      <w:r>
        <w:rPr>
          <w:spacing w:val="-4"/>
          <w:sz w:val="20"/>
        </w:rPr>
        <w:t xml:space="preserve"> </w:t>
      </w:r>
      <w:r>
        <w:rPr>
          <w:sz w:val="20"/>
        </w:rPr>
        <w:t>whitespace</w:t>
      </w:r>
      <w:r>
        <w:rPr>
          <w:spacing w:val="-6"/>
          <w:sz w:val="20"/>
        </w:rPr>
        <w:t xml:space="preserve"> </w:t>
      </w:r>
      <w:r>
        <w:rPr>
          <w:sz w:val="20"/>
        </w:rPr>
        <w:t>and</w:t>
      </w:r>
      <w:r>
        <w:rPr>
          <w:spacing w:val="-4"/>
          <w:sz w:val="20"/>
        </w:rPr>
        <w:t xml:space="preserve"> </w:t>
      </w:r>
      <w:r>
        <w:rPr>
          <w:sz w:val="20"/>
        </w:rPr>
        <w:t>standardize</w:t>
      </w:r>
      <w:r>
        <w:rPr>
          <w:spacing w:val="-4"/>
          <w:sz w:val="20"/>
        </w:rPr>
        <w:t xml:space="preserve"> </w:t>
      </w:r>
      <w:r>
        <w:rPr>
          <w:sz w:val="20"/>
        </w:rPr>
        <w:t>text</w:t>
      </w:r>
      <w:r>
        <w:rPr>
          <w:spacing w:val="-4"/>
          <w:sz w:val="20"/>
        </w:rPr>
        <w:t xml:space="preserve"> </w:t>
      </w:r>
      <w:r>
        <w:rPr>
          <w:spacing w:val="-2"/>
          <w:sz w:val="20"/>
        </w:rPr>
        <w:t>casing.</w:t>
      </w:r>
    </w:p>
    <w:p w14:paraId="2281A156" w14:textId="77777777" w:rsidR="000A6B5C" w:rsidRDefault="00000000">
      <w:pPr>
        <w:pStyle w:val="Prrafodelista"/>
        <w:numPr>
          <w:ilvl w:val="0"/>
          <w:numId w:val="4"/>
        </w:numPr>
        <w:tabs>
          <w:tab w:val="left" w:pos="981"/>
        </w:tabs>
        <w:spacing w:before="34"/>
        <w:rPr>
          <w:sz w:val="20"/>
        </w:rPr>
      </w:pPr>
      <w:r>
        <w:rPr>
          <w:sz w:val="20"/>
        </w:rPr>
        <w:t>Parse</w:t>
      </w:r>
      <w:r>
        <w:rPr>
          <w:spacing w:val="-4"/>
          <w:sz w:val="20"/>
        </w:rPr>
        <w:t xml:space="preserve"> </w:t>
      </w:r>
      <w:r>
        <w:rPr>
          <w:sz w:val="20"/>
        </w:rPr>
        <w:t>the</w:t>
      </w:r>
      <w:r>
        <w:rPr>
          <w:spacing w:val="-3"/>
          <w:sz w:val="20"/>
        </w:rPr>
        <w:t xml:space="preserve"> </w:t>
      </w:r>
      <w:r>
        <w:rPr>
          <w:sz w:val="20"/>
        </w:rPr>
        <w:t>different</w:t>
      </w:r>
      <w:r>
        <w:rPr>
          <w:spacing w:val="-4"/>
          <w:sz w:val="20"/>
        </w:rPr>
        <w:t xml:space="preserve"> </w:t>
      </w:r>
      <w:r>
        <w:rPr>
          <w:sz w:val="20"/>
        </w:rPr>
        <w:t>date</w:t>
      </w:r>
      <w:r>
        <w:rPr>
          <w:spacing w:val="-2"/>
          <w:sz w:val="20"/>
        </w:rPr>
        <w:t xml:space="preserve"> </w:t>
      </w:r>
      <w:r>
        <w:rPr>
          <w:sz w:val="20"/>
        </w:rPr>
        <w:t>formats</w:t>
      </w:r>
      <w:r>
        <w:rPr>
          <w:spacing w:val="-3"/>
          <w:sz w:val="20"/>
        </w:rPr>
        <w:t xml:space="preserve"> </w:t>
      </w:r>
      <w:r>
        <w:rPr>
          <w:sz w:val="20"/>
        </w:rPr>
        <w:t>into</w:t>
      </w:r>
      <w:r>
        <w:rPr>
          <w:spacing w:val="-4"/>
          <w:sz w:val="20"/>
        </w:rPr>
        <w:t xml:space="preserve"> </w:t>
      </w:r>
      <w:r>
        <w:rPr>
          <w:sz w:val="20"/>
        </w:rPr>
        <w:t>one</w:t>
      </w:r>
      <w:r>
        <w:rPr>
          <w:spacing w:val="-3"/>
          <w:sz w:val="20"/>
        </w:rPr>
        <w:t xml:space="preserve"> </w:t>
      </w:r>
      <w:r>
        <w:rPr>
          <w:sz w:val="20"/>
        </w:rPr>
        <w:t>date</w:t>
      </w:r>
      <w:r>
        <w:rPr>
          <w:spacing w:val="-3"/>
          <w:sz w:val="20"/>
        </w:rPr>
        <w:t xml:space="preserve"> </w:t>
      </w:r>
      <w:r>
        <w:rPr>
          <w:spacing w:val="-4"/>
          <w:sz w:val="20"/>
        </w:rPr>
        <w:t>type.</w:t>
      </w:r>
    </w:p>
    <w:p w14:paraId="62172EB1" w14:textId="77777777" w:rsidR="000A6B5C" w:rsidRDefault="00000000">
      <w:pPr>
        <w:pStyle w:val="Prrafodelista"/>
        <w:numPr>
          <w:ilvl w:val="0"/>
          <w:numId w:val="4"/>
        </w:numPr>
        <w:tabs>
          <w:tab w:val="left" w:pos="981"/>
        </w:tabs>
        <w:spacing w:before="36"/>
        <w:rPr>
          <w:sz w:val="20"/>
        </w:rPr>
      </w:pPr>
      <w:r>
        <w:rPr>
          <w:sz w:val="20"/>
        </w:rPr>
        <w:t>Convert</w:t>
      </w:r>
      <w:r>
        <w:rPr>
          <w:spacing w:val="-5"/>
          <w:sz w:val="20"/>
        </w:rPr>
        <w:t xml:space="preserve"> </w:t>
      </w:r>
      <w:r>
        <w:rPr>
          <w:sz w:val="20"/>
        </w:rPr>
        <w:t>quantity</w:t>
      </w:r>
      <w:r>
        <w:rPr>
          <w:spacing w:val="-4"/>
          <w:sz w:val="20"/>
        </w:rPr>
        <w:t xml:space="preserve"> </w:t>
      </w:r>
      <w:r>
        <w:rPr>
          <w:sz w:val="20"/>
        </w:rPr>
        <w:t>and</w:t>
      </w:r>
      <w:r>
        <w:rPr>
          <w:spacing w:val="-2"/>
          <w:sz w:val="20"/>
        </w:rPr>
        <w:t xml:space="preserve"> </w:t>
      </w:r>
      <w:proofErr w:type="spellStart"/>
      <w:r>
        <w:rPr>
          <w:sz w:val="20"/>
        </w:rPr>
        <w:t>unit_price</w:t>
      </w:r>
      <w:proofErr w:type="spellEnd"/>
      <w:r>
        <w:rPr>
          <w:spacing w:val="-5"/>
          <w:sz w:val="20"/>
        </w:rPr>
        <w:t xml:space="preserve"> </w:t>
      </w:r>
      <w:r>
        <w:rPr>
          <w:sz w:val="20"/>
        </w:rPr>
        <w:t>to</w:t>
      </w:r>
      <w:r>
        <w:rPr>
          <w:spacing w:val="-4"/>
          <w:sz w:val="20"/>
        </w:rPr>
        <w:t xml:space="preserve"> </w:t>
      </w:r>
      <w:r>
        <w:rPr>
          <w:sz w:val="20"/>
        </w:rPr>
        <w:t>numeric</w:t>
      </w:r>
      <w:r>
        <w:rPr>
          <w:spacing w:val="-4"/>
          <w:sz w:val="20"/>
        </w:rPr>
        <w:t xml:space="preserve"> </w:t>
      </w:r>
      <w:r>
        <w:rPr>
          <w:spacing w:val="-2"/>
          <w:sz w:val="20"/>
        </w:rPr>
        <w:t>values.</w:t>
      </w:r>
    </w:p>
    <w:p w14:paraId="2E671CF6" w14:textId="77777777" w:rsidR="000A6B5C" w:rsidRDefault="00000000">
      <w:pPr>
        <w:pStyle w:val="Prrafodelista"/>
        <w:numPr>
          <w:ilvl w:val="0"/>
          <w:numId w:val="4"/>
        </w:numPr>
        <w:tabs>
          <w:tab w:val="left" w:pos="981"/>
        </w:tabs>
        <w:spacing w:before="33"/>
        <w:rPr>
          <w:sz w:val="20"/>
        </w:rPr>
      </w:pPr>
      <w:r>
        <w:rPr>
          <w:sz w:val="20"/>
        </w:rPr>
        <w:t>Remove</w:t>
      </w:r>
      <w:r>
        <w:rPr>
          <w:spacing w:val="-5"/>
          <w:sz w:val="20"/>
        </w:rPr>
        <w:t xml:space="preserve"> </w:t>
      </w:r>
      <w:r>
        <w:rPr>
          <w:sz w:val="20"/>
        </w:rPr>
        <w:t>duplicated</w:t>
      </w:r>
      <w:r>
        <w:rPr>
          <w:spacing w:val="-7"/>
          <w:sz w:val="20"/>
        </w:rPr>
        <w:t xml:space="preserve"> </w:t>
      </w:r>
      <w:proofErr w:type="spellStart"/>
      <w:r>
        <w:rPr>
          <w:sz w:val="20"/>
        </w:rPr>
        <w:t>sale_line_id</w:t>
      </w:r>
      <w:proofErr w:type="spellEnd"/>
      <w:r>
        <w:rPr>
          <w:spacing w:val="-4"/>
          <w:sz w:val="20"/>
        </w:rPr>
        <w:t xml:space="preserve"> </w:t>
      </w:r>
      <w:r>
        <w:rPr>
          <w:sz w:val="20"/>
        </w:rPr>
        <w:t>records,</w:t>
      </w:r>
      <w:r>
        <w:rPr>
          <w:spacing w:val="-7"/>
          <w:sz w:val="20"/>
        </w:rPr>
        <w:t xml:space="preserve"> </w:t>
      </w:r>
      <w:r>
        <w:rPr>
          <w:sz w:val="20"/>
        </w:rPr>
        <w:t>keeping</w:t>
      </w:r>
      <w:r>
        <w:rPr>
          <w:spacing w:val="-4"/>
          <w:sz w:val="20"/>
        </w:rPr>
        <w:t xml:space="preserve"> </w:t>
      </w:r>
      <w:r>
        <w:rPr>
          <w:sz w:val="20"/>
        </w:rPr>
        <w:t>the</w:t>
      </w:r>
      <w:r>
        <w:rPr>
          <w:spacing w:val="-5"/>
          <w:sz w:val="20"/>
        </w:rPr>
        <w:t xml:space="preserve"> </w:t>
      </w:r>
      <w:r>
        <w:rPr>
          <w:sz w:val="20"/>
        </w:rPr>
        <w:t>first</w:t>
      </w:r>
      <w:r>
        <w:rPr>
          <w:spacing w:val="-5"/>
          <w:sz w:val="20"/>
        </w:rPr>
        <w:t xml:space="preserve"> </w:t>
      </w:r>
      <w:r>
        <w:rPr>
          <w:sz w:val="20"/>
        </w:rPr>
        <w:t>valid</w:t>
      </w:r>
      <w:r>
        <w:rPr>
          <w:spacing w:val="-4"/>
          <w:sz w:val="20"/>
        </w:rPr>
        <w:t xml:space="preserve"> </w:t>
      </w:r>
      <w:r>
        <w:rPr>
          <w:spacing w:val="-2"/>
          <w:sz w:val="20"/>
        </w:rPr>
        <w:t>occurrence.</w:t>
      </w:r>
    </w:p>
    <w:p w14:paraId="44CEC8FB" w14:textId="77777777" w:rsidR="000A6B5C" w:rsidRDefault="00000000">
      <w:pPr>
        <w:pStyle w:val="Prrafodelista"/>
        <w:numPr>
          <w:ilvl w:val="0"/>
          <w:numId w:val="4"/>
        </w:numPr>
        <w:tabs>
          <w:tab w:val="left" w:pos="981"/>
        </w:tabs>
        <w:spacing w:before="33"/>
        <w:rPr>
          <w:sz w:val="20"/>
        </w:rPr>
      </w:pPr>
      <w:r>
        <w:rPr>
          <w:sz w:val="20"/>
        </w:rPr>
        <w:t>Reject</w:t>
      </w:r>
      <w:r>
        <w:rPr>
          <w:spacing w:val="-5"/>
          <w:sz w:val="20"/>
        </w:rPr>
        <w:t xml:space="preserve"> </w:t>
      </w:r>
      <w:r>
        <w:rPr>
          <w:sz w:val="20"/>
        </w:rPr>
        <w:t>records</w:t>
      </w:r>
      <w:r>
        <w:rPr>
          <w:spacing w:val="-6"/>
          <w:sz w:val="20"/>
        </w:rPr>
        <w:t xml:space="preserve"> </w:t>
      </w:r>
      <w:r>
        <w:rPr>
          <w:sz w:val="20"/>
        </w:rPr>
        <w:t>with</w:t>
      </w:r>
      <w:r>
        <w:rPr>
          <w:spacing w:val="-2"/>
          <w:sz w:val="20"/>
        </w:rPr>
        <w:t xml:space="preserve"> </w:t>
      </w:r>
      <w:r>
        <w:rPr>
          <w:sz w:val="20"/>
        </w:rPr>
        <w:t>invalid</w:t>
      </w:r>
      <w:r>
        <w:rPr>
          <w:spacing w:val="-2"/>
          <w:sz w:val="20"/>
        </w:rPr>
        <w:t xml:space="preserve"> </w:t>
      </w:r>
      <w:r>
        <w:rPr>
          <w:sz w:val="20"/>
        </w:rPr>
        <w:t>dates,</w:t>
      </w:r>
      <w:r>
        <w:rPr>
          <w:spacing w:val="-5"/>
          <w:sz w:val="20"/>
        </w:rPr>
        <w:t xml:space="preserve"> </w:t>
      </w:r>
      <w:r>
        <w:rPr>
          <w:sz w:val="20"/>
        </w:rPr>
        <w:t>quantity</w:t>
      </w:r>
      <w:r>
        <w:rPr>
          <w:spacing w:val="-2"/>
          <w:sz w:val="20"/>
        </w:rPr>
        <w:t xml:space="preserve"> </w:t>
      </w:r>
      <w:r>
        <w:rPr>
          <w:sz w:val="20"/>
        </w:rPr>
        <w:t>&lt;=</w:t>
      </w:r>
      <w:r>
        <w:rPr>
          <w:spacing w:val="-4"/>
          <w:sz w:val="20"/>
        </w:rPr>
        <w:t xml:space="preserve"> </w:t>
      </w:r>
      <w:r>
        <w:rPr>
          <w:sz w:val="20"/>
        </w:rPr>
        <w:t>0,</w:t>
      </w:r>
      <w:r>
        <w:rPr>
          <w:spacing w:val="-4"/>
          <w:sz w:val="20"/>
        </w:rPr>
        <w:t xml:space="preserve"> </w:t>
      </w:r>
      <w:r>
        <w:rPr>
          <w:sz w:val="20"/>
        </w:rPr>
        <w:t>or</w:t>
      </w:r>
      <w:r>
        <w:rPr>
          <w:spacing w:val="-4"/>
          <w:sz w:val="20"/>
        </w:rPr>
        <w:t xml:space="preserve"> </w:t>
      </w:r>
      <w:proofErr w:type="spellStart"/>
      <w:r>
        <w:rPr>
          <w:sz w:val="20"/>
        </w:rPr>
        <w:t>unit_price</w:t>
      </w:r>
      <w:proofErr w:type="spellEnd"/>
      <w:r>
        <w:rPr>
          <w:spacing w:val="-2"/>
          <w:sz w:val="20"/>
        </w:rPr>
        <w:t xml:space="preserve"> </w:t>
      </w:r>
      <w:r>
        <w:rPr>
          <w:sz w:val="20"/>
        </w:rPr>
        <w:t>&lt;=</w:t>
      </w:r>
      <w:r>
        <w:rPr>
          <w:spacing w:val="-4"/>
          <w:sz w:val="20"/>
        </w:rPr>
        <w:t xml:space="preserve"> </w:t>
      </w:r>
      <w:r>
        <w:rPr>
          <w:spacing w:val="-5"/>
          <w:sz w:val="20"/>
        </w:rPr>
        <w:t>0.</w:t>
      </w:r>
    </w:p>
    <w:p w14:paraId="4C012730" w14:textId="77777777" w:rsidR="000A6B5C" w:rsidRDefault="00000000">
      <w:pPr>
        <w:pStyle w:val="Prrafodelista"/>
        <w:numPr>
          <w:ilvl w:val="0"/>
          <w:numId w:val="4"/>
        </w:numPr>
        <w:tabs>
          <w:tab w:val="left" w:pos="981"/>
        </w:tabs>
        <w:spacing w:before="34"/>
        <w:rPr>
          <w:sz w:val="20"/>
        </w:rPr>
      </w:pPr>
      <w:r>
        <w:rPr>
          <w:sz w:val="20"/>
        </w:rPr>
        <w:t>Represent</w:t>
      </w:r>
      <w:r>
        <w:rPr>
          <w:spacing w:val="-4"/>
          <w:sz w:val="20"/>
        </w:rPr>
        <w:t xml:space="preserve"> </w:t>
      </w:r>
      <w:r>
        <w:rPr>
          <w:sz w:val="20"/>
        </w:rPr>
        <w:t>missing</w:t>
      </w:r>
      <w:r>
        <w:rPr>
          <w:spacing w:val="-6"/>
          <w:sz w:val="20"/>
        </w:rPr>
        <w:t xml:space="preserve"> </w:t>
      </w:r>
      <w:r>
        <w:rPr>
          <w:sz w:val="20"/>
        </w:rPr>
        <w:t>promotion</w:t>
      </w:r>
      <w:r>
        <w:rPr>
          <w:spacing w:val="-6"/>
          <w:sz w:val="20"/>
        </w:rPr>
        <w:t xml:space="preserve"> </w:t>
      </w:r>
      <w:r>
        <w:rPr>
          <w:sz w:val="20"/>
        </w:rPr>
        <w:t>codes</w:t>
      </w:r>
      <w:r>
        <w:rPr>
          <w:spacing w:val="-6"/>
          <w:sz w:val="20"/>
        </w:rPr>
        <w:t xml:space="preserve"> </w:t>
      </w:r>
      <w:r>
        <w:rPr>
          <w:spacing w:val="-2"/>
          <w:sz w:val="20"/>
        </w:rPr>
        <w:t>consistently.</w:t>
      </w:r>
    </w:p>
    <w:p w14:paraId="63494CC1" w14:textId="77777777" w:rsidR="000A6B5C" w:rsidRDefault="000A6B5C">
      <w:pPr>
        <w:pStyle w:val="Textoindependiente"/>
        <w:spacing w:before="71"/>
      </w:pPr>
    </w:p>
    <w:p w14:paraId="0E126CAC" w14:textId="77777777" w:rsidR="000A6B5C" w:rsidRDefault="00000000">
      <w:pPr>
        <w:pStyle w:val="Textoindependiente"/>
        <w:spacing w:before="0"/>
        <w:ind w:left="261"/>
      </w:pPr>
      <w:r>
        <w:t>All</w:t>
      </w:r>
      <w:r>
        <w:rPr>
          <w:spacing w:val="-4"/>
        </w:rPr>
        <w:t xml:space="preserve"> </w:t>
      </w:r>
      <w:r>
        <w:t>cleaning</w:t>
      </w:r>
      <w:r>
        <w:rPr>
          <w:spacing w:val="-4"/>
        </w:rPr>
        <w:t xml:space="preserve"> </w:t>
      </w:r>
      <w:r>
        <w:t>decisions</w:t>
      </w:r>
      <w:r>
        <w:rPr>
          <w:spacing w:val="-5"/>
        </w:rPr>
        <w:t xml:space="preserve"> </w:t>
      </w:r>
      <w:r>
        <w:t>must</w:t>
      </w:r>
      <w:r>
        <w:rPr>
          <w:spacing w:val="-2"/>
        </w:rPr>
        <w:t xml:space="preserve"> </w:t>
      </w:r>
      <w:r>
        <w:t>be</w:t>
      </w:r>
      <w:r>
        <w:rPr>
          <w:spacing w:val="-4"/>
        </w:rPr>
        <w:t xml:space="preserve"> </w:t>
      </w:r>
      <w:r>
        <w:t>justified</w:t>
      </w:r>
      <w:r>
        <w:rPr>
          <w:spacing w:val="-3"/>
        </w:rPr>
        <w:t xml:space="preserve"> </w:t>
      </w:r>
      <w:r>
        <w:t>using</w:t>
      </w:r>
      <w:r>
        <w:rPr>
          <w:spacing w:val="-4"/>
        </w:rPr>
        <w:t xml:space="preserve"> </w:t>
      </w:r>
      <w:r>
        <w:t>the</w:t>
      </w:r>
      <w:r>
        <w:rPr>
          <w:spacing w:val="-3"/>
        </w:rPr>
        <w:t xml:space="preserve"> </w:t>
      </w:r>
      <w:r>
        <w:t>profiling</w:t>
      </w:r>
      <w:r>
        <w:rPr>
          <w:spacing w:val="-4"/>
        </w:rPr>
        <w:t xml:space="preserve"> </w:t>
      </w:r>
      <w:r>
        <w:t>results</w:t>
      </w:r>
      <w:r>
        <w:rPr>
          <w:spacing w:val="-2"/>
        </w:rPr>
        <w:t xml:space="preserve"> </w:t>
      </w:r>
      <w:r>
        <w:t>obtained</w:t>
      </w:r>
      <w:r>
        <w:rPr>
          <w:spacing w:val="-3"/>
        </w:rPr>
        <w:t xml:space="preserve"> </w:t>
      </w:r>
      <w:r>
        <w:t>in</w:t>
      </w:r>
      <w:r>
        <w:rPr>
          <w:spacing w:val="-6"/>
        </w:rPr>
        <w:t xml:space="preserve"> </w:t>
      </w:r>
      <w:r>
        <w:t>Activity</w:t>
      </w:r>
      <w:r>
        <w:rPr>
          <w:spacing w:val="-5"/>
        </w:rPr>
        <w:t xml:space="preserve"> 4.</w:t>
      </w:r>
    </w:p>
    <w:p w14:paraId="73DFACD1" w14:textId="77777777" w:rsidR="000A6B5C" w:rsidRDefault="000A6B5C">
      <w:pPr>
        <w:pStyle w:val="Textoindependiente"/>
        <w:spacing w:before="71"/>
      </w:pPr>
    </w:p>
    <w:p w14:paraId="66F5BFD1" w14:textId="77777777" w:rsidR="000A6B5C" w:rsidRDefault="00000000">
      <w:pPr>
        <w:pStyle w:val="Ttulo1"/>
        <w:spacing w:before="1"/>
      </w:pPr>
      <w:r>
        <w:t>Activity</w:t>
      </w:r>
      <w:r>
        <w:rPr>
          <w:spacing w:val="-5"/>
        </w:rPr>
        <w:t xml:space="preserve"> </w:t>
      </w:r>
      <w:r>
        <w:t>6</w:t>
      </w:r>
      <w:r>
        <w:rPr>
          <w:spacing w:val="-3"/>
        </w:rPr>
        <w:t xml:space="preserve"> </w:t>
      </w:r>
      <w:r>
        <w:t>–</w:t>
      </w:r>
      <w:r>
        <w:rPr>
          <w:spacing w:val="-5"/>
        </w:rPr>
        <w:t xml:space="preserve"> </w:t>
      </w:r>
      <w:r>
        <w:t>Transform</w:t>
      </w:r>
      <w:r>
        <w:rPr>
          <w:spacing w:val="-3"/>
        </w:rPr>
        <w:t xml:space="preserve"> </w:t>
      </w:r>
      <w:r>
        <w:t>and</w:t>
      </w:r>
      <w:r>
        <w:rPr>
          <w:spacing w:val="-3"/>
        </w:rPr>
        <w:t xml:space="preserve"> </w:t>
      </w:r>
      <w:r>
        <w:rPr>
          <w:spacing w:val="-2"/>
        </w:rPr>
        <w:t>Integrate</w:t>
      </w:r>
    </w:p>
    <w:p w14:paraId="7CCC925C" w14:textId="77777777" w:rsidR="000A6B5C" w:rsidRDefault="000A6B5C">
      <w:pPr>
        <w:pStyle w:val="Textoindependiente"/>
        <w:spacing w:before="71"/>
        <w:rPr>
          <w:b/>
        </w:rPr>
      </w:pPr>
    </w:p>
    <w:p w14:paraId="4F17C0AB" w14:textId="77777777" w:rsidR="000A6B5C" w:rsidRDefault="00000000">
      <w:pPr>
        <w:pStyle w:val="Textoindependiente"/>
        <w:spacing w:before="0" w:line="276" w:lineRule="auto"/>
        <w:ind w:left="261" w:right="268"/>
        <w:jc w:val="both"/>
      </w:pPr>
      <w:r>
        <w:t>Transformation</w:t>
      </w:r>
      <w:r>
        <w:rPr>
          <w:spacing w:val="-14"/>
        </w:rPr>
        <w:t xml:space="preserve"> </w:t>
      </w:r>
      <w:r>
        <w:t>changes</w:t>
      </w:r>
      <w:r>
        <w:rPr>
          <w:spacing w:val="-14"/>
        </w:rPr>
        <w:t xml:space="preserve"> </w:t>
      </w:r>
      <w:r>
        <w:t>data</w:t>
      </w:r>
      <w:r>
        <w:rPr>
          <w:spacing w:val="-14"/>
        </w:rPr>
        <w:t xml:space="preserve"> </w:t>
      </w:r>
      <w:r>
        <w:t>so</w:t>
      </w:r>
      <w:r>
        <w:rPr>
          <w:spacing w:val="-15"/>
        </w:rPr>
        <w:t xml:space="preserve"> </w:t>
      </w:r>
      <w:r>
        <w:t>that</w:t>
      </w:r>
      <w:r>
        <w:rPr>
          <w:spacing w:val="-12"/>
        </w:rPr>
        <w:t xml:space="preserve"> </w:t>
      </w:r>
      <w:r>
        <w:t>it</w:t>
      </w:r>
      <w:r>
        <w:rPr>
          <w:spacing w:val="-14"/>
        </w:rPr>
        <w:t xml:space="preserve"> </w:t>
      </w:r>
      <w:r>
        <w:t>can</w:t>
      </w:r>
      <w:r>
        <w:rPr>
          <w:spacing w:val="-12"/>
        </w:rPr>
        <w:t xml:space="preserve"> </w:t>
      </w:r>
      <w:r>
        <w:t>satisfy</w:t>
      </w:r>
      <w:r>
        <w:rPr>
          <w:spacing w:val="-16"/>
        </w:rPr>
        <w:t xml:space="preserve"> </w:t>
      </w:r>
      <w:r>
        <w:t>analytical</w:t>
      </w:r>
      <w:r>
        <w:rPr>
          <w:spacing w:val="-13"/>
        </w:rPr>
        <w:t xml:space="preserve"> </w:t>
      </w:r>
      <w:r>
        <w:t>requirements.</w:t>
      </w:r>
      <w:r>
        <w:rPr>
          <w:spacing w:val="-14"/>
        </w:rPr>
        <w:t xml:space="preserve"> </w:t>
      </w:r>
      <w:r>
        <w:t>Integrate</w:t>
      </w:r>
      <w:r>
        <w:rPr>
          <w:spacing w:val="-14"/>
        </w:rPr>
        <w:t xml:space="preserve"> </w:t>
      </w:r>
      <w:r>
        <w:t>the</w:t>
      </w:r>
      <w:r>
        <w:rPr>
          <w:spacing w:val="-14"/>
        </w:rPr>
        <w:t xml:space="preserve"> </w:t>
      </w:r>
      <w:r>
        <w:t>transactions with the reference tables and create:</w:t>
      </w:r>
    </w:p>
    <w:p w14:paraId="5D4733AA" w14:textId="77777777" w:rsidR="000A6B5C" w:rsidRDefault="000A6B5C">
      <w:pPr>
        <w:pStyle w:val="Textoindependiente"/>
        <w:spacing w:before="35"/>
      </w:pPr>
    </w:p>
    <w:p w14:paraId="0F95EEE8" w14:textId="77777777" w:rsidR="000A6B5C" w:rsidRDefault="00000000">
      <w:pPr>
        <w:pStyle w:val="Prrafodelista"/>
        <w:numPr>
          <w:ilvl w:val="0"/>
          <w:numId w:val="4"/>
        </w:numPr>
        <w:tabs>
          <w:tab w:val="left" w:pos="981"/>
        </w:tabs>
        <w:spacing w:before="0"/>
        <w:rPr>
          <w:sz w:val="20"/>
        </w:rPr>
      </w:pPr>
      <w:proofErr w:type="spellStart"/>
      <w:r>
        <w:rPr>
          <w:sz w:val="20"/>
        </w:rPr>
        <w:t>product_name</w:t>
      </w:r>
      <w:proofErr w:type="spellEnd"/>
      <w:r>
        <w:rPr>
          <w:spacing w:val="-6"/>
          <w:sz w:val="20"/>
        </w:rPr>
        <w:t xml:space="preserve"> </w:t>
      </w:r>
      <w:r>
        <w:rPr>
          <w:sz w:val="20"/>
        </w:rPr>
        <w:t>and</w:t>
      </w:r>
      <w:r>
        <w:rPr>
          <w:spacing w:val="-4"/>
          <w:sz w:val="20"/>
        </w:rPr>
        <w:t xml:space="preserve"> </w:t>
      </w:r>
      <w:r>
        <w:rPr>
          <w:sz w:val="20"/>
        </w:rPr>
        <w:t>category</w:t>
      </w:r>
      <w:r>
        <w:rPr>
          <w:spacing w:val="-8"/>
          <w:sz w:val="20"/>
        </w:rPr>
        <w:t xml:space="preserve"> </w:t>
      </w:r>
      <w:r>
        <w:rPr>
          <w:sz w:val="20"/>
        </w:rPr>
        <w:t>from</w:t>
      </w:r>
      <w:r>
        <w:rPr>
          <w:spacing w:val="-5"/>
          <w:sz w:val="20"/>
        </w:rPr>
        <w:t xml:space="preserve"> </w:t>
      </w:r>
      <w:r>
        <w:rPr>
          <w:spacing w:val="-2"/>
          <w:sz w:val="20"/>
        </w:rPr>
        <w:t>products.csv</w:t>
      </w:r>
    </w:p>
    <w:p w14:paraId="05FAEE36" w14:textId="77777777" w:rsidR="000A6B5C" w:rsidRDefault="00000000">
      <w:pPr>
        <w:pStyle w:val="Prrafodelista"/>
        <w:numPr>
          <w:ilvl w:val="0"/>
          <w:numId w:val="4"/>
        </w:numPr>
        <w:tabs>
          <w:tab w:val="left" w:pos="981"/>
        </w:tabs>
        <w:spacing w:before="34"/>
        <w:rPr>
          <w:sz w:val="20"/>
        </w:rPr>
      </w:pPr>
      <w:proofErr w:type="spellStart"/>
      <w:r>
        <w:rPr>
          <w:sz w:val="20"/>
        </w:rPr>
        <w:t>store_name</w:t>
      </w:r>
      <w:proofErr w:type="spellEnd"/>
      <w:r>
        <w:rPr>
          <w:sz w:val="20"/>
        </w:rPr>
        <w:t>,</w:t>
      </w:r>
      <w:r>
        <w:rPr>
          <w:spacing w:val="-3"/>
          <w:sz w:val="20"/>
        </w:rPr>
        <w:t xml:space="preserve"> </w:t>
      </w:r>
      <w:r>
        <w:rPr>
          <w:sz w:val="20"/>
        </w:rPr>
        <w:t>city,</w:t>
      </w:r>
      <w:r>
        <w:rPr>
          <w:spacing w:val="-6"/>
          <w:sz w:val="20"/>
        </w:rPr>
        <w:t xml:space="preserve"> </w:t>
      </w:r>
      <w:r>
        <w:rPr>
          <w:sz w:val="20"/>
        </w:rPr>
        <w:t>and</w:t>
      </w:r>
      <w:r>
        <w:rPr>
          <w:spacing w:val="-5"/>
          <w:sz w:val="20"/>
        </w:rPr>
        <w:t xml:space="preserve"> </w:t>
      </w:r>
      <w:r>
        <w:rPr>
          <w:sz w:val="20"/>
        </w:rPr>
        <w:t>region</w:t>
      </w:r>
      <w:r>
        <w:rPr>
          <w:spacing w:val="-5"/>
          <w:sz w:val="20"/>
        </w:rPr>
        <w:t xml:space="preserve"> </w:t>
      </w:r>
      <w:r>
        <w:rPr>
          <w:sz w:val="20"/>
        </w:rPr>
        <w:t>from</w:t>
      </w:r>
      <w:r>
        <w:rPr>
          <w:spacing w:val="-2"/>
          <w:sz w:val="20"/>
        </w:rPr>
        <w:t xml:space="preserve"> </w:t>
      </w:r>
      <w:proofErr w:type="gramStart"/>
      <w:r>
        <w:rPr>
          <w:spacing w:val="-2"/>
          <w:sz w:val="20"/>
        </w:rPr>
        <w:t>stores.csv</w:t>
      </w:r>
      <w:proofErr w:type="gramEnd"/>
    </w:p>
    <w:p w14:paraId="06913C60" w14:textId="77777777" w:rsidR="000A6B5C" w:rsidRDefault="00000000">
      <w:pPr>
        <w:pStyle w:val="Prrafodelista"/>
        <w:numPr>
          <w:ilvl w:val="0"/>
          <w:numId w:val="4"/>
        </w:numPr>
        <w:tabs>
          <w:tab w:val="left" w:pos="981"/>
        </w:tabs>
        <w:spacing w:before="33"/>
        <w:rPr>
          <w:sz w:val="20"/>
        </w:rPr>
      </w:pPr>
      <w:proofErr w:type="spellStart"/>
      <w:r>
        <w:rPr>
          <w:sz w:val="20"/>
        </w:rPr>
        <w:t>discount_pct</w:t>
      </w:r>
      <w:proofErr w:type="spellEnd"/>
      <w:r>
        <w:rPr>
          <w:spacing w:val="-8"/>
          <w:sz w:val="20"/>
        </w:rPr>
        <w:t xml:space="preserve"> </w:t>
      </w:r>
      <w:r>
        <w:rPr>
          <w:sz w:val="20"/>
        </w:rPr>
        <w:t>and</w:t>
      </w:r>
      <w:r>
        <w:rPr>
          <w:spacing w:val="-4"/>
          <w:sz w:val="20"/>
        </w:rPr>
        <w:t xml:space="preserve"> </w:t>
      </w:r>
      <w:proofErr w:type="spellStart"/>
      <w:r>
        <w:rPr>
          <w:sz w:val="20"/>
        </w:rPr>
        <w:t>campaign_name</w:t>
      </w:r>
      <w:proofErr w:type="spellEnd"/>
      <w:r>
        <w:rPr>
          <w:spacing w:val="-6"/>
          <w:sz w:val="20"/>
        </w:rPr>
        <w:t xml:space="preserve"> </w:t>
      </w:r>
      <w:r>
        <w:rPr>
          <w:sz w:val="20"/>
        </w:rPr>
        <w:t>from</w:t>
      </w:r>
      <w:r>
        <w:rPr>
          <w:spacing w:val="-5"/>
          <w:sz w:val="20"/>
        </w:rPr>
        <w:t xml:space="preserve"> </w:t>
      </w:r>
      <w:proofErr w:type="gramStart"/>
      <w:r>
        <w:rPr>
          <w:spacing w:val="-2"/>
          <w:sz w:val="20"/>
        </w:rPr>
        <w:t>promotions.csv</w:t>
      </w:r>
      <w:proofErr w:type="gramEnd"/>
    </w:p>
    <w:p w14:paraId="0CC5EF8B" w14:textId="77777777" w:rsidR="000A6B5C" w:rsidRDefault="00000000">
      <w:pPr>
        <w:pStyle w:val="Prrafodelista"/>
        <w:numPr>
          <w:ilvl w:val="0"/>
          <w:numId w:val="4"/>
        </w:numPr>
        <w:tabs>
          <w:tab w:val="left" w:pos="981"/>
        </w:tabs>
        <w:spacing w:before="34"/>
        <w:rPr>
          <w:sz w:val="20"/>
        </w:rPr>
      </w:pPr>
      <w:proofErr w:type="spellStart"/>
      <w:r>
        <w:rPr>
          <w:sz w:val="20"/>
        </w:rPr>
        <w:t>gross_sales</w:t>
      </w:r>
      <w:proofErr w:type="spellEnd"/>
      <w:r>
        <w:rPr>
          <w:spacing w:val="-4"/>
          <w:sz w:val="20"/>
        </w:rPr>
        <w:t xml:space="preserve"> </w:t>
      </w:r>
      <w:r>
        <w:rPr>
          <w:sz w:val="20"/>
        </w:rPr>
        <w:t>=</w:t>
      </w:r>
      <w:r>
        <w:rPr>
          <w:spacing w:val="-6"/>
          <w:sz w:val="20"/>
        </w:rPr>
        <w:t xml:space="preserve"> </w:t>
      </w:r>
      <w:r>
        <w:rPr>
          <w:sz w:val="20"/>
        </w:rPr>
        <w:t>quantity</w:t>
      </w:r>
      <w:r>
        <w:rPr>
          <w:spacing w:val="-2"/>
          <w:sz w:val="20"/>
        </w:rPr>
        <w:t xml:space="preserve"> </w:t>
      </w:r>
      <w:r>
        <w:rPr>
          <w:sz w:val="20"/>
        </w:rPr>
        <w:t>×</w:t>
      </w:r>
      <w:r>
        <w:rPr>
          <w:spacing w:val="-6"/>
          <w:sz w:val="20"/>
        </w:rPr>
        <w:t xml:space="preserve"> </w:t>
      </w:r>
      <w:proofErr w:type="spellStart"/>
      <w:r>
        <w:rPr>
          <w:spacing w:val="-2"/>
          <w:sz w:val="20"/>
        </w:rPr>
        <w:t>unit_price</w:t>
      </w:r>
      <w:proofErr w:type="spellEnd"/>
    </w:p>
    <w:p w14:paraId="2083519C" w14:textId="77777777" w:rsidR="000A6B5C" w:rsidRDefault="000A6B5C">
      <w:pPr>
        <w:pStyle w:val="Prrafodelista"/>
        <w:rPr>
          <w:sz w:val="20"/>
        </w:rPr>
        <w:sectPr w:rsidR="000A6B5C">
          <w:pgSz w:w="12240" w:h="15840"/>
          <w:pgMar w:top="1320" w:right="1440" w:bottom="1280" w:left="1440" w:header="706" w:footer="1093" w:gutter="0"/>
          <w:cols w:space="720"/>
        </w:sectPr>
      </w:pPr>
    </w:p>
    <w:p w14:paraId="68DE844B" w14:textId="77777777" w:rsidR="000A6B5C" w:rsidRDefault="00000000">
      <w:pPr>
        <w:pStyle w:val="Prrafodelista"/>
        <w:numPr>
          <w:ilvl w:val="0"/>
          <w:numId w:val="4"/>
        </w:numPr>
        <w:tabs>
          <w:tab w:val="left" w:pos="981"/>
        </w:tabs>
        <w:spacing w:before="89"/>
        <w:rPr>
          <w:sz w:val="20"/>
        </w:rPr>
      </w:pPr>
      <w:proofErr w:type="spellStart"/>
      <w:r>
        <w:rPr>
          <w:sz w:val="20"/>
        </w:rPr>
        <w:lastRenderedPageBreak/>
        <w:t>discount_amount</w:t>
      </w:r>
      <w:proofErr w:type="spellEnd"/>
      <w:r>
        <w:rPr>
          <w:spacing w:val="-4"/>
          <w:sz w:val="20"/>
        </w:rPr>
        <w:t xml:space="preserve"> </w:t>
      </w:r>
      <w:r>
        <w:rPr>
          <w:sz w:val="20"/>
        </w:rPr>
        <w:t>=</w:t>
      </w:r>
      <w:r>
        <w:rPr>
          <w:spacing w:val="-7"/>
          <w:sz w:val="20"/>
        </w:rPr>
        <w:t xml:space="preserve"> </w:t>
      </w:r>
      <w:proofErr w:type="spellStart"/>
      <w:r>
        <w:rPr>
          <w:sz w:val="20"/>
        </w:rPr>
        <w:t>gross_sales</w:t>
      </w:r>
      <w:proofErr w:type="spellEnd"/>
      <w:r>
        <w:rPr>
          <w:spacing w:val="-5"/>
          <w:sz w:val="20"/>
        </w:rPr>
        <w:t xml:space="preserve"> </w:t>
      </w:r>
      <w:r>
        <w:rPr>
          <w:sz w:val="20"/>
        </w:rPr>
        <w:t>×</w:t>
      </w:r>
      <w:r>
        <w:rPr>
          <w:spacing w:val="-7"/>
          <w:sz w:val="20"/>
        </w:rPr>
        <w:t xml:space="preserve"> </w:t>
      </w:r>
      <w:proofErr w:type="spellStart"/>
      <w:r>
        <w:rPr>
          <w:spacing w:val="-2"/>
          <w:sz w:val="20"/>
        </w:rPr>
        <w:t>discount_pct</w:t>
      </w:r>
      <w:proofErr w:type="spellEnd"/>
    </w:p>
    <w:p w14:paraId="3B861B0C" w14:textId="77777777" w:rsidR="000A6B5C" w:rsidRDefault="00000000">
      <w:pPr>
        <w:pStyle w:val="Prrafodelista"/>
        <w:numPr>
          <w:ilvl w:val="0"/>
          <w:numId w:val="4"/>
        </w:numPr>
        <w:tabs>
          <w:tab w:val="left" w:pos="981"/>
        </w:tabs>
        <w:spacing w:before="33"/>
        <w:rPr>
          <w:sz w:val="20"/>
        </w:rPr>
      </w:pPr>
      <w:proofErr w:type="spellStart"/>
      <w:r>
        <w:rPr>
          <w:sz w:val="20"/>
        </w:rPr>
        <w:t>net_sales</w:t>
      </w:r>
      <w:proofErr w:type="spellEnd"/>
      <w:r>
        <w:rPr>
          <w:spacing w:val="-6"/>
          <w:sz w:val="20"/>
        </w:rPr>
        <w:t xml:space="preserve"> </w:t>
      </w:r>
      <w:r>
        <w:rPr>
          <w:sz w:val="20"/>
        </w:rPr>
        <w:t>=</w:t>
      </w:r>
      <w:r>
        <w:rPr>
          <w:spacing w:val="-3"/>
          <w:sz w:val="20"/>
        </w:rPr>
        <w:t xml:space="preserve"> </w:t>
      </w:r>
      <w:proofErr w:type="spellStart"/>
      <w:r>
        <w:rPr>
          <w:sz w:val="20"/>
        </w:rPr>
        <w:t>gross_sales</w:t>
      </w:r>
      <w:proofErr w:type="spellEnd"/>
      <w:r>
        <w:rPr>
          <w:spacing w:val="-5"/>
          <w:sz w:val="20"/>
        </w:rPr>
        <w:t xml:space="preserve"> </w:t>
      </w:r>
      <w:r>
        <w:rPr>
          <w:sz w:val="20"/>
        </w:rPr>
        <w:t>−</w:t>
      </w:r>
      <w:r>
        <w:rPr>
          <w:spacing w:val="-4"/>
          <w:sz w:val="20"/>
        </w:rPr>
        <w:t xml:space="preserve"> </w:t>
      </w:r>
      <w:proofErr w:type="spellStart"/>
      <w:r>
        <w:rPr>
          <w:spacing w:val="-2"/>
          <w:sz w:val="20"/>
        </w:rPr>
        <w:t>discount_amount</w:t>
      </w:r>
      <w:proofErr w:type="spellEnd"/>
    </w:p>
    <w:p w14:paraId="22C8611F" w14:textId="77777777" w:rsidR="000A6B5C" w:rsidRDefault="00000000">
      <w:pPr>
        <w:pStyle w:val="Prrafodelista"/>
        <w:numPr>
          <w:ilvl w:val="0"/>
          <w:numId w:val="4"/>
        </w:numPr>
        <w:tabs>
          <w:tab w:val="left" w:pos="981"/>
        </w:tabs>
        <w:spacing w:before="36"/>
        <w:rPr>
          <w:sz w:val="20"/>
        </w:rPr>
      </w:pPr>
      <w:r>
        <w:rPr>
          <w:sz w:val="20"/>
        </w:rPr>
        <w:t>month,</w:t>
      </w:r>
      <w:r>
        <w:rPr>
          <w:spacing w:val="-6"/>
          <w:sz w:val="20"/>
        </w:rPr>
        <w:t xml:space="preserve"> </w:t>
      </w:r>
      <w:r>
        <w:rPr>
          <w:sz w:val="20"/>
        </w:rPr>
        <w:t>week,</w:t>
      </w:r>
      <w:r>
        <w:rPr>
          <w:spacing w:val="-3"/>
          <w:sz w:val="20"/>
        </w:rPr>
        <w:t xml:space="preserve"> </w:t>
      </w:r>
      <w:r>
        <w:rPr>
          <w:sz w:val="20"/>
        </w:rPr>
        <w:t>and</w:t>
      </w:r>
      <w:r>
        <w:rPr>
          <w:spacing w:val="-5"/>
          <w:sz w:val="20"/>
        </w:rPr>
        <w:t xml:space="preserve"> </w:t>
      </w:r>
      <w:proofErr w:type="spellStart"/>
      <w:r>
        <w:rPr>
          <w:sz w:val="20"/>
        </w:rPr>
        <w:t>day_name</w:t>
      </w:r>
      <w:proofErr w:type="spellEnd"/>
      <w:r>
        <w:rPr>
          <w:spacing w:val="-5"/>
          <w:sz w:val="20"/>
        </w:rPr>
        <w:t xml:space="preserve"> </w:t>
      </w:r>
      <w:r>
        <w:rPr>
          <w:sz w:val="20"/>
        </w:rPr>
        <w:t>from</w:t>
      </w:r>
      <w:r>
        <w:rPr>
          <w:spacing w:val="-5"/>
          <w:sz w:val="20"/>
        </w:rPr>
        <w:t xml:space="preserve"> </w:t>
      </w:r>
      <w:proofErr w:type="spellStart"/>
      <w:r>
        <w:rPr>
          <w:spacing w:val="-2"/>
          <w:sz w:val="20"/>
        </w:rPr>
        <w:t>sale_date</w:t>
      </w:r>
      <w:proofErr w:type="spellEnd"/>
    </w:p>
    <w:p w14:paraId="7C4299DB" w14:textId="77777777" w:rsidR="000A6B5C" w:rsidRDefault="00000000">
      <w:pPr>
        <w:pStyle w:val="Prrafodelista"/>
        <w:numPr>
          <w:ilvl w:val="0"/>
          <w:numId w:val="4"/>
        </w:numPr>
        <w:tabs>
          <w:tab w:val="left" w:pos="981"/>
        </w:tabs>
        <w:spacing w:before="33"/>
        <w:rPr>
          <w:sz w:val="20"/>
        </w:rPr>
      </w:pPr>
      <w:proofErr w:type="spellStart"/>
      <w:r>
        <w:rPr>
          <w:sz w:val="20"/>
        </w:rPr>
        <w:t>sales_target</w:t>
      </w:r>
      <w:proofErr w:type="spellEnd"/>
      <w:r>
        <w:rPr>
          <w:spacing w:val="-7"/>
          <w:sz w:val="20"/>
        </w:rPr>
        <w:t xml:space="preserve"> </w:t>
      </w:r>
      <w:r>
        <w:rPr>
          <w:sz w:val="20"/>
        </w:rPr>
        <w:t>from</w:t>
      </w:r>
      <w:r>
        <w:rPr>
          <w:spacing w:val="-7"/>
          <w:sz w:val="20"/>
        </w:rPr>
        <w:t xml:space="preserve"> </w:t>
      </w:r>
      <w:r>
        <w:rPr>
          <w:spacing w:val="-2"/>
          <w:sz w:val="20"/>
        </w:rPr>
        <w:t>monthly_targets.csv</w:t>
      </w:r>
    </w:p>
    <w:p w14:paraId="22155E39" w14:textId="77777777" w:rsidR="000A6B5C" w:rsidRDefault="000A6B5C">
      <w:pPr>
        <w:pStyle w:val="Textoindependiente"/>
        <w:spacing w:before="69"/>
      </w:pPr>
    </w:p>
    <w:p w14:paraId="28CC6755" w14:textId="77777777" w:rsidR="000A6B5C" w:rsidRDefault="00000000">
      <w:pPr>
        <w:pStyle w:val="Textoindependiente"/>
        <w:spacing w:before="0"/>
        <w:ind w:left="261"/>
      </w:pPr>
      <w:r>
        <w:t>If</w:t>
      </w:r>
      <w:r>
        <w:rPr>
          <w:spacing w:val="-5"/>
        </w:rPr>
        <w:t xml:space="preserve"> </w:t>
      </w:r>
      <w:r>
        <w:t>you</w:t>
      </w:r>
      <w:r>
        <w:rPr>
          <w:spacing w:val="-5"/>
        </w:rPr>
        <w:t xml:space="preserve"> </w:t>
      </w:r>
      <w:r>
        <w:t>considered, you</w:t>
      </w:r>
      <w:r>
        <w:rPr>
          <w:spacing w:val="-5"/>
        </w:rPr>
        <w:t xml:space="preserve"> </w:t>
      </w:r>
      <w:r>
        <w:t>could</w:t>
      </w:r>
      <w:r>
        <w:rPr>
          <w:spacing w:val="-3"/>
        </w:rPr>
        <w:t xml:space="preserve"> </w:t>
      </w:r>
      <w:r>
        <w:t>add</w:t>
      </w:r>
      <w:r>
        <w:rPr>
          <w:spacing w:val="-4"/>
        </w:rPr>
        <w:t xml:space="preserve"> </w:t>
      </w:r>
      <w:r>
        <w:t>other</w:t>
      </w:r>
      <w:r>
        <w:rPr>
          <w:spacing w:val="-3"/>
        </w:rPr>
        <w:t xml:space="preserve"> </w:t>
      </w:r>
      <w:r>
        <w:t>columns</w:t>
      </w:r>
      <w:r>
        <w:rPr>
          <w:spacing w:val="-5"/>
        </w:rPr>
        <w:t xml:space="preserve"> </w:t>
      </w:r>
      <w:r>
        <w:t>to</w:t>
      </w:r>
      <w:r>
        <w:rPr>
          <w:spacing w:val="-4"/>
        </w:rPr>
        <w:t xml:space="preserve"> </w:t>
      </w:r>
      <w:r>
        <w:t>the</w:t>
      </w:r>
      <w:r>
        <w:rPr>
          <w:spacing w:val="-1"/>
        </w:rPr>
        <w:t xml:space="preserve"> </w:t>
      </w:r>
      <w:r>
        <w:t>integrated</w:t>
      </w:r>
      <w:r>
        <w:rPr>
          <w:spacing w:val="-5"/>
        </w:rPr>
        <w:t xml:space="preserve"> </w:t>
      </w:r>
      <w:r>
        <w:t>sales</w:t>
      </w:r>
      <w:r>
        <w:rPr>
          <w:spacing w:val="-4"/>
        </w:rPr>
        <w:t xml:space="preserve"> </w:t>
      </w:r>
      <w:r>
        <w:rPr>
          <w:spacing w:val="-2"/>
        </w:rPr>
        <w:t>table.</w:t>
      </w:r>
    </w:p>
    <w:p w14:paraId="44A4EB50" w14:textId="77777777" w:rsidR="000A6B5C" w:rsidRDefault="00000000">
      <w:pPr>
        <w:pStyle w:val="Textoindependiente"/>
        <w:ind w:left="261"/>
      </w:pPr>
      <w:r>
        <w:t>Only</w:t>
      </w:r>
      <w:r>
        <w:rPr>
          <w:spacing w:val="-8"/>
        </w:rPr>
        <w:t xml:space="preserve"> </w:t>
      </w:r>
      <w:r>
        <w:t>transformations</w:t>
      </w:r>
      <w:r>
        <w:rPr>
          <w:spacing w:val="-5"/>
        </w:rPr>
        <w:t xml:space="preserve"> </w:t>
      </w:r>
      <w:r>
        <w:t>required</w:t>
      </w:r>
      <w:r>
        <w:rPr>
          <w:spacing w:val="-7"/>
        </w:rPr>
        <w:t xml:space="preserve"> </w:t>
      </w:r>
      <w:r>
        <w:t>to</w:t>
      </w:r>
      <w:r>
        <w:rPr>
          <w:spacing w:val="-6"/>
        </w:rPr>
        <w:t xml:space="preserve"> </w:t>
      </w:r>
      <w:r>
        <w:t>satisfy</w:t>
      </w:r>
      <w:r>
        <w:rPr>
          <w:spacing w:val="-7"/>
        </w:rPr>
        <w:t xml:space="preserve"> </w:t>
      </w:r>
      <w:r>
        <w:t>the</w:t>
      </w:r>
      <w:r>
        <w:rPr>
          <w:spacing w:val="-6"/>
        </w:rPr>
        <w:t xml:space="preserve"> </w:t>
      </w:r>
      <w:r>
        <w:t>selected</w:t>
      </w:r>
      <w:r>
        <w:rPr>
          <w:spacing w:val="-6"/>
        </w:rPr>
        <w:t xml:space="preserve"> </w:t>
      </w:r>
      <w:r>
        <w:t>business</w:t>
      </w:r>
      <w:r>
        <w:rPr>
          <w:spacing w:val="-5"/>
        </w:rPr>
        <w:t xml:space="preserve"> </w:t>
      </w:r>
      <w:r>
        <w:t>requirements</w:t>
      </w:r>
      <w:r>
        <w:rPr>
          <w:spacing w:val="-8"/>
        </w:rPr>
        <w:t xml:space="preserve"> </w:t>
      </w:r>
      <w:r>
        <w:t>should</w:t>
      </w:r>
      <w:r>
        <w:rPr>
          <w:spacing w:val="-7"/>
        </w:rPr>
        <w:t xml:space="preserve"> </w:t>
      </w:r>
      <w:r>
        <w:t>be</w:t>
      </w:r>
      <w:r>
        <w:rPr>
          <w:spacing w:val="-7"/>
        </w:rPr>
        <w:t xml:space="preserve"> </w:t>
      </w:r>
      <w:r>
        <w:rPr>
          <w:spacing w:val="-2"/>
        </w:rPr>
        <w:t>implemented.</w:t>
      </w:r>
    </w:p>
    <w:p w14:paraId="05E44830" w14:textId="77777777" w:rsidR="000A6B5C" w:rsidRDefault="000A6B5C">
      <w:pPr>
        <w:pStyle w:val="Textoindependiente"/>
        <w:spacing w:before="71"/>
      </w:pPr>
    </w:p>
    <w:p w14:paraId="21B21109" w14:textId="77777777" w:rsidR="000A6B5C" w:rsidRDefault="00000000">
      <w:pPr>
        <w:pStyle w:val="Ttulo1"/>
        <w:spacing w:before="1"/>
      </w:pPr>
      <w:r>
        <w:t>Activity</w:t>
      </w:r>
      <w:r>
        <w:rPr>
          <w:spacing w:val="-5"/>
        </w:rPr>
        <w:t xml:space="preserve"> </w:t>
      </w:r>
      <w:r>
        <w:t>7</w:t>
      </w:r>
      <w:r>
        <w:rPr>
          <w:spacing w:val="-2"/>
        </w:rPr>
        <w:t xml:space="preserve"> </w:t>
      </w:r>
      <w:r>
        <w:t>–</w:t>
      </w:r>
      <w:r>
        <w:rPr>
          <w:spacing w:val="-5"/>
        </w:rPr>
        <w:t xml:space="preserve"> </w:t>
      </w:r>
      <w:r>
        <w:rPr>
          <w:spacing w:val="-2"/>
        </w:rPr>
        <w:t>Validate</w:t>
      </w:r>
    </w:p>
    <w:p w14:paraId="47445791" w14:textId="77777777" w:rsidR="000A6B5C" w:rsidRDefault="000A6B5C">
      <w:pPr>
        <w:pStyle w:val="Textoindependiente"/>
        <w:spacing w:before="73"/>
        <w:rPr>
          <w:b/>
        </w:rPr>
      </w:pPr>
    </w:p>
    <w:p w14:paraId="23E03297" w14:textId="77777777" w:rsidR="000A6B5C" w:rsidRDefault="00000000">
      <w:pPr>
        <w:pStyle w:val="Textoindependiente"/>
        <w:spacing w:before="1"/>
        <w:ind w:left="261"/>
      </w:pPr>
      <w:r>
        <w:t>Before</w:t>
      </w:r>
      <w:r>
        <w:rPr>
          <w:spacing w:val="-4"/>
        </w:rPr>
        <w:t xml:space="preserve"> </w:t>
      </w:r>
      <w:r>
        <w:t>loading,</w:t>
      </w:r>
      <w:r>
        <w:rPr>
          <w:spacing w:val="-5"/>
        </w:rPr>
        <w:t xml:space="preserve"> </w:t>
      </w:r>
      <w:r>
        <w:t>verify</w:t>
      </w:r>
      <w:r>
        <w:rPr>
          <w:spacing w:val="-5"/>
        </w:rPr>
        <w:t xml:space="preserve"> </w:t>
      </w:r>
      <w:r>
        <w:t>at</w:t>
      </w:r>
      <w:r>
        <w:rPr>
          <w:spacing w:val="-4"/>
        </w:rPr>
        <w:t xml:space="preserve"> </w:t>
      </w:r>
      <w:r>
        <w:rPr>
          <w:spacing w:val="-2"/>
        </w:rPr>
        <w:t>minimum:</w:t>
      </w:r>
    </w:p>
    <w:p w14:paraId="6B018752" w14:textId="77777777" w:rsidR="000A6B5C" w:rsidRDefault="000A6B5C">
      <w:pPr>
        <w:pStyle w:val="Textoindependiente"/>
        <w:spacing w:before="71"/>
      </w:pPr>
    </w:p>
    <w:p w14:paraId="34B14508" w14:textId="77777777" w:rsidR="000A6B5C" w:rsidRDefault="00000000">
      <w:pPr>
        <w:pStyle w:val="Prrafodelista"/>
        <w:numPr>
          <w:ilvl w:val="0"/>
          <w:numId w:val="3"/>
        </w:numPr>
        <w:tabs>
          <w:tab w:val="left" w:pos="969"/>
        </w:tabs>
        <w:spacing w:before="0"/>
        <w:rPr>
          <w:sz w:val="20"/>
        </w:rPr>
      </w:pPr>
      <w:proofErr w:type="spellStart"/>
      <w:r>
        <w:rPr>
          <w:sz w:val="20"/>
        </w:rPr>
        <w:t>sale_line_id</w:t>
      </w:r>
      <w:proofErr w:type="spellEnd"/>
      <w:r>
        <w:rPr>
          <w:spacing w:val="-5"/>
          <w:sz w:val="20"/>
        </w:rPr>
        <w:t xml:space="preserve"> </w:t>
      </w:r>
      <w:r>
        <w:rPr>
          <w:sz w:val="20"/>
        </w:rPr>
        <w:t>is</w:t>
      </w:r>
      <w:r>
        <w:rPr>
          <w:spacing w:val="-7"/>
          <w:sz w:val="20"/>
        </w:rPr>
        <w:t xml:space="preserve"> </w:t>
      </w:r>
      <w:r>
        <w:rPr>
          <w:spacing w:val="-2"/>
          <w:sz w:val="20"/>
        </w:rPr>
        <w:t>unique.</w:t>
      </w:r>
    </w:p>
    <w:p w14:paraId="0FB221A5" w14:textId="77777777" w:rsidR="000A6B5C" w:rsidRDefault="00000000">
      <w:pPr>
        <w:pStyle w:val="Prrafodelista"/>
        <w:numPr>
          <w:ilvl w:val="0"/>
          <w:numId w:val="3"/>
        </w:numPr>
        <w:tabs>
          <w:tab w:val="left" w:pos="969"/>
        </w:tabs>
        <w:rPr>
          <w:sz w:val="20"/>
        </w:rPr>
      </w:pPr>
      <w:r>
        <w:rPr>
          <w:sz w:val="20"/>
        </w:rPr>
        <w:t>Required</w:t>
      </w:r>
      <w:r>
        <w:rPr>
          <w:spacing w:val="-3"/>
          <w:sz w:val="20"/>
        </w:rPr>
        <w:t xml:space="preserve"> </w:t>
      </w:r>
      <w:r>
        <w:rPr>
          <w:sz w:val="20"/>
        </w:rPr>
        <w:t>identifiers</w:t>
      </w:r>
      <w:r>
        <w:rPr>
          <w:spacing w:val="-4"/>
          <w:sz w:val="20"/>
        </w:rPr>
        <w:t xml:space="preserve"> </w:t>
      </w:r>
      <w:r>
        <w:rPr>
          <w:sz w:val="20"/>
        </w:rPr>
        <w:t>and</w:t>
      </w:r>
      <w:r>
        <w:rPr>
          <w:spacing w:val="-6"/>
          <w:sz w:val="20"/>
        </w:rPr>
        <w:t xml:space="preserve"> </w:t>
      </w:r>
      <w:r>
        <w:rPr>
          <w:sz w:val="20"/>
        </w:rPr>
        <w:t>dates</w:t>
      </w:r>
      <w:r>
        <w:rPr>
          <w:spacing w:val="-3"/>
          <w:sz w:val="20"/>
        </w:rPr>
        <w:t xml:space="preserve"> </w:t>
      </w:r>
      <w:r>
        <w:rPr>
          <w:sz w:val="20"/>
        </w:rPr>
        <w:t>are</w:t>
      </w:r>
      <w:r>
        <w:rPr>
          <w:spacing w:val="-4"/>
          <w:sz w:val="20"/>
        </w:rPr>
        <w:t xml:space="preserve"> </w:t>
      </w:r>
      <w:r>
        <w:rPr>
          <w:sz w:val="20"/>
        </w:rPr>
        <w:t>not</w:t>
      </w:r>
      <w:r>
        <w:rPr>
          <w:spacing w:val="-4"/>
          <w:sz w:val="20"/>
        </w:rPr>
        <w:t xml:space="preserve"> null.</w:t>
      </w:r>
    </w:p>
    <w:p w14:paraId="3FC17355" w14:textId="77777777" w:rsidR="000A6B5C" w:rsidRDefault="00000000">
      <w:pPr>
        <w:pStyle w:val="Prrafodelista"/>
        <w:numPr>
          <w:ilvl w:val="0"/>
          <w:numId w:val="3"/>
        </w:numPr>
        <w:tabs>
          <w:tab w:val="left" w:pos="969"/>
        </w:tabs>
        <w:spacing w:before="35"/>
        <w:rPr>
          <w:sz w:val="20"/>
        </w:rPr>
      </w:pPr>
      <w:r>
        <w:rPr>
          <w:sz w:val="20"/>
        </w:rPr>
        <w:t>quantity,</w:t>
      </w:r>
      <w:r>
        <w:rPr>
          <w:spacing w:val="-4"/>
          <w:sz w:val="20"/>
        </w:rPr>
        <w:t xml:space="preserve"> </w:t>
      </w:r>
      <w:proofErr w:type="spellStart"/>
      <w:r>
        <w:rPr>
          <w:sz w:val="20"/>
        </w:rPr>
        <w:t>unit_price</w:t>
      </w:r>
      <w:proofErr w:type="spellEnd"/>
      <w:r>
        <w:rPr>
          <w:sz w:val="20"/>
        </w:rPr>
        <w:t>,</w:t>
      </w:r>
      <w:r>
        <w:rPr>
          <w:spacing w:val="-7"/>
          <w:sz w:val="20"/>
        </w:rPr>
        <w:t xml:space="preserve"> </w:t>
      </w:r>
      <w:proofErr w:type="spellStart"/>
      <w:r>
        <w:rPr>
          <w:sz w:val="20"/>
        </w:rPr>
        <w:t>gross_sales</w:t>
      </w:r>
      <w:proofErr w:type="spellEnd"/>
      <w:r>
        <w:rPr>
          <w:sz w:val="20"/>
        </w:rPr>
        <w:t>,</w:t>
      </w:r>
      <w:r>
        <w:rPr>
          <w:spacing w:val="-7"/>
          <w:sz w:val="20"/>
        </w:rPr>
        <w:t xml:space="preserve"> </w:t>
      </w:r>
      <w:r>
        <w:rPr>
          <w:sz w:val="20"/>
        </w:rPr>
        <w:t>and</w:t>
      </w:r>
      <w:r>
        <w:rPr>
          <w:spacing w:val="-4"/>
          <w:sz w:val="20"/>
        </w:rPr>
        <w:t xml:space="preserve"> </w:t>
      </w:r>
      <w:proofErr w:type="spellStart"/>
      <w:r>
        <w:rPr>
          <w:sz w:val="20"/>
        </w:rPr>
        <w:t>net_sales</w:t>
      </w:r>
      <w:proofErr w:type="spellEnd"/>
      <w:r>
        <w:rPr>
          <w:spacing w:val="-7"/>
          <w:sz w:val="20"/>
        </w:rPr>
        <w:t xml:space="preserve"> </w:t>
      </w:r>
      <w:r>
        <w:rPr>
          <w:sz w:val="20"/>
        </w:rPr>
        <w:t>are</w:t>
      </w:r>
      <w:r>
        <w:rPr>
          <w:spacing w:val="-5"/>
          <w:sz w:val="20"/>
        </w:rPr>
        <w:t xml:space="preserve"> </w:t>
      </w:r>
      <w:r>
        <w:rPr>
          <w:spacing w:val="-2"/>
          <w:sz w:val="20"/>
        </w:rPr>
        <w:t>positive.</w:t>
      </w:r>
    </w:p>
    <w:p w14:paraId="7B726D26" w14:textId="77777777" w:rsidR="000A6B5C" w:rsidRDefault="00000000">
      <w:pPr>
        <w:pStyle w:val="Prrafodelista"/>
        <w:numPr>
          <w:ilvl w:val="0"/>
          <w:numId w:val="3"/>
        </w:numPr>
        <w:tabs>
          <w:tab w:val="left" w:pos="969"/>
        </w:tabs>
        <w:rPr>
          <w:sz w:val="20"/>
        </w:rPr>
      </w:pPr>
      <w:r>
        <w:rPr>
          <w:sz w:val="20"/>
        </w:rPr>
        <w:t>Every</w:t>
      </w:r>
      <w:r>
        <w:rPr>
          <w:spacing w:val="-6"/>
          <w:sz w:val="20"/>
        </w:rPr>
        <w:t xml:space="preserve"> </w:t>
      </w:r>
      <w:r>
        <w:rPr>
          <w:sz w:val="20"/>
        </w:rPr>
        <w:t>product</w:t>
      </w:r>
      <w:r>
        <w:rPr>
          <w:spacing w:val="-6"/>
          <w:sz w:val="20"/>
        </w:rPr>
        <w:t xml:space="preserve"> </w:t>
      </w:r>
      <w:r>
        <w:rPr>
          <w:sz w:val="20"/>
        </w:rPr>
        <w:t>matches</w:t>
      </w:r>
      <w:r>
        <w:rPr>
          <w:spacing w:val="-4"/>
          <w:sz w:val="20"/>
        </w:rPr>
        <w:t xml:space="preserve"> </w:t>
      </w:r>
      <w:r>
        <w:rPr>
          <w:sz w:val="20"/>
        </w:rPr>
        <w:t>the</w:t>
      </w:r>
      <w:r>
        <w:rPr>
          <w:spacing w:val="-2"/>
          <w:sz w:val="20"/>
        </w:rPr>
        <w:t xml:space="preserve"> </w:t>
      </w:r>
      <w:r>
        <w:rPr>
          <w:sz w:val="20"/>
        </w:rPr>
        <w:t>product</w:t>
      </w:r>
      <w:r>
        <w:rPr>
          <w:spacing w:val="-7"/>
          <w:sz w:val="20"/>
        </w:rPr>
        <w:t xml:space="preserve"> </w:t>
      </w:r>
      <w:r>
        <w:rPr>
          <w:spacing w:val="-2"/>
          <w:sz w:val="20"/>
        </w:rPr>
        <w:t>master.</w:t>
      </w:r>
    </w:p>
    <w:p w14:paraId="6FD252DF" w14:textId="77777777" w:rsidR="000A6B5C" w:rsidRDefault="00000000">
      <w:pPr>
        <w:pStyle w:val="Prrafodelista"/>
        <w:numPr>
          <w:ilvl w:val="0"/>
          <w:numId w:val="3"/>
        </w:numPr>
        <w:tabs>
          <w:tab w:val="left" w:pos="969"/>
        </w:tabs>
        <w:rPr>
          <w:sz w:val="20"/>
        </w:rPr>
      </w:pPr>
      <w:r>
        <w:rPr>
          <w:sz w:val="20"/>
        </w:rPr>
        <w:t>Every</w:t>
      </w:r>
      <w:r>
        <w:rPr>
          <w:spacing w:val="-6"/>
          <w:sz w:val="20"/>
        </w:rPr>
        <w:t xml:space="preserve"> </w:t>
      </w:r>
      <w:r>
        <w:rPr>
          <w:sz w:val="20"/>
        </w:rPr>
        <w:t>store</w:t>
      </w:r>
      <w:r>
        <w:rPr>
          <w:spacing w:val="-3"/>
          <w:sz w:val="20"/>
        </w:rPr>
        <w:t xml:space="preserve"> </w:t>
      </w:r>
      <w:r>
        <w:rPr>
          <w:sz w:val="20"/>
        </w:rPr>
        <w:t>matches</w:t>
      </w:r>
      <w:r>
        <w:rPr>
          <w:spacing w:val="-3"/>
          <w:sz w:val="20"/>
        </w:rPr>
        <w:t xml:space="preserve"> </w:t>
      </w:r>
      <w:r>
        <w:rPr>
          <w:sz w:val="20"/>
        </w:rPr>
        <w:t>the</w:t>
      </w:r>
      <w:r>
        <w:rPr>
          <w:spacing w:val="-3"/>
          <w:sz w:val="20"/>
        </w:rPr>
        <w:t xml:space="preserve"> </w:t>
      </w:r>
      <w:r>
        <w:rPr>
          <w:sz w:val="20"/>
        </w:rPr>
        <w:t>store</w:t>
      </w:r>
      <w:r>
        <w:rPr>
          <w:spacing w:val="-5"/>
          <w:sz w:val="20"/>
        </w:rPr>
        <w:t xml:space="preserve"> </w:t>
      </w:r>
      <w:r>
        <w:rPr>
          <w:spacing w:val="-2"/>
          <w:sz w:val="20"/>
        </w:rPr>
        <w:t>master.</w:t>
      </w:r>
    </w:p>
    <w:p w14:paraId="72C22FD1" w14:textId="77777777" w:rsidR="000A6B5C" w:rsidRDefault="00000000">
      <w:pPr>
        <w:pStyle w:val="Prrafodelista"/>
        <w:numPr>
          <w:ilvl w:val="0"/>
          <w:numId w:val="3"/>
        </w:numPr>
        <w:tabs>
          <w:tab w:val="left" w:pos="969"/>
        </w:tabs>
        <w:rPr>
          <w:sz w:val="20"/>
        </w:rPr>
      </w:pPr>
      <w:proofErr w:type="spellStart"/>
      <w:r>
        <w:rPr>
          <w:sz w:val="20"/>
        </w:rPr>
        <w:t>net_sales</w:t>
      </w:r>
      <w:proofErr w:type="spellEnd"/>
      <w:r>
        <w:rPr>
          <w:spacing w:val="-7"/>
          <w:sz w:val="20"/>
        </w:rPr>
        <w:t xml:space="preserve"> </w:t>
      </w:r>
      <w:r>
        <w:rPr>
          <w:sz w:val="20"/>
        </w:rPr>
        <w:t>equals</w:t>
      </w:r>
      <w:r>
        <w:rPr>
          <w:spacing w:val="-7"/>
          <w:sz w:val="20"/>
        </w:rPr>
        <w:t xml:space="preserve"> </w:t>
      </w:r>
      <w:proofErr w:type="spellStart"/>
      <w:r>
        <w:rPr>
          <w:sz w:val="20"/>
        </w:rPr>
        <w:t>gross_sales</w:t>
      </w:r>
      <w:proofErr w:type="spellEnd"/>
      <w:r>
        <w:rPr>
          <w:spacing w:val="-6"/>
          <w:sz w:val="20"/>
        </w:rPr>
        <w:t xml:space="preserve"> </w:t>
      </w:r>
      <w:r>
        <w:rPr>
          <w:sz w:val="20"/>
        </w:rPr>
        <w:t>minus</w:t>
      </w:r>
      <w:r>
        <w:rPr>
          <w:spacing w:val="-3"/>
          <w:sz w:val="20"/>
        </w:rPr>
        <w:t xml:space="preserve"> </w:t>
      </w:r>
      <w:proofErr w:type="spellStart"/>
      <w:r>
        <w:rPr>
          <w:spacing w:val="-2"/>
          <w:sz w:val="20"/>
        </w:rPr>
        <w:t>discount_amount</w:t>
      </w:r>
      <w:proofErr w:type="spellEnd"/>
      <w:r>
        <w:rPr>
          <w:spacing w:val="-2"/>
          <w:sz w:val="20"/>
        </w:rPr>
        <w:t>.</w:t>
      </w:r>
    </w:p>
    <w:p w14:paraId="1EB15A0B" w14:textId="77777777" w:rsidR="000A6B5C" w:rsidRDefault="000A6B5C">
      <w:pPr>
        <w:pStyle w:val="Textoindependiente"/>
        <w:spacing w:before="71"/>
      </w:pPr>
    </w:p>
    <w:p w14:paraId="14D807E1" w14:textId="77777777" w:rsidR="000A6B5C" w:rsidRDefault="00000000">
      <w:pPr>
        <w:pStyle w:val="Textoindependiente"/>
        <w:spacing w:before="0" w:line="276" w:lineRule="auto"/>
        <w:ind w:left="261" w:right="267"/>
        <w:jc w:val="both"/>
      </w:pPr>
      <w:r>
        <w:t>If</w:t>
      </w:r>
      <w:r>
        <w:rPr>
          <w:spacing w:val="-1"/>
        </w:rPr>
        <w:t xml:space="preserve"> </w:t>
      </w:r>
      <w:r>
        <w:t>a critical validation</w:t>
      </w:r>
      <w:r>
        <w:rPr>
          <w:spacing w:val="-1"/>
        </w:rPr>
        <w:t xml:space="preserve"> </w:t>
      </w:r>
      <w:r>
        <w:t>fails, the pipeline should stop before loading and record the reason</w:t>
      </w:r>
      <w:r>
        <w:rPr>
          <w:spacing w:val="-1"/>
        </w:rPr>
        <w:t xml:space="preserve"> </w:t>
      </w:r>
      <w:r>
        <w:t>in</w:t>
      </w:r>
      <w:r>
        <w:rPr>
          <w:spacing w:val="-1"/>
        </w:rPr>
        <w:t xml:space="preserve"> </w:t>
      </w:r>
      <w:r>
        <w:t>the log. Validation is the final quality gate before loading the analytical repository.</w:t>
      </w:r>
    </w:p>
    <w:p w14:paraId="3EB2F8D6" w14:textId="77777777" w:rsidR="000A6B5C" w:rsidRDefault="000A6B5C">
      <w:pPr>
        <w:pStyle w:val="Textoindependiente"/>
        <w:spacing w:before="36"/>
      </w:pPr>
    </w:p>
    <w:p w14:paraId="73010920" w14:textId="77777777" w:rsidR="000A6B5C" w:rsidRDefault="00000000">
      <w:pPr>
        <w:pStyle w:val="Ttulo1"/>
      </w:pPr>
      <w:r>
        <w:t>Activity</w:t>
      </w:r>
      <w:r>
        <w:rPr>
          <w:spacing w:val="-5"/>
        </w:rPr>
        <w:t xml:space="preserve"> </w:t>
      </w:r>
      <w:r>
        <w:t>8</w:t>
      </w:r>
      <w:r>
        <w:rPr>
          <w:spacing w:val="-2"/>
        </w:rPr>
        <w:t xml:space="preserve"> </w:t>
      </w:r>
      <w:r>
        <w:t>–</w:t>
      </w:r>
      <w:r>
        <w:rPr>
          <w:spacing w:val="-3"/>
        </w:rPr>
        <w:t xml:space="preserve"> </w:t>
      </w:r>
      <w:r>
        <w:rPr>
          <w:spacing w:val="-4"/>
        </w:rPr>
        <w:t>Load</w:t>
      </w:r>
    </w:p>
    <w:p w14:paraId="09C7F33C" w14:textId="77777777" w:rsidR="000A6B5C" w:rsidRDefault="000A6B5C">
      <w:pPr>
        <w:pStyle w:val="Textoindependiente"/>
        <w:spacing w:before="72"/>
        <w:rPr>
          <w:b/>
        </w:rPr>
      </w:pPr>
    </w:p>
    <w:p w14:paraId="56CAF9C5" w14:textId="77777777" w:rsidR="000A6B5C" w:rsidRDefault="00000000">
      <w:pPr>
        <w:pStyle w:val="Textoindependiente"/>
        <w:spacing w:before="0" w:line="276" w:lineRule="auto"/>
        <w:ind w:left="261" w:right="271"/>
        <w:jc w:val="both"/>
      </w:pPr>
      <w:r>
        <w:t>Save</w:t>
      </w:r>
      <w:r>
        <w:rPr>
          <w:spacing w:val="-16"/>
        </w:rPr>
        <w:t xml:space="preserve"> </w:t>
      </w:r>
      <w:r>
        <w:t>the</w:t>
      </w:r>
      <w:r>
        <w:rPr>
          <w:spacing w:val="-16"/>
        </w:rPr>
        <w:t xml:space="preserve"> </w:t>
      </w:r>
      <w:r>
        <w:t>processed</w:t>
      </w:r>
      <w:r>
        <w:rPr>
          <w:spacing w:val="-15"/>
        </w:rPr>
        <w:t xml:space="preserve"> </w:t>
      </w:r>
      <w:r>
        <w:t>dataset</w:t>
      </w:r>
      <w:r>
        <w:rPr>
          <w:spacing w:val="-16"/>
        </w:rPr>
        <w:t xml:space="preserve"> </w:t>
      </w:r>
      <w:r>
        <w:t>as</w:t>
      </w:r>
      <w:r>
        <w:rPr>
          <w:spacing w:val="-16"/>
        </w:rPr>
        <w:t xml:space="preserve"> </w:t>
      </w:r>
      <w:r>
        <w:t>data/processed/integrated_sales.csv</w:t>
      </w:r>
      <w:r>
        <w:rPr>
          <w:spacing w:val="-15"/>
        </w:rPr>
        <w:t xml:space="preserve"> </w:t>
      </w:r>
      <w:r>
        <w:t>and</w:t>
      </w:r>
      <w:r>
        <w:rPr>
          <w:spacing w:val="-16"/>
        </w:rPr>
        <w:t xml:space="preserve"> </w:t>
      </w:r>
      <w:r>
        <w:t>load</w:t>
      </w:r>
      <w:r>
        <w:rPr>
          <w:spacing w:val="-15"/>
        </w:rPr>
        <w:t xml:space="preserve"> </w:t>
      </w:r>
      <w:r>
        <w:t>it</w:t>
      </w:r>
      <w:r>
        <w:rPr>
          <w:spacing w:val="-16"/>
        </w:rPr>
        <w:t xml:space="preserve"> </w:t>
      </w:r>
      <w:r>
        <w:t>into</w:t>
      </w:r>
      <w:r>
        <w:rPr>
          <w:spacing w:val="-16"/>
        </w:rPr>
        <w:t xml:space="preserve"> </w:t>
      </w:r>
      <w:proofErr w:type="gramStart"/>
      <w:r>
        <w:t>a</w:t>
      </w:r>
      <w:proofErr w:type="gramEnd"/>
      <w:r>
        <w:rPr>
          <w:spacing w:val="-15"/>
        </w:rPr>
        <w:t xml:space="preserve"> </w:t>
      </w:r>
      <w:r>
        <w:t>SQLite</w:t>
      </w:r>
      <w:r>
        <w:rPr>
          <w:spacing w:val="-16"/>
        </w:rPr>
        <w:t xml:space="preserve"> </w:t>
      </w:r>
      <w:r>
        <w:t>database named</w:t>
      </w:r>
      <w:r>
        <w:rPr>
          <w:spacing w:val="-7"/>
        </w:rPr>
        <w:t xml:space="preserve"> </w:t>
      </w:r>
      <w:proofErr w:type="spellStart"/>
      <w:r>
        <w:t>retail_analytics.db</w:t>
      </w:r>
      <w:proofErr w:type="spellEnd"/>
      <w:r>
        <w:rPr>
          <w:spacing w:val="-5"/>
        </w:rPr>
        <w:t xml:space="preserve"> </w:t>
      </w:r>
      <w:r>
        <w:t>using</w:t>
      </w:r>
      <w:r>
        <w:rPr>
          <w:spacing w:val="-7"/>
        </w:rPr>
        <w:t xml:space="preserve"> </w:t>
      </w:r>
      <w:r>
        <w:t>a</w:t>
      </w:r>
      <w:r>
        <w:rPr>
          <w:spacing w:val="-6"/>
        </w:rPr>
        <w:t xml:space="preserve"> </w:t>
      </w:r>
      <w:r>
        <w:t>table</w:t>
      </w:r>
      <w:r>
        <w:rPr>
          <w:spacing w:val="-6"/>
        </w:rPr>
        <w:t xml:space="preserve"> </w:t>
      </w:r>
      <w:r>
        <w:t>named</w:t>
      </w:r>
      <w:r>
        <w:rPr>
          <w:spacing w:val="-7"/>
        </w:rPr>
        <w:t xml:space="preserve"> </w:t>
      </w:r>
      <w:proofErr w:type="spellStart"/>
      <w:r>
        <w:t>sales_analytics</w:t>
      </w:r>
      <w:proofErr w:type="spellEnd"/>
      <w:r>
        <w:t>.</w:t>
      </w:r>
      <w:r>
        <w:rPr>
          <w:spacing w:val="-8"/>
        </w:rPr>
        <w:t xml:space="preserve"> </w:t>
      </w:r>
      <w:r>
        <w:t>The</w:t>
      </w:r>
      <w:r>
        <w:rPr>
          <w:spacing w:val="-6"/>
        </w:rPr>
        <w:t xml:space="preserve"> </w:t>
      </w:r>
      <w:r>
        <w:t>database</w:t>
      </w:r>
      <w:r>
        <w:rPr>
          <w:spacing w:val="-6"/>
        </w:rPr>
        <w:t xml:space="preserve"> </w:t>
      </w:r>
      <w:r>
        <w:t>is</w:t>
      </w:r>
      <w:r>
        <w:rPr>
          <w:spacing w:val="-8"/>
        </w:rPr>
        <w:t xml:space="preserve"> </w:t>
      </w:r>
      <w:r>
        <w:t>the</w:t>
      </w:r>
      <w:r>
        <w:rPr>
          <w:spacing w:val="-6"/>
        </w:rPr>
        <w:t xml:space="preserve"> </w:t>
      </w:r>
      <w:r>
        <w:t>analytical</w:t>
      </w:r>
      <w:r>
        <w:rPr>
          <w:spacing w:val="-6"/>
        </w:rPr>
        <w:t xml:space="preserve"> </w:t>
      </w:r>
      <w:r>
        <w:t>output of the pipeline; the final queries must read from SQLite, not from the raw files.</w:t>
      </w:r>
    </w:p>
    <w:p w14:paraId="43DCE484" w14:textId="77777777" w:rsidR="000A6B5C" w:rsidRDefault="000A6B5C">
      <w:pPr>
        <w:pStyle w:val="Textoindependiente"/>
      </w:pPr>
    </w:p>
    <w:p w14:paraId="0C376FA7" w14:textId="77777777" w:rsidR="000A6B5C" w:rsidRDefault="00000000">
      <w:pPr>
        <w:pStyle w:val="Ttulo1"/>
      </w:pPr>
      <w:r>
        <w:t>Activity</w:t>
      </w:r>
      <w:r>
        <w:rPr>
          <w:spacing w:val="-6"/>
        </w:rPr>
        <w:t xml:space="preserve"> </w:t>
      </w:r>
      <w:r>
        <w:t>9</w:t>
      </w:r>
      <w:r>
        <w:rPr>
          <w:spacing w:val="-3"/>
        </w:rPr>
        <w:t xml:space="preserve"> </w:t>
      </w:r>
      <w:r>
        <w:t>–</w:t>
      </w:r>
      <w:r>
        <w:rPr>
          <w:spacing w:val="-5"/>
        </w:rPr>
        <w:t xml:space="preserve"> </w:t>
      </w:r>
      <w:r>
        <w:t>Analytical</w:t>
      </w:r>
      <w:r>
        <w:rPr>
          <w:spacing w:val="-4"/>
        </w:rPr>
        <w:t xml:space="preserve"> </w:t>
      </w:r>
      <w:r>
        <w:rPr>
          <w:spacing w:val="-2"/>
        </w:rPr>
        <w:t>Queries</w:t>
      </w:r>
    </w:p>
    <w:p w14:paraId="45C30906" w14:textId="77777777" w:rsidR="000A6B5C" w:rsidRDefault="000A6B5C">
      <w:pPr>
        <w:pStyle w:val="Textoindependiente"/>
        <w:spacing w:before="71"/>
        <w:rPr>
          <w:b/>
        </w:rPr>
      </w:pPr>
    </w:p>
    <w:p w14:paraId="663DFD39" w14:textId="77777777" w:rsidR="000A6B5C" w:rsidRDefault="00000000">
      <w:pPr>
        <w:pStyle w:val="Textoindependiente"/>
        <w:spacing w:before="1"/>
        <w:ind w:left="261"/>
      </w:pPr>
      <w:r>
        <w:t>Implement</w:t>
      </w:r>
      <w:r>
        <w:rPr>
          <w:spacing w:val="-5"/>
        </w:rPr>
        <w:t xml:space="preserve"> </w:t>
      </w:r>
      <w:r>
        <w:t>a</w:t>
      </w:r>
      <w:r>
        <w:rPr>
          <w:spacing w:val="-4"/>
        </w:rPr>
        <w:t xml:space="preserve"> </w:t>
      </w:r>
      <w:r>
        <w:t>simple</w:t>
      </w:r>
      <w:r>
        <w:rPr>
          <w:spacing w:val="-4"/>
        </w:rPr>
        <w:t xml:space="preserve"> </w:t>
      </w:r>
      <w:r>
        <w:t>menu</w:t>
      </w:r>
      <w:r>
        <w:rPr>
          <w:spacing w:val="-2"/>
        </w:rPr>
        <w:t xml:space="preserve"> </w:t>
      </w:r>
      <w:r>
        <w:t>or</w:t>
      </w:r>
      <w:r>
        <w:rPr>
          <w:spacing w:val="-6"/>
        </w:rPr>
        <w:t xml:space="preserve"> </w:t>
      </w:r>
      <w:r>
        <w:t>script</w:t>
      </w:r>
      <w:r>
        <w:rPr>
          <w:spacing w:val="-4"/>
        </w:rPr>
        <w:t xml:space="preserve"> </w:t>
      </w:r>
      <w:r>
        <w:t>that</w:t>
      </w:r>
      <w:r>
        <w:rPr>
          <w:spacing w:val="-4"/>
        </w:rPr>
        <w:t xml:space="preserve"> </w:t>
      </w:r>
      <w:r>
        <w:t>shows</w:t>
      </w:r>
      <w:r>
        <w:rPr>
          <w:spacing w:val="-6"/>
        </w:rPr>
        <w:t xml:space="preserve"> </w:t>
      </w:r>
      <w:r>
        <w:t>selected</w:t>
      </w:r>
      <w:r>
        <w:rPr>
          <w:spacing w:val="-4"/>
        </w:rPr>
        <w:t xml:space="preserve"> </w:t>
      </w:r>
      <w:r>
        <w:t>business</w:t>
      </w:r>
      <w:r>
        <w:rPr>
          <w:spacing w:val="-6"/>
        </w:rPr>
        <w:t xml:space="preserve"> </w:t>
      </w:r>
      <w:r>
        <w:t>requirements</w:t>
      </w:r>
      <w:r>
        <w:rPr>
          <w:spacing w:val="-2"/>
        </w:rPr>
        <w:t xml:space="preserve"> selected.</w:t>
      </w:r>
    </w:p>
    <w:p w14:paraId="73286FEF" w14:textId="77777777" w:rsidR="000A6B5C" w:rsidRDefault="00000000">
      <w:pPr>
        <w:pStyle w:val="Textoindependiente"/>
        <w:spacing w:line="276" w:lineRule="auto"/>
        <w:ind w:left="261" w:right="272"/>
        <w:jc w:val="both"/>
      </w:pPr>
      <w:r>
        <w:t xml:space="preserve">Each query must include a short explanation connecting the result to a business question from Lab </w:t>
      </w:r>
      <w:r>
        <w:rPr>
          <w:spacing w:val="-4"/>
        </w:rPr>
        <w:t>1A.</w:t>
      </w:r>
    </w:p>
    <w:p w14:paraId="715B2A2B" w14:textId="77777777" w:rsidR="000A6B5C" w:rsidRDefault="000A6B5C">
      <w:pPr>
        <w:pStyle w:val="Textoindependiente"/>
        <w:spacing w:before="36"/>
      </w:pPr>
    </w:p>
    <w:p w14:paraId="516DA7AF" w14:textId="77777777" w:rsidR="000A6B5C" w:rsidRDefault="00000000">
      <w:pPr>
        <w:pStyle w:val="Ttulo1"/>
      </w:pPr>
      <w:r>
        <w:t>Activity</w:t>
      </w:r>
      <w:r>
        <w:rPr>
          <w:spacing w:val="-7"/>
        </w:rPr>
        <w:t xml:space="preserve"> </w:t>
      </w:r>
      <w:r>
        <w:t>10</w:t>
      </w:r>
      <w:r>
        <w:rPr>
          <w:spacing w:val="-4"/>
        </w:rPr>
        <w:t xml:space="preserve"> </w:t>
      </w:r>
      <w:r>
        <w:t>–</w:t>
      </w:r>
      <w:r>
        <w:rPr>
          <w:spacing w:val="-6"/>
        </w:rPr>
        <w:t xml:space="preserve"> </w:t>
      </w:r>
      <w:r>
        <w:t>Orchestrate</w:t>
      </w:r>
      <w:r>
        <w:rPr>
          <w:spacing w:val="-4"/>
        </w:rPr>
        <w:t xml:space="preserve"> </w:t>
      </w:r>
      <w:r>
        <w:t>the</w:t>
      </w:r>
      <w:r>
        <w:rPr>
          <w:spacing w:val="-5"/>
        </w:rPr>
        <w:t xml:space="preserve"> </w:t>
      </w:r>
      <w:r>
        <w:t>Complete</w:t>
      </w:r>
      <w:r>
        <w:rPr>
          <w:spacing w:val="-6"/>
        </w:rPr>
        <w:t xml:space="preserve"> </w:t>
      </w:r>
      <w:r>
        <w:rPr>
          <w:spacing w:val="-2"/>
        </w:rPr>
        <w:t>System</w:t>
      </w:r>
    </w:p>
    <w:p w14:paraId="76C6CC59" w14:textId="77777777" w:rsidR="000A6B5C" w:rsidRDefault="000A6B5C">
      <w:pPr>
        <w:pStyle w:val="Textoindependiente"/>
        <w:spacing w:before="71"/>
        <w:rPr>
          <w:b/>
        </w:rPr>
      </w:pPr>
    </w:p>
    <w:p w14:paraId="439A6220" w14:textId="77777777" w:rsidR="000A6B5C" w:rsidRDefault="00000000">
      <w:pPr>
        <w:pStyle w:val="Textoindependiente"/>
        <w:spacing w:before="0" w:line="276" w:lineRule="auto"/>
        <w:ind w:left="261" w:right="266"/>
        <w:jc w:val="both"/>
      </w:pPr>
      <w:r>
        <w:t>Implement main.py as the entry point. It must call the blocks in the correct order, record start/end messages and row counts, stop on critical failures, and produce the CSV, SQLite database, and log file. Run the complete pipeline from the project root using one command.</w:t>
      </w:r>
    </w:p>
    <w:p w14:paraId="14B33FC4" w14:textId="77777777" w:rsidR="000A6B5C" w:rsidRDefault="000A6B5C">
      <w:pPr>
        <w:pStyle w:val="Textoindependiente"/>
      </w:pPr>
    </w:p>
    <w:p w14:paraId="3BA20963" w14:textId="77777777" w:rsidR="000A6B5C" w:rsidRDefault="00000000">
      <w:pPr>
        <w:pStyle w:val="Ttulo1"/>
      </w:pPr>
      <w:r>
        <w:t>Activity</w:t>
      </w:r>
      <w:r>
        <w:rPr>
          <w:spacing w:val="-6"/>
        </w:rPr>
        <w:t xml:space="preserve"> </w:t>
      </w:r>
      <w:r>
        <w:t>11</w:t>
      </w:r>
      <w:r>
        <w:rPr>
          <w:spacing w:val="-3"/>
        </w:rPr>
        <w:t xml:space="preserve"> </w:t>
      </w:r>
      <w:r>
        <w:t>–</w:t>
      </w:r>
      <w:r>
        <w:rPr>
          <w:spacing w:val="-6"/>
        </w:rPr>
        <w:t xml:space="preserve"> </w:t>
      </w:r>
      <w:r>
        <w:t>Verification</w:t>
      </w:r>
      <w:r>
        <w:rPr>
          <w:spacing w:val="-4"/>
        </w:rPr>
        <w:t xml:space="preserve"> </w:t>
      </w:r>
      <w:r>
        <w:t>of</w:t>
      </w:r>
      <w:r>
        <w:rPr>
          <w:spacing w:val="-3"/>
        </w:rPr>
        <w:t xml:space="preserve"> </w:t>
      </w:r>
      <w:r>
        <w:rPr>
          <w:spacing w:val="-2"/>
        </w:rPr>
        <w:t>Requirements</w:t>
      </w:r>
    </w:p>
    <w:p w14:paraId="524EE3DF" w14:textId="77777777" w:rsidR="000A6B5C" w:rsidRDefault="000A6B5C">
      <w:pPr>
        <w:pStyle w:val="Textoindependiente"/>
        <w:spacing w:before="72"/>
        <w:rPr>
          <w:b/>
        </w:rPr>
      </w:pPr>
    </w:p>
    <w:p w14:paraId="3788B1BC" w14:textId="77777777" w:rsidR="000A6B5C" w:rsidRDefault="00000000">
      <w:pPr>
        <w:pStyle w:val="Textoindependiente"/>
        <w:spacing w:before="0" w:after="36"/>
        <w:ind w:left="261"/>
      </w:pPr>
      <w:r>
        <w:t>Complete</w:t>
      </w:r>
      <w:r>
        <w:rPr>
          <w:spacing w:val="-3"/>
        </w:rPr>
        <w:t xml:space="preserve"> </w:t>
      </w:r>
      <w:r>
        <w:t>the</w:t>
      </w:r>
      <w:r>
        <w:rPr>
          <w:spacing w:val="-3"/>
        </w:rPr>
        <w:t xml:space="preserve"> </w:t>
      </w:r>
      <w:r>
        <w:t>table</w:t>
      </w:r>
      <w:r>
        <w:rPr>
          <w:spacing w:val="-5"/>
        </w:rPr>
        <w:t xml:space="preserve"> </w:t>
      </w:r>
      <w:r>
        <w:t>after</w:t>
      </w:r>
      <w:r>
        <w:rPr>
          <w:spacing w:val="-6"/>
        </w:rPr>
        <w:t xml:space="preserve"> </w:t>
      </w:r>
      <w:r>
        <w:t>executing</w:t>
      </w:r>
      <w:r>
        <w:rPr>
          <w:spacing w:val="-3"/>
        </w:rPr>
        <w:t xml:space="preserve"> </w:t>
      </w:r>
      <w:r>
        <w:t>the</w:t>
      </w:r>
      <w:r>
        <w:rPr>
          <w:spacing w:val="-3"/>
        </w:rPr>
        <w:t xml:space="preserve"> </w:t>
      </w:r>
      <w:r>
        <w:rPr>
          <w:spacing w:val="-2"/>
        </w:rPr>
        <w:t>pipeline.</w:t>
      </w:r>
    </w:p>
    <w:tbl>
      <w:tblPr>
        <w:tblStyle w:val="TableNormal"/>
        <w:tblW w:w="0" w:type="auto"/>
        <w:tblInd w:w="2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63"/>
        <w:gridCol w:w="2160"/>
        <w:gridCol w:w="2174"/>
        <w:gridCol w:w="2229"/>
      </w:tblGrid>
      <w:tr w:rsidR="000A6B5C" w14:paraId="191F2BB0" w14:textId="77777777">
        <w:trPr>
          <w:trHeight w:val="556"/>
        </w:trPr>
        <w:tc>
          <w:tcPr>
            <w:tcW w:w="2263" w:type="dxa"/>
            <w:shd w:val="clear" w:color="auto" w:fill="1F4D77"/>
          </w:tcPr>
          <w:p w14:paraId="12175D54" w14:textId="77777777" w:rsidR="000A6B5C" w:rsidRDefault="00000000">
            <w:pPr>
              <w:pStyle w:val="TableParagraph"/>
              <w:spacing w:before="1"/>
              <w:ind w:left="107"/>
              <w:rPr>
                <w:b/>
                <w:sz w:val="20"/>
              </w:rPr>
            </w:pPr>
            <w:r>
              <w:rPr>
                <w:b/>
                <w:color w:val="FFFFFF"/>
                <w:spacing w:val="-2"/>
                <w:sz w:val="20"/>
              </w:rPr>
              <w:t>Business</w:t>
            </w:r>
          </w:p>
          <w:p w14:paraId="256425CD" w14:textId="77777777" w:rsidR="000A6B5C" w:rsidRDefault="00000000">
            <w:pPr>
              <w:pStyle w:val="TableParagraph"/>
              <w:spacing w:before="37"/>
              <w:ind w:left="107"/>
              <w:rPr>
                <w:b/>
                <w:sz w:val="20"/>
              </w:rPr>
            </w:pPr>
            <w:r>
              <w:rPr>
                <w:b/>
                <w:color w:val="FFFFFF"/>
                <w:spacing w:val="-2"/>
                <w:sz w:val="20"/>
              </w:rPr>
              <w:t>Requirement</w:t>
            </w:r>
          </w:p>
        </w:tc>
        <w:tc>
          <w:tcPr>
            <w:tcW w:w="2160" w:type="dxa"/>
            <w:shd w:val="clear" w:color="auto" w:fill="1F4D77"/>
          </w:tcPr>
          <w:p w14:paraId="0E0AEB7D" w14:textId="77777777" w:rsidR="000A6B5C" w:rsidRDefault="00000000">
            <w:pPr>
              <w:pStyle w:val="TableParagraph"/>
              <w:spacing w:before="1"/>
              <w:ind w:left="107"/>
              <w:rPr>
                <w:b/>
                <w:sz w:val="20"/>
              </w:rPr>
            </w:pPr>
            <w:r>
              <w:rPr>
                <w:b/>
                <w:color w:val="FFFFFF"/>
                <w:sz w:val="20"/>
              </w:rPr>
              <w:t>Evidence</w:t>
            </w:r>
            <w:r>
              <w:rPr>
                <w:b/>
                <w:color w:val="FFFFFF"/>
                <w:spacing w:val="-8"/>
                <w:sz w:val="20"/>
              </w:rPr>
              <w:t xml:space="preserve"> </w:t>
            </w:r>
            <w:r>
              <w:rPr>
                <w:b/>
                <w:color w:val="FFFFFF"/>
                <w:spacing w:val="-2"/>
                <w:sz w:val="20"/>
              </w:rPr>
              <w:t>Produced</w:t>
            </w:r>
          </w:p>
        </w:tc>
        <w:tc>
          <w:tcPr>
            <w:tcW w:w="2174" w:type="dxa"/>
            <w:shd w:val="clear" w:color="auto" w:fill="1F4D77"/>
          </w:tcPr>
          <w:p w14:paraId="53F8CEDC" w14:textId="77777777" w:rsidR="000A6B5C" w:rsidRDefault="00000000">
            <w:pPr>
              <w:pStyle w:val="TableParagraph"/>
              <w:spacing w:before="1"/>
              <w:ind w:left="107"/>
              <w:rPr>
                <w:b/>
                <w:sz w:val="20"/>
              </w:rPr>
            </w:pPr>
            <w:r>
              <w:rPr>
                <w:b/>
                <w:color w:val="FFFFFF"/>
                <w:spacing w:val="-2"/>
                <w:sz w:val="20"/>
              </w:rPr>
              <w:t>Satisfied?</w:t>
            </w:r>
          </w:p>
        </w:tc>
        <w:tc>
          <w:tcPr>
            <w:tcW w:w="2229" w:type="dxa"/>
            <w:shd w:val="clear" w:color="auto" w:fill="1F4D77"/>
          </w:tcPr>
          <w:p w14:paraId="0B24AD76" w14:textId="77777777" w:rsidR="000A6B5C" w:rsidRDefault="00000000">
            <w:pPr>
              <w:pStyle w:val="TableParagraph"/>
              <w:spacing w:before="1"/>
              <w:ind w:left="108"/>
              <w:rPr>
                <w:b/>
                <w:sz w:val="20"/>
              </w:rPr>
            </w:pPr>
            <w:r>
              <w:rPr>
                <w:b/>
                <w:color w:val="FFFFFF"/>
                <w:spacing w:val="-2"/>
                <w:sz w:val="20"/>
              </w:rPr>
              <w:t>Explanation</w:t>
            </w:r>
          </w:p>
        </w:tc>
      </w:tr>
      <w:tr w:rsidR="000A6B5C" w14:paraId="212DE608" w14:textId="77777777">
        <w:trPr>
          <w:trHeight w:val="277"/>
        </w:trPr>
        <w:tc>
          <w:tcPr>
            <w:tcW w:w="2263" w:type="dxa"/>
          </w:tcPr>
          <w:p w14:paraId="5BDBABAB" w14:textId="77777777" w:rsidR="000A6B5C" w:rsidRDefault="000A6B5C">
            <w:pPr>
              <w:pStyle w:val="TableParagraph"/>
              <w:rPr>
                <w:rFonts w:ascii="Times New Roman"/>
                <w:sz w:val="18"/>
              </w:rPr>
            </w:pPr>
          </w:p>
        </w:tc>
        <w:tc>
          <w:tcPr>
            <w:tcW w:w="2160" w:type="dxa"/>
          </w:tcPr>
          <w:p w14:paraId="1555A9D2" w14:textId="77777777" w:rsidR="000A6B5C" w:rsidRDefault="000A6B5C">
            <w:pPr>
              <w:pStyle w:val="TableParagraph"/>
              <w:rPr>
                <w:rFonts w:ascii="Times New Roman"/>
                <w:sz w:val="18"/>
              </w:rPr>
            </w:pPr>
          </w:p>
        </w:tc>
        <w:tc>
          <w:tcPr>
            <w:tcW w:w="2174" w:type="dxa"/>
          </w:tcPr>
          <w:p w14:paraId="1260A9F2" w14:textId="77777777" w:rsidR="000A6B5C" w:rsidRDefault="00000000">
            <w:pPr>
              <w:pStyle w:val="TableParagraph"/>
              <w:spacing w:before="1"/>
              <w:ind w:left="108"/>
              <w:rPr>
                <w:sz w:val="20"/>
              </w:rPr>
            </w:pPr>
            <w:r>
              <w:rPr>
                <w:sz w:val="20"/>
              </w:rPr>
              <w:t>Yes</w:t>
            </w:r>
            <w:r>
              <w:rPr>
                <w:spacing w:val="-1"/>
                <w:sz w:val="20"/>
              </w:rPr>
              <w:t xml:space="preserve"> </w:t>
            </w:r>
            <w:r>
              <w:rPr>
                <w:sz w:val="20"/>
              </w:rPr>
              <w:t>/</w:t>
            </w:r>
            <w:r>
              <w:rPr>
                <w:spacing w:val="-3"/>
                <w:sz w:val="20"/>
              </w:rPr>
              <w:t xml:space="preserve"> </w:t>
            </w:r>
            <w:r>
              <w:rPr>
                <w:spacing w:val="-5"/>
                <w:sz w:val="20"/>
              </w:rPr>
              <w:t>No</w:t>
            </w:r>
          </w:p>
        </w:tc>
        <w:tc>
          <w:tcPr>
            <w:tcW w:w="2229" w:type="dxa"/>
          </w:tcPr>
          <w:p w14:paraId="2164556C" w14:textId="77777777" w:rsidR="000A6B5C" w:rsidRDefault="000A6B5C">
            <w:pPr>
              <w:pStyle w:val="TableParagraph"/>
              <w:rPr>
                <w:rFonts w:ascii="Times New Roman"/>
                <w:sz w:val="18"/>
              </w:rPr>
            </w:pPr>
          </w:p>
        </w:tc>
      </w:tr>
    </w:tbl>
    <w:p w14:paraId="78DE738E" w14:textId="77777777" w:rsidR="000A6B5C" w:rsidRDefault="000A6B5C">
      <w:pPr>
        <w:pStyle w:val="TableParagraph"/>
        <w:rPr>
          <w:rFonts w:ascii="Times New Roman"/>
          <w:sz w:val="18"/>
        </w:rPr>
        <w:sectPr w:rsidR="000A6B5C">
          <w:pgSz w:w="12240" w:h="15840"/>
          <w:pgMar w:top="1320" w:right="1440" w:bottom="1280" w:left="1440" w:header="706" w:footer="1093" w:gutter="0"/>
          <w:cols w:space="720"/>
        </w:sectPr>
      </w:pPr>
    </w:p>
    <w:p w14:paraId="090406B3" w14:textId="77777777" w:rsidR="000A6B5C" w:rsidRDefault="000A6B5C">
      <w:pPr>
        <w:pStyle w:val="Textoindependiente"/>
        <w:spacing w:before="3"/>
        <w:rPr>
          <w:sz w:val="7"/>
        </w:rPr>
      </w:pPr>
    </w:p>
    <w:tbl>
      <w:tblPr>
        <w:tblStyle w:val="TableNormal"/>
        <w:tblW w:w="0" w:type="auto"/>
        <w:tblInd w:w="2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63"/>
        <w:gridCol w:w="2160"/>
        <w:gridCol w:w="2174"/>
        <w:gridCol w:w="2229"/>
      </w:tblGrid>
      <w:tr w:rsidR="000A6B5C" w14:paraId="626C6C9A" w14:textId="77777777">
        <w:trPr>
          <w:trHeight w:val="556"/>
        </w:trPr>
        <w:tc>
          <w:tcPr>
            <w:tcW w:w="2263" w:type="dxa"/>
            <w:shd w:val="clear" w:color="auto" w:fill="1F4D77"/>
          </w:tcPr>
          <w:p w14:paraId="7A81BB18" w14:textId="77777777" w:rsidR="000A6B5C" w:rsidRDefault="00000000">
            <w:pPr>
              <w:pStyle w:val="TableParagraph"/>
              <w:spacing w:before="3"/>
              <w:ind w:left="107"/>
              <w:rPr>
                <w:b/>
                <w:sz w:val="20"/>
              </w:rPr>
            </w:pPr>
            <w:r>
              <w:rPr>
                <w:b/>
                <w:color w:val="FFFFFF"/>
                <w:spacing w:val="-2"/>
                <w:sz w:val="20"/>
              </w:rPr>
              <w:t>Business</w:t>
            </w:r>
          </w:p>
          <w:p w14:paraId="5DF37F27" w14:textId="77777777" w:rsidR="000A6B5C" w:rsidRDefault="00000000">
            <w:pPr>
              <w:pStyle w:val="TableParagraph"/>
              <w:spacing w:before="35"/>
              <w:ind w:left="107"/>
              <w:rPr>
                <w:b/>
                <w:sz w:val="20"/>
              </w:rPr>
            </w:pPr>
            <w:r>
              <w:rPr>
                <w:b/>
                <w:color w:val="FFFFFF"/>
                <w:spacing w:val="-2"/>
                <w:sz w:val="20"/>
              </w:rPr>
              <w:t>Requirement</w:t>
            </w:r>
          </w:p>
        </w:tc>
        <w:tc>
          <w:tcPr>
            <w:tcW w:w="2160" w:type="dxa"/>
            <w:shd w:val="clear" w:color="auto" w:fill="1F4D77"/>
          </w:tcPr>
          <w:p w14:paraId="6161E9AF" w14:textId="77777777" w:rsidR="000A6B5C" w:rsidRDefault="00000000">
            <w:pPr>
              <w:pStyle w:val="TableParagraph"/>
              <w:spacing w:before="3"/>
              <w:ind w:left="107"/>
              <w:rPr>
                <w:b/>
                <w:sz w:val="20"/>
              </w:rPr>
            </w:pPr>
            <w:r>
              <w:rPr>
                <w:b/>
                <w:color w:val="FFFFFF"/>
                <w:sz w:val="20"/>
              </w:rPr>
              <w:t>Evidence</w:t>
            </w:r>
            <w:r>
              <w:rPr>
                <w:b/>
                <w:color w:val="FFFFFF"/>
                <w:spacing w:val="-8"/>
                <w:sz w:val="20"/>
              </w:rPr>
              <w:t xml:space="preserve"> </w:t>
            </w:r>
            <w:r>
              <w:rPr>
                <w:b/>
                <w:color w:val="FFFFFF"/>
                <w:spacing w:val="-2"/>
                <w:sz w:val="20"/>
              </w:rPr>
              <w:t>Produced</w:t>
            </w:r>
          </w:p>
        </w:tc>
        <w:tc>
          <w:tcPr>
            <w:tcW w:w="2174" w:type="dxa"/>
            <w:shd w:val="clear" w:color="auto" w:fill="1F4D77"/>
          </w:tcPr>
          <w:p w14:paraId="044EDBB5" w14:textId="77777777" w:rsidR="000A6B5C" w:rsidRDefault="00000000">
            <w:pPr>
              <w:pStyle w:val="TableParagraph"/>
              <w:spacing w:before="3"/>
              <w:ind w:left="107"/>
              <w:rPr>
                <w:b/>
                <w:sz w:val="20"/>
              </w:rPr>
            </w:pPr>
            <w:r>
              <w:rPr>
                <w:b/>
                <w:color w:val="FFFFFF"/>
                <w:spacing w:val="-2"/>
                <w:sz w:val="20"/>
              </w:rPr>
              <w:t>Satisfied?</w:t>
            </w:r>
          </w:p>
        </w:tc>
        <w:tc>
          <w:tcPr>
            <w:tcW w:w="2229" w:type="dxa"/>
            <w:shd w:val="clear" w:color="auto" w:fill="1F4D77"/>
          </w:tcPr>
          <w:p w14:paraId="604F6F44" w14:textId="77777777" w:rsidR="000A6B5C" w:rsidRDefault="00000000">
            <w:pPr>
              <w:pStyle w:val="TableParagraph"/>
              <w:spacing w:before="3"/>
              <w:ind w:left="108"/>
              <w:rPr>
                <w:b/>
                <w:sz w:val="20"/>
              </w:rPr>
            </w:pPr>
            <w:r>
              <w:rPr>
                <w:b/>
                <w:color w:val="FFFFFF"/>
                <w:spacing w:val="-2"/>
                <w:sz w:val="20"/>
              </w:rPr>
              <w:t>Explanation</w:t>
            </w:r>
          </w:p>
        </w:tc>
      </w:tr>
      <w:tr w:rsidR="000A6B5C" w14:paraId="24B1FEAB" w14:textId="77777777">
        <w:trPr>
          <w:trHeight w:val="277"/>
        </w:trPr>
        <w:tc>
          <w:tcPr>
            <w:tcW w:w="2263" w:type="dxa"/>
          </w:tcPr>
          <w:p w14:paraId="748F352C" w14:textId="77777777" w:rsidR="000A6B5C" w:rsidRDefault="000A6B5C">
            <w:pPr>
              <w:pStyle w:val="TableParagraph"/>
              <w:rPr>
                <w:rFonts w:ascii="Times New Roman"/>
                <w:sz w:val="18"/>
              </w:rPr>
            </w:pPr>
          </w:p>
        </w:tc>
        <w:tc>
          <w:tcPr>
            <w:tcW w:w="2160" w:type="dxa"/>
          </w:tcPr>
          <w:p w14:paraId="34F7C209" w14:textId="77777777" w:rsidR="000A6B5C" w:rsidRDefault="000A6B5C">
            <w:pPr>
              <w:pStyle w:val="TableParagraph"/>
              <w:rPr>
                <w:rFonts w:ascii="Times New Roman"/>
                <w:sz w:val="18"/>
              </w:rPr>
            </w:pPr>
          </w:p>
        </w:tc>
        <w:tc>
          <w:tcPr>
            <w:tcW w:w="2174" w:type="dxa"/>
          </w:tcPr>
          <w:p w14:paraId="1FDBA039" w14:textId="77777777" w:rsidR="000A6B5C" w:rsidRDefault="00000000">
            <w:pPr>
              <w:pStyle w:val="TableParagraph"/>
              <w:spacing w:before="1"/>
              <w:ind w:left="108"/>
              <w:rPr>
                <w:sz w:val="20"/>
              </w:rPr>
            </w:pPr>
            <w:r>
              <w:rPr>
                <w:sz w:val="20"/>
              </w:rPr>
              <w:t>Yes</w:t>
            </w:r>
            <w:r>
              <w:rPr>
                <w:spacing w:val="-1"/>
                <w:sz w:val="20"/>
              </w:rPr>
              <w:t xml:space="preserve"> </w:t>
            </w:r>
            <w:r>
              <w:rPr>
                <w:sz w:val="20"/>
              </w:rPr>
              <w:t>/</w:t>
            </w:r>
            <w:r>
              <w:rPr>
                <w:spacing w:val="-3"/>
                <w:sz w:val="20"/>
              </w:rPr>
              <w:t xml:space="preserve"> </w:t>
            </w:r>
            <w:r>
              <w:rPr>
                <w:spacing w:val="-5"/>
                <w:sz w:val="20"/>
              </w:rPr>
              <w:t>No</w:t>
            </w:r>
          </w:p>
        </w:tc>
        <w:tc>
          <w:tcPr>
            <w:tcW w:w="2229" w:type="dxa"/>
          </w:tcPr>
          <w:p w14:paraId="479E7316" w14:textId="77777777" w:rsidR="000A6B5C" w:rsidRDefault="000A6B5C">
            <w:pPr>
              <w:pStyle w:val="TableParagraph"/>
              <w:rPr>
                <w:rFonts w:ascii="Times New Roman"/>
                <w:sz w:val="18"/>
              </w:rPr>
            </w:pPr>
          </w:p>
        </w:tc>
      </w:tr>
      <w:tr w:rsidR="000A6B5C" w14:paraId="5CD8D5ED" w14:textId="77777777">
        <w:trPr>
          <w:trHeight w:val="277"/>
        </w:trPr>
        <w:tc>
          <w:tcPr>
            <w:tcW w:w="2263" w:type="dxa"/>
          </w:tcPr>
          <w:p w14:paraId="5B839A45" w14:textId="77777777" w:rsidR="000A6B5C" w:rsidRDefault="000A6B5C">
            <w:pPr>
              <w:pStyle w:val="TableParagraph"/>
              <w:rPr>
                <w:rFonts w:ascii="Times New Roman"/>
                <w:sz w:val="18"/>
              </w:rPr>
            </w:pPr>
          </w:p>
        </w:tc>
        <w:tc>
          <w:tcPr>
            <w:tcW w:w="2160" w:type="dxa"/>
          </w:tcPr>
          <w:p w14:paraId="62C23317" w14:textId="77777777" w:rsidR="000A6B5C" w:rsidRDefault="000A6B5C">
            <w:pPr>
              <w:pStyle w:val="TableParagraph"/>
              <w:rPr>
                <w:rFonts w:ascii="Times New Roman"/>
                <w:sz w:val="18"/>
              </w:rPr>
            </w:pPr>
          </w:p>
        </w:tc>
        <w:tc>
          <w:tcPr>
            <w:tcW w:w="2174" w:type="dxa"/>
          </w:tcPr>
          <w:p w14:paraId="4F2ED405" w14:textId="77777777" w:rsidR="000A6B5C" w:rsidRDefault="00000000">
            <w:pPr>
              <w:pStyle w:val="TableParagraph"/>
              <w:spacing w:before="1"/>
              <w:ind w:left="108"/>
              <w:rPr>
                <w:sz w:val="20"/>
              </w:rPr>
            </w:pPr>
            <w:r>
              <w:rPr>
                <w:sz w:val="20"/>
              </w:rPr>
              <w:t>Yes</w:t>
            </w:r>
            <w:r>
              <w:rPr>
                <w:spacing w:val="-1"/>
                <w:sz w:val="20"/>
              </w:rPr>
              <w:t xml:space="preserve"> </w:t>
            </w:r>
            <w:r>
              <w:rPr>
                <w:sz w:val="20"/>
              </w:rPr>
              <w:t>/</w:t>
            </w:r>
            <w:r>
              <w:rPr>
                <w:spacing w:val="-3"/>
                <w:sz w:val="20"/>
              </w:rPr>
              <w:t xml:space="preserve"> </w:t>
            </w:r>
            <w:r>
              <w:rPr>
                <w:spacing w:val="-5"/>
                <w:sz w:val="20"/>
              </w:rPr>
              <w:t>No</w:t>
            </w:r>
          </w:p>
        </w:tc>
        <w:tc>
          <w:tcPr>
            <w:tcW w:w="2229" w:type="dxa"/>
          </w:tcPr>
          <w:p w14:paraId="5288956A" w14:textId="77777777" w:rsidR="000A6B5C" w:rsidRDefault="000A6B5C">
            <w:pPr>
              <w:pStyle w:val="TableParagraph"/>
              <w:rPr>
                <w:rFonts w:ascii="Times New Roman"/>
                <w:sz w:val="18"/>
              </w:rPr>
            </w:pPr>
          </w:p>
        </w:tc>
      </w:tr>
      <w:tr w:rsidR="000A6B5C" w14:paraId="20A05CAA" w14:textId="77777777">
        <w:trPr>
          <w:trHeight w:val="277"/>
        </w:trPr>
        <w:tc>
          <w:tcPr>
            <w:tcW w:w="2263" w:type="dxa"/>
          </w:tcPr>
          <w:p w14:paraId="0593DDD0" w14:textId="77777777" w:rsidR="000A6B5C" w:rsidRDefault="000A6B5C">
            <w:pPr>
              <w:pStyle w:val="TableParagraph"/>
              <w:rPr>
                <w:rFonts w:ascii="Times New Roman"/>
                <w:sz w:val="18"/>
              </w:rPr>
            </w:pPr>
          </w:p>
        </w:tc>
        <w:tc>
          <w:tcPr>
            <w:tcW w:w="2160" w:type="dxa"/>
          </w:tcPr>
          <w:p w14:paraId="14B11994" w14:textId="77777777" w:rsidR="000A6B5C" w:rsidRDefault="000A6B5C">
            <w:pPr>
              <w:pStyle w:val="TableParagraph"/>
              <w:rPr>
                <w:rFonts w:ascii="Times New Roman"/>
                <w:sz w:val="18"/>
              </w:rPr>
            </w:pPr>
          </w:p>
        </w:tc>
        <w:tc>
          <w:tcPr>
            <w:tcW w:w="2174" w:type="dxa"/>
          </w:tcPr>
          <w:p w14:paraId="692F1243" w14:textId="77777777" w:rsidR="000A6B5C" w:rsidRDefault="00000000">
            <w:pPr>
              <w:pStyle w:val="TableParagraph"/>
              <w:spacing w:before="1"/>
              <w:ind w:left="108"/>
              <w:rPr>
                <w:sz w:val="20"/>
              </w:rPr>
            </w:pPr>
            <w:r>
              <w:rPr>
                <w:sz w:val="20"/>
              </w:rPr>
              <w:t>Yes</w:t>
            </w:r>
            <w:r>
              <w:rPr>
                <w:spacing w:val="-1"/>
                <w:sz w:val="20"/>
              </w:rPr>
              <w:t xml:space="preserve"> </w:t>
            </w:r>
            <w:r>
              <w:rPr>
                <w:sz w:val="20"/>
              </w:rPr>
              <w:t>/</w:t>
            </w:r>
            <w:r>
              <w:rPr>
                <w:spacing w:val="-3"/>
                <w:sz w:val="20"/>
              </w:rPr>
              <w:t xml:space="preserve"> </w:t>
            </w:r>
            <w:r>
              <w:rPr>
                <w:spacing w:val="-5"/>
                <w:sz w:val="20"/>
              </w:rPr>
              <w:t>No</w:t>
            </w:r>
          </w:p>
        </w:tc>
        <w:tc>
          <w:tcPr>
            <w:tcW w:w="2229" w:type="dxa"/>
          </w:tcPr>
          <w:p w14:paraId="4DDC89D4" w14:textId="77777777" w:rsidR="000A6B5C" w:rsidRDefault="000A6B5C">
            <w:pPr>
              <w:pStyle w:val="TableParagraph"/>
              <w:rPr>
                <w:rFonts w:ascii="Times New Roman"/>
                <w:sz w:val="18"/>
              </w:rPr>
            </w:pPr>
          </w:p>
        </w:tc>
      </w:tr>
    </w:tbl>
    <w:p w14:paraId="430FA6A5" w14:textId="77777777" w:rsidR="000A6B5C" w:rsidRDefault="000A6B5C">
      <w:pPr>
        <w:pStyle w:val="Textoindependiente"/>
        <w:spacing w:before="39"/>
      </w:pPr>
    </w:p>
    <w:p w14:paraId="4A78ED52" w14:textId="77777777" w:rsidR="000A6B5C" w:rsidRDefault="00000000">
      <w:pPr>
        <w:pStyle w:val="Ttulo1"/>
      </w:pPr>
      <w:r>
        <w:t>Activity</w:t>
      </w:r>
      <w:r>
        <w:rPr>
          <w:spacing w:val="-7"/>
        </w:rPr>
        <w:t xml:space="preserve"> </w:t>
      </w:r>
      <w:r>
        <w:t>12</w:t>
      </w:r>
      <w:r>
        <w:rPr>
          <w:spacing w:val="-4"/>
        </w:rPr>
        <w:t xml:space="preserve"> </w:t>
      </w:r>
      <w:r>
        <w:t>–</w:t>
      </w:r>
      <w:r>
        <w:rPr>
          <w:spacing w:val="-4"/>
        </w:rPr>
        <w:t xml:space="preserve"> </w:t>
      </w:r>
      <w:r>
        <w:t>Reflection</w:t>
      </w:r>
      <w:r>
        <w:rPr>
          <w:spacing w:val="-1"/>
        </w:rPr>
        <w:t xml:space="preserve"> </w:t>
      </w:r>
      <w:r>
        <w:rPr>
          <w:spacing w:val="-2"/>
        </w:rPr>
        <w:t>Questions</w:t>
      </w:r>
    </w:p>
    <w:p w14:paraId="1C35336A" w14:textId="77777777" w:rsidR="000A6B5C" w:rsidRDefault="000A6B5C">
      <w:pPr>
        <w:pStyle w:val="Textoindependiente"/>
        <w:spacing w:before="74"/>
        <w:rPr>
          <w:b/>
        </w:rPr>
      </w:pPr>
    </w:p>
    <w:p w14:paraId="40022E11" w14:textId="77777777" w:rsidR="000A6B5C" w:rsidRDefault="00000000">
      <w:pPr>
        <w:pStyle w:val="Prrafodelista"/>
        <w:numPr>
          <w:ilvl w:val="0"/>
          <w:numId w:val="2"/>
        </w:numPr>
        <w:tabs>
          <w:tab w:val="left" w:pos="491"/>
        </w:tabs>
        <w:spacing w:before="0"/>
        <w:ind w:left="491" w:hanging="230"/>
        <w:rPr>
          <w:sz w:val="20"/>
        </w:rPr>
      </w:pPr>
      <w:r>
        <w:rPr>
          <w:sz w:val="20"/>
        </w:rPr>
        <w:t>How</w:t>
      </w:r>
      <w:r>
        <w:rPr>
          <w:spacing w:val="-3"/>
          <w:sz w:val="20"/>
        </w:rPr>
        <w:t xml:space="preserve"> </w:t>
      </w:r>
      <w:r>
        <w:rPr>
          <w:sz w:val="20"/>
        </w:rPr>
        <w:t>did</w:t>
      </w:r>
      <w:r>
        <w:rPr>
          <w:spacing w:val="-3"/>
          <w:sz w:val="20"/>
        </w:rPr>
        <w:t xml:space="preserve"> </w:t>
      </w:r>
      <w:r>
        <w:rPr>
          <w:sz w:val="20"/>
        </w:rPr>
        <w:t>the</w:t>
      </w:r>
      <w:r>
        <w:rPr>
          <w:spacing w:val="-4"/>
          <w:sz w:val="20"/>
        </w:rPr>
        <w:t xml:space="preserve"> </w:t>
      </w:r>
      <w:r>
        <w:rPr>
          <w:sz w:val="20"/>
        </w:rPr>
        <w:t>requirements</w:t>
      </w:r>
      <w:r>
        <w:rPr>
          <w:spacing w:val="-5"/>
          <w:sz w:val="20"/>
        </w:rPr>
        <w:t xml:space="preserve"> </w:t>
      </w:r>
      <w:r>
        <w:rPr>
          <w:sz w:val="20"/>
        </w:rPr>
        <w:t>from</w:t>
      </w:r>
      <w:r>
        <w:rPr>
          <w:spacing w:val="-3"/>
          <w:sz w:val="20"/>
        </w:rPr>
        <w:t xml:space="preserve"> </w:t>
      </w:r>
      <w:r>
        <w:rPr>
          <w:sz w:val="20"/>
        </w:rPr>
        <w:t>Lab</w:t>
      </w:r>
      <w:r>
        <w:rPr>
          <w:spacing w:val="-2"/>
          <w:sz w:val="20"/>
        </w:rPr>
        <w:t xml:space="preserve"> </w:t>
      </w:r>
      <w:r>
        <w:rPr>
          <w:sz w:val="20"/>
        </w:rPr>
        <w:t>1A</w:t>
      </w:r>
      <w:r>
        <w:rPr>
          <w:spacing w:val="-3"/>
          <w:sz w:val="20"/>
        </w:rPr>
        <w:t xml:space="preserve"> </w:t>
      </w:r>
      <w:r>
        <w:rPr>
          <w:sz w:val="20"/>
        </w:rPr>
        <w:t>influence</w:t>
      </w:r>
      <w:r>
        <w:rPr>
          <w:spacing w:val="-5"/>
          <w:sz w:val="20"/>
        </w:rPr>
        <w:t xml:space="preserve"> </w:t>
      </w:r>
      <w:r>
        <w:rPr>
          <w:sz w:val="20"/>
        </w:rPr>
        <w:t>the</w:t>
      </w:r>
      <w:r>
        <w:rPr>
          <w:spacing w:val="-1"/>
          <w:sz w:val="20"/>
        </w:rPr>
        <w:t xml:space="preserve"> </w:t>
      </w:r>
      <w:r>
        <w:rPr>
          <w:sz w:val="20"/>
        </w:rPr>
        <w:t>design</w:t>
      </w:r>
      <w:r>
        <w:rPr>
          <w:spacing w:val="-5"/>
          <w:sz w:val="20"/>
        </w:rPr>
        <w:t xml:space="preserve"> </w:t>
      </w:r>
      <w:r>
        <w:rPr>
          <w:sz w:val="20"/>
        </w:rPr>
        <w:t>of</w:t>
      </w:r>
      <w:r>
        <w:rPr>
          <w:spacing w:val="-4"/>
          <w:sz w:val="20"/>
        </w:rPr>
        <w:t xml:space="preserve"> </w:t>
      </w:r>
      <w:r>
        <w:rPr>
          <w:sz w:val="20"/>
        </w:rPr>
        <w:t>the</w:t>
      </w:r>
      <w:r>
        <w:rPr>
          <w:spacing w:val="-3"/>
          <w:sz w:val="20"/>
        </w:rPr>
        <w:t xml:space="preserve"> </w:t>
      </w:r>
      <w:r>
        <w:rPr>
          <w:spacing w:val="-2"/>
          <w:sz w:val="20"/>
        </w:rPr>
        <w:t>pipeline?</w:t>
      </w:r>
    </w:p>
    <w:p w14:paraId="2EAE23BC" w14:textId="77777777" w:rsidR="000A6B5C" w:rsidRDefault="00000000">
      <w:pPr>
        <w:pStyle w:val="Prrafodelista"/>
        <w:numPr>
          <w:ilvl w:val="0"/>
          <w:numId w:val="2"/>
        </w:numPr>
        <w:tabs>
          <w:tab w:val="left" w:pos="554"/>
        </w:tabs>
        <w:spacing w:before="34" w:line="276" w:lineRule="auto"/>
        <w:ind w:left="261" w:right="266" w:firstLine="0"/>
        <w:rPr>
          <w:sz w:val="20"/>
        </w:rPr>
      </w:pPr>
      <w:r>
        <w:rPr>
          <w:sz w:val="20"/>
        </w:rPr>
        <w:t>What</w:t>
      </w:r>
      <w:r>
        <w:rPr>
          <w:spacing w:val="40"/>
          <w:sz w:val="20"/>
        </w:rPr>
        <w:t xml:space="preserve"> </w:t>
      </w:r>
      <w:r>
        <w:rPr>
          <w:sz w:val="20"/>
        </w:rPr>
        <w:t>is</w:t>
      </w:r>
      <w:r>
        <w:rPr>
          <w:spacing w:val="40"/>
          <w:sz w:val="20"/>
        </w:rPr>
        <w:t xml:space="preserve"> </w:t>
      </w:r>
      <w:r>
        <w:rPr>
          <w:sz w:val="20"/>
        </w:rPr>
        <w:t>the</w:t>
      </w:r>
      <w:r>
        <w:rPr>
          <w:spacing w:val="40"/>
          <w:sz w:val="20"/>
        </w:rPr>
        <w:t xml:space="preserve"> </w:t>
      </w:r>
      <w:r>
        <w:rPr>
          <w:sz w:val="20"/>
        </w:rPr>
        <w:t>difference</w:t>
      </w:r>
      <w:r>
        <w:rPr>
          <w:spacing w:val="40"/>
          <w:sz w:val="20"/>
        </w:rPr>
        <w:t xml:space="preserve"> </w:t>
      </w:r>
      <w:r>
        <w:rPr>
          <w:sz w:val="20"/>
        </w:rPr>
        <w:t>between</w:t>
      </w:r>
      <w:r>
        <w:rPr>
          <w:spacing w:val="40"/>
          <w:sz w:val="20"/>
        </w:rPr>
        <w:t xml:space="preserve"> </w:t>
      </w:r>
      <w:r>
        <w:rPr>
          <w:sz w:val="20"/>
        </w:rPr>
        <w:t>profiling,</w:t>
      </w:r>
      <w:r>
        <w:rPr>
          <w:spacing w:val="40"/>
          <w:sz w:val="20"/>
        </w:rPr>
        <w:t xml:space="preserve"> </w:t>
      </w:r>
      <w:r>
        <w:rPr>
          <w:sz w:val="20"/>
        </w:rPr>
        <w:t>cleaning,</w:t>
      </w:r>
      <w:r>
        <w:rPr>
          <w:spacing w:val="40"/>
          <w:sz w:val="20"/>
        </w:rPr>
        <w:t xml:space="preserve"> </w:t>
      </w:r>
      <w:r>
        <w:rPr>
          <w:sz w:val="20"/>
        </w:rPr>
        <w:t>transformation,</w:t>
      </w:r>
      <w:r>
        <w:rPr>
          <w:spacing w:val="40"/>
          <w:sz w:val="20"/>
        </w:rPr>
        <w:t xml:space="preserve"> </w:t>
      </w:r>
      <w:r>
        <w:rPr>
          <w:sz w:val="20"/>
        </w:rPr>
        <w:t>and</w:t>
      </w:r>
      <w:r>
        <w:rPr>
          <w:spacing w:val="40"/>
          <w:sz w:val="20"/>
        </w:rPr>
        <w:t xml:space="preserve"> </w:t>
      </w:r>
      <w:r>
        <w:rPr>
          <w:sz w:val="20"/>
        </w:rPr>
        <w:t>validation</w:t>
      </w:r>
      <w:r>
        <w:rPr>
          <w:spacing w:val="40"/>
          <w:sz w:val="20"/>
        </w:rPr>
        <w:t xml:space="preserve"> </w:t>
      </w:r>
      <w:r>
        <w:rPr>
          <w:sz w:val="20"/>
        </w:rPr>
        <w:t>in</w:t>
      </w:r>
      <w:r>
        <w:rPr>
          <w:spacing w:val="40"/>
          <w:sz w:val="20"/>
        </w:rPr>
        <w:t xml:space="preserve"> </w:t>
      </w:r>
      <w:r>
        <w:rPr>
          <w:sz w:val="20"/>
        </w:rPr>
        <w:t>your</w:t>
      </w:r>
      <w:r>
        <w:rPr>
          <w:spacing w:val="40"/>
          <w:sz w:val="20"/>
        </w:rPr>
        <w:t xml:space="preserve"> </w:t>
      </w:r>
      <w:r>
        <w:rPr>
          <w:spacing w:val="-2"/>
          <w:sz w:val="20"/>
        </w:rPr>
        <w:t>implementation?</w:t>
      </w:r>
    </w:p>
    <w:p w14:paraId="699DA9CD" w14:textId="77777777" w:rsidR="000A6B5C" w:rsidRDefault="00000000">
      <w:pPr>
        <w:pStyle w:val="Prrafodelista"/>
        <w:numPr>
          <w:ilvl w:val="0"/>
          <w:numId w:val="2"/>
        </w:numPr>
        <w:tabs>
          <w:tab w:val="left" w:pos="491"/>
        </w:tabs>
        <w:spacing w:before="2"/>
        <w:ind w:left="491" w:hanging="230"/>
        <w:rPr>
          <w:sz w:val="20"/>
        </w:rPr>
      </w:pPr>
      <w:r>
        <w:rPr>
          <w:sz w:val="20"/>
        </w:rPr>
        <w:t>Why</w:t>
      </w:r>
      <w:r>
        <w:rPr>
          <w:spacing w:val="-3"/>
          <w:sz w:val="20"/>
        </w:rPr>
        <w:t xml:space="preserve"> </w:t>
      </w:r>
      <w:r>
        <w:rPr>
          <w:sz w:val="20"/>
        </w:rPr>
        <w:t>was</w:t>
      </w:r>
      <w:r>
        <w:rPr>
          <w:spacing w:val="-3"/>
          <w:sz w:val="20"/>
        </w:rPr>
        <w:t xml:space="preserve"> </w:t>
      </w:r>
      <w:r>
        <w:rPr>
          <w:sz w:val="20"/>
        </w:rPr>
        <w:t>it</w:t>
      </w:r>
      <w:r>
        <w:rPr>
          <w:spacing w:val="-3"/>
          <w:sz w:val="20"/>
        </w:rPr>
        <w:t xml:space="preserve"> </w:t>
      </w:r>
      <w:r>
        <w:rPr>
          <w:sz w:val="20"/>
        </w:rPr>
        <w:t>necessary</w:t>
      </w:r>
      <w:r>
        <w:rPr>
          <w:spacing w:val="-5"/>
          <w:sz w:val="20"/>
        </w:rPr>
        <w:t xml:space="preserve"> </w:t>
      </w:r>
      <w:r>
        <w:rPr>
          <w:sz w:val="20"/>
        </w:rPr>
        <w:t>to</w:t>
      </w:r>
      <w:r>
        <w:rPr>
          <w:spacing w:val="-1"/>
          <w:sz w:val="20"/>
        </w:rPr>
        <w:t xml:space="preserve"> </w:t>
      </w:r>
      <w:r>
        <w:rPr>
          <w:sz w:val="20"/>
        </w:rPr>
        <w:t>design</w:t>
      </w:r>
      <w:r>
        <w:rPr>
          <w:spacing w:val="-5"/>
          <w:sz w:val="20"/>
        </w:rPr>
        <w:t xml:space="preserve"> </w:t>
      </w:r>
      <w:r>
        <w:rPr>
          <w:sz w:val="20"/>
        </w:rPr>
        <w:t>the</w:t>
      </w:r>
      <w:r>
        <w:rPr>
          <w:spacing w:val="-3"/>
          <w:sz w:val="20"/>
        </w:rPr>
        <w:t xml:space="preserve"> </w:t>
      </w:r>
      <w:r>
        <w:rPr>
          <w:sz w:val="20"/>
        </w:rPr>
        <w:t>system</w:t>
      </w:r>
      <w:r>
        <w:rPr>
          <w:spacing w:val="-1"/>
          <w:sz w:val="20"/>
        </w:rPr>
        <w:t xml:space="preserve"> </w:t>
      </w:r>
      <w:r>
        <w:rPr>
          <w:sz w:val="20"/>
        </w:rPr>
        <w:t>as</w:t>
      </w:r>
      <w:r>
        <w:rPr>
          <w:spacing w:val="-5"/>
          <w:sz w:val="20"/>
        </w:rPr>
        <w:t xml:space="preserve"> </w:t>
      </w:r>
      <w:r>
        <w:rPr>
          <w:sz w:val="20"/>
        </w:rPr>
        <w:t>blocks</w:t>
      </w:r>
      <w:r>
        <w:rPr>
          <w:spacing w:val="-3"/>
          <w:sz w:val="20"/>
        </w:rPr>
        <w:t xml:space="preserve"> </w:t>
      </w:r>
      <w:r>
        <w:rPr>
          <w:sz w:val="20"/>
        </w:rPr>
        <w:t>before</w:t>
      </w:r>
      <w:r>
        <w:rPr>
          <w:spacing w:val="-3"/>
          <w:sz w:val="20"/>
        </w:rPr>
        <w:t xml:space="preserve"> </w:t>
      </w:r>
      <w:r>
        <w:rPr>
          <w:spacing w:val="-2"/>
          <w:sz w:val="20"/>
        </w:rPr>
        <w:t>coding?</w:t>
      </w:r>
    </w:p>
    <w:p w14:paraId="60881AC0" w14:textId="77777777" w:rsidR="000A6B5C" w:rsidRDefault="00000000">
      <w:pPr>
        <w:pStyle w:val="Prrafodelista"/>
        <w:numPr>
          <w:ilvl w:val="0"/>
          <w:numId w:val="2"/>
        </w:numPr>
        <w:tabs>
          <w:tab w:val="left" w:pos="491"/>
        </w:tabs>
        <w:spacing w:before="35"/>
        <w:ind w:left="491" w:hanging="230"/>
        <w:rPr>
          <w:sz w:val="20"/>
        </w:rPr>
      </w:pPr>
      <w:r>
        <w:rPr>
          <w:sz w:val="20"/>
        </w:rPr>
        <w:t>Which</w:t>
      </w:r>
      <w:r>
        <w:rPr>
          <w:spacing w:val="-5"/>
          <w:sz w:val="20"/>
        </w:rPr>
        <w:t xml:space="preserve"> </w:t>
      </w:r>
      <w:r>
        <w:rPr>
          <w:sz w:val="20"/>
        </w:rPr>
        <w:t>block</w:t>
      </w:r>
      <w:r>
        <w:rPr>
          <w:spacing w:val="-5"/>
          <w:sz w:val="20"/>
        </w:rPr>
        <w:t xml:space="preserve"> </w:t>
      </w:r>
      <w:r>
        <w:rPr>
          <w:sz w:val="20"/>
        </w:rPr>
        <w:t>would</w:t>
      </w:r>
      <w:r>
        <w:rPr>
          <w:spacing w:val="-1"/>
          <w:sz w:val="20"/>
        </w:rPr>
        <w:t xml:space="preserve"> </w:t>
      </w:r>
      <w:r>
        <w:rPr>
          <w:sz w:val="20"/>
        </w:rPr>
        <w:t>be</w:t>
      </w:r>
      <w:r>
        <w:rPr>
          <w:spacing w:val="-2"/>
          <w:sz w:val="20"/>
        </w:rPr>
        <w:t xml:space="preserve"> </w:t>
      </w:r>
      <w:r>
        <w:rPr>
          <w:sz w:val="20"/>
        </w:rPr>
        <w:t>most</w:t>
      </w:r>
      <w:r>
        <w:rPr>
          <w:spacing w:val="-3"/>
          <w:sz w:val="20"/>
        </w:rPr>
        <w:t xml:space="preserve"> </w:t>
      </w:r>
      <w:r>
        <w:rPr>
          <w:sz w:val="20"/>
        </w:rPr>
        <w:t>affected</w:t>
      </w:r>
      <w:r>
        <w:rPr>
          <w:spacing w:val="-2"/>
          <w:sz w:val="20"/>
        </w:rPr>
        <w:t xml:space="preserve"> </w:t>
      </w:r>
      <w:r>
        <w:rPr>
          <w:sz w:val="20"/>
        </w:rPr>
        <w:t>if</w:t>
      </w:r>
      <w:r>
        <w:rPr>
          <w:spacing w:val="-4"/>
          <w:sz w:val="20"/>
        </w:rPr>
        <w:t xml:space="preserve"> </w:t>
      </w:r>
      <w:r>
        <w:rPr>
          <w:sz w:val="20"/>
        </w:rPr>
        <w:t>a</w:t>
      </w:r>
      <w:r>
        <w:rPr>
          <w:spacing w:val="-5"/>
          <w:sz w:val="20"/>
        </w:rPr>
        <w:t xml:space="preserve"> </w:t>
      </w:r>
      <w:r>
        <w:rPr>
          <w:sz w:val="20"/>
        </w:rPr>
        <w:t>branch</w:t>
      </w:r>
      <w:r>
        <w:rPr>
          <w:spacing w:val="-4"/>
          <w:sz w:val="20"/>
        </w:rPr>
        <w:t xml:space="preserve"> </w:t>
      </w:r>
      <w:r>
        <w:rPr>
          <w:sz w:val="20"/>
        </w:rPr>
        <w:t>changed</w:t>
      </w:r>
      <w:r>
        <w:rPr>
          <w:spacing w:val="-5"/>
          <w:sz w:val="20"/>
        </w:rPr>
        <w:t xml:space="preserve"> </w:t>
      </w:r>
      <w:r>
        <w:rPr>
          <w:sz w:val="20"/>
        </w:rPr>
        <w:t>its</w:t>
      </w:r>
      <w:r>
        <w:rPr>
          <w:spacing w:val="-3"/>
          <w:sz w:val="20"/>
        </w:rPr>
        <w:t xml:space="preserve"> </w:t>
      </w:r>
      <w:r>
        <w:rPr>
          <w:sz w:val="20"/>
        </w:rPr>
        <w:t>file</w:t>
      </w:r>
      <w:r>
        <w:rPr>
          <w:spacing w:val="-1"/>
          <w:sz w:val="20"/>
        </w:rPr>
        <w:t xml:space="preserve"> </w:t>
      </w:r>
      <w:r>
        <w:rPr>
          <w:spacing w:val="-2"/>
          <w:sz w:val="20"/>
        </w:rPr>
        <w:t>format?</w:t>
      </w:r>
    </w:p>
    <w:p w14:paraId="56F570F8" w14:textId="1C9B8F18" w:rsidR="000A6B5C" w:rsidRPr="00623337" w:rsidRDefault="00000000" w:rsidP="00623337">
      <w:pPr>
        <w:pStyle w:val="Prrafodelista"/>
        <w:numPr>
          <w:ilvl w:val="0"/>
          <w:numId w:val="2"/>
        </w:numPr>
        <w:tabs>
          <w:tab w:val="left" w:pos="491"/>
        </w:tabs>
        <w:ind w:left="491" w:hanging="230"/>
        <w:rPr>
          <w:sz w:val="20"/>
        </w:rPr>
      </w:pPr>
      <w:r>
        <w:rPr>
          <w:sz w:val="20"/>
        </w:rPr>
        <w:t>Did</w:t>
      </w:r>
      <w:r>
        <w:rPr>
          <w:spacing w:val="-3"/>
          <w:sz w:val="20"/>
        </w:rPr>
        <w:t xml:space="preserve"> </w:t>
      </w:r>
      <w:r>
        <w:rPr>
          <w:sz w:val="20"/>
        </w:rPr>
        <w:t>the</w:t>
      </w:r>
      <w:r>
        <w:rPr>
          <w:spacing w:val="-2"/>
          <w:sz w:val="20"/>
        </w:rPr>
        <w:t xml:space="preserve"> </w:t>
      </w:r>
      <w:r>
        <w:rPr>
          <w:sz w:val="20"/>
        </w:rPr>
        <w:t>team</w:t>
      </w:r>
      <w:r>
        <w:rPr>
          <w:spacing w:val="-2"/>
          <w:sz w:val="20"/>
        </w:rPr>
        <w:t xml:space="preserve"> </w:t>
      </w:r>
      <w:r>
        <w:rPr>
          <w:sz w:val="20"/>
        </w:rPr>
        <w:t>build</w:t>
      </w:r>
      <w:r>
        <w:rPr>
          <w:spacing w:val="-3"/>
          <w:sz w:val="20"/>
        </w:rPr>
        <w:t xml:space="preserve"> </w:t>
      </w:r>
      <w:r>
        <w:rPr>
          <w:sz w:val="20"/>
        </w:rPr>
        <w:t>an</w:t>
      </w:r>
      <w:r>
        <w:rPr>
          <w:spacing w:val="-2"/>
          <w:sz w:val="20"/>
        </w:rPr>
        <w:t xml:space="preserve"> </w:t>
      </w:r>
      <w:r>
        <w:rPr>
          <w:sz w:val="20"/>
        </w:rPr>
        <w:t>ETL</w:t>
      </w:r>
      <w:r>
        <w:rPr>
          <w:spacing w:val="-5"/>
          <w:sz w:val="20"/>
        </w:rPr>
        <w:t xml:space="preserve"> </w:t>
      </w:r>
      <w:r>
        <w:rPr>
          <w:sz w:val="20"/>
        </w:rPr>
        <w:t>pipeline,</w:t>
      </w:r>
      <w:r>
        <w:rPr>
          <w:spacing w:val="-1"/>
          <w:sz w:val="20"/>
        </w:rPr>
        <w:t xml:space="preserve"> </w:t>
      </w:r>
      <w:r>
        <w:rPr>
          <w:sz w:val="20"/>
        </w:rPr>
        <w:t>or</w:t>
      </w:r>
      <w:r>
        <w:rPr>
          <w:spacing w:val="-3"/>
          <w:sz w:val="20"/>
        </w:rPr>
        <w:t xml:space="preserve"> </w:t>
      </w:r>
      <w:r>
        <w:rPr>
          <w:sz w:val="20"/>
        </w:rPr>
        <w:t>did</w:t>
      </w:r>
      <w:r>
        <w:rPr>
          <w:spacing w:val="-4"/>
          <w:sz w:val="20"/>
        </w:rPr>
        <w:t xml:space="preserve"> </w:t>
      </w:r>
      <w:r>
        <w:rPr>
          <w:sz w:val="20"/>
        </w:rPr>
        <w:t>it</w:t>
      </w:r>
      <w:r>
        <w:rPr>
          <w:spacing w:val="-2"/>
          <w:sz w:val="20"/>
        </w:rPr>
        <w:t xml:space="preserve"> </w:t>
      </w:r>
      <w:r>
        <w:rPr>
          <w:sz w:val="20"/>
        </w:rPr>
        <w:t>build</w:t>
      </w:r>
      <w:r>
        <w:rPr>
          <w:spacing w:val="-2"/>
          <w:sz w:val="20"/>
        </w:rPr>
        <w:t xml:space="preserve"> </w:t>
      </w:r>
      <w:r>
        <w:rPr>
          <w:sz w:val="20"/>
        </w:rPr>
        <w:t>a</w:t>
      </w:r>
      <w:r>
        <w:rPr>
          <w:spacing w:val="-2"/>
          <w:sz w:val="20"/>
        </w:rPr>
        <w:t xml:space="preserve"> </w:t>
      </w:r>
      <w:r>
        <w:rPr>
          <w:sz w:val="20"/>
        </w:rPr>
        <w:t>system</w:t>
      </w:r>
      <w:r>
        <w:rPr>
          <w:spacing w:val="-5"/>
          <w:sz w:val="20"/>
        </w:rPr>
        <w:t xml:space="preserve"> </w:t>
      </w:r>
      <w:r>
        <w:rPr>
          <w:sz w:val="20"/>
        </w:rPr>
        <w:t>to</w:t>
      </w:r>
      <w:r>
        <w:rPr>
          <w:spacing w:val="-2"/>
          <w:sz w:val="20"/>
        </w:rPr>
        <w:t xml:space="preserve"> </w:t>
      </w:r>
      <w:r>
        <w:rPr>
          <w:sz w:val="20"/>
        </w:rPr>
        <w:t>solve</w:t>
      </w:r>
      <w:r>
        <w:rPr>
          <w:spacing w:val="-1"/>
          <w:sz w:val="20"/>
        </w:rPr>
        <w:t xml:space="preserve"> </w:t>
      </w:r>
      <w:r>
        <w:rPr>
          <w:sz w:val="20"/>
        </w:rPr>
        <w:t>a</w:t>
      </w:r>
      <w:r>
        <w:rPr>
          <w:spacing w:val="-4"/>
          <w:sz w:val="20"/>
        </w:rPr>
        <w:t xml:space="preserve"> </w:t>
      </w:r>
      <w:r>
        <w:rPr>
          <w:sz w:val="20"/>
        </w:rPr>
        <w:t>business</w:t>
      </w:r>
      <w:r>
        <w:rPr>
          <w:spacing w:val="-3"/>
          <w:sz w:val="20"/>
        </w:rPr>
        <w:t xml:space="preserve"> </w:t>
      </w:r>
      <w:r>
        <w:rPr>
          <w:sz w:val="20"/>
        </w:rPr>
        <w:t>problem?</w:t>
      </w:r>
      <w:r>
        <w:rPr>
          <w:spacing w:val="-4"/>
          <w:sz w:val="20"/>
        </w:rPr>
        <w:t xml:space="preserve"> </w:t>
      </w:r>
      <w:r>
        <w:rPr>
          <w:spacing w:val="-2"/>
          <w:sz w:val="20"/>
        </w:rPr>
        <w:t>Explain.</w:t>
      </w:r>
    </w:p>
    <w:sectPr w:rsidR="000A6B5C" w:rsidRPr="00623337">
      <w:pgSz w:w="12240" w:h="15840"/>
      <w:pgMar w:top="1320" w:right="1440" w:bottom="1280" w:left="1440" w:header="706" w:footer="109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4138C6" w14:textId="77777777" w:rsidR="004B5A5A" w:rsidRDefault="004B5A5A">
      <w:r>
        <w:separator/>
      </w:r>
    </w:p>
  </w:endnote>
  <w:endnote w:type="continuationSeparator" w:id="0">
    <w:p w14:paraId="77C241EB" w14:textId="77777777" w:rsidR="004B5A5A" w:rsidRDefault="004B5A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ahoma">
    <w:altName w:val="Tahoma"/>
    <w:panose1 w:val="020B0604030504040204"/>
    <w:charset w:val="01"/>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899FFC" w14:textId="77777777" w:rsidR="000A6B5C" w:rsidRDefault="00000000">
    <w:pPr>
      <w:pStyle w:val="Textoindependiente"/>
      <w:spacing w:before="0" w:line="14" w:lineRule="auto"/>
    </w:pPr>
    <w:r>
      <w:rPr>
        <w:noProof/>
      </w:rPr>
      <mc:AlternateContent>
        <mc:Choice Requires="wps">
          <w:drawing>
            <wp:anchor distT="0" distB="0" distL="0" distR="0" simplePos="0" relativeHeight="487198720" behindDoc="1" locked="0" layoutInCell="1" allowOverlap="1" wp14:anchorId="58ED074C" wp14:editId="183DC2FB">
              <wp:simplePos x="0" y="0"/>
              <wp:positionH relativeFrom="page">
                <wp:posOffset>3806952</wp:posOffset>
              </wp:positionH>
              <wp:positionV relativeFrom="page">
                <wp:posOffset>9224692</wp:posOffset>
              </wp:positionV>
              <wp:extent cx="170180" cy="211454"/>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0180" cy="211454"/>
                      </a:xfrm>
                      <a:prstGeom prst="rect">
                        <a:avLst/>
                      </a:prstGeom>
                    </wps:spPr>
                    <wps:txbx>
                      <w:txbxContent>
                        <w:p w14:paraId="146DDEE5" w14:textId="77777777" w:rsidR="000A6B5C" w:rsidRDefault="00000000">
                          <w:pPr>
                            <w:spacing w:before="19"/>
                            <w:ind w:left="60"/>
                            <w:rPr>
                              <w:rFonts w:ascii="Trebuchet MS"/>
                              <w:sz w:val="24"/>
                            </w:rPr>
                          </w:pPr>
                          <w:r>
                            <w:rPr>
                              <w:rFonts w:ascii="Trebuchet MS"/>
                              <w:spacing w:val="-10"/>
                              <w:sz w:val="24"/>
                            </w:rPr>
                            <w:fldChar w:fldCharType="begin"/>
                          </w:r>
                          <w:r>
                            <w:rPr>
                              <w:rFonts w:ascii="Trebuchet MS"/>
                              <w:spacing w:val="-10"/>
                              <w:sz w:val="24"/>
                            </w:rPr>
                            <w:instrText xml:space="preserve"> PAGE </w:instrText>
                          </w:r>
                          <w:r>
                            <w:rPr>
                              <w:rFonts w:ascii="Trebuchet MS"/>
                              <w:spacing w:val="-10"/>
                              <w:sz w:val="24"/>
                            </w:rPr>
                            <w:fldChar w:fldCharType="separate"/>
                          </w:r>
                          <w:r>
                            <w:rPr>
                              <w:rFonts w:ascii="Trebuchet MS"/>
                              <w:spacing w:val="-10"/>
                              <w:sz w:val="24"/>
                            </w:rPr>
                            <w:t>1</w:t>
                          </w:r>
                          <w:r>
                            <w:rPr>
                              <w:rFonts w:ascii="Trebuchet MS"/>
                              <w:spacing w:val="-10"/>
                              <w:sz w:val="24"/>
                            </w:rPr>
                            <w:fldChar w:fldCharType="end"/>
                          </w:r>
                        </w:p>
                      </w:txbxContent>
                    </wps:txbx>
                    <wps:bodyPr wrap="square" lIns="0" tIns="0" rIns="0" bIns="0" rtlCol="0">
                      <a:noAutofit/>
                    </wps:bodyPr>
                  </wps:wsp>
                </a:graphicData>
              </a:graphic>
            </wp:anchor>
          </w:drawing>
        </mc:Choice>
        <mc:Fallback>
          <w:pict>
            <v:shapetype w14:anchorId="58ED074C" id="_x0000_t202" coordsize="21600,21600" o:spt="202" path="m,l,21600r21600,l21600,xe">
              <v:stroke joinstyle="miter"/>
              <v:path gradientshapeok="t" o:connecttype="rect"/>
            </v:shapetype>
            <v:shape id="Textbox 2" o:spid="_x0000_s1026" type="#_x0000_t202" style="position:absolute;margin-left:299.75pt;margin-top:726.35pt;width:13.4pt;height:16.65pt;z-index:-16117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4nGkgEAABoDAAAOAAAAZHJzL2Uyb0RvYy54bWysUsFu2zAMvQ/oPwi6N7aDbiuMOMW2osOA&#10;YhvQ7gMUWYqNWaJKKrHz96MUJxm2W9ELTZnU43uPWt1NbhB7g9SDb2S1KKUwXkPb+20jfz0/XN9K&#10;QVH5Vg3gTSMPhuTd+urdagy1WUIHQ2tQMIinegyN7GIMdVGQ7oxTtIBgPBctoFORj7gtWlQjo7uh&#10;WJblh2IEbAOCNkT89/5YlOuMb63R8Ye1ZKIYGsncYo6Y4ybFYr1S9RZV6Ho901CvYOFU73noGepe&#10;RSV22P8H5XqNQGDjQoMrwNpem6yB1VTlP2qeOhVM1sLmUDjbRG8Hq7/vn8JPFHH6DBMvMIug8Aj6&#10;N7E3xRionnuSp1QTdyehk0WXvixB8EX29nD200xR6IT2saxuuaK5tKyqm/c3ye/icjkgxa8GnEhJ&#10;I5HXlQmo/SPFY+upZeZyHJ+IxGkzcUtKN9AeWMPIa2wkvewUGimGb559Sjs/JXhKNqcE4/AF8stI&#10;Ujx82kWwfZ58wZ0n8wIy9/mxpA3/fc5dlye9/gMAAP//AwBQSwMEFAAGAAgAAAAhANctSg7hAAAA&#10;DQEAAA8AAABkcnMvZG93bnJldi54bWxMj7FOwzAQhnck3sE6JDZqNxDTpHGqCsGEhJqGgdGJ3cRq&#10;fA6x24a3x51gvPs//fddsZntQM568sahgOWCAdHYOmWwE/BZvz2sgPggUcnBoRbwoz1sytubQubK&#10;XbDS533oSCxBn0sBfQhjTqlve22lX7hRY8wObrIyxHHqqJrkJZbbgSaMcWqlwXihl6N+6XV73J+s&#10;gO0XVq/m+6PZVYfK1HXG8J0fhbi/m7drIEHP4Q+Gq35UhzI6Ne6EypNBQJplaURj8JQmz0AiwhP+&#10;CKS5rlacAS0L+v+L8hcAAP//AwBQSwECLQAUAAYACAAAACEAtoM4kv4AAADhAQAAEwAAAAAAAAAA&#10;AAAAAAAAAAAAW0NvbnRlbnRfVHlwZXNdLnhtbFBLAQItABQABgAIAAAAIQA4/SH/1gAAAJQBAAAL&#10;AAAAAAAAAAAAAAAAAC8BAABfcmVscy8ucmVsc1BLAQItABQABgAIAAAAIQDkz4nGkgEAABoDAAAO&#10;AAAAAAAAAAAAAAAAAC4CAABkcnMvZTJvRG9jLnhtbFBLAQItABQABgAIAAAAIQDXLUoO4QAAAA0B&#10;AAAPAAAAAAAAAAAAAAAAAOwDAABkcnMvZG93bnJldi54bWxQSwUGAAAAAAQABADzAAAA+gQAAAAA&#10;" filled="f" stroked="f">
              <v:textbox inset="0,0,0,0">
                <w:txbxContent>
                  <w:p w14:paraId="146DDEE5" w14:textId="77777777" w:rsidR="000A6B5C" w:rsidRDefault="00000000">
                    <w:pPr>
                      <w:spacing w:before="19"/>
                      <w:ind w:left="60"/>
                      <w:rPr>
                        <w:rFonts w:ascii="Trebuchet MS"/>
                        <w:sz w:val="24"/>
                      </w:rPr>
                    </w:pPr>
                    <w:r>
                      <w:rPr>
                        <w:rFonts w:ascii="Trebuchet MS"/>
                        <w:spacing w:val="-10"/>
                        <w:sz w:val="24"/>
                      </w:rPr>
                      <w:fldChar w:fldCharType="begin"/>
                    </w:r>
                    <w:r>
                      <w:rPr>
                        <w:rFonts w:ascii="Trebuchet MS"/>
                        <w:spacing w:val="-10"/>
                        <w:sz w:val="24"/>
                      </w:rPr>
                      <w:instrText xml:space="preserve"> PAGE </w:instrText>
                    </w:r>
                    <w:r>
                      <w:rPr>
                        <w:rFonts w:ascii="Trebuchet MS"/>
                        <w:spacing w:val="-10"/>
                        <w:sz w:val="24"/>
                      </w:rPr>
                      <w:fldChar w:fldCharType="separate"/>
                    </w:r>
                    <w:r>
                      <w:rPr>
                        <w:rFonts w:ascii="Trebuchet MS"/>
                        <w:spacing w:val="-10"/>
                        <w:sz w:val="24"/>
                      </w:rPr>
                      <w:t>1</w:t>
                    </w:r>
                    <w:r>
                      <w:rPr>
                        <w:rFonts w:ascii="Trebuchet MS"/>
                        <w:spacing w:val="-10"/>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CEFCF9" w14:textId="77777777" w:rsidR="004B5A5A" w:rsidRDefault="004B5A5A">
      <w:r>
        <w:separator/>
      </w:r>
    </w:p>
  </w:footnote>
  <w:footnote w:type="continuationSeparator" w:id="0">
    <w:p w14:paraId="7F69BF4A" w14:textId="77777777" w:rsidR="004B5A5A" w:rsidRDefault="004B5A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6263CC" w14:textId="77777777" w:rsidR="000A6B5C" w:rsidRDefault="00000000">
    <w:pPr>
      <w:pStyle w:val="Textoindependiente"/>
      <w:spacing w:before="0" w:line="14" w:lineRule="auto"/>
    </w:pPr>
    <w:r>
      <w:rPr>
        <w:noProof/>
      </w:rPr>
      <w:drawing>
        <wp:anchor distT="0" distB="0" distL="0" distR="0" simplePos="0" relativeHeight="487198208" behindDoc="1" locked="0" layoutInCell="1" allowOverlap="1" wp14:anchorId="73F4DB0C" wp14:editId="13846395">
          <wp:simplePos x="0" y="0"/>
          <wp:positionH relativeFrom="page">
            <wp:posOffset>5221223</wp:posOffset>
          </wp:positionH>
          <wp:positionV relativeFrom="page">
            <wp:posOffset>448055</wp:posOffset>
          </wp:positionV>
          <wp:extent cx="1472183" cy="26517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472183" cy="2651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876CE0"/>
    <w:multiLevelType w:val="hybridMultilevel"/>
    <w:tmpl w:val="5B4E1754"/>
    <w:lvl w:ilvl="0" w:tplc="4EE04C6E">
      <w:start w:val="1"/>
      <w:numFmt w:val="decimal"/>
      <w:lvlText w:val="%1."/>
      <w:lvlJc w:val="left"/>
      <w:pPr>
        <w:ind w:left="621" w:hanging="360"/>
        <w:jc w:val="left"/>
      </w:pPr>
      <w:rPr>
        <w:rFonts w:ascii="Tahoma" w:eastAsia="Tahoma" w:hAnsi="Tahoma" w:cs="Tahoma" w:hint="default"/>
        <w:b w:val="0"/>
        <w:bCs w:val="0"/>
        <w:i w:val="0"/>
        <w:iCs w:val="0"/>
        <w:spacing w:val="-2"/>
        <w:w w:val="99"/>
        <w:sz w:val="20"/>
        <w:szCs w:val="20"/>
        <w:lang w:val="en-US" w:eastAsia="en-US" w:bidi="ar-SA"/>
      </w:rPr>
    </w:lvl>
    <w:lvl w:ilvl="1" w:tplc="6578243E">
      <w:numFmt w:val="bullet"/>
      <w:lvlText w:val="•"/>
      <w:lvlJc w:val="left"/>
      <w:pPr>
        <w:ind w:left="1494" w:hanging="360"/>
      </w:pPr>
      <w:rPr>
        <w:rFonts w:hint="default"/>
        <w:lang w:val="en-US" w:eastAsia="en-US" w:bidi="ar-SA"/>
      </w:rPr>
    </w:lvl>
    <w:lvl w:ilvl="2" w:tplc="C8E45C44">
      <w:numFmt w:val="bullet"/>
      <w:lvlText w:val="•"/>
      <w:lvlJc w:val="left"/>
      <w:pPr>
        <w:ind w:left="2368" w:hanging="360"/>
      </w:pPr>
      <w:rPr>
        <w:rFonts w:hint="default"/>
        <w:lang w:val="en-US" w:eastAsia="en-US" w:bidi="ar-SA"/>
      </w:rPr>
    </w:lvl>
    <w:lvl w:ilvl="3" w:tplc="2F34549A">
      <w:numFmt w:val="bullet"/>
      <w:lvlText w:val="•"/>
      <w:lvlJc w:val="left"/>
      <w:pPr>
        <w:ind w:left="3242" w:hanging="360"/>
      </w:pPr>
      <w:rPr>
        <w:rFonts w:hint="default"/>
        <w:lang w:val="en-US" w:eastAsia="en-US" w:bidi="ar-SA"/>
      </w:rPr>
    </w:lvl>
    <w:lvl w:ilvl="4" w:tplc="15FEFB8E">
      <w:numFmt w:val="bullet"/>
      <w:lvlText w:val="•"/>
      <w:lvlJc w:val="left"/>
      <w:pPr>
        <w:ind w:left="4116" w:hanging="360"/>
      </w:pPr>
      <w:rPr>
        <w:rFonts w:hint="default"/>
        <w:lang w:val="en-US" w:eastAsia="en-US" w:bidi="ar-SA"/>
      </w:rPr>
    </w:lvl>
    <w:lvl w:ilvl="5" w:tplc="13B6B3B8">
      <w:numFmt w:val="bullet"/>
      <w:lvlText w:val="•"/>
      <w:lvlJc w:val="left"/>
      <w:pPr>
        <w:ind w:left="4990" w:hanging="360"/>
      </w:pPr>
      <w:rPr>
        <w:rFonts w:hint="default"/>
        <w:lang w:val="en-US" w:eastAsia="en-US" w:bidi="ar-SA"/>
      </w:rPr>
    </w:lvl>
    <w:lvl w:ilvl="6" w:tplc="07BE499E">
      <w:numFmt w:val="bullet"/>
      <w:lvlText w:val="•"/>
      <w:lvlJc w:val="left"/>
      <w:pPr>
        <w:ind w:left="5864" w:hanging="360"/>
      </w:pPr>
      <w:rPr>
        <w:rFonts w:hint="default"/>
        <w:lang w:val="en-US" w:eastAsia="en-US" w:bidi="ar-SA"/>
      </w:rPr>
    </w:lvl>
    <w:lvl w:ilvl="7" w:tplc="81E0D5D2">
      <w:numFmt w:val="bullet"/>
      <w:lvlText w:val="•"/>
      <w:lvlJc w:val="left"/>
      <w:pPr>
        <w:ind w:left="6738" w:hanging="360"/>
      </w:pPr>
      <w:rPr>
        <w:rFonts w:hint="default"/>
        <w:lang w:val="en-US" w:eastAsia="en-US" w:bidi="ar-SA"/>
      </w:rPr>
    </w:lvl>
    <w:lvl w:ilvl="8" w:tplc="76923A98">
      <w:numFmt w:val="bullet"/>
      <w:lvlText w:val="•"/>
      <w:lvlJc w:val="left"/>
      <w:pPr>
        <w:ind w:left="7612" w:hanging="360"/>
      </w:pPr>
      <w:rPr>
        <w:rFonts w:hint="default"/>
        <w:lang w:val="en-US" w:eastAsia="en-US" w:bidi="ar-SA"/>
      </w:rPr>
    </w:lvl>
  </w:abstractNum>
  <w:abstractNum w:abstractNumId="1" w15:restartNumberingAfterBreak="0">
    <w:nsid w:val="3CC05BE1"/>
    <w:multiLevelType w:val="hybridMultilevel"/>
    <w:tmpl w:val="2408BD3E"/>
    <w:lvl w:ilvl="0" w:tplc="8BCA5268">
      <w:numFmt w:val="bullet"/>
      <w:lvlText w:val="•"/>
      <w:lvlJc w:val="left"/>
      <w:pPr>
        <w:ind w:left="969" w:hanging="708"/>
      </w:pPr>
      <w:rPr>
        <w:rFonts w:ascii="Tahoma" w:eastAsia="Tahoma" w:hAnsi="Tahoma" w:cs="Tahoma" w:hint="default"/>
        <w:b w:val="0"/>
        <w:bCs w:val="0"/>
        <w:i w:val="0"/>
        <w:iCs w:val="0"/>
        <w:spacing w:val="0"/>
        <w:w w:val="99"/>
        <w:sz w:val="20"/>
        <w:szCs w:val="20"/>
        <w:lang w:val="en-US" w:eastAsia="en-US" w:bidi="ar-SA"/>
      </w:rPr>
    </w:lvl>
    <w:lvl w:ilvl="1" w:tplc="BC883188">
      <w:numFmt w:val="bullet"/>
      <w:lvlText w:val="•"/>
      <w:lvlJc w:val="left"/>
      <w:pPr>
        <w:ind w:left="1800" w:hanging="708"/>
      </w:pPr>
      <w:rPr>
        <w:rFonts w:hint="default"/>
        <w:lang w:val="en-US" w:eastAsia="en-US" w:bidi="ar-SA"/>
      </w:rPr>
    </w:lvl>
    <w:lvl w:ilvl="2" w:tplc="B9907708">
      <w:numFmt w:val="bullet"/>
      <w:lvlText w:val="•"/>
      <w:lvlJc w:val="left"/>
      <w:pPr>
        <w:ind w:left="2640" w:hanging="708"/>
      </w:pPr>
      <w:rPr>
        <w:rFonts w:hint="default"/>
        <w:lang w:val="en-US" w:eastAsia="en-US" w:bidi="ar-SA"/>
      </w:rPr>
    </w:lvl>
    <w:lvl w:ilvl="3" w:tplc="CB341796">
      <w:numFmt w:val="bullet"/>
      <w:lvlText w:val="•"/>
      <w:lvlJc w:val="left"/>
      <w:pPr>
        <w:ind w:left="3480" w:hanging="708"/>
      </w:pPr>
      <w:rPr>
        <w:rFonts w:hint="default"/>
        <w:lang w:val="en-US" w:eastAsia="en-US" w:bidi="ar-SA"/>
      </w:rPr>
    </w:lvl>
    <w:lvl w:ilvl="4" w:tplc="379E0F72">
      <w:numFmt w:val="bullet"/>
      <w:lvlText w:val="•"/>
      <w:lvlJc w:val="left"/>
      <w:pPr>
        <w:ind w:left="4320" w:hanging="708"/>
      </w:pPr>
      <w:rPr>
        <w:rFonts w:hint="default"/>
        <w:lang w:val="en-US" w:eastAsia="en-US" w:bidi="ar-SA"/>
      </w:rPr>
    </w:lvl>
    <w:lvl w:ilvl="5" w:tplc="E7089E18">
      <w:numFmt w:val="bullet"/>
      <w:lvlText w:val="•"/>
      <w:lvlJc w:val="left"/>
      <w:pPr>
        <w:ind w:left="5160" w:hanging="708"/>
      </w:pPr>
      <w:rPr>
        <w:rFonts w:hint="default"/>
        <w:lang w:val="en-US" w:eastAsia="en-US" w:bidi="ar-SA"/>
      </w:rPr>
    </w:lvl>
    <w:lvl w:ilvl="6" w:tplc="69544D24">
      <w:numFmt w:val="bullet"/>
      <w:lvlText w:val="•"/>
      <w:lvlJc w:val="left"/>
      <w:pPr>
        <w:ind w:left="6000" w:hanging="708"/>
      </w:pPr>
      <w:rPr>
        <w:rFonts w:hint="default"/>
        <w:lang w:val="en-US" w:eastAsia="en-US" w:bidi="ar-SA"/>
      </w:rPr>
    </w:lvl>
    <w:lvl w:ilvl="7" w:tplc="C53AF2DC">
      <w:numFmt w:val="bullet"/>
      <w:lvlText w:val="•"/>
      <w:lvlJc w:val="left"/>
      <w:pPr>
        <w:ind w:left="6840" w:hanging="708"/>
      </w:pPr>
      <w:rPr>
        <w:rFonts w:hint="default"/>
        <w:lang w:val="en-US" w:eastAsia="en-US" w:bidi="ar-SA"/>
      </w:rPr>
    </w:lvl>
    <w:lvl w:ilvl="8" w:tplc="7C149DEE">
      <w:numFmt w:val="bullet"/>
      <w:lvlText w:val="•"/>
      <w:lvlJc w:val="left"/>
      <w:pPr>
        <w:ind w:left="7680" w:hanging="708"/>
      </w:pPr>
      <w:rPr>
        <w:rFonts w:hint="default"/>
        <w:lang w:val="en-US" w:eastAsia="en-US" w:bidi="ar-SA"/>
      </w:rPr>
    </w:lvl>
  </w:abstractNum>
  <w:abstractNum w:abstractNumId="2" w15:restartNumberingAfterBreak="0">
    <w:nsid w:val="405A0E7E"/>
    <w:multiLevelType w:val="hybridMultilevel"/>
    <w:tmpl w:val="4FF8535C"/>
    <w:lvl w:ilvl="0" w:tplc="79343B4A">
      <w:start w:val="1"/>
      <w:numFmt w:val="decimal"/>
      <w:lvlText w:val="%1."/>
      <w:lvlJc w:val="left"/>
      <w:pPr>
        <w:ind w:left="621" w:hanging="360"/>
        <w:jc w:val="left"/>
      </w:pPr>
      <w:rPr>
        <w:rFonts w:ascii="Tahoma" w:eastAsia="Tahoma" w:hAnsi="Tahoma" w:cs="Tahoma" w:hint="default"/>
        <w:b/>
        <w:bCs/>
        <w:i w:val="0"/>
        <w:iCs w:val="0"/>
        <w:spacing w:val="0"/>
        <w:w w:val="99"/>
        <w:sz w:val="20"/>
        <w:szCs w:val="20"/>
        <w:lang w:val="en-US" w:eastAsia="en-US" w:bidi="ar-SA"/>
      </w:rPr>
    </w:lvl>
    <w:lvl w:ilvl="1" w:tplc="199E1956">
      <w:numFmt w:val="bullet"/>
      <w:lvlText w:val=""/>
      <w:lvlJc w:val="left"/>
      <w:pPr>
        <w:ind w:left="981" w:hanging="360"/>
      </w:pPr>
      <w:rPr>
        <w:rFonts w:ascii="Symbol" w:eastAsia="Symbol" w:hAnsi="Symbol" w:cs="Symbol" w:hint="default"/>
        <w:b w:val="0"/>
        <w:bCs w:val="0"/>
        <w:i w:val="0"/>
        <w:iCs w:val="0"/>
        <w:spacing w:val="0"/>
        <w:w w:val="99"/>
        <w:sz w:val="20"/>
        <w:szCs w:val="20"/>
        <w:lang w:val="en-US" w:eastAsia="en-US" w:bidi="ar-SA"/>
      </w:rPr>
    </w:lvl>
    <w:lvl w:ilvl="2" w:tplc="76DC4F02">
      <w:numFmt w:val="bullet"/>
      <w:lvlText w:val="•"/>
      <w:lvlJc w:val="left"/>
      <w:pPr>
        <w:ind w:left="1911" w:hanging="360"/>
      </w:pPr>
      <w:rPr>
        <w:rFonts w:hint="default"/>
        <w:lang w:val="en-US" w:eastAsia="en-US" w:bidi="ar-SA"/>
      </w:rPr>
    </w:lvl>
    <w:lvl w:ilvl="3" w:tplc="98FA1A84">
      <w:numFmt w:val="bullet"/>
      <w:lvlText w:val="•"/>
      <w:lvlJc w:val="left"/>
      <w:pPr>
        <w:ind w:left="2842" w:hanging="360"/>
      </w:pPr>
      <w:rPr>
        <w:rFonts w:hint="default"/>
        <w:lang w:val="en-US" w:eastAsia="en-US" w:bidi="ar-SA"/>
      </w:rPr>
    </w:lvl>
    <w:lvl w:ilvl="4" w:tplc="90B4E340">
      <w:numFmt w:val="bullet"/>
      <w:lvlText w:val="•"/>
      <w:lvlJc w:val="left"/>
      <w:pPr>
        <w:ind w:left="3773" w:hanging="360"/>
      </w:pPr>
      <w:rPr>
        <w:rFonts w:hint="default"/>
        <w:lang w:val="en-US" w:eastAsia="en-US" w:bidi="ar-SA"/>
      </w:rPr>
    </w:lvl>
    <w:lvl w:ilvl="5" w:tplc="CF2454EE">
      <w:numFmt w:val="bullet"/>
      <w:lvlText w:val="•"/>
      <w:lvlJc w:val="left"/>
      <w:pPr>
        <w:ind w:left="4704" w:hanging="360"/>
      </w:pPr>
      <w:rPr>
        <w:rFonts w:hint="default"/>
        <w:lang w:val="en-US" w:eastAsia="en-US" w:bidi="ar-SA"/>
      </w:rPr>
    </w:lvl>
    <w:lvl w:ilvl="6" w:tplc="834693C6">
      <w:numFmt w:val="bullet"/>
      <w:lvlText w:val="•"/>
      <w:lvlJc w:val="left"/>
      <w:pPr>
        <w:ind w:left="5635" w:hanging="360"/>
      </w:pPr>
      <w:rPr>
        <w:rFonts w:hint="default"/>
        <w:lang w:val="en-US" w:eastAsia="en-US" w:bidi="ar-SA"/>
      </w:rPr>
    </w:lvl>
    <w:lvl w:ilvl="7" w:tplc="7EEEEEFE">
      <w:numFmt w:val="bullet"/>
      <w:lvlText w:val="•"/>
      <w:lvlJc w:val="left"/>
      <w:pPr>
        <w:ind w:left="6566" w:hanging="360"/>
      </w:pPr>
      <w:rPr>
        <w:rFonts w:hint="default"/>
        <w:lang w:val="en-US" w:eastAsia="en-US" w:bidi="ar-SA"/>
      </w:rPr>
    </w:lvl>
    <w:lvl w:ilvl="8" w:tplc="401497B2">
      <w:numFmt w:val="bullet"/>
      <w:lvlText w:val="•"/>
      <w:lvlJc w:val="left"/>
      <w:pPr>
        <w:ind w:left="7497" w:hanging="360"/>
      </w:pPr>
      <w:rPr>
        <w:rFonts w:hint="default"/>
        <w:lang w:val="en-US" w:eastAsia="en-US" w:bidi="ar-SA"/>
      </w:rPr>
    </w:lvl>
  </w:abstractNum>
  <w:abstractNum w:abstractNumId="3" w15:restartNumberingAfterBreak="0">
    <w:nsid w:val="4D8B0A0D"/>
    <w:multiLevelType w:val="hybridMultilevel"/>
    <w:tmpl w:val="9C34175C"/>
    <w:lvl w:ilvl="0" w:tplc="6B340B0E">
      <w:numFmt w:val="bullet"/>
      <w:lvlText w:val=""/>
      <w:lvlJc w:val="left"/>
      <w:pPr>
        <w:ind w:left="981" w:hanging="360"/>
      </w:pPr>
      <w:rPr>
        <w:rFonts w:ascii="Symbol" w:eastAsia="Symbol" w:hAnsi="Symbol" w:cs="Symbol" w:hint="default"/>
        <w:b w:val="0"/>
        <w:bCs w:val="0"/>
        <w:i w:val="0"/>
        <w:iCs w:val="0"/>
        <w:spacing w:val="0"/>
        <w:w w:val="99"/>
        <w:sz w:val="20"/>
        <w:szCs w:val="20"/>
        <w:lang w:val="en-US" w:eastAsia="en-US" w:bidi="ar-SA"/>
      </w:rPr>
    </w:lvl>
    <w:lvl w:ilvl="1" w:tplc="9C5E2B7E">
      <w:numFmt w:val="bullet"/>
      <w:lvlText w:val="•"/>
      <w:lvlJc w:val="left"/>
      <w:pPr>
        <w:ind w:left="1818" w:hanging="360"/>
      </w:pPr>
      <w:rPr>
        <w:rFonts w:hint="default"/>
        <w:lang w:val="en-US" w:eastAsia="en-US" w:bidi="ar-SA"/>
      </w:rPr>
    </w:lvl>
    <w:lvl w:ilvl="2" w:tplc="E110AE1A">
      <w:numFmt w:val="bullet"/>
      <w:lvlText w:val="•"/>
      <w:lvlJc w:val="left"/>
      <w:pPr>
        <w:ind w:left="2656" w:hanging="360"/>
      </w:pPr>
      <w:rPr>
        <w:rFonts w:hint="default"/>
        <w:lang w:val="en-US" w:eastAsia="en-US" w:bidi="ar-SA"/>
      </w:rPr>
    </w:lvl>
    <w:lvl w:ilvl="3" w:tplc="AD5AEF22">
      <w:numFmt w:val="bullet"/>
      <w:lvlText w:val="•"/>
      <w:lvlJc w:val="left"/>
      <w:pPr>
        <w:ind w:left="3494" w:hanging="360"/>
      </w:pPr>
      <w:rPr>
        <w:rFonts w:hint="default"/>
        <w:lang w:val="en-US" w:eastAsia="en-US" w:bidi="ar-SA"/>
      </w:rPr>
    </w:lvl>
    <w:lvl w:ilvl="4" w:tplc="A46C33BA">
      <w:numFmt w:val="bullet"/>
      <w:lvlText w:val="•"/>
      <w:lvlJc w:val="left"/>
      <w:pPr>
        <w:ind w:left="4332" w:hanging="360"/>
      </w:pPr>
      <w:rPr>
        <w:rFonts w:hint="default"/>
        <w:lang w:val="en-US" w:eastAsia="en-US" w:bidi="ar-SA"/>
      </w:rPr>
    </w:lvl>
    <w:lvl w:ilvl="5" w:tplc="E6A039C0">
      <w:numFmt w:val="bullet"/>
      <w:lvlText w:val="•"/>
      <w:lvlJc w:val="left"/>
      <w:pPr>
        <w:ind w:left="5170" w:hanging="360"/>
      </w:pPr>
      <w:rPr>
        <w:rFonts w:hint="default"/>
        <w:lang w:val="en-US" w:eastAsia="en-US" w:bidi="ar-SA"/>
      </w:rPr>
    </w:lvl>
    <w:lvl w:ilvl="6" w:tplc="F8C2E966">
      <w:numFmt w:val="bullet"/>
      <w:lvlText w:val="•"/>
      <w:lvlJc w:val="left"/>
      <w:pPr>
        <w:ind w:left="6008" w:hanging="360"/>
      </w:pPr>
      <w:rPr>
        <w:rFonts w:hint="default"/>
        <w:lang w:val="en-US" w:eastAsia="en-US" w:bidi="ar-SA"/>
      </w:rPr>
    </w:lvl>
    <w:lvl w:ilvl="7" w:tplc="953CBB98">
      <w:numFmt w:val="bullet"/>
      <w:lvlText w:val="•"/>
      <w:lvlJc w:val="left"/>
      <w:pPr>
        <w:ind w:left="6846" w:hanging="360"/>
      </w:pPr>
      <w:rPr>
        <w:rFonts w:hint="default"/>
        <w:lang w:val="en-US" w:eastAsia="en-US" w:bidi="ar-SA"/>
      </w:rPr>
    </w:lvl>
    <w:lvl w:ilvl="8" w:tplc="259A10A6">
      <w:numFmt w:val="bullet"/>
      <w:lvlText w:val="•"/>
      <w:lvlJc w:val="left"/>
      <w:pPr>
        <w:ind w:left="7684" w:hanging="360"/>
      </w:pPr>
      <w:rPr>
        <w:rFonts w:hint="default"/>
        <w:lang w:val="en-US" w:eastAsia="en-US" w:bidi="ar-SA"/>
      </w:rPr>
    </w:lvl>
  </w:abstractNum>
  <w:abstractNum w:abstractNumId="4" w15:restartNumberingAfterBreak="0">
    <w:nsid w:val="687A6626"/>
    <w:multiLevelType w:val="hybridMultilevel"/>
    <w:tmpl w:val="2B34F004"/>
    <w:lvl w:ilvl="0" w:tplc="8B1AE59E">
      <w:start w:val="1"/>
      <w:numFmt w:val="decimal"/>
      <w:lvlText w:val="%1."/>
      <w:lvlJc w:val="left"/>
      <w:pPr>
        <w:ind w:left="492" w:hanging="232"/>
        <w:jc w:val="left"/>
      </w:pPr>
      <w:rPr>
        <w:rFonts w:ascii="Tahoma" w:eastAsia="Tahoma" w:hAnsi="Tahoma" w:cs="Tahoma" w:hint="default"/>
        <w:b w:val="0"/>
        <w:bCs w:val="0"/>
        <w:i w:val="0"/>
        <w:iCs w:val="0"/>
        <w:spacing w:val="-2"/>
        <w:w w:val="99"/>
        <w:sz w:val="20"/>
        <w:szCs w:val="20"/>
        <w:lang w:val="en-US" w:eastAsia="en-US" w:bidi="ar-SA"/>
      </w:rPr>
    </w:lvl>
    <w:lvl w:ilvl="1" w:tplc="7040C6FC">
      <w:numFmt w:val="bullet"/>
      <w:lvlText w:val="•"/>
      <w:lvlJc w:val="left"/>
      <w:pPr>
        <w:ind w:left="1386" w:hanging="232"/>
      </w:pPr>
      <w:rPr>
        <w:rFonts w:hint="default"/>
        <w:lang w:val="en-US" w:eastAsia="en-US" w:bidi="ar-SA"/>
      </w:rPr>
    </w:lvl>
    <w:lvl w:ilvl="2" w:tplc="33D4A048">
      <w:numFmt w:val="bullet"/>
      <w:lvlText w:val="•"/>
      <w:lvlJc w:val="left"/>
      <w:pPr>
        <w:ind w:left="2272" w:hanging="232"/>
      </w:pPr>
      <w:rPr>
        <w:rFonts w:hint="default"/>
        <w:lang w:val="en-US" w:eastAsia="en-US" w:bidi="ar-SA"/>
      </w:rPr>
    </w:lvl>
    <w:lvl w:ilvl="3" w:tplc="8A0A1DF4">
      <w:numFmt w:val="bullet"/>
      <w:lvlText w:val="•"/>
      <w:lvlJc w:val="left"/>
      <w:pPr>
        <w:ind w:left="3158" w:hanging="232"/>
      </w:pPr>
      <w:rPr>
        <w:rFonts w:hint="default"/>
        <w:lang w:val="en-US" w:eastAsia="en-US" w:bidi="ar-SA"/>
      </w:rPr>
    </w:lvl>
    <w:lvl w:ilvl="4" w:tplc="70DAE760">
      <w:numFmt w:val="bullet"/>
      <w:lvlText w:val="•"/>
      <w:lvlJc w:val="left"/>
      <w:pPr>
        <w:ind w:left="4044" w:hanging="232"/>
      </w:pPr>
      <w:rPr>
        <w:rFonts w:hint="default"/>
        <w:lang w:val="en-US" w:eastAsia="en-US" w:bidi="ar-SA"/>
      </w:rPr>
    </w:lvl>
    <w:lvl w:ilvl="5" w:tplc="D33E7932">
      <w:numFmt w:val="bullet"/>
      <w:lvlText w:val="•"/>
      <w:lvlJc w:val="left"/>
      <w:pPr>
        <w:ind w:left="4930" w:hanging="232"/>
      </w:pPr>
      <w:rPr>
        <w:rFonts w:hint="default"/>
        <w:lang w:val="en-US" w:eastAsia="en-US" w:bidi="ar-SA"/>
      </w:rPr>
    </w:lvl>
    <w:lvl w:ilvl="6" w:tplc="DF4CFEEC">
      <w:numFmt w:val="bullet"/>
      <w:lvlText w:val="•"/>
      <w:lvlJc w:val="left"/>
      <w:pPr>
        <w:ind w:left="5816" w:hanging="232"/>
      </w:pPr>
      <w:rPr>
        <w:rFonts w:hint="default"/>
        <w:lang w:val="en-US" w:eastAsia="en-US" w:bidi="ar-SA"/>
      </w:rPr>
    </w:lvl>
    <w:lvl w:ilvl="7" w:tplc="29FE7DAC">
      <w:numFmt w:val="bullet"/>
      <w:lvlText w:val="•"/>
      <w:lvlJc w:val="left"/>
      <w:pPr>
        <w:ind w:left="6702" w:hanging="232"/>
      </w:pPr>
      <w:rPr>
        <w:rFonts w:hint="default"/>
        <w:lang w:val="en-US" w:eastAsia="en-US" w:bidi="ar-SA"/>
      </w:rPr>
    </w:lvl>
    <w:lvl w:ilvl="8" w:tplc="C94C10A4">
      <w:numFmt w:val="bullet"/>
      <w:lvlText w:val="•"/>
      <w:lvlJc w:val="left"/>
      <w:pPr>
        <w:ind w:left="7588" w:hanging="232"/>
      </w:pPr>
      <w:rPr>
        <w:rFonts w:hint="default"/>
        <w:lang w:val="en-US" w:eastAsia="en-US" w:bidi="ar-SA"/>
      </w:rPr>
    </w:lvl>
  </w:abstractNum>
  <w:abstractNum w:abstractNumId="5" w15:restartNumberingAfterBreak="0">
    <w:nsid w:val="71F76B47"/>
    <w:multiLevelType w:val="hybridMultilevel"/>
    <w:tmpl w:val="9E887726"/>
    <w:lvl w:ilvl="0" w:tplc="893E840A">
      <w:start w:val="1"/>
      <w:numFmt w:val="decimal"/>
      <w:lvlText w:val="%1."/>
      <w:lvlJc w:val="left"/>
      <w:pPr>
        <w:ind w:left="981" w:hanging="360"/>
        <w:jc w:val="left"/>
      </w:pPr>
      <w:rPr>
        <w:rFonts w:ascii="Tahoma" w:eastAsia="Tahoma" w:hAnsi="Tahoma" w:cs="Tahoma" w:hint="default"/>
        <w:b w:val="0"/>
        <w:bCs w:val="0"/>
        <w:i w:val="0"/>
        <w:iCs w:val="0"/>
        <w:spacing w:val="-2"/>
        <w:w w:val="99"/>
        <w:sz w:val="20"/>
        <w:szCs w:val="20"/>
        <w:lang w:val="en-US" w:eastAsia="en-US" w:bidi="ar-SA"/>
      </w:rPr>
    </w:lvl>
    <w:lvl w:ilvl="1" w:tplc="0B40EE4C">
      <w:numFmt w:val="bullet"/>
      <w:lvlText w:val="•"/>
      <w:lvlJc w:val="left"/>
      <w:pPr>
        <w:ind w:left="1818" w:hanging="360"/>
      </w:pPr>
      <w:rPr>
        <w:rFonts w:hint="default"/>
        <w:lang w:val="en-US" w:eastAsia="en-US" w:bidi="ar-SA"/>
      </w:rPr>
    </w:lvl>
    <w:lvl w:ilvl="2" w:tplc="8A80DEE4">
      <w:numFmt w:val="bullet"/>
      <w:lvlText w:val="•"/>
      <w:lvlJc w:val="left"/>
      <w:pPr>
        <w:ind w:left="2656" w:hanging="360"/>
      </w:pPr>
      <w:rPr>
        <w:rFonts w:hint="default"/>
        <w:lang w:val="en-US" w:eastAsia="en-US" w:bidi="ar-SA"/>
      </w:rPr>
    </w:lvl>
    <w:lvl w:ilvl="3" w:tplc="7C8ED5EA">
      <w:numFmt w:val="bullet"/>
      <w:lvlText w:val="•"/>
      <w:lvlJc w:val="left"/>
      <w:pPr>
        <w:ind w:left="3494" w:hanging="360"/>
      </w:pPr>
      <w:rPr>
        <w:rFonts w:hint="default"/>
        <w:lang w:val="en-US" w:eastAsia="en-US" w:bidi="ar-SA"/>
      </w:rPr>
    </w:lvl>
    <w:lvl w:ilvl="4" w:tplc="16702A68">
      <w:numFmt w:val="bullet"/>
      <w:lvlText w:val="•"/>
      <w:lvlJc w:val="left"/>
      <w:pPr>
        <w:ind w:left="4332" w:hanging="360"/>
      </w:pPr>
      <w:rPr>
        <w:rFonts w:hint="default"/>
        <w:lang w:val="en-US" w:eastAsia="en-US" w:bidi="ar-SA"/>
      </w:rPr>
    </w:lvl>
    <w:lvl w:ilvl="5" w:tplc="4412DA8E">
      <w:numFmt w:val="bullet"/>
      <w:lvlText w:val="•"/>
      <w:lvlJc w:val="left"/>
      <w:pPr>
        <w:ind w:left="5170" w:hanging="360"/>
      </w:pPr>
      <w:rPr>
        <w:rFonts w:hint="default"/>
        <w:lang w:val="en-US" w:eastAsia="en-US" w:bidi="ar-SA"/>
      </w:rPr>
    </w:lvl>
    <w:lvl w:ilvl="6" w:tplc="3CF4ECA8">
      <w:numFmt w:val="bullet"/>
      <w:lvlText w:val="•"/>
      <w:lvlJc w:val="left"/>
      <w:pPr>
        <w:ind w:left="6008" w:hanging="360"/>
      </w:pPr>
      <w:rPr>
        <w:rFonts w:hint="default"/>
        <w:lang w:val="en-US" w:eastAsia="en-US" w:bidi="ar-SA"/>
      </w:rPr>
    </w:lvl>
    <w:lvl w:ilvl="7" w:tplc="6D36504C">
      <w:numFmt w:val="bullet"/>
      <w:lvlText w:val="•"/>
      <w:lvlJc w:val="left"/>
      <w:pPr>
        <w:ind w:left="6846" w:hanging="360"/>
      </w:pPr>
      <w:rPr>
        <w:rFonts w:hint="default"/>
        <w:lang w:val="en-US" w:eastAsia="en-US" w:bidi="ar-SA"/>
      </w:rPr>
    </w:lvl>
    <w:lvl w:ilvl="8" w:tplc="0AD87604">
      <w:numFmt w:val="bullet"/>
      <w:lvlText w:val="•"/>
      <w:lvlJc w:val="left"/>
      <w:pPr>
        <w:ind w:left="7684" w:hanging="360"/>
      </w:pPr>
      <w:rPr>
        <w:rFonts w:hint="default"/>
        <w:lang w:val="en-US" w:eastAsia="en-US" w:bidi="ar-SA"/>
      </w:rPr>
    </w:lvl>
  </w:abstractNum>
  <w:num w:numId="1" w16cid:durableId="1619679182">
    <w:abstractNumId w:val="5"/>
  </w:num>
  <w:num w:numId="2" w16cid:durableId="1413315036">
    <w:abstractNumId w:val="4"/>
  </w:num>
  <w:num w:numId="3" w16cid:durableId="438454429">
    <w:abstractNumId w:val="1"/>
  </w:num>
  <w:num w:numId="4" w16cid:durableId="1815246659">
    <w:abstractNumId w:val="3"/>
  </w:num>
  <w:num w:numId="5" w16cid:durableId="537275567">
    <w:abstractNumId w:val="0"/>
  </w:num>
  <w:num w:numId="6" w16cid:durableId="2726359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A6B5C"/>
    <w:rsid w:val="000A6B5C"/>
    <w:rsid w:val="004B5A5A"/>
    <w:rsid w:val="0062333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3E74C"/>
  <w15:docId w15:val="{81649EF3-AFB3-4629-B6AC-41735417A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rPr>
  </w:style>
  <w:style w:type="paragraph" w:styleId="Ttulo1">
    <w:name w:val="heading 1"/>
    <w:basedOn w:val="Normal"/>
    <w:uiPriority w:val="9"/>
    <w:qFormat/>
    <w:pPr>
      <w:ind w:left="261"/>
      <w:outlineLvl w:val="0"/>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pPr>
      <w:spacing w:before="37"/>
    </w:pPr>
    <w:rPr>
      <w:sz w:val="20"/>
      <w:szCs w:val="20"/>
    </w:rPr>
  </w:style>
  <w:style w:type="paragraph" w:styleId="Ttulo">
    <w:name w:val="Title"/>
    <w:basedOn w:val="Normal"/>
    <w:uiPriority w:val="10"/>
    <w:qFormat/>
    <w:pPr>
      <w:spacing w:before="19"/>
      <w:ind w:left="60"/>
    </w:pPr>
    <w:rPr>
      <w:rFonts w:ascii="Trebuchet MS" w:eastAsia="Trebuchet MS" w:hAnsi="Trebuchet MS" w:cs="Trebuchet MS"/>
      <w:sz w:val="24"/>
      <w:szCs w:val="24"/>
    </w:rPr>
  </w:style>
  <w:style w:type="paragraph" w:styleId="Prrafodelista">
    <w:name w:val="List Paragraph"/>
    <w:basedOn w:val="Normal"/>
    <w:uiPriority w:val="1"/>
    <w:qFormat/>
    <w:pPr>
      <w:spacing w:before="37"/>
      <w:ind w:left="981"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1357</Words>
  <Characters>7465</Characters>
  <Application>Microsoft Office Word</Application>
  <DocSecurity>0</DocSecurity>
  <Lines>62</Lines>
  <Paragraphs>17</Paragraphs>
  <ScaleCrop>false</ScaleCrop>
  <Company/>
  <LinksUpToDate>false</LinksUpToDate>
  <CharactersWithSpaces>8805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ETL-G1_2026-2_U1_Lab-1B.docx</dc:title>
  <cp:lastModifiedBy>Juan Sebastian Torres</cp:lastModifiedBy>
  <cp:revision>2</cp:revision>
  <dcterms:created xsi:type="dcterms:W3CDTF">2026-08-03T21:39:00Z</dcterms:created>
  <dcterms:modified xsi:type="dcterms:W3CDTF">2026-08-05T04:53:00Z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v10.0.20070.1</vt:lpwstr>
  </property>
  <property fmtid="{D5CDD505-2E9C-101B-9397-08002B2CF9AE}" pid="3" name="Created">
    <vt:filetime>2026-08-01T00:00:00Z</vt:filetime>
  </property>
  <property fmtid="{D5CDD505-2E9C-101B-9397-08002B2CF9AE}" pid="4" name="LastSaved">
    <vt:filetime>2026-08-03T00:00:00Z</vt:filetime>
  </property>
  <property fmtid="{D5CDD505-2E9C-101B-9397-08002B2CF9AE}" pid="5" name="Producer">
    <vt:lpwstr>3-Heights(TM) PDF Security Shell 4.8.25.2 (http://www.pdf-tools.com)</vt:lpwstr>
  </property>
</Properties>
</file>