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0"/>
      </w:pPr>
    </w:p>
    <w:p>
      <w:pPr>
        <w:spacing w:after="360"/>
        <w:jc w:val="center"/>
      </w:pPr>
      <w:r>
        <w:rPr>
          <w:rFonts w:ascii="Calibri" w:hAnsi="Calibri" w:eastAsia="Calibri"/>
          <w:b/>
          <w:color w:val="7A5A00"/>
          <w:sz w:val="21"/>
        </w:rPr>
        <w:t>VERBINDLICHE PRODUKTIONSGRUNDLAGE</w:t>
      </w:r>
    </w:p>
    <w:p>
      <w:pPr>
        <w:pStyle w:val="Title"/>
        <w:jc w:val="center"/>
      </w:pPr>
      <w:r>
        <w:t>Zeitreise - Die Geschichte des Lebens</w:t>
      </w:r>
    </w:p>
    <w:p>
      <w:pPr>
        <w:pStyle w:val="Subtitle"/>
        <w:jc w:val="center"/>
      </w:pPr>
      <w:r>
        <w:t>Masterdokument</w:t>
      </w:r>
    </w:p>
    <w:p>
      <w:pPr>
        <w:spacing w:before="120" w:after="600"/>
        <w:jc w:val="center"/>
      </w:pPr>
      <w:r>
        <w:rPr>
          <w:rFonts w:ascii="Calibri" w:hAnsi="Calibri" w:eastAsia="Calibri"/>
          <w:b/>
          <w:color w:val="0B2545"/>
          <w:sz w:val="22"/>
        </w:rPr>
        <w:t>Version 1.0  |  Stand: 27. Juli 2026</w:t>
      </w:r>
    </w:p>
    <w:p>
      <w:pPr>
        <w:spacing w:after="1000"/>
        <w:ind w:left="864" w:right="864"/>
        <w:jc w:val="center"/>
      </w:pPr>
      <w:r>
        <w:rPr>
          <w:rFonts w:ascii="Calibri" w:hAnsi="Calibri" w:eastAsia="Calibri"/>
          <w:i/>
          <w:color w:val="5B6573"/>
          <w:sz w:val="22"/>
        </w:rPr>
        <w:t>Konsolidierte Single Source of Truth aus den fünf vorhandenen Projektdokumenten - ohne neue Episoden- oder Produktionskonzepte.</w:t>
      </w:r>
    </w:p>
    <w:p>
      <w:pPr>
        <w:spacing w:after="80"/>
        <w:jc w:val="center"/>
      </w:pPr>
      <w:r>
        <w:rPr>
          <w:rFonts w:ascii="Calibri" w:hAnsi="Calibri" w:eastAsia="Calibri"/>
          <w:b/>
          <w:color w:val="2E74B5"/>
          <w:sz w:val="21"/>
        </w:rPr>
        <w:t>Status: Verbindliche Grundlage für GPT Work</w:t>
      </w:r>
    </w:p>
    <w:p>
      <w:pPr>
        <w:spacing w:before="760"/>
        <w:jc w:val="center"/>
      </w:pPr>
      <w:r>
        <w:rPr>
          <w:rFonts w:ascii="Calibri" w:hAnsi="Calibri" w:eastAsia="Calibri"/>
          <w:b/>
          <w:color w:val="7A5A00"/>
          <w:sz w:val="19"/>
        </w:rPr>
        <w:t>Offene Entscheidungen sind ausdrücklich gekennzeichnet und dürfen nicht stillschweigend umgesetzt werden.</w:t>
      </w:r>
    </w:p>
    <w:p>
      <w:r>
        <w:br w:type="page"/>
      </w:r>
    </w:p>
    <w:p>
      <w:pPr>
        <w:pStyle w:val="Heading1"/>
      </w:pPr>
      <w:r>
        <w:t>Dokumentenstatus und Geltung</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VERBINDLICHKEIT</w:t>
        <w:br/>
      </w:r>
      <w:r>
        <w:rPr>
          <w:rFonts w:ascii="Calibri" w:hAnsi="Calibri" w:eastAsia="Calibri"/>
          <w:color w:val="1A1A1A"/>
          <w:sz w:val="21"/>
        </w:rPr>
        <w:t>Dieses Masterdokument V1.0 ist die konsolidierte Arbeitsgrundlage für GPT Work. Es ersetzt die fünf Quelldokumente als operative Referenz. Die Quelldateien bleiben Archiv- und Herkunftsnachweis.</w:t>
      </w:r>
    </w:p>
    <w:p>
      <w:pPr>
        <w:spacing w:after="100"/>
      </w:pPr>
      <w:r>
        <w:rPr>
          <w:rFonts w:ascii="Calibri" w:hAnsi="Calibri" w:eastAsia="Calibri"/>
          <w:b/>
          <w:color w:val="1F4D78"/>
        </w:rPr>
        <w:t xml:space="preserve">Projekt: </w:t>
      </w:r>
      <w:r>
        <w:rPr>
          <w:rFonts w:ascii="Calibri" w:hAnsi="Calibri" w:eastAsia="Calibri"/>
        </w:rPr>
        <w:t>Zeitreise - Die Geschichte des Lebens</w:t>
      </w:r>
    </w:p>
    <w:p>
      <w:pPr>
        <w:spacing w:after="100"/>
      </w:pPr>
      <w:r>
        <w:rPr>
          <w:rFonts w:ascii="Calibri" w:hAnsi="Calibri" w:eastAsia="Calibri"/>
          <w:b/>
          <w:color w:val="1F4D78"/>
        </w:rPr>
        <w:t xml:space="preserve">Version: </w:t>
      </w:r>
      <w:r>
        <w:rPr>
          <w:rFonts w:ascii="Calibri" w:hAnsi="Calibri" w:eastAsia="Calibri"/>
        </w:rPr>
        <w:t>1.0</w:t>
      </w:r>
    </w:p>
    <w:p>
      <w:pPr>
        <w:spacing w:after="100"/>
      </w:pPr>
      <w:r>
        <w:rPr>
          <w:rFonts w:ascii="Calibri" w:hAnsi="Calibri" w:eastAsia="Calibri"/>
          <w:b/>
          <w:color w:val="1F4D78"/>
        </w:rPr>
        <w:t xml:space="preserve">Stand: </w:t>
      </w:r>
      <w:r>
        <w:rPr>
          <w:rFonts w:ascii="Calibri" w:hAnsi="Calibri" w:eastAsia="Calibri"/>
        </w:rPr>
        <w:t>27. Juli 2026</w:t>
      </w:r>
    </w:p>
    <w:p>
      <w:pPr>
        <w:spacing w:after="100"/>
      </w:pPr>
      <w:r>
        <w:rPr>
          <w:rFonts w:ascii="Calibri" w:hAnsi="Calibri" w:eastAsia="Calibri"/>
          <w:b/>
          <w:color w:val="1F4D78"/>
        </w:rPr>
        <w:t xml:space="preserve">Zweck: </w:t>
      </w:r>
      <w:r>
        <w:rPr>
          <w:rFonts w:ascii="Calibri" w:hAnsi="Calibri" w:eastAsia="Calibri"/>
        </w:rPr>
        <w:t>Single Source of Truth für die weitere Produktionsarbeit mit GPT Work</w:t>
      </w:r>
    </w:p>
    <w:p>
      <w:pPr>
        <w:spacing w:after="100"/>
      </w:pPr>
      <w:r>
        <w:rPr>
          <w:rFonts w:ascii="Calibri" w:hAnsi="Calibri" w:eastAsia="Calibri"/>
          <w:b/>
          <w:color w:val="1F4D78"/>
        </w:rPr>
        <w:t xml:space="preserve">Abgrenzung: </w:t>
      </w:r>
      <w:r>
        <w:rPr>
          <w:rFonts w:ascii="Calibri" w:hAnsi="Calibri" w:eastAsia="Calibri"/>
        </w:rPr>
        <w:t>Es wurden keine neuen Episoden-, Gestaltungs- oder Produktionskonzepte eingeführt.</w:t>
      </w:r>
    </w:p>
    <w:p>
      <w:pPr>
        <w:pStyle w:val="Heading2"/>
      </w:pPr>
      <w:r>
        <w:t>Verbindlichkeitslogik</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1800"/>
        <w:gridCol w:w="3900"/>
        <w:gridCol w:w="3660"/>
      </w:tblGrid>
      <w:tr>
        <w:trPr>
          <w:tblHeader w:val="true"/>
        </w:trPr>
        <w:tc>
          <w:tcPr>
            <w:tcW w:type="dxa" w:w="18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Kennzeichnung</w:t>
            </w:r>
          </w:p>
        </w:tc>
        <w:tc>
          <w:tcPr>
            <w:tcW w:type="dxa" w:w="39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Bedeutung</w:t>
            </w:r>
          </w:p>
        </w:tc>
        <w:tc>
          <w:tcPr>
            <w:tcW w:type="dxa" w:w="36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Handlungsregel für GPT Work</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VERBINDLICH</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Explizit beschlossene oder eindeutig festgelegte Inhalte aus den Quellen beziehungsweise aus dem Auftrag für dieses Masterdokument.</w:t>
            </w:r>
          </w:p>
        </w:tc>
        <w:tc>
          <w:tcPr>
            <w:tcW w:type="dxa" w:w="36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Darf umgesetzt und automatisiert werden.</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ARBEITSFASSUNG</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Vorhandener Inhalt, der in der Quelle ausdrücklich als Arbeitsfassung bezeichnet ist.</w:t>
            </w:r>
          </w:p>
        </w:tc>
        <w:tc>
          <w:tcPr>
            <w:tcW w:type="dxa" w:w="36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Darf analysiert und vorbereitet, aber nicht als final freigegeben behandelt werden.</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OFFENE ENTSCHEIDUNG</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Widerspruch, fehlender Standard oder als Idee/Regiegedanke formulierter Bestand.</w:t>
            </w:r>
          </w:p>
        </w:tc>
        <w:tc>
          <w:tcPr>
            <w:tcW w:type="dxa" w:w="36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Nicht stillschweigend entscheiden; Befund und Entscheidungsvorlage an die Projektleitung geben.</w:t>
            </w:r>
          </w:p>
        </w:tc>
      </w:tr>
    </w:tbl>
    <w:p>
      <w:pPr>
        <w:spacing w:before="40" w:after="0"/>
      </w:pPr>
    </w:p>
    <w:p>
      <w:pPr>
        <w:pStyle w:val="Heading2"/>
      </w:pPr>
      <w:r>
        <w:t>Konsolidierte Quelldokumente</w:t>
      </w:r>
    </w:p>
    <w:p>
      <w:pPr>
        <w:pStyle w:val="ListBullet"/>
        <w:numPr>
          <w:ilvl w:val="0"/>
          <w:numId w:val="10"/>
        </w:numPr>
      </w:pPr>
      <w:r>
        <w:rPr>
          <w:rFonts w:ascii="Calibri" w:hAnsi="Calibri" w:eastAsia="Calibri"/>
          <w:sz w:val="21"/>
        </w:rPr>
        <w:t>Zeitreise_Production_Bible_Band1_Foundation_V0.1.docx</w:t>
      </w:r>
    </w:p>
    <w:p>
      <w:pPr>
        <w:pStyle w:val="ListBullet"/>
        <w:numPr>
          <w:ilvl w:val="0"/>
          <w:numId w:val="10"/>
        </w:numPr>
      </w:pPr>
      <w:r>
        <w:rPr>
          <w:rFonts w:ascii="Calibri" w:hAnsi="Calibri" w:eastAsia="Calibri"/>
          <w:sz w:val="21"/>
        </w:rPr>
        <w:t>Zeitreise_Asset-Bibliothek_V1.0.docx</w:t>
      </w:r>
    </w:p>
    <w:p>
      <w:pPr>
        <w:pStyle w:val="ListBullet"/>
        <w:numPr>
          <w:ilvl w:val="0"/>
          <w:numId w:val="10"/>
        </w:numPr>
      </w:pPr>
      <w:r>
        <w:rPr>
          <w:rFonts w:ascii="Calibri" w:hAnsi="Calibri" w:eastAsia="Calibri"/>
          <w:sz w:val="21"/>
        </w:rPr>
        <w:t>Zeitreise_Soundbibliothek_V1.docx</w:t>
      </w:r>
    </w:p>
    <w:p>
      <w:pPr>
        <w:pStyle w:val="ListBullet"/>
        <w:numPr>
          <w:ilvl w:val="0"/>
          <w:numId w:val="10"/>
        </w:numPr>
      </w:pPr>
      <w:r>
        <w:rPr>
          <w:rFonts w:ascii="Calibri" w:hAnsi="Calibri" w:eastAsia="Calibri"/>
          <w:sz w:val="21"/>
        </w:rPr>
        <w:t>Animationskatalog.docx</w:t>
      </w:r>
    </w:p>
    <w:p>
      <w:pPr>
        <w:pStyle w:val="ListBullet"/>
        <w:numPr>
          <w:ilvl w:val="0"/>
          <w:numId w:val="10"/>
        </w:numPr>
      </w:pPr>
      <w:r>
        <w:rPr>
          <w:rFonts w:ascii="Calibri" w:hAnsi="Calibri" w:eastAsia="Calibri"/>
          <w:sz w:val="21"/>
        </w:rPr>
        <w:t>Episoden und mehr.docx</w:t>
      </w:r>
    </w:p>
    <w:p>
      <w:r>
        <w:rPr>
          <w:rFonts w:ascii="Calibri" w:hAnsi="Calibri" w:eastAsia="Calibri"/>
          <w:b/>
          <w:color w:val="1F4D78"/>
        </w:rPr>
        <w:t xml:space="preserve">Konsolidierungsbereinigung: </w:t>
      </w:r>
      <w:r>
        <w:rPr>
          <w:rFonts w:ascii="Calibri" w:hAnsi="Calibri" w:eastAsia="Calibri"/>
        </w:rPr>
        <w:t>Die vollständige Dublette von Episode 1, Szene 4 wurde einmalig übernommen. Die doppelte Einleitung zu Szene 5 wurde zu einem Szenenkapitel zusammengeführt. Wiederholte Bibliotheksinhalte stehen nur in den zuständigen Fachkapiteln.</w:t>
      </w:r>
    </w:p>
    <w:p>
      <w:pPr>
        <w:pStyle w:val="Heading1"/>
      </w:pPr>
      <w:r>
        <w:t>Inhaltsübersicht</w:t>
      </w:r>
    </w:p>
    <w:p>
      <w:pPr>
        <w:pStyle w:val="ListBullet"/>
        <w:numPr>
          <w:ilvl w:val="0"/>
          <w:numId w:val="10"/>
        </w:numPr>
      </w:pPr>
      <w:r>
        <w:rPr>
          <w:rFonts w:ascii="Calibri" w:hAnsi="Calibri" w:eastAsia="Calibri"/>
          <w:sz w:val="21"/>
        </w:rPr>
        <w:t>Teil I - Projektgrundlagen und Produktionsordnung</w:t>
      </w:r>
    </w:p>
    <w:p>
      <w:pPr>
        <w:pStyle w:val="ListBullet"/>
        <w:numPr>
          <w:ilvl w:val="0"/>
          <w:numId w:val="10"/>
        </w:numPr>
      </w:pPr>
      <w:r>
        <w:rPr>
          <w:rFonts w:ascii="Calibri" w:hAnsi="Calibri" w:eastAsia="Calibri"/>
          <w:sz w:val="21"/>
        </w:rPr>
        <w:t>Teil II - Verbindliche Produktionsbibliotheken</w:t>
      </w:r>
    </w:p>
    <w:p>
      <w:pPr>
        <w:pStyle w:val="ListBullet"/>
        <w:numPr>
          <w:ilvl w:val="0"/>
          <w:numId w:val="10"/>
        </w:numPr>
      </w:pPr>
      <w:r>
        <w:rPr>
          <w:rFonts w:ascii="Calibri" w:hAnsi="Calibri" w:eastAsia="Calibri"/>
          <w:sz w:val="21"/>
        </w:rPr>
        <w:t>Teil III - Episodenbestand</w:t>
      </w:r>
    </w:p>
    <w:p>
      <w:pPr>
        <w:pStyle w:val="ListBullet"/>
        <w:numPr>
          <w:ilvl w:val="0"/>
          <w:numId w:val="10"/>
        </w:numPr>
      </w:pPr>
      <w:r>
        <w:rPr>
          <w:rFonts w:ascii="Calibri" w:hAnsi="Calibri" w:eastAsia="Calibri"/>
          <w:sz w:val="21"/>
        </w:rPr>
        <w:t>Teil IV - Arbeitsgrundlage für GPT Work</w:t>
      </w:r>
    </w:p>
    <w:p>
      <w:pPr>
        <w:pStyle w:val="ListBullet"/>
        <w:numPr>
          <w:ilvl w:val="0"/>
          <w:numId w:val="10"/>
        </w:numPr>
      </w:pPr>
      <w:r>
        <w:rPr>
          <w:rFonts w:ascii="Calibri" w:hAnsi="Calibri" w:eastAsia="Calibri"/>
          <w:sz w:val="21"/>
        </w:rPr>
        <w:t>Anhang A - Offene Entscheidungen</w:t>
      </w:r>
    </w:p>
    <w:p>
      <w:pPr>
        <w:pStyle w:val="Heading1"/>
      </w:pPr>
      <w:r>
        <w:t>Offene Entscheidungen - Kurzindex</w:t>
      </w:r>
    </w:p>
    <w:p>
      <w:pPr>
        <w:spacing w:before="80" w:after="160" w:line="269" w:lineRule="auto"/>
        <w:ind w:left="115" w:right="115"/>
        <w:shd w:val="clear" w:fill="FFF8E8"/>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SPERRWIRKUNG</w:t>
        <w:br/>
      </w:r>
      <w:r>
        <w:rPr>
          <w:rFonts w:ascii="Calibri" w:hAnsi="Calibri" w:eastAsia="Calibri"/>
          <w:color w:val="1A1A1A"/>
          <w:sz w:val="21"/>
        </w:rPr>
        <w:t>Wo eine offene Entscheidung betroffen ist, gilt bis zur Freigabe keine der widersprüchlichen Varianten als neuer Standard. Bestehende Dateien dürfen analysiert und inventarisiert, aber nicht automatisch umbenannt oder ersetzt werden.</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900"/>
        <w:gridCol w:w="2350"/>
        <w:gridCol w:w="6110"/>
      </w:tblGrid>
      <w:tr>
        <w:trPr>
          <w:tblHeader w:val="true"/>
        </w:trPr>
        <w:tc>
          <w:tcPr>
            <w:tcW w:type="dxa" w:w="900"/>
            <w:shd w:fill="FFF8E8"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ID</w:t>
            </w:r>
          </w:p>
        </w:tc>
        <w:tc>
          <w:tcPr>
            <w:tcW w:type="dxa" w:w="2350"/>
            <w:shd w:fill="FFF8E8"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Bereich</w:t>
            </w:r>
          </w:p>
        </w:tc>
        <w:tc>
          <w:tcPr>
            <w:tcW w:type="dxa" w:w="6110"/>
            <w:shd w:fill="FFF8E8"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Entscheidungsbedarf</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OD-01</w:t>
            </w:r>
          </w:p>
        </w:tc>
        <w:tc>
          <w:tcPr>
            <w:tcW w:type="dxa" w:w="2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Datei- und Assetnamen</w:t>
            </w:r>
          </w:p>
        </w:tc>
        <w:tc>
          <w:tcPr>
            <w:tcW w:type="dxa" w:w="611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Episodenbezogene oder motivbezogene Namen; Präfixe und Erweiterungen.</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OD-02</w:t>
            </w:r>
          </w:p>
        </w:tc>
        <w:tc>
          <w:tcPr>
            <w:tcW w:type="dxa" w:w="2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Ordnerstruktur</w:t>
            </w:r>
          </w:p>
        </w:tc>
        <w:tc>
          <w:tcPr>
            <w:tcW w:type="dxa" w:w="611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audio/sounds, animation/transitions sowie metadata, DOCS, BUILD, fonts und ui.</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OD-03</w:t>
            </w:r>
          </w:p>
        </w:tc>
        <w:tc>
          <w:tcPr>
            <w:tcW w:type="dxa" w:w="2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Audio-Auslieferung</w:t>
            </w:r>
          </w:p>
        </w:tc>
        <w:tc>
          <w:tcPr>
            <w:tcW w:type="dxa" w:w="611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WAV-Master, Webableitung, MP3-Nutzung und verbindliche Samplerate der Webversion.</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OD-04</w:t>
            </w:r>
          </w:p>
        </w:tc>
        <w:tc>
          <w:tcPr>
            <w:tcW w:type="dxa" w:w="2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Animations-IDs</w:t>
            </w:r>
          </w:p>
        </w:tc>
        <w:tc>
          <w:tcPr>
            <w:tcW w:type="dxa" w:w="611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anim_*-JSON-Namen gegenüber präfixlosen Preset-Namen des Animationskatalogs.</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OD-05</w:t>
            </w:r>
          </w:p>
        </w:tc>
        <w:tc>
          <w:tcPr>
            <w:tcW w:type="dxa" w:w="2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Technische Asset-Spezifikation</w:t>
            </w:r>
          </w:p>
        </w:tc>
        <w:tc>
          <w:tcPr>
            <w:tcW w:type="dxa" w:w="611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Auflösung, Farbraum, Transparenz, Metadatenschema und technische Abnahmewerte.</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OD-06</w:t>
            </w:r>
          </w:p>
        </w:tc>
        <w:tc>
          <w:tcPr>
            <w:tcW w:type="dxa" w:w="2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Sprecherstandard</w:t>
            </w:r>
          </w:p>
        </w:tc>
        <w:tc>
          <w:tcPr>
            <w:tcW w:type="dxa" w:w="611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Sachlich-dokumentarischer Ton gegenüber direkter, humorvoller Du-Ansprache.</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OD-07</w:t>
            </w:r>
          </w:p>
        </w:tc>
        <w:tc>
          <w:tcPr>
            <w:tcW w:type="dxa" w:w="2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Episodenweite Regiemotive</w:t>
            </w:r>
          </w:p>
        </w:tc>
        <w:tc>
          <w:tcPr>
            <w:tcW w:type="dxa" w:w="611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Zeitfelsen als wiederkehrendes Motiv, Zeiteinblendungen und Symbol „Evolutionäre Innovation“.</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OD-08</w:t>
            </w:r>
          </w:p>
        </w:tc>
        <w:tc>
          <w:tcPr>
            <w:tcW w:type="dxa" w:w="2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Wissenschaftliche Endfreigabe</w:t>
            </w:r>
          </w:p>
        </w:tc>
        <w:tc>
          <w:tcPr>
            <w:tcW w:type="dxa" w:w="611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Fachprüfung der Zeitangaben, Aussagen und Quizantworten vor Veröffentlichung.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OD-09</w:t>
            </w:r>
          </w:p>
        </w:tc>
        <w:tc>
          <w:tcPr>
            <w:tcW w:type="dxa" w:w="2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Szenenschema für Automatisierung</w:t>
            </w:r>
          </w:p>
        </w:tc>
        <w:tc>
          <w:tcPr>
            <w:tcW w:type="dxa" w:w="611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Verbindliche Pflichtfelder und Datenformat für Hotspots, Quiz, Audio und Animation.</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OD-10</w:t>
            </w:r>
          </w:p>
        </w:tc>
        <w:tc>
          <w:tcPr>
            <w:tcW w:type="dxa" w:w="2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Episoden 2-30</w:t>
            </w:r>
          </w:p>
        </w:tc>
        <w:tc>
          <w:tcPr>
            <w:tcW w:type="dxa" w:w="611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Außer dem angekündigten Titel von Episode 2 liegt kein konsolidierter Episodenbestand vor.</w:t>
            </w:r>
          </w:p>
        </w:tc>
      </w:tr>
    </w:tbl>
    <w:p>
      <w:pPr>
        <w:spacing w:before="40" w:after="0"/>
      </w:pPr>
    </w:p>
    <w:p>
      <w:r>
        <w:br w:type="page"/>
      </w:r>
    </w:p>
    <w:p>
      <w:pPr>
        <w:spacing w:before="2100"/>
      </w:pPr>
    </w:p>
    <w:p>
      <w:pPr>
        <w:spacing w:after="320"/>
        <w:jc w:val="center"/>
      </w:pPr>
      <w:r>
        <w:rPr>
          <w:rFonts w:ascii="Calibri" w:hAnsi="Calibri" w:eastAsia="Calibri"/>
          <w:b/>
          <w:color w:val="7A5A00"/>
          <w:sz w:val="21"/>
        </w:rPr>
        <w:t>TEIL I</w:t>
      </w:r>
    </w:p>
    <w:p>
      <w:pPr>
        <w:pStyle w:val="Title"/>
        <w:spacing w:after="240"/>
        <w:jc w:val="center"/>
      </w:pPr>
      <w:r>
        <w:t>Projektgrundlagen und Produktionsordnung</w:t>
      </w:r>
    </w:p>
    <w:p>
      <w:pPr>
        <w:pStyle w:val="Subtitle"/>
        <w:ind w:left="720" w:right="720"/>
        <w:jc w:val="center"/>
      </w:pPr>
      <w:r>
        <w:t>Vision, Qualitätsstandard, Architektur, Rollen, Pipeline und Kontrolle</w:t>
      </w:r>
    </w:p>
    <w:p>
      <w:r>
        <w:br w:type="page"/>
      </w:r>
    </w:p>
    <w:p>
      <w:pPr>
        <w:pStyle w:val="Heading1"/>
      </w:pPr>
      <w:r>
        <w:t>1. Projektvision</w:t>
      </w:r>
    </w:p>
    <w:p>
      <w:r>
        <w:t>Ziel ist die Entwicklung einer interaktiven HTML5-Zeitreise durch die Geschichte des Lebens in dokumentarischer Qualität. Alle Inhalte folgen wissenschaftlicher Korrektheit, fotorealistischer Gestaltung und hoher Wiederverwendbarkeit.</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VERBINDLICHER KERN</w:t>
        <w:br/>
      </w:r>
      <w:r>
        <w:rPr>
          <w:rFonts w:ascii="Calibri" w:hAnsi="Calibri" w:eastAsia="Calibri"/>
          <w:color w:val="1A1A1A"/>
          <w:sz w:val="21"/>
        </w:rPr>
        <w:t>Die Anwendung verbindet wissenschaftliche Genauigkeit, fotorealistische Bildgestaltung, ruhige dokumentarische Inszenierung und modulare Wiederverwendung.</w:t>
      </w:r>
    </w:p>
    <w:p>
      <w:pPr>
        <w:pStyle w:val="Heading1"/>
      </w:pPr>
      <w:r>
        <w:t>2. Qualitätsstandards</w:t>
      </w:r>
    </w:p>
    <w:p>
      <w:pPr>
        <w:pStyle w:val="ListBullet"/>
        <w:numPr>
          <w:ilvl w:val="0"/>
          <w:numId w:val="10"/>
        </w:numPr>
      </w:pPr>
      <w:r>
        <w:rPr>
          <w:rFonts w:ascii="Calibri" w:hAnsi="Calibri" w:eastAsia="Calibri"/>
          <w:sz w:val="21"/>
        </w:rPr>
        <w:t>BBC-/Planet-Earth-Anmutung</w:t>
      </w:r>
    </w:p>
    <w:p>
      <w:pPr>
        <w:pStyle w:val="ListBullet"/>
        <w:numPr>
          <w:ilvl w:val="0"/>
          <w:numId w:val="10"/>
        </w:numPr>
      </w:pPr>
      <w:r>
        <w:rPr>
          <w:rFonts w:ascii="Calibri" w:hAnsi="Calibri" w:eastAsia="Calibri"/>
          <w:sz w:val="21"/>
        </w:rPr>
        <w:t>Fotorealistische Assets</w:t>
      </w:r>
    </w:p>
    <w:p>
      <w:pPr>
        <w:pStyle w:val="ListBullet"/>
        <w:numPr>
          <w:ilvl w:val="0"/>
          <w:numId w:val="10"/>
        </w:numPr>
      </w:pPr>
      <w:r>
        <w:rPr>
          <w:rFonts w:ascii="Calibri" w:hAnsi="Calibri" w:eastAsia="Calibri"/>
          <w:sz w:val="21"/>
        </w:rPr>
        <w:t>Natürliche Farben und Lichtstimmung</w:t>
      </w:r>
    </w:p>
    <w:p>
      <w:pPr>
        <w:pStyle w:val="ListBullet"/>
        <w:numPr>
          <w:ilvl w:val="0"/>
          <w:numId w:val="10"/>
        </w:numPr>
      </w:pPr>
      <w:r>
        <w:rPr>
          <w:rFonts w:ascii="Calibri" w:hAnsi="Calibri" w:eastAsia="Calibri"/>
          <w:sz w:val="21"/>
        </w:rPr>
        <w:t>Ruhige Kameraführung</w:t>
      </w:r>
    </w:p>
    <w:p>
      <w:pPr>
        <w:pStyle w:val="ListBullet"/>
        <w:numPr>
          <w:ilvl w:val="0"/>
          <w:numId w:val="10"/>
        </w:numPr>
      </w:pPr>
      <w:r>
        <w:rPr>
          <w:rFonts w:ascii="Calibri" w:hAnsi="Calibri" w:eastAsia="Calibri"/>
          <w:sz w:val="21"/>
        </w:rPr>
        <w:t>Wissenschaftliche Genauigkeit</w:t>
      </w:r>
    </w:p>
    <w:p>
      <w:pPr>
        <w:pStyle w:val="ListBullet"/>
        <w:numPr>
          <w:ilvl w:val="0"/>
          <w:numId w:val="10"/>
        </w:numPr>
      </w:pPr>
      <w:r>
        <w:rPr>
          <w:rFonts w:ascii="Calibri" w:hAnsi="Calibri" w:eastAsia="Calibri"/>
          <w:sz w:val="21"/>
        </w:rPr>
        <w:t>Modulare Wiederverwendung aller Assets</w:t>
      </w:r>
    </w:p>
    <w:p>
      <w:pPr>
        <w:pStyle w:val="Heading1"/>
      </w:pPr>
      <w:r>
        <w:t>3. Projektarchitektur</w:t>
      </w:r>
    </w:p>
    <w:p>
      <w:r>
        <w:t>Die Quellen legen eine zentrale Bibliothek, 30 Episodenbereiche sowie Dokumentations-, Build- und Produktionsbereiche fest.</w:t>
      </w:r>
    </w:p>
    <w:p>
      <w:pPr>
        <w:spacing w:before="80" w:after="160"/>
        <w:ind w:left="504"/>
      </w:pPr>
      <w:r>
        <w:rPr>
          <w:rFonts w:ascii="Courier New" w:hAnsi="Courier New" w:eastAsia="Courier New"/>
          <w:color w:val="0B2545"/>
          <w:sz w:val="19"/>
        </w:rPr>
        <w:t>ZEITREISE/</w:t>
        <w:br/>
        <w:t xml:space="preserve">  00_LIBRARY/</w:t>
        <w:br/>
        <w:t xml:space="preserve">    panoramen/</w:t>
        <w:br/>
        <w:t xml:space="preserve">    overlays/</w:t>
        <w:br/>
        <w:t xml:space="preserve">    audio/ bzw. sounds/</w:t>
        <w:br/>
        <w:t xml:space="preserve">    animation/ bzw. transitions/</w:t>
        <w:br/>
        <w:t xml:space="preserve">    ui/</w:t>
        <w:br/>
        <w:t xml:space="preserve">    metadata/</w:t>
        <w:br/>
        <w:t xml:space="preserve">    fonts/</w:t>
        <w:br/>
        <w:t xml:space="preserve">  01_EPISODE/</w:t>
        <w:br/>
        <w:t xml:space="preserve">  ...</w:t>
        <w:br/>
        <w:t xml:space="preserve">  30_EPISODE/</w:t>
        <w:br/>
        <w:t xml:space="preserve">  DOCS/</w:t>
        <w:br/>
        <w:t xml:space="preserve">  BUILD/</w:t>
      </w:r>
    </w:p>
    <w:p>
      <w:pPr>
        <w:spacing w:before="80" w:after="160" w:line="269" w:lineRule="auto"/>
        <w:ind w:left="115" w:right="115"/>
        <w:shd w:val="clear" w:fill="FFF8E8"/>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OFFENE ENTSCHEIDUNG OD-02</w:t>
        <w:br/>
      </w:r>
      <w:r>
        <w:rPr>
          <w:rFonts w:ascii="Calibri" w:hAnsi="Calibri" w:eastAsia="Calibri"/>
          <w:color w:val="1A1A1A"/>
          <w:sz w:val="21"/>
        </w:rPr>
        <w:t>Die beiden Quellen verwenden unterschiedliche Unterordner. Bis zur Freigabe bleibt die gemeinsame Oberstruktur verbindlich; die kollidierenden Unterordnernamen sind nicht automatisch zu vereinheitlichen.</w:t>
      </w:r>
    </w:p>
    <w:p>
      <w:pPr>
        <w:pStyle w:val="Heading1"/>
      </w:pPr>
      <w:r>
        <w:t>4. Asset-System</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1900"/>
        <w:gridCol w:w="2200"/>
        <w:gridCol w:w="5260"/>
      </w:tblGrid>
      <w:tr>
        <w:trPr>
          <w:tblHeader w:val="true"/>
        </w:trPr>
        <w:tc>
          <w:tcPr>
            <w:tcW w:type="dxa" w:w="19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Typ</w:t>
            </w:r>
          </w:p>
        </w:tc>
        <w:tc>
          <w:tcPr>
            <w:tcW w:type="dxa" w:w="22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Vorgesehenes Format</w:t>
            </w:r>
          </w:p>
        </w:tc>
        <w:tc>
          <w:tcPr>
            <w:tcW w:type="dxa" w:w="52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Vorhandenes Beispiel</w:t>
            </w:r>
          </w:p>
        </w:tc>
      </w:tr>
      <w:tr>
        <w:trPr/>
        <w:tc>
          <w:tcPr>
            <w:tcW w:type="dxa" w:w="1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Panorama</w:t>
            </w:r>
          </w:p>
        </w:tc>
        <w:tc>
          <w:tcPr>
            <w:tcW w:type="dxa" w:w="2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JPG</w:t>
            </w:r>
          </w:p>
        </w:tc>
        <w:tc>
          <w:tcPr>
            <w:tcW w:type="dxa" w:w="52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bg_ep01_s01.jpg</w:t>
            </w:r>
          </w:p>
        </w:tc>
      </w:tr>
      <w:tr>
        <w:trPr/>
        <w:tc>
          <w:tcPr>
            <w:tcW w:type="dxa" w:w="1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Overlay</w:t>
            </w:r>
          </w:p>
        </w:tc>
        <w:tc>
          <w:tcPr>
            <w:tcW w:type="dxa" w:w="2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PNG</w:t>
            </w:r>
          </w:p>
        </w:tc>
        <w:tc>
          <w:tcPr>
            <w:tcW w:type="dxa" w:w="52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overlay_rauch_klein_01.png</w:t>
            </w:r>
          </w:p>
        </w:tc>
      </w:tr>
      <w:tr>
        <w:trPr/>
        <w:tc>
          <w:tcPr>
            <w:tcW w:type="dxa" w:w="1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Audio</w:t>
            </w:r>
          </w:p>
        </w:tc>
        <w:tc>
          <w:tcPr>
            <w:tcW w:type="dxa" w:w="2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WAV/MP3</w:t>
            </w:r>
          </w:p>
        </w:tc>
        <w:tc>
          <w:tcPr>
            <w:tcW w:type="dxa" w:w="52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audio_vulkan_rumpeln_01.wav</w:t>
            </w:r>
          </w:p>
        </w:tc>
      </w:tr>
      <w:tr>
        <w:trPr/>
        <w:tc>
          <w:tcPr>
            <w:tcW w:type="dxa" w:w="1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Animation</w:t>
            </w:r>
          </w:p>
        </w:tc>
        <w:tc>
          <w:tcPr>
            <w:tcW w:type="dxa" w:w="2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JSON</w:t>
            </w:r>
          </w:p>
        </w:tc>
        <w:tc>
          <w:tcPr>
            <w:tcW w:type="dxa" w:w="52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anim_smoke_drift.json</w:t>
            </w:r>
          </w:p>
        </w:tc>
      </w:tr>
      <w:tr>
        <w:trPr/>
        <w:tc>
          <w:tcPr>
            <w:tcW w:type="dxa" w:w="1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Metadaten</w:t>
            </w:r>
          </w:p>
        </w:tc>
        <w:tc>
          <w:tcPr>
            <w:tcW w:type="dxa" w:w="2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YAML/JSON</w:t>
            </w:r>
          </w:p>
        </w:tc>
        <w:tc>
          <w:tcPr>
            <w:tcW w:type="dxa" w:w="52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overlay_rauch_klein_01.yaml</w:t>
            </w:r>
          </w:p>
        </w:tc>
      </w:tr>
    </w:tbl>
    <w:p>
      <w:pPr>
        <w:spacing w:before="40" w:after="0"/>
      </w:pP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VERBINDLICHES BIBLIOTHEKSPRINZIP</w:t>
        <w:br/>
      </w:r>
      <w:r>
        <w:rPr>
          <w:rFonts w:ascii="Calibri" w:hAnsi="Calibri" w:eastAsia="Calibri"/>
          <w:color w:val="1A1A1A"/>
          <w:sz w:val="21"/>
        </w:rPr>
        <w:t>Assets werden zentral und motivbezogen verwaltet, in allen Episoden wiederverwendet und nur neu erstellt, wenn kein geeigneter Bibliotheksbestand existiert.</w:t>
      </w:r>
    </w:p>
    <w:p>
      <w:pPr>
        <w:spacing w:before="80" w:after="160" w:line="269" w:lineRule="auto"/>
        <w:ind w:left="115" w:right="115"/>
        <w:shd w:val="clear" w:fill="FFF8E8"/>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OFFENE ENTSCHEIDUNG OD-01/OD-05</w:t>
        <w:br/>
      </w:r>
      <w:r>
        <w:rPr>
          <w:rFonts w:ascii="Calibri" w:hAnsi="Calibri" w:eastAsia="Calibri"/>
          <w:color w:val="1A1A1A"/>
          <w:sz w:val="21"/>
        </w:rPr>
        <w:t>Die Quellen nennen sowohl episodenspezifische als auch motivbezogene Namen. Technische Mindestwerte für Bildauflösung, Farbraum, Transparenz und Metadatenfelder fehlen.</w:t>
      </w:r>
    </w:p>
    <w:p>
      <w:pPr>
        <w:pStyle w:val="Heading1"/>
      </w:pPr>
      <w:r>
        <w:t>5. Rollen und Freigabe</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2000"/>
        <w:gridCol w:w="7360"/>
      </w:tblGrid>
      <w:tr>
        <w:trPr>
          <w:tblHeader w:val="true"/>
        </w:trPr>
        <w:tc>
          <w:tcPr>
            <w:tcW w:type="dxa" w:w="20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Rolle</w:t>
            </w:r>
          </w:p>
        </w:tc>
        <w:tc>
          <w:tcPr>
            <w:tcW w:type="dxa" w:w="73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Verbindlicher Verantwortungsbereich</w:t>
            </w:r>
          </w:p>
        </w:tc>
      </w:tr>
      <w:tr>
        <w:trPr/>
        <w:tc>
          <w:tcPr>
            <w:tcW w:type="dxa" w:w="2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ChatGPT</w:t>
            </w:r>
          </w:p>
        </w:tc>
        <w:tc>
          <w:tcPr>
            <w:tcW w:type="dxa" w:w="73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Konzeption, Regie, Texte und Dramaturgie.</w:t>
            </w:r>
          </w:p>
        </w:tc>
      </w:tr>
      <w:tr>
        <w:trPr/>
        <w:tc>
          <w:tcPr>
            <w:tcW w:type="dxa" w:w="2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GPT Work</w:t>
            </w:r>
          </w:p>
        </w:tc>
        <w:tc>
          <w:tcPr>
            <w:tcW w:type="dxa" w:w="73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Produktion, Assetverwaltung, Optimierung, Qualitätskontrolle und HTML-Erzeugung innerhalb freigegebener Vorgaben.</w:t>
            </w:r>
          </w:p>
        </w:tc>
      </w:tr>
      <w:tr>
        <w:trPr/>
        <w:tc>
          <w:tcPr>
            <w:tcW w:type="dxa" w:w="2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Mensch / Projektleitung</w:t>
            </w:r>
          </w:p>
        </w:tc>
        <w:tc>
          <w:tcPr>
            <w:tcW w:type="dxa" w:w="73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Endabnahme und kreative Entscheidungen.</w:t>
            </w:r>
          </w:p>
        </w:tc>
      </w:tr>
    </w:tbl>
    <w:p>
      <w:pPr>
        <w:spacing w:before="40" w:after="0"/>
      </w:pP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VERBINDLICHER FREIGABEVORBEHALT</w:t>
        <w:br/>
      </w:r>
      <w:r>
        <w:rPr>
          <w:rFonts w:ascii="Calibri" w:hAnsi="Calibri" w:eastAsia="Calibri"/>
          <w:color w:val="1A1A1A"/>
          <w:sz w:val="21"/>
        </w:rPr>
        <w:t>GPT Work darf vorhandene Festlegungen umsetzen, analysieren und prüfen. Neue Konzepte, neue Standards und die Auflösung offener Entscheidungen bedürfen der Freigabe durch die Projektleitung.</w:t>
      </w:r>
    </w:p>
    <w:p>
      <w:pPr>
        <w:pStyle w:val="Heading1"/>
      </w:pPr>
      <w:r>
        <w:t>6. Produktionspipeline</w:t>
      </w:r>
    </w:p>
    <w:p>
      <w:pPr>
        <w:pStyle w:val="ListNumber"/>
        <w:numPr>
          <w:ilvl w:val="0"/>
          <w:numId w:val="11"/>
        </w:numPr>
      </w:pPr>
      <w:r>
        <w:rPr>
          <w:rFonts w:ascii="Calibri" w:hAnsi="Calibri" w:eastAsia="Calibri"/>
          <w:sz w:val="21"/>
        </w:rPr>
        <w:t>Regiebuch</w:t>
      </w:r>
    </w:p>
    <w:p>
      <w:pPr>
        <w:pStyle w:val="ListNumber"/>
        <w:numPr>
          <w:ilvl w:val="0"/>
          <w:numId w:val="11"/>
        </w:numPr>
      </w:pPr>
      <w:r>
        <w:rPr>
          <w:rFonts w:ascii="Calibri" w:hAnsi="Calibri" w:eastAsia="Calibri"/>
          <w:sz w:val="21"/>
        </w:rPr>
        <w:t>Storyboard</w:t>
      </w:r>
    </w:p>
    <w:p>
      <w:pPr>
        <w:pStyle w:val="ListNumber"/>
        <w:numPr>
          <w:ilvl w:val="0"/>
          <w:numId w:val="11"/>
        </w:numPr>
      </w:pPr>
      <w:r>
        <w:rPr>
          <w:rFonts w:ascii="Calibri" w:hAnsi="Calibri" w:eastAsia="Calibri"/>
          <w:sz w:val="21"/>
        </w:rPr>
        <w:t>Panoramen</w:t>
      </w:r>
    </w:p>
    <w:p>
      <w:pPr>
        <w:pStyle w:val="ListNumber"/>
        <w:numPr>
          <w:ilvl w:val="0"/>
          <w:numId w:val="11"/>
        </w:numPr>
      </w:pPr>
      <w:r>
        <w:rPr>
          <w:rFonts w:ascii="Calibri" w:hAnsi="Calibri" w:eastAsia="Calibri"/>
          <w:sz w:val="21"/>
        </w:rPr>
        <w:t>Overlays</w:t>
      </w:r>
    </w:p>
    <w:p>
      <w:pPr>
        <w:pStyle w:val="ListNumber"/>
        <w:numPr>
          <w:ilvl w:val="0"/>
          <w:numId w:val="11"/>
        </w:numPr>
      </w:pPr>
      <w:r>
        <w:rPr>
          <w:rFonts w:ascii="Calibri" w:hAnsi="Calibri" w:eastAsia="Calibri"/>
          <w:sz w:val="21"/>
        </w:rPr>
        <w:t>Audio</w:t>
      </w:r>
    </w:p>
    <w:p>
      <w:pPr>
        <w:pStyle w:val="ListNumber"/>
        <w:numPr>
          <w:ilvl w:val="0"/>
          <w:numId w:val="11"/>
        </w:numPr>
      </w:pPr>
      <w:r>
        <w:rPr>
          <w:rFonts w:ascii="Calibri" w:hAnsi="Calibri" w:eastAsia="Calibri"/>
          <w:sz w:val="21"/>
        </w:rPr>
        <w:t>Animation</w:t>
      </w:r>
    </w:p>
    <w:p>
      <w:pPr>
        <w:pStyle w:val="ListNumber"/>
        <w:numPr>
          <w:ilvl w:val="0"/>
          <w:numId w:val="11"/>
        </w:numPr>
      </w:pPr>
      <w:r>
        <w:rPr>
          <w:rFonts w:ascii="Calibri" w:hAnsi="Calibri" w:eastAsia="Calibri"/>
          <w:sz w:val="21"/>
        </w:rPr>
        <w:t>HTML5</w:t>
      </w:r>
    </w:p>
    <w:p>
      <w:pPr>
        <w:pStyle w:val="ListNumber"/>
        <w:numPr>
          <w:ilvl w:val="0"/>
          <w:numId w:val="11"/>
        </w:numPr>
      </w:pPr>
      <w:r>
        <w:rPr>
          <w:rFonts w:ascii="Calibri" w:hAnsi="Calibri" w:eastAsia="Calibri"/>
          <w:sz w:val="21"/>
        </w:rPr>
        <w:t>Test</w:t>
      </w:r>
    </w:p>
    <w:p>
      <w:pPr>
        <w:pStyle w:val="ListNumber"/>
        <w:numPr>
          <w:ilvl w:val="0"/>
          <w:numId w:val="11"/>
        </w:numPr>
      </w:pPr>
      <w:r>
        <w:rPr>
          <w:rFonts w:ascii="Calibri" w:hAnsi="Calibri" w:eastAsia="Calibri"/>
          <w:sz w:val="21"/>
        </w:rPr>
        <w:t>Release</w:t>
      </w:r>
    </w:p>
    <w:p>
      <w:pPr>
        <w:pStyle w:val="Heading1"/>
      </w:pPr>
      <w:r>
        <w:t>7. Qualitätskontrolle und Versionierung</w:t>
      </w:r>
    </w:p>
    <w:p>
      <w:pPr>
        <w:pStyle w:val="ListBullet"/>
        <w:numPr>
          <w:ilvl w:val="0"/>
          <w:numId w:val="10"/>
        </w:numPr>
      </w:pPr>
      <w:r>
        <w:rPr>
          <w:rFonts w:ascii="Calibri" w:hAnsi="Calibri" w:eastAsia="Calibri"/>
          <w:sz w:val="21"/>
        </w:rPr>
        <w:t>Dateinamen normgerecht prüfen.</w:t>
      </w:r>
    </w:p>
    <w:p>
      <w:pPr>
        <w:pStyle w:val="ListBullet"/>
        <w:numPr>
          <w:ilvl w:val="0"/>
          <w:numId w:val="10"/>
        </w:numPr>
      </w:pPr>
      <w:r>
        <w:rPr>
          <w:rFonts w:ascii="Calibri" w:hAnsi="Calibri" w:eastAsia="Calibri"/>
          <w:sz w:val="21"/>
        </w:rPr>
        <w:t>Transparenz prüfen.</w:t>
      </w:r>
    </w:p>
    <w:p>
      <w:pPr>
        <w:pStyle w:val="ListBullet"/>
        <w:numPr>
          <w:ilvl w:val="0"/>
          <w:numId w:val="10"/>
        </w:numPr>
      </w:pPr>
      <w:r>
        <w:rPr>
          <w:rFonts w:ascii="Calibri" w:hAnsi="Calibri" w:eastAsia="Calibri"/>
          <w:sz w:val="21"/>
        </w:rPr>
        <w:t>Artefakte erkennen.</w:t>
      </w:r>
    </w:p>
    <w:p>
      <w:pPr>
        <w:pStyle w:val="ListBullet"/>
        <w:numPr>
          <w:ilvl w:val="0"/>
          <w:numId w:val="10"/>
        </w:numPr>
      </w:pPr>
      <w:r>
        <w:rPr>
          <w:rFonts w:ascii="Calibri" w:hAnsi="Calibri" w:eastAsia="Calibri"/>
          <w:sz w:val="21"/>
        </w:rPr>
        <w:t>Größen vereinheitlichen.</w:t>
      </w:r>
    </w:p>
    <w:p>
      <w:pPr>
        <w:pStyle w:val="ListBullet"/>
        <w:numPr>
          <w:ilvl w:val="0"/>
          <w:numId w:val="10"/>
        </w:numPr>
      </w:pPr>
      <w:r>
        <w:rPr>
          <w:rFonts w:ascii="Calibri" w:hAnsi="Calibri" w:eastAsia="Calibri"/>
          <w:sz w:val="21"/>
        </w:rPr>
        <w:t>Metadaten aktualisieren.</w:t>
      </w:r>
    </w:p>
    <w:p>
      <w:pPr>
        <w:pStyle w:val="ListBullet"/>
        <w:numPr>
          <w:ilvl w:val="0"/>
          <w:numId w:val="10"/>
        </w:numPr>
      </w:pPr>
      <w:r>
        <w:rPr>
          <w:rFonts w:ascii="Calibri" w:hAnsi="Calibri" w:eastAsia="Calibri"/>
          <w:sz w:val="21"/>
        </w:rPr>
        <w:t>Produktionsprotokoll erzeugen.</w:t>
      </w:r>
    </w:p>
    <w:p>
      <w:pPr>
        <w:pStyle w:val="ListBullet"/>
        <w:numPr>
          <w:ilvl w:val="0"/>
          <w:numId w:val="10"/>
        </w:numPr>
      </w:pPr>
      <w:r>
        <w:rPr>
          <w:rFonts w:ascii="Calibri" w:hAnsi="Calibri" w:eastAsia="Calibri"/>
          <w:sz w:val="21"/>
        </w:rPr>
        <w:t>Doppelte, fehlende und ungenutzte Assets erkennen.</w:t>
      </w:r>
    </w:p>
    <w:p>
      <w:pPr>
        <w:pStyle w:val="ListBullet"/>
        <w:numPr>
          <w:ilvl w:val="0"/>
          <w:numId w:val="10"/>
        </w:numPr>
      </w:pPr>
      <w:r>
        <w:rPr>
          <w:rFonts w:ascii="Calibri" w:hAnsi="Calibri" w:eastAsia="Calibri"/>
          <w:sz w:val="21"/>
        </w:rPr>
        <w:t>Inkonsistente Benennungen und unterschiedliche Qualitätsstufen melden.</w:t>
      </w:r>
    </w:p>
    <w:p>
      <w:r>
        <w:t>Neue Standards werden ergänzt; bestehende Kapitel werden nur versioniert geändert.</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VERSIONIERUNGSREGEL</w:t>
        <w:br/>
      </w:r>
      <w:r>
        <w:rPr>
          <w:rFonts w:ascii="Calibri" w:hAnsi="Calibri" w:eastAsia="Calibri"/>
          <w:color w:val="1A1A1A"/>
          <w:sz w:val="21"/>
        </w:rPr>
        <w:t>Dieses Masterdokument ist Version 1.0. Änderungen an verbindlichen Inhalten müssen in einer neuen Version dokumentiert und freigegeben werden.</w:t>
      </w:r>
    </w:p>
    <w:p>
      <w:r>
        <w:br w:type="page"/>
      </w:r>
    </w:p>
    <w:p>
      <w:pPr>
        <w:spacing w:before="2100"/>
      </w:pPr>
    </w:p>
    <w:p>
      <w:pPr>
        <w:spacing w:after="320"/>
        <w:jc w:val="center"/>
      </w:pPr>
      <w:r>
        <w:rPr>
          <w:rFonts w:ascii="Calibri" w:hAnsi="Calibri" w:eastAsia="Calibri"/>
          <w:b/>
          <w:color w:val="7A5A00"/>
          <w:sz w:val="21"/>
        </w:rPr>
        <w:t>TEIL II</w:t>
      </w:r>
    </w:p>
    <w:p>
      <w:pPr>
        <w:pStyle w:val="Title"/>
        <w:spacing w:after="240"/>
        <w:jc w:val="center"/>
      </w:pPr>
      <w:r>
        <w:t>Verbindliche Produktionsbibliotheken</w:t>
      </w:r>
    </w:p>
    <w:p>
      <w:pPr>
        <w:pStyle w:val="Subtitle"/>
        <w:ind w:left="720" w:right="720"/>
        <w:jc w:val="center"/>
      </w:pPr>
      <w:r>
        <w:t>Asset-, Sound-, Musik- und Animationsbestand aus den vorhandenen Dokumenten</w:t>
      </w:r>
    </w:p>
    <w:p>
      <w:r>
        <w:br w:type="page"/>
      </w:r>
    </w:p>
    <w:p>
      <w:pPr>
        <w:pStyle w:val="Heading1"/>
      </w:pPr>
      <w:r>
        <w:t>8. Asset-Bibliothek</w:t>
      </w:r>
    </w:p>
    <w:p>
      <w:r>
        <w:t>Die folgenden Einträge bilden den vorhandenen zentralen Soll-Bestand. Sie belegen nicht, dass die Dateien bereits produziert oder technisch geprüft wurden.</w:t>
      </w:r>
    </w:p>
    <w:p>
      <w:pPr>
        <w:pStyle w:val="Heading2"/>
      </w:pPr>
      <w:r>
        <w:t>8.1 Overlays (PNG)</w:t>
      </w:r>
    </w:p>
    <w:p>
      <w:pPr>
        <w:pStyle w:val="ListBullet"/>
        <w:numPr>
          <w:ilvl w:val="0"/>
          <w:numId w:val="10"/>
        </w:numPr>
      </w:pPr>
      <w:r>
        <w:rPr>
          <w:rFonts w:ascii="Calibri" w:hAnsi="Calibri" w:eastAsia="Calibri"/>
          <w:sz w:val="21"/>
        </w:rPr>
        <w:t>Rauch: overlay_rauch_klein_01-10, overlay_rauch_mittel_01-10, overlay_rauch_gross_01-10, overlay_rauch_fahne_01-05, overlay_rauch_wirbel_01-05</w:t>
      </w:r>
    </w:p>
    <w:p>
      <w:pPr>
        <w:pStyle w:val="ListBullet"/>
        <w:numPr>
          <w:ilvl w:val="0"/>
          <w:numId w:val="10"/>
        </w:numPr>
      </w:pPr>
      <w:r>
        <w:rPr>
          <w:rFonts w:ascii="Calibri" w:hAnsi="Calibri" w:eastAsia="Calibri"/>
          <w:sz w:val="21"/>
        </w:rPr>
        <w:t>Dampf: overlay_dampf_boden_01-10, overlay_dampf_fahne_01-10, overlay_dampf_heiss_01-05, overlay_dampf_quelle_01-05</w:t>
      </w:r>
    </w:p>
    <w:p>
      <w:pPr>
        <w:pStyle w:val="ListBullet"/>
        <w:numPr>
          <w:ilvl w:val="0"/>
          <w:numId w:val="10"/>
        </w:numPr>
      </w:pPr>
      <w:r>
        <w:rPr>
          <w:rFonts w:ascii="Calibri" w:hAnsi="Calibri" w:eastAsia="Calibri"/>
          <w:sz w:val="21"/>
        </w:rPr>
        <w:t>Nebel: overlay_nebel_duenn_01-05, overlay_nebel_dicht_01-05, overlay_nebel_bodennah_01-05</w:t>
      </w:r>
    </w:p>
    <w:p>
      <w:pPr>
        <w:pStyle w:val="ListBullet"/>
        <w:numPr>
          <w:ilvl w:val="0"/>
          <w:numId w:val="10"/>
        </w:numPr>
      </w:pPr>
      <w:r>
        <w:rPr>
          <w:rFonts w:ascii="Calibri" w:hAnsi="Calibri" w:eastAsia="Calibri"/>
          <w:sz w:val="21"/>
        </w:rPr>
        <w:t>Vulkan: overlay_asche_01-05, overlay_funken_01-05, overlay_glut_01-05, overlay_glutspalten_01-05, overlay_lavafluss_01-10</w:t>
      </w:r>
    </w:p>
    <w:p>
      <w:pPr>
        <w:pStyle w:val="ListBullet"/>
        <w:numPr>
          <w:ilvl w:val="0"/>
          <w:numId w:val="10"/>
        </w:numPr>
      </w:pPr>
      <w:r>
        <w:rPr>
          <w:rFonts w:ascii="Calibri" w:hAnsi="Calibri" w:eastAsia="Calibri"/>
          <w:sz w:val="21"/>
        </w:rPr>
        <w:t>Meteorit: overlay_meteorspur_01-05, overlay_einschlagsblitz_01-05, overlay_staubwolke_01-05</w:t>
      </w:r>
    </w:p>
    <w:p>
      <w:pPr>
        <w:pStyle w:val="ListBullet"/>
        <w:numPr>
          <w:ilvl w:val="0"/>
          <w:numId w:val="10"/>
        </w:numPr>
      </w:pPr>
      <w:r>
        <w:rPr>
          <w:rFonts w:ascii="Calibri" w:hAnsi="Calibri" w:eastAsia="Calibri"/>
          <w:sz w:val="21"/>
        </w:rPr>
        <w:t>Wetter: overlay_regen_01-05, overlay_schnee_01-05, overlay_hagel_01-03, overlay_blitze_01-05</w:t>
      </w:r>
    </w:p>
    <w:p>
      <w:pPr>
        <w:pStyle w:val="ListBullet"/>
        <w:numPr>
          <w:ilvl w:val="0"/>
          <w:numId w:val="10"/>
        </w:numPr>
      </w:pPr>
      <w:r>
        <w:rPr>
          <w:rFonts w:ascii="Calibri" w:hAnsi="Calibri" w:eastAsia="Calibri"/>
          <w:sz w:val="21"/>
        </w:rPr>
        <w:t>Natur: overlay_blaetter_01-05, overlay_pollen_01-05, overlay_sporen_01-05, overlay_samenflug_01-05, overlay_insekten_01-05</w:t>
      </w:r>
    </w:p>
    <w:p>
      <w:pPr>
        <w:pStyle w:val="ListBullet"/>
        <w:numPr>
          <w:ilvl w:val="0"/>
          <w:numId w:val="10"/>
        </w:numPr>
      </w:pPr>
      <w:r>
        <w:rPr>
          <w:rFonts w:ascii="Calibri" w:hAnsi="Calibri" w:eastAsia="Calibri"/>
          <w:sz w:val="21"/>
        </w:rPr>
        <w:t>Wasser: overlay_wasserblasen_01-05, overlay_gischt_01-05, overlay_wassertropfen_01-05</w:t>
      </w:r>
    </w:p>
    <w:p>
      <w:pPr>
        <w:pStyle w:val="ListBullet"/>
        <w:numPr>
          <w:ilvl w:val="0"/>
          <w:numId w:val="10"/>
        </w:numPr>
      </w:pPr>
      <w:r>
        <w:rPr>
          <w:rFonts w:ascii="Calibri" w:hAnsi="Calibri" w:eastAsia="Calibri"/>
          <w:sz w:val="21"/>
        </w:rPr>
        <w:t>Licht: overlay_lichtstrahlen_01-10, overlay_sonnenreflexe_01-05, overlay_staub_im_licht_01-05</w:t>
      </w:r>
    </w:p>
    <w:p>
      <w:pPr>
        <w:pStyle w:val="Heading2"/>
      </w:pPr>
      <w:r>
        <w:t>8.2 Hintergründe (JPG)</w:t>
      </w:r>
    </w:p>
    <w:p>
      <w:pPr>
        <w:pStyle w:val="ListBullet"/>
        <w:numPr>
          <w:ilvl w:val="0"/>
          <w:numId w:val="10"/>
        </w:numPr>
      </w:pPr>
      <w:r>
        <w:rPr>
          <w:rFonts w:ascii="Calibri" w:hAnsi="Calibri" w:eastAsia="Calibri"/>
          <w:sz w:val="21"/>
        </w:rPr>
        <w:t>bg_weltraum, bg_junge_erde, bg_vulkanlandschaft, bg_lavafeld, bg_urmeer, bg_korallenriff, bg_kueste, bg_farnwald, bg_sumpf, bg_urwald, bg_dinosaurierebene, bg_eiszeit, bg_tundra, bg_steppe, bg_savanne, bg_moderne_landschaft</w:t>
      </w:r>
    </w:p>
    <w:p>
      <w:pPr>
        <w:pStyle w:val="Heading2"/>
      </w:pPr>
      <w:r>
        <w:t>8.3 Vordergrundobjekte (PNG)</w:t>
      </w:r>
    </w:p>
    <w:p>
      <w:pPr>
        <w:pStyle w:val="ListBullet"/>
        <w:numPr>
          <w:ilvl w:val="0"/>
          <w:numId w:val="10"/>
        </w:numPr>
      </w:pPr>
      <w:r>
        <w:rPr>
          <w:rFonts w:ascii="Calibri" w:hAnsi="Calibri" w:eastAsia="Calibri"/>
          <w:sz w:val="21"/>
        </w:rPr>
        <w:t>fg_vulkan, fg_lava, fg_meteorit, fg_farn, fg_baum, fg_saurier, fg_flugsaurier, fg_fisch, fg_ammonit, fg_qualle, fg_cyanobakterien</w:t>
      </w:r>
    </w:p>
    <w:p>
      <w:pPr>
        <w:pStyle w:val="Heading2"/>
      </w:pPr>
      <w:r>
        <w:t>8.4 Sound-Kurzübersicht aus der Asset-Bibliothek</w:t>
      </w:r>
    </w:p>
    <w:p>
      <w:pPr>
        <w:pStyle w:val="ListBullet"/>
        <w:numPr>
          <w:ilvl w:val="0"/>
          <w:numId w:val="10"/>
        </w:numPr>
      </w:pPr>
      <w:r>
        <w:rPr>
          <w:rFonts w:ascii="Calibri" w:hAnsi="Calibri" w:eastAsia="Calibri"/>
          <w:sz w:val="21"/>
        </w:rPr>
        <w:t>Atmosphäre: amb_meer, amb_brandung, amb_wald, amb_urwald, amb_vulkan, amb_wind_heiss, amb_wind_kalt, amb_regen, amb_gewitter</w:t>
      </w:r>
    </w:p>
    <w:p>
      <w:pPr>
        <w:pStyle w:val="ListBullet"/>
        <w:numPr>
          <w:ilvl w:val="0"/>
          <w:numId w:val="10"/>
        </w:numPr>
      </w:pPr>
      <w:r>
        <w:rPr>
          <w:rFonts w:ascii="Calibri" w:hAnsi="Calibri" w:eastAsia="Calibri"/>
          <w:sz w:val="21"/>
        </w:rPr>
        <w:t>Effekte: fx_lavablasen, fx_eruption, fx_erdbeben, fx_meteorit, fx_astbruch, fx_wasser_platschen, fx_felssturz, fx_dino_ruf, fx_insekten</w:t>
      </w:r>
    </w:p>
    <w:p>
      <w:pPr>
        <w:spacing w:before="80" w:after="160" w:line="269" w:lineRule="auto"/>
        <w:ind w:left="115" w:right="115"/>
        <w:shd w:val="clear" w:fill="FFF8E8"/>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OFFENE ENTSCHEIDUNG OD-01</w:t>
        <w:br/>
      </w:r>
      <w:r>
        <w:rPr>
          <w:rFonts w:ascii="Calibri" w:hAnsi="Calibri" w:eastAsia="Calibri"/>
          <w:color w:val="1A1A1A"/>
          <w:sz w:val="21"/>
        </w:rPr>
        <w:t>Die hier verwendeten motivbezogenen Namen kollidieren teilweise mit Szenendateinamen und den präziseren Audio-IDs der Soundbibliothek. Sie bleiben Bestandsbegriffe, bis ein kanonisches Namensschema freigegeben ist.</w:t>
      </w:r>
    </w:p>
    <w:p>
      <w:pPr>
        <w:pStyle w:val="Heading1"/>
      </w:pPr>
      <w:r>
        <w:t>9. Musikbibliothek</w:t>
      </w:r>
    </w:p>
    <w:p>
      <w:pPr>
        <w:pStyle w:val="ListBullet"/>
        <w:numPr>
          <w:ilvl w:val="0"/>
          <w:numId w:val="10"/>
        </w:numPr>
      </w:pPr>
      <w:r>
        <w:rPr>
          <w:rFonts w:ascii="Calibri" w:hAnsi="Calibri" w:eastAsia="Calibri"/>
          <w:sz w:val="21"/>
        </w:rPr>
        <w:t>mu_zeitreise, mu_spannung, mu_gefahr, mu_hoffnung, mu_staunen, mu_giganten, mu_evolution, mu_finale</w:t>
      </w:r>
    </w:p>
    <w:p>
      <w:pPr>
        <w:spacing w:before="80" w:after="160" w:line="269" w:lineRule="auto"/>
        <w:ind w:left="115" w:right="115"/>
        <w:shd w:val="clear" w:fill="FFF8E8"/>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OFFENE ENTSCHEIDUNG OD-03/OD-05</w:t>
        <w:br/>
      </w:r>
      <w:r>
        <w:rPr>
          <w:rFonts w:ascii="Calibri" w:hAnsi="Calibri" w:eastAsia="Calibri"/>
          <w:color w:val="1A1A1A"/>
          <w:sz w:val="21"/>
        </w:rPr>
        <w:t>Für die Musik-IDs sind noch keine verbindlichen technischen Parameter, Längen, Loop-Eigenschaften oder Einsatzregeln dokumentiert.</w:t>
      </w:r>
    </w:p>
    <w:p>
      <w:pPr>
        <w:pStyle w:val="Heading1"/>
      </w:pPr>
      <w:r>
        <w:t>10. Soundbibliothek</w:t>
      </w:r>
    </w:p>
    <w:p>
      <w:r>
        <w:t>Ziel ist eine wiederverwendbare Soundbibliothek für alle Episoden. Jeder Sound erhält einen einheitlichen Namen und kann in beliebigen Szenen erneut verwendet werden.</w:t>
      </w:r>
    </w:p>
    <w:p>
      <w:pPr>
        <w:pStyle w:val="Heading2"/>
      </w:pPr>
      <w:r>
        <w:t>10.1 Atmosphäre</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3000"/>
        <w:gridCol w:w="2250"/>
        <w:gridCol w:w="1350"/>
        <w:gridCol w:w="2760"/>
      </w:tblGrid>
      <w:tr>
        <w:trPr>
          <w:tblHeader w:val="true"/>
        </w:trPr>
        <w:tc>
          <w:tcPr>
            <w:tcW w:type="dxa" w:w="30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Dateiname</w:t>
            </w:r>
          </w:p>
        </w:tc>
        <w:tc>
          <w:tcPr>
            <w:tcW w:type="dxa" w:w="225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Beschreibung</w:t>
            </w:r>
          </w:p>
        </w:tc>
        <w:tc>
          <w:tcPr>
            <w:tcW w:type="dxa" w:w="135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Typ</w:t>
            </w:r>
          </w:p>
        </w:tc>
        <w:tc>
          <w:tcPr>
            <w:tcW w:type="dxa" w:w="27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Einsatz</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amb_wind_leicht_loop.wav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Leichter Wind</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Fast alle Außenszenen</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amb_brandung_loop.wav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Brandung</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Urmeere, Küsten</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amb_vulkan_rumpeln_loop.wav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Tiefes Vulkanrumpeln</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Vulkanlandschaften</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amb_regen_leicht_loop.wav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Leichter Regen</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Regen</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amb_sturm_loop.wav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Sturm</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Extremwetter</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amb_wald_tag_loop.wav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Waldkulisse</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Waldszenen</w:t>
            </w:r>
          </w:p>
        </w:tc>
      </w:tr>
    </w:tbl>
    <w:p>
      <w:pPr>
        <w:spacing w:before="40" w:after="0"/>
      </w:pPr>
    </w:p>
    <w:p>
      <w:pPr>
        <w:pStyle w:val="Heading2"/>
      </w:pPr>
      <w:r>
        <w:t>10.2 Geologie</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3000"/>
        <w:gridCol w:w="2250"/>
        <w:gridCol w:w="1350"/>
        <w:gridCol w:w="2760"/>
      </w:tblGrid>
      <w:tr>
        <w:trPr>
          <w:tblHeader w:val="true"/>
        </w:trPr>
        <w:tc>
          <w:tcPr>
            <w:tcW w:type="dxa" w:w="30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Dateiname</w:t>
            </w:r>
          </w:p>
        </w:tc>
        <w:tc>
          <w:tcPr>
            <w:tcW w:type="dxa" w:w="225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Beschreibung</w:t>
            </w:r>
          </w:p>
        </w:tc>
        <w:tc>
          <w:tcPr>
            <w:tcW w:type="dxa" w:w="135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Typ</w:t>
            </w:r>
          </w:p>
        </w:tc>
        <w:tc>
          <w:tcPr>
            <w:tcW w:type="dxa" w:w="27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Einsatz</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geo_lava_blubbern.wav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Blubbernde Lava</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Lavaströme</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geo_steinschlag.wav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Steinschlag</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One-Shot</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Felsabbrüche</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geo_eruption.wav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Vulkanausbruch</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One-Shot</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Eruption</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geo_ascheregen.wav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Asche fällt</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Aschewolken</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geo_geysir.wav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Geysir</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One-Shot</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Heiße Quellen</w:t>
            </w:r>
          </w:p>
        </w:tc>
      </w:tr>
    </w:tbl>
    <w:p>
      <w:pPr>
        <w:spacing w:before="40" w:after="0"/>
      </w:pPr>
    </w:p>
    <w:p>
      <w:pPr>
        <w:pStyle w:val="Heading2"/>
      </w:pPr>
      <w:r>
        <w:t>10.3 Wasser</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3000"/>
        <w:gridCol w:w="2250"/>
        <w:gridCol w:w="1350"/>
        <w:gridCol w:w="2760"/>
      </w:tblGrid>
      <w:tr>
        <w:trPr>
          <w:tblHeader w:val="true"/>
        </w:trPr>
        <w:tc>
          <w:tcPr>
            <w:tcW w:type="dxa" w:w="30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Dateiname</w:t>
            </w:r>
          </w:p>
        </w:tc>
        <w:tc>
          <w:tcPr>
            <w:tcW w:type="dxa" w:w="225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Beschreibung</w:t>
            </w:r>
          </w:p>
        </w:tc>
        <w:tc>
          <w:tcPr>
            <w:tcW w:type="dxa" w:w="135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Typ</w:t>
            </w:r>
          </w:p>
        </w:tc>
        <w:tc>
          <w:tcPr>
            <w:tcW w:type="dxa" w:w="27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Einsatz</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wat_wellen.wav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Wellen</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Meer</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wat_gischt.wav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Gischt</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Brandung</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wat_blasen.wav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Luftblasen</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Unterwasser</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wat_tropfen.wav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Wassertropfen</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One-Shot</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Höhlen</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wat_wasserfall.wav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Wasserfall</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Flüsse</w:t>
            </w:r>
          </w:p>
        </w:tc>
      </w:tr>
    </w:tbl>
    <w:p>
      <w:pPr>
        <w:spacing w:before="40" w:after="0"/>
      </w:pPr>
    </w:p>
    <w:p>
      <w:pPr>
        <w:pStyle w:val="Heading2"/>
      </w:pPr>
      <w:r>
        <w:t>10.4 Wetter</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3000"/>
        <w:gridCol w:w="2250"/>
        <w:gridCol w:w="1350"/>
        <w:gridCol w:w="2760"/>
      </w:tblGrid>
      <w:tr>
        <w:trPr>
          <w:tblHeader w:val="true"/>
        </w:trPr>
        <w:tc>
          <w:tcPr>
            <w:tcW w:type="dxa" w:w="30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Dateiname</w:t>
            </w:r>
          </w:p>
        </w:tc>
        <w:tc>
          <w:tcPr>
            <w:tcW w:type="dxa" w:w="225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Beschreibung</w:t>
            </w:r>
          </w:p>
        </w:tc>
        <w:tc>
          <w:tcPr>
            <w:tcW w:type="dxa" w:w="135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Typ</w:t>
            </w:r>
          </w:p>
        </w:tc>
        <w:tc>
          <w:tcPr>
            <w:tcW w:type="dxa" w:w="27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Einsatz</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wea_donner.wav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Donner</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One-Shot</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Gewitter</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wea_blitz.wav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Blitz</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One-Shot</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Gewitter</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wea_hagel.wav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Hagel</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Unwetter</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wea_schnee.wav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Schneefall</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Loop</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Eiszeiten</w:t>
            </w:r>
          </w:p>
        </w:tc>
      </w:tr>
    </w:tbl>
    <w:p>
      <w:pPr>
        <w:spacing w:before="40" w:after="0"/>
      </w:pPr>
    </w:p>
    <w:p>
      <w:pPr>
        <w:pStyle w:val="Heading2"/>
      </w:pPr>
      <w:r>
        <w:t>10.5 Übergänge</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3000"/>
        <w:gridCol w:w="2250"/>
        <w:gridCol w:w="1350"/>
        <w:gridCol w:w="2760"/>
      </w:tblGrid>
      <w:tr>
        <w:trPr>
          <w:tblHeader w:val="true"/>
        </w:trPr>
        <w:tc>
          <w:tcPr>
            <w:tcW w:type="dxa" w:w="30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Dateiname</w:t>
            </w:r>
          </w:p>
        </w:tc>
        <w:tc>
          <w:tcPr>
            <w:tcW w:type="dxa" w:w="225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Beschreibung</w:t>
            </w:r>
          </w:p>
        </w:tc>
        <w:tc>
          <w:tcPr>
            <w:tcW w:type="dxa" w:w="135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Typ</w:t>
            </w:r>
          </w:p>
        </w:tc>
        <w:tc>
          <w:tcPr>
            <w:tcW w:type="dxa" w:w="27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Einsatz</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fx_zeitreise.wav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Zeitreise-Effekt</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One-Shot</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Kapitelwechsel</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fx_zoom.wav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Zoom</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One-Shot</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Kamerafahrt</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fx_portal.wav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Portal</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One-Shot</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Zeitsprung</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fx_impact.wav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Meteoriteneinschlag</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One-Shot</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Impakt</w:t>
            </w:r>
          </w:p>
        </w:tc>
      </w:tr>
      <w:tr>
        <w:trPr/>
        <w:tc>
          <w:tcPr>
            <w:tcW w:type="dxa" w:w="3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fx_glow.wav</w:t>
            </w:r>
          </w:p>
        </w:tc>
        <w:tc>
          <w:tcPr>
            <w:tcW w:type="dxa" w:w="22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Magisches Leuchten</w:t>
            </w:r>
          </w:p>
        </w:tc>
        <w:tc>
          <w:tcPr>
            <w:tcW w:type="dxa" w:w="135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One-Shot</w:t>
            </w:r>
          </w:p>
        </w:tc>
        <w:tc>
          <w:tcPr>
            <w:tcW w:type="dxa" w:w="27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Einblendungen</w:t>
            </w:r>
          </w:p>
        </w:tc>
      </w:tr>
    </w:tbl>
    <w:p>
      <w:pPr>
        <w:spacing w:before="40" w:after="0"/>
      </w:pPr>
    </w:p>
    <w:p>
      <w:pPr>
        <w:pStyle w:val="Heading2"/>
      </w:pPr>
      <w:r>
        <w:t>10.6 Qualitäts- und Produktionsregeln</w:t>
      </w:r>
    </w:p>
    <w:p>
      <w:pPr>
        <w:pStyle w:val="ListBullet"/>
        <w:numPr>
          <w:ilvl w:val="0"/>
          <w:numId w:val="10"/>
        </w:numPr>
      </w:pPr>
      <w:r>
        <w:rPr>
          <w:rFonts w:ascii="Calibri" w:hAnsi="Calibri" w:eastAsia="Calibri"/>
          <w:sz w:val="21"/>
        </w:rPr>
        <w:t>48 kHz / 24 Bit als Master; bei Bedarf 44,1 kHz für die Webversion.</w:t>
      </w:r>
    </w:p>
    <w:p>
      <w:pPr>
        <w:pStyle w:val="ListBullet"/>
        <w:numPr>
          <w:ilvl w:val="0"/>
          <w:numId w:val="10"/>
        </w:numPr>
      </w:pPr>
      <w:r>
        <w:rPr>
          <w:rFonts w:ascii="Calibri" w:hAnsi="Calibri" w:eastAsia="Calibri"/>
          <w:sz w:val="21"/>
        </w:rPr>
        <w:t>Loops müssen nahtlos wiederholbar sein.</w:t>
      </w:r>
    </w:p>
    <w:p>
      <w:pPr>
        <w:pStyle w:val="ListBullet"/>
        <w:numPr>
          <w:ilvl w:val="0"/>
          <w:numId w:val="10"/>
        </w:numPr>
      </w:pPr>
      <w:r>
        <w:rPr>
          <w:rFonts w:ascii="Calibri" w:hAnsi="Calibri" w:eastAsia="Calibri"/>
          <w:sz w:val="21"/>
        </w:rPr>
        <w:t>Keine abrupten Anfänge oder Enden.</w:t>
      </w:r>
    </w:p>
    <w:p>
      <w:pPr>
        <w:pStyle w:val="ListBullet"/>
        <w:numPr>
          <w:ilvl w:val="0"/>
          <w:numId w:val="10"/>
        </w:numPr>
      </w:pPr>
      <w:r>
        <w:rPr>
          <w:rFonts w:ascii="Calibri" w:hAnsi="Calibri" w:eastAsia="Calibri"/>
          <w:sz w:val="21"/>
        </w:rPr>
        <w:t>Lautstärke moderat; Sprecher bleibt stets verständlich.</w:t>
      </w:r>
    </w:p>
    <w:p>
      <w:pPr>
        <w:pStyle w:val="ListBullet"/>
        <w:numPr>
          <w:ilvl w:val="0"/>
          <w:numId w:val="10"/>
        </w:numPr>
      </w:pPr>
      <w:r>
        <w:rPr>
          <w:rFonts w:ascii="Calibri" w:hAnsi="Calibri" w:eastAsia="Calibri"/>
          <w:sz w:val="21"/>
        </w:rPr>
        <w:t>Alle Sounds mit Metadaten zu Kategorie, Dauer, Loop und Einsatzgebiet katalogisieren.</w:t>
      </w:r>
    </w:p>
    <w:p>
      <w:pPr>
        <w:pStyle w:val="ListBullet"/>
        <w:numPr>
          <w:ilvl w:val="0"/>
          <w:numId w:val="10"/>
        </w:numPr>
      </w:pPr>
      <w:r>
        <w:rPr>
          <w:rFonts w:ascii="Calibri" w:hAnsi="Calibri" w:eastAsia="Calibri"/>
          <w:sz w:val="21"/>
        </w:rPr>
        <w:t>Für jede neue Episode zuerst passende Sounds aus der Bibliothek verwenden.</w:t>
      </w:r>
    </w:p>
    <w:p>
      <w:pPr>
        <w:pStyle w:val="ListBullet"/>
        <w:numPr>
          <w:ilvl w:val="0"/>
          <w:numId w:val="10"/>
        </w:numPr>
      </w:pPr>
      <w:r>
        <w:rPr>
          <w:rFonts w:ascii="Calibri" w:hAnsi="Calibri" w:eastAsia="Calibri"/>
          <w:sz w:val="21"/>
        </w:rPr>
        <w:t>Nur wenn ein benötigter Effekt fehlt, einen neuen Sound erstellen und dauerhaft in die Bibliothek aufnehmen.</w:t>
      </w:r>
    </w:p>
    <w:p>
      <w:pPr>
        <w:spacing w:before="80" w:after="160" w:line="269" w:lineRule="auto"/>
        <w:ind w:left="115" w:right="115"/>
        <w:shd w:val="clear" w:fill="FFF8E8"/>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OFFENE ENTSCHEIDUNG OD-03</w:t>
        <w:br/>
      </w:r>
      <w:r>
        <w:rPr>
          <w:rFonts w:ascii="Calibri" w:hAnsi="Calibri" w:eastAsia="Calibri"/>
          <w:color w:val="1A1A1A"/>
          <w:sz w:val="21"/>
        </w:rPr>
        <w:t>Die Szenen nennen teilweise MP3-Dateien; die Bibliothek definiert WAV-Master und eine mögliche Webableitung. Die verbindliche Auslieferungskette und Dateiendung der Webversion sind noch festzulegen.</w:t>
      </w:r>
    </w:p>
    <w:p>
      <w:pPr>
        <w:pStyle w:val="Heading1"/>
      </w:pPr>
      <w:r>
        <w:t>11. Animationskatalog</w:t>
      </w:r>
    </w:p>
    <w:p>
      <w:r>
        <w:t>Es werden keine individuellen Standardanimationen pro Szene neu entwickelt. Eine kleine Bibliothek hochwertiger Bewegungen wird in allen Episoden wiederverwendet, um einen einheitlichen dokumentarischen Stil zu sichern.</w:t>
      </w:r>
    </w:p>
    <w:p>
      <w:pPr>
        <w:pStyle w:val="Heading2"/>
      </w:pPr>
      <w:r>
        <w:t>11.1 Kamerabewegungen</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2600"/>
        <w:gridCol w:w="3200"/>
        <w:gridCol w:w="3560"/>
      </w:tblGrid>
      <w:tr>
        <w:trPr>
          <w:tblHeader w:val="true"/>
        </w:trPr>
        <w:tc>
          <w:tcPr>
            <w:tcW w:type="dxa" w:w="26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Animations-ID</w:t>
            </w:r>
          </w:p>
        </w:tc>
        <w:tc>
          <w:tcPr>
            <w:tcW w:type="dxa" w:w="32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Beschreibung</w:t>
            </w:r>
          </w:p>
        </w:tc>
        <w:tc>
          <w:tcPr>
            <w:tcW w:type="dxa" w:w="35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Einsatz / Parameter</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camera_slow_zoom_in</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Sehr langsames Heranzoomen.</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Einleitung, ruhige Landschaften, Vulkan, Urmeer, Wald</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camera_slow_zoom_out</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Langsames Herauszoomen.</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Kapitelende, Größenvergleich</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camera_pan_left</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Sehr langsames Schwenken; ca. 3-5 % der Bildbreite pro Sekunde.</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Seitliche Erkundung</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camera_pan_right</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Spiegelbild von camera_pan_left.</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Seitliche Erkundung</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camera_float</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Fast unmerkliche Bewegung wie Helikopter oder Drohne.</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Küsten, Wälder, Landschaften</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camera_handheld_light</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Minimales „Atmen“, nicht verwackelt.</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Nahaufnahmen</w:t>
            </w:r>
          </w:p>
        </w:tc>
      </w:tr>
    </w:tbl>
    <w:p>
      <w:pPr>
        <w:spacing w:before="40" w:after="0"/>
      </w:pPr>
    </w:p>
    <w:p>
      <w:pPr>
        <w:pStyle w:val="Heading2"/>
      </w:pPr>
      <w:r>
        <w:t>11.2 Overlay-Bewegungen</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2600"/>
        <w:gridCol w:w="3200"/>
        <w:gridCol w:w="3560"/>
      </w:tblGrid>
      <w:tr>
        <w:trPr>
          <w:tblHeader w:val="true"/>
        </w:trPr>
        <w:tc>
          <w:tcPr>
            <w:tcW w:type="dxa" w:w="26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Animations-ID</w:t>
            </w:r>
          </w:p>
        </w:tc>
        <w:tc>
          <w:tcPr>
            <w:tcW w:type="dxa" w:w="32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Beschreibung</w:t>
            </w:r>
          </w:p>
        </w:tc>
        <w:tc>
          <w:tcPr>
            <w:tcW w:type="dxa" w:w="35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Einsatz / Parameter</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smoke_drift</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Rauch zieht langsam seitlich.</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Richtung, Geschwindigkeit, Deckkraft</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steam_rise</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Dampf steigt auf.</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Geschwindigkeit, Turbulenz</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ash_fall</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Asche fällt langsam.</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Dichte, Wind</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ember_float</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Glutpartikel schweben.</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Anzahl, Leuchten</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lava_flow</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Langsame Fließbewegung.</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water_ripple</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Sanfte Wasserwellen.</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rain_light</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Leichter Regen.</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rain_heavy</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Starkregen.</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fog_move</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Nebel zieht langsam.</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bl>
    <w:p>
      <w:pPr>
        <w:spacing w:before="40" w:after="0"/>
      </w:pPr>
    </w:p>
    <w:p>
      <w:pPr>
        <w:pStyle w:val="Heading2"/>
      </w:pPr>
      <w:r>
        <w:t>11.3 Ereignisse</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2600"/>
        <w:gridCol w:w="3200"/>
        <w:gridCol w:w="3560"/>
      </w:tblGrid>
      <w:tr>
        <w:trPr>
          <w:tblHeader w:val="true"/>
        </w:trPr>
        <w:tc>
          <w:tcPr>
            <w:tcW w:type="dxa" w:w="26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Animations-ID</w:t>
            </w:r>
          </w:p>
        </w:tc>
        <w:tc>
          <w:tcPr>
            <w:tcW w:type="dxa" w:w="32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Beschreibung</w:t>
            </w:r>
          </w:p>
        </w:tc>
        <w:tc>
          <w:tcPr>
            <w:tcW w:type="dxa" w:w="35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Einsatz / Parameter</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meteor_fall</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Meteorit: Flug und Einschlag.</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explosion_flash</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Kurzer Lichtblitz.</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shockwave</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Druckwelle.</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rockfall</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Steinschlag.</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splash</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Großer Wasserspritzer.</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bl>
    <w:p>
      <w:pPr>
        <w:spacing w:before="40" w:after="0"/>
      </w:pPr>
    </w:p>
    <w:p>
      <w:pPr>
        <w:pStyle w:val="Heading2"/>
      </w:pPr>
      <w:r>
        <w:t>11.4 Übergänge</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2600"/>
        <w:gridCol w:w="3200"/>
        <w:gridCol w:w="3560"/>
      </w:tblGrid>
      <w:tr>
        <w:trPr>
          <w:tblHeader w:val="true"/>
        </w:trPr>
        <w:tc>
          <w:tcPr>
            <w:tcW w:type="dxa" w:w="26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Animations-ID</w:t>
            </w:r>
          </w:p>
        </w:tc>
        <w:tc>
          <w:tcPr>
            <w:tcW w:type="dxa" w:w="32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Beschreibung</w:t>
            </w:r>
          </w:p>
        </w:tc>
        <w:tc>
          <w:tcPr>
            <w:tcW w:type="dxa" w:w="35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Einsatz / Parameter</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fade</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Standardübergang.</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dissolve</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Weiches Überblenden.</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light_flash</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Heller Blitz.</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Zeitsprünge</w:t>
            </w:r>
          </w:p>
        </w:tc>
      </w:tr>
      <w:tr>
        <w:trPr/>
        <w:tc>
          <w:tcPr>
            <w:tcW w:type="dxa" w:w="26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timeline_zoom</w:t>
            </w:r>
          </w:p>
        </w:tc>
        <w:tc>
          <w:tcPr>
            <w:tcW w:type="dxa" w:w="32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In die Zeitleiste hinein.</w:t>
            </w:r>
          </w:p>
        </w:tc>
        <w:tc>
          <w:tcPr>
            <w:tcW w:type="dxa" w:w="3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r>
          </w:p>
        </w:tc>
      </w:tr>
    </w:tbl>
    <w:p>
      <w:pPr>
        <w:spacing w:before="40" w:after="0"/>
      </w:pPr>
    </w:p>
    <w:p>
      <w:pPr>
        <w:pStyle w:val="Heading2"/>
      </w:pPr>
      <w:r>
        <w:t>11.5 Bewegungsregeln</w:t>
      </w:r>
    </w:p>
    <w:p>
      <w:pPr>
        <w:pStyle w:val="ListBullet"/>
        <w:numPr>
          <w:ilvl w:val="0"/>
          <w:numId w:val="10"/>
        </w:numPr>
      </w:pPr>
      <w:r>
        <w:rPr>
          <w:rFonts w:ascii="Calibri" w:hAnsi="Calibri" w:eastAsia="Calibri"/>
          <w:sz w:val="21"/>
        </w:rPr>
        <w:t>ruhig</w:t>
      </w:r>
    </w:p>
    <w:p>
      <w:pPr>
        <w:pStyle w:val="ListBullet"/>
        <w:numPr>
          <w:ilvl w:val="0"/>
          <w:numId w:val="10"/>
        </w:numPr>
      </w:pPr>
      <w:r>
        <w:rPr>
          <w:rFonts w:ascii="Calibri" w:hAnsi="Calibri" w:eastAsia="Calibri"/>
          <w:sz w:val="21"/>
        </w:rPr>
        <w:t>keine hektischen Bewegungen</w:t>
      </w:r>
    </w:p>
    <w:p>
      <w:pPr>
        <w:pStyle w:val="ListBullet"/>
        <w:numPr>
          <w:ilvl w:val="0"/>
          <w:numId w:val="10"/>
        </w:numPr>
      </w:pPr>
      <w:r>
        <w:rPr>
          <w:rFonts w:ascii="Calibri" w:hAnsi="Calibri" w:eastAsia="Calibri"/>
          <w:sz w:val="21"/>
        </w:rPr>
        <w:t>keine Computerspiel-Effekte</w:t>
      </w:r>
    </w:p>
    <w:p>
      <w:pPr>
        <w:pStyle w:val="ListBullet"/>
        <w:numPr>
          <w:ilvl w:val="0"/>
          <w:numId w:val="10"/>
        </w:numPr>
      </w:pPr>
      <w:r>
        <w:rPr>
          <w:rFonts w:ascii="Calibri" w:hAnsi="Calibri" w:eastAsia="Calibri"/>
          <w:sz w:val="21"/>
        </w:rPr>
        <w:t>physikalisch glaubwürdig</w:t>
      </w:r>
    </w:p>
    <w:p>
      <w:pPr>
        <w:pStyle w:val="ListBullet"/>
        <w:numPr>
          <w:ilvl w:val="0"/>
          <w:numId w:val="10"/>
        </w:numPr>
      </w:pPr>
      <w:r>
        <w:rPr>
          <w:rFonts w:ascii="Calibri" w:hAnsi="Calibri" w:eastAsia="Calibri"/>
          <w:sz w:val="21"/>
        </w:rPr>
        <w:t>möglichst unauffällig</w:t>
      </w:r>
    </w:p>
    <w:p>
      <w:pPr>
        <w:pStyle w:val="ListBullet"/>
        <w:numPr>
          <w:ilvl w:val="0"/>
          <w:numId w:val="10"/>
        </w:numPr>
      </w:pPr>
      <w:r>
        <w:rPr>
          <w:rFonts w:ascii="Calibri" w:hAnsi="Calibri" w:eastAsia="Calibri"/>
          <w:sz w:val="21"/>
        </w:rPr>
        <w:t>Aufmerksamkeit liegt auf dem Inhalt, nicht auf der Animation</w:t>
      </w:r>
    </w:p>
    <w:p>
      <w:pPr>
        <w:pStyle w:val="Heading2"/>
      </w:pPr>
      <w:r>
        <w:t>11.6 Standardparameter</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3500"/>
        <w:gridCol w:w="5860"/>
      </w:tblGrid>
      <w:tr>
        <w:trPr>
          <w:tblHeader w:val="true"/>
        </w:trPr>
        <w:tc>
          <w:tcPr>
            <w:tcW w:type="dxa" w:w="35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Parameter</w:t>
            </w:r>
          </w:p>
        </w:tc>
        <w:tc>
          <w:tcPr>
            <w:tcW w:type="dxa" w:w="58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Standard</w:t>
            </w:r>
          </w:p>
        </w:tc>
      </w:tr>
      <w:tr>
        <w:trPr/>
        <w:tc>
          <w:tcPr>
            <w:tcW w:type="dxa" w:w="3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Bildrate</w:t>
            </w:r>
          </w:p>
        </w:tc>
        <w:tc>
          <w:tcPr>
            <w:tcW w:type="dxa" w:w="58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60 fps</w:t>
            </w:r>
          </w:p>
        </w:tc>
      </w:tr>
      <w:tr>
        <w:trPr/>
        <w:tc>
          <w:tcPr>
            <w:tcW w:type="dxa" w:w="3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Standarddauer</w:t>
            </w:r>
          </w:p>
        </w:tc>
        <w:tc>
          <w:tcPr>
            <w:tcW w:type="dxa" w:w="58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6-20 Sekunden</w:t>
            </w:r>
          </w:p>
        </w:tc>
      </w:tr>
      <w:tr>
        <w:trPr/>
        <w:tc>
          <w:tcPr>
            <w:tcW w:type="dxa" w:w="3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Zoomgeschwindigkeit</w:t>
            </w:r>
          </w:p>
        </w:tc>
        <w:tc>
          <w:tcPr>
            <w:tcW w:type="dxa" w:w="58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5-15 %</w:t>
            </w:r>
          </w:p>
        </w:tc>
      </w:tr>
      <w:tr>
        <w:trPr/>
        <w:tc>
          <w:tcPr>
            <w:tcW w:type="dxa" w:w="3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Pan-Geschwindigkeit</w:t>
            </w:r>
          </w:p>
        </w:tc>
        <w:tc>
          <w:tcPr>
            <w:tcW w:type="dxa" w:w="58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3-5 % Bildbreite/s</w:t>
            </w:r>
          </w:p>
        </w:tc>
      </w:tr>
      <w:tr>
        <w:trPr/>
        <w:tc>
          <w:tcPr>
            <w:tcW w:type="dxa" w:w="3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Überblendung</w:t>
            </w:r>
          </w:p>
        </w:tc>
        <w:tc>
          <w:tcPr>
            <w:tcW w:type="dxa" w:w="58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1-2 Sekunden</w:t>
            </w:r>
          </w:p>
        </w:tc>
      </w:tr>
      <w:tr>
        <w:trPr/>
        <w:tc>
          <w:tcPr>
            <w:tcW w:type="dxa" w:w="3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Loop</w:t>
            </w:r>
          </w:p>
        </w:tc>
        <w:tc>
          <w:tcPr>
            <w:tcW w:type="dxa" w:w="58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8"/>
              </w:rPr>
              <w:t>nahtlos</w:t>
            </w:r>
          </w:p>
        </w:tc>
      </w:tr>
    </w:tbl>
    <w:p>
      <w:pPr>
        <w:spacing w:before="40" w:after="0"/>
      </w:pPr>
    </w:p>
    <w:p>
      <w:pPr>
        <w:pStyle w:val="Heading2"/>
      </w:pPr>
      <w:r>
        <w:t>11.7 Produktionsregel pro Szene</w:t>
      </w:r>
    </w:p>
    <w:p>
      <w:pPr>
        <w:pStyle w:val="ListNumber"/>
        <w:numPr>
          <w:ilvl w:val="0"/>
          <w:numId w:val="12"/>
        </w:numPr>
      </w:pPr>
      <w:r>
        <w:rPr>
          <w:rFonts w:ascii="Calibri" w:hAnsi="Calibri" w:eastAsia="Calibri"/>
          <w:sz w:val="21"/>
        </w:rPr>
        <w:t>Panorama auswählen.</w:t>
      </w:r>
    </w:p>
    <w:p>
      <w:pPr>
        <w:pStyle w:val="ListNumber"/>
        <w:numPr>
          <w:ilvl w:val="0"/>
          <w:numId w:val="12"/>
        </w:numPr>
      </w:pPr>
      <w:r>
        <w:rPr>
          <w:rFonts w:ascii="Calibri" w:hAnsi="Calibri" w:eastAsia="Calibri"/>
          <w:sz w:val="21"/>
        </w:rPr>
        <w:t>Eine Kamerabewegung festlegen.</w:t>
      </w:r>
    </w:p>
    <w:p>
      <w:pPr>
        <w:pStyle w:val="ListNumber"/>
        <w:numPr>
          <w:ilvl w:val="0"/>
          <w:numId w:val="12"/>
        </w:numPr>
      </w:pPr>
      <w:r>
        <w:rPr>
          <w:rFonts w:ascii="Calibri" w:hAnsi="Calibri" w:eastAsia="Calibri"/>
          <w:sz w:val="21"/>
        </w:rPr>
        <w:t>Maximal drei Overlay-Animationen verwenden.</w:t>
      </w:r>
    </w:p>
    <w:p>
      <w:pPr>
        <w:pStyle w:val="ListNumber"/>
        <w:numPr>
          <w:ilvl w:val="0"/>
          <w:numId w:val="12"/>
        </w:numPr>
      </w:pPr>
      <w:r>
        <w:rPr>
          <w:rFonts w:ascii="Calibri" w:hAnsi="Calibri" w:eastAsia="Calibri"/>
          <w:sz w:val="21"/>
        </w:rPr>
        <w:t>Passende Atmosphäre ergänzen.</w:t>
      </w:r>
    </w:p>
    <w:p>
      <w:pPr>
        <w:pStyle w:val="ListNumber"/>
        <w:numPr>
          <w:ilvl w:val="0"/>
          <w:numId w:val="12"/>
        </w:numPr>
      </w:pPr>
      <w:r>
        <w:rPr>
          <w:rFonts w:ascii="Calibri" w:hAnsi="Calibri" w:eastAsia="Calibri"/>
          <w:sz w:val="21"/>
        </w:rPr>
        <w:t>Sprecher einfügen.</w:t>
      </w:r>
    </w:p>
    <w:p>
      <w:pPr>
        <w:pStyle w:val="ListNumber"/>
        <w:numPr>
          <w:ilvl w:val="0"/>
          <w:numId w:val="12"/>
        </w:numPr>
      </w:pPr>
      <w:r>
        <w:rPr>
          <w:rFonts w:ascii="Calibri" w:hAnsi="Calibri" w:eastAsia="Calibri"/>
          <w:sz w:val="21"/>
        </w:rPr>
        <w:t>Hotspots und Quiz hinzufügen.</w:t>
      </w:r>
    </w:p>
    <w:p>
      <w:pPr>
        <w:spacing w:before="80" w:after="160" w:line="269" w:lineRule="auto"/>
        <w:ind w:left="115" w:right="115"/>
        <w:shd w:val="clear" w:fill="FFF8E8"/>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OFFENE ENTSCHEIDUNG OD-04</w:t>
        <w:br/>
      </w:r>
      <w:r>
        <w:rPr>
          <w:rFonts w:ascii="Calibri" w:hAnsi="Calibri" w:eastAsia="Calibri"/>
          <w:color w:val="1A1A1A"/>
          <w:sz w:val="21"/>
        </w:rPr>
        <w:t>Die Production Bible verwendet anim_*-Dateinamen und JSON-Beispiele; der Katalog verwendet präfixlose Preset-IDs ohne festgelegtes Dateiformat. Die technische Implementierung ist noch nicht entschieden.</w:t>
      </w:r>
    </w:p>
    <w:p>
      <w:r>
        <w:br w:type="page"/>
      </w:r>
    </w:p>
    <w:p>
      <w:pPr>
        <w:spacing w:before="2100"/>
      </w:pPr>
    </w:p>
    <w:p>
      <w:pPr>
        <w:spacing w:after="320"/>
        <w:jc w:val="center"/>
      </w:pPr>
      <w:r>
        <w:rPr>
          <w:rFonts w:ascii="Calibri" w:hAnsi="Calibri" w:eastAsia="Calibri"/>
          <w:b/>
          <w:color w:val="7A5A00"/>
          <w:sz w:val="21"/>
        </w:rPr>
        <w:t>TEIL III</w:t>
      </w:r>
    </w:p>
    <w:p>
      <w:pPr>
        <w:pStyle w:val="Title"/>
        <w:spacing w:after="240"/>
        <w:jc w:val="center"/>
      </w:pPr>
      <w:r>
        <w:t>Episodenbestand</w:t>
      </w:r>
    </w:p>
    <w:p>
      <w:pPr>
        <w:pStyle w:val="Subtitle"/>
        <w:ind w:left="720" w:right="720"/>
        <w:jc w:val="center"/>
      </w:pPr>
      <w:r>
        <w:t>Konsolidierter Inhalt von Episode 1 und dokumentierter Stand der weiteren Episoden</w:t>
      </w:r>
    </w:p>
    <w:p>
      <w:r>
        <w:br w:type="page"/>
      </w:r>
    </w:p>
    <w:p>
      <w:pPr>
        <w:pStyle w:val="Heading1"/>
      </w:pPr>
      <w:r>
        <w:t>12. Episodenstandard und Reifegrad</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EPISODE 1</w:t>
        <w:br/>
      </w:r>
      <w:r>
        <w:rPr>
          <w:rFonts w:ascii="Calibri" w:hAnsi="Calibri" w:eastAsia="Calibri"/>
          <w:color w:val="1A1A1A"/>
          <w:sz w:val="21"/>
        </w:rPr>
        <w:t>Eine vollständige dramaturgische Folge mit 22 Szenen ist vorhanden. Szenen 1-10 sind überwiegend detailliert ausgearbeitet. In Szenen 11-22 sind Sprechertexte ausdrücklich häufig nur Arbeitsfassungen.</w:t>
      </w:r>
    </w:p>
    <w:p>
      <w:pPr>
        <w:spacing w:before="80" w:after="160" w:line="269" w:lineRule="auto"/>
        <w:ind w:left="115" w:right="115"/>
        <w:shd w:val="clear" w:fill="FFF8E8"/>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OFFENE ENTSCHEIDUNG OD-06/OD-08/OD-09</w:t>
        <w:br/>
      </w:r>
      <w:r>
        <w:rPr>
          <w:rFonts w:ascii="Calibri" w:hAnsi="Calibri" w:eastAsia="Calibri"/>
          <w:color w:val="1A1A1A"/>
          <w:sz w:val="21"/>
        </w:rPr>
        <w:t>Vor Produktionsfreigabe sind Sprecherstimme, wissenschaftliche Endprüfung und ein maschinenlesbares Pflichtfeldschema festzulegen.</w:t>
      </w:r>
    </w:p>
    <w:p>
      <w:pPr>
        <w:pStyle w:val="Heading2"/>
      </w:pPr>
      <w:r>
        <w:t>12.1 Szenenfolge</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900"/>
        <w:gridCol w:w="4500"/>
        <w:gridCol w:w="3960"/>
      </w:tblGrid>
      <w:tr>
        <w:trPr>
          <w:tblHeader w:val="true"/>
        </w:trPr>
        <w:tc>
          <w:tcPr>
            <w:tcW w:type="dxa" w:w="9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Szene</w:t>
            </w:r>
          </w:p>
        </w:tc>
        <w:tc>
          <w:tcPr>
            <w:tcW w:type="dxa" w:w="45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Titel</w:t>
            </w:r>
          </w:p>
        </w:tc>
        <w:tc>
          <w:tcPr>
            <w:tcW w:type="dxa" w:w="39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Status</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01</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junge Erde</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02</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Erde kühlt langsam ab</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03</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ersten Ozeane entstehen</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04</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Ursuppe - Wo alles begann</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05</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erste Zelle</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06</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Das Leben breitet sich aus</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07</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Erfinder des Sauerstoffs</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08</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Sauerstoff-Revolution</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09</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Revolution in der Zelle</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10</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ersten komplexen Lebewesen</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11</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Zusammen geht mehr - Die ersten Vielzeller</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12</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ersten Tiere</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13</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Kambrische Explosion</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14</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Der Sprung an Land</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15</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ersten Tiere an Land</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16</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Der große Schritt - Wirbeltiere erobern das Land</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17</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Das Ei, das die Welt veränderte</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18</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Die Herrscher der Erde</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19</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Der Tag, an dem sich alles änderte</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20</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Eine neue Chance</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21</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Ein kleiner Schritt für ein Säugetier ...</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r>
        <w:trPr/>
        <w:tc>
          <w:tcPr>
            <w:tcW w:type="dxa" w:w="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22</w:t>
            </w:r>
          </w:p>
        </w:tc>
        <w:tc>
          <w:tcPr>
            <w:tcW w:type="dxa" w:w="45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Ein Wimpernschlag</w:t>
            </w:r>
          </w:p>
        </w:tc>
        <w:tc>
          <w:tcPr>
            <w:tcW w:type="dxa" w:w="3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7"/>
              </w:rPr>
              <w:t>Detaillierter Bestand; Sprechertext teils Arbeitsfassung</w:t>
            </w:r>
          </w:p>
        </w:tc>
      </w:tr>
    </w:tbl>
    <w:p>
      <w:pPr>
        <w:spacing w:before="40" w:after="0"/>
      </w:pPr>
    </w:p>
    <w:p>
      <w:pPr>
        <w:pStyle w:val="Heading2"/>
      </w:pPr>
      <w:r>
        <w:t>12.2 Übergreifende Regiemotive</w:t>
      </w:r>
    </w:p>
    <w:p>
      <w:pPr>
        <w:pStyle w:val="ListBullet"/>
        <w:numPr>
          <w:ilvl w:val="0"/>
          <w:numId w:val="10"/>
        </w:numPr>
      </w:pPr>
      <w:r>
        <w:rPr>
          <w:rFonts w:ascii="Calibri" w:hAnsi="Calibri" w:eastAsia="Calibri"/>
          <w:sz w:val="21"/>
        </w:rPr>
        <w:t>Fließende Übergänge sollen den Eindruck einer kontinuierlichen Zeitreise erzeugen.</w:t>
      </w:r>
    </w:p>
    <w:p>
      <w:pPr>
        <w:pStyle w:val="ListBullet"/>
        <w:numPr>
          <w:ilvl w:val="0"/>
          <w:numId w:val="10"/>
        </w:numPr>
      </w:pPr>
      <w:r>
        <w:rPr>
          <w:rFonts w:ascii="Calibri" w:hAnsi="Calibri" w:eastAsia="Calibri"/>
          <w:sz w:val="21"/>
        </w:rPr>
        <w:t>Die Kamera entdeckt Tiere und Veränderungen teilweise gemeinsam mit dem Publikum.</w:t>
      </w:r>
    </w:p>
    <w:p>
      <w:pPr>
        <w:pStyle w:val="ListBullet"/>
        <w:numPr>
          <w:ilvl w:val="0"/>
          <w:numId w:val="10"/>
        </w:numPr>
      </w:pPr>
      <w:r>
        <w:rPr>
          <w:rFonts w:ascii="Calibri" w:hAnsi="Calibri" w:eastAsia="Calibri"/>
          <w:sz w:val="21"/>
        </w:rPr>
        <w:t>Szenen sollen wie Naturdokumentation und nicht wie Monsterfilm oder Computerspiel wirken.</w:t>
      </w:r>
    </w:p>
    <w:p>
      <w:pPr>
        <w:pStyle w:val="ListBullet"/>
        <w:numPr>
          <w:ilvl w:val="0"/>
          <w:numId w:val="10"/>
        </w:numPr>
      </w:pPr>
      <w:r>
        <w:rPr>
          <w:rFonts w:ascii="Calibri" w:hAnsi="Calibri" w:eastAsia="Calibri"/>
          <w:sz w:val="21"/>
        </w:rPr>
        <w:t>Der Abschluss zeigt keinen ganzen Menschen, sondern nur eine Kinderhand am Zeitfelsen.</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VERBINDLICHE ABSCHLUSSENTSCHEIDUNG</w:t>
        <w:br/>
      </w:r>
      <w:r>
        <w:rPr>
          <w:rFonts w:ascii="Calibri" w:hAnsi="Calibri" w:eastAsia="Calibri"/>
          <w:color w:val="1A1A1A"/>
          <w:sz w:val="21"/>
        </w:rPr>
        <w:t>Für das Schlussbild von Episode 1 wird kein Mensch vollständig gezeigt. Eine Kinderhand berührt den Zeitfelsen; damit bleibt die Rolle universell und der Kreis zum Beginn der Reise schließt sich.</w:t>
      </w:r>
    </w:p>
    <w:p>
      <w:pPr>
        <w:spacing w:before="80" w:after="160" w:line="269" w:lineRule="auto"/>
        <w:ind w:left="115" w:right="115"/>
        <w:shd w:val="clear" w:fill="FFF8E8"/>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OFFENE ENTSCHEIDUNG OD-07</w:t>
        <w:br/>
      </w:r>
      <w:r>
        <w:rPr>
          <w:rFonts w:ascii="Calibri" w:hAnsi="Calibri" w:eastAsia="Calibri"/>
          <w:color w:val="1A1A1A"/>
          <w:sz w:val="21"/>
        </w:rPr>
        <w:t>Der Zeitfelsen als durchgängiges Motiv, Zeiteinblendungen ab Szene 16 und das Symbol „Evolutionäre Innovation“ sind in der Quelle als Idee beziehungsweise Regieidee formuliert und noch nicht als episodenweiter Standard freigegeben.</w:t>
      </w:r>
    </w:p>
    <w:p>
      <w:pPr>
        <w:pStyle w:val="Heading1"/>
      </w:pPr>
      <w:r>
        <w:t>13. Episode 1 - Detaillierte Szenen</w:t>
      </w:r>
    </w:p>
    <w:p>
      <w:pPr>
        <w:pStyle w:val="Heading2"/>
        <w:pageBreakBefore/>
      </w:pPr>
      <w:r>
        <w:t>13.1 Szene 01 - Die junge Erde</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STATUS: VERBINDLICHER SZENENBESTAND</w:t>
        <w:br/>
      </w:r>
      <w:r>
        <w:rPr>
          <w:rFonts w:ascii="Calibri" w:hAnsi="Calibri" w:eastAsia="Calibri"/>
          <w:color w:val="1A1A1A"/>
          <w:sz w:val="21"/>
        </w:rPr>
        <w:t>Inhalt und Szenenaufbau werden aus der Quelle übernommen. Die globalen offenen Entscheidungen zu Namen, Technik und wissenschaftlicher Endfreigabe bleiben vorbehalten.</w:t>
      </w:r>
    </w:p>
    <w:p>
      <w:pPr>
        <w:keepNext/>
        <w:spacing w:before="140" w:after="60"/>
      </w:pPr>
      <w:r>
        <w:rPr>
          <w:rFonts w:ascii="Calibri" w:hAnsi="Calibri" w:eastAsia="Calibri"/>
          <w:b/>
          <w:color w:val="1F4D78"/>
          <w:sz w:val="21"/>
        </w:rPr>
        <w:t>Dauer: 25 s</w:t>
      </w:r>
    </w:p>
    <w:p>
      <w:pPr>
        <w:keepNext/>
        <w:spacing w:before="140" w:after="60"/>
      </w:pPr>
      <w:r>
        <w:rPr>
          <w:rFonts w:ascii="Calibri" w:hAnsi="Calibri" w:eastAsia="Calibri"/>
          <w:b/>
          <w:color w:val="1F4D78"/>
          <w:sz w:val="21"/>
        </w:rPr>
        <w:t>Hintergrund</w:t>
      </w:r>
    </w:p>
    <w:p>
      <w:pPr>
        <w:pStyle w:val="SceneBody"/>
        <w:keepLines w:val="0"/>
      </w:pPr>
      <w:r>
        <w:rPr>
          <w:rFonts w:ascii="Calibri" w:hAnsi="Calibri" w:eastAsia="Calibri"/>
          <w:sz w:val="20"/>
        </w:rPr>
        <w:t>bg_ep01_s01.jpg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Langsame Kamerafahrt (Zoom-In 8 %)</w:t>
      </w:r>
    </w:p>
    <w:p>
      <w:pPr>
        <w:keepNext/>
        <w:spacing w:before="140" w:after="60"/>
      </w:pPr>
      <w:r>
        <w:rPr>
          <w:rFonts w:ascii="Calibri" w:hAnsi="Calibri" w:eastAsia="Calibri"/>
          <w:b/>
          <w:color w:val="1F4D78"/>
          <w:sz w:val="21"/>
        </w:rPr>
        <w:t>Overlays</w:t>
      </w:r>
    </w:p>
    <w:p>
      <w:pPr>
        <w:pStyle w:val="ListBullet"/>
        <w:numPr>
          <w:ilvl w:val="0"/>
          <w:numId w:val="10"/>
        </w:numPr>
        <w:spacing w:after="50" w:line="269" w:lineRule="auto"/>
      </w:pPr>
      <w:r>
        <w:rPr>
          <w:rFonts w:ascii="Calibri" w:hAnsi="Calibri" w:eastAsia="Calibri"/>
          <w:sz w:val="20"/>
        </w:rPr>
        <w:t>overlay_dampf_01.png</w:t>
      </w:r>
    </w:p>
    <w:p>
      <w:pPr>
        <w:pStyle w:val="ListBullet"/>
        <w:numPr>
          <w:ilvl w:val="0"/>
          <w:numId w:val="10"/>
        </w:numPr>
        <w:spacing w:after="50" w:line="269" w:lineRule="auto"/>
      </w:pPr>
      <w:r>
        <w:rPr>
          <w:rFonts w:ascii="Calibri" w:hAnsi="Calibri" w:eastAsia="Calibri"/>
          <w:sz w:val="20"/>
        </w:rPr>
        <w:t>Deckkraft 45 %</w:t>
      </w:r>
    </w:p>
    <w:p>
      <w:pPr>
        <w:pStyle w:val="ListBullet"/>
        <w:numPr>
          <w:ilvl w:val="0"/>
          <w:numId w:val="10"/>
        </w:numPr>
        <w:spacing w:after="50" w:line="269" w:lineRule="auto"/>
      </w:pPr>
      <w:r>
        <w:rPr>
          <w:rFonts w:ascii="Calibri" w:hAnsi="Calibri" w:eastAsia="Calibri"/>
          <w:sz w:val="20"/>
        </w:rPr>
        <w:t>steigt langsam auf</w:t>
      </w:r>
    </w:p>
    <w:p>
      <w:pPr>
        <w:pStyle w:val="ListBullet"/>
        <w:numPr>
          <w:ilvl w:val="0"/>
          <w:numId w:val="10"/>
        </w:numPr>
        <w:spacing w:after="50" w:line="269" w:lineRule="auto"/>
      </w:pPr>
      <w:r>
        <w:rPr>
          <w:rFonts w:ascii="Calibri" w:hAnsi="Calibri" w:eastAsia="Calibri"/>
          <w:sz w:val="20"/>
        </w:rPr>
        <w:t>overlay_rauch_klein_01.png</w:t>
      </w:r>
    </w:p>
    <w:p>
      <w:pPr>
        <w:pStyle w:val="ListBullet"/>
        <w:numPr>
          <w:ilvl w:val="0"/>
          <w:numId w:val="10"/>
        </w:numPr>
        <w:spacing w:after="50" w:line="269" w:lineRule="auto"/>
      </w:pPr>
      <w:r>
        <w:rPr>
          <w:rFonts w:ascii="Calibri" w:hAnsi="Calibri" w:eastAsia="Calibri"/>
          <w:sz w:val="20"/>
        </w:rPr>
        <w:t>Deckkraft 35 %</w:t>
      </w:r>
    </w:p>
    <w:p>
      <w:pPr>
        <w:pStyle w:val="ListBullet"/>
        <w:numPr>
          <w:ilvl w:val="0"/>
          <w:numId w:val="10"/>
        </w:numPr>
        <w:spacing w:after="50" w:line="269" w:lineRule="auto"/>
      </w:pPr>
      <w:r>
        <w:rPr>
          <w:rFonts w:ascii="Calibri" w:hAnsi="Calibri" w:eastAsia="Calibri"/>
          <w:sz w:val="20"/>
        </w:rPr>
        <w:t>driftet nach rechts</w:t>
      </w:r>
    </w:p>
    <w:p>
      <w:pPr>
        <w:pStyle w:val="ListBullet"/>
        <w:numPr>
          <w:ilvl w:val="0"/>
          <w:numId w:val="10"/>
        </w:numPr>
        <w:spacing w:after="50" w:line="269" w:lineRule="auto"/>
      </w:pPr>
      <w:r>
        <w:rPr>
          <w:rFonts w:ascii="Calibri" w:hAnsi="Calibri" w:eastAsia="Calibri"/>
          <w:sz w:val="20"/>
        </w:rPr>
        <w:t>overlay_glutspalten.png</w:t>
      </w:r>
    </w:p>
    <w:p>
      <w:pPr>
        <w:pStyle w:val="ListBullet"/>
        <w:numPr>
          <w:ilvl w:val="0"/>
          <w:numId w:val="10"/>
        </w:numPr>
        <w:spacing w:after="50" w:line="269" w:lineRule="auto"/>
      </w:pPr>
      <w:r>
        <w:rPr>
          <w:rFonts w:ascii="Calibri" w:hAnsi="Calibri" w:eastAsia="Calibri"/>
          <w:sz w:val="20"/>
        </w:rPr>
        <w:t>pulsiert leicht</w:t>
      </w:r>
    </w:p>
    <w:p>
      <w:pPr>
        <w:keepNext/>
        <w:spacing w:before="140" w:after="60"/>
      </w:pPr>
      <w:r>
        <w:rPr>
          <w:rFonts w:ascii="Calibri" w:hAnsi="Calibri" w:eastAsia="Calibri"/>
          <w:b/>
          <w:color w:val="1F4D78"/>
          <w:sz w:val="21"/>
        </w:rPr>
        <w:t>Audio</w:t>
      </w:r>
    </w:p>
    <w:p>
      <w:pPr>
        <w:keepNext/>
        <w:spacing w:before="140" w:after="60"/>
      </w:pPr>
      <w:r>
        <w:rPr>
          <w:rFonts w:ascii="Calibri" w:hAnsi="Calibri" w:eastAsia="Calibri"/>
          <w:b/>
          <w:color w:val="1F4D78"/>
          <w:sz w:val="21"/>
        </w:rPr>
        <w:t>Atmosphäre</w:t>
      </w:r>
    </w:p>
    <w:p>
      <w:pPr>
        <w:pStyle w:val="SceneBody"/>
        <w:keepLines w:val="0"/>
      </w:pPr>
      <w:r>
        <w:rPr>
          <w:rFonts w:ascii="Calibri" w:hAnsi="Calibri" w:eastAsia="Calibri"/>
          <w:sz w:val="20"/>
        </w:rPr>
        <w:t>amb_vulkan_rumpeln.mp3</w:t>
      </w:r>
    </w:p>
    <w:p>
      <w:pPr>
        <w:pStyle w:val="SceneBody"/>
        <w:keepLines w:val="0"/>
      </w:pPr>
      <w:r>
        <w:rPr>
          <w:rFonts w:ascii="Calibri" w:hAnsi="Calibri" w:eastAsia="Calibri"/>
          <w:sz w:val="20"/>
        </w:rPr>
        <w:t>amb_wind_heiss.mp3</w:t>
      </w:r>
    </w:p>
    <w:p>
      <w:pPr>
        <w:pStyle w:val="SceneBody"/>
        <w:keepLines w:val="0"/>
      </w:pPr>
      <w:r>
        <w:rPr>
          <w:rFonts w:ascii="Calibri" w:hAnsi="Calibri" w:eastAsia="Calibri"/>
          <w:sz w:val="20"/>
        </w:rPr>
        <w:t>vereinzelt fx_lavablasen.mp3</w:t>
      </w:r>
    </w:p>
    <w:p>
      <w:pPr>
        <w:keepNext/>
        <w:spacing w:before="140" w:after="60"/>
      </w:pPr>
      <w:r>
        <w:rPr>
          <w:rFonts w:ascii="Calibri" w:hAnsi="Calibri" w:eastAsia="Calibri"/>
          <w:b/>
          <w:color w:val="1F4D78"/>
          <w:sz w:val="21"/>
        </w:rPr>
        <w:t>Sprecher</w:t>
      </w:r>
    </w:p>
    <w:p>
      <w:pPr>
        <w:pStyle w:val="SceneBody"/>
        <w:keepLines w:val="0"/>
      </w:pPr>
      <w:r>
        <w:rPr>
          <w:rFonts w:ascii="Calibri" w:hAnsi="Calibri" w:eastAsia="Calibri"/>
          <w:sz w:val="20"/>
        </w:rPr>
        <w:t>„Vor mehr als vier Milliarden Jahren war unsere Erde ein glühender Planet. Gewaltige Vulkane schleuderten Asche und Gase in die Atmosphäre. Von Leben war noch keine Spur zu sehen."</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Vulkan</w:t>
      </w:r>
    </w:p>
    <w:p>
      <w:pPr>
        <w:keepNext/>
        <w:spacing w:before="140" w:after="60"/>
      </w:pPr>
      <w:r>
        <w:rPr>
          <w:rFonts w:ascii="Calibri" w:hAnsi="Calibri" w:eastAsia="Calibri"/>
          <w:b/>
          <w:color w:val="1F4D78"/>
          <w:sz w:val="21"/>
        </w:rPr>
        <w:t>Popup</w:t>
      </w:r>
    </w:p>
    <w:p>
      <w:pPr>
        <w:pStyle w:val="SceneBody"/>
        <w:keepLines w:val="0"/>
      </w:pPr>
      <w:r>
        <w:rPr>
          <w:rFonts w:ascii="Calibri" w:hAnsi="Calibri" w:eastAsia="Calibri"/>
          <w:sz w:val="20"/>
        </w:rPr>
        <w:t>Gewaltige Vulkane setzten Wasserdampf, Kohlendioxid und Schwefelgase frei. Diese Gase bildeten später die erste Atmosphäre.</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Glutspalte</w:t>
      </w:r>
    </w:p>
    <w:p>
      <w:pPr>
        <w:keepNext/>
        <w:spacing w:before="140" w:after="60"/>
      </w:pPr>
      <w:r>
        <w:rPr>
          <w:rFonts w:ascii="Calibri" w:hAnsi="Calibri" w:eastAsia="Calibri"/>
          <w:b/>
          <w:color w:val="1F4D78"/>
          <w:sz w:val="21"/>
        </w:rPr>
        <w:t>Popup</w:t>
      </w:r>
    </w:p>
    <w:p>
      <w:pPr>
        <w:pStyle w:val="SceneBody"/>
        <w:keepLines w:val="0"/>
      </w:pPr>
      <w:r>
        <w:rPr>
          <w:rFonts w:ascii="Calibri" w:hAnsi="Calibri" w:eastAsia="Calibri"/>
          <w:sz w:val="20"/>
        </w:rPr>
        <w:t>Durch tiefe Risse trat ständig neues Magma an die Oberfläche.</w:t>
      </w:r>
    </w:p>
    <w:p>
      <w:pPr>
        <w:keepNext/>
        <w:spacing w:before="140" w:after="60"/>
      </w:pPr>
      <w:r>
        <w:rPr>
          <w:rFonts w:ascii="Calibri" w:hAnsi="Calibri" w:eastAsia="Calibri"/>
          <w:b/>
          <w:color w:val="1F4D78"/>
          <w:sz w:val="21"/>
        </w:rPr>
        <w:t>Quiz</w:t>
      </w:r>
    </w:p>
    <w:p>
      <w:pPr>
        <w:keepNext/>
        <w:spacing w:before="140" w:after="60"/>
      </w:pPr>
      <w:r>
        <w:rPr>
          <w:rFonts w:ascii="Calibri" w:hAnsi="Calibri" w:eastAsia="Calibri"/>
          <w:b/>
          <w:color w:val="1F4D78"/>
          <w:sz w:val="21"/>
        </w:rPr>
        <w:t>Frage</w:t>
      </w:r>
    </w:p>
    <w:p>
      <w:pPr>
        <w:pStyle w:val="SceneBody"/>
        <w:keepLines w:val="0"/>
      </w:pPr>
      <w:r>
        <w:rPr>
          <w:rFonts w:ascii="Calibri" w:hAnsi="Calibri" w:eastAsia="Calibri"/>
          <w:sz w:val="20"/>
        </w:rPr>
        <w:t>Wie sah die Erde unmittelbar nach ihrer Entstehung aus?</w:t>
      </w:r>
    </w:p>
    <w:p>
      <w:pPr>
        <w:pStyle w:val="ListBullet"/>
        <w:numPr>
          <w:ilvl w:val="0"/>
          <w:numId w:val="10"/>
        </w:numPr>
        <w:spacing w:after="50" w:line="269" w:lineRule="auto"/>
      </w:pPr>
      <w:r>
        <w:rPr>
          <w:rFonts w:ascii="Calibri" w:hAnsi="Calibri" w:eastAsia="Calibri"/>
          <w:sz w:val="20"/>
        </w:rPr>
        <w:t>[ ] Von Wäldern bedeckt</w:t>
      </w:r>
    </w:p>
    <w:p>
      <w:pPr>
        <w:pStyle w:val="ListBullet"/>
        <w:numPr>
          <w:ilvl w:val="0"/>
          <w:numId w:val="10"/>
        </w:numPr>
        <w:spacing w:after="50" w:line="269" w:lineRule="auto"/>
      </w:pPr>
      <w:r>
        <w:rPr>
          <w:rFonts w:ascii="Calibri" w:hAnsi="Calibri" w:eastAsia="Calibri"/>
          <w:sz w:val="20"/>
        </w:rPr>
        <w:t>[ ] Von einem riesigen Ozean bedeckt</w:t>
      </w:r>
    </w:p>
    <w:p>
      <w:pPr>
        <w:pStyle w:val="ListBullet"/>
        <w:numPr>
          <w:ilvl w:val="0"/>
          <w:numId w:val="10"/>
        </w:numPr>
        <w:spacing w:after="50" w:line="269" w:lineRule="auto"/>
      </w:pPr>
      <w:r>
        <w:rPr>
          <w:rFonts w:ascii="Calibri" w:hAnsi="Calibri" w:eastAsia="Calibri"/>
          <w:sz w:val="20"/>
        </w:rPr>
        <w:t>[RICHTIG] Glühend heiß mit vielen Vulkanen</w:t>
      </w:r>
    </w:p>
    <w:p>
      <w:pPr>
        <w:pStyle w:val="ListBullet"/>
        <w:numPr>
          <w:ilvl w:val="0"/>
          <w:numId w:val="10"/>
        </w:numPr>
        <w:spacing w:after="50" w:line="269" w:lineRule="auto"/>
      </w:pPr>
      <w:r>
        <w:rPr>
          <w:rFonts w:ascii="Calibri" w:hAnsi="Calibri" w:eastAsia="Calibri"/>
          <w:sz w:val="20"/>
        </w:rPr>
        <w:t>[ ] Voller Dinosaurier</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Der Kamerazoom läuft weiter. Der Bildschirm verdunkelt sich langsam. Leichter Dampfschleier zieht auf. Überblendung in EP01_S02.</w:t>
      </w:r>
    </w:p>
    <w:p>
      <w:pPr>
        <w:pStyle w:val="Heading2"/>
        <w:pageBreakBefore w:val="0"/>
      </w:pPr>
      <w:r>
        <w:t>13.2 Szene 02 - Die Erde kühlt langsam ab</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STATUS: VERBINDLICHER SZENENBESTAND</w:t>
        <w:br/>
      </w:r>
      <w:r>
        <w:rPr>
          <w:rFonts w:ascii="Calibri" w:hAnsi="Calibri" w:eastAsia="Calibri"/>
          <w:color w:val="1A1A1A"/>
          <w:sz w:val="21"/>
        </w:rPr>
        <w:t>Inhalt und Szenenaufbau werden aus der Quelle übernommen. Die globalen offenen Entscheidungen zu Namen, Technik und wissenschaftlicher Endfreigabe bleiben vorbehalten.</w:t>
      </w:r>
    </w:p>
    <w:p>
      <w:pPr>
        <w:keepNext/>
        <w:spacing w:before="140" w:after="60"/>
      </w:pPr>
      <w:r>
        <w:rPr>
          <w:rFonts w:ascii="Calibri" w:hAnsi="Calibri" w:eastAsia="Calibri"/>
          <w:b/>
          <w:color w:val="1F4D78"/>
          <w:sz w:val="21"/>
        </w:rPr>
        <w:t>Dauer: ca. 22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bg_ep01_s02.jpg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Derselbe Küstenabschnitt wie Szene 1. Die Vulkanlandschaft wirkt bereits etwas ruhiger. Weniger Eruptionen, dafür dichter Wasserdampf. Im Vordergrund glühen noch einzelne Lavafelder, am Horizont steigen Dampfsäulen auf. Die ersten dunklen Wolken bilden sich.</w:t>
      </w:r>
    </w:p>
    <w:p>
      <w:pPr>
        <w:keepNext/>
        <w:spacing w:before="140" w:after="60"/>
      </w:pPr>
      <w:r>
        <w:rPr>
          <w:rFonts w:ascii="Calibri" w:hAnsi="Calibri" w:eastAsia="Calibri"/>
          <w:b/>
          <w:color w:val="1F4D78"/>
          <w:sz w:val="21"/>
        </w:rPr>
        <w:t>Kamera</w:t>
      </w:r>
    </w:p>
    <w:p>
      <w:pPr>
        <w:pStyle w:val="ListBullet"/>
        <w:numPr>
          <w:ilvl w:val="0"/>
          <w:numId w:val="10"/>
        </w:numPr>
        <w:spacing w:after="50" w:line="269" w:lineRule="auto"/>
      </w:pPr>
      <w:r>
        <w:rPr>
          <w:rFonts w:ascii="Calibri" w:hAnsi="Calibri" w:eastAsia="Calibri"/>
          <w:sz w:val="20"/>
        </w:rPr>
        <w:t>langsamer Zoom (6 %)</w:t>
      </w:r>
    </w:p>
    <w:p>
      <w:pPr>
        <w:pStyle w:val="ListBullet"/>
        <w:numPr>
          <w:ilvl w:val="0"/>
          <w:numId w:val="10"/>
        </w:numPr>
        <w:spacing w:after="50" w:line="269" w:lineRule="auto"/>
      </w:pPr>
      <w:r>
        <w:rPr>
          <w:rFonts w:ascii="Calibri" w:hAnsi="Calibri" w:eastAsia="Calibri"/>
          <w:sz w:val="20"/>
        </w:rPr>
        <w:t>minimale Kamerafahrt nach links</w:t>
      </w:r>
    </w:p>
    <w:p>
      <w:pPr>
        <w:keepNext/>
        <w:spacing w:before="140" w:after="60"/>
      </w:pPr>
      <w:r>
        <w:rPr>
          <w:rFonts w:ascii="Calibri" w:hAnsi="Calibri" w:eastAsia="Calibri"/>
          <w:b/>
          <w:color w:val="1F4D78"/>
          <w:sz w:val="21"/>
        </w:rPr>
        <w:t>Overlays</w:t>
      </w:r>
    </w:p>
    <w:p>
      <w:pPr>
        <w:pStyle w:val="SceneBody"/>
        <w:keepLines w:val="0"/>
      </w:pPr>
      <w:r>
        <w:rPr>
          <w:rFonts w:ascii="Calibri" w:hAnsi="Calibri" w:eastAsia="Calibri"/>
          <w:sz w:val="20"/>
        </w:rPr>
        <w:t>overlay_dampf_03.png</w:t>
      </w:r>
    </w:p>
    <w:p>
      <w:pPr>
        <w:pStyle w:val="ListBullet"/>
        <w:numPr>
          <w:ilvl w:val="0"/>
          <w:numId w:val="10"/>
        </w:numPr>
        <w:spacing w:after="50" w:line="269" w:lineRule="auto"/>
      </w:pPr>
      <w:r>
        <w:rPr>
          <w:rFonts w:ascii="Calibri" w:hAnsi="Calibri" w:eastAsia="Calibri"/>
          <w:sz w:val="20"/>
        </w:rPr>
        <w:t>Deckkraft 60 %</w:t>
      </w:r>
    </w:p>
    <w:p>
      <w:pPr>
        <w:pStyle w:val="ListBullet"/>
        <w:numPr>
          <w:ilvl w:val="0"/>
          <w:numId w:val="10"/>
        </w:numPr>
        <w:spacing w:after="50" w:line="269" w:lineRule="auto"/>
      </w:pPr>
      <w:r>
        <w:rPr>
          <w:rFonts w:ascii="Calibri" w:hAnsi="Calibri" w:eastAsia="Calibri"/>
          <w:sz w:val="20"/>
        </w:rPr>
        <w:t>steigt langsam auf</w:t>
      </w:r>
    </w:p>
    <w:p>
      <w:pPr>
        <w:pStyle w:val="ListBullet"/>
        <w:numPr>
          <w:ilvl w:val="0"/>
          <w:numId w:val="10"/>
        </w:numPr>
        <w:spacing w:after="50" w:line="269" w:lineRule="auto"/>
      </w:pPr>
      <w:r>
        <w:rPr>
          <w:rFonts w:ascii="Calibri" w:hAnsi="Calibri" w:eastAsia="Calibri"/>
          <w:sz w:val="20"/>
        </w:rPr>
        <w:t>Schwerpunkt über den Lavafeldern</w:t>
      </w:r>
    </w:p>
    <w:p>
      <w:pPr>
        <w:pStyle w:val="SceneBody"/>
        <w:keepLines w:val="0"/>
      </w:pPr>
      <w:r>
        <w:rPr>
          <w:rFonts w:ascii="Calibri" w:hAnsi="Calibri" w:eastAsia="Calibri"/>
          <w:sz w:val="20"/>
        </w:rPr>
        <w:t>overlay_rauch_klein_02.png</w:t>
      </w:r>
    </w:p>
    <w:p>
      <w:pPr>
        <w:pStyle w:val="ListBullet"/>
        <w:numPr>
          <w:ilvl w:val="0"/>
          <w:numId w:val="10"/>
        </w:numPr>
        <w:spacing w:after="50" w:line="269" w:lineRule="auto"/>
      </w:pPr>
      <w:r>
        <w:rPr>
          <w:rFonts w:ascii="Calibri" w:hAnsi="Calibri" w:eastAsia="Calibri"/>
          <w:sz w:val="20"/>
        </w:rPr>
        <w:t>Deckkraft 30 %</w:t>
      </w:r>
    </w:p>
    <w:p>
      <w:pPr>
        <w:pStyle w:val="ListBullet"/>
        <w:numPr>
          <w:ilvl w:val="0"/>
          <w:numId w:val="10"/>
        </w:numPr>
        <w:spacing w:after="50" w:line="269" w:lineRule="auto"/>
      </w:pPr>
      <w:r>
        <w:rPr>
          <w:rFonts w:ascii="Calibri" w:hAnsi="Calibri" w:eastAsia="Calibri"/>
          <w:sz w:val="20"/>
        </w:rPr>
        <w:t>zieht mit dem Wind nach links</w:t>
      </w:r>
    </w:p>
    <w:p>
      <w:pPr>
        <w:pStyle w:val="SceneBody"/>
        <w:keepLines w:val="0"/>
      </w:pPr>
      <w:r>
        <w:rPr>
          <w:rFonts w:ascii="Calibri" w:hAnsi="Calibri" w:eastAsia="Calibri"/>
          <w:sz w:val="20"/>
        </w:rPr>
        <w:t>overlay_lavafluss_02.png</w:t>
      </w:r>
    </w:p>
    <w:p>
      <w:pPr>
        <w:pStyle w:val="ListBullet"/>
        <w:numPr>
          <w:ilvl w:val="0"/>
          <w:numId w:val="10"/>
        </w:numPr>
        <w:spacing w:after="50" w:line="269" w:lineRule="auto"/>
      </w:pPr>
      <w:r>
        <w:rPr>
          <w:rFonts w:ascii="Calibri" w:hAnsi="Calibri" w:eastAsia="Calibri"/>
          <w:sz w:val="20"/>
        </w:rPr>
        <w:t>langsame Fließbewegung</w:t>
      </w:r>
    </w:p>
    <w:p>
      <w:pPr>
        <w:pStyle w:val="ListBullet"/>
        <w:numPr>
          <w:ilvl w:val="0"/>
          <w:numId w:val="10"/>
        </w:numPr>
        <w:spacing w:after="50" w:line="269" w:lineRule="auto"/>
      </w:pPr>
      <w:r>
        <w:rPr>
          <w:rFonts w:ascii="Calibri" w:hAnsi="Calibri" w:eastAsia="Calibri"/>
          <w:sz w:val="20"/>
        </w:rPr>
        <w:t>leicht pulsierende Glut</w:t>
      </w:r>
    </w:p>
    <w:p>
      <w:pPr>
        <w:keepNext/>
        <w:spacing w:before="140" w:after="60"/>
      </w:pPr>
      <w:r>
        <w:rPr>
          <w:rFonts w:ascii="Calibri" w:hAnsi="Calibri" w:eastAsia="Calibri"/>
          <w:b/>
          <w:color w:val="1F4D78"/>
          <w:sz w:val="21"/>
        </w:rPr>
        <w:t>Sound</w:t>
      </w:r>
    </w:p>
    <w:p>
      <w:pPr>
        <w:keepNext/>
        <w:spacing w:before="140" w:after="60"/>
      </w:pPr>
      <w:r>
        <w:rPr>
          <w:rFonts w:ascii="Calibri" w:hAnsi="Calibri" w:eastAsia="Calibri"/>
          <w:b/>
          <w:color w:val="1F4D78"/>
          <w:sz w:val="21"/>
        </w:rPr>
        <w:t>Atmosphäre</w:t>
      </w:r>
    </w:p>
    <w:p>
      <w:pPr>
        <w:pStyle w:val="ListBullet"/>
        <w:numPr>
          <w:ilvl w:val="0"/>
          <w:numId w:val="10"/>
        </w:numPr>
        <w:spacing w:after="50" w:line="269" w:lineRule="auto"/>
      </w:pPr>
      <w:r>
        <w:rPr>
          <w:rFonts w:ascii="Calibri" w:hAnsi="Calibri" w:eastAsia="Calibri"/>
          <w:sz w:val="20"/>
        </w:rPr>
        <w:t>tiefes Vulkanrumpeln</w:t>
      </w:r>
    </w:p>
    <w:p>
      <w:pPr>
        <w:pStyle w:val="ListBullet"/>
        <w:numPr>
          <w:ilvl w:val="0"/>
          <w:numId w:val="10"/>
        </w:numPr>
        <w:spacing w:after="50" w:line="269" w:lineRule="auto"/>
      </w:pPr>
      <w:r>
        <w:rPr>
          <w:rFonts w:ascii="Calibri" w:hAnsi="Calibri" w:eastAsia="Calibri"/>
          <w:sz w:val="20"/>
        </w:rPr>
        <w:t>zischender Wasserdampf</w:t>
      </w:r>
    </w:p>
    <w:p>
      <w:pPr>
        <w:pStyle w:val="ListBullet"/>
        <w:numPr>
          <w:ilvl w:val="0"/>
          <w:numId w:val="10"/>
        </w:numPr>
        <w:spacing w:after="50" w:line="269" w:lineRule="auto"/>
      </w:pPr>
      <w:r>
        <w:rPr>
          <w:rFonts w:ascii="Calibri" w:hAnsi="Calibri" w:eastAsia="Calibri"/>
          <w:sz w:val="20"/>
        </w:rPr>
        <w:t>vereinzeltes Grollen</w:t>
      </w:r>
    </w:p>
    <w:p>
      <w:pPr>
        <w:pStyle w:val="ListBullet"/>
        <w:numPr>
          <w:ilvl w:val="0"/>
          <w:numId w:val="10"/>
        </w:numPr>
        <w:spacing w:after="50" w:line="269" w:lineRule="auto"/>
      </w:pPr>
      <w:r>
        <w:rPr>
          <w:rFonts w:ascii="Calibri" w:hAnsi="Calibri" w:eastAsia="Calibri"/>
          <w:sz w:val="20"/>
        </w:rPr>
        <w:t>leichter Wind</w:t>
      </w:r>
    </w:p>
    <w:p>
      <w:pPr>
        <w:keepNext/>
        <w:spacing w:before="140" w:after="60"/>
      </w:pPr>
      <w:r>
        <w:rPr>
          <w:rFonts w:ascii="Calibri" w:hAnsi="Calibri" w:eastAsia="Calibri"/>
          <w:b/>
          <w:color w:val="1F4D78"/>
          <w:sz w:val="21"/>
        </w:rPr>
        <w:t>Neu gegenüber Szene 1</w:t>
      </w:r>
    </w:p>
    <w:p>
      <w:pPr>
        <w:pStyle w:val="SceneBody"/>
        <w:keepLines w:val="0"/>
      </w:pPr>
      <w:r>
        <w:rPr>
          <w:rFonts w:ascii="Calibri" w:hAnsi="Calibri" w:eastAsia="Calibri"/>
          <w:sz w:val="20"/>
        </w:rPr>
        <w:t>Man hört erstmals deutlich das Zischen, wenn Wasser auf heiße Lava trifft.</w:t>
      </w:r>
    </w:p>
    <w:p>
      <w:pPr>
        <w:keepNext/>
        <w:spacing w:before="140" w:after="60"/>
      </w:pPr>
      <w:r>
        <w:rPr>
          <w:rFonts w:ascii="Calibri" w:hAnsi="Calibri" w:eastAsia="Calibri"/>
          <w:b/>
          <w:color w:val="1F4D78"/>
          <w:sz w:val="21"/>
        </w:rPr>
        <w:t>Sprechertext</w:t>
      </w:r>
    </w:p>
    <w:p>
      <w:pPr>
        <w:pStyle w:val="SceneBody"/>
        <w:keepLines w:val="0"/>
      </w:pPr>
      <w:r>
        <w:rPr>
          <w:rFonts w:ascii="Calibri" w:hAnsi="Calibri" w:eastAsia="Calibri"/>
          <w:sz w:val="20"/>
        </w:rPr>
        <w:t>Millionen Jahre vergingen. Die Erdoberfläche kühlte langsam ab. Wasserdampf sammelte sich in der Atmosphäre. Gewaltige Wolken entstanden - und schließlich begann es zu regnen. Nicht für Stunden oder Tage, sondern über sehr lange Zeiträume.</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Wolken</w:t>
      </w:r>
    </w:p>
    <w:p>
      <w:pPr>
        <w:keepNext/>
        <w:spacing w:before="140" w:after="60"/>
      </w:pPr>
      <w:r>
        <w:rPr>
          <w:rFonts w:ascii="Calibri" w:hAnsi="Calibri" w:eastAsia="Calibri"/>
          <w:b/>
          <w:color w:val="1F4D78"/>
          <w:sz w:val="21"/>
        </w:rPr>
        <w:t>Titel</w:t>
      </w:r>
    </w:p>
    <w:p>
      <w:pPr>
        <w:pStyle w:val="SceneBody"/>
        <w:keepLines w:val="0"/>
      </w:pPr>
      <w:r>
        <w:rPr>
          <w:rFonts w:ascii="Calibri" w:hAnsi="Calibri" w:eastAsia="Calibri"/>
          <w:sz w:val="20"/>
        </w:rPr>
        <w:t>Die erste Atmosphäre</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Die frühe Atmosphäre bestand vor allem aus Wasserdampf, Kohlendioxid und Stickstoff. Sauerstoff gab es damals praktisch noch nicht.</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Wasserdampf</w:t>
      </w:r>
    </w:p>
    <w:p>
      <w:pPr>
        <w:keepNext/>
        <w:spacing w:before="140" w:after="60"/>
      </w:pPr>
      <w:r>
        <w:rPr>
          <w:rFonts w:ascii="Calibri" w:hAnsi="Calibri" w:eastAsia="Calibri"/>
          <w:b/>
          <w:color w:val="1F4D78"/>
          <w:sz w:val="21"/>
        </w:rPr>
        <w:t>Titel</w:t>
      </w:r>
    </w:p>
    <w:p>
      <w:pPr>
        <w:pStyle w:val="SceneBody"/>
        <w:keepLines w:val="0"/>
      </w:pPr>
      <w:r>
        <w:rPr>
          <w:rFonts w:ascii="Calibri" w:hAnsi="Calibri" w:eastAsia="Calibri"/>
          <w:sz w:val="20"/>
        </w:rPr>
        <w:t>Woher kam das Wasser?</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Ein großer Teil des Wassers stammte aus dem Inneren der Erde und wurde von Vulkanen freigesetzt. Zusätzlich brachten wahrscheinlich wasserreiche Asteroiden weiteres Wasser auf unseren Planeten.</w:t>
      </w:r>
    </w:p>
    <w:p>
      <w:pPr>
        <w:keepNext/>
        <w:spacing w:before="140" w:after="60"/>
      </w:pPr>
      <w:r>
        <w:rPr>
          <w:rFonts w:ascii="Calibri" w:hAnsi="Calibri" w:eastAsia="Calibri"/>
          <w:b/>
          <w:color w:val="1F4D78"/>
          <w:sz w:val="21"/>
        </w:rPr>
        <w:t>Kleine Animation</w:t>
      </w:r>
    </w:p>
    <w:p>
      <w:pPr>
        <w:pStyle w:val="SceneBody"/>
        <w:keepLines w:val="0"/>
      </w:pPr>
      <w:r>
        <w:rPr>
          <w:rFonts w:ascii="Calibri" w:hAnsi="Calibri" w:eastAsia="Calibri"/>
          <w:sz w:val="20"/>
        </w:rPr>
        <w:t>Am Ende der Szene erscheinen die ersten deutlich sichtbaren Regentropfen. Zunächst nur wenige.</w:t>
      </w:r>
    </w:p>
    <w:p>
      <w:pPr>
        <w:keepNext/>
        <w:spacing w:before="140" w:after="60"/>
      </w:pPr>
      <w:r>
        <w:rPr>
          <w:rFonts w:ascii="Calibri" w:hAnsi="Calibri" w:eastAsia="Calibri"/>
          <w:b/>
          <w:color w:val="1F4D78"/>
          <w:sz w:val="21"/>
        </w:rPr>
        <w:t>Der Zuschauer soll neugierig werden</w:t>
      </w:r>
    </w:p>
    <w:p>
      <w:pPr>
        <w:pStyle w:val="SceneBody"/>
        <w:keepLines w:val="0"/>
      </w:pPr>
      <w:r>
        <w:rPr>
          <w:rFonts w:ascii="Calibri" w:hAnsi="Calibri" w:eastAsia="Calibri"/>
          <w:sz w:val="20"/>
        </w:rPr>
        <w:t>"Jetzt beginnt etwas völlig Neues ..."</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Warum konnte es überhaupt regnen?</w:t>
      </w:r>
    </w:p>
    <w:p>
      <w:pPr>
        <w:pStyle w:val="ListBullet"/>
        <w:numPr>
          <w:ilvl w:val="0"/>
          <w:numId w:val="10"/>
        </w:numPr>
        <w:spacing w:after="50" w:line="269" w:lineRule="auto"/>
      </w:pPr>
      <w:r>
        <w:rPr>
          <w:rFonts w:ascii="Calibri" w:hAnsi="Calibri" w:eastAsia="Calibri"/>
          <w:sz w:val="20"/>
        </w:rPr>
        <w:t>[ ] Weil Pflanzen Wasser verdunsteten.</w:t>
      </w:r>
    </w:p>
    <w:p>
      <w:pPr>
        <w:pStyle w:val="ListBullet"/>
        <w:numPr>
          <w:ilvl w:val="0"/>
          <w:numId w:val="10"/>
        </w:numPr>
        <w:spacing w:after="50" w:line="269" w:lineRule="auto"/>
      </w:pPr>
      <w:r>
        <w:rPr>
          <w:rFonts w:ascii="Calibri" w:hAnsi="Calibri" w:eastAsia="Calibri"/>
          <w:sz w:val="20"/>
        </w:rPr>
        <w:t>[ ] Weil es bereits Meere gab.</w:t>
      </w:r>
    </w:p>
    <w:p>
      <w:pPr>
        <w:pStyle w:val="ListBullet"/>
        <w:numPr>
          <w:ilvl w:val="0"/>
          <w:numId w:val="10"/>
        </w:numPr>
        <w:spacing w:after="50" w:line="269" w:lineRule="auto"/>
      </w:pPr>
      <w:r>
        <w:rPr>
          <w:rFonts w:ascii="Calibri" w:hAnsi="Calibri" w:eastAsia="Calibri"/>
          <w:sz w:val="20"/>
        </w:rPr>
        <w:t>[RICHTIG] Weil Wasserdampf in der Atmosphäre abkühlte und kondensierte.</w:t>
      </w:r>
    </w:p>
    <w:p>
      <w:pPr>
        <w:pStyle w:val="ListBullet"/>
        <w:numPr>
          <w:ilvl w:val="0"/>
          <w:numId w:val="10"/>
        </w:numPr>
        <w:spacing w:after="50" w:line="269" w:lineRule="auto"/>
      </w:pPr>
      <w:r>
        <w:rPr>
          <w:rFonts w:ascii="Calibri" w:hAnsi="Calibri" w:eastAsia="Calibri"/>
          <w:sz w:val="20"/>
        </w:rPr>
        <w:t>[ ] Weil der Mond Wasser auf die Erde zog.</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Regentropfen werden dichter. Die Kamera blickt weiter in Richtung Horizont. Das Bild blendet langsam in Szene 3 - Der erste Ozean über, in der aus dem langen Regen allmählich eine wasserbedeckte Erde entsteht.</w:t>
      </w:r>
    </w:p>
    <w:p>
      <w:pPr>
        <w:keepNext/>
        <w:spacing w:before="140" w:after="60"/>
      </w:pPr>
      <w:r>
        <w:rPr>
          <w:rFonts w:ascii="Calibri" w:hAnsi="Calibri" w:eastAsia="Calibri"/>
          <w:b/>
          <w:color w:val="7A5A00"/>
          <w:sz w:val="21"/>
        </w:rPr>
        <w:t>OFFENER BESTANDSVERMERK - Produktionshinweis</w:t>
      </w:r>
    </w:p>
    <w:p>
      <w:pPr>
        <w:pStyle w:val="SceneBody"/>
        <w:keepLines w:val="0"/>
      </w:pPr>
      <w:r>
        <w:rPr>
          <w:rFonts w:ascii="Calibri" w:hAnsi="Calibri" w:eastAsia="Calibri"/>
          <w:sz w:val="20"/>
        </w:rPr>
        <w:t>Hier möchte ich einen fließenden Übergang erzeugen: Zwischen Szene 2 und Szene 3 soll der Zuschauer möglichst nicht erkennen, dass zwei einzelne Bilder verwendet werden. Durch identischen Kamerawinkel, zunehmenden Regen und eine weiche Überblendung entsteht der Eindruck eines einzigen kontinuierlichen Zeitraffers über Millionen von Jahren. Genau diese Art von Übergängen soll Episode 1 prägen.</w:t>
      </w:r>
    </w:p>
    <w:p>
      <w:pPr>
        <w:pStyle w:val="Heading2"/>
        <w:pageBreakBefore w:val="0"/>
      </w:pPr>
      <w:r>
        <w:t>13.3 Szene 03 - Die ersten Ozeane entstehen</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STATUS: VERBINDLICHER SZENENBESTAND</w:t>
        <w:br/>
      </w:r>
      <w:r>
        <w:rPr>
          <w:rFonts w:ascii="Calibri" w:hAnsi="Calibri" w:eastAsia="Calibri"/>
          <w:color w:val="1A1A1A"/>
          <w:sz w:val="21"/>
        </w:rPr>
        <w:t>Inhalt und Szenenaufbau werden aus der Quelle übernommen. Die globalen offenen Entscheidungen zu Namen, Technik und wissenschaftlicher Endfreigabe bleiben vorbehalten.</w:t>
      </w:r>
    </w:p>
    <w:p>
      <w:pPr>
        <w:keepNext/>
        <w:spacing w:before="140" w:after="60"/>
      </w:pPr>
      <w:r>
        <w:rPr>
          <w:rFonts w:ascii="Calibri" w:hAnsi="Calibri" w:eastAsia="Calibri"/>
          <w:b/>
          <w:color w:val="1F4D78"/>
          <w:sz w:val="21"/>
        </w:rPr>
        <w:t>Dauer: ca. 24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bg_ep01_s03.jpg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Derselbe Küstenabschnitt wie in den beiden vorherigen Szenen. Die Landschaft hat sich sichtbar verändert. Der Dauerregen hält an. Große Bereiche der erkalteten Lava stehen bereits unter Wasser. Im Vordergrund bilden sich kleine Seen, im Hintergrund vereinigen sie sich zu einem gewaltigen Urmeer. Über dem Wasser ziehen dichte Wolken, einzelne Sonnenstrahlen brechen erstmals durch.</w:t>
      </w:r>
    </w:p>
    <w:p>
      <w:pPr>
        <w:keepNext/>
        <w:spacing w:before="140" w:after="60"/>
      </w:pPr>
      <w:r>
        <w:rPr>
          <w:rFonts w:ascii="Calibri" w:hAnsi="Calibri" w:eastAsia="Calibri"/>
          <w:b/>
          <w:color w:val="1F4D78"/>
          <w:sz w:val="21"/>
        </w:rPr>
        <w:t>Kamera</w:t>
      </w:r>
    </w:p>
    <w:p>
      <w:pPr>
        <w:pStyle w:val="ListBullet"/>
        <w:numPr>
          <w:ilvl w:val="0"/>
          <w:numId w:val="10"/>
        </w:numPr>
        <w:spacing w:after="50" w:line="269" w:lineRule="auto"/>
      </w:pPr>
      <w:r>
        <w:rPr>
          <w:rFonts w:ascii="Calibri" w:hAnsi="Calibri" w:eastAsia="Calibri"/>
          <w:sz w:val="20"/>
        </w:rPr>
        <w:t>langsamer Zoom (5 %)</w:t>
      </w:r>
    </w:p>
    <w:p>
      <w:pPr>
        <w:pStyle w:val="ListBullet"/>
        <w:numPr>
          <w:ilvl w:val="0"/>
          <w:numId w:val="10"/>
        </w:numPr>
        <w:spacing w:after="50" w:line="269" w:lineRule="auto"/>
      </w:pPr>
      <w:r>
        <w:rPr>
          <w:rFonts w:ascii="Calibri" w:hAnsi="Calibri" w:eastAsia="Calibri"/>
          <w:sz w:val="20"/>
        </w:rPr>
        <w:t>leichte Kamerafahrt nach oben, sodass am Ende mehr Wasser als Land sichtbar ist</w:t>
      </w:r>
    </w:p>
    <w:p>
      <w:pPr>
        <w:keepNext/>
        <w:spacing w:before="140" w:after="60"/>
      </w:pPr>
      <w:r>
        <w:rPr>
          <w:rFonts w:ascii="Calibri" w:hAnsi="Calibri" w:eastAsia="Calibri"/>
          <w:b/>
          <w:color w:val="1F4D78"/>
          <w:sz w:val="21"/>
        </w:rPr>
        <w:t>Overlays</w:t>
      </w:r>
    </w:p>
    <w:p>
      <w:pPr>
        <w:pStyle w:val="SceneBody"/>
        <w:keepLines w:val="0"/>
      </w:pPr>
      <w:r>
        <w:rPr>
          <w:rFonts w:ascii="Calibri" w:hAnsi="Calibri" w:eastAsia="Calibri"/>
          <w:sz w:val="20"/>
        </w:rPr>
        <w:t>overlay_regen_stark_01.png</w:t>
      </w:r>
    </w:p>
    <w:p>
      <w:pPr>
        <w:pStyle w:val="ListBullet"/>
        <w:numPr>
          <w:ilvl w:val="0"/>
          <w:numId w:val="10"/>
        </w:numPr>
        <w:spacing w:after="50" w:line="269" w:lineRule="auto"/>
      </w:pPr>
      <w:r>
        <w:rPr>
          <w:rFonts w:ascii="Calibri" w:hAnsi="Calibri" w:eastAsia="Calibri"/>
          <w:sz w:val="20"/>
        </w:rPr>
        <w:t>Deckkraft 55 %</w:t>
      </w:r>
    </w:p>
    <w:p>
      <w:pPr>
        <w:pStyle w:val="ListBullet"/>
        <w:numPr>
          <w:ilvl w:val="0"/>
          <w:numId w:val="10"/>
        </w:numPr>
        <w:spacing w:after="50" w:line="269" w:lineRule="auto"/>
      </w:pPr>
      <w:r>
        <w:rPr>
          <w:rFonts w:ascii="Calibri" w:hAnsi="Calibri" w:eastAsia="Calibri"/>
          <w:sz w:val="20"/>
        </w:rPr>
        <w:t>gleichmäßiger Dauerregen</w:t>
      </w:r>
    </w:p>
    <w:p>
      <w:pPr>
        <w:pStyle w:val="SceneBody"/>
        <w:keepLines w:val="0"/>
      </w:pPr>
      <w:r>
        <w:rPr>
          <w:rFonts w:ascii="Calibri" w:hAnsi="Calibri" w:eastAsia="Calibri"/>
          <w:sz w:val="20"/>
        </w:rPr>
        <w:t>overlay_dampf_02.png</w:t>
      </w:r>
    </w:p>
    <w:p>
      <w:pPr>
        <w:pStyle w:val="ListBullet"/>
        <w:numPr>
          <w:ilvl w:val="0"/>
          <w:numId w:val="10"/>
        </w:numPr>
        <w:spacing w:after="50" w:line="269" w:lineRule="auto"/>
      </w:pPr>
      <w:r>
        <w:rPr>
          <w:rFonts w:ascii="Calibri" w:hAnsi="Calibri" w:eastAsia="Calibri"/>
          <w:sz w:val="20"/>
        </w:rPr>
        <w:t>nur noch über den heißen Lavafeldern</w:t>
      </w:r>
    </w:p>
    <w:p>
      <w:pPr>
        <w:pStyle w:val="ListBullet"/>
        <w:numPr>
          <w:ilvl w:val="0"/>
          <w:numId w:val="10"/>
        </w:numPr>
        <w:spacing w:after="50" w:line="269" w:lineRule="auto"/>
      </w:pPr>
      <w:r>
        <w:rPr>
          <w:rFonts w:ascii="Calibri" w:hAnsi="Calibri" w:eastAsia="Calibri"/>
          <w:sz w:val="20"/>
        </w:rPr>
        <w:t>Deckkraft 35 %</w:t>
      </w:r>
    </w:p>
    <w:p>
      <w:pPr>
        <w:pStyle w:val="ListBullet"/>
        <w:numPr>
          <w:ilvl w:val="0"/>
          <w:numId w:val="10"/>
        </w:numPr>
        <w:spacing w:after="50" w:line="269" w:lineRule="auto"/>
      </w:pPr>
      <w:r>
        <w:rPr>
          <w:rFonts w:ascii="Calibri" w:hAnsi="Calibri" w:eastAsia="Calibri"/>
          <w:sz w:val="20"/>
        </w:rPr>
        <w:t>nimmt während der Szene langsam ab</w:t>
      </w:r>
    </w:p>
    <w:p>
      <w:pPr>
        <w:pStyle w:val="SceneBody"/>
        <w:keepLines w:val="0"/>
      </w:pPr>
      <w:r>
        <w:rPr>
          <w:rFonts w:ascii="Calibri" w:hAnsi="Calibri" w:eastAsia="Calibri"/>
          <w:sz w:val="20"/>
        </w:rPr>
        <w:t>overlay_wasserwellen_01.png</w:t>
      </w:r>
    </w:p>
    <w:p>
      <w:pPr>
        <w:pStyle w:val="ListBullet"/>
        <w:numPr>
          <w:ilvl w:val="0"/>
          <w:numId w:val="10"/>
        </w:numPr>
        <w:spacing w:after="50" w:line="269" w:lineRule="auto"/>
      </w:pPr>
      <w:r>
        <w:rPr>
          <w:rFonts w:ascii="Calibri" w:hAnsi="Calibri" w:eastAsia="Calibri"/>
          <w:sz w:val="20"/>
        </w:rPr>
        <w:t>sanfte Wellenbewegung</w:t>
      </w:r>
    </w:p>
    <w:p>
      <w:pPr>
        <w:pStyle w:val="ListBullet"/>
        <w:numPr>
          <w:ilvl w:val="0"/>
          <w:numId w:val="10"/>
        </w:numPr>
        <w:spacing w:after="50" w:line="269" w:lineRule="auto"/>
      </w:pPr>
      <w:r>
        <w:rPr>
          <w:rFonts w:ascii="Calibri" w:hAnsi="Calibri" w:eastAsia="Calibri"/>
          <w:sz w:val="20"/>
        </w:rPr>
        <w:t>kaum wahrnehmbar</w:t>
      </w:r>
    </w:p>
    <w:p>
      <w:pPr>
        <w:keepNext/>
        <w:spacing w:before="140" w:after="60"/>
      </w:pPr>
      <w:r>
        <w:rPr>
          <w:rFonts w:ascii="Calibri" w:hAnsi="Calibri" w:eastAsia="Calibri"/>
          <w:b/>
          <w:color w:val="1F4D78"/>
          <w:sz w:val="21"/>
        </w:rPr>
        <w:t>Sound</w:t>
      </w:r>
    </w:p>
    <w:p>
      <w:pPr>
        <w:keepNext/>
        <w:spacing w:before="140" w:after="60"/>
      </w:pPr>
      <w:r>
        <w:rPr>
          <w:rFonts w:ascii="Calibri" w:hAnsi="Calibri" w:eastAsia="Calibri"/>
          <w:b/>
          <w:color w:val="1F4D78"/>
          <w:sz w:val="21"/>
        </w:rPr>
        <w:t>Atmosphäre</w:t>
      </w:r>
    </w:p>
    <w:p>
      <w:pPr>
        <w:pStyle w:val="ListBullet"/>
        <w:numPr>
          <w:ilvl w:val="0"/>
          <w:numId w:val="10"/>
        </w:numPr>
        <w:spacing w:after="50" w:line="269" w:lineRule="auto"/>
      </w:pPr>
      <w:r>
        <w:rPr>
          <w:rFonts w:ascii="Calibri" w:hAnsi="Calibri" w:eastAsia="Calibri"/>
          <w:sz w:val="20"/>
        </w:rPr>
        <w:t>kräftiger Regen</w:t>
      </w:r>
    </w:p>
    <w:p>
      <w:pPr>
        <w:pStyle w:val="ListBullet"/>
        <w:numPr>
          <w:ilvl w:val="0"/>
          <w:numId w:val="10"/>
        </w:numPr>
        <w:spacing w:after="50" w:line="269" w:lineRule="auto"/>
      </w:pPr>
      <w:r>
        <w:rPr>
          <w:rFonts w:ascii="Calibri" w:hAnsi="Calibri" w:eastAsia="Calibri"/>
          <w:sz w:val="20"/>
        </w:rPr>
        <w:t>fernes Donnergrollen</w:t>
      </w:r>
    </w:p>
    <w:p>
      <w:pPr>
        <w:pStyle w:val="ListBullet"/>
        <w:numPr>
          <w:ilvl w:val="0"/>
          <w:numId w:val="10"/>
        </w:numPr>
        <w:spacing w:after="50" w:line="269" w:lineRule="auto"/>
      </w:pPr>
      <w:r>
        <w:rPr>
          <w:rFonts w:ascii="Calibri" w:hAnsi="Calibri" w:eastAsia="Calibri"/>
          <w:sz w:val="20"/>
        </w:rPr>
        <w:t>vereinzeltes Vulkanrumpeln</w:t>
      </w:r>
    </w:p>
    <w:p>
      <w:pPr>
        <w:pStyle w:val="ListBullet"/>
        <w:numPr>
          <w:ilvl w:val="0"/>
          <w:numId w:val="10"/>
        </w:numPr>
        <w:spacing w:after="50" w:line="269" w:lineRule="auto"/>
      </w:pPr>
      <w:r>
        <w:rPr>
          <w:rFonts w:ascii="Calibri" w:hAnsi="Calibri" w:eastAsia="Calibri"/>
          <w:sz w:val="20"/>
        </w:rPr>
        <w:t>erstes Plätschern von Wasser</w:t>
      </w:r>
    </w:p>
    <w:p>
      <w:pPr>
        <w:pStyle w:val="ListBullet"/>
        <w:numPr>
          <w:ilvl w:val="0"/>
          <w:numId w:val="10"/>
        </w:numPr>
        <w:spacing w:after="50" w:line="269" w:lineRule="auto"/>
      </w:pPr>
      <w:r>
        <w:rPr>
          <w:rFonts w:ascii="Calibri" w:hAnsi="Calibri" w:eastAsia="Calibri"/>
          <w:sz w:val="20"/>
        </w:rPr>
        <w:t>Wind deutlich ruhiger als zuvor</w:t>
      </w:r>
    </w:p>
    <w:p>
      <w:pPr>
        <w:keepNext/>
        <w:spacing w:before="140" w:after="60"/>
      </w:pPr>
      <w:r>
        <w:rPr>
          <w:rFonts w:ascii="Calibri" w:hAnsi="Calibri" w:eastAsia="Calibri"/>
          <w:b/>
          <w:color w:val="1F4D78"/>
          <w:sz w:val="21"/>
        </w:rPr>
        <w:t>Akustische Entwicklung</w:t>
      </w:r>
    </w:p>
    <w:p>
      <w:pPr>
        <w:pStyle w:val="SceneBody"/>
        <w:keepLines w:val="0"/>
      </w:pPr>
      <w:r>
        <w:rPr>
          <w:rFonts w:ascii="Calibri" w:hAnsi="Calibri" w:eastAsia="Calibri"/>
          <w:sz w:val="20"/>
        </w:rPr>
        <w:t>Während der Szene wird der Vulkan immer leiser, das Wasser immer präsenter. Ohne Worte merkt der Zuschauer: Die Erde verändert sich grundlegend.</w:t>
      </w:r>
    </w:p>
    <w:p>
      <w:pPr>
        <w:keepNext/>
        <w:spacing w:before="140" w:after="60"/>
      </w:pPr>
      <w:r>
        <w:rPr>
          <w:rFonts w:ascii="Calibri" w:hAnsi="Calibri" w:eastAsia="Calibri"/>
          <w:b/>
          <w:color w:val="1F4D78"/>
          <w:sz w:val="21"/>
        </w:rPr>
        <w:t>Sprechertext</w:t>
      </w:r>
    </w:p>
    <w:p>
      <w:pPr>
        <w:pStyle w:val="SceneBody"/>
        <w:keepLines w:val="0"/>
      </w:pPr>
      <w:r>
        <w:rPr>
          <w:rFonts w:ascii="Calibri" w:hAnsi="Calibri" w:eastAsia="Calibri"/>
          <w:sz w:val="20"/>
        </w:rPr>
        <w:t>Der Regen fiel unvorstellbar lange. Langsam füllten sich Senken und Becken mit Wasser. Aus kleinen Seen wurden gewaltige Urmeere. Zum ersten Mal in der Geschichte der Erde bedeckte flüssiges Wasser einen großen Teil unseres Planeten - die wichtigste Voraussetzung für alles Leben, das noch entstehen sollte.</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Das Urmeer</w:t>
      </w:r>
    </w:p>
    <w:p>
      <w:pPr>
        <w:keepNext/>
        <w:spacing w:before="140" w:after="60"/>
      </w:pPr>
      <w:r>
        <w:rPr>
          <w:rFonts w:ascii="Calibri" w:hAnsi="Calibri" w:eastAsia="Calibri"/>
          <w:b/>
          <w:color w:val="1F4D78"/>
          <w:sz w:val="21"/>
        </w:rPr>
        <w:t>Titel</w:t>
      </w:r>
    </w:p>
    <w:p>
      <w:pPr>
        <w:pStyle w:val="SceneBody"/>
        <w:keepLines w:val="0"/>
      </w:pPr>
      <w:r>
        <w:rPr>
          <w:rFonts w:ascii="Calibri" w:hAnsi="Calibri" w:eastAsia="Calibri"/>
          <w:sz w:val="20"/>
        </w:rPr>
        <w:t>Warum war Wasser so wichtig?</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Flüssiges Wasser löst viele Stoffe und ermöglicht chemische Reaktionen. Deshalb gilt Wasser bis heute als wichtigste Voraussetzung für Leben.</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Sonnenstrahlen</w:t>
      </w:r>
    </w:p>
    <w:p>
      <w:pPr>
        <w:keepNext/>
        <w:spacing w:before="140" w:after="60"/>
      </w:pPr>
      <w:r>
        <w:rPr>
          <w:rFonts w:ascii="Calibri" w:hAnsi="Calibri" w:eastAsia="Calibri"/>
          <w:b/>
          <w:color w:val="1F4D78"/>
          <w:sz w:val="21"/>
        </w:rPr>
        <w:t>Titel</w:t>
      </w:r>
    </w:p>
    <w:p>
      <w:pPr>
        <w:pStyle w:val="SceneBody"/>
        <w:keepLines w:val="0"/>
      </w:pPr>
      <w:r>
        <w:rPr>
          <w:rFonts w:ascii="Calibri" w:hAnsi="Calibri" w:eastAsia="Calibri"/>
          <w:sz w:val="20"/>
        </w:rPr>
        <w:t>Die Erde wird ruhiger</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Mit der Zeit kühlte sich die Erdoberfläche weiter ab. Gewaltige Vulkanausbrüche wurden seltener und das Klima stabilisierte sich langsam.</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Während der letzten acht Sekunden reißt die Wolkendecke leicht auf. Ein warmer Sonnenstrahl fällt auf die Wasseroberfläche. Die Wellen reflektieren das Licht.</w:t>
      </w:r>
    </w:p>
    <w:p>
      <w:pPr>
        <w:keepNext/>
        <w:spacing w:before="140" w:after="60"/>
      </w:pPr>
      <w:r>
        <w:rPr>
          <w:rFonts w:ascii="Calibri" w:hAnsi="Calibri" w:eastAsia="Calibri"/>
          <w:b/>
          <w:color w:val="1F4D78"/>
          <w:sz w:val="21"/>
        </w:rPr>
        <w:t>Der Zuschauer soll spüren</w:t>
      </w:r>
    </w:p>
    <w:p>
      <w:pPr>
        <w:pStyle w:val="SceneBody"/>
        <w:keepLines w:val="0"/>
      </w:pPr>
      <w:r>
        <w:rPr>
          <w:rFonts w:ascii="Calibri" w:hAnsi="Calibri" w:eastAsia="Calibri"/>
          <w:sz w:val="20"/>
        </w:rPr>
        <w:t>Jetzt beginnt ein neues Kapitel der Erdgeschichte.</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Was war die wichtigste Bedeutung der ersten Ozeane?</w:t>
      </w:r>
    </w:p>
    <w:p>
      <w:pPr>
        <w:pStyle w:val="ListBullet"/>
        <w:numPr>
          <w:ilvl w:val="0"/>
          <w:numId w:val="10"/>
        </w:numPr>
        <w:spacing w:after="50" w:line="269" w:lineRule="auto"/>
      </w:pPr>
      <w:r>
        <w:rPr>
          <w:rFonts w:ascii="Calibri" w:hAnsi="Calibri" w:eastAsia="Calibri"/>
          <w:sz w:val="20"/>
        </w:rPr>
        <w:t>[ ] Sie entstanden erst nach den Dinosauriern.</w:t>
      </w:r>
    </w:p>
    <w:p>
      <w:pPr>
        <w:pStyle w:val="ListBullet"/>
        <w:numPr>
          <w:ilvl w:val="0"/>
          <w:numId w:val="10"/>
        </w:numPr>
        <w:spacing w:after="50" w:line="269" w:lineRule="auto"/>
      </w:pPr>
      <w:r>
        <w:rPr>
          <w:rFonts w:ascii="Calibri" w:hAnsi="Calibri" w:eastAsia="Calibri"/>
          <w:sz w:val="20"/>
        </w:rPr>
        <w:t>[ ] Sie bestanden ausschließlich aus Süßwasser.</w:t>
      </w:r>
    </w:p>
    <w:p>
      <w:pPr>
        <w:pStyle w:val="ListBullet"/>
        <w:numPr>
          <w:ilvl w:val="0"/>
          <w:numId w:val="10"/>
        </w:numPr>
        <w:spacing w:after="50" w:line="269" w:lineRule="auto"/>
      </w:pPr>
      <w:r>
        <w:rPr>
          <w:rFonts w:ascii="Calibri" w:hAnsi="Calibri" w:eastAsia="Calibri"/>
          <w:sz w:val="20"/>
        </w:rPr>
        <w:t>[RICHTIG] Sie schufen die Voraussetzung für die Entstehung des Lebens.</w:t>
      </w:r>
    </w:p>
    <w:p>
      <w:pPr>
        <w:pStyle w:val="ListBullet"/>
        <w:numPr>
          <w:ilvl w:val="0"/>
          <w:numId w:val="10"/>
        </w:numPr>
        <w:spacing w:after="50" w:line="269" w:lineRule="auto"/>
      </w:pPr>
      <w:r>
        <w:rPr>
          <w:rFonts w:ascii="Calibri" w:hAnsi="Calibri" w:eastAsia="Calibri"/>
          <w:sz w:val="20"/>
        </w:rPr>
        <w:t>[ ] Sie bedeckten nur kleine Gebirgsseen.</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folgt der Wasseroberfläche langsam in Richtung Horizont. Das Bild wird heller. Eine sanfte Überblendung führt in Szene 4 - Die Ursuppe, wo im warmen Flachwasser die ersten komplexen chemischen Verbindungen entstehen.</w:t>
      </w:r>
    </w:p>
    <w:p>
      <w:pPr>
        <w:keepNext/>
        <w:spacing w:before="140" w:after="60"/>
      </w:pPr>
      <w:r>
        <w:rPr>
          <w:rFonts w:ascii="Calibri" w:hAnsi="Calibri" w:eastAsia="Calibri"/>
          <w:b/>
          <w:color w:val="7A5A00"/>
          <w:sz w:val="21"/>
        </w:rPr>
        <w:t>OFFENER BESTANDSVERMERK - Produktionsnotiz</w:t>
      </w:r>
    </w:p>
    <w:p>
      <w:pPr>
        <w:pStyle w:val="SceneBody"/>
        <w:keepLines w:val="0"/>
      </w:pPr>
      <w:r>
        <w:rPr>
          <w:rFonts w:ascii="Calibri" w:hAnsi="Calibri" w:eastAsia="Calibri"/>
          <w:sz w:val="20"/>
        </w:rPr>
        <w:t>Mit dieser Szene schließen wir den geologischen Prolog ab. Ab Szene 4 rückt erstmals die eigentliche Hauptfigur der gesamten Zeitreise in den Mittelpunkt: die Entstehung des Lebens. Das sorgt für einen klaren dramaturgischen Wechsel - von der Geschichte der Erde zur Geschichte des Lebens.</w:t>
      </w:r>
    </w:p>
    <w:p>
      <w:pPr>
        <w:pStyle w:val="Heading2"/>
        <w:pageBreakBefore w:val="0"/>
      </w:pPr>
      <w:r>
        <w:t>13.4 Szene 04 - Die Ursuppe - Wo alles begann</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STATUS: VERBINDLICHER SZENENBESTAND</w:t>
        <w:br/>
      </w:r>
      <w:r>
        <w:rPr>
          <w:rFonts w:ascii="Calibri" w:hAnsi="Calibri" w:eastAsia="Calibri"/>
          <w:color w:val="1A1A1A"/>
          <w:sz w:val="21"/>
        </w:rPr>
        <w:t>Inhalt und Szenenaufbau werden aus der Quelle übernommen. Die globalen offenen Entscheidungen zu Namen, Technik und wissenschaftlicher Endfreigabe bleiben vorbehalten.</w:t>
      </w:r>
    </w:p>
    <w:p>
      <w:pPr>
        <w:keepNext/>
        <w:spacing w:before="140" w:after="60"/>
      </w:pPr>
      <w:r>
        <w:rPr>
          <w:rFonts w:ascii="Calibri" w:hAnsi="Calibri" w:eastAsia="Calibri"/>
          <w:b/>
          <w:color w:val="1F4D78"/>
          <w:sz w:val="21"/>
        </w:rPr>
        <w:t>Dauer: ca. 28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bg_ep01_s04.jpg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Derselbe Küstenabschnitt - Millionen Jahre später. Die Vulkane sind nur noch vereinzelt aktiv. Im Vordergrund befindet sich eine flache, warme Lagune. Das Wasser wirkt leicht grünlich bis bräunlich durch gelöste Mineralien. Kleine Felsen ragen aus dem Wasser. Im Hintergrund steigt vereinzelt Dampf auf. Die Sonne steht tief und taucht die Szene in warmes, goldenes Licht.</w:t>
      </w:r>
    </w:p>
    <w:p>
      <w:pPr>
        <w:keepNext/>
        <w:spacing w:before="140" w:after="60"/>
      </w:pPr>
      <w:r>
        <w:rPr>
          <w:rFonts w:ascii="Calibri" w:hAnsi="Calibri" w:eastAsia="Calibri"/>
          <w:b/>
          <w:color w:val="1F4D78"/>
          <w:sz w:val="21"/>
        </w:rPr>
        <w:t>Kamera</w:t>
      </w:r>
    </w:p>
    <w:p>
      <w:pPr>
        <w:pStyle w:val="ListBullet"/>
        <w:numPr>
          <w:ilvl w:val="0"/>
          <w:numId w:val="10"/>
        </w:numPr>
        <w:spacing w:after="50" w:line="269" w:lineRule="auto"/>
      </w:pPr>
      <w:r>
        <w:rPr>
          <w:rFonts w:ascii="Calibri" w:hAnsi="Calibri" w:eastAsia="Calibri"/>
          <w:sz w:val="20"/>
        </w:rPr>
        <w:t>sehr langsamer Vorwärtsflug (ca. 4 %)</w:t>
      </w:r>
    </w:p>
    <w:p>
      <w:pPr>
        <w:pStyle w:val="ListBullet"/>
        <w:numPr>
          <w:ilvl w:val="0"/>
          <w:numId w:val="10"/>
        </w:numPr>
        <w:spacing w:after="50" w:line="269" w:lineRule="auto"/>
      </w:pPr>
      <w:r>
        <w:rPr>
          <w:rFonts w:ascii="Calibri" w:hAnsi="Calibri" w:eastAsia="Calibri"/>
          <w:sz w:val="20"/>
        </w:rPr>
        <w:t>Kamerahöhe knapp über der Wasseroberfläche</w:t>
      </w:r>
    </w:p>
    <w:p>
      <w:pPr>
        <w:pStyle w:val="ListBullet"/>
        <w:numPr>
          <w:ilvl w:val="0"/>
          <w:numId w:val="10"/>
        </w:numPr>
        <w:spacing w:after="50" w:line="269" w:lineRule="auto"/>
      </w:pPr>
      <w:r>
        <w:rPr>
          <w:rFonts w:ascii="Calibri" w:hAnsi="Calibri" w:eastAsia="Calibri"/>
          <w:sz w:val="20"/>
        </w:rPr>
        <w:t>ruhige, dokumentarische Bewegung</w:t>
      </w:r>
    </w:p>
    <w:p>
      <w:pPr>
        <w:keepNext/>
        <w:spacing w:before="140" w:after="60"/>
      </w:pPr>
      <w:r>
        <w:rPr>
          <w:rFonts w:ascii="Calibri" w:hAnsi="Calibri" w:eastAsia="Calibri"/>
          <w:b/>
          <w:color w:val="1F4D78"/>
          <w:sz w:val="21"/>
        </w:rPr>
        <w:t>Overlays</w:t>
      </w:r>
    </w:p>
    <w:p>
      <w:pPr>
        <w:pStyle w:val="SceneBody"/>
        <w:keepLines w:val="0"/>
      </w:pPr>
      <w:r>
        <w:rPr>
          <w:rFonts w:ascii="Calibri" w:hAnsi="Calibri" w:eastAsia="Calibri"/>
          <w:sz w:val="20"/>
        </w:rPr>
        <w:t>overlay_wasserwellen_02.png</w:t>
      </w:r>
    </w:p>
    <w:p>
      <w:pPr>
        <w:pStyle w:val="ListBullet"/>
        <w:numPr>
          <w:ilvl w:val="0"/>
          <w:numId w:val="10"/>
        </w:numPr>
        <w:spacing w:after="50" w:line="269" w:lineRule="auto"/>
      </w:pPr>
      <w:r>
        <w:rPr>
          <w:rFonts w:ascii="Calibri" w:hAnsi="Calibri" w:eastAsia="Calibri"/>
          <w:sz w:val="20"/>
        </w:rPr>
        <w:t>sehr feine Wellen</w:t>
      </w:r>
    </w:p>
    <w:p>
      <w:pPr>
        <w:pStyle w:val="ListBullet"/>
        <w:numPr>
          <w:ilvl w:val="0"/>
          <w:numId w:val="10"/>
        </w:numPr>
        <w:spacing w:after="50" w:line="269" w:lineRule="auto"/>
      </w:pPr>
      <w:r>
        <w:rPr>
          <w:rFonts w:ascii="Calibri" w:hAnsi="Calibri" w:eastAsia="Calibri"/>
          <w:sz w:val="20"/>
        </w:rPr>
        <w:t>Deckkraft 40 %</w:t>
      </w:r>
    </w:p>
    <w:p>
      <w:pPr>
        <w:pStyle w:val="SceneBody"/>
        <w:keepLines w:val="0"/>
      </w:pPr>
      <w:r>
        <w:rPr>
          <w:rFonts w:ascii="Calibri" w:hAnsi="Calibri" w:eastAsia="Calibri"/>
          <w:sz w:val="20"/>
        </w:rPr>
        <w:t>overlay_dampf_01.png</w:t>
      </w:r>
    </w:p>
    <w:p>
      <w:pPr>
        <w:pStyle w:val="ListBullet"/>
        <w:numPr>
          <w:ilvl w:val="0"/>
          <w:numId w:val="10"/>
        </w:numPr>
        <w:spacing w:after="50" w:line="269" w:lineRule="auto"/>
      </w:pPr>
      <w:r>
        <w:rPr>
          <w:rFonts w:ascii="Calibri" w:hAnsi="Calibri" w:eastAsia="Calibri"/>
          <w:sz w:val="20"/>
        </w:rPr>
        <w:t>nur im Hintergrund</w:t>
      </w:r>
    </w:p>
    <w:p>
      <w:pPr>
        <w:pStyle w:val="ListBullet"/>
        <w:numPr>
          <w:ilvl w:val="0"/>
          <w:numId w:val="10"/>
        </w:numPr>
        <w:spacing w:after="50" w:line="269" w:lineRule="auto"/>
      </w:pPr>
      <w:r>
        <w:rPr>
          <w:rFonts w:ascii="Calibri" w:hAnsi="Calibri" w:eastAsia="Calibri"/>
          <w:sz w:val="20"/>
        </w:rPr>
        <w:t>Deckkraft 20 %</w:t>
      </w:r>
    </w:p>
    <w:p>
      <w:pPr>
        <w:pStyle w:val="SceneBody"/>
        <w:keepLines w:val="0"/>
      </w:pPr>
      <w:r>
        <w:rPr>
          <w:rFonts w:ascii="Calibri" w:hAnsi="Calibri" w:eastAsia="Calibri"/>
          <w:sz w:val="20"/>
        </w:rPr>
        <w:t>overlay_luftflimmern_01.png (neu)</w:t>
      </w:r>
    </w:p>
    <w:p>
      <w:pPr>
        <w:pStyle w:val="ListBullet"/>
        <w:numPr>
          <w:ilvl w:val="0"/>
          <w:numId w:val="10"/>
        </w:numPr>
        <w:spacing w:after="50" w:line="269" w:lineRule="auto"/>
      </w:pPr>
      <w:r>
        <w:rPr>
          <w:rFonts w:ascii="Calibri" w:hAnsi="Calibri" w:eastAsia="Calibri"/>
          <w:sz w:val="20"/>
        </w:rPr>
        <w:t>leichtes Flimmern über heißen Steinen</w:t>
      </w:r>
    </w:p>
    <w:p>
      <w:pPr>
        <w:pStyle w:val="ListBullet"/>
        <w:numPr>
          <w:ilvl w:val="0"/>
          <w:numId w:val="10"/>
        </w:numPr>
        <w:spacing w:after="50" w:line="269" w:lineRule="auto"/>
      </w:pPr>
      <w:r>
        <w:rPr>
          <w:rFonts w:ascii="Calibri" w:hAnsi="Calibri" w:eastAsia="Calibri"/>
          <w:sz w:val="20"/>
        </w:rPr>
        <w:t>kaum wahrnehmbar</w:t>
      </w:r>
    </w:p>
    <w:p>
      <w:pPr>
        <w:keepNext/>
        <w:spacing w:before="140" w:after="60"/>
      </w:pPr>
      <w:r>
        <w:rPr>
          <w:rFonts w:ascii="Calibri" w:hAnsi="Calibri" w:eastAsia="Calibri"/>
          <w:b/>
          <w:color w:val="1F4D78"/>
          <w:sz w:val="21"/>
        </w:rPr>
        <w:t>Sound</w:t>
      </w:r>
    </w:p>
    <w:p>
      <w:pPr>
        <w:keepNext/>
        <w:spacing w:before="140" w:after="60"/>
      </w:pPr>
      <w:r>
        <w:rPr>
          <w:rFonts w:ascii="Calibri" w:hAnsi="Calibri" w:eastAsia="Calibri"/>
          <w:b/>
          <w:color w:val="1F4D78"/>
          <w:sz w:val="21"/>
        </w:rPr>
        <w:t>Atmosphäre</w:t>
      </w:r>
    </w:p>
    <w:p>
      <w:pPr>
        <w:pStyle w:val="ListBullet"/>
        <w:numPr>
          <w:ilvl w:val="0"/>
          <w:numId w:val="10"/>
        </w:numPr>
        <w:spacing w:after="50" w:line="269" w:lineRule="auto"/>
      </w:pPr>
      <w:r>
        <w:rPr>
          <w:rFonts w:ascii="Calibri" w:hAnsi="Calibri" w:eastAsia="Calibri"/>
          <w:sz w:val="20"/>
        </w:rPr>
        <w:t>sanfte Wellen</w:t>
      </w:r>
    </w:p>
    <w:p>
      <w:pPr>
        <w:pStyle w:val="ListBullet"/>
        <w:numPr>
          <w:ilvl w:val="0"/>
          <w:numId w:val="10"/>
        </w:numPr>
        <w:spacing w:after="50" w:line="269" w:lineRule="auto"/>
      </w:pPr>
      <w:r>
        <w:rPr>
          <w:rFonts w:ascii="Calibri" w:hAnsi="Calibri" w:eastAsia="Calibri"/>
          <w:sz w:val="20"/>
        </w:rPr>
        <w:t>leichter Wind</w:t>
      </w:r>
    </w:p>
    <w:p>
      <w:pPr>
        <w:pStyle w:val="ListBullet"/>
        <w:numPr>
          <w:ilvl w:val="0"/>
          <w:numId w:val="10"/>
        </w:numPr>
        <w:spacing w:after="50" w:line="269" w:lineRule="auto"/>
      </w:pPr>
      <w:r>
        <w:rPr>
          <w:rFonts w:ascii="Calibri" w:hAnsi="Calibri" w:eastAsia="Calibri"/>
          <w:sz w:val="20"/>
        </w:rPr>
        <w:t>entferntes Vulkanrumpeln</w:t>
      </w:r>
    </w:p>
    <w:p>
      <w:pPr>
        <w:pStyle w:val="ListBullet"/>
        <w:numPr>
          <w:ilvl w:val="0"/>
          <w:numId w:val="10"/>
        </w:numPr>
        <w:spacing w:after="50" w:line="269" w:lineRule="auto"/>
      </w:pPr>
      <w:r>
        <w:rPr>
          <w:rFonts w:ascii="Calibri" w:hAnsi="Calibri" w:eastAsia="Calibri"/>
          <w:sz w:val="20"/>
        </w:rPr>
        <w:t>einzelne Dampfaustritte</w:t>
      </w:r>
    </w:p>
    <w:p>
      <w:pPr>
        <w:pStyle w:val="ListBullet"/>
        <w:numPr>
          <w:ilvl w:val="0"/>
          <w:numId w:val="10"/>
        </w:numPr>
        <w:spacing w:after="50" w:line="269" w:lineRule="auto"/>
      </w:pPr>
      <w:r>
        <w:rPr>
          <w:rFonts w:ascii="Calibri" w:hAnsi="Calibri" w:eastAsia="Calibri"/>
          <w:sz w:val="20"/>
        </w:rPr>
        <w:t>vereinzelte Wasserblasen aus heißen Quellen</w:t>
      </w:r>
    </w:p>
    <w:p>
      <w:pPr>
        <w:pStyle w:val="SceneBody"/>
        <w:keepLines w:val="0"/>
      </w:pPr>
      <w:r>
        <w:rPr>
          <w:rFonts w:ascii="Calibri" w:hAnsi="Calibri" w:eastAsia="Calibri"/>
          <w:sz w:val="20"/>
        </w:rPr>
        <w:t>Die Geräuschkulisse wirkt jetzt deutlich friedlicher als in den vorherigen Szenen.</w:t>
      </w:r>
    </w:p>
    <w:p>
      <w:pPr>
        <w:keepNext/>
        <w:spacing w:before="140" w:after="60"/>
      </w:pPr>
      <w:r>
        <w:rPr>
          <w:rFonts w:ascii="Calibri" w:hAnsi="Calibri" w:eastAsia="Calibri"/>
          <w:b/>
          <w:color w:val="1F4D78"/>
          <w:sz w:val="21"/>
        </w:rPr>
        <w:t>Sprechertext</w:t>
      </w:r>
    </w:p>
    <w:p>
      <w:pPr>
        <w:pStyle w:val="SceneBody"/>
        <w:keepLines w:val="0"/>
      </w:pPr>
      <w:r>
        <w:rPr>
          <w:rFonts w:ascii="Calibri" w:hAnsi="Calibri" w:eastAsia="Calibri"/>
          <w:sz w:val="20"/>
        </w:rPr>
        <w:t>Die Erde war noch immer ein lebensfeindlicher Ort. Doch in den warmen Flachmeeren geschah etwas Außergewöhnliches. Wasser, Mineralstoffe und Energie aus Blitzen, Vulkanen und der Sonne verbanden sich zu immer komplexeren Molekülen. Noch war nichts lebendig - aber die Bausteine des Lebens entstanden.</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Die Ursuppe</w:t>
      </w:r>
    </w:p>
    <w:p>
      <w:pPr>
        <w:keepNext/>
        <w:spacing w:before="140" w:after="60"/>
      </w:pPr>
      <w:r>
        <w:rPr>
          <w:rFonts w:ascii="Calibri" w:hAnsi="Calibri" w:eastAsia="Calibri"/>
          <w:b/>
          <w:color w:val="1F4D78"/>
          <w:sz w:val="21"/>
        </w:rPr>
        <w:t>Titel</w:t>
      </w:r>
    </w:p>
    <w:p>
      <w:pPr>
        <w:pStyle w:val="SceneBody"/>
        <w:keepLines w:val="0"/>
      </w:pPr>
      <w:r>
        <w:rPr>
          <w:rFonts w:ascii="Calibri" w:hAnsi="Calibri" w:eastAsia="Calibri"/>
          <w:sz w:val="20"/>
        </w:rPr>
        <w:t>Was bedeutet „Ursuppe"?</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Mit „Ursuppe" bezeichnen Forschende die Mischung aus Wasser und gelösten Stoffen, in der sich die ersten organischen Moleküle gebildet haben könnten. Wie genau das geschah, wird bis heute erforscht.</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Energiequellen</w:t>
      </w:r>
    </w:p>
    <w:p>
      <w:pPr>
        <w:keepNext/>
        <w:spacing w:before="140" w:after="60"/>
      </w:pPr>
      <w:r>
        <w:rPr>
          <w:rFonts w:ascii="Calibri" w:hAnsi="Calibri" w:eastAsia="Calibri"/>
          <w:b/>
          <w:color w:val="1F4D78"/>
          <w:sz w:val="21"/>
        </w:rPr>
        <w:t>Titel</w:t>
      </w:r>
    </w:p>
    <w:p>
      <w:pPr>
        <w:pStyle w:val="SceneBody"/>
        <w:keepLines w:val="0"/>
      </w:pPr>
      <w:r>
        <w:rPr>
          <w:rFonts w:ascii="Calibri" w:hAnsi="Calibri" w:eastAsia="Calibri"/>
          <w:sz w:val="20"/>
        </w:rPr>
        <w:t>Woher kam die Energie?</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Blitze, UV-Strahlung der Sonne und Wärme aus Vulkanen lieferten die Energie, damit chemische Reaktionen ablaufen konnten.</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Unter der Wasseroberfläche steigen langsam kleine Gasblasen auf. An einer Stelle schimmert das Wasser kurz in Regenbogenfarben - als Hinweis auf organische Moleküle, ohne übertrieben oder künstlich zu wirken.</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Welche Stoffe brauchten die ersten chemischen Reaktionen?</w:t>
      </w:r>
    </w:p>
    <w:p>
      <w:pPr>
        <w:pStyle w:val="ListBullet"/>
        <w:numPr>
          <w:ilvl w:val="0"/>
          <w:numId w:val="10"/>
        </w:numPr>
        <w:spacing w:after="50" w:line="269" w:lineRule="auto"/>
      </w:pPr>
      <w:r>
        <w:rPr>
          <w:rFonts w:ascii="Calibri" w:hAnsi="Calibri" w:eastAsia="Calibri"/>
          <w:sz w:val="20"/>
        </w:rPr>
        <w:t>[ ] Dinosaurier und Pflanzen</w:t>
      </w:r>
    </w:p>
    <w:p>
      <w:pPr>
        <w:pStyle w:val="ListBullet"/>
        <w:numPr>
          <w:ilvl w:val="0"/>
          <w:numId w:val="10"/>
        </w:numPr>
        <w:spacing w:after="50" w:line="269" w:lineRule="auto"/>
      </w:pPr>
      <w:r>
        <w:rPr>
          <w:rFonts w:ascii="Calibri" w:hAnsi="Calibri" w:eastAsia="Calibri"/>
          <w:sz w:val="20"/>
        </w:rPr>
        <w:t>[ ] Nur Sauerstoff</w:t>
      </w:r>
    </w:p>
    <w:p>
      <w:pPr>
        <w:pStyle w:val="ListBullet"/>
        <w:numPr>
          <w:ilvl w:val="0"/>
          <w:numId w:val="10"/>
        </w:numPr>
        <w:spacing w:after="50" w:line="269" w:lineRule="auto"/>
      </w:pPr>
      <w:r>
        <w:rPr>
          <w:rFonts w:ascii="Calibri" w:hAnsi="Calibri" w:eastAsia="Calibri"/>
          <w:sz w:val="20"/>
        </w:rPr>
        <w:t>[RICHTIG] Wasser, gelöste Stoffe und Energie</w:t>
      </w:r>
    </w:p>
    <w:p>
      <w:pPr>
        <w:pStyle w:val="ListBullet"/>
        <w:numPr>
          <w:ilvl w:val="0"/>
          <w:numId w:val="10"/>
        </w:numPr>
        <w:spacing w:after="50" w:line="269" w:lineRule="auto"/>
      </w:pPr>
      <w:r>
        <w:rPr>
          <w:rFonts w:ascii="Calibri" w:hAnsi="Calibri" w:eastAsia="Calibri"/>
          <w:sz w:val="20"/>
        </w:rPr>
        <w:t>[ ] Fische und Algen</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fährt langsam näher an die Wasseroberfläche. Das Sonnenlicht spiegelt sich auf den kleinen Wellen. Die Spiegelung füllt den Bildschirm. Langsame Überblendung.</w:t>
      </w:r>
    </w:p>
    <w:p>
      <w:pPr>
        <w:pStyle w:val="Heading2"/>
        <w:pageBreakBefore w:val="0"/>
      </w:pPr>
      <w:r>
        <w:t>13.5 Szene 05 - Die erste Zelle</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STATUS: VERBINDLICHER SZENENBESTAND</w:t>
        <w:br/>
      </w:r>
      <w:r>
        <w:rPr>
          <w:rFonts w:ascii="Calibri" w:hAnsi="Calibri" w:eastAsia="Calibri"/>
          <w:color w:val="1A1A1A"/>
          <w:sz w:val="21"/>
        </w:rPr>
        <w:t>Inhalt und Szenenaufbau werden aus der Quelle übernommen. Die globalen offenen Entscheidungen zu Namen, Technik und wissenschaftlicher Endfreigabe bleiben vorbehalten.</w:t>
      </w:r>
    </w:p>
    <w:p>
      <w:pPr>
        <w:pStyle w:val="SceneBody"/>
        <w:keepLines w:val="0"/>
      </w:pPr>
      <w:r>
        <w:rPr>
          <w:rFonts w:ascii="Calibri" w:hAnsi="Calibri" w:eastAsia="Calibri"/>
          <w:sz w:val="20"/>
        </w:rPr>
        <w:t>Die Überblendung endet nicht mit einem großen Knall, sondern mit einer Nahaufnahme im Wasser. Zum ersten Mal wechseln wir von der Landschaft in eine Makrowelt. Hier zeigen wir - wissenschaftlich plausibel, aber visuell eindrucksvoll - wie sich aus einfachen Molekülen erste membranumhüllte Strukturen bilden könnten. Diese Szene wird vermutlich zu den wichtigsten der gesamten Episode und bildet den eigentlichen Auftakt der Geschichte des Lebens.</w:t>
      </w:r>
    </w:p>
    <w:p>
      <w:pPr>
        <w:keepNext/>
        <w:spacing w:before="140" w:after="60"/>
      </w:pPr>
      <w:r>
        <w:rPr>
          <w:rFonts w:ascii="Calibri" w:hAnsi="Calibri" w:eastAsia="Calibri"/>
          <w:b/>
          <w:color w:val="7A5A00"/>
          <w:sz w:val="21"/>
        </w:rPr>
        <w:t>OFFENER BESTANDSVERMERK - Regiegedanke</w:t>
      </w:r>
    </w:p>
    <w:p>
      <w:pPr>
        <w:pStyle w:val="SceneBody"/>
        <w:keepLines w:val="0"/>
      </w:pPr>
      <w:r>
        <w:rPr>
          <w:rFonts w:ascii="Calibri" w:hAnsi="Calibri" w:eastAsia="Calibri"/>
          <w:sz w:val="20"/>
        </w:rPr>
        <w:t>Bis hierhin haben wir den Zuschauer in immer kleineren Schritten geführt:</w:t>
      </w:r>
    </w:p>
    <w:p>
      <w:pPr>
        <w:pStyle w:val="ListBullet"/>
        <w:numPr>
          <w:ilvl w:val="0"/>
          <w:numId w:val="10"/>
        </w:numPr>
        <w:spacing w:after="50" w:line="269" w:lineRule="auto"/>
      </w:pPr>
      <w:r>
        <w:rPr>
          <w:rFonts w:ascii="Calibri" w:hAnsi="Calibri" w:eastAsia="Calibri"/>
          <w:sz w:val="20"/>
        </w:rPr>
        <w:t>Szene 1: Planet</w:t>
      </w:r>
    </w:p>
    <w:p>
      <w:pPr>
        <w:pStyle w:val="ListBullet"/>
        <w:numPr>
          <w:ilvl w:val="0"/>
          <w:numId w:val="10"/>
        </w:numPr>
        <w:spacing w:after="50" w:line="269" w:lineRule="auto"/>
      </w:pPr>
      <w:r>
        <w:rPr>
          <w:rFonts w:ascii="Calibri" w:hAnsi="Calibri" w:eastAsia="Calibri"/>
          <w:sz w:val="20"/>
        </w:rPr>
        <w:t>Szene 2: Atmosphäre</w:t>
      </w:r>
    </w:p>
    <w:p>
      <w:pPr>
        <w:pStyle w:val="ListBullet"/>
        <w:numPr>
          <w:ilvl w:val="0"/>
          <w:numId w:val="10"/>
        </w:numPr>
        <w:spacing w:after="50" w:line="269" w:lineRule="auto"/>
      </w:pPr>
      <w:r>
        <w:rPr>
          <w:rFonts w:ascii="Calibri" w:hAnsi="Calibri" w:eastAsia="Calibri"/>
          <w:sz w:val="20"/>
        </w:rPr>
        <w:t>Szene 3: Ozeane</w:t>
      </w:r>
    </w:p>
    <w:p>
      <w:pPr>
        <w:pStyle w:val="ListBullet"/>
        <w:numPr>
          <w:ilvl w:val="0"/>
          <w:numId w:val="10"/>
        </w:numPr>
        <w:spacing w:after="50" w:line="269" w:lineRule="auto"/>
      </w:pPr>
      <w:r>
        <w:rPr>
          <w:rFonts w:ascii="Calibri" w:hAnsi="Calibri" w:eastAsia="Calibri"/>
          <w:sz w:val="20"/>
        </w:rPr>
        <w:t>Szene 4: Chemie</w:t>
      </w:r>
    </w:p>
    <w:p>
      <w:pPr>
        <w:keepNext/>
        <w:spacing w:before="140" w:after="60"/>
      </w:pPr>
      <w:r>
        <w:rPr>
          <w:rFonts w:ascii="Calibri" w:hAnsi="Calibri" w:eastAsia="Calibri"/>
          <w:b/>
          <w:color w:val="1F4D78"/>
          <w:sz w:val="21"/>
        </w:rPr>
        <w:t>Jetzt folgt der nächste Maßstabssprung</w:t>
      </w:r>
    </w:p>
    <w:p>
      <w:pPr>
        <w:pStyle w:val="SceneBody"/>
        <w:keepLines w:val="0"/>
      </w:pPr>
      <w:r>
        <w:rPr>
          <w:rFonts w:ascii="Calibri" w:hAnsi="Calibri" w:eastAsia="Calibri"/>
          <w:sz w:val="20"/>
        </w:rPr>
        <w:t>Vom Meer in den Mikrokosmos. Genau dieser Wechsel wird Episode 1 einen filmischen Charakter geben und den Beginn des Lebens als echten Wendepunkt erlebbar machen.</w:t>
      </w:r>
    </w:p>
    <w:p>
      <w:pPr>
        <w:keepNext/>
        <w:spacing w:before="140" w:after="60"/>
      </w:pPr>
      <w:r>
        <w:rPr>
          <w:rFonts w:ascii="Calibri" w:hAnsi="Calibri" w:eastAsia="Calibri"/>
          <w:b/>
          <w:color w:val="1F4D78"/>
          <w:sz w:val="21"/>
        </w:rPr>
        <w:t>Dauer: ca. 30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bg_ep01_s05.jpg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Wir befinden uns unter der Wasseroberfläche einer flachen, warmen Lagune. Das Sonnenlicht dringt in weichen Strahlen durch das Wasser. Kleine Mineralpartikel schweben langsam umher. Im Vordergrund liegen poröse Lavagesteine und Mineralkristalle. Die Szene wirkt ruhig und geheimnisvoll.</w:t>
      </w:r>
    </w:p>
    <w:p>
      <w:pPr>
        <w:keepNext/>
        <w:spacing w:before="140" w:after="60"/>
      </w:pPr>
      <w:r>
        <w:rPr>
          <w:rFonts w:ascii="Calibri" w:hAnsi="Calibri" w:eastAsia="Calibri"/>
          <w:b/>
          <w:color w:val="1F4D78"/>
          <w:sz w:val="21"/>
        </w:rPr>
        <w:t>Kamera</w:t>
      </w:r>
    </w:p>
    <w:p>
      <w:pPr>
        <w:pStyle w:val="ListBullet"/>
        <w:numPr>
          <w:ilvl w:val="0"/>
          <w:numId w:val="10"/>
        </w:numPr>
        <w:spacing w:after="50" w:line="269" w:lineRule="auto"/>
      </w:pPr>
      <w:r>
        <w:rPr>
          <w:rFonts w:ascii="Calibri" w:hAnsi="Calibri" w:eastAsia="Calibri"/>
          <w:sz w:val="20"/>
        </w:rPr>
        <w:t>langsame Makrofahrt</w:t>
      </w:r>
    </w:p>
    <w:p>
      <w:pPr>
        <w:pStyle w:val="ListBullet"/>
        <w:numPr>
          <w:ilvl w:val="0"/>
          <w:numId w:val="10"/>
        </w:numPr>
        <w:spacing w:after="50" w:line="269" w:lineRule="auto"/>
      </w:pPr>
      <w:r>
        <w:rPr>
          <w:rFonts w:ascii="Calibri" w:hAnsi="Calibri" w:eastAsia="Calibri"/>
          <w:sz w:val="20"/>
        </w:rPr>
        <w:t>nahezu schwebend</w:t>
      </w:r>
    </w:p>
    <w:p>
      <w:pPr>
        <w:pStyle w:val="ListBullet"/>
        <w:numPr>
          <w:ilvl w:val="0"/>
          <w:numId w:val="10"/>
        </w:numPr>
        <w:spacing w:after="50" w:line="269" w:lineRule="auto"/>
      </w:pPr>
      <w:r>
        <w:rPr>
          <w:rFonts w:ascii="Calibri" w:hAnsi="Calibri" w:eastAsia="Calibri"/>
          <w:sz w:val="20"/>
        </w:rPr>
        <w:t>Fokus wandert langsam auf eine winzige Blase zwischen den Mineralien</w:t>
      </w:r>
    </w:p>
    <w:p>
      <w:pPr>
        <w:keepNext/>
        <w:spacing w:before="140" w:after="60"/>
      </w:pPr>
      <w:r>
        <w:rPr>
          <w:rFonts w:ascii="Calibri" w:hAnsi="Calibri" w:eastAsia="Calibri"/>
          <w:b/>
          <w:color w:val="1F4D78"/>
          <w:sz w:val="21"/>
        </w:rPr>
        <w:t>Overlays</w:t>
      </w:r>
    </w:p>
    <w:p>
      <w:pPr>
        <w:pStyle w:val="SceneBody"/>
        <w:keepLines w:val="0"/>
      </w:pPr>
      <w:r>
        <w:rPr>
          <w:rFonts w:ascii="Calibri" w:hAnsi="Calibri" w:eastAsia="Calibri"/>
          <w:sz w:val="20"/>
        </w:rPr>
        <w:t>overlay_partikel_01.png</w:t>
      </w:r>
    </w:p>
    <w:p>
      <w:pPr>
        <w:pStyle w:val="ListBullet"/>
        <w:numPr>
          <w:ilvl w:val="0"/>
          <w:numId w:val="10"/>
        </w:numPr>
        <w:spacing w:after="50" w:line="269" w:lineRule="auto"/>
      </w:pPr>
      <w:r>
        <w:rPr>
          <w:rFonts w:ascii="Calibri" w:hAnsi="Calibri" w:eastAsia="Calibri"/>
          <w:sz w:val="20"/>
        </w:rPr>
        <w:t>feinste Mineralpartikel</w:t>
      </w:r>
    </w:p>
    <w:p>
      <w:pPr>
        <w:pStyle w:val="ListBullet"/>
        <w:numPr>
          <w:ilvl w:val="0"/>
          <w:numId w:val="10"/>
        </w:numPr>
        <w:spacing w:after="50" w:line="269" w:lineRule="auto"/>
      </w:pPr>
      <w:r>
        <w:rPr>
          <w:rFonts w:ascii="Calibri" w:hAnsi="Calibri" w:eastAsia="Calibri"/>
          <w:sz w:val="20"/>
        </w:rPr>
        <w:t>langsame Drift</w:t>
      </w:r>
    </w:p>
    <w:p>
      <w:pPr>
        <w:pStyle w:val="SceneBody"/>
        <w:keepLines w:val="0"/>
      </w:pPr>
      <w:r>
        <w:rPr>
          <w:rFonts w:ascii="Calibri" w:hAnsi="Calibri" w:eastAsia="Calibri"/>
          <w:sz w:val="20"/>
        </w:rPr>
        <w:t>overlay_luftblasen_01.png</w:t>
      </w:r>
    </w:p>
    <w:p>
      <w:pPr>
        <w:pStyle w:val="ListBullet"/>
        <w:numPr>
          <w:ilvl w:val="0"/>
          <w:numId w:val="10"/>
        </w:numPr>
        <w:spacing w:after="50" w:line="269" w:lineRule="auto"/>
      </w:pPr>
      <w:r>
        <w:rPr>
          <w:rFonts w:ascii="Calibri" w:hAnsi="Calibri" w:eastAsia="Calibri"/>
          <w:sz w:val="20"/>
        </w:rPr>
        <w:t>einzelne kleine Gasblasen</w:t>
      </w:r>
    </w:p>
    <w:p>
      <w:pPr>
        <w:pStyle w:val="ListBullet"/>
        <w:numPr>
          <w:ilvl w:val="0"/>
          <w:numId w:val="10"/>
        </w:numPr>
        <w:spacing w:after="50" w:line="269" w:lineRule="auto"/>
      </w:pPr>
      <w:r>
        <w:rPr>
          <w:rFonts w:ascii="Calibri" w:hAnsi="Calibri" w:eastAsia="Calibri"/>
          <w:sz w:val="20"/>
        </w:rPr>
        <w:t>steigen langsam auf</w:t>
      </w:r>
    </w:p>
    <w:p>
      <w:pPr>
        <w:pStyle w:val="SceneBody"/>
        <w:keepLines w:val="0"/>
      </w:pPr>
      <w:r>
        <w:rPr>
          <w:rFonts w:ascii="Calibri" w:hAnsi="Calibri" w:eastAsia="Calibri"/>
          <w:sz w:val="20"/>
        </w:rPr>
        <w:t>overlay_lichtstrahlen_unterwasser.png</w:t>
      </w:r>
    </w:p>
    <w:p>
      <w:pPr>
        <w:pStyle w:val="ListBullet"/>
        <w:numPr>
          <w:ilvl w:val="0"/>
          <w:numId w:val="10"/>
        </w:numPr>
        <w:spacing w:after="50" w:line="269" w:lineRule="auto"/>
      </w:pPr>
      <w:r>
        <w:rPr>
          <w:rFonts w:ascii="Calibri" w:hAnsi="Calibri" w:eastAsia="Calibri"/>
          <w:sz w:val="20"/>
        </w:rPr>
        <w:t>dezente Lichtkegel</w:t>
      </w:r>
    </w:p>
    <w:p>
      <w:pPr>
        <w:pStyle w:val="ListBullet"/>
        <w:numPr>
          <w:ilvl w:val="0"/>
          <w:numId w:val="10"/>
        </w:numPr>
        <w:spacing w:after="50" w:line="269" w:lineRule="auto"/>
      </w:pPr>
      <w:r>
        <w:rPr>
          <w:rFonts w:ascii="Calibri" w:hAnsi="Calibri" w:eastAsia="Calibri"/>
          <w:sz w:val="20"/>
        </w:rPr>
        <w:t>kaum sichtbar</w:t>
      </w:r>
    </w:p>
    <w:p>
      <w:pPr>
        <w:pStyle w:val="ListBullet"/>
        <w:numPr>
          <w:ilvl w:val="0"/>
          <w:numId w:val="10"/>
        </w:numPr>
        <w:spacing w:after="50" w:line="269" w:lineRule="auto"/>
      </w:pPr>
      <w:r>
        <w:rPr>
          <w:rFonts w:ascii="Calibri" w:hAnsi="Calibri" w:eastAsia="Calibri"/>
          <w:sz w:val="20"/>
        </w:rPr>
        <w:t>erzeugen Tiefe</w:t>
      </w:r>
    </w:p>
    <w:p>
      <w:pPr>
        <w:keepNext/>
        <w:spacing w:before="140" w:after="60"/>
      </w:pPr>
      <w:r>
        <w:rPr>
          <w:rFonts w:ascii="Calibri" w:hAnsi="Calibri" w:eastAsia="Calibri"/>
          <w:b/>
          <w:color w:val="1F4D78"/>
          <w:sz w:val="21"/>
        </w:rPr>
        <w:t>Sound</w:t>
      </w:r>
    </w:p>
    <w:p>
      <w:pPr>
        <w:keepNext/>
        <w:spacing w:before="140" w:after="60"/>
      </w:pPr>
      <w:r>
        <w:rPr>
          <w:rFonts w:ascii="Calibri" w:hAnsi="Calibri" w:eastAsia="Calibri"/>
          <w:b/>
          <w:color w:val="1F4D78"/>
          <w:sz w:val="21"/>
        </w:rPr>
        <w:t>Atmosphäre</w:t>
      </w:r>
    </w:p>
    <w:p>
      <w:pPr>
        <w:pStyle w:val="ListBullet"/>
        <w:numPr>
          <w:ilvl w:val="0"/>
          <w:numId w:val="10"/>
        </w:numPr>
        <w:spacing w:after="50" w:line="269" w:lineRule="auto"/>
      </w:pPr>
      <w:r>
        <w:rPr>
          <w:rFonts w:ascii="Calibri" w:hAnsi="Calibri" w:eastAsia="Calibri"/>
          <w:sz w:val="20"/>
        </w:rPr>
        <w:t>gedämpfte Unterwassergeräusche</w:t>
      </w:r>
    </w:p>
    <w:p>
      <w:pPr>
        <w:pStyle w:val="ListBullet"/>
        <w:numPr>
          <w:ilvl w:val="0"/>
          <w:numId w:val="10"/>
        </w:numPr>
        <w:spacing w:after="50" w:line="269" w:lineRule="auto"/>
      </w:pPr>
      <w:r>
        <w:rPr>
          <w:rFonts w:ascii="Calibri" w:hAnsi="Calibri" w:eastAsia="Calibri"/>
          <w:sz w:val="20"/>
        </w:rPr>
        <w:t>leises Blubbern</w:t>
      </w:r>
    </w:p>
    <w:p>
      <w:pPr>
        <w:pStyle w:val="ListBullet"/>
        <w:numPr>
          <w:ilvl w:val="0"/>
          <w:numId w:val="10"/>
        </w:numPr>
        <w:spacing w:after="50" w:line="269" w:lineRule="auto"/>
      </w:pPr>
      <w:r>
        <w:rPr>
          <w:rFonts w:ascii="Calibri" w:hAnsi="Calibri" w:eastAsia="Calibri"/>
          <w:sz w:val="20"/>
        </w:rPr>
        <w:t>entferntes Grollen der Erde</w:t>
      </w:r>
    </w:p>
    <w:p>
      <w:pPr>
        <w:pStyle w:val="ListBullet"/>
        <w:numPr>
          <w:ilvl w:val="0"/>
          <w:numId w:val="10"/>
        </w:numPr>
        <w:spacing w:after="50" w:line="269" w:lineRule="auto"/>
      </w:pPr>
      <w:r>
        <w:rPr>
          <w:rFonts w:ascii="Calibri" w:hAnsi="Calibri" w:eastAsia="Calibri"/>
          <w:sz w:val="20"/>
        </w:rPr>
        <w:t>sanfte Wasserbewegung</w:t>
      </w:r>
    </w:p>
    <w:p>
      <w:pPr>
        <w:pStyle w:val="SceneBody"/>
        <w:keepLines w:val="0"/>
      </w:pPr>
      <w:r>
        <w:rPr>
          <w:rFonts w:ascii="Calibri" w:hAnsi="Calibri" w:eastAsia="Calibri"/>
          <w:sz w:val="20"/>
        </w:rPr>
        <w:t>Sehr ruhig. Fast meditativ.</w:t>
      </w:r>
    </w:p>
    <w:p>
      <w:pPr>
        <w:keepNext/>
        <w:spacing w:before="140" w:after="60"/>
      </w:pPr>
      <w:r>
        <w:rPr>
          <w:rFonts w:ascii="Calibri" w:hAnsi="Calibri" w:eastAsia="Calibri"/>
          <w:b/>
          <w:color w:val="1F4D78"/>
          <w:sz w:val="21"/>
        </w:rPr>
        <w:t>Sprechertext</w:t>
      </w:r>
    </w:p>
    <w:p>
      <w:pPr>
        <w:pStyle w:val="SceneBody"/>
        <w:keepLines w:val="0"/>
      </w:pPr>
      <w:r>
        <w:rPr>
          <w:rFonts w:ascii="Calibri" w:hAnsi="Calibri" w:eastAsia="Calibri"/>
          <w:sz w:val="20"/>
        </w:rPr>
        <w:t>Irgendwann geschah etwas, das unseren Planeten für immer veränderte. Aus den Bausteinen des Lebens entstanden winzige Strukturen, die sich von ihrer Umgebung abgrenzten. Sie konnten Stoffe aufnehmen, Energie nutzen und sich schließlich vermehren. Die ersten einfachen Zellen waren entstanden - die Vorfahren allen Lebens auf der Erde.</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Zwischen den Mineralien bildet sich langsam ein winziges, transparentes Bläschen. Eine dünne Membran wird sichtbar. Im Inneren bewegen sich kleine Partikel. Die Kugel teilt sich langsam in zwei gleich große Kugeln. Keine Science-Fiction-Effekte. Nur natürliche Bewegungen.</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Zellmembran</w:t>
      </w:r>
    </w:p>
    <w:p>
      <w:pPr>
        <w:keepNext/>
        <w:spacing w:before="140" w:after="60"/>
      </w:pPr>
      <w:r>
        <w:rPr>
          <w:rFonts w:ascii="Calibri" w:hAnsi="Calibri" w:eastAsia="Calibri"/>
          <w:b/>
          <w:color w:val="1F4D78"/>
          <w:sz w:val="21"/>
        </w:rPr>
        <w:t>Titel</w:t>
      </w:r>
    </w:p>
    <w:p>
      <w:pPr>
        <w:pStyle w:val="SceneBody"/>
        <w:keepLines w:val="0"/>
      </w:pPr>
      <w:r>
        <w:rPr>
          <w:rFonts w:ascii="Calibri" w:hAnsi="Calibri" w:eastAsia="Calibri"/>
          <w:sz w:val="20"/>
        </w:rPr>
        <w:t>Die schützende Hülle</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Eine Zellmembran trennt das Innere einer Zelle von ihrer Umgebung. Sie schützt die Zelle und regelt, welche Stoffe hinein- oder hinausgelangen.</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Warum war das so bedeutend?</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Mit den ersten Zellen begann die biologische Evolution. Von nun an konnten sich Lebewesen verändern, vermehren und über Milliarden Jahre weiterentwickeln.</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Was unterschied die ersten Zellen von den Molekülen davor?</w:t>
      </w:r>
    </w:p>
    <w:p>
      <w:pPr>
        <w:pStyle w:val="ListBullet"/>
        <w:numPr>
          <w:ilvl w:val="0"/>
          <w:numId w:val="10"/>
        </w:numPr>
        <w:spacing w:after="50" w:line="269" w:lineRule="auto"/>
      </w:pPr>
      <w:r>
        <w:rPr>
          <w:rFonts w:ascii="Calibri" w:hAnsi="Calibri" w:eastAsia="Calibri"/>
          <w:sz w:val="20"/>
        </w:rPr>
        <w:t>[ ] Sie waren bereits Tiere.</w:t>
      </w:r>
    </w:p>
    <w:p>
      <w:pPr>
        <w:pStyle w:val="ListBullet"/>
        <w:numPr>
          <w:ilvl w:val="0"/>
          <w:numId w:val="10"/>
        </w:numPr>
        <w:spacing w:after="50" w:line="269" w:lineRule="auto"/>
      </w:pPr>
      <w:r>
        <w:rPr>
          <w:rFonts w:ascii="Calibri" w:hAnsi="Calibri" w:eastAsia="Calibri"/>
          <w:sz w:val="20"/>
        </w:rPr>
        <w:t>[ ] Sie konnten fliegen.</w:t>
      </w:r>
    </w:p>
    <w:p>
      <w:pPr>
        <w:pStyle w:val="ListBullet"/>
        <w:numPr>
          <w:ilvl w:val="0"/>
          <w:numId w:val="10"/>
        </w:numPr>
        <w:spacing w:after="50" w:line="269" w:lineRule="auto"/>
      </w:pPr>
      <w:r>
        <w:rPr>
          <w:rFonts w:ascii="Calibri" w:hAnsi="Calibri" w:eastAsia="Calibri"/>
          <w:sz w:val="20"/>
        </w:rPr>
        <w:t>[RICHTIG] Sie waren durch eine Membran von ihrer Umgebung abgegrenzt.</w:t>
      </w:r>
    </w:p>
    <w:p>
      <w:pPr>
        <w:pStyle w:val="ListBullet"/>
        <w:numPr>
          <w:ilvl w:val="0"/>
          <w:numId w:val="10"/>
        </w:numPr>
        <w:spacing w:after="50" w:line="269" w:lineRule="auto"/>
      </w:pPr>
      <w:r>
        <w:rPr>
          <w:rFonts w:ascii="Calibri" w:hAnsi="Calibri" w:eastAsia="Calibri"/>
          <w:sz w:val="20"/>
        </w:rPr>
        <w:t>[ ] Sie bestanden aus Stein.</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verfolgt eine einzelne Zelle. Langsamer Zoom. Die Zelle treibt in dunkleres Wasser. Plötzlich erscheinen mehrere ähnliche Zellen.</w:t>
      </w:r>
    </w:p>
    <w:p>
      <w:pPr>
        <w:pStyle w:val="Heading2"/>
        <w:pageBreakBefore w:val="0"/>
      </w:pPr>
      <w:r>
        <w:t>13.6 Szene 06 - Das Leben breitet sich aus</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STATUS: VERBINDLICHER SZENENBESTAND</w:t>
        <w:br/>
      </w:r>
      <w:r>
        <w:rPr>
          <w:rFonts w:ascii="Calibri" w:hAnsi="Calibri" w:eastAsia="Calibri"/>
          <w:color w:val="1A1A1A"/>
          <w:sz w:val="21"/>
        </w:rPr>
        <w:t>Inhalt und Szenenaufbau werden aus der Quelle übernommen. Die globalen offenen Entscheidungen zu Namen, Technik und wissenschaftlicher Endfreigabe bleiben vorbehalten.</w:t>
      </w:r>
    </w:p>
    <w:p>
      <w:pPr>
        <w:keepNext/>
        <w:spacing w:before="140" w:after="60"/>
      </w:pPr>
      <w:r>
        <w:rPr>
          <w:rFonts w:ascii="Calibri" w:hAnsi="Calibri" w:eastAsia="Calibri"/>
          <w:b/>
          <w:color w:val="1F4D78"/>
          <w:sz w:val="21"/>
        </w:rPr>
        <w:t>Dauer: ca. 26 Sekunden</w:t>
      </w:r>
    </w:p>
    <w:p>
      <w:pPr>
        <w:keepNext/>
        <w:spacing w:before="140" w:after="60"/>
      </w:pPr>
      <w:r>
        <w:rPr>
          <w:rFonts w:ascii="Calibri" w:hAnsi="Calibri" w:eastAsia="Calibri"/>
          <w:b/>
          <w:color w:val="1F4D78"/>
          <w:sz w:val="21"/>
        </w:rPr>
        <w:t>Hintergrund</w:t>
      </w:r>
    </w:p>
    <w:p>
      <w:pPr>
        <w:pStyle w:val="SceneBody"/>
        <w:keepLines w:val="0"/>
      </w:pPr>
      <w:r>
        <w:rPr>
          <w:rFonts w:ascii="Calibri" w:hAnsi="Calibri" w:eastAsia="Calibri"/>
          <w:sz w:val="20"/>
        </w:rPr>
        <w:t>Die Kamera bleibt unter Wasser. Jetzt schweben zahlreiche einfache Einzeller durch das Bild. Einige teilen sich, andere treiben mit der Strömung. Im Hintergrund erkennt man poröse Gesteine, an denen sich erste Biofilme bilden. Die Szene wirkt lebendiger, ohne überladen zu sein.</w:t>
      </w:r>
    </w:p>
    <w:p>
      <w:pPr>
        <w:keepNext/>
        <w:spacing w:before="140" w:after="60"/>
      </w:pPr>
      <w:r>
        <w:rPr>
          <w:rFonts w:ascii="Calibri" w:hAnsi="Calibri" w:eastAsia="Calibri"/>
          <w:b/>
          <w:color w:val="1F4D78"/>
          <w:sz w:val="21"/>
        </w:rPr>
        <w:t>Sprechertext</w:t>
      </w:r>
    </w:p>
    <w:p>
      <w:pPr>
        <w:pStyle w:val="SceneBody"/>
        <w:keepLines w:val="0"/>
      </w:pPr>
      <w:r>
        <w:rPr>
          <w:rFonts w:ascii="Calibri" w:hAnsi="Calibri" w:eastAsia="Calibri"/>
          <w:sz w:val="20"/>
        </w:rPr>
        <w:t>Über Millionen von Jahren wurden aus wenigen Zellen immer mehr. Manche nutzten Stoffe aus ihrer Umgebung als Energiequelle, andere entwickelten neue Fähigkeiten. Das Leben begann, unseren Planeten langsam zu verändern.</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Zum ersten Mal entstehen kleine Zellkolonien. Einige Zellen haften an einem Felsen. Andere treiben frei im Wasser. Langsame Zellteilungen sorgen für Bewegung, ohne hektisch zu wirken.</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Zellteilung</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Eine Zelle wächst und teilt sich in zwei Tochterzellen. So konnten sich die ersten Lebewesen vermehren.</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Biofilm</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Viele Mikroorganismen leben nicht allein, sondern bilden Gemeinschaften auf festen Oberflächen. Solche Biofilme gibt es bis heute.</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Wie vermehrten sich die ersten Einzeller?</w:t>
      </w:r>
    </w:p>
    <w:p>
      <w:pPr>
        <w:pStyle w:val="ListBullet"/>
        <w:numPr>
          <w:ilvl w:val="0"/>
          <w:numId w:val="10"/>
        </w:numPr>
        <w:spacing w:after="50" w:line="269" w:lineRule="auto"/>
      </w:pPr>
      <w:r>
        <w:rPr>
          <w:rFonts w:ascii="Calibri" w:hAnsi="Calibri" w:eastAsia="Calibri"/>
          <w:sz w:val="20"/>
        </w:rPr>
        <w:t>[ ] Durch Samen</w:t>
      </w:r>
    </w:p>
    <w:p>
      <w:pPr>
        <w:pStyle w:val="ListBullet"/>
        <w:numPr>
          <w:ilvl w:val="0"/>
          <w:numId w:val="10"/>
        </w:numPr>
        <w:spacing w:after="50" w:line="269" w:lineRule="auto"/>
      </w:pPr>
      <w:r>
        <w:rPr>
          <w:rFonts w:ascii="Calibri" w:hAnsi="Calibri" w:eastAsia="Calibri"/>
          <w:sz w:val="20"/>
        </w:rPr>
        <w:t>[ ] Durch Eier</w:t>
      </w:r>
    </w:p>
    <w:p>
      <w:pPr>
        <w:pStyle w:val="ListBullet"/>
        <w:numPr>
          <w:ilvl w:val="0"/>
          <w:numId w:val="10"/>
        </w:numPr>
        <w:spacing w:after="50" w:line="269" w:lineRule="auto"/>
      </w:pPr>
      <w:r>
        <w:rPr>
          <w:rFonts w:ascii="Calibri" w:hAnsi="Calibri" w:eastAsia="Calibri"/>
          <w:sz w:val="20"/>
        </w:rPr>
        <w:t>[RICHTIG] Durch Zellteilung</w:t>
      </w:r>
    </w:p>
    <w:p>
      <w:pPr>
        <w:pStyle w:val="ListBullet"/>
        <w:numPr>
          <w:ilvl w:val="0"/>
          <w:numId w:val="10"/>
        </w:numPr>
        <w:spacing w:after="50" w:line="269" w:lineRule="auto"/>
      </w:pPr>
      <w:r>
        <w:rPr>
          <w:rFonts w:ascii="Calibri" w:hAnsi="Calibri" w:eastAsia="Calibri"/>
          <w:sz w:val="20"/>
        </w:rPr>
        <w:t>[ ] Gar nicht</w:t>
      </w:r>
    </w:p>
    <w:p>
      <w:pPr>
        <w:keepNext/>
        <w:spacing w:before="140" w:after="60"/>
      </w:pPr>
      <w:r>
        <w:rPr>
          <w:rFonts w:ascii="Calibri" w:hAnsi="Calibri" w:eastAsia="Calibri"/>
          <w:b/>
          <w:color w:val="7A5A00"/>
          <w:sz w:val="21"/>
        </w:rPr>
        <w:t>OFFENER BESTANDSVERMERK - Regiehinweis</w:t>
      </w:r>
    </w:p>
    <w:p>
      <w:pPr>
        <w:pStyle w:val="SceneBody"/>
        <w:keepLines w:val="0"/>
      </w:pPr>
      <w:r>
        <w:rPr>
          <w:rFonts w:ascii="Calibri" w:hAnsi="Calibri" w:eastAsia="Calibri"/>
          <w:sz w:val="20"/>
        </w:rPr>
        <w:t>Bis hierher haben wir den Zuschauer von der Entstehung der Erde bis zu den ersten Lebensformen geführt. Die nächsten Szenen zeigen den ersten großen Wendepunkt der Evolution: die Erfindung der Photosynthese durch Cyanobakterien. Dieser Moment veränderte die Atmosphäre und machte das Leben, wie wir es heute kennen, überhaupt erst möglich. Das ist der nächste große Höhepunkt der Episode.</w:t>
      </w:r>
    </w:p>
    <w:p>
      <w:pPr>
        <w:pStyle w:val="Heading2"/>
        <w:pageBreakBefore w:val="0"/>
      </w:pPr>
      <w:r>
        <w:t>13.7 Szene 07 - Die Erfinder des Sauerstoffs</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STATUS: VERBINDLICHER SZENENBESTAND</w:t>
        <w:br/>
      </w:r>
      <w:r>
        <w:rPr>
          <w:rFonts w:ascii="Calibri" w:hAnsi="Calibri" w:eastAsia="Calibri"/>
          <w:color w:val="1A1A1A"/>
          <w:sz w:val="21"/>
        </w:rPr>
        <w:t>Inhalt und Szenenaufbau werden aus der Quelle übernommen. Die globalen offenen Entscheidungen zu Namen, Technik und wissenschaftlicher Endfreigabe bleiben vorbehalten.</w:t>
      </w:r>
    </w:p>
    <w:p>
      <w:pPr>
        <w:keepNext/>
        <w:spacing w:before="140" w:after="60"/>
      </w:pPr>
      <w:r>
        <w:rPr>
          <w:rFonts w:ascii="Calibri" w:hAnsi="Calibri" w:eastAsia="Calibri"/>
          <w:b/>
          <w:color w:val="1F4D78"/>
          <w:sz w:val="21"/>
        </w:rPr>
        <w:t>Dauer: ca. 30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bg_ep01_s07.jpg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Wir befinden uns weiterhin in einem flachen Urmeer. Auf sonnenbeschienenen Felsen wachsen ausgedehnte, grünlich-bläuliche Schleier und kuppelförmige Beläge - die ersten Cyanobakterienmatten. Das Wasser ist klarer als zuvor. Winzige Sauerstoffbläschen steigen langsam zur Oberfläche. Im Hintergrund erkennt man niedrige Stromatolithen, die wie kleine, geschichtete Hügel aus dem Wasser ragen.</w:t>
      </w:r>
    </w:p>
    <w:p>
      <w:pPr>
        <w:keepNext/>
        <w:spacing w:before="140" w:after="60"/>
      </w:pPr>
      <w:r>
        <w:rPr>
          <w:rFonts w:ascii="Calibri" w:hAnsi="Calibri" w:eastAsia="Calibri"/>
          <w:b/>
          <w:color w:val="1F4D78"/>
          <w:sz w:val="21"/>
        </w:rPr>
        <w:t>Kamera</w:t>
      </w:r>
    </w:p>
    <w:p>
      <w:pPr>
        <w:pStyle w:val="ListBullet"/>
        <w:numPr>
          <w:ilvl w:val="0"/>
          <w:numId w:val="10"/>
        </w:numPr>
        <w:spacing w:after="50" w:line="269" w:lineRule="auto"/>
      </w:pPr>
      <w:r>
        <w:rPr>
          <w:rFonts w:ascii="Calibri" w:hAnsi="Calibri" w:eastAsia="Calibri"/>
          <w:sz w:val="20"/>
        </w:rPr>
        <w:t>langsamer Schwebeflug parallel zum Meeresboden</w:t>
      </w:r>
    </w:p>
    <w:p>
      <w:pPr>
        <w:pStyle w:val="ListBullet"/>
        <w:numPr>
          <w:ilvl w:val="0"/>
          <w:numId w:val="10"/>
        </w:numPr>
        <w:spacing w:after="50" w:line="269" w:lineRule="auto"/>
      </w:pPr>
      <w:r>
        <w:rPr>
          <w:rFonts w:ascii="Calibri" w:hAnsi="Calibri" w:eastAsia="Calibri"/>
          <w:sz w:val="20"/>
        </w:rPr>
        <w:t>gelegentlich leichte Fokusverlagerung auf aufsteigende Bläschen</w:t>
      </w:r>
    </w:p>
    <w:p>
      <w:pPr>
        <w:keepNext/>
        <w:spacing w:before="140" w:after="60"/>
      </w:pPr>
      <w:r>
        <w:rPr>
          <w:rFonts w:ascii="Calibri" w:hAnsi="Calibri" w:eastAsia="Calibri"/>
          <w:b/>
          <w:color w:val="1F4D78"/>
          <w:sz w:val="21"/>
        </w:rPr>
        <w:t>Overlays</w:t>
      </w:r>
    </w:p>
    <w:p>
      <w:pPr>
        <w:pStyle w:val="SceneBody"/>
        <w:keepLines w:val="0"/>
      </w:pPr>
      <w:r>
        <w:rPr>
          <w:rFonts w:ascii="Calibri" w:hAnsi="Calibri" w:eastAsia="Calibri"/>
          <w:sz w:val="20"/>
        </w:rPr>
        <w:t>overlay_sauerstoffblasen_01.png</w:t>
      </w:r>
    </w:p>
    <w:p>
      <w:pPr>
        <w:pStyle w:val="ListBullet"/>
        <w:numPr>
          <w:ilvl w:val="0"/>
          <w:numId w:val="10"/>
        </w:numPr>
        <w:spacing w:after="50" w:line="269" w:lineRule="auto"/>
      </w:pPr>
      <w:r>
        <w:rPr>
          <w:rFonts w:ascii="Calibri" w:hAnsi="Calibri" w:eastAsia="Calibri"/>
          <w:sz w:val="20"/>
        </w:rPr>
        <w:t>sehr kleine Blasen</w:t>
      </w:r>
    </w:p>
    <w:p>
      <w:pPr>
        <w:pStyle w:val="ListBullet"/>
        <w:numPr>
          <w:ilvl w:val="0"/>
          <w:numId w:val="10"/>
        </w:numPr>
        <w:spacing w:after="50" w:line="269" w:lineRule="auto"/>
      </w:pPr>
      <w:r>
        <w:rPr>
          <w:rFonts w:ascii="Calibri" w:hAnsi="Calibri" w:eastAsia="Calibri"/>
          <w:sz w:val="20"/>
        </w:rPr>
        <w:t>kontinuierlicher Aufstieg</w:t>
      </w:r>
    </w:p>
    <w:p>
      <w:pPr>
        <w:pStyle w:val="ListBullet"/>
        <w:numPr>
          <w:ilvl w:val="0"/>
          <w:numId w:val="10"/>
        </w:numPr>
        <w:spacing w:after="50" w:line="269" w:lineRule="auto"/>
      </w:pPr>
      <w:r>
        <w:rPr>
          <w:rFonts w:ascii="Calibri" w:hAnsi="Calibri" w:eastAsia="Calibri"/>
          <w:sz w:val="20"/>
        </w:rPr>
        <w:t>Deckkraft 50 %</w:t>
      </w:r>
    </w:p>
    <w:p>
      <w:pPr>
        <w:pStyle w:val="SceneBody"/>
        <w:keepLines w:val="0"/>
      </w:pPr>
      <w:r>
        <w:rPr>
          <w:rFonts w:ascii="Calibri" w:hAnsi="Calibri" w:eastAsia="Calibri"/>
          <w:sz w:val="20"/>
        </w:rPr>
        <w:t>overlay_partikel_02.png</w:t>
      </w:r>
    </w:p>
    <w:p>
      <w:pPr>
        <w:pStyle w:val="ListBullet"/>
        <w:numPr>
          <w:ilvl w:val="0"/>
          <w:numId w:val="10"/>
        </w:numPr>
        <w:spacing w:after="50" w:line="269" w:lineRule="auto"/>
      </w:pPr>
      <w:r>
        <w:rPr>
          <w:rFonts w:ascii="Calibri" w:hAnsi="Calibri" w:eastAsia="Calibri"/>
          <w:sz w:val="20"/>
        </w:rPr>
        <w:t>feine Schwebstoffe</w:t>
      </w:r>
    </w:p>
    <w:p>
      <w:pPr>
        <w:pStyle w:val="ListBullet"/>
        <w:numPr>
          <w:ilvl w:val="0"/>
          <w:numId w:val="10"/>
        </w:numPr>
        <w:spacing w:after="50" w:line="269" w:lineRule="auto"/>
      </w:pPr>
      <w:r>
        <w:rPr>
          <w:rFonts w:ascii="Calibri" w:hAnsi="Calibri" w:eastAsia="Calibri"/>
          <w:sz w:val="20"/>
        </w:rPr>
        <w:t>langsame Drift</w:t>
      </w:r>
    </w:p>
    <w:p>
      <w:pPr>
        <w:pStyle w:val="SceneBody"/>
        <w:keepLines w:val="0"/>
      </w:pPr>
      <w:r>
        <w:rPr>
          <w:rFonts w:ascii="Calibri" w:hAnsi="Calibri" w:eastAsia="Calibri"/>
          <w:sz w:val="20"/>
        </w:rPr>
        <w:t>overlay_lichtstrahlen_unterwasser.png</w:t>
      </w:r>
    </w:p>
    <w:p>
      <w:pPr>
        <w:pStyle w:val="ListBullet"/>
        <w:numPr>
          <w:ilvl w:val="0"/>
          <w:numId w:val="10"/>
        </w:numPr>
        <w:spacing w:after="50" w:line="269" w:lineRule="auto"/>
      </w:pPr>
      <w:r>
        <w:rPr>
          <w:rFonts w:ascii="Calibri" w:hAnsi="Calibri" w:eastAsia="Calibri"/>
          <w:sz w:val="20"/>
        </w:rPr>
        <w:t>etwas kräftiger als in Szene 5</w:t>
      </w:r>
    </w:p>
    <w:p>
      <w:pPr>
        <w:pStyle w:val="ListBullet"/>
        <w:numPr>
          <w:ilvl w:val="0"/>
          <w:numId w:val="10"/>
        </w:numPr>
        <w:spacing w:after="50" w:line="269" w:lineRule="auto"/>
      </w:pPr>
      <w:r>
        <w:rPr>
          <w:rFonts w:ascii="Calibri" w:hAnsi="Calibri" w:eastAsia="Calibri"/>
          <w:sz w:val="20"/>
        </w:rPr>
        <w:t>warmes Sonnenlicht</w:t>
      </w:r>
    </w:p>
    <w:p>
      <w:pPr>
        <w:keepNext/>
        <w:spacing w:before="140" w:after="60"/>
      </w:pPr>
      <w:r>
        <w:rPr>
          <w:rFonts w:ascii="Calibri" w:hAnsi="Calibri" w:eastAsia="Calibri"/>
          <w:b/>
          <w:color w:val="1F4D78"/>
          <w:sz w:val="21"/>
        </w:rPr>
        <w:t>Sound</w:t>
      </w:r>
    </w:p>
    <w:p>
      <w:pPr>
        <w:keepNext/>
        <w:spacing w:before="140" w:after="60"/>
      </w:pPr>
      <w:r>
        <w:rPr>
          <w:rFonts w:ascii="Calibri" w:hAnsi="Calibri" w:eastAsia="Calibri"/>
          <w:b/>
          <w:color w:val="1F4D78"/>
          <w:sz w:val="21"/>
        </w:rPr>
        <w:t>Atmosphäre</w:t>
      </w:r>
    </w:p>
    <w:p>
      <w:pPr>
        <w:pStyle w:val="ListBullet"/>
        <w:numPr>
          <w:ilvl w:val="0"/>
          <w:numId w:val="10"/>
        </w:numPr>
        <w:spacing w:after="50" w:line="269" w:lineRule="auto"/>
      </w:pPr>
      <w:r>
        <w:rPr>
          <w:rFonts w:ascii="Calibri" w:hAnsi="Calibri" w:eastAsia="Calibri"/>
          <w:sz w:val="20"/>
        </w:rPr>
        <w:t>ruhiges Unterwasserrauschen</w:t>
      </w:r>
    </w:p>
    <w:p>
      <w:pPr>
        <w:pStyle w:val="ListBullet"/>
        <w:numPr>
          <w:ilvl w:val="0"/>
          <w:numId w:val="10"/>
        </w:numPr>
        <w:spacing w:after="50" w:line="269" w:lineRule="auto"/>
      </w:pPr>
      <w:r>
        <w:rPr>
          <w:rFonts w:ascii="Calibri" w:hAnsi="Calibri" w:eastAsia="Calibri"/>
          <w:sz w:val="20"/>
        </w:rPr>
        <w:t>feines Blubbern</w:t>
      </w:r>
    </w:p>
    <w:p>
      <w:pPr>
        <w:pStyle w:val="ListBullet"/>
        <w:numPr>
          <w:ilvl w:val="0"/>
          <w:numId w:val="10"/>
        </w:numPr>
        <w:spacing w:after="50" w:line="269" w:lineRule="auto"/>
      </w:pPr>
      <w:r>
        <w:rPr>
          <w:rFonts w:ascii="Calibri" w:hAnsi="Calibri" w:eastAsia="Calibri"/>
          <w:sz w:val="20"/>
        </w:rPr>
        <w:t>sanfte Wasserbewegung</w:t>
      </w:r>
    </w:p>
    <w:p>
      <w:pPr>
        <w:pStyle w:val="ListBullet"/>
        <w:numPr>
          <w:ilvl w:val="0"/>
          <w:numId w:val="10"/>
        </w:numPr>
        <w:spacing w:after="50" w:line="269" w:lineRule="auto"/>
      </w:pPr>
      <w:r>
        <w:rPr>
          <w:rFonts w:ascii="Calibri" w:hAnsi="Calibri" w:eastAsia="Calibri"/>
          <w:sz w:val="20"/>
        </w:rPr>
        <w:t>keinerlei bedrohliche Geräusche mehr</w:t>
      </w:r>
    </w:p>
    <w:p>
      <w:pPr>
        <w:pStyle w:val="SceneBody"/>
        <w:keepLines w:val="0"/>
      </w:pPr>
      <w:r>
        <w:rPr>
          <w:rFonts w:ascii="Calibri" w:hAnsi="Calibri" w:eastAsia="Calibri"/>
          <w:sz w:val="20"/>
        </w:rPr>
        <w:t>Die Szene soll Zuversicht ausstrahlen.</w:t>
      </w:r>
    </w:p>
    <w:p>
      <w:pPr>
        <w:keepNext/>
        <w:spacing w:before="140" w:after="60"/>
      </w:pPr>
      <w:r>
        <w:rPr>
          <w:rFonts w:ascii="Calibri" w:hAnsi="Calibri" w:eastAsia="Calibri"/>
          <w:b/>
          <w:color w:val="1F4D78"/>
          <w:sz w:val="21"/>
        </w:rPr>
        <w:t>Sprechertext</w:t>
      </w:r>
    </w:p>
    <w:p>
      <w:pPr>
        <w:pStyle w:val="SceneBody"/>
        <w:keepLines w:val="0"/>
      </w:pPr>
      <w:r>
        <w:rPr>
          <w:rFonts w:ascii="Calibri" w:hAnsi="Calibri" w:eastAsia="Calibri"/>
          <w:sz w:val="20"/>
        </w:rPr>
        <w:t>Vor etwa 3,5 Milliarden Jahren entwickelten einige Bakterien eine erstaunliche Fähigkeit. Sie nutzten das Sonnenlicht, um aus Wasser und Kohlendioxid Energie zu gewinnen. Dabei entstand ein Gas, das unsere Welt für immer verändern sollte: Sauerstoff.</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An einer Cyanobakterienmatte entstehen winzige Bläschen. Zunächst vereinzelt. Dann immer mehr. Sie steigen langsam nach oben. Die Kamera folgt einer einzelnen Blase bis zur Wasseroberfläche.</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Cyanobakterien</w:t>
      </w:r>
    </w:p>
    <w:p>
      <w:pPr>
        <w:keepNext/>
        <w:spacing w:before="140" w:after="60"/>
      </w:pPr>
      <w:r>
        <w:rPr>
          <w:rFonts w:ascii="Calibri" w:hAnsi="Calibri" w:eastAsia="Calibri"/>
          <w:b/>
          <w:color w:val="1F4D78"/>
          <w:sz w:val="21"/>
        </w:rPr>
        <w:t>Titel</w:t>
      </w:r>
    </w:p>
    <w:p>
      <w:pPr>
        <w:pStyle w:val="SceneBody"/>
        <w:keepLines w:val="0"/>
      </w:pPr>
      <w:r>
        <w:rPr>
          <w:rFonts w:ascii="Calibri" w:hAnsi="Calibri" w:eastAsia="Calibri"/>
          <w:sz w:val="20"/>
        </w:rPr>
        <w:t>Die unsichtbaren Helden</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Cyanobakterien gehören zu den ältesten heute noch existierenden Lebewesen. Obwohl sie mikroskopisch klein sind, veränderten sie den gesamten Planeten.</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Stromatolith</w:t>
      </w:r>
    </w:p>
    <w:p>
      <w:pPr>
        <w:keepNext/>
        <w:spacing w:before="140" w:after="60"/>
      </w:pPr>
      <w:r>
        <w:rPr>
          <w:rFonts w:ascii="Calibri" w:hAnsi="Calibri" w:eastAsia="Calibri"/>
          <w:b/>
          <w:color w:val="1F4D78"/>
          <w:sz w:val="21"/>
        </w:rPr>
        <w:t>Titel</w:t>
      </w:r>
    </w:p>
    <w:p>
      <w:pPr>
        <w:pStyle w:val="SceneBody"/>
        <w:keepLines w:val="0"/>
      </w:pPr>
      <w:r>
        <w:rPr>
          <w:rFonts w:ascii="Calibri" w:hAnsi="Calibri" w:eastAsia="Calibri"/>
          <w:sz w:val="20"/>
        </w:rPr>
        <w:t>Versteinerte Lebensspuren</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Viele Cyanobakterien bildeten Schichten übereinander. Daraus entstanden Stromatolithen - einige der ältesten Fossilien der Erde. Ähnliche Gebilde wachsen heute noch an wenigen Orten, zum Beispiel in Australien.</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Welches Gas entstand bei der Photosynthese der Cyanobakterien?</w:t>
      </w:r>
    </w:p>
    <w:p>
      <w:pPr>
        <w:pStyle w:val="ListBullet"/>
        <w:numPr>
          <w:ilvl w:val="0"/>
          <w:numId w:val="10"/>
        </w:numPr>
        <w:spacing w:after="50" w:line="269" w:lineRule="auto"/>
      </w:pPr>
      <w:r>
        <w:rPr>
          <w:rFonts w:ascii="Calibri" w:hAnsi="Calibri" w:eastAsia="Calibri"/>
          <w:sz w:val="20"/>
        </w:rPr>
        <w:t>[ ] Stickstoff</w:t>
      </w:r>
    </w:p>
    <w:p>
      <w:pPr>
        <w:pStyle w:val="ListBullet"/>
        <w:numPr>
          <w:ilvl w:val="0"/>
          <w:numId w:val="10"/>
        </w:numPr>
        <w:spacing w:after="50" w:line="269" w:lineRule="auto"/>
      </w:pPr>
      <w:r>
        <w:rPr>
          <w:rFonts w:ascii="Calibri" w:hAnsi="Calibri" w:eastAsia="Calibri"/>
          <w:sz w:val="20"/>
        </w:rPr>
        <w:t>[ ] Kohlendioxid</w:t>
      </w:r>
    </w:p>
    <w:p>
      <w:pPr>
        <w:pStyle w:val="ListBullet"/>
        <w:numPr>
          <w:ilvl w:val="0"/>
          <w:numId w:val="10"/>
        </w:numPr>
        <w:spacing w:after="50" w:line="269" w:lineRule="auto"/>
      </w:pPr>
      <w:r>
        <w:rPr>
          <w:rFonts w:ascii="Calibri" w:hAnsi="Calibri" w:eastAsia="Calibri"/>
          <w:sz w:val="20"/>
        </w:rPr>
        <w:t>[RICHTIG] Sauerstoff</w:t>
      </w:r>
    </w:p>
    <w:p>
      <w:pPr>
        <w:pStyle w:val="ListBullet"/>
        <w:numPr>
          <w:ilvl w:val="0"/>
          <w:numId w:val="10"/>
        </w:numPr>
        <w:spacing w:after="50" w:line="269" w:lineRule="auto"/>
      </w:pPr>
      <w:r>
        <w:rPr>
          <w:rFonts w:ascii="Calibri" w:hAnsi="Calibri" w:eastAsia="Calibri"/>
          <w:sz w:val="20"/>
        </w:rPr>
        <w:t>[ ] Methan</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folgt einer Sauerstoffblase bis an die Wasseroberfläche. Beim Platzen der Blase wechselt die Perspektive. Wir verlassen erstmals das Meer und blicken in den Himmel.</w:t>
      </w:r>
    </w:p>
    <w:p>
      <w:pPr>
        <w:pStyle w:val="Heading2"/>
        <w:pageBreakBefore w:val="0"/>
      </w:pPr>
      <w:r>
        <w:t>13.8 Szene 08 - Die Sauerstoff-Revolution</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STATUS: VERBINDLICHER SZENENBESTAND</w:t>
        <w:br/>
      </w:r>
      <w:r>
        <w:rPr>
          <w:rFonts w:ascii="Calibri" w:hAnsi="Calibri" w:eastAsia="Calibri"/>
          <w:color w:val="1A1A1A"/>
          <w:sz w:val="21"/>
        </w:rPr>
        <w:t>Inhalt und Szenenaufbau werden aus der Quelle übernommen. Die globalen offenen Entscheidungen zu Namen, Technik und wissenschaftlicher Endfreigabe bleiben vorbehalten.</w:t>
      </w:r>
    </w:p>
    <w:p>
      <w:pPr>
        <w:keepNext/>
        <w:spacing w:before="140" w:after="60"/>
      </w:pPr>
      <w:r>
        <w:rPr>
          <w:rFonts w:ascii="Calibri" w:hAnsi="Calibri" w:eastAsia="Calibri"/>
          <w:b/>
          <w:color w:val="1F4D78"/>
          <w:sz w:val="21"/>
        </w:rPr>
        <w:t>Dauer: ca. 30 Sekunden</w:t>
      </w:r>
    </w:p>
    <w:p>
      <w:pPr>
        <w:keepNext/>
        <w:spacing w:before="140" w:after="60"/>
      </w:pPr>
      <w:r>
        <w:rPr>
          <w:rFonts w:ascii="Calibri" w:hAnsi="Calibri" w:eastAsia="Calibri"/>
          <w:b/>
          <w:color w:val="1F4D78"/>
          <w:sz w:val="21"/>
        </w:rPr>
        <w:t>Hintergrund</w:t>
      </w:r>
    </w:p>
    <w:p>
      <w:pPr>
        <w:pStyle w:val="SceneBody"/>
        <w:keepLines w:val="0"/>
      </w:pPr>
      <w:r>
        <w:rPr>
          <w:rFonts w:ascii="Calibri" w:hAnsi="Calibri" w:eastAsia="Calibri"/>
          <w:sz w:val="20"/>
        </w:rPr>
        <w:t>Zum ersten Mal sehen wir die Erde aus größerer Entfernung. Über Millionen von Jahren verändert sich die Atmosphäre. Der Himmel wirkt zunächst diesig und gelblich. Mit fortschreitender Zeit wird er heller und schließlich tiefblau. Die Ozeane spiegeln das Licht, während die Vulkanaktivität weiter zurückgeht.</w:t>
      </w:r>
    </w:p>
    <w:p>
      <w:pPr>
        <w:keepNext/>
        <w:spacing w:before="140" w:after="60"/>
      </w:pPr>
      <w:r>
        <w:rPr>
          <w:rFonts w:ascii="Calibri" w:hAnsi="Calibri" w:eastAsia="Calibri"/>
          <w:b/>
          <w:color w:val="1F4D78"/>
          <w:sz w:val="21"/>
        </w:rPr>
        <w:t>Sprechertext</w:t>
      </w:r>
    </w:p>
    <w:p>
      <w:pPr>
        <w:pStyle w:val="SceneBody"/>
        <w:keepLines w:val="0"/>
      </w:pPr>
      <w:r>
        <w:rPr>
          <w:rFonts w:ascii="Calibri" w:hAnsi="Calibri" w:eastAsia="Calibri"/>
          <w:sz w:val="20"/>
        </w:rPr>
        <w:t>Anfangs verschwand der neu entstandene Sauerstoff sofort wieder, weil er mit gelösten Stoffen im Meer reagierte. Erst nach sehr langer Zeit sammelte er sich in der Atmosphäre an. Die Erde erlebte ihre größte Umweltveränderung - die Sauerstoff-Revolution. Für viele damalige Lebewesen war Sauerstoff giftig. Für andere wurde er zur Grundlage allen höheren Lebens.</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Der Himmel verändert sich fast unmerklich:</w:t>
      </w:r>
    </w:p>
    <w:p>
      <w:pPr>
        <w:pStyle w:val="ListBullet"/>
        <w:numPr>
          <w:ilvl w:val="0"/>
          <w:numId w:val="10"/>
        </w:numPr>
        <w:spacing w:after="50" w:line="269" w:lineRule="auto"/>
      </w:pPr>
      <w:r>
        <w:rPr>
          <w:rFonts w:ascii="Calibri" w:hAnsi="Calibri" w:eastAsia="Calibri"/>
          <w:sz w:val="20"/>
        </w:rPr>
        <w:t>gelblich-grau</w:t>
      </w:r>
    </w:p>
    <w:p>
      <w:pPr>
        <w:pStyle w:val="ListBullet"/>
        <w:numPr>
          <w:ilvl w:val="0"/>
          <w:numId w:val="10"/>
        </w:numPr>
        <w:spacing w:after="50" w:line="269" w:lineRule="auto"/>
      </w:pPr>
      <w:r>
        <w:rPr>
          <w:rFonts w:ascii="Calibri" w:hAnsi="Calibri" w:eastAsia="Calibri"/>
          <w:sz w:val="20"/>
        </w:rPr>
        <w:t>heller</w:t>
      </w:r>
    </w:p>
    <w:p>
      <w:pPr>
        <w:pStyle w:val="ListBullet"/>
        <w:numPr>
          <w:ilvl w:val="0"/>
          <w:numId w:val="10"/>
        </w:numPr>
        <w:spacing w:after="50" w:line="269" w:lineRule="auto"/>
      </w:pPr>
      <w:r>
        <w:rPr>
          <w:rFonts w:ascii="Calibri" w:hAnsi="Calibri" w:eastAsia="Calibri"/>
          <w:sz w:val="20"/>
        </w:rPr>
        <w:t>zunehmend blau</w:t>
      </w:r>
    </w:p>
    <w:p>
      <w:pPr>
        <w:pStyle w:val="SceneBody"/>
        <w:keepLines w:val="0"/>
      </w:pPr>
      <w:r>
        <w:rPr>
          <w:rFonts w:ascii="Calibri" w:hAnsi="Calibri" w:eastAsia="Calibri"/>
          <w:sz w:val="20"/>
        </w:rPr>
        <w:t>Gleichzeitig wird das Sonnenlicht klarer und intensiver. Der Zuschauer erlebt den Wandel, statt nur davon zu hören.</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Große Sauerstoffkatastrophe</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Für viele frühe Mikroorganismen war Sauerstoff ein gefährliches Gift. Zahlreiche Arten verschwanden, andere passten sich an. Dieser Einschnitt wird heute als „Große Sauerstoffkatastrophe" bezeichnet.</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Die Ozonschicht</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Ein Teil des Sauerstoffs bildete hoch oben in der Atmosphäre Ozon. Diese Schicht schirmte die gefährliche UV-Strahlung der Sonne ab und machte das Leben an der Erdoberfläche später überhaupt erst möglich.</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Warum war der Anstieg des Sauerstoffs so bedeutsam?</w:t>
      </w:r>
    </w:p>
    <w:p>
      <w:pPr>
        <w:pStyle w:val="ListBullet"/>
        <w:numPr>
          <w:ilvl w:val="0"/>
          <w:numId w:val="10"/>
        </w:numPr>
        <w:spacing w:after="50" w:line="269" w:lineRule="auto"/>
      </w:pPr>
      <w:r>
        <w:rPr>
          <w:rFonts w:ascii="Calibri" w:hAnsi="Calibri" w:eastAsia="Calibri"/>
          <w:sz w:val="20"/>
        </w:rPr>
        <w:t>[ ] Er machte die Ozeane salzig.</w:t>
      </w:r>
    </w:p>
    <w:p>
      <w:pPr>
        <w:pStyle w:val="ListBullet"/>
        <w:numPr>
          <w:ilvl w:val="0"/>
          <w:numId w:val="10"/>
        </w:numPr>
        <w:spacing w:after="50" w:line="269" w:lineRule="auto"/>
      </w:pPr>
      <w:r>
        <w:rPr>
          <w:rFonts w:ascii="Calibri" w:hAnsi="Calibri" w:eastAsia="Calibri"/>
          <w:sz w:val="20"/>
        </w:rPr>
        <w:t>[ ] Er ließ den Mond entstehen.</w:t>
      </w:r>
    </w:p>
    <w:p>
      <w:pPr>
        <w:pStyle w:val="ListBullet"/>
        <w:numPr>
          <w:ilvl w:val="0"/>
          <w:numId w:val="10"/>
        </w:numPr>
        <w:spacing w:after="50" w:line="269" w:lineRule="auto"/>
      </w:pPr>
      <w:r>
        <w:rPr>
          <w:rFonts w:ascii="Calibri" w:hAnsi="Calibri" w:eastAsia="Calibri"/>
          <w:sz w:val="20"/>
        </w:rPr>
        <w:t>[RICHTIG] Er veränderte die Atmosphäre und ermöglichte später komplexes Leben.</w:t>
      </w:r>
    </w:p>
    <w:p>
      <w:pPr>
        <w:pStyle w:val="ListBullet"/>
        <w:numPr>
          <w:ilvl w:val="0"/>
          <w:numId w:val="10"/>
        </w:numPr>
        <w:spacing w:after="50" w:line="269" w:lineRule="auto"/>
      </w:pPr>
      <w:r>
        <w:rPr>
          <w:rFonts w:ascii="Calibri" w:hAnsi="Calibri" w:eastAsia="Calibri"/>
          <w:sz w:val="20"/>
        </w:rPr>
        <w:t>[ ] Er kühlte die Sonne ab.</w:t>
      </w:r>
    </w:p>
    <w:p>
      <w:pPr>
        <w:keepNext/>
        <w:spacing w:before="140" w:after="60"/>
      </w:pPr>
      <w:r>
        <w:rPr>
          <w:rFonts w:ascii="Calibri" w:hAnsi="Calibri" w:eastAsia="Calibri"/>
          <w:b/>
          <w:color w:val="7A5A00"/>
          <w:sz w:val="21"/>
        </w:rPr>
        <w:t>OFFENER BESTANDSVERMERK - Regiegedanke</w:t>
      </w:r>
    </w:p>
    <w:p>
      <w:pPr>
        <w:pStyle w:val="SceneBody"/>
        <w:keepLines w:val="0"/>
      </w:pPr>
      <w:r>
        <w:rPr>
          <w:rFonts w:ascii="Calibri" w:hAnsi="Calibri" w:eastAsia="Calibri"/>
          <w:sz w:val="20"/>
        </w:rPr>
        <w:t>Mit Szene 8 endet der erste große Akt der Episode. Aus einer glühenden, lebensfeindlichen Welt ist ein Planet geworden, der die Voraussetzungen für vielfältiges Leben besitzt. Die nächsten Szenen zeigen den zweiten großen Entwicklungsschritt: Aus einfachen Einzellern entstehen erstmals komplexe Zellen - der Startpunkt für Pflanzen, Tiere und schließlich den Menschen.</w:t>
      </w:r>
    </w:p>
    <w:p>
      <w:pPr>
        <w:pStyle w:val="Heading2"/>
        <w:pageBreakBefore w:val="0"/>
      </w:pPr>
      <w:r>
        <w:t>13.9 Szene 09 - Die Revolution in der Zelle</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STATUS: VERBINDLICHER SZENENBESTAND</w:t>
        <w:br/>
      </w:r>
      <w:r>
        <w:rPr>
          <w:rFonts w:ascii="Calibri" w:hAnsi="Calibri" w:eastAsia="Calibri"/>
          <w:color w:val="1A1A1A"/>
          <w:sz w:val="21"/>
        </w:rPr>
        <w:t>Inhalt und Szenenaufbau werden aus der Quelle übernommen. Die globalen offenen Entscheidungen zu Namen, Technik und wissenschaftlicher Endfreigabe bleiben vorbehalten.</w:t>
      </w:r>
    </w:p>
    <w:p>
      <w:pPr>
        <w:keepNext/>
        <w:spacing w:before="140" w:after="60"/>
      </w:pPr>
      <w:r>
        <w:rPr>
          <w:rFonts w:ascii="Calibri" w:hAnsi="Calibri" w:eastAsia="Calibri"/>
          <w:b/>
          <w:color w:val="1F4D78"/>
          <w:sz w:val="21"/>
        </w:rPr>
        <w:t>Dauer: ca. 32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bg_ep01_s09.jpg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Wir befinden uns wieder in einer mikroskopischen Unterwasserwelt. Zahlreiche einfache Bakterien treiben zwischen Mineralpartikeln. Im Mittelpunkt steht eine etwas größere Zelle. Eine kleinere Bakterienzelle wird von ihr aufgenommen - aber nicht verdaut. Im Inneren der größeren Zelle beginnt die kleinere weiterzuleben. Die Farben bleiben natürlich: leicht grünlich, warmes Sonnenlicht, ruhiges Wasser.</w:t>
      </w:r>
    </w:p>
    <w:p>
      <w:pPr>
        <w:keepNext/>
        <w:spacing w:before="140" w:after="60"/>
      </w:pPr>
      <w:r>
        <w:rPr>
          <w:rFonts w:ascii="Calibri" w:hAnsi="Calibri" w:eastAsia="Calibri"/>
          <w:b/>
          <w:color w:val="1F4D78"/>
          <w:sz w:val="21"/>
        </w:rPr>
        <w:t>Kamera</w:t>
      </w:r>
    </w:p>
    <w:p>
      <w:pPr>
        <w:pStyle w:val="ListBullet"/>
        <w:numPr>
          <w:ilvl w:val="0"/>
          <w:numId w:val="10"/>
        </w:numPr>
        <w:spacing w:after="50" w:line="269" w:lineRule="auto"/>
      </w:pPr>
      <w:r>
        <w:rPr>
          <w:rFonts w:ascii="Calibri" w:hAnsi="Calibri" w:eastAsia="Calibri"/>
          <w:sz w:val="20"/>
        </w:rPr>
        <w:t>langsame Makrofahrt</w:t>
      </w:r>
    </w:p>
    <w:p>
      <w:pPr>
        <w:pStyle w:val="ListBullet"/>
        <w:numPr>
          <w:ilvl w:val="0"/>
          <w:numId w:val="10"/>
        </w:numPr>
        <w:spacing w:after="50" w:line="269" w:lineRule="auto"/>
      </w:pPr>
      <w:r>
        <w:rPr>
          <w:rFonts w:ascii="Calibri" w:hAnsi="Calibri" w:eastAsia="Calibri"/>
          <w:sz w:val="20"/>
        </w:rPr>
        <w:t>Fokus auf die größere Zelle</w:t>
      </w:r>
    </w:p>
    <w:p>
      <w:pPr>
        <w:pStyle w:val="ListBullet"/>
        <w:numPr>
          <w:ilvl w:val="0"/>
          <w:numId w:val="10"/>
        </w:numPr>
        <w:spacing w:after="50" w:line="269" w:lineRule="auto"/>
      </w:pPr>
      <w:r>
        <w:rPr>
          <w:rFonts w:ascii="Calibri" w:hAnsi="Calibri" w:eastAsia="Calibri"/>
          <w:sz w:val="20"/>
        </w:rPr>
        <w:t>keine hektischen Bewegungen</w:t>
      </w:r>
    </w:p>
    <w:p>
      <w:pPr>
        <w:keepNext/>
        <w:spacing w:before="140" w:after="60"/>
      </w:pPr>
      <w:r>
        <w:rPr>
          <w:rFonts w:ascii="Calibri" w:hAnsi="Calibri" w:eastAsia="Calibri"/>
          <w:b/>
          <w:color w:val="1F4D78"/>
          <w:sz w:val="21"/>
        </w:rPr>
        <w:t>Overlays</w:t>
      </w:r>
    </w:p>
    <w:p>
      <w:pPr>
        <w:pStyle w:val="ListBullet"/>
        <w:numPr>
          <w:ilvl w:val="0"/>
          <w:numId w:val="10"/>
        </w:numPr>
        <w:spacing w:after="50" w:line="269" w:lineRule="auto"/>
      </w:pPr>
      <w:r>
        <w:rPr>
          <w:rFonts w:ascii="Calibri" w:hAnsi="Calibri" w:eastAsia="Calibri"/>
          <w:sz w:val="20"/>
        </w:rPr>
        <w:t>feine Schwebstoffe</w:t>
      </w:r>
    </w:p>
    <w:p>
      <w:pPr>
        <w:pStyle w:val="ListBullet"/>
        <w:numPr>
          <w:ilvl w:val="0"/>
          <w:numId w:val="10"/>
        </w:numPr>
        <w:spacing w:after="50" w:line="269" w:lineRule="auto"/>
      </w:pPr>
      <w:r>
        <w:rPr>
          <w:rFonts w:ascii="Calibri" w:hAnsi="Calibri" w:eastAsia="Calibri"/>
          <w:sz w:val="20"/>
        </w:rPr>
        <w:t>kleine Luftblasen</w:t>
      </w:r>
    </w:p>
    <w:p>
      <w:pPr>
        <w:pStyle w:val="ListBullet"/>
        <w:numPr>
          <w:ilvl w:val="0"/>
          <w:numId w:val="10"/>
        </w:numPr>
        <w:spacing w:after="50" w:line="269" w:lineRule="auto"/>
      </w:pPr>
      <w:r>
        <w:rPr>
          <w:rFonts w:ascii="Calibri" w:hAnsi="Calibri" w:eastAsia="Calibri"/>
          <w:sz w:val="20"/>
        </w:rPr>
        <w:t>dezente Lichtstrahlen</w:t>
      </w:r>
    </w:p>
    <w:p>
      <w:pPr>
        <w:pStyle w:val="ListBullet"/>
        <w:numPr>
          <w:ilvl w:val="0"/>
          <w:numId w:val="10"/>
        </w:numPr>
        <w:spacing w:after="50" w:line="269" w:lineRule="auto"/>
      </w:pPr>
      <w:r>
        <w:rPr>
          <w:rFonts w:ascii="Calibri" w:hAnsi="Calibri" w:eastAsia="Calibri"/>
          <w:sz w:val="20"/>
        </w:rPr>
        <w:t>leichte Wasserbewegung</w:t>
      </w:r>
    </w:p>
    <w:p>
      <w:pPr>
        <w:keepNext/>
        <w:spacing w:before="140" w:after="60"/>
      </w:pPr>
      <w:r>
        <w:rPr>
          <w:rFonts w:ascii="Calibri" w:hAnsi="Calibri" w:eastAsia="Calibri"/>
          <w:b/>
          <w:color w:val="1F4D78"/>
          <w:sz w:val="21"/>
        </w:rPr>
        <w:t>Sound</w:t>
      </w:r>
    </w:p>
    <w:p>
      <w:pPr>
        <w:pStyle w:val="ListBullet"/>
        <w:numPr>
          <w:ilvl w:val="0"/>
          <w:numId w:val="10"/>
        </w:numPr>
        <w:spacing w:after="50" w:line="269" w:lineRule="auto"/>
      </w:pPr>
      <w:r>
        <w:rPr>
          <w:rFonts w:ascii="Calibri" w:hAnsi="Calibri" w:eastAsia="Calibri"/>
          <w:sz w:val="20"/>
        </w:rPr>
        <w:t>ruhiges Unterwasserrauschen</w:t>
      </w:r>
    </w:p>
    <w:p>
      <w:pPr>
        <w:pStyle w:val="ListBullet"/>
        <w:numPr>
          <w:ilvl w:val="0"/>
          <w:numId w:val="10"/>
        </w:numPr>
        <w:spacing w:after="50" w:line="269" w:lineRule="auto"/>
      </w:pPr>
      <w:r>
        <w:rPr>
          <w:rFonts w:ascii="Calibri" w:hAnsi="Calibri" w:eastAsia="Calibri"/>
          <w:sz w:val="20"/>
        </w:rPr>
        <w:t>sanftes Blubbern</w:t>
      </w:r>
    </w:p>
    <w:p>
      <w:pPr>
        <w:pStyle w:val="ListBullet"/>
        <w:numPr>
          <w:ilvl w:val="0"/>
          <w:numId w:val="10"/>
        </w:numPr>
        <w:spacing w:after="50" w:line="269" w:lineRule="auto"/>
      </w:pPr>
      <w:r>
        <w:rPr>
          <w:rFonts w:ascii="Calibri" w:hAnsi="Calibri" w:eastAsia="Calibri"/>
          <w:sz w:val="20"/>
        </w:rPr>
        <w:t>fast lautlos</w:t>
      </w:r>
    </w:p>
    <w:p>
      <w:pPr>
        <w:pStyle w:val="SceneBody"/>
        <w:keepLines w:val="0"/>
      </w:pPr>
      <w:r>
        <w:rPr>
          <w:rFonts w:ascii="Calibri" w:hAnsi="Calibri" w:eastAsia="Calibri"/>
          <w:sz w:val="20"/>
        </w:rPr>
        <w:t>Diese Szene lebt von ihrer Ruhe.</w:t>
      </w:r>
    </w:p>
    <w:p>
      <w:pPr>
        <w:keepNext/>
        <w:spacing w:before="140" w:after="60"/>
      </w:pPr>
      <w:r>
        <w:rPr>
          <w:rFonts w:ascii="Calibri" w:hAnsi="Calibri" w:eastAsia="Calibri"/>
          <w:b/>
          <w:color w:val="1F4D78"/>
          <w:sz w:val="21"/>
        </w:rPr>
        <w:t>Sprechertext</w:t>
      </w:r>
    </w:p>
    <w:p>
      <w:pPr>
        <w:pStyle w:val="SceneBody"/>
        <w:keepLines w:val="0"/>
      </w:pPr>
      <w:r>
        <w:rPr>
          <w:rFonts w:ascii="Calibri" w:hAnsi="Calibri" w:eastAsia="Calibri"/>
          <w:sz w:val="20"/>
        </w:rPr>
        <w:t>Eines Tages geschah etwas, das die Evolution für immer verändern sollte. Eine größere Zelle nahm eine kleinere Bakterienzelle auf. Doch statt sie zu verdauen, lebten beide gemeinsam weiter. Aus dieser Zusammenarbeit entstanden später die Kraftwerke unserer Zellen - die Mitochondrien. Wissenschaftler nennen dieses Ereignis Endosymbiose.</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Die kleinere Zelle wird langsam umschlossen. Im Inneren bewegt sie sich weiter. Nach kurzer Zeit beginnen beide synchron zu arbeiten. Keine Effekte - nur natürliche Bewegungen.</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Endosymbiose</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Heute gehen Forschende davon aus, dass Mitochondrien ursprünglich eigenständige Bakterien waren. Sie besitzen sogar noch eigene DNA - ein starkes Indiz für diese Theorie.</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Mitochondrien</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Mitochondrien gewinnen Energie aus Nahrung. Fast jede Zelle deines Körpers enthält Hunderte bis Tausende dieser winzigen „Kraftwerke".</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Was entstand aus der aufgenommenen Bakterienzelle?</w:t>
      </w:r>
    </w:p>
    <w:p>
      <w:pPr>
        <w:pStyle w:val="ListBullet"/>
        <w:numPr>
          <w:ilvl w:val="0"/>
          <w:numId w:val="10"/>
        </w:numPr>
        <w:spacing w:after="50" w:line="269" w:lineRule="auto"/>
      </w:pPr>
      <w:r>
        <w:rPr>
          <w:rFonts w:ascii="Calibri" w:hAnsi="Calibri" w:eastAsia="Calibri"/>
          <w:sz w:val="20"/>
        </w:rPr>
        <w:t>[ ] Der Zellkern</w:t>
      </w:r>
    </w:p>
    <w:p>
      <w:pPr>
        <w:pStyle w:val="ListBullet"/>
        <w:numPr>
          <w:ilvl w:val="0"/>
          <w:numId w:val="10"/>
        </w:numPr>
        <w:spacing w:after="50" w:line="269" w:lineRule="auto"/>
      </w:pPr>
      <w:r>
        <w:rPr>
          <w:rFonts w:ascii="Calibri" w:hAnsi="Calibri" w:eastAsia="Calibri"/>
          <w:sz w:val="20"/>
        </w:rPr>
        <w:t>[ ] Die Zellwand</w:t>
      </w:r>
    </w:p>
    <w:p>
      <w:pPr>
        <w:pStyle w:val="ListBullet"/>
        <w:numPr>
          <w:ilvl w:val="0"/>
          <w:numId w:val="10"/>
        </w:numPr>
        <w:spacing w:after="50" w:line="269" w:lineRule="auto"/>
      </w:pPr>
      <w:r>
        <w:rPr>
          <w:rFonts w:ascii="Calibri" w:hAnsi="Calibri" w:eastAsia="Calibri"/>
          <w:sz w:val="20"/>
        </w:rPr>
        <w:t>[RICHTIG] Das Mitochondrium</w:t>
      </w:r>
    </w:p>
    <w:p>
      <w:pPr>
        <w:pStyle w:val="ListBullet"/>
        <w:numPr>
          <w:ilvl w:val="0"/>
          <w:numId w:val="10"/>
        </w:numPr>
        <w:spacing w:after="50" w:line="269" w:lineRule="auto"/>
      </w:pPr>
      <w:r>
        <w:rPr>
          <w:rFonts w:ascii="Calibri" w:hAnsi="Calibri" w:eastAsia="Calibri"/>
          <w:sz w:val="20"/>
        </w:rPr>
        <w:t>[ ] Der Zellsaft</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zoomt langsam aus der Zelle heraus. Immer mehr ähnliche Zellen erscheinen. Die Welt wirkt plötzlich vielfältiger.</w:t>
      </w:r>
    </w:p>
    <w:p>
      <w:pPr>
        <w:pStyle w:val="Heading2"/>
        <w:pageBreakBefore w:val="0"/>
      </w:pPr>
      <w:r>
        <w:t>13.10 Szene 10 - Die ersten komplexen Lebewesen</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STATUS: VERBINDLICHER SZENENBESTAND</w:t>
        <w:br/>
      </w:r>
      <w:r>
        <w:rPr>
          <w:rFonts w:ascii="Calibri" w:hAnsi="Calibri" w:eastAsia="Calibri"/>
          <w:color w:val="1A1A1A"/>
          <w:sz w:val="21"/>
        </w:rPr>
        <w:t>Inhalt und Szenenaufbau werden aus der Quelle übernommen. Die globalen offenen Entscheidungen zu Namen, Technik und wissenschaftlicher Endfreigabe bleiben vorbehalten.</w:t>
      </w:r>
    </w:p>
    <w:p>
      <w:pPr>
        <w:keepNext/>
        <w:spacing w:before="140" w:after="60"/>
      </w:pPr>
      <w:r>
        <w:rPr>
          <w:rFonts w:ascii="Calibri" w:hAnsi="Calibri" w:eastAsia="Calibri"/>
          <w:b/>
          <w:color w:val="1F4D78"/>
          <w:sz w:val="21"/>
        </w:rPr>
        <w:t>Dauer: ca. 30 Sekunden</w:t>
      </w:r>
    </w:p>
    <w:p>
      <w:pPr>
        <w:keepNext/>
        <w:spacing w:before="140" w:after="60"/>
      </w:pPr>
      <w:r>
        <w:rPr>
          <w:rFonts w:ascii="Calibri" w:hAnsi="Calibri" w:eastAsia="Calibri"/>
          <w:b/>
          <w:color w:val="1F4D78"/>
          <w:sz w:val="21"/>
        </w:rPr>
        <w:t>Hintergrund</w:t>
      </w:r>
    </w:p>
    <w:p>
      <w:pPr>
        <w:pStyle w:val="SceneBody"/>
        <w:keepLines w:val="0"/>
      </w:pPr>
      <w:r>
        <w:rPr>
          <w:rFonts w:ascii="Calibri" w:hAnsi="Calibri" w:eastAsia="Calibri"/>
          <w:sz w:val="20"/>
        </w:rPr>
        <w:t>Ein flaches Meer voller mikroskopischer Vielfalt. Nun sieht man unterschiedliche Einzeller: kugelförmig, länglich, mit Geißeln oder feinen Fortsätzen. Einige schweben frei, andere gleiten über den Meeresboden. Die Welt wirkt lebendig und abwechslungsreich.</w:t>
      </w:r>
    </w:p>
    <w:p>
      <w:pPr>
        <w:keepNext/>
        <w:spacing w:before="140" w:after="60"/>
      </w:pPr>
      <w:r>
        <w:rPr>
          <w:rFonts w:ascii="Calibri" w:hAnsi="Calibri" w:eastAsia="Calibri"/>
          <w:b/>
          <w:color w:val="1F4D78"/>
          <w:sz w:val="21"/>
        </w:rPr>
        <w:t>Kamera</w:t>
      </w:r>
    </w:p>
    <w:p>
      <w:pPr>
        <w:pStyle w:val="SceneBody"/>
        <w:keepLines w:val="0"/>
      </w:pPr>
      <w:r>
        <w:rPr>
          <w:rFonts w:ascii="Calibri" w:hAnsi="Calibri" w:eastAsia="Calibri"/>
          <w:sz w:val="20"/>
        </w:rPr>
        <w:t>Langsamer Schwebeflug durch diese mikroskopische Landschaft. Immer wieder wandert der Fokus auf andere Organismen.</w:t>
      </w:r>
    </w:p>
    <w:p>
      <w:pPr>
        <w:keepNext/>
        <w:spacing w:before="140" w:after="60"/>
      </w:pPr>
      <w:r>
        <w:rPr>
          <w:rFonts w:ascii="Calibri" w:hAnsi="Calibri" w:eastAsia="Calibri"/>
          <w:b/>
          <w:color w:val="1F4D78"/>
          <w:sz w:val="21"/>
        </w:rPr>
        <w:t>Sprechertext</w:t>
      </w:r>
    </w:p>
    <w:p>
      <w:pPr>
        <w:pStyle w:val="SceneBody"/>
        <w:keepLines w:val="0"/>
      </w:pPr>
      <w:r>
        <w:rPr>
          <w:rFonts w:ascii="Calibri" w:hAnsi="Calibri" w:eastAsia="Calibri"/>
          <w:sz w:val="20"/>
        </w:rPr>
        <w:t>Aus einfachen Zellen entwickelten sich im Laufe von Hunderten Millionen Jahren immer komplexere Lebewesen. Manche konnten sich bewegen, andere jagten Nahrung oder bildeten Kolonien. Die Evolution experimentierte mit unzähligen Möglichkeiten - und legte damit den Grundstein für die erstaunliche Vielfalt des Lebens.</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Eukaryoten</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Komplexe Zellen mit Zellkern werden Eukaryoten genannt. Zu ihnen gehören heute Tiere, Pflanzen, Pilze und der Mensch.</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Vielfalt entsteht</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Evolution hat kein festes Ziel. Zufällige Veränderungen und natürliche Auslese führen über sehr lange Zeiträume zu immer neuen Lebensformen.</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Mehrere Einzeller bewegen sich unabhängig voneinander. Eine Zelle teilt sich. Eine andere verschlingt eine kleinere. Eine Kolonie bildet sich. Der Zuschauer soll erkennen: Leben ist jetzt dynamisch geworden.</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Was unterscheidet Eukaryoten von den ersten einfachen Zellen?</w:t>
      </w:r>
    </w:p>
    <w:p>
      <w:pPr>
        <w:pStyle w:val="ListBullet"/>
        <w:numPr>
          <w:ilvl w:val="0"/>
          <w:numId w:val="10"/>
        </w:numPr>
        <w:spacing w:after="50" w:line="269" w:lineRule="auto"/>
      </w:pPr>
      <w:r>
        <w:rPr>
          <w:rFonts w:ascii="Calibri" w:hAnsi="Calibri" w:eastAsia="Calibri"/>
          <w:sz w:val="20"/>
        </w:rPr>
        <w:t>[ ] Sie bestehen aus Stein.</w:t>
      </w:r>
    </w:p>
    <w:p>
      <w:pPr>
        <w:pStyle w:val="ListBullet"/>
        <w:numPr>
          <w:ilvl w:val="0"/>
          <w:numId w:val="10"/>
        </w:numPr>
        <w:spacing w:after="50" w:line="269" w:lineRule="auto"/>
      </w:pPr>
      <w:r>
        <w:rPr>
          <w:rFonts w:ascii="Calibri" w:hAnsi="Calibri" w:eastAsia="Calibri"/>
          <w:sz w:val="20"/>
        </w:rPr>
        <w:t>[ ] Sie leben nur an Land.</w:t>
      </w:r>
    </w:p>
    <w:p>
      <w:pPr>
        <w:pStyle w:val="ListBullet"/>
        <w:numPr>
          <w:ilvl w:val="0"/>
          <w:numId w:val="10"/>
        </w:numPr>
        <w:spacing w:after="50" w:line="269" w:lineRule="auto"/>
      </w:pPr>
      <w:r>
        <w:rPr>
          <w:rFonts w:ascii="Calibri" w:hAnsi="Calibri" w:eastAsia="Calibri"/>
          <w:sz w:val="20"/>
        </w:rPr>
        <w:t>[RICHTIG] Sie besitzen einen Zellkern und weitere Zellorganellen.</w:t>
      </w:r>
    </w:p>
    <w:p>
      <w:pPr>
        <w:pStyle w:val="ListBullet"/>
        <w:numPr>
          <w:ilvl w:val="0"/>
          <w:numId w:val="10"/>
        </w:numPr>
        <w:spacing w:after="50" w:line="269" w:lineRule="auto"/>
      </w:pPr>
      <w:r>
        <w:rPr>
          <w:rFonts w:ascii="Calibri" w:hAnsi="Calibri" w:eastAsia="Calibri"/>
          <w:sz w:val="20"/>
        </w:rPr>
        <w:t>[ ] Sie können nicht wachsen.</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fährt immer weiter zurück. Aus den mikroskopischen Organismen wird langsam eine weite Unterwasserlandschaft. Im Hintergrund zeichnen sich erste größere, vielzellige Organismen ab.</w:t>
      </w:r>
    </w:p>
    <w:p>
      <w:pPr>
        <w:keepNext/>
        <w:spacing w:before="140" w:after="60"/>
      </w:pPr>
      <w:r>
        <w:rPr>
          <w:rFonts w:ascii="Calibri" w:hAnsi="Calibri" w:eastAsia="Calibri"/>
          <w:b/>
          <w:color w:val="7A5A00"/>
          <w:sz w:val="21"/>
        </w:rPr>
        <w:t>OFFENER BESTANDSVERMERK - Regiegedanke</w:t>
      </w:r>
    </w:p>
    <w:p>
      <w:pPr>
        <w:pStyle w:val="SceneBody"/>
        <w:keepLines w:val="0"/>
      </w:pPr>
      <w:r>
        <w:rPr>
          <w:rFonts w:ascii="Calibri" w:hAnsi="Calibri" w:eastAsia="Calibri"/>
          <w:sz w:val="20"/>
        </w:rPr>
        <w:t>Mit Szene 10 schließen wir den mikroskopischen Teil der Episode ab. Ab Szene 11 beginnt der nächste große Schritt: die Vielzelligkeit. Der Zuschauer wird erstmals Organismen sehen, die mit bloßem Auge erkennbar sind. Das schafft einen starken visuellen Kontrast und bereitet den Weg zur Kambrischen Explosion und den späteren Episoden vor.</w:t>
      </w:r>
    </w:p>
    <w:p>
      <w:pPr>
        <w:pStyle w:val="Heading2"/>
        <w:pageBreakBefore w:val="0"/>
      </w:pPr>
      <w:r>
        <w:t>13.11 Szene 11 - Zusammen geht mehr - Die ersten Vielzeller</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keepNext/>
        <w:spacing w:before="140" w:after="60"/>
      </w:pPr>
      <w:r>
        <w:rPr>
          <w:rFonts w:ascii="Calibri" w:hAnsi="Calibri" w:eastAsia="Calibri"/>
          <w:b/>
          <w:color w:val="1F4D78"/>
          <w:sz w:val="21"/>
        </w:rPr>
        <w:t>Dauer: ca. 30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bg_ep01_s11.jpg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Flaches Urmeer. Im Vordergrund schweben verschiedene Einzeller. Einige bleiben nach der Zellteilung miteinander verbunden und bilden kleine Zellverbände. Erste einfache fadenförmige Algen bewegen sich sanft in der Strömung. Das Wasser wirkt klar und lichtdurchflutet. Leben ist jetzt überall sichtbar.</w:t>
      </w:r>
    </w:p>
    <w:p>
      <w:pPr>
        <w:keepNext/>
        <w:spacing w:before="140" w:after="60"/>
      </w:pPr>
      <w:r>
        <w:rPr>
          <w:rFonts w:ascii="Calibri" w:hAnsi="Calibri" w:eastAsia="Calibri"/>
          <w:b/>
          <w:color w:val="1F4D78"/>
          <w:sz w:val="21"/>
        </w:rPr>
        <w:t>Kamera</w:t>
      </w:r>
    </w:p>
    <w:p>
      <w:pPr>
        <w:pStyle w:val="ListBullet"/>
        <w:numPr>
          <w:ilvl w:val="0"/>
          <w:numId w:val="10"/>
        </w:numPr>
        <w:spacing w:after="50" w:line="269" w:lineRule="auto"/>
      </w:pPr>
      <w:r>
        <w:rPr>
          <w:rFonts w:ascii="Calibri" w:hAnsi="Calibri" w:eastAsia="Calibri"/>
          <w:sz w:val="20"/>
        </w:rPr>
        <w:t>ruhiger Schwebeflug</w:t>
      </w:r>
    </w:p>
    <w:p>
      <w:pPr>
        <w:pStyle w:val="ListBullet"/>
        <w:numPr>
          <w:ilvl w:val="0"/>
          <w:numId w:val="10"/>
        </w:numPr>
        <w:spacing w:after="50" w:line="269" w:lineRule="auto"/>
      </w:pPr>
      <w:r>
        <w:rPr>
          <w:rFonts w:ascii="Calibri" w:hAnsi="Calibri" w:eastAsia="Calibri"/>
          <w:sz w:val="20"/>
        </w:rPr>
        <w:t>Fokus auf einen Zellverband</w:t>
      </w:r>
    </w:p>
    <w:p>
      <w:pPr>
        <w:pStyle w:val="ListBullet"/>
        <w:numPr>
          <w:ilvl w:val="0"/>
          <w:numId w:val="10"/>
        </w:numPr>
        <w:spacing w:after="50" w:line="269" w:lineRule="auto"/>
      </w:pPr>
      <w:r>
        <w:rPr>
          <w:rFonts w:ascii="Calibri" w:hAnsi="Calibri" w:eastAsia="Calibri"/>
          <w:sz w:val="20"/>
        </w:rPr>
        <w:t>langsamer Zoom</w:t>
      </w:r>
    </w:p>
    <w:p>
      <w:pPr>
        <w:keepNext/>
        <w:spacing w:before="140" w:after="60"/>
      </w:pPr>
      <w:r>
        <w:rPr>
          <w:rFonts w:ascii="Calibri" w:hAnsi="Calibri" w:eastAsia="Calibri"/>
          <w:b/>
          <w:color w:val="1F4D78"/>
          <w:sz w:val="21"/>
        </w:rPr>
        <w:t>Sound</w:t>
      </w:r>
    </w:p>
    <w:p>
      <w:pPr>
        <w:pStyle w:val="ListBullet"/>
        <w:numPr>
          <w:ilvl w:val="0"/>
          <w:numId w:val="10"/>
        </w:numPr>
        <w:spacing w:after="50" w:line="269" w:lineRule="auto"/>
      </w:pPr>
      <w:r>
        <w:rPr>
          <w:rFonts w:ascii="Calibri" w:hAnsi="Calibri" w:eastAsia="Calibri"/>
          <w:sz w:val="20"/>
        </w:rPr>
        <w:t>ruhiges Wasser</w:t>
      </w:r>
    </w:p>
    <w:p>
      <w:pPr>
        <w:pStyle w:val="ListBullet"/>
        <w:numPr>
          <w:ilvl w:val="0"/>
          <w:numId w:val="10"/>
        </w:numPr>
        <w:spacing w:after="50" w:line="269" w:lineRule="auto"/>
      </w:pPr>
      <w:r>
        <w:rPr>
          <w:rFonts w:ascii="Calibri" w:hAnsi="Calibri" w:eastAsia="Calibri"/>
          <w:sz w:val="20"/>
        </w:rPr>
        <w:t>feines Blubbern</w:t>
      </w:r>
    </w:p>
    <w:p>
      <w:pPr>
        <w:pStyle w:val="ListBullet"/>
        <w:numPr>
          <w:ilvl w:val="0"/>
          <w:numId w:val="10"/>
        </w:numPr>
        <w:spacing w:after="50" w:line="269" w:lineRule="auto"/>
      </w:pPr>
      <w:r>
        <w:rPr>
          <w:rFonts w:ascii="Calibri" w:hAnsi="Calibri" w:eastAsia="Calibri"/>
          <w:sz w:val="20"/>
        </w:rPr>
        <w:t>sanfte Strömung</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Stell dir vor, du müsstest dein ganzes Leben allein verbringen. Genau so war es für die ersten Zellen. Doch irgendwann passierte etwas Erstaunliches. Manche blieben nach der Teilung einfach zusammen. Aus Einzelgängern wurden kleine Teams. Und Teamarbeit sollte sich als geniale Idee der Evolution erweisen.</w:t>
      </w:r>
    </w:p>
    <w:p>
      <w:pPr>
        <w:keepNext/>
        <w:spacing w:before="140" w:after="60"/>
      </w:pPr>
      <w:r>
        <w:rPr>
          <w:rFonts w:ascii="Calibri" w:hAnsi="Calibri" w:eastAsia="Calibri"/>
          <w:b/>
          <w:color w:val="1F4D78"/>
          <w:sz w:val="21"/>
        </w:rPr>
        <w:t>Hotspot</w:t>
      </w:r>
    </w:p>
    <w:p>
      <w:pPr>
        <w:pStyle w:val="SceneBody"/>
        <w:keepLines w:val="0"/>
      </w:pPr>
      <w:r>
        <w:rPr>
          <w:rFonts w:ascii="Calibri" w:hAnsi="Calibri" w:eastAsia="Calibri"/>
          <w:sz w:val="20"/>
        </w:rPr>
        <w:t>Warum Vielzeller? Mehrere Zellen konnten unterschiedliche Aufgaben übernehmen. Dadurch entstanden immer größere und leistungsfähigere Lebewesen.</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Warum war Vielzelligkeit ein Vorteil?</w:t>
      </w:r>
    </w:p>
    <w:p>
      <w:pPr>
        <w:pStyle w:val="ListBullet"/>
        <w:numPr>
          <w:ilvl w:val="0"/>
          <w:numId w:val="10"/>
        </w:numPr>
        <w:spacing w:after="50" w:line="269" w:lineRule="auto"/>
      </w:pPr>
      <w:r>
        <w:rPr>
          <w:rFonts w:ascii="Calibri" w:hAnsi="Calibri" w:eastAsia="Calibri"/>
          <w:sz w:val="20"/>
        </w:rPr>
        <w:t>[ ] Mehr Beine</w:t>
      </w:r>
    </w:p>
    <w:p>
      <w:pPr>
        <w:pStyle w:val="ListBullet"/>
        <w:numPr>
          <w:ilvl w:val="0"/>
          <w:numId w:val="10"/>
        </w:numPr>
        <w:spacing w:after="50" w:line="269" w:lineRule="auto"/>
      </w:pPr>
      <w:r>
        <w:rPr>
          <w:rFonts w:ascii="Calibri" w:hAnsi="Calibri" w:eastAsia="Calibri"/>
          <w:sz w:val="20"/>
        </w:rPr>
        <w:t>[ ] Mehr Augen</w:t>
      </w:r>
    </w:p>
    <w:p>
      <w:pPr>
        <w:pStyle w:val="ListBullet"/>
        <w:numPr>
          <w:ilvl w:val="0"/>
          <w:numId w:val="10"/>
        </w:numPr>
        <w:spacing w:after="50" w:line="269" w:lineRule="auto"/>
      </w:pPr>
      <w:r>
        <w:rPr>
          <w:rFonts w:ascii="Calibri" w:hAnsi="Calibri" w:eastAsia="Calibri"/>
          <w:sz w:val="20"/>
        </w:rPr>
        <w:t>[RICHTIG] Arbeitsteilung zwischen den Zellen</w:t>
      </w:r>
    </w:p>
    <w:p>
      <w:pPr>
        <w:pStyle w:val="ListBullet"/>
        <w:numPr>
          <w:ilvl w:val="0"/>
          <w:numId w:val="10"/>
        </w:numPr>
        <w:spacing w:after="50" w:line="269" w:lineRule="auto"/>
      </w:pPr>
      <w:r>
        <w:rPr>
          <w:rFonts w:ascii="Calibri" w:hAnsi="Calibri" w:eastAsia="Calibri"/>
          <w:sz w:val="20"/>
        </w:rPr>
        <w:t>[ ] Schnellere Fortbewegung</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Zellverbände werden größer. Aus den kleinen Kolonien entstehen die ersten einfachen Tiere.</w:t>
      </w:r>
    </w:p>
    <w:p>
      <w:pPr>
        <w:pStyle w:val="Heading2"/>
        <w:pageBreakBefore w:val="0"/>
      </w:pPr>
      <w:r>
        <w:t>13.12 Szene 12 - Die ersten Tiere</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keepNext/>
        <w:spacing w:before="140" w:after="60"/>
      </w:pPr>
      <w:r>
        <w:rPr>
          <w:rFonts w:ascii="Calibri" w:hAnsi="Calibri" w:eastAsia="Calibri"/>
          <w:b/>
          <w:color w:val="1F4D78"/>
          <w:sz w:val="21"/>
        </w:rPr>
        <w:t>Dauer: ca. 32 Sekunden</w:t>
      </w:r>
    </w:p>
    <w:p>
      <w:pPr>
        <w:keepNext/>
        <w:spacing w:before="140" w:after="60"/>
      </w:pPr>
      <w:r>
        <w:rPr>
          <w:rFonts w:ascii="Calibri" w:hAnsi="Calibri" w:eastAsia="Calibri"/>
          <w:b/>
          <w:color w:val="1F4D78"/>
          <w:sz w:val="21"/>
        </w:rPr>
        <w:t>Hintergrund</w:t>
      </w:r>
    </w:p>
    <w:p>
      <w:pPr>
        <w:pStyle w:val="SceneBody"/>
        <w:keepLines w:val="0"/>
      </w:pPr>
      <w:r>
        <w:rPr>
          <w:rFonts w:ascii="Calibri" w:hAnsi="Calibri" w:eastAsia="Calibri"/>
          <w:sz w:val="20"/>
        </w:rPr>
        <w:t>Wir springen viele Millionen Jahre nach vorne. Vor uns liegt ein flacher Meeresboden mit Schwämmen, einfachen Nesseltieren und weichen, ungewöhnlich geformten Organismen der Ediacara-Fauna. Alles wirkt fremdartig, aber friedlich.</w:t>
      </w:r>
    </w:p>
    <w:p>
      <w:pPr>
        <w:keepNext/>
        <w:spacing w:before="140" w:after="60"/>
      </w:pPr>
      <w:r>
        <w:rPr>
          <w:rFonts w:ascii="Calibri" w:hAnsi="Calibri" w:eastAsia="Calibri"/>
          <w:b/>
          <w:color w:val="1F4D78"/>
          <w:sz w:val="21"/>
        </w:rPr>
        <w:t>Kamera</w:t>
      </w:r>
    </w:p>
    <w:p>
      <w:pPr>
        <w:pStyle w:val="SceneBody"/>
        <w:keepLines w:val="0"/>
      </w:pPr>
      <w:r>
        <w:rPr>
          <w:rFonts w:ascii="Calibri" w:hAnsi="Calibri" w:eastAsia="Calibri"/>
          <w:sz w:val="20"/>
        </w:rPr>
        <w:t>Langsame Kamerafahrt dicht über den Meeresboden.</w:t>
      </w:r>
    </w:p>
    <w:p>
      <w:pPr>
        <w:keepNext/>
        <w:spacing w:before="140" w:after="60"/>
      </w:pPr>
      <w:r>
        <w:rPr>
          <w:rFonts w:ascii="Calibri" w:hAnsi="Calibri" w:eastAsia="Calibri"/>
          <w:b/>
          <w:color w:val="1F4D78"/>
          <w:sz w:val="21"/>
        </w:rPr>
        <w:t>Sound</w:t>
      </w:r>
    </w:p>
    <w:p>
      <w:pPr>
        <w:pStyle w:val="ListBullet"/>
        <w:numPr>
          <w:ilvl w:val="0"/>
          <w:numId w:val="10"/>
        </w:numPr>
        <w:spacing w:after="50" w:line="269" w:lineRule="auto"/>
      </w:pPr>
      <w:r>
        <w:rPr>
          <w:rFonts w:ascii="Calibri" w:hAnsi="Calibri" w:eastAsia="Calibri"/>
          <w:sz w:val="20"/>
        </w:rPr>
        <w:t>ruhiges Meer</w:t>
      </w:r>
    </w:p>
    <w:p>
      <w:pPr>
        <w:pStyle w:val="ListBullet"/>
        <w:numPr>
          <w:ilvl w:val="0"/>
          <w:numId w:val="10"/>
        </w:numPr>
        <w:spacing w:after="50" w:line="269" w:lineRule="auto"/>
      </w:pPr>
      <w:r>
        <w:rPr>
          <w:rFonts w:ascii="Calibri" w:hAnsi="Calibri" w:eastAsia="Calibri"/>
          <w:sz w:val="20"/>
        </w:rPr>
        <w:t>sanfte Strömung</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Wenn du hier schnorcheln könntest, würdest du wahrscheinlich fragen: „Sind das überhaupt Tiere?" Tatsächlich ja. Sie besitzen weder Zähne noch Augen oder Beine. Aber genau diese seltsamen Wesen gehören zu den ersten Tieren unseres Planeten.</w:t>
      </w:r>
    </w:p>
    <w:p>
      <w:pPr>
        <w:keepNext/>
        <w:spacing w:before="140" w:after="60"/>
      </w:pPr>
      <w:r>
        <w:rPr>
          <w:rFonts w:ascii="Calibri" w:hAnsi="Calibri" w:eastAsia="Calibri"/>
          <w:b/>
          <w:color w:val="1F4D78"/>
          <w:sz w:val="21"/>
        </w:rPr>
        <w:t>Hotspot</w:t>
      </w:r>
    </w:p>
    <w:p>
      <w:pPr>
        <w:pStyle w:val="SceneBody"/>
        <w:keepLines w:val="0"/>
      </w:pPr>
      <w:r>
        <w:rPr>
          <w:rFonts w:ascii="Calibri" w:hAnsi="Calibri" w:eastAsia="Calibri"/>
          <w:sz w:val="20"/>
        </w:rPr>
        <w:t>Ediacara Die Ediacara-Lebewesen lebten vor rund 570 Millionen Jahren. Viele von ihnen haben heute keine direkten Nachfahren mehr.</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Wodurch unterschieden sich diese Tiere von späteren?</w:t>
      </w:r>
    </w:p>
    <w:p>
      <w:pPr>
        <w:pStyle w:val="ListBullet"/>
        <w:numPr>
          <w:ilvl w:val="0"/>
          <w:numId w:val="10"/>
        </w:numPr>
        <w:spacing w:after="50" w:line="269" w:lineRule="auto"/>
      </w:pPr>
      <w:r>
        <w:rPr>
          <w:rFonts w:ascii="Calibri" w:hAnsi="Calibri" w:eastAsia="Calibri"/>
          <w:sz w:val="20"/>
        </w:rPr>
        <w:t>[ ] Sie konnten fliegen.</w:t>
      </w:r>
    </w:p>
    <w:p>
      <w:pPr>
        <w:pStyle w:val="ListBullet"/>
        <w:numPr>
          <w:ilvl w:val="0"/>
          <w:numId w:val="10"/>
        </w:numPr>
        <w:spacing w:after="50" w:line="269" w:lineRule="auto"/>
      </w:pPr>
      <w:r>
        <w:rPr>
          <w:rFonts w:ascii="Calibri" w:hAnsi="Calibri" w:eastAsia="Calibri"/>
          <w:sz w:val="20"/>
        </w:rPr>
        <w:t>[ ] Sie lebten an Land.</w:t>
      </w:r>
    </w:p>
    <w:p>
      <w:pPr>
        <w:pStyle w:val="ListBullet"/>
        <w:numPr>
          <w:ilvl w:val="0"/>
          <w:numId w:val="10"/>
        </w:numPr>
        <w:spacing w:after="50" w:line="269" w:lineRule="auto"/>
      </w:pPr>
      <w:r>
        <w:rPr>
          <w:rFonts w:ascii="Calibri" w:hAnsi="Calibri" w:eastAsia="Calibri"/>
          <w:sz w:val="20"/>
        </w:rPr>
        <w:t>[RICHTIG] Sie waren sehr einfach gebaut und meist weich.</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Der Meeresboden wird plötzlich lebendiger. Immer mehr unterschiedliche Tiere erscheinen.</w:t>
      </w:r>
    </w:p>
    <w:p>
      <w:pPr>
        <w:pStyle w:val="Heading2"/>
        <w:pageBreakBefore w:val="0"/>
      </w:pPr>
      <w:r>
        <w:t>13.13 Szene 13 - Die Kambrische Explosion</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keepNext/>
        <w:spacing w:before="140" w:after="60"/>
      </w:pPr>
      <w:r>
        <w:rPr>
          <w:rFonts w:ascii="Calibri" w:hAnsi="Calibri" w:eastAsia="Calibri"/>
          <w:b/>
          <w:color w:val="1F4D78"/>
          <w:sz w:val="21"/>
        </w:rPr>
        <w:t>Dauer: ca. 35 Sekunden</w:t>
      </w:r>
    </w:p>
    <w:p>
      <w:pPr>
        <w:keepNext/>
        <w:spacing w:before="140" w:after="60"/>
      </w:pPr>
      <w:r>
        <w:rPr>
          <w:rFonts w:ascii="Calibri" w:hAnsi="Calibri" w:eastAsia="Calibri"/>
          <w:b/>
          <w:color w:val="1F4D78"/>
          <w:sz w:val="21"/>
        </w:rPr>
        <w:t>Hintergrund</w:t>
      </w:r>
    </w:p>
    <w:p>
      <w:pPr>
        <w:pStyle w:val="SceneBody"/>
        <w:keepLines w:val="0"/>
      </w:pPr>
      <w:r>
        <w:rPr>
          <w:rFonts w:ascii="Calibri" w:hAnsi="Calibri" w:eastAsia="Calibri"/>
          <w:sz w:val="20"/>
        </w:rPr>
        <w:t>Jetzt explodiert die Artenvielfalt förmlich. Trilobiten laufen über den Meeresboden. Anomalocaris gleitet durchs Wasser. Würmer graben sich ein. Stachelhäuter, frühe Gliederfüßer und zahlreiche unbekannte Arten bevölkern das Meer. Die Szene soll Ehrfurcht auslösen.</w:t>
      </w:r>
    </w:p>
    <w:p>
      <w:pPr>
        <w:keepNext/>
        <w:spacing w:before="140" w:after="60"/>
      </w:pPr>
      <w:r>
        <w:rPr>
          <w:rFonts w:ascii="Calibri" w:hAnsi="Calibri" w:eastAsia="Calibri"/>
          <w:b/>
          <w:color w:val="1F4D78"/>
          <w:sz w:val="21"/>
        </w:rPr>
        <w:t>Kamera</w:t>
      </w:r>
    </w:p>
    <w:p>
      <w:pPr>
        <w:pStyle w:val="SceneBody"/>
        <w:keepLines w:val="0"/>
      </w:pPr>
      <w:r>
        <w:rPr>
          <w:rFonts w:ascii="Calibri" w:hAnsi="Calibri" w:eastAsia="Calibri"/>
          <w:sz w:val="20"/>
        </w:rPr>
        <w:t>Weiter Schwebeflug. Immer wieder entdeckt die Kamera neue Tiere.</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Und plötzlich ... nein, eigentlich nicht plötzlich. Evolution braucht Zeit. Aber geologisch gesehen ging es jetzt erstaunlich schnell. Innerhalb weniger Millionen Jahre erfand die Natur Augen, Panzer, Greifarme und unzählige neue Körperformen. Das Meer wurde zu einer Bühne voller Leben.</w:t>
      </w:r>
    </w:p>
    <w:p>
      <w:pPr>
        <w:keepNext/>
        <w:spacing w:before="140" w:after="60"/>
      </w:pPr>
      <w:r>
        <w:rPr>
          <w:rFonts w:ascii="Calibri" w:hAnsi="Calibri" w:eastAsia="Calibri"/>
          <w:b/>
          <w:color w:val="1F4D78"/>
          <w:sz w:val="21"/>
        </w:rPr>
        <w:t>Hotspot</w:t>
      </w:r>
    </w:p>
    <w:p>
      <w:pPr>
        <w:pStyle w:val="SceneBody"/>
        <w:keepLines w:val="0"/>
      </w:pPr>
      <w:r>
        <w:rPr>
          <w:rFonts w:ascii="Calibri" w:hAnsi="Calibri" w:eastAsia="Calibri"/>
          <w:sz w:val="20"/>
        </w:rPr>
        <w:t>Kambrische Explosion Vor etwa 541 Millionen Jahren entstanden fast alle großen Tierstämme, die wir heute kennen.</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Was geschah während der Kambrischen Explosion?</w:t>
      </w:r>
    </w:p>
    <w:p>
      <w:pPr>
        <w:pStyle w:val="ListBullet"/>
        <w:numPr>
          <w:ilvl w:val="0"/>
          <w:numId w:val="10"/>
        </w:numPr>
        <w:spacing w:after="50" w:line="269" w:lineRule="auto"/>
      </w:pPr>
      <w:r>
        <w:rPr>
          <w:rFonts w:ascii="Calibri" w:hAnsi="Calibri" w:eastAsia="Calibri"/>
          <w:sz w:val="20"/>
        </w:rPr>
        <w:t>[ ] Die Dinosaurier entstanden.</w:t>
      </w:r>
    </w:p>
    <w:p>
      <w:pPr>
        <w:pStyle w:val="ListBullet"/>
        <w:numPr>
          <w:ilvl w:val="0"/>
          <w:numId w:val="10"/>
        </w:numPr>
        <w:spacing w:after="50" w:line="269" w:lineRule="auto"/>
      </w:pPr>
      <w:r>
        <w:rPr>
          <w:rFonts w:ascii="Calibri" w:hAnsi="Calibri" w:eastAsia="Calibri"/>
          <w:sz w:val="20"/>
        </w:rPr>
        <w:t>[ ] Die Erde kühlte sich ab.</w:t>
      </w:r>
    </w:p>
    <w:p>
      <w:pPr>
        <w:pStyle w:val="ListBullet"/>
        <w:numPr>
          <w:ilvl w:val="0"/>
          <w:numId w:val="10"/>
        </w:numPr>
        <w:spacing w:after="50" w:line="269" w:lineRule="auto"/>
      </w:pPr>
      <w:r>
        <w:rPr>
          <w:rFonts w:ascii="Calibri" w:hAnsi="Calibri" w:eastAsia="Calibri"/>
          <w:sz w:val="20"/>
        </w:rPr>
        <w:t>[RICHTIG] Die Vielfalt der Tierformen nahm stark zu.</w:t>
      </w:r>
    </w:p>
    <w:p>
      <w:pPr>
        <w:pStyle w:val="ListBullet"/>
        <w:numPr>
          <w:ilvl w:val="0"/>
          <w:numId w:val="10"/>
        </w:numPr>
        <w:spacing w:after="50" w:line="269" w:lineRule="auto"/>
      </w:pPr>
      <w:r>
        <w:rPr>
          <w:rFonts w:ascii="Calibri" w:hAnsi="Calibri" w:eastAsia="Calibri"/>
          <w:sz w:val="20"/>
        </w:rPr>
        <w:t>[ ] Die ersten Wälder entstanden.</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folgt einem Trilobiten. Er verschwindet hinter einem Felsen. Beim Auftauchen hat sich die Welt erneut verändert.</w:t>
      </w:r>
    </w:p>
    <w:p>
      <w:pPr>
        <w:keepNext/>
        <w:spacing w:before="140" w:after="60"/>
      </w:pPr>
      <w:r>
        <w:rPr>
          <w:rFonts w:ascii="Calibri" w:hAnsi="Calibri" w:eastAsia="Calibri"/>
          <w:b/>
          <w:color w:val="2E74B5"/>
          <w:sz w:val="21"/>
        </w:rPr>
        <w:t>VERBINDLICH - Regieentscheidung</w:t>
      </w:r>
    </w:p>
    <w:p>
      <w:pPr>
        <w:pStyle w:val="SceneBody"/>
        <w:keepLines w:val="0"/>
      </w:pPr>
      <w:r>
        <w:rPr>
          <w:rFonts w:ascii="Calibri" w:hAnsi="Calibri" w:eastAsia="Calibri"/>
          <w:sz w:val="20"/>
        </w:rPr>
        <w:t>Bis hierhin haben wir die ersten 13 Szenen einer einzigen, flüssigen Geschichte entwickelt. Die zweite Hälfte der Episode wird nun deutlich dynamischer. Es folgen:</w:t>
      </w:r>
    </w:p>
    <w:p>
      <w:pPr>
        <w:pStyle w:val="ListBullet"/>
        <w:numPr>
          <w:ilvl w:val="0"/>
          <w:numId w:val="10"/>
        </w:numPr>
        <w:spacing w:after="50" w:line="269" w:lineRule="auto"/>
      </w:pPr>
      <w:r>
        <w:rPr>
          <w:rFonts w:ascii="Calibri" w:hAnsi="Calibri" w:eastAsia="Calibri"/>
          <w:sz w:val="20"/>
        </w:rPr>
        <w:t>Szene 14: Pflanzen erobern das Land</w:t>
      </w:r>
    </w:p>
    <w:p>
      <w:pPr>
        <w:pStyle w:val="ListBullet"/>
        <w:numPr>
          <w:ilvl w:val="0"/>
          <w:numId w:val="10"/>
        </w:numPr>
        <w:spacing w:after="50" w:line="269" w:lineRule="auto"/>
      </w:pPr>
      <w:r>
        <w:rPr>
          <w:rFonts w:ascii="Calibri" w:hAnsi="Calibri" w:eastAsia="Calibri"/>
          <w:sz w:val="20"/>
        </w:rPr>
        <w:t>Szene 15: Die ersten Insekten</w:t>
      </w:r>
    </w:p>
    <w:p>
      <w:pPr>
        <w:pStyle w:val="ListBullet"/>
        <w:numPr>
          <w:ilvl w:val="0"/>
          <w:numId w:val="10"/>
        </w:numPr>
        <w:spacing w:after="50" w:line="269" w:lineRule="auto"/>
      </w:pPr>
      <w:r>
        <w:rPr>
          <w:rFonts w:ascii="Calibri" w:hAnsi="Calibri" w:eastAsia="Calibri"/>
          <w:sz w:val="20"/>
        </w:rPr>
        <w:t>Szene 16: Amphibien - der Schritt an Land</w:t>
      </w:r>
    </w:p>
    <w:p>
      <w:pPr>
        <w:pStyle w:val="ListBullet"/>
        <w:numPr>
          <w:ilvl w:val="0"/>
          <w:numId w:val="10"/>
        </w:numPr>
        <w:spacing w:after="50" w:line="269" w:lineRule="auto"/>
      </w:pPr>
      <w:r>
        <w:rPr>
          <w:rFonts w:ascii="Calibri" w:hAnsi="Calibri" w:eastAsia="Calibri"/>
          <w:sz w:val="20"/>
        </w:rPr>
        <w:t>Szene 17: Reptilien und das Ei als Schlüsselinnovation</w:t>
      </w:r>
    </w:p>
    <w:p>
      <w:pPr>
        <w:pStyle w:val="ListBullet"/>
        <w:numPr>
          <w:ilvl w:val="0"/>
          <w:numId w:val="10"/>
        </w:numPr>
        <w:spacing w:after="50" w:line="269" w:lineRule="auto"/>
      </w:pPr>
      <w:r>
        <w:rPr>
          <w:rFonts w:ascii="Calibri" w:hAnsi="Calibri" w:eastAsia="Calibri"/>
          <w:sz w:val="20"/>
        </w:rPr>
        <w:t>Szene 18: Das Zeitalter der Dinosaurier</w:t>
      </w:r>
    </w:p>
    <w:p>
      <w:pPr>
        <w:pStyle w:val="ListBullet"/>
        <w:numPr>
          <w:ilvl w:val="0"/>
          <w:numId w:val="10"/>
        </w:numPr>
        <w:spacing w:after="50" w:line="269" w:lineRule="auto"/>
      </w:pPr>
      <w:r>
        <w:rPr>
          <w:rFonts w:ascii="Calibri" w:hAnsi="Calibri" w:eastAsia="Calibri"/>
          <w:sz w:val="20"/>
        </w:rPr>
        <w:t>Szene 19: Der Meteoriteneinschlag</w:t>
      </w:r>
    </w:p>
    <w:p>
      <w:pPr>
        <w:pStyle w:val="ListBullet"/>
        <w:numPr>
          <w:ilvl w:val="0"/>
          <w:numId w:val="10"/>
        </w:numPr>
        <w:spacing w:after="50" w:line="269" w:lineRule="auto"/>
      </w:pPr>
      <w:r>
        <w:rPr>
          <w:rFonts w:ascii="Calibri" w:hAnsi="Calibri" w:eastAsia="Calibri"/>
          <w:sz w:val="20"/>
        </w:rPr>
        <w:t>Szene 20: Säugetiere übernehmen</w:t>
      </w:r>
    </w:p>
    <w:p>
      <w:pPr>
        <w:pStyle w:val="ListBullet"/>
        <w:numPr>
          <w:ilvl w:val="0"/>
          <w:numId w:val="10"/>
        </w:numPr>
        <w:spacing w:after="50" w:line="269" w:lineRule="auto"/>
      </w:pPr>
      <w:r>
        <w:rPr>
          <w:rFonts w:ascii="Calibri" w:hAnsi="Calibri" w:eastAsia="Calibri"/>
          <w:sz w:val="20"/>
        </w:rPr>
        <w:t>Szene 21: Der Mensch erscheint</w:t>
      </w:r>
    </w:p>
    <w:p>
      <w:pPr>
        <w:pStyle w:val="ListBullet"/>
        <w:numPr>
          <w:ilvl w:val="0"/>
          <w:numId w:val="10"/>
        </w:numPr>
        <w:spacing w:after="50" w:line="269" w:lineRule="auto"/>
      </w:pPr>
      <w:r>
        <w:rPr>
          <w:rFonts w:ascii="Calibri" w:hAnsi="Calibri" w:eastAsia="Calibri"/>
          <w:sz w:val="20"/>
        </w:rPr>
        <w:t>Szene 22: Rückkehr zum Zeitfelsen und Ausblick auf Episode 2</w:t>
      </w:r>
    </w:p>
    <w:p>
      <w:pPr>
        <w:pStyle w:val="Heading2"/>
        <w:pageBreakBefore w:val="0"/>
      </w:pPr>
      <w:r>
        <w:t>13.14 Szene 14 - Der Sprung an Land</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keepNext/>
        <w:spacing w:before="140" w:after="60"/>
      </w:pPr>
      <w:r>
        <w:rPr>
          <w:rFonts w:ascii="Calibri" w:hAnsi="Calibri" w:eastAsia="Calibri"/>
          <w:b/>
          <w:color w:val="1F4D78"/>
          <w:sz w:val="21"/>
        </w:rPr>
        <w:t>Dauer: ca. 35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bg_ep01_s14.jpg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Wir befinden uns an einer flachen Meeresküste vor etwa 470 Millionen Jahren. Im Vordergrund liegen nackte Felsen, die noch feucht vom Wellenschlag sind. In kleinen Mulden sammelt sich Wasser. Zwischen den Steinen wachsen erste grünliche Algenmatten sowie niedrige, moosähnliche Pflanzen. Noch gibt es keine Bäume, keine Blumen und keine Gräser. Das Land wirkt weit, ruhig und fast leer. Im Hintergrund brandet das Meer sanft an die Küste. Zum ersten Mal wirkt die Erde vertraut - und doch völlig fremd.</w:t>
      </w:r>
    </w:p>
    <w:p>
      <w:pPr>
        <w:keepNext/>
        <w:spacing w:before="140" w:after="60"/>
      </w:pPr>
      <w:r>
        <w:rPr>
          <w:rFonts w:ascii="Calibri" w:hAnsi="Calibri" w:eastAsia="Calibri"/>
          <w:b/>
          <w:color w:val="1F4D78"/>
          <w:sz w:val="21"/>
        </w:rPr>
        <w:t>Kamera</w:t>
      </w:r>
    </w:p>
    <w:p>
      <w:pPr>
        <w:pStyle w:val="ListBullet"/>
        <w:numPr>
          <w:ilvl w:val="0"/>
          <w:numId w:val="10"/>
        </w:numPr>
        <w:spacing w:after="50" w:line="269" w:lineRule="auto"/>
      </w:pPr>
      <w:r>
        <w:rPr>
          <w:rFonts w:ascii="Calibri" w:hAnsi="Calibri" w:eastAsia="Calibri"/>
          <w:sz w:val="20"/>
        </w:rPr>
        <w:t>Beginn knapp über der Wasseroberfläche</w:t>
      </w:r>
    </w:p>
    <w:p>
      <w:pPr>
        <w:pStyle w:val="ListBullet"/>
        <w:numPr>
          <w:ilvl w:val="0"/>
          <w:numId w:val="10"/>
        </w:numPr>
        <w:spacing w:after="50" w:line="269" w:lineRule="auto"/>
      </w:pPr>
      <w:r>
        <w:rPr>
          <w:rFonts w:ascii="Calibri" w:hAnsi="Calibri" w:eastAsia="Calibri"/>
          <w:sz w:val="20"/>
        </w:rPr>
        <w:t>langsamer Flug auf das Ufer zu</w:t>
      </w:r>
    </w:p>
    <w:p>
      <w:pPr>
        <w:pStyle w:val="ListBullet"/>
        <w:numPr>
          <w:ilvl w:val="0"/>
          <w:numId w:val="10"/>
        </w:numPr>
        <w:spacing w:after="50" w:line="269" w:lineRule="auto"/>
      </w:pPr>
      <w:r>
        <w:rPr>
          <w:rFonts w:ascii="Calibri" w:hAnsi="Calibri" w:eastAsia="Calibri"/>
          <w:sz w:val="20"/>
        </w:rPr>
        <w:t>anschließend leichter Kameraschwenk entlang der Küste</w:t>
      </w:r>
    </w:p>
    <w:p>
      <w:pPr>
        <w:keepNext/>
        <w:spacing w:before="140" w:after="60"/>
      </w:pPr>
      <w:r>
        <w:rPr>
          <w:rFonts w:ascii="Calibri" w:hAnsi="Calibri" w:eastAsia="Calibri"/>
          <w:b/>
          <w:color w:val="1F4D78"/>
          <w:sz w:val="21"/>
        </w:rPr>
        <w:t>Sound</w:t>
      </w:r>
    </w:p>
    <w:p>
      <w:pPr>
        <w:keepNext/>
        <w:spacing w:before="140" w:after="60"/>
      </w:pPr>
      <w:r>
        <w:rPr>
          <w:rFonts w:ascii="Calibri" w:hAnsi="Calibri" w:eastAsia="Calibri"/>
          <w:b/>
          <w:color w:val="1F4D78"/>
          <w:sz w:val="21"/>
        </w:rPr>
        <w:t>Atmosphäre</w:t>
      </w:r>
    </w:p>
    <w:p>
      <w:pPr>
        <w:pStyle w:val="ListBullet"/>
        <w:numPr>
          <w:ilvl w:val="0"/>
          <w:numId w:val="10"/>
        </w:numPr>
        <w:spacing w:after="50" w:line="269" w:lineRule="auto"/>
      </w:pPr>
      <w:r>
        <w:rPr>
          <w:rFonts w:ascii="Calibri" w:hAnsi="Calibri" w:eastAsia="Calibri"/>
          <w:sz w:val="20"/>
        </w:rPr>
        <w:t>sanfte Brandung</w:t>
      </w:r>
    </w:p>
    <w:p>
      <w:pPr>
        <w:pStyle w:val="ListBullet"/>
        <w:numPr>
          <w:ilvl w:val="0"/>
          <w:numId w:val="10"/>
        </w:numPr>
        <w:spacing w:after="50" w:line="269" w:lineRule="auto"/>
      </w:pPr>
      <w:r>
        <w:rPr>
          <w:rFonts w:ascii="Calibri" w:hAnsi="Calibri" w:eastAsia="Calibri"/>
          <w:sz w:val="20"/>
        </w:rPr>
        <w:t>leichter Wind</w:t>
      </w:r>
    </w:p>
    <w:p>
      <w:pPr>
        <w:pStyle w:val="ListBullet"/>
        <w:numPr>
          <w:ilvl w:val="0"/>
          <w:numId w:val="10"/>
        </w:numPr>
        <w:spacing w:after="50" w:line="269" w:lineRule="auto"/>
      </w:pPr>
      <w:r>
        <w:rPr>
          <w:rFonts w:ascii="Calibri" w:hAnsi="Calibri" w:eastAsia="Calibri"/>
          <w:sz w:val="20"/>
        </w:rPr>
        <w:t>Möwen? Nein! Noch keine Vögel.</w:t>
      </w:r>
    </w:p>
    <w:p>
      <w:pPr>
        <w:pStyle w:val="ListBullet"/>
        <w:numPr>
          <w:ilvl w:val="0"/>
          <w:numId w:val="10"/>
        </w:numPr>
        <w:spacing w:after="50" w:line="269" w:lineRule="auto"/>
      </w:pPr>
      <w:r>
        <w:rPr>
          <w:rFonts w:ascii="Calibri" w:hAnsi="Calibri" w:eastAsia="Calibri"/>
          <w:sz w:val="20"/>
        </w:rPr>
        <w:t>vereinzeltes Plätschern</w:t>
      </w:r>
    </w:p>
    <w:p>
      <w:pPr>
        <w:pStyle w:val="ListBullet"/>
        <w:numPr>
          <w:ilvl w:val="0"/>
          <w:numId w:val="10"/>
        </w:numPr>
        <w:spacing w:after="50" w:line="269" w:lineRule="auto"/>
      </w:pPr>
      <w:r>
        <w:rPr>
          <w:rFonts w:ascii="Calibri" w:hAnsi="Calibri" w:eastAsia="Calibri"/>
          <w:sz w:val="20"/>
        </w:rPr>
        <w:t>ruhige, fast feierliche Stimmung</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Heute würden wir achtlos darüber hinwegspazieren. Ein bisschen grünes Moos auf einem Felsen. Nicht besonders aufregend. Aber damals ... war genau das eine kleine Sensation. Zum ersten Mal wagten sich Pflanzen dauerhaft an Land. Keine Blüten. Keine Bäume. Nicht einmal Gras. Nur winzige grüne Pioniere. Und ohne sie sähe unsere Welt heute völlig anders aus.</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Während die Kamera langsam über den Felsen gleitet, bewegen sich die kleinen Pflänzchen leicht im Wind. Ein Wassertropfen rinnt über den Stein. Die Brandung überspült kurz den unteren Bildrand. Alles wirkt ruhig und natürlich.</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Warum zuerst Pflanzen?</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Pflanzen konnten mit Sonnenlicht ihre eigene Nahrung herstellen. Bevor Tiere an Land leben konnten, musste zunächst eine grüne Lebensgrundlage entstehen.</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Die ersten Landpflanzen</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Die ersten Landpflanzen waren nur wenige Zentimeter hoch. Sie besaßen weder Blüten noch Samen. Trotzdem veränderten sie den Planeten Schritt für Schritt.</w:t>
      </w:r>
    </w:p>
    <w:p>
      <w:pPr>
        <w:keepNext/>
        <w:spacing w:before="140" w:after="60"/>
      </w:pPr>
      <w:r>
        <w:rPr>
          <w:rFonts w:ascii="Calibri" w:hAnsi="Calibri" w:eastAsia="Calibri"/>
          <w:b/>
          <w:color w:val="1F4D78"/>
          <w:sz w:val="21"/>
        </w:rPr>
        <w:t>Entdecken</w:t>
      </w:r>
    </w:p>
    <w:p>
      <w:pPr>
        <w:pStyle w:val="SceneBody"/>
        <w:keepLines w:val="0"/>
      </w:pPr>
      <w:r>
        <w:rPr>
          <w:rFonts w:ascii="Calibri" w:hAnsi="Calibri" w:eastAsia="Calibri"/>
          <w:sz w:val="20"/>
        </w:rPr>
        <w:t>Lupe aktivieren</w:t>
      </w:r>
    </w:p>
    <w:p>
      <w:pPr>
        <w:keepNext/>
        <w:spacing w:before="140" w:after="60"/>
      </w:pPr>
      <w:r>
        <w:rPr>
          <w:rFonts w:ascii="Calibri" w:hAnsi="Calibri" w:eastAsia="Calibri"/>
          <w:b/>
          <w:color w:val="1F4D78"/>
          <w:sz w:val="21"/>
        </w:rPr>
        <w:t>Wer genau hinsieht, entdeckt</w:t>
      </w:r>
    </w:p>
    <w:p>
      <w:pPr>
        <w:pStyle w:val="ListBullet"/>
        <w:numPr>
          <w:ilvl w:val="0"/>
          <w:numId w:val="10"/>
        </w:numPr>
        <w:spacing w:after="50" w:line="269" w:lineRule="auto"/>
      </w:pPr>
      <w:r>
        <w:rPr>
          <w:rFonts w:ascii="Calibri" w:hAnsi="Calibri" w:eastAsia="Calibri"/>
          <w:sz w:val="20"/>
        </w:rPr>
        <w:t>erste moosähnliche Pflänzchen</w:t>
      </w:r>
    </w:p>
    <w:p>
      <w:pPr>
        <w:pStyle w:val="ListBullet"/>
        <w:numPr>
          <w:ilvl w:val="0"/>
          <w:numId w:val="10"/>
        </w:numPr>
        <w:spacing w:after="50" w:line="269" w:lineRule="auto"/>
      </w:pPr>
      <w:r>
        <w:rPr>
          <w:rFonts w:ascii="Calibri" w:hAnsi="Calibri" w:eastAsia="Calibri"/>
          <w:sz w:val="20"/>
        </w:rPr>
        <w:t>Algenmatten</w:t>
      </w:r>
    </w:p>
    <w:p>
      <w:pPr>
        <w:pStyle w:val="ListBullet"/>
        <w:numPr>
          <w:ilvl w:val="0"/>
          <w:numId w:val="10"/>
        </w:numPr>
        <w:spacing w:after="50" w:line="269" w:lineRule="auto"/>
      </w:pPr>
      <w:r>
        <w:rPr>
          <w:rFonts w:ascii="Calibri" w:hAnsi="Calibri" w:eastAsia="Calibri"/>
          <w:sz w:val="20"/>
        </w:rPr>
        <w:t>Pilzfäden zwischen den Steinen</w:t>
      </w:r>
    </w:p>
    <w:p>
      <w:pPr>
        <w:pStyle w:val="SceneBody"/>
        <w:keepLines w:val="0"/>
      </w:pPr>
      <w:r>
        <w:rPr>
          <w:rFonts w:ascii="Calibri" w:hAnsi="Calibri" w:eastAsia="Calibri"/>
          <w:sz w:val="20"/>
        </w:rPr>
        <w:t>Das passt hervorragend zu deiner Idee, immer wieder kleine "Forscheraufgaben" einzubauen.</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Warum war die Besiedlung des Landes so wichtig?</w:t>
      </w:r>
    </w:p>
    <w:p>
      <w:pPr>
        <w:pStyle w:val="ListBullet"/>
        <w:numPr>
          <w:ilvl w:val="0"/>
          <w:numId w:val="10"/>
        </w:numPr>
        <w:spacing w:after="50" w:line="269" w:lineRule="auto"/>
      </w:pPr>
      <w:r>
        <w:rPr>
          <w:rFonts w:ascii="Calibri" w:hAnsi="Calibri" w:eastAsia="Calibri"/>
          <w:sz w:val="20"/>
        </w:rPr>
        <w:t>[ ] Weil dort bereits Dinosaurier lebten.</w:t>
      </w:r>
    </w:p>
    <w:p>
      <w:pPr>
        <w:pStyle w:val="ListBullet"/>
        <w:numPr>
          <w:ilvl w:val="0"/>
          <w:numId w:val="10"/>
        </w:numPr>
        <w:spacing w:after="50" w:line="269" w:lineRule="auto"/>
      </w:pPr>
      <w:r>
        <w:rPr>
          <w:rFonts w:ascii="Calibri" w:hAnsi="Calibri" w:eastAsia="Calibri"/>
          <w:sz w:val="20"/>
        </w:rPr>
        <w:t>[ ] Weil das Meer verschwand.</w:t>
      </w:r>
    </w:p>
    <w:p>
      <w:pPr>
        <w:pStyle w:val="ListBullet"/>
        <w:numPr>
          <w:ilvl w:val="0"/>
          <w:numId w:val="10"/>
        </w:numPr>
        <w:spacing w:after="50" w:line="269" w:lineRule="auto"/>
      </w:pPr>
      <w:r>
        <w:rPr>
          <w:rFonts w:ascii="Calibri" w:hAnsi="Calibri" w:eastAsia="Calibri"/>
          <w:sz w:val="20"/>
        </w:rPr>
        <w:t>[RICHTIG] Weil dadurch völlig neue Lebensräume entstanden.</w:t>
      </w:r>
    </w:p>
    <w:p>
      <w:pPr>
        <w:pStyle w:val="ListBullet"/>
        <w:numPr>
          <w:ilvl w:val="0"/>
          <w:numId w:val="10"/>
        </w:numPr>
        <w:spacing w:after="50" w:line="269" w:lineRule="auto"/>
      </w:pPr>
      <w:r>
        <w:rPr>
          <w:rFonts w:ascii="Calibri" w:hAnsi="Calibri" w:eastAsia="Calibri"/>
          <w:sz w:val="20"/>
        </w:rPr>
        <w:t>[ ] Weil Pflanzen dort schneller schwimmen konnten.</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bleibt auf einer kleinen grünen Pflanze stehen. Plötzlich krabbelt zwischen den Stängeln eine winzige Bewegung vorbei. Nur ganz kurz. Fast unbemerkt. Die Kamera folgt ihr. Langsame Überblendung.</w:t>
      </w:r>
    </w:p>
    <w:p>
      <w:pPr>
        <w:keepNext/>
        <w:spacing w:before="140" w:after="60"/>
      </w:pPr>
      <w:r>
        <w:rPr>
          <w:rFonts w:ascii="Calibri" w:hAnsi="Calibri" w:eastAsia="Calibri"/>
          <w:b/>
          <w:color w:val="7A5A00"/>
          <w:sz w:val="21"/>
        </w:rPr>
        <w:t>OFFENER BESTANDSVERMERK - Cliffhanger zur nächsten Szene</w:t>
      </w:r>
    </w:p>
    <w:p>
      <w:pPr>
        <w:keepNext/>
        <w:spacing w:before="140" w:after="60"/>
      </w:pPr>
      <w:r>
        <w:rPr>
          <w:rFonts w:ascii="Calibri" w:hAnsi="Calibri" w:eastAsia="Calibri"/>
          <w:b/>
          <w:color w:val="1F4D78"/>
          <w:sz w:val="21"/>
        </w:rPr>
        <w:t>Der Zuschauer denkt zunächst</w:t>
      </w:r>
    </w:p>
    <w:p>
      <w:pPr>
        <w:pStyle w:val="SceneBody"/>
        <w:keepLines w:val="0"/>
      </w:pPr>
      <w:r>
        <w:rPr>
          <w:rFonts w:ascii="Calibri" w:hAnsi="Calibri" w:eastAsia="Calibri"/>
          <w:sz w:val="20"/>
        </w:rPr>
        <w:t>"War da gerade etwas?" Ja. Das erste Tier hat gerade die Bühne betreten.</w:t>
      </w:r>
    </w:p>
    <w:p>
      <w:pPr>
        <w:pStyle w:val="Heading2"/>
        <w:pageBreakBefore w:val="0"/>
      </w:pPr>
      <w:r>
        <w:t>13.15 Szene 15 - Die ersten Tiere an Land</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keepNext/>
        <w:spacing w:before="140" w:after="60"/>
      </w:pPr>
      <w:r>
        <w:rPr>
          <w:rFonts w:ascii="Calibri" w:hAnsi="Calibri" w:eastAsia="Calibri"/>
          <w:b/>
          <w:color w:val="1F4D78"/>
          <w:sz w:val="21"/>
        </w:rPr>
        <w:t>Dauer: ca. 35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bg_ep01_s15.jpg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Dieselbe Küste wie in Szene 14 - etwa 30 bis 40 Millionen Jahre später. Die grünen Pflanzenteppiche sind dichter geworden. Kleine, aufrechte Pflanzen bedecken bereits größere Flächen. Zwischen den feuchten Steinen wachsen einfache Moose und niedrige Farnverwandte.</w:t>
      </w:r>
    </w:p>
    <w:p>
      <w:pPr>
        <w:keepNext/>
        <w:spacing w:before="140" w:after="60"/>
      </w:pPr>
      <w:r>
        <w:rPr>
          <w:rFonts w:ascii="Calibri" w:hAnsi="Calibri" w:eastAsia="Calibri"/>
          <w:b/>
          <w:color w:val="1F4D78"/>
          <w:sz w:val="21"/>
        </w:rPr>
        <w:t>Und dann entdeckt man sie</w:t>
      </w:r>
    </w:p>
    <w:p>
      <w:pPr>
        <w:pStyle w:val="SceneBody"/>
        <w:keepLines w:val="0"/>
      </w:pPr>
      <w:r>
        <w:rPr>
          <w:rFonts w:ascii="Calibri" w:hAnsi="Calibri" w:eastAsia="Calibri"/>
          <w:sz w:val="20"/>
        </w:rPr>
        <w:t>Eine kleine, vielbeinige Kreatur krabbelt vorsichtig zwischen den Pflanzen hindurch. Wenig später folgen ein urtümlicher Tausendfüßer und ein frühes spinnenartiges Tier. Alles ist noch klein. Aber das Land lebt.</w:t>
      </w:r>
    </w:p>
    <w:p>
      <w:pPr>
        <w:keepNext/>
        <w:spacing w:before="140" w:after="60"/>
      </w:pPr>
      <w:r>
        <w:rPr>
          <w:rFonts w:ascii="Calibri" w:hAnsi="Calibri" w:eastAsia="Calibri"/>
          <w:b/>
          <w:color w:val="1F4D78"/>
          <w:sz w:val="21"/>
        </w:rPr>
        <w:t>Kamera</w:t>
      </w:r>
    </w:p>
    <w:p>
      <w:pPr>
        <w:pStyle w:val="SceneBody"/>
        <w:keepLines w:val="0"/>
      </w:pPr>
      <w:r>
        <w:rPr>
          <w:rFonts w:ascii="Calibri" w:hAnsi="Calibri" w:eastAsia="Calibri"/>
          <w:sz w:val="20"/>
        </w:rPr>
        <w:t>Die Kamera fährt zunächst ruhig über den Boden. Plötzlich bleibt sie stehen. Eine kleine Bewegung. Langsamer Zoom. Der Zuschauer entdeckt gemeinsam mit der Kamera das erste Landtier.</w:t>
      </w:r>
    </w:p>
    <w:p>
      <w:pPr>
        <w:keepNext/>
        <w:spacing w:before="140" w:after="60"/>
      </w:pPr>
      <w:r>
        <w:rPr>
          <w:rFonts w:ascii="Calibri" w:hAnsi="Calibri" w:eastAsia="Calibri"/>
          <w:b/>
          <w:color w:val="1F4D78"/>
          <w:sz w:val="21"/>
        </w:rPr>
        <w:t>Sound</w:t>
      </w:r>
    </w:p>
    <w:p>
      <w:pPr>
        <w:pStyle w:val="ListBullet"/>
        <w:numPr>
          <w:ilvl w:val="0"/>
          <w:numId w:val="10"/>
        </w:numPr>
        <w:spacing w:after="50" w:line="269" w:lineRule="auto"/>
      </w:pPr>
      <w:r>
        <w:rPr>
          <w:rFonts w:ascii="Calibri" w:hAnsi="Calibri" w:eastAsia="Calibri"/>
          <w:sz w:val="20"/>
        </w:rPr>
        <w:t>Wind</w:t>
      </w:r>
    </w:p>
    <w:p>
      <w:pPr>
        <w:pStyle w:val="ListBullet"/>
        <w:numPr>
          <w:ilvl w:val="0"/>
          <w:numId w:val="10"/>
        </w:numPr>
        <w:spacing w:after="50" w:line="269" w:lineRule="auto"/>
      </w:pPr>
      <w:r>
        <w:rPr>
          <w:rFonts w:ascii="Calibri" w:hAnsi="Calibri" w:eastAsia="Calibri"/>
          <w:sz w:val="20"/>
        </w:rPr>
        <w:t>sanfte Brandung</w:t>
      </w:r>
    </w:p>
    <w:p>
      <w:pPr>
        <w:pStyle w:val="ListBullet"/>
        <w:numPr>
          <w:ilvl w:val="0"/>
          <w:numId w:val="10"/>
        </w:numPr>
        <w:spacing w:after="50" w:line="269" w:lineRule="auto"/>
      </w:pPr>
      <w:r>
        <w:rPr>
          <w:rFonts w:ascii="Calibri" w:hAnsi="Calibri" w:eastAsia="Calibri"/>
          <w:sz w:val="20"/>
        </w:rPr>
        <w:t>Rascheln kleiner Pflänzchen</w:t>
      </w:r>
    </w:p>
    <w:p>
      <w:pPr>
        <w:pStyle w:val="ListBullet"/>
        <w:numPr>
          <w:ilvl w:val="0"/>
          <w:numId w:val="10"/>
        </w:numPr>
        <w:spacing w:after="50" w:line="269" w:lineRule="auto"/>
      </w:pPr>
      <w:r>
        <w:rPr>
          <w:rFonts w:ascii="Calibri" w:hAnsi="Calibri" w:eastAsia="Calibri"/>
          <w:sz w:val="20"/>
        </w:rPr>
        <w:t>ganz leises Krabbeln über Stein (fast unhörbar)</w:t>
      </w:r>
    </w:p>
    <w:p>
      <w:pPr>
        <w:pStyle w:val="SceneBody"/>
        <w:keepLines w:val="0"/>
      </w:pPr>
      <w:r>
        <w:rPr>
          <w:rFonts w:ascii="Calibri" w:hAnsi="Calibri" w:eastAsia="Calibri"/>
          <w:sz w:val="20"/>
        </w:rPr>
        <w:t>Die Szene lebt von ihrer Stille.</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Psst ... Hast du die kleine Bewegung gesehen? Da krabbelt tatsächlich jemand durchs Bild. Millionen Jahre lang war das Land fast menschen... nein, natürlich tierleer. Jetzt wagen sich die ersten mutigen Krabbler hinaus. Wahrscheinlich waren sie nur wenige Zentimeter groß. Aber sie gehören zu den ersten Tieren, die das Leben außerhalb des Wassers ausprobierten. Ein ziemlich mutiger Schritt.</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Der kleine Tausendfüßer bleibt kurz stehen. Er tastet mit seinen Fühlern. Dann verschwindet er zwischen den Pflanzen. Fast gleichzeitig huscht ein zweites Tier durchs Bild. Nicht jeder Zuschauer wird es sofort entdecken. Genau das macht die Szene spannend.</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Warum waren zuerst kleine Tiere an Land?</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Kleine Gliederfüßer verloren weniger Wasser als große Tiere. Außerdem fanden sie zwischen den ersten Pflanzen Schutz und Nahrung.</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Wer war zuerst?</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Zu den ersten Landbewohnern gehörten vermutlich frühe Tausendfüßer, Spinnentiere und andere Gliederfüßer. Insekten entwickelten sich erst später.</w:t>
      </w:r>
    </w:p>
    <w:p>
      <w:pPr>
        <w:keepNext/>
        <w:spacing w:before="140" w:after="60"/>
      </w:pPr>
      <w:r>
        <w:rPr>
          <w:rFonts w:ascii="Calibri" w:hAnsi="Calibri" w:eastAsia="Calibri"/>
          <w:b/>
          <w:color w:val="1F4D78"/>
          <w:sz w:val="21"/>
        </w:rPr>
        <w:t>Forscherauftrag</w:t>
      </w:r>
    </w:p>
    <w:p>
      <w:pPr>
        <w:pStyle w:val="SceneBody"/>
        <w:keepLines w:val="0"/>
      </w:pPr>
      <w:r>
        <w:rPr>
          <w:rFonts w:ascii="Calibri" w:hAnsi="Calibri" w:eastAsia="Calibri"/>
          <w:sz w:val="20"/>
        </w:rPr>
        <w:t>Kannst du alle drei Tiere entdecken?</w:t>
      </w:r>
    </w:p>
    <w:p>
      <w:pPr>
        <w:pStyle w:val="ListBullet"/>
        <w:numPr>
          <w:ilvl w:val="0"/>
          <w:numId w:val="10"/>
        </w:numPr>
        <w:spacing w:after="50" w:line="269" w:lineRule="auto"/>
      </w:pPr>
      <w:r>
        <w:rPr>
          <w:rFonts w:ascii="Calibri" w:hAnsi="Calibri" w:eastAsia="Calibri"/>
          <w:sz w:val="20"/>
        </w:rPr>
        <w:t>Tausendfüßer</w:t>
      </w:r>
    </w:p>
    <w:p>
      <w:pPr>
        <w:pStyle w:val="ListBullet"/>
        <w:numPr>
          <w:ilvl w:val="0"/>
          <w:numId w:val="10"/>
        </w:numPr>
        <w:spacing w:after="50" w:line="269" w:lineRule="auto"/>
      </w:pPr>
      <w:r>
        <w:rPr>
          <w:rFonts w:ascii="Calibri" w:hAnsi="Calibri" w:eastAsia="Calibri"/>
          <w:sz w:val="20"/>
        </w:rPr>
        <w:t>frühes Spinnentier</w:t>
      </w:r>
    </w:p>
    <w:p>
      <w:pPr>
        <w:pStyle w:val="ListBullet"/>
        <w:numPr>
          <w:ilvl w:val="0"/>
          <w:numId w:val="10"/>
        </w:numPr>
        <w:spacing w:after="50" w:line="269" w:lineRule="auto"/>
      </w:pPr>
      <w:r>
        <w:rPr>
          <w:rFonts w:ascii="Calibri" w:hAnsi="Calibri" w:eastAsia="Calibri"/>
          <w:sz w:val="20"/>
        </w:rPr>
        <w:t>kleiner Ur-Gliederfüßer</w:t>
      </w:r>
    </w:p>
    <w:p>
      <w:pPr>
        <w:pStyle w:val="SceneBody"/>
        <w:keepLines w:val="0"/>
      </w:pPr>
      <w:r>
        <w:rPr>
          <w:rFonts w:ascii="Calibri" w:hAnsi="Calibri" w:eastAsia="Calibri"/>
          <w:sz w:val="20"/>
        </w:rPr>
        <w:t>Erst nach dem Finden erscheinen die Namen.</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Warum konnten Tiere jetzt an Land leben?</w:t>
      </w:r>
    </w:p>
    <w:p>
      <w:pPr>
        <w:pStyle w:val="ListBullet"/>
        <w:numPr>
          <w:ilvl w:val="0"/>
          <w:numId w:val="10"/>
        </w:numPr>
        <w:spacing w:after="50" w:line="269" w:lineRule="auto"/>
      </w:pPr>
      <w:r>
        <w:rPr>
          <w:rFonts w:ascii="Calibri" w:hAnsi="Calibri" w:eastAsia="Calibri"/>
          <w:sz w:val="20"/>
        </w:rPr>
        <w:t>[ ] Weil dort schon Wälder standen.</w:t>
      </w:r>
    </w:p>
    <w:p>
      <w:pPr>
        <w:pStyle w:val="ListBullet"/>
        <w:numPr>
          <w:ilvl w:val="0"/>
          <w:numId w:val="10"/>
        </w:numPr>
        <w:spacing w:after="50" w:line="269" w:lineRule="auto"/>
      </w:pPr>
      <w:r>
        <w:rPr>
          <w:rFonts w:ascii="Calibri" w:hAnsi="Calibri" w:eastAsia="Calibri"/>
          <w:sz w:val="20"/>
        </w:rPr>
        <w:t>[ ] Weil Dinosaurier sie beschützten.</w:t>
      </w:r>
    </w:p>
    <w:p>
      <w:pPr>
        <w:pStyle w:val="ListBullet"/>
        <w:numPr>
          <w:ilvl w:val="0"/>
          <w:numId w:val="10"/>
        </w:numPr>
        <w:spacing w:after="50" w:line="269" w:lineRule="auto"/>
      </w:pPr>
      <w:r>
        <w:rPr>
          <w:rFonts w:ascii="Calibri" w:hAnsi="Calibri" w:eastAsia="Calibri"/>
          <w:sz w:val="20"/>
        </w:rPr>
        <w:t>[RICHTIG] Weil Pflanzen bereits Lebensraum und Nahrung boten.</w:t>
      </w:r>
    </w:p>
    <w:p>
      <w:pPr>
        <w:pStyle w:val="ListBullet"/>
        <w:numPr>
          <w:ilvl w:val="0"/>
          <w:numId w:val="10"/>
        </w:numPr>
        <w:spacing w:after="50" w:line="269" w:lineRule="auto"/>
      </w:pPr>
      <w:r>
        <w:rPr>
          <w:rFonts w:ascii="Calibri" w:hAnsi="Calibri" w:eastAsia="Calibri"/>
          <w:sz w:val="20"/>
        </w:rPr>
        <w:t>[ ] Weil das Meer verschwunden war.</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folgt dem Tausendfüßer. Er verschwindet hinter einem dichten Farn. Als die Kamera den Farn umrundet, ist die Landschaft deutlich grüner geworden.</w:t>
      </w:r>
    </w:p>
    <w:p>
      <w:pPr>
        <w:keepNext/>
        <w:spacing w:before="140" w:after="60"/>
      </w:pPr>
      <w:r>
        <w:rPr>
          <w:rFonts w:ascii="Calibri" w:hAnsi="Calibri" w:eastAsia="Calibri"/>
          <w:b/>
          <w:color w:val="7A5A00"/>
          <w:sz w:val="21"/>
        </w:rPr>
        <w:t>OFFENER BESTANDSVERMERK - Ausblick auf Szene 16</w:t>
      </w:r>
    </w:p>
    <w:p>
      <w:pPr>
        <w:pStyle w:val="SceneBody"/>
        <w:keepLines w:val="0"/>
      </w:pPr>
      <w:r>
        <w:rPr>
          <w:rFonts w:ascii="Calibri" w:hAnsi="Calibri" w:eastAsia="Calibri"/>
          <w:sz w:val="20"/>
        </w:rPr>
        <w:t>Jetzt wird aus einer grünen Küste langsam ein richtiger Pflanzenwald. Und irgendwo zwischen den Farnen bewegt sich etwas deutlich Größeres. Zum ersten Mal wird ein Wirbeltier das Wasser verlassen.</w:t>
      </w:r>
    </w:p>
    <w:p>
      <w:pPr>
        <w:keepNext/>
        <w:spacing w:before="140" w:after="60"/>
      </w:pPr>
      <w:r>
        <w:rPr>
          <w:rFonts w:ascii="Calibri" w:hAnsi="Calibri" w:eastAsia="Calibri"/>
          <w:b/>
          <w:color w:val="7A5A00"/>
          <w:sz w:val="21"/>
        </w:rPr>
        <w:t>OFFENER BESTANDSVERMERK - Regieidee</w:t>
      </w:r>
    </w:p>
    <w:p>
      <w:pPr>
        <w:pStyle w:val="SceneBody"/>
        <w:keepLines w:val="0"/>
      </w:pPr>
      <w:r>
        <w:rPr>
          <w:rFonts w:ascii="Calibri" w:hAnsi="Calibri" w:eastAsia="Calibri"/>
          <w:sz w:val="20"/>
        </w:rPr>
        <w:t>Ab dieser Szene möchte ich bewusst kleine "Entdeckermomente" einbauen. Die Kamera zeigt nicht sofort alles. Der Zuschauer entdeckt gemeinsam mit ihr einen Schatten, eine Bewegung oder ein Tier. Das passt hervorragend zu deiner Flora- und Fauna-App: Der Nutzer soll nicht nur Informationen erhalten, sondern das Gefühl haben, selbst Forscher zu sein.</w:t>
      </w:r>
    </w:p>
    <w:p>
      <w:pPr>
        <w:pStyle w:val="Heading2"/>
        <w:pageBreakBefore w:val="0"/>
      </w:pPr>
      <w:r>
        <w:t>13.16 Szene 16 - Der große Schritt - Wirbeltiere erobern das Land</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keepNext/>
        <w:spacing w:before="140" w:after="60"/>
      </w:pPr>
      <w:r>
        <w:rPr>
          <w:rFonts w:ascii="Calibri" w:hAnsi="Calibri" w:eastAsia="Calibri"/>
          <w:b/>
          <w:color w:val="1F4D78"/>
          <w:sz w:val="21"/>
        </w:rPr>
        <w:t>Zeitalter: Devon, vor etwa 370 Millionen Jahren</w:t>
      </w:r>
    </w:p>
    <w:p>
      <w:pPr>
        <w:keepNext/>
        <w:spacing w:before="140" w:after="60"/>
      </w:pPr>
      <w:r>
        <w:rPr>
          <w:rFonts w:ascii="Calibri" w:hAnsi="Calibri" w:eastAsia="Calibri"/>
          <w:b/>
          <w:color w:val="1F4D78"/>
          <w:sz w:val="21"/>
        </w:rPr>
        <w:t>Dauer: ca. 40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bg_ep01_s16.jpg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Wir befinden uns an einem flachen Sumpfufer. Die Landschaft hat sich stark verändert. Meterhohe Schachtelhalme und Bärlappgewächse bilden dichte Bestände. Riesige Farne säumen das Ufer. Kleine Tümpel wechseln sich mit schlammigen Inseln ab. Libellen schwirren durch die feuchte Luft. Zwischen den Pflanzen hört man das leise Plätschern des Wassers. Im Vordergrund bewegt sich etwas. Nur die Augen sind zunächst sichtbar. Langsam schiebt sich ein urtümlicher Fisch aus dem Wasser. Ein Tiktaalik.</w:t>
      </w:r>
    </w:p>
    <w:p>
      <w:pPr>
        <w:keepNext/>
        <w:spacing w:before="140" w:after="60"/>
      </w:pPr>
      <w:r>
        <w:rPr>
          <w:rFonts w:ascii="Calibri" w:hAnsi="Calibri" w:eastAsia="Calibri"/>
          <w:b/>
          <w:color w:val="1F4D78"/>
          <w:sz w:val="21"/>
        </w:rPr>
        <w:t>Kamera</w:t>
      </w:r>
    </w:p>
    <w:p>
      <w:pPr>
        <w:pStyle w:val="SceneBody"/>
        <w:keepLines w:val="0"/>
      </w:pPr>
      <w:r>
        <w:rPr>
          <w:rFonts w:ascii="Calibri" w:hAnsi="Calibri" w:eastAsia="Calibri"/>
          <w:sz w:val="20"/>
        </w:rPr>
        <w:t>Die Szene beginnt dicht über der Wasseroberfläche. Nur kleine Wellen. Langsam fährt die Kamera nach links. Der Tiktaalik hebt vorsichtig den Kopf. Er beobachtet die Umgebung. Dann stemmt er sich mit seinen kräftigen Brustflossen langsam aus dem Wasser. Keine Hektik. Der Zuschauer soll den Kraftaufwand spüren.</w:t>
      </w:r>
    </w:p>
    <w:p>
      <w:pPr>
        <w:keepNext/>
        <w:spacing w:before="140" w:after="60"/>
      </w:pPr>
      <w:r>
        <w:rPr>
          <w:rFonts w:ascii="Calibri" w:hAnsi="Calibri" w:eastAsia="Calibri"/>
          <w:b/>
          <w:color w:val="1F4D78"/>
          <w:sz w:val="21"/>
        </w:rPr>
        <w:t>Sound</w:t>
      </w:r>
    </w:p>
    <w:p>
      <w:pPr>
        <w:pStyle w:val="ListBullet"/>
        <w:numPr>
          <w:ilvl w:val="0"/>
          <w:numId w:val="10"/>
        </w:numPr>
        <w:spacing w:after="50" w:line="269" w:lineRule="auto"/>
      </w:pPr>
      <w:r>
        <w:rPr>
          <w:rFonts w:ascii="Calibri" w:hAnsi="Calibri" w:eastAsia="Calibri"/>
          <w:sz w:val="20"/>
        </w:rPr>
        <w:t>Wind</w:t>
      </w:r>
    </w:p>
    <w:p>
      <w:pPr>
        <w:pStyle w:val="ListBullet"/>
        <w:numPr>
          <w:ilvl w:val="0"/>
          <w:numId w:val="10"/>
        </w:numPr>
        <w:spacing w:after="50" w:line="269" w:lineRule="auto"/>
      </w:pPr>
      <w:r>
        <w:rPr>
          <w:rFonts w:ascii="Calibri" w:hAnsi="Calibri" w:eastAsia="Calibri"/>
          <w:sz w:val="20"/>
        </w:rPr>
        <w:t>Insektenflügel</w:t>
      </w:r>
    </w:p>
    <w:p>
      <w:pPr>
        <w:pStyle w:val="ListBullet"/>
        <w:numPr>
          <w:ilvl w:val="0"/>
          <w:numId w:val="10"/>
        </w:numPr>
        <w:spacing w:after="50" w:line="269" w:lineRule="auto"/>
      </w:pPr>
      <w:r>
        <w:rPr>
          <w:rFonts w:ascii="Calibri" w:hAnsi="Calibri" w:eastAsia="Calibri"/>
          <w:sz w:val="20"/>
        </w:rPr>
        <w:t>leises Plätschern</w:t>
      </w:r>
    </w:p>
    <w:p>
      <w:pPr>
        <w:pStyle w:val="ListBullet"/>
        <w:numPr>
          <w:ilvl w:val="0"/>
          <w:numId w:val="10"/>
        </w:numPr>
        <w:spacing w:after="50" w:line="269" w:lineRule="auto"/>
      </w:pPr>
      <w:r>
        <w:rPr>
          <w:rFonts w:ascii="Calibri" w:hAnsi="Calibri" w:eastAsia="Calibri"/>
          <w:sz w:val="20"/>
        </w:rPr>
        <w:t>tropfendes Wasser</w:t>
      </w:r>
    </w:p>
    <w:p>
      <w:pPr>
        <w:pStyle w:val="ListBullet"/>
        <w:numPr>
          <w:ilvl w:val="0"/>
          <w:numId w:val="10"/>
        </w:numPr>
        <w:spacing w:after="50" w:line="269" w:lineRule="auto"/>
      </w:pPr>
      <w:r>
        <w:rPr>
          <w:rFonts w:ascii="Calibri" w:hAnsi="Calibri" w:eastAsia="Calibri"/>
          <w:sz w:val="20"/>
        </w:rPr>
        <w:t>dumpfes Schmatzen des Schlamms</w:t>
      </w:r>
    </w:p>
    <w:p>
      <w:pPr>
        <w:pStyle w:val="SceneBody"/>
        <w:keepLines w:val="0"/>
      </w:pPr>
      <w:r>
        <w:rPr>
          <w:rFonts w:ascii="Calibri" w:hAnsi="Calibri" w:eastAsia="Calibri"/>
          <w:sz w:val="20"/>
        </w:rPr>
        <w:t>Eine warme, feuchte Urwaldstimmung.</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Okay ... jetzt wird’s richtig spannend. Dieser Fisch hat offenbar eine ziemlich verrückte Idee. Er möchte das Wasser verlassen.</w:t>
      </w:r>
    </w:p>
    <w:p>
      <w:pPr>
        <w:keepNext/>
        <w:spacing w:before="140" w:after="60"/>
      </w:pPr>
      <w:r>
        <w:rPr>
          <w:rFonts w:ascii="Calibri" w:hAnsi="Calibri" w:eastAsia="Calibri"/>
          <w:b/>
          <w:color w:val="1F4D78"/>
          <w:sz w:val="21"/>
        </w:rPr>
        <w:t>Stell dir vor</w:t>
      </w:r>
    </w:p>
    <w:p>
      <w:pPr>
        <w:pStyle w:val="SceneBody"/>
        <w:keepLines w:val="0"/>
      </w:pPr>
      <w:r>
        <w:rPr>
          <w:rFonts w:ascii="Calibri" w:hAnsi="Calibri" w:eastAsia="Calibri"/>
          <w:sz w:val="20"/>
        </w:rPr>
        <w:t>Deine Vorfahren hätten ihr ganzes Leben im Meer verbracht. Und plötzlich kommt einer auf die Idee: "Da drüben auf dem Land schaue ich mich mal um." Verrückt? Vielleicht. Aber genau solche mutigen Experimente haben die Evolution vorangebracht. Aus solchen Pionieren entwickelten sich später Amphibien ... Reptilien ... Dinosaurier ... Säugetiere ... Und irgendwann sogar wir Menschen.</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Der Tiktaalik stemmt sich langsam auf den Vorderflossen hoch. Er verharrt einen Moment. Atmet. Rutscht wieder ein kleines Stück. Dann gelingt ihm ein weiterer Schritt. Nicht elegant. Nicht heldenhaft. Einfach unglaublich anstrengend. Gerade das macht die Szene glaubwürdig.</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Tiktaalik</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Tiktaalik lebte vor rund 375 Millionen Jahren. Er besaß noch Kiemen wie ein Fisch, aber auch kräftige Flossen mit knochenähnlichen Strukturen, die ihn im flachen Wasser und auf schlammigem Untergrund stützen konnten. Er gilt als eine wichtige Übergangsform zwischen Fischen und den ersten Landwirbeltieren.</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Warum überhaupt an Land?</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Wahrscheinlich lockten neue Nahrungsquellen, weniger Konkurrenz und sichere Laichplätze. Vermutlich gab es nicht nur einen einzigen Grund - verschiedene Vorteile spielten zusammen.</w:t>
      </w:r>
    </w:p>
    <w:p>
      <w:pPr>
        <w:keepNext/>
        <w:spacing w:before="140" w:after="60"/>
      </w:pPr>
      <w:r>
        <w:rPr>
          <w:rFonts w:ascii="Calibri" w:hAnsi="Calibri" w:eastAsia="Calibri"/>
          <w:b/>
          <w:color w:val="1F4D78"/>
          <w:sz w:val="21"/>
        </w:rPr>
        <w:t>Forscherblick</w:t>
      </w:r>
    </w:p>
    <w:p>
      <w:pPr>
        <w:pStyle w:val="SceneBody"/>
        <w:keepLines w:val="0"/>
      </w:pPr>
      <w:r>
        <w:rPr>
          <w:rFonts w:ascii="Calibri" w:hAnsi="Calibri" w:eastAsia="Calibri"/>
          <w:sz w:val="20"/>
        </w:rPr>
        <w:t>Kannst du fünf Unterschiede zwischen Tiktaalik und einem heutigen Fisch entdecken?</w:t>
      </w:r>
    </w:p>
    <w:p>
      <w:pPr>
        <w:keepNext/>
        <w:spacing w:before="140" w:after="60"/>
      </w:pPr>
      <w:r>
        <w:rPr>
          <w:rFonts w:ascii="Calibri" w:hAnsi="Calibri" w:eastAsia="Calibri"/>
          <w:b/>
          <w:color w:val="1F4D78"/>
          <w:sz w:val="21"/>
        </w:rPr>
        <w:t>Der Nutzer kann nacheinander markieren</w:t>
      </w:r>
    </w:p>
    <w:p>
      <w:pPr>
        <w:pStyle w:val="ListBullet"/>
        <w:numPr>
          <w:ilvl w:val="0"/>
          <w:numId w:val="10"/>
        </w:numPr>
        <w:spacing w:after="50" w:line="269" w:lineRule="auto"/>
      </w:pPr>
      <w:r>
        <w:rPr>
          <w:rFonts w:ascii="Calibri" w:hAnsi="Calibri" w:eastAsia="Calibri"/>
          <w:sz w:val="20"/>
        </w:rPr>
        <w:t>beweglicher Hals</w:t>
      </w:r>
    </w:p>
    <w:p>
      <w:pPr>
        <w:pStyle w:val="ListBullet"/>
        <w:numPr>
          <w:ilvl w:val="0"/>
          <w:numId w:val="10"/>
        </w:numPr>
        <w:spacing w:after="50" w:line="269" w:lineRule="auto"/>
      </w:pPr>
      <w:r>
        <w:rPr>
          <w:rFonts w:ascii="Calibri" w:hAnsi="Calibri" w:eastAsia="Calibri"/>
          <w:sz w:val="20"/>
        </w:rPr>
        <w:t>kräftige Brustflossen</w:t>
      </w:r>
    </w:p>
    <w:p>
      <w:pPr>
        <w:pStyle w:val="ListBullet"/>
        <w:numPr>
          <w:ilvl w:val="0"/>
          <w:numId w:val="10"/>
        </w:numPr>
        <w:spacing w:after="50" w:line="269" w:lineRule="auto"/>
      </w:pPr>
      <w:r>
        <w:rPr>
          <w:rFonts w:ascii="Calibri" w:hAnsi="Calibri" w:eastAsia="Calibri"/>
          <w:sz w:val="20"/>
        </w:rPr>
        <w:t>flacher Schädel</w:t>
      </w:r>
    </w:p>
    <w:p>
      <w:pPr>
        <w:pStyle w:val="ListBullet"/>
        <w:numPr>
          <w:ilvl w:val="0"/>
          <w:numId w:val="10"/>
        </w:numPr>
        <w:spacing w:after="50" w:line="269" w:lineRule="auto"/>
      </w:pPr>
      <w:r>
        <w:rPr>
          <w:rFonts w:ascii="Calibri" w:hAnsi="Calibri" w:eastAsia="Calibri"/>
          <w:sz w:val="20"/>
        </w:rPr>
        <w:t>Augen oben auf dem Kopf</w:t>
      </w:r>
    </w:p>
    <w:p>
      <w:pPr>
        <w:pStyle w:val="ListBullet"/>
        <w:numPr>
          <w:ilvl w:val="0"/>
          <w:numId w:val="10"/>
        </w:numPr>
        <w:spacing w:after="50" w:line="269" w:lineRule="auto"/>
      </w:pPr>
      <w:r>
        <w:rPr>
          <w:rFonts w:ascii="Calibri" w:hAnsi="Calibri" w:eastAsia="Calibri"/>
          <w:sz w:val="20"/>
        </w:rPr>
        <w:t>Rippen zur besseren Körperstütze</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Warum ist Tiktaalik so berühmt?</w:t>
      </w:r>
    </w:p>
    <w:p>
      <w:pPr>
        <w:pStyle w:val="ListBullet"/>
        <w:numPr>
          <w:ilvl w:val="0"/>
          <w:numId w:val="10"/>
        </w:numPr>
        <w:spacing w:after="50" w:line="269" w:lineRule="auto"/>
      </w:pPr>
      <w:r>
        <w:rPr>
          <w:rFonts w:ascii="Calibri" w:hAnsi="Calibri" w:eastAsia="Calibri"/>
          <w:sz w:val="20"/>
        </w:rPr>
        <w:t>[ ] Er war der erste Dinosaurier.</w:t>
      </w:r>
    </w:p>
    <w:p>
      <w:pPr>
        <w:pStyle w:val="ListBullet"/>
        <w:numPr>
          <w:ilvl w:val="0"/>
          <w:numId w:val="10"/>
        </w:numPr>
        <w:spacing w:after="50" w:line="269" w:lineRule="auto"/>
      </w:pPr>
      <w:r>
        <w:rPr>
          <w:rFonts w:ascii="Calibri" w:hAnsi="Calibri" w:eastAsia="Calibri"/>
          <w:sz w:val="20"/>
        </w:rPr>
        <w:t>[ ] Er konnte bereits fliegen.</w:t>
      </w:r>
    </w:p>
    <w:p>
      <w:pPr>
        <w:pStyle w:val="ListBullet"/>
        <w:numPr>
          <w:ilvl w:val="0"/>
          <w:numId w:val="10"/>
        </w:numPr>
        <w:spacing w:after="50" w:line="269" w:lineRule="auto"/>
      </w:pPr>
      <w:r>
        <w:rPr>
          <w:rFonts w:ascii="Calibri" w:hAnsi="Calibri" w:eastAsia="Calibri"/>
          <w:sz w:val="20"/>
        </w:rPr>
        <w:t>[RICHTIG] Er zeigt Merkmale von Fischen und frühen Landwirbeltieren.</w:t>
      </w:r>
    </w:p>
    <w:p>
      <w:pPr>
        <w:pStyle w:val="ListBullet"/>
        <w:numPr>
          <w:ilvl w:val="0"/>
          <w:numId w:val="10"/>
        </w:numPr>
        <w:spacing w:after="50" w:line="269" w:lineRule="auto"/>
      </w:pPr>
      <w:r>
        <w:rPr>
          <w:rFonts w:ascii="Calibri" w:hAnsi="Calibri" w:eastAsia="Calibri"/>
          <w:sz w:val="20"/>
        </w:rPr>
        <w:t>[ ] Er lebte schon zusammen mit dem Menschen.</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Der Tiktaalik verschwindet zwischen den Farnen. Die Kamera bleibt zurück. Im Hintergrund ertönt plötzlich ein neues Geräusch. Ein tiefes, kehliges Quaken. Die Kamera schwenkt langsam zur Seite. Dort sitzt ein frühes Amphibium.</w:t>
      </w:r>
    </w:p>
    <w:p>
      <w:pPr>
        <w:keepNext/>
        <w:spacing w:before="140" w:after="60"/>
      </w:pPr>
      <w:r>
        <w:rPr>
          <w:rFonts w:ascii="Calibri" w:hAnsi="Calibri" w:eastAsia="Calibri"/>
          <w:b/>
          <w:color w:val="7A5A00"/>
          <w:sz w:val="21"/>
        </w:rPr>
        <w:t>OFFENER BESTANDSVERMERK - Regieidee</w:t>
      </w:r>
    </w:p>
    <w:p>
      <w:pPr>
        <w:pStyle w:val="SceneBody"/>
        <w:keepLines w:val="0"/>
      </w:pPr>
      <w:r>
        <w:rPr>
          <w:rFonts w:ascii="Calibri" w:hAnsi="Calibri" w:eastAsia="Calibri"/>
          <w:sz w:val="20"/>
        </w:rPr>
        <w:t>Dies ist die erste Szene der gesamten Zeitreise, in der der Zuschauer einem einzelnen Tier emotional folgt. Nicht einer Art, sondern einem Individuum. Der Tiktaalik wird zum kleinen Helden der Szene - nicht vermenschlicht, aber als mutiger Pionier. Das macht den Evolutionsschritt greifbar und schafft eine emotionale Verbindung.</w:t>
      </w:r>
    </w:p>
    <w:p>
      <w:pPr>
        <w:keepNext/>
        <w:spacing w:before="140" w:after="60"/>
      </w:pPr>
      <w:r>
        <w:rPr>
          <w:rFonts w:ascii="Calibri" w:hAnsi="Calibri" w:eastAsia="Calibri"/>
          <w:b/>
          <w:color w:val="7A5A00"/>
          <w:sz w:val="21"/>
        </w:rPr>
        <w:t>OFFENER BESTANDSVERMERK - Eine kleine Ergänzung</w:t>
      </w:r>
    </w:p>
    <w:p>
      <w:pPr>
        <w:pStyle w:val="SceneBody"/>
        <w:keepLines w:val="0"/>
      </w:pPr>
      <w:r>
        <w:rPr>
          <w:rFonts w:ascii="Calibri" w:hAnsi="Calibri" w:eastAsia="Calibri"/>
          <w:sz w:val="20"/>
        </w:rPr>
        <w:t>Mir ist beim Schreiben noch etwas aufgefallen: Ab jetzt können wir immer wieder Zeitfenster einblenden. Zum Beispiel ganz dezent links unten: Zeitangabe: Vor 370 Millionen Jahren Ohne den Film zu unterbrechen. So behält der Zuschauer die Orientierung, ohne dass der Sprecher ständig Jahreszahlen nennen muss. Dadurch bleiben die Texte lebendig und die Zeitreise trotzdem wissenschaftlich sauber. Ich würde diese Zeiteinblendung ab hier konsequent bis zum Ende jeder Episode verwenden.</w:t>
      </w:r>
    </w:p>
    <w:p>
      <w:pPr>
        <w:pStyle w:val="Heading2"/>
        <w:pageBreakBefore w:val="0"/>
      </w:pPr>
      <w:r>
        <w:t>13.17 Szene 17 - Das Ei, das die Welt veränderte</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pStyle w:val="SceneBody"/>
        <w:keepLines w:val="0"/>
      </w:pPr>
      <w:r>
        <w:rPr>
          <w:rFonts w:ascii="Calibri" w:hAnsi="Calibri" w:eastAsia="Calibri"/>
          <w:sz w:val="20"/>
        </w:rPr>
        <w:t>Zeitangabe: Vor 320 Millionen Jahren</w:t>
      </w:r>
    </w:p>
    <w:p>
      <w:pPr>
        <w:keepNext/>
        <w:spacing w:before="140" w:after="60"/>
      </w:pPr>
      <w:r>
        <w:rPr>
          <w:rFonts w:ascii="Calibri" w:hAnsi="Calibri" w:eastAsia="Calibri"/>
          <w:b/>
          <w:color w:val="1F4D78"/>
          <w:sz w:val="21"/>
        </w:rPr>
        <w:t>Dauer: ca. 40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bg_ep01_s17.jpg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Die Kamera fliegt über einen üppigen Sumpfwald. Riesige Schachtelhalme ragen mehrere Meter in den Himmel. Farne bilden ein dichtes Blätterdach. Die Luft wirkt warm und feucht. Libellen mit fast 70 Zentimetern Flügelspannweite ziehen lautlos vorbei. Am Waldboden bewegt sich ein kleines, echsenähnliches Tier. Nicht größer als eine Hand. Es sucht vorsichtig einen geeigneten Platz.</w:t>
      </w:r>
    </w:p>
    <w:p>
      <w:pPr>
        <w:keepNext/>
        <w:spacing w:before="140" w:after="60"/>
      </w:pPr>
      <w:r>
        <w:rPr>
          <w:rFonts w:ascii="Calibri" w:hAnsi="Calibri" w:eastAsia="Calibri"/>
          <w:b/>
          <w:color w:val="1F4D78"/>
          <w:sz w:val="21"/>
        </w:rPr>
        <w:t>Kamera</w:t>
      </w:r>
    </w:p>
    <w:p>
      <w:pPr>
        <w:pStyle w:val="SceneBody"/>
        <w:keepLines w:val="0"/>
      </w:pPr>
      <w:r>
        <w:rPr>
          <w:rFonts w:ascii="Calibri" w:hAnsi="Calibri" w:eastAsia="Calibri"/>
          <w:sz w:val="20"/>
        </w:rPr>
        <w:t>Langsamer Sinkflug. Die Kamera folgt dem Tier. Es bleibt an einer sonnigen Stelle stehen. Dann beginnt es zu graben.</w:t>
      </w:r>
    </w:p>
    <w:p>
      <w:pPr>
        <w:keepNext/>
        <w:spacing w:before="140" w:after="60"/>
      </w:pPr>
      <w:r>
        <w:rPr>
          <w:rFonts w:ascii="Calibri" w:hAnsi="Calibri" w:eastAsia="Calibri"/>
          <w:b/>
          <w:color w:val="1F4D78"/>
          <w:sz w:val="21"/>
        </w:rPr>
        <w:t>Sound</w:t>
      </w:r>
    </w:p>
    <w:p>
      <w:pPr>
        <w:pStyle w:val="ListBullet"/>
        <w:numPr>
          <w:ilvl w:val="0"/>
          <w:numId w:val="10"/>
        </w:numPr>
        <w:spacing w:after="50" w:line="269" w:lineRule="auto"/>
      </w:pPr>
      <w:r>
        <w:rPr>
          <w:rFonts w:ascii="Calibri" w:hAnsi="Calibri" w:eastAsia="Calibri"/>
          <w:sz w:val="20"/>
        </w:rPr>
        <w:t>Wind im Farnwald</w:t>
      </w:r>
    </w:p>
    <w:p>
      <w:pPr>
        <w:pStyle w:val="ListBullet"/>
        <w:numPr>
          <w:ilvl w:val="0"/>
          <w:numId w:val="10"/>
        </w:numPr>
        <w:spacing w:after="50" w:line="269" w:lineRule="auto"/>
      </w:pPr>
      <w:r>
        <w:rPr>
          <w:rFonts w:ascii="Calibri" w:hAnsi="Calibri" w:eastAsia="Calibri"/>
          <w:sz w:val="20"/>
        </w:rPr>
        <w:t>Summen riesiger Insekten</w:t>
      </w:r>
    </w:p>
    <w:p>
      <w:pPr>
        <w:pStyle w:val="ListBullet"/>
        <w:numPr>
          <w:ilvl w:val="0"/>
          <w:numId w:val="10"/>
        </w:numPr>
        <w:spacing w:after="50" w:line="269" w:lineRule="auto"/>
      </w:pPr>
      <w:r>
        <w:rPr>
          <w:rFonts w:ascii="Calibri" w:hAnsi="Calibri" w:eastAsia="Calibri"/>
          <w:sz w:val="20"/>
        </w:rPr>
        <w:t>Tropfendes Wasser</w:t>
      </w:r>
    </w:p>
    <w:p>
      <w:pPr>
        <w:pStyle w:val="ListBullet"/>
        <w:numPr>
          <w:ilvl w:val="0"/>
          <w:numId w:val="10"/>
        </w:numPr>
        <w:spacing w:after="50" w:line="269" w:lineRule="auto"/>
      </w:pPr>
      <w:r>
        <w:rPr>
          <w:rFonts w:ascii="Calibri" w:hAnsi="Calibri" w:eastAsia="Calibri"/>
          <w:sz w:val="20"/>
        </w:rPr>
        <w:t>Rascheln im Laub</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Kennst du das? Manchmal reicht eine einzige gute Idee, um alles zu verändern. Genau das passiert jetzt. Die ersten Amphibien mussten ihre Eier noch ins Wasser legen. Das war ziemlich unpraktisch. Doch dieses kleine Tier hat eine geniale Erfindung dabei. Ein Ei. Aber nicht irgendein Ei. Dieses Ei besitzt eine schützende Hülle. Darin sind Wasser, Nahrung und alles enthalten, was ein Jungtier zum Wachsen braucht. Plötzlich wird das Wasser für die Fortpflanzung überflüssig. Kaum zu glauben ... Aber ohne diese Erfindung gäbe es vermutlich weder Dinosaurier noch Adler ... und wahrscheinlich auch keinen Menschen.</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Das Tier legt vorsichtig mehrere Eier in eine kleine Mulde. Es bedeckt sie langsam mit Pflanzenresten. Die Kamera fährt ganz nah an eines der Eier heran. Im Inneren erkennt man für einen kurzen Moment eine winzige Bewegung. Keine Effekte. Nur Leben.</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Das Amniotenei</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Das sogenannte Amniotenei schützt den Embryo vor dem Austrocknen. Es enthält Wasser- und Nährstoffvorräte und machte die Fortpflanzung unabhängig von Gewässern. Diese Entwicklung war ein Meilenstein der Evolution.</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Riesige Libellen?</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Der Sauerstoffgehalt der Luft war damals deutlich höher als heute. Davon profitierten viele Gliederfüßer - einige Libellen erreichten Flügelspannweiten von über 60 Zentimetern.</w:t>
      </w:r>
    </w:p>
    <w:p>
      <w:pPr>
        <w:keepNext/>
        <w:spacing w:before="140" w:after="60"/>
      </w:pPr>
      <w:r>
        <w:rPr>
          <w:rFonts w:ascii="Calibri" w:hAnsi="Calibri" w:eastAsia="Calibri"/>
          <w:b/>
          <w:color w:val="1F4D78"/>
          <w:sz w:val="21"/>
        </w:rPr>
        <w:t>Forscherblick</w:t>
      </w:r>
    </w:p>
    <w:p>
      <w:pPr>
        <w:pStyle w:val="SceneBody"/>
        <w:keepLines w:val="0"/>
      </w:pPr>
      <w:r>
        <w:rPr>
          <w:rFonts w:ascii="Calibri" w:hAnsi="Calibri" w:eastAsia="Calibri"/>
          <w:sz w:val="20"/>
        </w:rPr>
        <w:t>Finde die drei Anpassungen, die das Leben an Land erleichtern.</w:t>
      </w:r>
    </w:p>
    <w:p>
      <w:pPr>
        <w:keepNext/>
        <w:spacing w:before="140" w:after="60"/>
      </w:pPr>
      <w:r>
        <w:rPr>
          <w:rFonts w:ascii="Calibri" w:hAnsi="Calibri" w:eastAsia="Calibri"/>
          <w:b/>
          <w:color w:val="1F4D78"/>
          <w:sz w:val="21"/>
        </w:rPr>
        <w:t>Der Nutzer entdeckt</w:t>
      </w:r>
    </w:p>
    <w:p>
      <w:pPr>
        <w:pStyle w:val="ListBullet"/>
        <w:numPr>
          <w:ilvl w:val="0"/>
          <w:numId w:val="10"/>
        </w:numPr>
        <w:spacing w:after="50" w:line="269" w:lineRule="auto"/>
      </w:pPr>
      <w:r>
        <w:rPr>
          <w:rFonts w:ascii="Calibri" w:hAnsi="Calibri" w:eastAsia="Calibri"/>
          <w:sz w:val="20"/>
        </w:rPr>
        <w:t>das schützende Ei</w:t>
      </w:r>
    </w:p>
    <w:p>
      <w:pPr>
        <w:pStyle w:val="ListBullet"/>
        <w:numPr>
          <w:ilvl w:val="0"/>
          <w:numId w:val="10"/>
        </w:numPr>
        <w:spacing w:after="50" w:line="269" w:lineRule="auto"/>
      </w:pPr>
      <w:r>
        <w:rPr>
          <w:rFonts w:ascii="Calibri" w:hAnsi="Calibri" w:eastAsia="Calibri"/>
          <w:sz w:val="20"/>
        </w:rPr>
        <w:t>trockene, schuppige Haut</w:t>
      </w:r>
    </w:p>
    <w:p>
      <w:pPr>
        <w:pStyle w:val="ListBullet"/>
        <w:numPr>
          <w:ilvl w:val="0"/>
          <w:numId w:val="10"/>
        </w:numPr>
        <w:spacing w:after="50" w:line="269" w:lineRule="auto"/>
      </w:pPr>
      <w:r>
        <w:rPr>
          <w:rFonts w:ascii="Calibri" w:hAnsi="Calibri" w:eastAsia="Calibri"/>
          <w:sz w:val="20"/>
        </w:rPr>
        <w:t>kräftige Beine</w:t>
      </w:r>
    </w:p>
    <w:p>
      <w:pPr>
        <w:pStyle w:val="SceneBody"/>
        <w:keepLines w:val="0"/>
      </w:pPr>
      <w:r>
        <w:rPr>
          <w:rFonts w:ascii="Calibri" w:hAnsi="Calibri" w:eastAsia="Calibri"/>
          <w:sz w:val="20"/>
        </w:rPr>
        <w:t>Nach jedem Fund erscheint eine kurze Erklärung.</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Warum war das Amniotenei so revolutionär?</w:t>
      </w:r>
    </w:p>
    <w:p>
      <w:pPr>
        <w:pStyle w:val="ListBullet"/>
        <w:numPr>
          <w:ilvl w:val="0"/>
          <w:numId w:val="10"/>
        </w:numPr>
        <w:spacing w:after="50" w:line="269" w:lineRule="auto"/>
      </w:pPr>
      <w:r>
        <w:rPr>
          <w:rFonts w:ascii="Calibri" w:hAnsi="Calibri" w:eastAsia="Calibri"/>
          <w:sz w:val="20"/>
        </w:rPr>
        <w:t>[ ] Es war größer als frühere Eier.</w:t>
      </w:r>
    </w:p>
    <w:p>
      <w:pPr>
        <w:pStyle w:val="ListBullet"/>
        <w:numPr>
          <w:ilvl w:val="0"/>
          <w:numId w:val="10"/>
        </w:numPr>
        <w:spacing w:after="50" w:line="269" w:lineRule="auto"/>
      </w:pPr>
      <w:r>
        <w:rPr>
          <w:rFonts w:ascii="Calibri" w:hAnsi="Calibri" w:eastAsia="Calibri"/>
          <w:sz w:val="20"/>
        </w:rPr>
        <w:t>[ ] Es konnte schwimmen.</w:t>
      </w:r>
    </w:p>
    <w:p>
      <w:pPr>
        <w:pStyle w:val="ListBullet"/>
        <w:numPr>
          <w:ilvl w:val="0"/>
          <w:numId w:val="10"/>
        </w:numPr>
        <w:spacing w:after="50" w:line="269" w:lineRule="auto"/>
      </w:pPr>
      <w:r>
        <w:rPr>
          <w:rFonts w:ascii="Calibri" w:hAnsi="Calibri" w:eastAsia="Calibri"/>
          <w:sz w:val="20"/>
        </w:rPr>
        <w:t>[RICHTIG] Es ermöglichte die Fortpflanzung unabhängig vom Wasser.</w:t>
      </w:r>
    </w:p>
    <w:p>
      <w:pPr>
        <w:pStyle w:val="ListBullet"/>
        <w:numPr>
          <w:ilvl w:val="0"/>
          <w:numId w:val="10"/>
        </w:numPr>
        <w:spacing w:after="50" w:line="269" w:lineRule="auto"/>
      </w:pPr>
      <w:r>
        <w:rPr>
          <w:rFonts w:ascii="Calibri" w:hAnsi="Calibri" w:eastAsia="Calibri"/>
          <w:sz w:val="20"/>
        </w:rPr>
        <w:t>[ ] Es schlüpfte schneller.</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bleibt auf einem Ei liegen. Die Zeit vergeht im Zeitraffer. Die Vegetation verändert sich. Das Ei öffnet sich. Ein Jungtier schlüpft. Die Kamera fährt langsam nach oben. Die Landschaft wirkt plötzlich trockener. Ein fernes, tiefes Brüllen ist zu hören. Der Zuschauer sieht noch nichts.</w:t>
      </w:r>
    </w:p>
    <w:p>
      <w:pPr>
        <w:keepNext/>
        <w:spacing w:before="140" w:after="60"/>
      </w:pPr>
      <w:r>
        <w:rPr>
          <w:rFonts w:ascii="Calibri" w:hAnsi="Calibri" w:eastAsia="Calibri"/>
          <w:b/>
          <w:color w:val="1F4D78"/>
          <w:sz w:val="21"/>
        </w:rPr>
        <w:t>Aber er ahnt</w:t>
      </w:r>
    </w:p>
    <w:p>
      <w:pPr>
        <w:pStyle w:val="SceneBody"/>
        <w:keepLines w:val="0"/>
      </w:pPr>
      <w:r>
        <w:rPr>
          <w:rFonts w:ascii="Calibri" w:hAnsi="Calibri" w:eastAsia="Calibri"/>
          <w:sz w:val="20"/>
        </w:rPr>
        <w:t>Jetzt beginnt das Zeitalter der Giganten.</w:t>
      </w:r>
    </w:p>
    <w:p>
      <w:pPr>
        <w:keepNext/>
        <w:spacing w:before="140" w:after="60"/>
      </w:pPr>
      <w:r>
        <w:rPr>
          <w:rFonts w:ascii="Calibri" w:hAnsi="Calibri" w:eastAsia="Calibri"/>
          <w:b/>
          <w:color w:val="7A5A00"/>
          <w:sz w:val="21"/>
        </w:rPr>
        <w:t>OFFENER BESTANDSVERMERK - Regieidee</w:t>
      </w:r>
    </w:p>
    <w:p>
      <w:pPr>
        <w:pStyle w:val="SceneBody"/>
        <w:keepLines w:val="0"/>
      </w:pPr>
      <w:r>
        <w:rPr>
          <w:rFonts w:ascii="Calibri" w:hAnsi="Calibri" w:eastAsia="Calibri"/>
          <w:sz w:val="20"/>
        </w:rPr>
        <w:t>Ich möchte jetzt einen kleinen roten Faden einführen. Nicht nur Ereignisse. Sondern "Erfindungen der Evolution". Jedes Mal, wenn die Natur etwas völlig Neues hervorbringt, erscheint für zwei Sekunden ein kleines Symbol: 🧬 Evolutionäre Innovation</w:t>
      </w:r>
    </w:p>
    <w:p>
      <w:pPr>
        <w:keepNext/>
        <w:spacing w:before="140" w:after="60"/>
      </w:pPr>
      <w:r>
        <w:rPr>
          <w:rFonts w:ascii="Calibri" w:hAnsi="Calibri" w:eastAsia="Calibri"/>
          <w:b/>
          <w:color w:val="1F4D78"/>
          <w:sz w:val="21"/>
        </w:rPr>
        <w:t>Zum Beispiel</w:t>
      </w:r>
    </w:p>
    <w:p>
      <w:pPr>
        <w:pStyle w:val="ListBullet"/>
        <w:numPr>
          <w:ilvl w:val="0"/>
          <w:numId w:val="10"/>
        </w:numPr>
        <w:spacing w:after="50" w:line="269" w:lineRule="auto"/>
      </w:pPr>
      <w:r>
        <w:rPr>
          <w:rFonts w:ascii="Calibri" w:hAnsi="Calibri" w:eastAsia="Calibri"/>
          <w:sz w:val="20"/>
        </w:rPr>
        <w:t>🧬 Erste Zelle</w:t>
      </w:r>
    </w:p>
    <w:p>
      <w:pPr>
        <w:pStyle w:val="ListBullet"/>
        <w:numPr>
          <w:ilvl w:val="0"/>
          <w:numId w:val="10"/>
        </w:numPr>
        <w:spacing w:after="50" w:line="269" w:lineRule="auto"/>
      </w:pPr>
      <w:r>
        <w:rPr>
          <w:rFonts w:ascii="Calibri" w:hAnsi="Calibri" w:eastAsia="Calibri"/>
          <w:sz w:val="20"/>
        </w:rPr>
        <w:t>🧬 Photosynthese</w:t>
      </w:r>
    </w:p>
    <w:p>
      <w:pPr>
        <w:pStyle w:val="ListBullet"/>
        <w:numPr>
          <w:ilvl w:val="0"/>
          <w:numId w:val="10"/>
        </w:numPr>
        <w:spacing w:after="50" w:line="269" w:lineRule="auto"/>
      </w:pPr>
      <w:r>
        <w:rPr>
          <w:rFonts w:ascii="Calibri" w:hAnsi="Calibri" w:eastAsia="Calibri"/>
          <w:sz w:val="20"/>
        </w:rPr>
        <w:t>🧬 Vielzelligkeit</w:t>
      </w:r>
    </w:p>
    <w:p>
      <w:pPr>
        <w:pStyle w:val="ListBullet"/>
        <w:numPr>
          <w:ilvl w:val="0"/>
          <w:numId w:val="10"/>
        </w:numPr>
        <w:spacing w:after="50" w:line="269" w:lineRule="auto"/>
      </w:pPr>
      <w:r>
        <w:rPr>
          <w:rFonts w:ascii="Calibri" w:hAnsi="Calibri" w:eastAsia="Calibri"/>
          <w:sz w:val="20"/>
        </w:rPr>
        <w:t>🧬 Lungen</w:t>
      </w:r>
    </w:p>
    <w:p>
      <w:pPr>
        <w:pStyle w:val="ListBullet"/>
        <w:numPr>
          <w:ilvl w:val="0"/>
          <w:numId w:val="10"/>
        </w:numPr>
        <w:spacing w:after="50" w:line="269" w:lineRule="auto"/>
      </w:pPr>
      <w:r>
        <w:rPr>
          <w:rFonts w:ascii="Calibri" w:hAnsi="Calibri" w:eastAsia="Calibri"/>
          <w:sz w:val="20"/>
        </w:rPr>
        <w:t>🧬 Amniotenei</w:t>
      </w:r>
    </w:p>
    <w:p>
      <w:pPr>
        <w:pStyle w:val="ListBullet"/>
        <w:numPr>
          <w:ilvl w:val="0"/>
          <w:numId w:val="10"/>
        </w:numPr>
        <w:spacing w:after="50" w:line="269" w:lineRule="auto"/>
      </w:pPr>
      <w:r>
        <w:rPr>
          <w:rFonts w:ascii="Calibri" w:hAnsi="Calibri" w:eastAsia="Calibri"/>
          <w:sz w:val="20"/>
        </w:rPr>
        <w:t>🧬 Federn</w:t>
      </w:r>
    </w:p>
    <w:p>
      <w:pPr>
        <w:pStyle w:val="ListBullet"/>
        <w:numPr>
          <w:ilvl w:val="0"/>
          <w:numId w:val="10"/>
        </w:numPr>
        <w:spacing w:after="50" w:line="269" w:lineRule="auto"/>
      </w:pPr>
      <w:r>
        <w:rPr>
          <w:rFonts w:ascii="Calibri" w:hAnsi="Calibri" w:eastAsia="Calibri"/>
          <w:sz w:val="20"/>
        </w:rPr>
        <w:t>🧬 Blüten</w:t>
      </w:r>
    </w:p>
    <w:p>
      <w:pPr>
        <w:pStyle w:val="ListBullet"/>
        <w:numPr>
          <w:ilvl w:val="0"/>
          <w:numId w:val="10"/>
        </w:numPr>
        <w:spacing w:after="50" w:line="269" w:lineRule="auto"/>
      </w:pPr>
      <w:r>
        <w:rPr>
          <w:rFonts w:ascii="Calibri" w:hAnsi="Calibri" w:eastAsia="Calibri"/>
          <w:sz w:val="20"/>
        </w:rPr>
        <w:t>🧬 Sprache</w:t>
      </w:r>
    </w:p>
    <w:p>
      <w:pPr>
        <w:pStyle w:val="SceneBody"/>
        <w:keepLines w:val="0"/>
      </w:pPr>
      <w:r>
        <w:rPr>
          <w:rFonts w:ascii="Calibri" w:hAnsi="Calibri" w:eastAsia="Calibri"/>
          <w:sz w:val="20"/>
        </w:rPr>
        <w:t>So erkennt der Zuschauer intuitiv: "Das war ein Wendepunkt."</w:t>
      </w:r>
    </w:p>
    <w:p>
      <w:pPr>
        <w:pStyle w:val="Heading2"/>
        <w:pageBreakBefore w:val="0"/>
      </w:pPr>
      <w:r>
        <w:t>13.18 Szene 18 - Die Herrscher der Erde</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pStyle w:val="SceneBody"/>
        <w:keepLines w:val="0"/>
      </w:pPr>
      <w:r>
        <w:rPr>
          <w:rFonts w:ascii="Calibri" w:hAnsi="Calibri" w:eastAsia="Calibri"/>
          <w:sz w:val="20"/>
        </w:rPr>
        <w:t>Zeitangabe: Vor 230 Millionen Jahren</w:t>
      </w:r>
    </w:p>
    <w:p>
      <w:pPr>
        <w:keepNext/>
        <w:spacing w:before="140" w:after="60"/>
      </w:pPr>
      <w:r>
        <w:rPr>
          <w:rFonts w:ascii="Calibri" w:hAnsi="Calibri" w:eastAsia="Calibri"/>
          <w:b/>
          <w:color w:val="1F4D78"/>
          <w:sz w:val="21"/>
        </w:rPr>
        <w:t>Dauer: ca. 45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bg_ep01_s18.jpg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Die Sonne geht über einer weiten Flusslandschaft auf. Nadelbäume, Ginkgos und Baumfarne prägen das Bild. Ein leichter Nebel liegt über dem Wasser. Die Landschaft wirkt friedlich. Fast still. Die Kamera gleitet langsam durch den Morgennebel. Plötzlich hört man schwere Schritte. Noch ist nichts zu sehen. Nur das rhythmische Zittern des Bodens. Langsam tritt ein Dinosaurier zwischen den Bäumen hervor. Nicht brüllend. Nicht angreifend. Ein neugieriger Pflanzenfresser. Ruhig. Majestätisch. Kurz darauf folgen weitere Tiere. Der Zuschauer soll zuerst staunen - nicht erschrecken.</w:t>
      </w:r>
    </w:p>
    <w:p>
      <w:pPr>
        <w:keepNext/>
        <w:spacing w:before="140" w:after="60"/>
      </w:pPr>
      <w:r>
        <w:rPr>
          <w:rFonts w:ascii="Calibri" w:hAnsi="Calibri" w:eastAsia="Calibri"/>
          <w:b/>
          <w:color w:val="1F4D78"/>
          <w:sz w:val="21"/>
        </w:rPr>
        <w:t>Kamera</w:t>
      </w:r>
    </w:p>
    <w:p>
      <w:pPr>
        <w:pStyle w:val="SceneBody"/>
        <w:keepLines w:val="0"/>
      </w:pPr>
      <w:r>
        <w:rPr>
          <w:rFonts w:ascii="Calibri" w:hAnsi="Calibri" w:eastAsia="Calibri"/>
          <w:sz w:val="20"/>
        </w:rPr>
        <w:t>Die Kamera bleibt zunächst auf Augenhöhe. Der Dinosaurier läuft direkt am Betrachter vorbei. Sein Fuß setzt neben der Kamera auf. Man erkennt erst jetzt seine gewaltige Größe. Danach fährt die Kamera langsam nach oben. Vor uns öffnet sich eine ganze Landschaft voller Dinosaurier.</w:t>
      </w:r>
    </w:p>
    <w:p>
      <w:pPr>
        <w:keepNext/>
        <w:spacing w:before="140" w:after="60"/>
      </w:pPr>
      <w:r>
        <w:rPr>
          <w:rFonts w:ascii="Calibri" w:hAnsi="Calibri" w:eastAsia="Calibri"/>
          <w:b/>
          <w:color w:val="1F4D78"/>
          <w:sz w:val="21"/>
        </w:rPr>
        <w:t>Sound</w:t>
      </w:r>
    </w:p>
    <w:p>
      <w:pPr>
        <w:pStyle w:val="ListBullet"/>
        <w:numPr>
          <w:ilvl w:val="0"/>
          <w:numId w:val="10"/>
        </w:numPr>
        <w:spacing w:after="50" w:line="269" w:lineRule="auto"/>
      </w:pPr>
      <w:r>
        <w:rPr>
          <w:rFonts w:ascii="Calibri" w:hAnsi="Calibri" w:eastAsia="Calibri"/>
          <w:sz w:val="20"/>
        </w:rPr>
        <w:t>Morgenvögel? Nein! Die ersten Vögel entstehen erst später.</w:t>
      </w:r>
    </w:p>
    <w:p>
      <w:pPr>
        <w:pStyle w:val="ListBullet"/>
        <w:numPr>
          <w:ilvl w:val="0"/>
          <w:numId w:val="10"/>
        </w:numPr>
        <w:spacing w:after="50" w:line="269" w:lineRule="auto"/>
      </w:pPr>
      <w:r>
        <w:rPr>
          <w:rFonts w:ascii="Calibri" w:hAnsi="Calibri" w:eastAsia="Calibri"/>
          <w:sz w:val="20"/>
        </w:rPr>
        <w:t>Wind</w:t>
      </w:r>
    </w:p>
    <w:p>
      <w:pPr>
        <w:pStyle w:val="ListBullet"/>
        <w:numPr>
          <w:ilvl w:val="0"/>
          <w:numId w:val="10"/>
        </w:numPr>
        <w:spacing w:after="50" w:line="269" w:lineRule="auto"/>
      </w:pPr>
      <w:r>
        <w:rPr>
          <w:rFonts w:ascii="Calibri" w:hAnsi="Calibri" w:eastAsia="Calibri"/>
          <w:sz w:val="20"/>
        </w:rPr>
        <w:t>Blätterrauschen</w:t>
      </w:r>
    </w:p>
    <w:p>
      <w:pPr>
        <w:pStyle w:val="ListBullet"/>
        <w:numPr>
          <w:ilvl w:val="0"/>
          <w:numId w:val="10"/>
        </w:numPr>
        <w:spacing w:after="50" w:line="269" w:lineRule="auto"/>
      </w:pPr>
      <w:r>
        <w:rPr>
          <w:rFonts w:ascii="Calibri" w:hAnsi="Calibri" w:eastAsia="Calibri"/>
          <w:sz w:val="20"/>
        </w:rPr>
        <w:t>schwere Schritte</w:t>
      </w:r>
    </w:p>
    <w:p>
      <w:pPr>
        <w:pStyle w:val="ListBullet"/>
        <w:numPr>
          <w:ilvl w:val="0"/>
          <w:numId w:val="10"/>
        </w:numPr>
        <w:spacing w:after="50" w:line="269" w:lineRule="auto"/>
      </w:pPr>
      <w:r>
        <w:rPr>
          <w:rFonts w:ascii="Calibri" w:hAnsi="Calibri" w:eastAsia="Calibri"/>
          <w:sz w:val="20"/>
        </w:rPr>
        <w:t>entfernte Rufe anderer Dinosaurier</w:t>
      </w:r>
    </w:p>
    <w:p>
      <w:pPr>
        <w:pStyle w:val="ListBullet"/>
        <w:numPr>
          <w:ilvl w:val="0"/>
          <w:numId w:val="10"/>
        </w:numPr>
        <w:spacing w:after="50" w:line="269" w:lineRule="auto"/>
      </w:pPr>
      <w:r>
        <w:rPr>
          <w:rFonts w:ascii="Calibri" w:hAnsi="Calibri" w:eastAsia="Calibri"/>
          <w:sz w:val="20"/>
        </w:rPr>
        <w:t>Insekten</w:t>
      </w:r>
    </w:p>
    <w:p>
      <w:pPr>
        <w:pStyle w:val="SceneBody"/>
        <w:keepLines w:val="0"/>
      </w:pPr>
      <w:r>
        <w:rPr>
          <w:rFonts w:ascii="Calibri" w:hAnsi="Calibri" w:eastAsia="Calibri"/>
          <w:sz w:val="20"/>
        </w:rPr>
        <w:t>Sehr natürliche Geräuschkulisse. Kein Hollywood-Gebrüll.</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Jetzt wird’s beeindruckend. Wahrscheinlich denkst du bei Dinosauriern sofort an den Tyrannosaurus rex. Aber der hat noch lange Zeit. Unsere Geschichte beginnt mit deutlich kleineren Arten. Aus den frühen Reptilien entwickelten sich im Laufe der Zeit Tiere, die immer größer, schneller und vielfältiger wurden. Manche fraßen Pflanzen. Andere wurden geschickte Jäger. Fast 170 Millionen Jahre lang bestimmten Dinosaurier das Leben auf der Erde.</w:t>
      </w:r>
    </w:p>
    <w:p>
      <w:pPr>
        <w:keepNext/>
        <w:spacing w:before="140" w:after="60"/>
      </w:pPr>
      <w:r>
        <w:rPr>
          <w:rFonts w:ascii="Calibri" w:hAnsi="Calibri" w:eastAsia="Calibri"/>
          <w:b/>
          <w:color w:val="1F4D78"/>
          <w:sz w:val="21"/>
        </w:rPr>
        <w:t>Zum Vergleich</w:t>
      </w:r>
    </w:p>
    <w:p>
      <w:pPr>
        <w:pStyle w:val="SceneBody"/>
        <w:keepLines w:val="0"/>
      </w:pPr>
      <w:r>
        <w:rPr>
          <w:rFonts w:ascii="Calibri" w:hAnsi="Calibri" w:eastAsia="Calibri"/>
          <w:sz w:val="20"/>
        </w:rPr>
        <w:t>Uns Menschen gibt es erst seit einem winzigen Augenblick.</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Ein Jungtier läuft seiner Mutter hinterher. Ein anderes Tier streckt vorsichtig den Hals nach Blättern. Im Hintergrund zieht eine kleine Herde durch den Morgennebel. Alles wirkt wie eine Naturdokumentation - nicht wie ein Monsterfilm.</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Dinosaurier</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Dinosaurier waren keine einzige Tierart, sondern eine riesige Gruppe mit weit über tausend bekannten Arten. Sie besiedelten nahezu alle Lebensräume ihrer Zeit.</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Die Erde verändert sich</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Während der Dinosaurierzeit verschoben sich die Kontinente weiter. Aus dem Superkontinent Pangäa entstanden nach und nach die Kontinente, die wir heute kennen.</w:t>
      </w:r>
    </w:p>
    <w:p>
      <w:pPr>
        <w:keepNext/>
        <w:spacing w:before="140" w:after="60"/>
      </w:pPr>
      <w:r>
        <w:rPr>
          <w:rFonts w:ascii="Calibri" w:hAnsi="Calibri" w:eastAsia="Calibri"/>
          <w:b/>
          <w:color w:val="1F4D78"/>
          <w:sz w:val="21"/>
        </w:rPr>
        <w:t>Forscherblick</w:t>
      </w:r>
    </w:p>
    <w:p>
      <w:pPr>
        <w:pStyle w:val="SceneBody"/>
        <w:keepLines w:val="0"/>
      </w:pPr>
      <w:r>
        <w:rPr>
          <w:rFonts w:ascii="Calibri" w:hAnsi="Calibri" w:eastAsia="Calibri"/>
          <w:sz w:val="20"/>
        </w:rPr>
        <w:t>Wer entdeckt zuerst?</w:t>
      </w:r>
    </w:p>
    <w:p>
      <w:pPr>
        <w:pStyle w:val="ListBullet"/>
        <w:numPr>
          <w:ilvl w:val="0"/>
          <w:numId w:val="10"/>
        </w:numPr>
        <w:spacing w:after="50" w:line="269" w:lineRule="auto"/>
      </w:pPr>
      <w:r>
        <w:rPr>
          <w:rFonts w:ascii="Calibri" w:hAnsi="Calibri" w:eastAsia="Calibri"/>
          <w:sz w:val="20"/>
        </w:rPr>
        <w:t>einen kleinen Pflanzenfresser</w:t>
      </w:r>
    </w:p>
    <w:p>
      <w:pPr>
        <w:pStyle w:val="ListBullet"/>
        <w:numPr>
          <w:ilvl w:val="0"/>
          <w:numId w:val="10"/>
        </w:numPr>
        <w:spacing w:after="50" w:line="269" w:lineRule="auto"/>
      </w:pPr>
      <w:r>
        <w:rPr>
          <w:rFonts w:ascii="Calibri" w:hAnsi="Calibri" w:eastAsia="Calibri"/>
          <w:sz w:val="20"/>
        </w:rPr>
        <w:t>einen Fleischfresser im Hintergrund</w:t>
      </w:r>
    </w:p>
    <w:p>
      <w:pPr>
        <w:pStyle w:val="ListBullet"/>
        <w:numPr>
          <w:ilvl w:val="0"/>
          <w:numId w:val="10"/>
        </w:numPr>
        <w:spacing w:after="50" w:line="269" w:lineRule="auto"/>
      </w:pPr>
      <w:r>
        <w:rPr>
          <w:rFonts w:ascii="Calibri" w:hAnsi="Calibri" w:eastAsia="Calibri"/>
          <w:sz w:val="20"/>
        </w:rPr>
        <w:t>einen Ginkgo-Baum</w:t>
      </w:r>
    </w:p>
    <w:p>
      <w:pPr>
        <w:pStyle w:val="ListBullet"/>
        <w:numPr>
          <w:ilvl w:val="0"/>
          <w:numId w:val="10"/>
        </w:numPr>
        <w:spacing w:after="50" w:line="269" w:lineRule="auto"/>
      </w:pPr>
      <w:r>
        <w:rPr>
          <w:rFonts w:ascii="Calibri" w:hAnsi="Calibri" w:eastAsia="Calibri"/>
          <w:sz w:val="20"/>
        </w:rPr>
        <w:t>eine Libelle</w:t>
      </w:r>
    </w:p>
    <w:p>
      <w:pPr>
        <w:pStyle w:val="ListBullet"/>
        <w:numPr>
          <w:ilvl w:val="0"/>
          <w:numId w:val="10"/>
        </w:numPr>
        <w:spacing w:after="50" w:line="269" w:lineRule="auto"/>
      </w:pPr>
      <w:r>
        <w:rPr>
          <w:rFonts w:ascii="Calibri" w:hAnsi="Calibri" w:eastAsia="Calibri"/>
          <w:sz w:val="20"/>
        </w:rPr>
        <w:t>einen Flugsaurier am Himmel (Zusatz: Flugsaurier waren keine Dinosaurier, sondern eine eigene Reptiliengruppe.)</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Wie lange beherrschten Dinosaurier ungefähr die Erde?</w:t>
      </w:r>
    </w:p>
    <w:p>
      <w:pPr>
        <w:pStyle w:val="ListBullet"/>
        <w:numPr>
          <w:ilvl w:val="0"/>
          <w:numId w:val="10"/>
        </w:numPr>
        <w:spacing w:after="50" w:line="269" w:lineRule="auto"/>
      </w:pPr>
      <w:r>
        <w:rPr>
          <w:rFonts w:ascii="Calibri" w:hAnsi="Calibri" w:eastAsia="Calibri"/>
          <w:sz w:val="20"/>
        </w:rPr>
        <w:t>[ ] etwa 10 Millionen Jahre</w:t>
      </w:r>
    </w:p>
    <w:p>
      <w:pPr>
        <w:pStyle w:val="ListBullet"/>
        <w:numPr>
          <w:ilvl w:val="0"/>
          <w:numId w:val="10"/>
        </w:numPr>
        <w:spacing w:after="50" w:line="269" w:lineRule="auto"/>
      </w:pPr>
      <w:r>
        <w:rPr>
          <w:rFonts w:ascii="Calibri" w:hAnsi="Calibri" w:eastAsia="Calibri"/>
          <w:sz w:val="20"/>
        </w:rPr>
        <w:t>[ ] etwa 50 Millionen Jahre</w:t>
      </w:r>
    </w:p>
    <w:p>
      <w:pPr>
        <w:pStyle w:val="ListBullet"/>
        <w:numPr>
          <w:ilvl w:val="0"/>
          <w:numId w:val="10"/>
        </w:numPr>
        <w:spacing w:after="50" w:line="269" w:lineRule="auto"/>
      </w:pPr>
      <w:r>
        <w:rPr>
          <w:rFonts w:ascii="Calibri" w:hAnsi="Calibri" w:eastAsia="Calibri"/>
          <w:sz w:val="20"/>
        </w:rPr>
        <w:t>[RICHTIG] rund 170 Millionen Jahre</w:t>
      </w:r>
    </w:p>
    <w:p>
      <w:pPr>
        <w:pStyle w:val="ListBullet"/>
        <w:numPr>
          <w:ilvl w:val="0"/>
          <w:numId w:val="10"/>
        </w:numPr>
        <w:spacing w:after="50" w:line="269" w:lineRule="auto"/>
      </w:pPr>
      <w:r>
        <w:rPr>
          <w:rFonts w:ascii="Calibri" w:hAnsi="Calibri" w:eastAsia="Calibri"/>
          <w:sz w:val="20"/>
        </w:rPr>
        <w:t>[ ] bis heute</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steigt immer höher. Aus der friedlichen Landschaft wird eine riesige Panoramaaufnahme. Langsam zieht ein Schatten über den Boden. Zunächst kaum bemerkbar. Die Tiere schauen nach oben. Der Schatten verschwindet wieder. Niemand weiß, was er bedeutet. Der Zuschauer schon.</w:t>
      </w:r>
    </w:p>
    <w:p>
      <w:pPr>
        <w:keepNext/>
        <w:spacing w:before="140" w:after="60"/>
      </w:pPr>
      <w:r>
        <w:rPr>
          <w:rFonts w:ascii="Calibri" w:hAnsi="Calibri" w:eastAsia="Calibri"/>
          <w:b/>
          <w:color w:val="7A5A00"/>
          <w:sz w:val="21"/>
        </w:rPr>
        <w:t>OFFENER BESTANDSVERMERK - Regieidee</w:t>
      </w:r>
    </w:p>
    <w:p>
      <w:pPr>
        <w:pStyle w:val="SceneBody"/>
        <w:keepLines w:val="0"/>
      </w:pPr>
      <w:r>
        <w:rPr>
          <w:rFonts w:ascii="Calibri" w:hAnsi="Calibri" w:eastAsia="Calibri"/>
          <w:sz w:val="20"/>
        </w:rPr>
        <w:t>Hier möchte ich einen filmischen Kniff einbauen. Nicht jede Szene endet mit einer Erklärung. Manchmal endet sie einfach mit einem Bild, das neugierig macht. Der flüchtige Schatten ist ein Vorbote des Meteoriteneinschlags - obwohl dieser erst rund 164 Millionen Jahre später geschieht. Wichtig: Der Schatten ist kein echter Meteorit, sondern ein dramaturgischer Übergang. Um wissenschaftlich sauber zu bleiben, sollten wir das Bild eher als symbolische Überblendung gestalten: Der Schatten geht in den dunklen Hintergrund der nächsten Zeiteinblendung über, ohne anzudeuten, dass die Dinosaurier den Einschlag "kommen sahen".</w:t>
      </w:r>
    </w:p>
    <w:p>
      <w:pPr>
        <w:pStyle w:val="Heading2"/>
        <w:pageBreakBefore w:val="0"/>
      </w:pPr>
      <w:r>
        <w:t>13.19 Szene 19 - Der Tag, an dem sich alles änderte</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pStyle w:val="SceneBody"/>
        <w:keepLines w:val="0"/>
      </w:pPr>
      <w:r>
        <w:rPr>
          <w:rFonts w:ascii="Calibri" w:hAnsi="Calibri" w:eastAsia="Calibri"/>
          <w:sz w:val="20"/>
        </w:rPr>
        <w:t>Zeitangabe: Vor 66 Millionen Jahren</w:t>
      </w:r>
    </w:p>
    <w:p>
      <w:pPr>
        <w:keepNext/>
        <w:spacing w:before="140" w:after="60"/>
      </w:pPr>
      <w:r>
        <w:rPr>
          <w:rFonts w:ascii="Calibri" w:hAnsi="Calibri" w:eastAsia="Calibri"/>
          <w:b/>
          <w:color w:val="1F4D78"/>
          <w:sz w:val="21"/>
        </w:rPr>
        <w:t>Dauer: ca. 50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bg_ep01_s19.jpg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Die Szene beginnt in derselben Flusslandschaft wie zuvor. Es ist früher Morgen. Eine kleine Herde Pflanzenfresser frisst am Waldrand. Ein Jungtier spielt im flachen Wasser. Flugsaurier gleiten lautlos über den Himmel. Alles wirkt friedlich. Fast zu friedlich.</w:t>
      </w:r>
    </w:p>
    <w:p>
      <w:pPr>
        <w:keepNext/>
        <w:spacing w:before="140" w:after="60"/>
      </w:pPr>
      <w:r>
        <w:rPr>
          <w:rFonts w:ascii="Calibri" w:hAnsi="Calibri" w:eastAsia="Calibri"/>
          <w:b/>
          <w:color w:val="1F4D78"/>
          <w:sz w:val="21"/>
        </w:rPr>
        <w:t>Kamera</w:t>
      </w:r>
    </w:p>
    <w:p>
      <w:pPr>
        <w:pStyle w:val="SceneBody"/>
        <w:keepLines w:val="0"/>
      </w:pPr>
      <w:r>
        <w:rPr>
          <w:rFonts w:ascii="Calibri" w:hAnsi="Calibri" w:eastAsia="Calibri"/>
          <w:sz w:val="20"/>
        </w:rPr>
        <w:t>Die Kamera beobachtet zunächst nur. Wie ein Naturfilmer. Kein Zoom. Keine Musik. Nur Natur. Nach einigen Sekunden hebt ein Tier plötzlich den Kopf. Es schaut in den Himmel. Die Kamera folgt seinem Blick. Ganz weit oben erscheint ein winziger heller Punkt. Kaum größer als ein Stern.</w:t>
      </w:r>
    </w:p>
    <w:p>
      <w:pPr>
        <w:keepNext/>
        <w:spacing w:before="140" w:after="60"/>
      </w:pPr>
      <w:r>
        <w:rPr>
          <w:rFonts w:ascii="Calibri" w:hAnsi="Calibri" w:eastAsia="Calibri"/>
          <w:b/>
          <w:color w:val="1F4D78"/>
          <w:sz w:val="21"/>
        </w:rPr>
        <w:t>Sound</w:t>
      </w:r>
    </w:p>
    <w:p>
      <w:pPr>
        <w:pStyle w:val="ListBullet"/>
        <w:numPr>
          <w:ilvl w:val="0"/>
          <w:numId w:val="10"/>
        </w:numPr>
        <w:spacing w:after="50" w:line="269" w:lineRule="auto"/>
      </w:pPr>
      <w:r>
        <w:rPr>
          <w:rFonts w:ascii="Calibri" w:hAnsi="Calibri" w:eastAsia="Calibri"/>
          <w:sz w:val="20"/>
        </w:rPr>
        <w:t>Wind</w:t>
      </w:r>
    </w:p>
    <w:p>
      <w:pPr>
        <w:pStyle w:val="ListBullet"/>
        <w:numPr>
          <w:ilvl w:val="0"/>
          <w:numId w:val="10"/>
        </w:numPr>
        <w:spacing w:after="50" w:line="269" w:lineRule="auto"/>
      </w:pPr>
      <w:r>
        <w:rPr>
          <w:rFonts w:ascii="Calibri" w:hAnsi="Calibri" w:eastAsia="Calibri"/>
          <w:sz w:val="20"/>
        </w:rPr>
        <w:t>Insekten</w:t>
      </w:r>
    </w:p>
    <w:p>
      <w:pPr>
        <w:pStyle w:val="ListBullet"/>
        <w:numPr>
          <w:ilvl w:val="0"/>
          <w:numId w:val="10"/>
        </w:numPr>
        <w:spacing w:after="50" w:line="269" w:lineRule="auto"/>
      </w:pPr>
      <w:r>
        <w:rPr>
          <w:rFonts w:ascii="Calibri" w:hAnsi="Calibri" w:eastAsia="Calibri"/>
          <w:sz w:val="20"/>
        </w:rPr>
        <w:t>leises Plätschern</w:t>
      </w:r>
    </w:p>
    <w:p>
      <w:pPr>
        <w:pStyle w:val="ListBullet"/>
        <w:numPr>
          <w:ilvl w:val="0"/>
          <w:numId w:val="10"/>
        </w:numPr>
        <w:spacing w:after="50" w:line="269" w:lineRule="auto"/>
      </w:pPr>
      <w:r>
        <w:rPr>
          <w:rFonts w:ascii="Calibri" w:hAnsi="Calibri" w:eastAsia="Calibri"/>
          <w:sz w:val="20"/>
        </w:rPr>
        <w:t>entfernte Tierrufe</w:t>
      </w:r>
    </w:p>
    <w:p>
      <w:pPr>
        <w:pStyle w:val="SceneBody"/>
        <w:keepLines w:val="0"/>
      </w:pPr>
      <w:r>
        <w:rPr>
          <w:rFonts w:ascii="Calibri" w:hAnsi="Calibri" w:eastAsia="Calibri"/>
          <w:sz w:val="20"/>
        </w:rPr>
        <w:t>Dann ... absolute Stille. Für zwei Sekunden. Erst danach hört man ein tiefes, immer lauter werdendes Grollen.</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Es ist ein ganz gewöhnlicher Morgen. Keines dieser Tiere ahnt, dass sich heute alles verändern wird. Hoch oben am Himmel erscheint ein winziger Lichtpunkt. Zunächst wirkt er harmlos. Doch dieser Brocken ist mehrere Kilometer groß. Er rast schneller auf die Erde zu, als eine Gewehrkugel fliegt. Wenige Minuten später schlägt er im Gebiet des heutigen Mexiko ein. In diesem Moment endet das Zeitalter der Dinosaurier. Und gleichzeitig beginnt ein völlig neues Kapitel der Erdgeschichte.</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Der Lichtpunkt wird langsam heller. Nicht explosionsartig. Dann ... ein gleißender Lichtblitz. Keine Feuerwand. Keine fliegenden Dinosaurier. Nur weißes Licht. Danach ... Schwarzblende. Für etwa zwei Sekunden.</w:t>
      </w:r>
    </w:p>
    <w:p>
      <w:pPr>
        <w:keepNext/>
        <w:spacing w:before="140" w:after="60"/>
      </w:pPr>
      <w:r>
        <w:rPr>
          <w:rFonts w:ascii="Calibri" w:hAnsi="Calibri" w:eastAsia="Calibri"/>
          <w:b/>
          <w:color w:val="1F4D78"/>
          <w:sz w:val="21"/>
        </w:rPr>
        <w:t>Hotspot 1</w:t>
      </w:r>
    </w:p>
    <w:p>
      <w:pPr>
        <w:pStyle w:val="SceneBody"/>
        <w:keepLines w:val="0"/>
      </w:pPr>
      <w:r>
        <w:rPr>
          <w:rFonts w:ascii="Calibri" w:hAnsi="Calibri" w:eastAsia="Calibri"/>
          <w:sz w:val="20"/>
        </w:rPr>
        <w:t>Chicxulub</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Der Meteorit schlug auf der Halbinsel Yucatán ein und hinterließ einen Krater von rund 180 Kilometern Durchmesser. Sein Einschlag zählt zu den folgenreichsten Ereignissen der Erdgeschichte.</w:t>
      </w:r>
    </w:p>
    <w:p>
      <w:pPr>
        <w:keepNext/>
        <w:spacing w:before="140" w:after="60"/>
      </w:pPr>
      <w:r>
        <w:rPr>
          <w:rFonts w:ascii="Calibri" w:hAnsi="Calibri" w:eastAsia="Calibri"/>
          <w:b/>
          <w:color w:val="1F4D78"/>
          <w:sz w:val="21"/>
        </w:rPr>
        <w:t>Hotspot 2</w:t>
      </w:r>
    </w:p>
    <w:p>
      <w:pPr>
        <w:pStyle w:val="SceneBody"/>
        <w:keepLines w:val="0"/>
      </w:pPr>
      <w:r>
        <w:rPr>
          <w:rFonts w:ascii="Calibri" w:hAnsi="Calibri" w:eastAsia="Calibri"/>
          <w:sz w:val="20"/>
        </w:rPr>
        <w:t>Warum starben die Dinosaurier?</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Nicht der Einschlag allein war entscheidend. Staub und Ruß verdunkelten den Himmel über Monate bis Jahre. Pflanzen starben ab, Nahrungsketten brachen zusammen und viele Tierarten verschwanden.</w:t>
      </w:r>
    </w:p>
    <w:p>
      <w:pPr>
        <w:keepNext/>
        <w:spacing w:before="140" w:after="60"/>
      </w:pPr>
      <w:r>
        <w:rPr>
          <w:rFonts w:ascii="Calibri" w:hAnsi="Calibri" w:eastAsia="Calibri"/>
          <w:b/>
          <w:color w:val="1F4D78"/>
          <w:sz w:val="21"/>
        </w:rPr>
        <w:t>Forscherblick</w:t>
      </w:r>
    </w:p>
    <w:p>
      <w:pPr>
        <w:pStyle w:val="SceneBody"/>
        <w:keepLines w:val="0"/>
      </w:pPr>
      <w:r>
        <w:rPr>
          <w:rFonts w:ascii="Calibri" w:hAnsi="Calibri" w:eastAsia="Calibri"/>
          <w:sz w:val="20"/>
        </w:rPr>
        <w:t>Entdecke die Hinweise auf den Einschlag.</w:t>
      </w:r>
    </w:p>
    <w:p>
      <w:pPr>
        <w:pStyle w:val="ListBullet"/>
        <w:numPr>
          <w:ilvl w:val="0"/>
          <w:numId w:val="10"/>
        </w:numPr>
        <w:spacing w:after="50" w:line="269" w:lineRule="auto"/>
      </w:pPr>
      <w:r>
        <w:rPr>
          <w:rFonts w:ascii="Calibri" w:hAnsi="Calibri" w:eastAsia="Calibri"/>
          <w:sz w:val="20"/>
        </w:rPr>
        <w:t>den Lichtpunkt am Himmel</w:t>
      </w:r>
    </w:p>
    <w:p>
      <w:pPr>
        <w:pStyle w:val="ListBullet"/>
        <w:numPr>
          <w:ilvl w:val="0"/>
          <w:numId w:val="10"/>
        </w:numPr>
        <w:spacing w:after="50" w:line="269" w:lineRule="auto"/>
      </w:pPr>
      <w:r>
        <w:rPr>
          <w:rFonts w:ascii="Calibri" w:hAnsi="Calibri" w:eastAsia="Calibri"/>
          <w:sz w:val="20"/>
        </w:rPr>
        <w:t>die erschrockene Herde</w:t>
      </w:r>
    </w:p>
    <w:p>
      <w:pPr>
        <w:pStyle w:val="ListBullet"/>
        <w:numPr>
          <w:ilvl w:val="0"/>
          <w:numId w:val="10"/>
        </w:numPr>
        <w:spacing w:after="50" w:line="269" w:lineRule="auto"/>
      </w:pPr>
      <w:r>
        <w:rPr>
          <w:rFonts w:ascii="Calibri" w:hAnsi="Calibri" w:eastAsia="Calibri"/>
          <w:sz w:val="20"/>
        </w:rPr>
        <w:t>einen Flugsaurier</w:t>
      </w:r>
    </w:p>
    <w:p>
      <w:pPr>
        <w:pStyle w:val="ListBullet"/>
        <w:numPr>
          <w:ilvl w:val="0"/>
          <w:numId w:val="10"/>
        </w:numPr>
        <w:spacing w:after="50" w:line="269" w:lineRule="auto"/>
      </w:pPr>
      <w:r>
        <w:rPr>
          <w:rFonts w:ascii="Calibri" w:hAnsi="Calibri" w:eastAsia="Calibri"/>
          <w:sz w:val="20"/>
        </w:rPr>
        <w:t>den Schatten des herannahenden Asteroiden (erst kurz vor der Schwarzblende sichtbar)</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Warum war der Meteorit so folgenschwer?</w:t>
      </w:r>
    </w:p>
    <w:p>
      <w:pPr>
        <w:pStyle w:val="ListBullet"/>
        <w:numPr>
          <w:ilvl w:val="0"/>
          <w:numId w:val="10"/>
        </w:numPr>
        <w:spacing w:after="50" w:line="269" w:lineRule="auto"/>
      </w:pPr>
      <w:r>
        <w:rPr>
          <w:rFonts w:ascii="Calibri" w:hAnsi="Calibri" w:eastAsia="Calibri"/>
          <w:sz w:val="20"/>
        </w:rPr>
        <w:t>[ ] Er ließ alle Ozeane verdampfen.</w:t>
      </w:r>
    </w:p>
    <w:p>
      <w:pPr>
        <w:pStyle w:val="ListBullet"/>
        <w:numPr>
          <w:ilvl w:val="0"/>
          <w:numId w:val="10"/>
        </w:numPr>
        <w:spacing w:after="50" w:line="269" w:lineRule="auto"/>
      </w:pPr>
      <w:r>
        <w:rPr>
          <w:rFonts w:ascii="Calibri" w:hAnsi="Calibri" w:eastAsia="Calibri"/>
          <w:sz w:val="20"/>
        </w:rPr>
        <w:t>[ ] Er zerstörte nur den Einschlagsort.</w:t>
      </w:r>
    </w:p>
    <w:p>
      <w:pPr>
        <w:pStyle w:val="ListBullet"/>
        <w:numPr>
          <w:ilvl w:val="0"/>
          <w:numId w:val="10"/>
        </w:numPr>
        <w:spacing w:after="50" w:line="269" w:lineRule="auto"/>
      </w:pPr>
      <w:r>
        <w:rPr>
          <w:rFonts w:ascii="Calibri" w:hAnsi="Calibri" w:eastAsia="Calibri"/>
          <w:sz w:val="20"/>
        </w:rPr>
        <w:t>[RICHTIG] Er veränderte das Klima weltweit und brachte viele Nahrungsketten zum Zusammenbruch.</w:t>
      </w:r>
    </w:p>
    <w:p>
      <w:pPr>
        <w:pStyle w:val="ListBullet"/>
        <w:numPr>
          <w:ilvl w:val="0"/>
          <w:numId w:val="10"/>
        </w:numPr>
        <w:spacing w:after="50" w:line="269" w:lineRule="auto"/>
      </w:pPr>
      <w:r>
        <w:rPr>
          <w:rFonts w:ascii="Calibri" w:hAnsi="Calibri" w:eastAsia="Calibri"/>
          <w:sz w:val="20"/>
        </w:rPr>
        <w:t>[ ] Er spaltete die Erde in zwei Hälften.</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Schwarz. Man hört nur den Wind. Langsam erscheinen einzelne Staubpartikel. Die Dunkelheit lichtet sich.</w:t>
      </w:r>
    </w:p>
    <w:p>
      <w:pPr>
        <w:pStyle w:val="Heading2"/>
        <w:pageBreakBefore w:val="0"/>
      </w:pPr>
      <w:r>
        <w:t>13.20 Szene 20 - Eine neue Chance</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pStyle w:val="SceneBody"/>
        <w:keepLines w:val="0"/>
      </w:pPr>
      <w:r>
        <w:rPr>
          <w:rFonts w:ascii="Calibri" w:hAnsi="Calibri" w:eastAsia="Calibri"/>
          <w:sz w:val="20"/>
        </w:rPr>
        <w:t>Zeitangabe: Etwa 65 Millionen Jahre vor heute</w:t>
      </w:r>
    </w:p>
    <w:p>
      <w:pPr>
        <w:keepNext/>
        <w:spacing w:before="140" w:after="60"/>
      </w:pPr>
      <w:r>
        <w:rPr>
          <w:rFonts w:ascii="Calibri" w:hAnsi="Calibri" w:eastAsia="Calibri"/>
          <w:b/>
          <w:color w:val="1F4D78"/>
          <w:sz w:val="21"/>
        </w:rPr>
        <w:t>Dauer: ca. 35 Sekunden</w:t>
      </w:r>
    </w:p>
    <w:p>
      <w:pPr>
        <w:keepNext/>
        <w:spacing w:before="140" w:after="60"/>
      </w:pPr>
      <w:r>
        <w:rPr>
          <w:rFonts w:ascii="Calibri" w:hAnsi="Calibri" w:eastAsia="Calibri"/>
          <w:b/>
          <w:color w:val="1F4D78"/>
          <w:sz w:val="21"/>
        </w:rPr>
        <w:t>Hintergrund</w:t>
      </w:r>
    </w:p>
    <w:p>
      <w:pPr>
        <w:pStyle w:val="SceneBody"/>
        <w:keepLines w:val="0"/>
      </w:pPr>
      <w:r>
        <w:rPr>
          <w:rFonts w:ascii="Calibri" w:hAnsi="Calibri" w:eastAsia="Calibri"/>
          <w:sz w:val="20"/>
        </w:rPr>
        <w:t>Die Kamera zeigt dieselbe Landschaft. Aber sie hat sich verändert. Viele Bäume sind abgestorben. Der Himmel ist grau. Überall liegen umgestürzte Stämme. Es wirkt still. Fast verlassen. Doch dann ... raschelt es unter einem Baumstamm. Ein kleines, mausgroßes Säugetier kommt vorsichtig hervor. Es schnuppert. Schaut nach links. Dann nach rechts. Und verschwindet wieder.</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Nach jeder Krise beginnt irgendwo ein Neuanfang. Die großen Dinosaurier sind verschwunden. Doch die Erde ist nicht leer. Zwischen Wurzeln, Steinen und umgestürzten Bäumen überleben kleine Säugetiere. Lange Zeit standen sie im Schatten der Dinosaurier. Jetzt gehört ihnen plötzlich eine Welt voller neuer Möglichkeiten. Manchmal beginnt etwas Großes ganz klein.</w:t>
      </w:r>
    </w:p>
    <w:p>
      <w:pPr>
        <w:keepNext/>
        <w:spacing w:before="140" w:after="60"/>
      </w:pPr>
      <w:r>
        <w:rPr>
          <w:rFonts w:ascii="Calibri" w:hAnsi="Calibri" w:eastAsia="Calibri"/>
          <w:b/>
          <w:color w:val="7A5A00"/>
          <w:sz w:val="21"/>
        </w:rPr>
        <w:t>OFFENER BESTANDSVERMERK - Regieidee</w:t>
      </w:r>
    </w:p>
    <w:p>
      <w:pPr>
        <w:pStyle w:val="SceneBody"/>
        <w:keepLines w:val="0"/>
      </w:pPr>
      <w:r>
        <w:rPr>
          <w:rFonts w:ascii="Calibri" w:hAnsi="Calibri" w:eastAsia="Calibri"/>
          <w:sz w:val="20"/>
        </w:rPr>
        <w:t>Diese beiden Szenen sollen sich bewusst ergänzen:</w:t>
      </w:r>
    </w:p>
    <w:p>
      <w:pPr>
        <w:pStyle w:val="ListBullet"/>
        <w:numPr>
          <w:ilvl w:val="0"/>
          <w:numId w:val="10"/>
        </w:numPr>
        <w:spacing w:after="50" w:line="269" w:lineRule="auto"/>
      </w:pPr>
      <w:r>
        <w:rPr>
          <w:rFonts w:ascii="Calibri" w:hAnsi="Calibri" w:eastAsia="Calibri"/>
          <w:sz w:val="20"/>
        </w:rPr>
        <w:t>Szene 19 endet mit Verlust.</w:t>
      </w:r>
    </w:p>
    <w:p>
      <w:pPr>
        <w:pStyle w:val="ListBullet"/>
        <w:numPr>
          <w:ilvl w:val="0"/>
          <w:numId w:val="10"/>
        </w:numPr>
        <w:spacing w:after="50" w:line="269" w:lineRule="auto"/>
      </w:pPr>
      <w:r>
        <w:rPr>
          <w:rFonts w:ascii="Calibri" w:hAnsi="Calibri" w:eastAsia="Calibri"/>
          <w:sz w:val="20"/>
        </w:rPr>
        <w:t>Szene 20 beginnt mit Hoffnung.</w:t>
      </w:r>
    </w:p>
    <w:p>
      <w:pPr>
        <w:pStyle w:val="SceneBody"/>
        <w:keepLines w:val="0"/>
      </w:pPr>
      <w:r>
        <w:rPr>
          <w:rFonts w:ascii="Calibri" w:hAnsi="Calibri" w:eastAsia="Calibri"/>
          <w:sz w:val="20"/>
        </w:rPr>
        <w:t>Nicht Trauer steht im Mittelpunkt, sondern der Gedanke: Das Leben findet immer einen neuen Weg.</w:t>
      </w:r>
    </w:p>
    <w:p>
      <w:pPr>
        <w:keepNext/>
        <w:spacing w:before="140" w:after="60"/>
      </w:pPr>
      <w:r>
        <w:rPr>
          <w:rFonts w:ascii="Calibri" w:hAnsi="Calibri" w:eastAsia="Calibri"/>
          <w:b/>
          <w:color w:val="7A5A00"/>
          <w:sz w:val="21"/>
        </w:rPr>
        <w:t>OFFENER BESTANDSVERMERK - Eine Idee, die mir gerade besonders gefällt</w:t>
      </w:r>
    </w:p>
    <w:p>
      <w:pPr>
        <w:pStyle w:val="SceneBody"/>
        <w:keepLines w:val="0"/>
      </w:pPr>
      <w:r>
        <w:rPr>
          <w:rFonts w:ascii="Calibri" w:hAnsi="Calibri" w:eastAsia="Calibri"/>
          <w:sz w:val="20"/>
        </w:rPr>
        <w:t>Ab dieser Szene könnten wir den Zeitfelsen ganz dezent wieder einführen. Nicht als magisches Objekt, sondern als stillen Beobachter. Vielleicht sieht man ihn am Rand der Landschaft - unverändert, obwohl Millionen von Jahre vergangen sind. Für den Zuschauer wäre das ein vertrauter Orientierungspunkt: Alles verändert sich, nur der Zeitfelsen begleitet uns durch die gesamte Reise.</w:t>
      </w:r>
    </w:p>
    <w:p>
      <w:pPr>
        <w:keepNext/>
        <w:spacing w:before="140" w:after="60"/>
      </w:pPr>
      <w:r>
        <w:rPr>
          <w:rFonts w:ascii="Calibri" w:hAnsi="Calibri" w:eastAsia="Calibri"/>
          <w:b/>
          <w:color w:val="7A5A00"/>
          <w:sz w:val="21"/>
        </w:rPr>
        <w:t>OFFENER BESTANDSVERMERK - Neue Regieidee: Der Zeitfelsen</w:t>
      </w:r>
    </w:p>
    <w:p>
      <w:pPr>
        <w:pStyle w:val="SceneBody"/>
        <w:keepLines w:val="0"/>
      </w:pPr>
      <w:r>
        <w:rPr>
          <w:rFonts w:ascii="Calibri" w:hAnsi="Calibri" w:eastAsia="Calibri"/>
          <w:sz w:val="20"/>
        </w:rPr>
        <w:t>Er spricht nie. Er bewegt sich nie. Aber er ist immer da. Nicht aufdringlich. Manchmal sieht man ihn deutlich. Manchmal nur am Bildrand. Manchmal erkennt man ihn erst beim zweiten Hinsehen. Dadurch bekommt der Zuschauer unbewusst einen Orientierungspunkt.</w:t>
      </w:r>
    </w:p>
    <w:p>
      <w:pPr>
        <w:pStyle w:val="SceneBody"/>
        <w:keepLines w:val="0"/>
      </w:pPr>
      <w:r>
        <w:rPr>
          <w:rFonts w:ascii="Calibri" w:hAnsi="Calibri" w:eastAsia="Calibri"/>
          <w:sz w:val="20"/>
        </w:rPr>
        <w:t>Episode 1 Beginn Der Besucher steht am Zeitfelsen. Die Hand berührt den Felsen. Die Zeitreise beginnt.</w:t>
      </w:r>
    </w:p>
    <w:p>
      <w:pPr>
        <w:pStyle w:val="SceneBody"/>
        <w:keepLines w:val="0"/>
      </w:pPr>
      <w:r>
        <w:rPr>
          <w:rFonts w:ascii="Calibri" w:hAnsi="Calibri" w:eastAsia="Calibri"/>
          <w:sz w:val="20"/>
        </w:rPr>
        <w:t>Während der Reise Nach jedem großen Evolutionssprung erscheint der Zeitfelsen ganz kurz. Nicht als Unterbrechung. Sondern als sanfte Überblendung.</w:t>
      </w:r>
    </w:p>
    <w:p>
      <w:pPr>
        <w:keepNext/>
        <w:spacing w:before="140" w:after="60"/>
      </w:pPr>
      <w:r>
        <w:rPr>
          <w:rFonts w:ascii="Calibri" w:hAnsi="Calibri" w:eastAsia="Calibri"/>
          <w:b/>
          <w:color w:val="1F4D78"/>
          <w:sz w:val="21"/>
        </w:rPr>
        <w:t>Zum Beispiel</w:t>
      </w:r>
    </w:p>
    <w:p>
      <w:pPr>
        <w:pStyle w:val="SceneBody"/>
        <w:keepLines w:val="0"/>
      </w:pPr>
      <w:r>
        <w:rPr>
          <w:rFonts w:ascii="Calibri" w:hAnsi="Calibri" w:eastAsia="Calibri"/>
          <w:sz w:val="20"/>
        </w:rPr>
        <w:t>Der Meteorit schlägt ein. Alles wird weiß. Langsam erscheint der Zeitfelsen. Er ist jetzt schwarz von Asche. Die Kamera dreht sich. Die Landschaft ist 20 Millionen Jahre jünger. Weiter geht’s. Kein Wort.</w:t>
      </w:r>
    </w:p>
    <w:p>
      <w:pPr>
        <w:keepNext/>
        <w:spacing w:before="140" w:after="60"/>
      </w:pPr>
      <w:r>
        <w:rPr>
          <w:rFonts w:ascii="Calibri" w:hAnsi="Calibri" w:eastAsia="Calibri"/>
          <w:b/>
          <w:color w:val="1F4D78"/>
          <w:sz w:val="21"/>
        </w:rPr>
        <w:t>Der Zuschauer versteht sofort</w:t>
      </w:r>
    </w:p>
    <w:p>
      <w:pPr>
        <w:pStyle w:val="SceneBody"/>
        <w:keepLines w:val="0"/>
      </w:pPr>
      <w:r>
        <w:rPr>
          <w:rFonts w:ascii="Calibri" w:hAnsi="Calibri" w:eastAsia="Calibri"/>
          <w:sz w:val="20"/>
        </w:rPr>
        <w:t>Zeit ist vergangen.</w:t>
      </w:r>
    </w:p>
    <w:p>
      <w:pPr>
        <w:pStyle w:val="SceneBody"/>
        <w:keepLines w:val="0"/>
      </w:pPr>
      <w:r>
        <w:rPr>
          <w:rFonts w:ascii="Calibri" w:hAnsi="Calibri" w:eastAsia="Calibri"/>
          <w:sz w:val="20"/>
        </w:rPr>
        <w:t>Nach dem Ende der Dinosaurier Diese Szene stelle ich mir besonders eindrucksvoll vor. Nach der Schwarzblende sieht man zunächst nur Staub. Langsam lichtet er sich. Im Vordergrund steht der Zeitfelsen. Ganz ruhig. Über ihm ziehen Aschewolken vorbei. Die Kamera fährt langsam um ihn herum. Erst danach entdeckt man das kleine Säugetier. Der Zeitfelsen wird damit zum stillen Zeugen der Katastrophe.</w:t>
      </w:r>
    </w:p>
    <w:p>
      <w:pPr>
        <w:pStyle w:val="SceneBody"/>
        <w:keepLines w:val="0"/>
      </w:pPr>
      <w:r>
        <w:rPr>
          <w:rFonts w:ascii="Calibri" w:hAnsi="Calibri" w:eastAsia="Calibri"/>
          <w:sz w:val="20"/>
        </w:rPr>
        <w:t>Ende der Episode Die Kamera entfernt sich langsam. Der Zeitfelsen steht wieder allein an der Küste. Jetzt aber in einer völlig anderen Welt. Im Hintergrund hört man den Erzähler: "Vier Milliarden Jahre sind vergangen. Aus glühendem Gestein wurde ein lebendiger Planet. Doch unsere Reise hat gerade erst begonnen. Beim nächsten Mal begegnen wir den Giganten der Urmeere, den ersten Wäldern und den erstaunlichen Erfindungen der Evolution. Komm - der Zeitfelsen wartet schon auf uns." Langsame Musik.</w:t>
      </w:r>
    </w:p>
    <w:p>
      <w:pPr>
        <w:keepNext/>
        <w:spacing w:before="140" w:after="60"/>
      </w:pPr>
      <w:r>
        <w:rPr>
          <w:rFonts w:ascii="Calibri" w:hAnsi="Calibri" w:eastAsia="Calibri"/>
          <w:b/>
          <w:color w:val="1F4D78"/>
          <w:sz w:val="21"/>
        </w:rPr>
        <w:t>Dann erscheint nur</w:t>
      </w:r>
    </w:p>
    <w:p>
      <w:pPr>
        <w:pStyle w:val="SceneBody"/>
        <w:keepLines w:val="0"/>
      </w:pPr>
      <w:r>
        <w:rPr>
          <w:rFonts w:ascii="Calibri" w:hAnsi="Calibri" w:eastAsia="Calibri"/>
          <w:sz w:val="20"/>
        </w:rPr>
        <w:t>Fortsetzung folgt ...</w:t>
      </w:r>
    </w:p>
    <w:p>
      <w:pPr>
        <w:keepNext/>
        <w:spacing w:before="140" w:after="60"/>
      </w:pPr>
      <w:r>
        <w:rPr>
          <w:rFonts w:ascii="Calibri" w:hAnsi="Calibri" w:eastAsia="Calibri"/>
          <w:b/>
          <w:color w:val="7A5A00"/>
          <w:sz w:val="21"/>
        </w:rPr>
        <w:t>OFFENER BESTANDSVERMERK - Ich habe noch eine Idee, die ich unbedingt umsetzen möchte</w:t>
      </w:r>
    </w:p>
    <w:p>
      <w:pPr>
        <w:pStyle w:val="SceneBody"/>
        <w:keepLines w:val="0"/>
      </w:pPr>
      <w:r>
        <w:rPr>
          <w:rFonts w:ascii="Calibri" w:hAnsi="Calibri" w:eastAsia="Calibri"/>
          <w:sz w:val="20"/>
        </w:rPr>
        <w:t>Der Zeitfelsen altert nicht. Die Welt altert. Der Felsen bleibt.</w:t>
      </w:r>
    </w:p>
    <w:p>
      <w:pPr>
        <w:keepNext/>
        <w:spacing w:before="140" w:after="60"/>
      </w:pPr>
      <w:r>
        <w:rPr>
          <w:rFonts w:ascii="Calibri" w:hAnsi="Calibri" w:eastAsia="Calibri"/>
          <w:b/>
          <w:color w:val="1F4D78"/>
          <w:sz w:val="21"/>
        </w:rPr>
        <w:t>Aber seine Umgebung verändert sich</w:t>
      </w:r>
    </w:p>
    <w:p>
      <w:pPr>
        <w:pStyle w:val="ListBullet"/>
        <w:numPr>
          <w:ilvl w:val="0"/>
          <w:numId w:val="10"/>
        </w:numPr>
        <w:spacing w:after="50" w:line="269" w:lineRule="auto"/>
      </w:pPr>
      <w:r>
        <w:rPr>
          <w:rFonts w:ascii="Calibri" w:hAnsi="Calibri" w:eastAsia="Calibri"/>
          <w:sz w:val="20"/>
        </w:rPr>
        <w:t>glühende Lava</w:t>
      </w:r>
    </w:p>
    <w:p>
      <w:pPr>
        <w:pStyle w:val="ListBullet"/>
        <w:numPr>
          <w:ilvl w:val="0"/>
          <w:numId w:val="10"/>
        </w:numPr>
        <w:spacing w:after="50" w:line="269" w:lineRule="auto"/>
      </w:pPr>
      <w:r>
        <w:rPr>
          <w:rFonts w:ascii="Calibri" w:hAnsi="Calibri" w:eastAsia="Calibri"/>
          <w:sz w:val="20"/>
        </w:rPr>
        <w:t>Regen</w:t>
      </w:r>
    </w:p>
    <w:p>
      <w:pPr>
        <w:pStyle w:val="ListBullet"/>
        <w:numPr>
          <w:ilvl w:val="0"/>
          <w:numId w:val="10"/>
        </w:numPr>
        <w:spacing w:after="50" w:line="269" w:lineRule="auto"/>
      </w:pPr>
      <w:r>
        <w:rPr>
          <w:rFonts w:ascii="Calibri" w:hAnsi="Calibri" w:eastAsia="Calibri"/>
          <w:sz w:val="20"/>
        </w:rPr>
        <w:t>Urmeer</w:t>
      </w:r>
    </w:p>
    <w:p>
      <w:pPr>
        <w:pStyle w:val="ListBullet"/>
        <w:numPr>
          <w:ilvl w:val="0"/>
          <w:numId w:val="10"/>
        </w:numPr>
        <w:spacing w:after="50" w:line="269" w:lineRule="auto"/>
      </w:pPr>
      <w:r>
        <w:rPr>
          <w:rFonts w:ascii="Calibri" w:hAnsi="Calibri" w:eastAsia="Calibri"/>
          <w:sz w:val="20"/>
        </w:rPr>
        <w:t>erste Moose</w:t>
      </w:r>
    </w:p>
    <w:p>
      <w:pPr>
        <w:pStyle w:val="ListBullet"/>
        <w:numPr>
          <w:ilvl w:val="0"/>
          <w:numId w:val="10"/>
        </w:numPr>
        <w:spacing w:after="50" w:line="269" w:lineRule="auto"/>
      </w:pPr>
      <w:r>
        <w:rPr>
          <w:rFonts w:ascii="Calibri" w:hAnsi="Calibri" w:eastAsia="Calibri"/>
          <w:sz w:val="20"/>
        </w:rPr>
        <w:t>Farnwälder</w:t>
      </w:r>
    </w:p>
    <w:p>
      <w:pPr>
        <w:pStyle w:val="ListBullet"/>
        <w:numPr>
          <w:ilvl w:val="0"/>
          <w:numId w:val="10"/>
        </w:numPr>
        <w:spacing w:after="50" w:line="269" w:lineRule="auto"/>
      </w:pPr>
      <w:r>
        <w:rPr>
          <w:rFonts w:ascii="Calibri" w:hAnsi="Calibri" w:eastAsia="Calibri"/>
          <w:sz w:val="20"/>
        </w:rPr>
        <w:t>Dinosaurier</w:t>
      </w:r>
    </w:p>
    <w:p>
      <w:pPr>
        <w:pStyle w:val="ListBullet"/>
        <w:numPr>
          <w:ilvl w:val="0"/>
          <w:numId w:val="10"/>
        </w:numPr>
        <w:spacing w:after="50" w:line="269" w:lineRule="auto"/>
      </w:pPr>
      <w:r>
        <w:rPr>
          <w:rFonts w:ascii="Calibri" w:hAnsi="Calibri" w:eastAsia="Calibri"/>
          <w:sz w:val="20"/>
        </w:rPr>
        <w:t>Asche</w:t>
      </w:r>
    </w:p>
    <w:p>
      <w:pPr>
        <w:pStyle w:val="ListBullet"/>
        <w:numPr>
          <w:ilvl w:val="0"/>
          <w:numId w:val="10"/>
        </w:numPr>
        <w:spacing w:after="50" w:line="269" w:lineRule="auto"/>
      </w:pPr>
      <w:r>
        <w:rPr>
          <w:rFonts w:ascii="Calibri" w:hAnsi="Calibri" w:eastAsia="Calibri"/>
          <w:sz w:val="20"/>
        </w:rPr>
        <w:t>Eiszeit</w:t>
      </w:r>
    </w:p>
    <w:p>
      <w:pPr>
        <w:pStyle w:val="ListBullet"/>
        <w:numPr>
          <w:ilvl w:val="0"/>
          <w:numId w:val="10"/>
        </w:numPr>
        <w:spacing w:after="50" w:line="269" w:lineRule="auto"/>
      </w:pPr>
      <w:r>
        <w:rPr>
          <w:rFonts w:ascii="Calibri" w:hAnsi="Calibri" w:eastAsia="Calibri"/>
          <w:sz w:val="20"/>
        </w:rPr>
        <w:t>Menschen</w:t>
      </w:r>
    </w:p>
    <w:p>
      <w:pPr>
        <w:pStyle w:val="ListBullet"/>
        <w:numPr>
          <w:ilvl w:val="0"/>
          <w:numId w:val="10"/>
        </w:numPr>
        <w:spacing w:after="50" w:line="269" w:lineRule="auto"/>
      </w:pPr>
      <w:r>
        <w:rPr>
          <w:rFonts w:ascii="Calibri" w:hAnsi="Calibri" w:eastAsia="Calibri"/>
          <w:sz w:val="20"/>
        </w:rPr>
        <w:t>heute</w:t>
      </w:r>
    </w:p>
    <w:p>
      <w:pPr>
        <w:keepNext/>
        <w:spacing w:before="140" w:after="60"/>
      </w:pPr>
      <w:r>
        <w:rPr>
          <w:rFonts w:ascii="Calibri" w:hAnsi="Calibri" w:eastAsia="Calibri"/>
          <w:b/>
          <w:color w:val="1F4D78"/>
          <w:sz w:val="21"/>
        </w:rPr>
        <w:t>Der Zuschauer merkt dadurch intuitiv</w:t>
      </w:r>
    </w:p>
    <w:p>
      <w:pPr>
        <w:pStyle w:val="SceneBody"/>
        <w:keepLines w:val="0"/>
      </w:pPr>
      <w:r>
        <w:rPr>
          <w:rFonts w:ascii="Calibri" w:hAnsi="Calibri" w:eastAsia="Calibri"/>
          <w:sz w:val="20"/>
        </w:rPr>
        <w:t>Nicht der Felsen reist durch die Zeit. Die Zeit fließt am Felsen vorbei.</w:t>
      </w:r>
    </w:p>
    <w:p>
      <w:pPr>
        <w:pStyle w:val="Heading2"/>
        <w:pageBreakBefore w:val="0"/>
      </w:pPr>
      <w:r>
        <w:t>13.21 Szene 21 - Ein kleiner Schritt für ein Säugetier ...</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pStyle w:val="SceneBody"/>
        <w:keepLines w:val="0"/>
      </w:pPr>
      <w:r>
        <w:rPr>
          <w:rFonts w:ascii="Calibri" w:hAnsi="Calibri" w:eastAsia="Calibri"/>
          <w:sz w:val="20"/>
        </w:rPr>
        <w:t>Zeitangabe: Vor etwa 60 Millionen Jahren</w:t>
      </w:r>
    </w:p>
    <w:p>
      <w:pPr>
        <w:keepNext/>
        <w:spacing w:before="140" w:after="60"/>
      </w:pPr>
      <w:r>
        <w:rPr>
          <w:rFonts w:ascii="Calibri" w:hAnsi="Calibri" w:eastAsia="Calibri"/>
          <w:b/>
          <w:color w:val="1F4D78"/>
          <w:sz w:val="21"/>
        </w:rPr>
        <w:t>Dauer: ca. 40 Sekunden</w:t>
      </w:r>
    </w:p>
    <w:p>
      <w:pPr>
        <w:keepNext/>
        <w:spacing w:before="140" w:after="60"/>
      </w:pPr>
      <w:r>
        <w:rPr>
          <w:rFonts w:ascii="Calibri" w:hAnsi="Calibri" w:eastAsia="Calibri"/>
          <w:b/>
          <w:color w:val="1F4D78"/>
          <w:sz w:val="21"/>
        </w:rPr>
        <w:t>Hintergrund</w:t>
      </w:r>
    </w:p>
    <w:p>
      <w:pPr>
        <w:keepNext/>
        <w:spacing w:before="140" w:after="60"/>
      </w:pPr>
      <w:r>
        <w:rPr>
          <w:rFonts w:ascii="Calibri" w:hAnsi="Calibri" w:eastAsia="Calibri"/>
          <w:b/>
          <w:color w:val="1F4D78"/>
          <w:sz w:val="21"/>
        </w:rPr>
        <w:t>Datei</w:t>
      </w:r>
    </w:p>
    <w:p>
      <w:pPr>
        <w:pStyle w:val="SceneBody"/>
        <w:keepLines w:val="0"/>
      </w:pPr>
      <w:r>
        <w:rPr>
          <w:rFonts w:ascii="Calibri" w:hAnsi="Calibri" w:eastAsia="Calibri"/>
          <w:sz w:val="20"/>
        </w:rPr>
        <w:t>bg_ep01_s21.jpg</w:t>
      </w:r>
    </w:p>
    <w:p>
      <w:pPr>
        <w:keepNext/>
        <w:spacing w:before="140" w:after="60"/>
      </w:pPr>
      <w:r>
        <w:rPr>
          <w:rFonts w:ascii="Calibri" w:hAnsi="Calibri" w:eastAsia="Calibri"/>
          <w:b/>
          <w:color w:val="1F4D78"/>
          <w:sz w:val="21"/>
        </w:rPr>
        <w:t>Bildinhalt</w:t>
      </w:r>
    </w:p>
    <w:p>
      <w:pPr>
        <w:pStyle w:val="SceneBody"/>
        <w:keepLines w:val="0"/>
      </w:pPr>
      <w:r>
        <w:rPr>
          <w:rFonts w:ascii="Calibri" w:hAnsi="Calibri" w:eastAsia="Calibri"/>
          <w:sz w:val="20"/>
        </w:rPr>
        <w:t>Die Kamera beginnt auf dem Zeitfelsen. Er steht unverändert an derselben Stelle. Doch seine Umgebung hat sich völlig gewandelt. Der Himmel ist wieder blau. Junge Wälder bedecken die Landschaft. Blütenpflanzen bringen Farbe in die Umgebung. Vögel singen.</w:t>
      </w:r>
    </w:p>
    <w:p>
      <w:pPr>
        <w:keepNext/>
        <w:spacing w:before="140" w:after="60"/>
      </w:pPr>
      <w:r>
        <w:rPr>
          <w:rFonts w:ascii="Calibri" w:hAnsi="Calibri" w:eastAsia="Calibri"/>
          <w:b/>
          <w:color w:val="1F4D78"/>
          <w:sz w:val="21"/>
        </w:rPr>
        <w:t>Der Zuschauer spürt sofort</w:t>
      </w:r>
    </w:p>
    <w:p>
      <w:pPr>
        <w:pStyle w:val="SceneBody"/>
        <w:keepLines w:val="0"/>
      </w:pPr>
      <w:r>
        <w:rPr>
          <w:rFonts w:ascii="Calibri" w:hAnsi="Calibri" w:eastAsia="Calibri"/>
          <w:sz w:val="20"/>
        </w:rPr>
        <w:t>Die Erde lebt wieder. Unter den Wurzeln des Zeitfelsens raschelt es. Ein kleines, neugieriges Säugetier kommt hervor. Nicht größer als ein Eichhörnchen. Es stellt sich auf die Hinterbeine. Schaut sich um. Verschwindet wieder.</w:t>
      </w:r>
    </w:p>
    <w:p>
      <w:pPr>
        <w:keepNext/>
        <w:spacing w:before="140" w:after="60"/>
      </w:pPr>
      <w:r>
        <w:rPr>
          <w:rFonts w:ascii="Calibri" w:hAnsi="Calibri" w:eastAsia="Calibri"/>
          <w:b/>
          <w:color w:val="1F4D78"/>
          <w:sz w:val="21"/>
        </w:rPr>
        <w:t>Kamera</w:t>
      </w:r>
    </w:p>
    <w:p>
      <w:pPr>
        <w:pStyle w:val="SceneBody"/>
        <w:keepLines w:val="0"/>
      </w:pPr>
      <w:r>
        <w:rPr>
          <w:rFonts w:ascii="Calibri" w:hAnsi="Calibri" w:eastAsia="Calibri"/>
          <w:sz w:val="20"/>
        </w:rPr>
        <w:t>Beginn am Zeitfelsen. Langsame Kreisfahrt. Erst dann entdeckt die Kamera das kleine Säugetier.</w:t>
      </w:r>
    </w:p>
    <w:p>
      <w:pPr>
        <w:keepNext/>
        <w:spacing w:before="140" w:after="60"/>
      </w:pPr>
      <w:r>
        <w:rPr>
          <w:rFonts w:ascii="Calibri" w:hAnsi="Calibri" w:eastAsia="Calibri"/>
          <w:b/>
          <w:color w:val="1F4D78"/>
          <w:sz w:val="21"/>
        </w:rPr>
        <w:t>Sound</w:t>
      </w:r>
    </w:p>
    <w:p>
      <w:pPr>
        <w:pStyle w:val="ListBullet"/>
        <w:numPr>
          <w:ilvl w:val="0"/>
          <w:numId w:val="10"/>
        </w:numPr>
        <w:spacing w:after="50" w:line="269" w:lineRule="auto"/>
      </w:pPr>
      <w:r>
        <w:rPr>
          <w:rFonts w:ascii="Calibri" w:hAnsi="Calibri" w:eastAsia="Calibri"/>
          <w:sz w:val="20"/>
        </w:rPr>
        <w:t>Vogelstimmen</w:t>
      </w:r>
    </w:p>
    <w:p>
      <w:pPr>
        <w:pStyle w:val="ListBullet"/>
        <w:numPr>
          <w:ilvl w:val="0"/>
          <w:numId w:val="10"/>
        </w:numPr>
        <w:spacing w:after="50" w:line="269" w:lineRule="auto"/>
      </w:pPr>
      <w:r>
        <w:rPr>
          <w:rFonts w:ascii="Calibri" w:hAnsi="Calibri" w:eastAsia="Calibri"/>
          <w:sz w:val="20"/>
        </w:rPr>
        <w:t>Wind</w:t>
      </w:r>
    </w:p>
    <w:p>
      <w:pPr>
        <w:pStyle w:val="ListBullet"/>
        <w:numPr>
          <w:ilvl w:val="0"/>
          <w:numId w:val="10"/>
        </w:numPr>
        <w:spacing w:after="50" w:line="269" w:lineRule="auto"/>
      </w:pPr>
      <w:r>
        <w:rPr>
          <w:rFonts w:ascii="Calibri" w:hAnsi="Calibri" w:eastAsia="Calibri"/>
          <w:sz w:val="20"/>
        </w:rPr>
        <w:t>Blätterrauschen</w:t>
      </w:r>
    </w:p>
    <w:p>
      <w:pPr>
        <w:pStyle w:val="ListBullet"/>
        <w:numPr>
          <w:ilvl w:val="0"/>
          <w:numId w:val="10"/>
        </w:numPr>
        <w:spacing w:after="50" w:line="269" w:lineRule="auto"/>
      </w:pPr>
      <w:r>
        <w:rPr>
          <w:rFonts w:ascii="Calibri" w:hAnsi="Calibri" w:eastAsia="Calibri"/>
          <w:sz w:val="20"/>
        </w:rPr>
        <w:t>Insekten</w:t>
      </w:r>
    </w:p>
    <w:p>
      <w:pPr>
        <w:pStyle w:val="ListBullet"/>
        <w:numPr>
          <w:ilvl w:val="0"/>
          <w:numId w:val="10"/>
        </w:numPr>
        <w:spacing w:after="50" w:line="269" w:lineRule="auto"/>
      </w:pPr>
      <w:r>
        <w:rPr>
          <w:rFonts w:ascii="Calibri" w:hAnsi="Calibri" w:eastAsia="Calibri"/>
          <w:sz w:val="20"/>
        </w:rPr>
        <w:t>leises Rascheln</w:t>
      </w:r>
    </w:p>
    <w:p>
      <w:pPr>
        <w:pStyle w:val="SceneBody"/>
        <w:keepLines w:val="0"/>
      </w:pPr>
      <w:r>
        <w:rPr>
          <w:rFonts w:ascii="Calibri" w:hAnsi="Calibri" w:eastAsia="Calibri"/>
          <w:sz w:val="20"/>
        </w:rPr>
        <w:t>Zum ersten Mal klingt die Erde vertraut.</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Na, wer bist denn du? Vor einer Stunde hättest du dieses kleine Tier wahrscheinlich gar nicht beachtet. Viel zu klein. Viel zu unscheinbar. Aber genau solche Säugetiere nutzen jetzt ihre Chance. Während die Dinosaurier Millionen Jahre lang die Erde beherrschten, führten sie eher ein Schattendasein. Jetzt beginnt ihre große Zeit. Und irgendwo unter ihren Nachkommen wartet bereits ein Wesen, das später Werkzeuge bauen, Feuer nutzen und neugierig in den Sternenhimmel schauen wird.</w:t>
      </w:r>
    </w:p>
    <w:p>
      <w:pPr>
        <w:keepNext/>
        <w:spacing w:before="140" w:after="60"/>
      </w:pPr>
      <w:r>
        <w:rPr>
          <w:rFonts w:ascii="Calibri" w:hAnsi="Calibri" w:eastAsia="Calibri"/>
          <w:b/>
          <w:color w:val="1F4D78"/>
          <w:sz w:val="21"/>
        </w:rPr>
        <w:t>Besondere Animation</w:t>
      </w:r>
    </w:p>
    <w:p>
      <w:pPr>
        <w:pStyle w:val="SceneBody"/>
        <w:keepLines w:val="0"/>
      </w:pPr>
      <w:r>
        <w:rPr>
          <w:rFonts w:ascii="Calibri" w:hAnsi="Calibri" w:eastAsia="Calibri"/>
          <w:sz w:val="20"/>
        </w:rPr>
        <w:t>Das Tier richtet sich auf. Schnuppert. Ein Jungtier folgt ihm. Beide verschwinden zwischen den Pflanzen. Ganz ohne Dramatik.</w:t>
      </w:r>
    </w:p>
    <w:p>
      <w:pPr>
        <w:keepNext/>
        <w:spacing w:before="140" w:after="60"/>
      </w:pPr>
      <w:r>
        <w:rPr>
          <w:rFonts w:ascii="Calibri" w:hAnsi="Calibri" w:eastAsia="Calibri"/>
          <w:b/>
          <w:color w:val="1F4D78"/>
          <w:sz w:val="21"/>
        </w:rPr>
        <w:t>Forscherblick</w:t>
      </w:r>
    </w:p>
    <w:p>
      <w:pPr>
        <w:pStyle w:val="SceneBody"/>
        <w:keepLines w:val="0"/>
      </w:pPr>
      <w:r>
        <w:rPr>
          <w:rFonts w:ascii="Calibri" w:hAnsi="Calibri" w:eastAsia="Calibri"/>
          <w:sz w:val="20"/>
        </w:rPr>
        <w:t>Finde die Veränderungen zur Dinosaurierwelt</w:t>
      </w:r>
    </w:p>
    <w:p>
      <w:pPr>
        <w:pStyle w:val="ListBullet"/>
        <w:numPr>
          <w:ilvl w:val="0"/>
          <w:numId w:val="10"/>
        </w:numPr>
        <w:spacing w:after="50" w:line="269" w:lineRule="auto"/>
      </w:pPr>
      <w:r>
        <w:rPr>
          <w:rFonts w:ascii="Calibri" w:hAnsi="Calibri" w:eastAsia="Calibri"/>
          <w:sz w:val="20"/>
        </w:rPr>
        <w:t>Blütenpflanzen</w:t>
      </w:r>
    </w:p>
    <w:p>
      <w:pPr>
        <w:pStyle w:val="ListBullet"/>
        <w:numPr>
          <w:ilvl w:val="0"/>
          <w:numId w:val="10"/>
        </w:numPr>
        <w:spacing w:after="50" w:line="269" w:lineRule="auto"/>
      </w:pPr>
      <w:r>
        <w:rPr>
          <w:rFonts w:ascii="Calibri" w:hAnsi="Calibri" w:eastAsia="Calibri"/>
          <w:sz w:val="20"/>
        </w:rPr>
        <w:t>Singvogel</w:t>
      </w:r>
    </w:p>
    <w:p>
      <w:pPr>
        <w:pStyle w:val="ListBullet"/>
        <w:numPr>
          <w:ilvl w:val="0"/>
          <w:numId w:val="10"/>
        </w:numPr>
        <w:spacing w:after="50" w:line="269" w:lineRule="auto"/>
      </w:pPr>
      <w:r>
        <w:rPr>
          <w:rFonts w:ascii="Calibri" w:hAnsi="Calibri" w:eastAsia="Calibri"/>
          <w:sz w:val="20"/>
        </w:rPr>
        <w:t>Säugetier</w:t>
      </w:r>
    </w:p>
    <w:p>
      <w:pPr>
        <w:pStyle w:val="ListBullet"/>
        <w:numPr>
          <w:ilvl w:val="0"/>
          <w:numId w:val="10"/>
        </w:numPr>
        <w:spacing w:after="50" w:line="269" w:lineRule="auto"/>
      </w:pPr>
      <w:r>
        <w:rPr>
          <w:rFonts w:ascii="Calibri" w:hAnsi="Calibri" w:eastAsia="Calibri"/>
          <w:sz w:val="20"/>
        </w:rPr>
        <w:t>Insekt auf einer Blüte</w:t>
      </w:r>
    </w:p>
    <w:p>
      <w:pPr>
        <w:pStyle w:val="ListBullet"/>
        <w:numPr>
          <w:ilvl w:val="0"/>
          <w:numId w:val="10"/>
        </w:numPr>
        <w:spacing w:after="50" w:line="269" w:lineRule="auto"/>
      </w:pPr>
      <w:r>
        <w:rPr>
          <w:rFonts w:ascii="Calibri" w:hAnsi="Calibri" w:eastAsia="Calibri"/>
          <w:sz w:val="20"/>
        </w:rPr>
        <w:t>Zeitfelsen</w:t>
      </w:r>
    </w:p>
    <w:p>
      <w:pPr>
        <w:keepNext/>
        <w:spacing w:before="140" w:after="60"/>
      </w:pPr>
      <w:r>
        <w:rPr>
          <w:rFonts w:ascii="Calibri" w:hAnsi="Calibri" w:eastAsia="Calibri"/>
          <w:b/>
          <w:color w:val="1F4D78"/>
          <w:sz w:val="21"/>
        </w:rPr>
        <w:t>Hotspot</w:t>
      </w:r>
    </w:p>
    <w:p>
      <w:pPr>
        <w:pStyle w:val="SceneBody"/>
        <w:keepLines w:val="0"/>
      </w:pPr>
      <w:r>
        <w:rPr>
          <w:rFonts w:ascii="Calibri" w:hAnsi="Calibri" w:eastAsia="Calibri"/>
          <w:sz w:val="20"/>
        </w:rPr>
        <w:t>Warum wurden Säugetiere erfolgreich?</w:t>
      </w:r>
    </w:p>
    <w:p>
      <w:pPr>
        <w:keepNext/>
        <w:spacing w:before="140" w:after="60"/>
      </w:pPr>
      <w:r>
        <w:rPr>
          <w:rFonts w:ascii="Calibri" w:hAnsi="Calibri" w:eastAsia="Calibri"/>
          <w:b/>
          <w:color w:val="1F4D78"/>
          <w:sz w:val="21"/>
        </w:rPr>
        <w:t>Text</w:t>
      </w:r>
    </w:p>
    <w:p>
      <w:pPr>
        <w:pStyle w:val="SceneBody"/>
        <w:keepLines w:val="0"/>
      </w:pPr>
      <w:r>
        <w:rPr>
          <w:rFonts w:ascii="Calibri" w:hAnsi="Calibri" w:eastAsia="Calibri"/>
          <w:sz w:val="20"/>
        </w:rPr>
        <w:t>Viele Säugetiere waren klein, anpassungsfähig und konnten unterschiedliche Nahrung nutzen. Nach dem Aussterben der großen Dinosaurier entstanden zahlreiche neue Lebensräume.</w:t>
      </w:r>
    </w:p>
    <w:p>
      <w:pPr>
        <w:keepNext/>
        <w:spacing w:before="140" w:after="60"/>
      </w:pPr>
      <w:r>
        <w:rPr>
          <w:rFonts w:ascii="Calibri" w:hAnsi="Calibri" w:eastAsia="Calibri"/>
          <w:b/>
          <w:color w:val="1F4D78"/>
          <w:sz w:val="21"/>
        </w:rPr>
        <w:t>Quiz</w:t>
      </w:r>
    </w:p>
    <w:p>
      <w:pPr>
        <w:pStyle w:val="SceneBody"/>
        <w:keepLines w:val="0"/>
      </w:pPr>
      <w:r>
        <w:rPr>
          <w:rFonts w:ascii="Calibri" w:hAnsi="Calibri" w:eastAsia="Calibri"/>
          <w:sz w:val="20"/>
        </w:rPr>
        <w:t>Warum konnten sich Säugetiere jetzt stark ausbreiten?</w:t>
      </w:r>
    </w:p>
    <w:p>
      <w:pPr>
        <w:pStyle w:val="ListBullet"/>
        <w:numPr>
          <w:ilvl w:val="0"/>
          <w:numId w:val="10"/>
        </w:numPr>
        <w:spacing w:after="50" w:line="269" w:lineRule="auto"/>
      </w:pPr>
      <w:r>
        <w:rPr>
          <w:rFonts w:ascii="Calibri" w:hAnsi="Calibri" w:eastAsia="Calibri"/>
          <w:sz w:val="20"/>
        </w:rPr>
        <w:t>[ ] Weil sie plötzlich fliegen konnten.</w:t>
      </w:r>
    </w:p>
    <w:p>
      <w:pPr>
        <w:pStyle w:val="ListBullet"/>
        <w:numPr>
          <w:ilvl w:val="0"/>
          <w:numId w:val="10"/>
        </w:numPr>
        <w:spacing w:after="50" w:line="269" w:lineRule="auto"/>
      </w:pPr>
      <w:r>
        <w:rPr>
          <w:rFonts w:ascii="Calibri" w:hAnsi="Calibri" w:eastAsia="Calibri"/>
          <w:sz w:val="20"/>
        </w:rPr>
        <w:t>[ ] Weil alle anderen Tiere verschwanden.</w:t>
      </w:r>
    </w:p>
    <w:p>
      <w:pPr>
        <w:pStyle w:val="ListBullet"/>
        <w:numPr>
          <w:ilvl w:val="0"/>
          <w:numId w:val="10"/>
        </w:numPr>
        <w:spacing w:after="50" w:line="269" w:lineRule="auto"/>
      </w:pPr>
      <w:r>
        <w:rPr>
          <w:rFonts w:ascii="Calibri" w:hAnsi="Calibri" w:eastAsia="Calibri"/>
          <w:sz w:val="20"/>
        </w:rPr>
        <w:t>[RICHTIG] Weil viele ökologische Nischen frei wurden.</w:t>
      </w:r>
    </w:p>
    <w:p>
      <w:pPr>
        <w:pStyle w:val="ListBullet"/>
        <w:numPr>
          <w:ilvl w:val="0"/>
          <w:numId w:val="10"/>
        </w:numPr>
        <w:spacing w:after="50" w:line="269" w:lineRule="auto"/>
      </w:pPr>
      <w:r>
        <w:rPr>
          <w:rFonts w:ascii="Calibri" w:hAnsi="Calibri" w:eastAsia="Calibri"/>
          <w:sz w:val="20"/>
        </w:rPr>
        <w:t>[ ] Weil die Erde kleiner wurde.</w:t>
      </w:r>
    </w:p>
    <w:p>
      <w:pPr>
        <w:keepNext/>
        <w:spacing w:before="140" w:after="60"/>
      </w:pPr>
      <w:r>
        <w:rPr>
          <w:rFonts w:ascii="Calibri" w:hAnsi="Calibri" w:eastAsia="Calibri"/>
          <w:b/>
          <w:color w:val="1F4D78"/>
          <w:sz w:val="21"/>
        </w:rPr>
        <w:t>Übergang</w:t>
      </w:r>
    </w:p>
    <w:p>
      <w:pPr>
        <w:pStyle w:val="SceneBody"/>
        <w:keepLines w:val="0"/>
      </w:pPr>
      <w:r>
        <w:rPr>
          <w:rFonts w:ascii="Calibri" w:hAnsi="Calibri" w:eastAsia="Calibri"/>
          <w:sz w:val="20"/>
        </w:rPr>
        <w:t>Die Kamera steigt langsam auf. Die Jahreszeiten wechseln im Zeitraffer. Wälder verändern sich. Gebirge wachsen. Eis kommt und verschwindet wieder. Die Kontinente nehmen ihre heutige Form an. Der Zeitfelsen bleibt.</w:t>
      </w:r>
    </w:p>
    <w:p>
      <w:pPr>
        <w:pStyle w:val="Heading2"/>
        <w:pageBreakBefore w:val="0"/>
      </w:pPr>
      <w:r>
        <w:t>13.22 Szene 22 - Ein Wimpernschlag</w:t>
      </w:r>
    </w:p>
    <w:p>
      <w:pPr>
        <w:spacing w:before="80" w:after="160" w:line="269" w:lineRule="auto"/>
        <w:ind w:left="115" w:right="115"/>
        <w:shd w:val="clear" w:fill="FFF4DD"/>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STATUS: VERBINDLICHER SZENENBESTAND MIT ARBEITSFASSUNG</w:t>
        <w:br/>
      </w:r>
      <w:r>
        <w:rPr>
          <w:rFonts w:ascii="Calibri" w:hAnsi="Calibri" w:eastAsia="Calibri"/>
          <w:color w:val="1A1A1A"/>
          <w:sz w:val="21"/>
        </w:rPr>
        <w:t>Szenenfolge, Handlungsrichtung und Interaktionen sind vorhandener Bestand. Wo der Sprechertext in der Quelle als Arbeitsfassung bezeichnet ist, ist er nicht final freigegeben.</w:t>
      </w:r>
    </w:p>
    <w:p>
      <w:pPr>
        <w:pStyle w:val="SceneBody"/>
        <w:keepLines w:val="0"/>
      </w:pPr>
      <w:r>
        <w:rPr>
          <w:rFonts w:ascii="Calibri" w:hAnsi="Calibri" w:eastAsia="Calibri"/>
          <w:sz w:val="20"/>
        </w:rPr>
        <w:t>Zeitangabe: Heute</w:t>
      </w:r>
    </w:p>
    <w:p>
      <w:pPr>
        <w:keepNext/>
        <w:spacing w:before="140" w:after="60"/>
      </w:pPr>
      <w:r>
        <w:rPr>
          <w:rFonts w:ascii="Calibri" w:hAnsi="Calibri" w:eastAsia="Calibri"/>
          <w:b/>
          <w:color w:val="1F4D78"/>
          <w:sz w:val="21"/>
        </w:rPr>
        <w:t>Dauer: ca. 50 Sekunden</w:t>
      </w:r>
    </w:p>
    <w:p>
      <w:pPr>
        <w:keepNext/>
        <w:spacing w:before="140" w:after="60"/>
      </w:pPr>
      <w:r>
        <w:rPr>
          <w:rFonts w:ascii="Calibri" w:hAnsi="Calibri" w:eastAsia="Calibri"/>
          <w:b/>
          <w:color w:val="1F4D78"/>
          <w:sz w:val="21"/>
        </w:rPr>
        <w:t>Hintergrund</w:t>
      </w:r>
    </w:p>
    <w:p>
      <w:pPr>
        <w:pStyle w:val="SceneBody"/>
        <w:keepLines w:val="0"/>
      </w:pPr>
      <w:r>
        <w:rPr>
          <w:rFonts w:ascii="Calibri" w:hAnsi="Calibri" w:eastAsia="Calibri"/>
          <w:sz w:val="20"/>
        </w:rPr>
        <w:t>Die Kamera endet genau dort, wo unsere Reise begonnen hat. Am Zeitfelsen. Aber jetzt in der Gegenwart. Gras wächst zwischen den Steinen. Blumen blühen. Schmetterlinge fliegen. Ein Buntspecht klopft an einem Baum. Im Hintergrund glitzert das Meer. Ein Kind legt seine Hand auf den Zeitfelsen. Genau wie zu Beginn. Der Kreis schließt sich.</w:t>
      </w:r>
    </w:p>
    <w:p>
      <w:pPr>
        <w:keepNext/>
        <w:spacing w:before="140" w:after="60"/>
      </w:pPr>
      <w:r>
        <w:rPr>
          <w:rFonts w:ascii="Calibri" w:hAnsi="Calibri" w:eastAsia="Calibri"/>
          <w:b/>
          <w:color w:val="1F4D78"/>
          <w:sz w:val="21"/>
        </w:rPr>
        <w:t>Kamera</w:t>
      </w:r>
    </w:p>
    <w:p>
      <w:pPr>
        <w:pStyle w:val="SceneBody"/>
        <w:keepLines w:val="0"/>
      </w:pPr>
      <w:r>
        <w:rPr>
          <w:rFonts w:ascii="Calibri" w:hAnsi="Calibri" w:eastAsia="Calibri"/>
          <w:sz w:val="20"/>
        </w:rPr>
        <w:t>Langsame Rückwärtsfahrt. Der Zeitfelsen wird kleiner. Die Landschaft größer. Am Ende erkennt man die gesamte Küste.</w:t>
      </w:r>
    </w:p>
    <w:p>
      <w:pPr>
        <w:keepNext/>
        <w:spacing w:before="140" w:after="60"/>
      </w:pPr>
      <w:r>
        <w:rPr>
          <w:rFonts w:ascii="Calibri" w:hAnsi="Calibri" w:eastAsia="Calibri"/>
          <w:b/>
          <w:color w:val="1F4D78"/>
          <w:sz w:val="21"/>
        </w:rPr>
        <w:t>Sound</w:t>
      </w:r>
    </w:p>
    <w:p>
      <w:pPr>
        <w:pStyle w:val="ListBullet"/>
        <w:numPr>
          <w:ilvl w:val="0"/>
          <w:numId w:val="10"/>
        </w:numPr>
        <w:spacing w:after="50" w:line="269" w:lineRule="auto"/>
      </w:pPr>
      <w:r>
        <w:rPr>
          <w:rFonts w:ascii="Calibri" w:hAnsi="Calibri" w:eastAsia="Calibri"/>
          <w:sz w:val="20"/>
        </w:rPr>
        <w:t>Wind</w:t>
      </w:r>
    </w:p>
    <w:p>
      <w:pPr>
        <w:pStyle w:val="ListBullet"/>
        <w:numPr>
          <w:ilvl w:val="0"/>
          <w:numId w:val="10"/>
        </w:numPr>
        <w:spacing w:after="50" w:line="269" w:lineRule="auto"/>
      </w:pPr>
      <w:r>
        <w:rPr>
          <w:rFonts w:ascii="Calibri" w:hAnsi="Calibri" w:eastAsia="Calibri"/>
          <w:sz w:val="20"/>
        </w:rPr>
        <w:t>Vögel</w:t>
      </w:r>
    </w:p>
    <w:p>
      <w:pPr>
        <w:pStyle w:val="ListBullet"/>
        <w:numPr>
          <w:ilvl w:val="0"/>
          <w:numId w:val="10"/>
        </w:numPr>
        <w:spacing w:after="50" w:line="269" w:lineRule="auto"/>
      </w:pPr>
      <w:r>
        <w:rPr>
          <w:rFonts w:ascii="Calibri" w:hAnsi="Calibri" w:eastAsia="Calibri"/>
          <w:sz w:val="20"/>
        </w:rPr>
        <w:t>Wellen</w:t>
      </w:r>
    </w:p>
    <w:p>
      <w:pPr>
        <w:pStyle w:val="ListBullet"/>
        <w:numPr>
          <w:ilvl w:val="0"/>
          <w:numId w:val="10"/>
        </w:numPr>
        <w:spacing w:after="50" w:line="269" w:lineRule="auto"/>
      </w:pPr>
      <w:r>
        <w:rPr>
          <w:rFonts w:ascii="Calibri" w:hAnsi="Calibri" w:eastAsia="Calibri"/>
          <w:sz w:val="20"/>
        </w:rPr>
        <w:t>Hummeln</w:t>
      </w:r>
    </w:p>
    <w:p>
      <w:pPr>
        <w:pStyle w:val="ListBullet"/>
        <w:numPr>
          <w:ilvl w:val="0"/>
          <w:numId w:val="10"/>
        </w:numPr>
        <w:spacing w:after="50" w:line="269" w:lineRule="auto"/>
      </w:pPr>
      <w:r>
        <w:rPr>
          <w:rFonts w:ascii="Calibri" w:hAnsi="Calibri" w:eastAsia="Calibri"/>
          <w:sz w:val="20"/>
        </w:rPr>
        <w:t>völlige Ruhe</w:t>
      </w:r>
    </w:p>
    <w:p>
      <w:pPr>
        <w:keepNext/>
        <w:spacing w:before="140" w:after="60"/>
      </w:pPr>
      <w:r>
        <w:rPr>
          <w:rFonts w:ascii="Calibri" w:hAnsi="Calibri" w:eastAsia="Calibri"/>
          <w:b/>
          <w:color w:val="7A5A00"/>
          <w:sz w:val="21"/>
        </w:rPr>
        <w:t>ARBEITSFASSUNG - Sprechertext (Arbeitsfassung)</w:t>
      </w:r>
    </w:p>
    <w:p>
      <w:pPr>
        <w:pStyle w:val="SceneBody"/>
        <w:keepLines w:val="0"/>
      </w:pPr>
      <w:r>
        <w:rPr>
          <w:rFonts w:ascii="Calibri" w:hAnsi="Calibri" w:eastAsia="Calibri"/>
          <w:sz w:val="20"/>
        </w:rPr>
        <w:t>Vier Milliarden fünfhundert Millionen Jahre. Kaum vorstellbar, oder? Aus glühendem Gestein wurden Ozeane. Aus winzigen Zellen entstand die unglaubliche Vielfalt des Lebens. Dinosaurier kamen und gingen. Säugetiere übernahmen die Bühne. Und irgendwann erschien ein Wesen, das begann, Fragen zu stellen. Warum gibt es Berge? Warum singen Vögel? Warum blühen Blumen? Warum bin ich hier? Vielleicht ist genau das die erstaunlichste Entwicklung der ganzen Erdgeschichte. Dass die Natur ein Lebewesen hervorgebracht hat ... das neugierig genug ist, ihre Geschichte zu entdecken. Und genau diese Reise beginnt für uns jetzt erst richtig.</w:t>
      </w:r>
    </w:p>
    <w:p>
      <w:pPr>
        <w:keepNext/>
        <w:spacing w:before="140" w:after="60"/>
      </w:pPr>
      <w:r>
        <w:rPr>
          <w:rFonts w:ascii="Calibri" w:hAnsi="Calibri" w:eastAsia="Calibri"/>
          <w:b/>
          <w:color w:val="1F4D78"/>
          <w:sz w:val="21"/>
        </w:rPr>
        <w:t>Schlussbild</w:t>
      </w:r>
    </w:p>
    <w:p>
      <w:pPr>
        <w:pStyle w:val="SceneBody"/>
        <w:keepLines w:val="0"/>
      </w:pPr>
      <w:r>
        <w:rPr>
          <w:rFonts w:ascii="Calibri" w:hAnsi="Calibri" w:eastAsia="Calibri"/>
          <w:sz w:val="20"/>
        </w:rPr>
        <w:t>Die Hand liegt auf dem Zeitfelsen. Der Felsen beginnt ganz leicht zu leuchten. Keine große Animation. Nur ein warmes, goldenes Schimmern.</w:t>
      </w:r>
    </w:p>
    <w:p>
      <w:pPr>
        <w:keepNext/>
        <w:spacing w:before="140" w:after="60"/>
      </w:pPr>
      <w:r>
        <w:rPr>
          <w:rFonts w:ascii="Calibri" w:hAnsi="Calibri" w:eastAsia="Calibri"/>
          <w:b/>
          <w:color w:val="1F4D78"/>
          <w:sz w:val="21"/>
        </w:rPr>
        <w:t>Langsam erscheint der Schriftzug</w:t>
      </w:r>
    </w:p>
    <w:p>
      <w:pPr>
        <w:pStyle w:val="SceneBody"/>
        <w:keepLines w:val="0"/>
      </w:pPr>
      <w:r>
        <w:rPr>
          <w:rFonts w:ascii="Calibri" w:hAnsi="Calibri" w:eastAsia="Calibri"/>
          <w:sz w:val="20"/>
        </w:rPr>
        <w:t>Zeitreise - Die Geschichte des Lebens</w:t>
      </w:r>
    </w:p>
    <w:p>
      <w:pPr>
        <w:keepNext/>
        <w:spacing w:before="140" w:after="60"/>
      </w:pPr>
      <w:r>
        <w:rPr>
          <w:rFonts w:ascii="Calibri" w:hAnsi="Calibri" w:eastAsia="Calibri"/>
          <w:b/>
          <w:color w:val="1F4D78"/>
          <w:sz w:val="21"/>
        </w:rPr>
        <w:t>Darunter</w:t>
      </w:r>
    </w:p>
    <w:p>
      <w:pPr>
        <w:pStyle w:val="SceneBody"/>
        <w:keepLines w:val="0"/>
      </w:pPr>
      <w:r>
        <w:rPr>
          <w:rFonts w:ascii="Calibri" w:hAnsi="Calibri" w:eastAsia="Calibri"/>
          <w:sz w:val="20"/>
        </w:rPr>
        <w:t>Episode 2 „Das Zeitalter der Giganten"</w:t>
      </w:r>
    </w:p>
    <w:p>
      <w:pPr>
        <w:keepNext/>
        <w:spacing w:before="140" w:after="60"/>
      </w:pPr>
      <w:r>
        <w:rPr>
          <w:rFonts w:ascii="Calibri" w:hAnsi="Calibri" w:eastAsia="Calibri"/>
          <w:b/>
          <w:color w:val="2E74B5"/>
          <w:sz w:val="21"/>
        </w:rPr>
        <w:t>VERBINDLICH - Meine Regieentscheidung für die gesamte Episode</w:t>
      </w:r>
    </w:p>
    <w:p>
      <w:pPr>
        <w:pStyle w:val="SceneBody"/>
        <w:keepLines w:val="0"/>
      </w:pPr>
      <w:r>
        <w:rPr>
          <w:rFonts w:ascii="Calibri" w:hAnsi="Calibri" w:eastAsia="Calibri"/>
          <w:sz w:val="20"/>
        </w:rPr>
        <w:t>Ich möchte eine einzige Szene ändern: den Abschluss. Ich würde keinen Menschen zeigen, sondern nur eine Kinderhand, die den Zeitfelsen berührt. Das hat mehrere Vorteile:</w:t>
      </w:r>
    </w:p>
    <w:p>
      <w:pPr>
        <w:pStyle w:val="ListBullet"/>
        <w:numPr>
          <w:ilvl w:val="0"/>
          <w:numId w:val="10"/>
        </w:numPr>
        <w:spacing w:after="50" w:line="269" w:lineRule="auto"/>
      </w:pPr>
      <w:r>
        <w:rPr>
          <w:rFonts w:ascii="Calibri" w:hAnsi="Calibri" w:eastAsia="Calibri"/>
          <w:sz w:val="20"/>
        </w:rPr>
        <w:t>Jeder Zuschauer kann sich selbst in diese Rolle hineinversetzen.</w:t>
      </w:r>
    </w:p>
    <w:p>
      <w:pPr>
        <w:pStyle w:val="ListBullet"/>
        <w:numPr>
          <w:ilvl w:val="0"/>
          <w:numId w:val="10"/>
        </w:numPr>
        <w:spacing w:after="50" w:line="269" w:lineRule="auto"/>
      </w:pPr>
      <w:r>
        <w:rPr>
          <w:rFonts w:ascii="Calibri" w:hAnsi="Calibri" w:eastAsia="Calibri"/>
          <w:sz w:val="20"/>
        </w:rPr>
        <w:t>Die Szene wirkt zeitlos und universell.</w:t>
      </w:r>
    </w:p>
    <w:p>
      <w:pPr>
        <w:pStyle w:val="ListBullet"/>
        <w:numPr>
          <w:ilvl w:val="0"/>
          <w:numId w:val="10"/>
        </w:numPr>
        <w:spacing w:after="50" w:line="269" w:lineRule="auto"/>
      </w:pPr>
      <w:r>
        <w:rPr>
          <w:rFonts w:ascii="Calibri" w:hAnsi="Calibri" w:eastAsia="Calibri"/>
          <w:sz w:val="20"/>
        </w:rPr>
        <w:t>Der Übergang zurück zum Beginn der Reise schließt den Kreis elegant.</w:t>
      </w:r>
    </w:p>
    <w:p>
      <w:pPr>
        <w:pStyle w:val="Heading1"/>
        <w:pageBreakBefore/>
      </w:pPr>
      <w:r>
        <w:t>14. Episoden 2-30</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VORHANDENER BESTAND</w:t>
        <w:br/>
      </w:r>
      <w:r>
        <w:rPr>
          <w:rFonts w:ascii="Calibri" w:hAnsi="Calibri" w:eastAsia="Calibri"/>
          <w:color w:val="1A1A1A"/>
          <w:sz w:val="21"/>
        </w:rPr>
        <w:t>Im Schlussbild von Episode 1 wird Episode 2 mit dem Titel „Das Zeitalter der Giganten“ angekündigt.</w:t>
      </w:r>
    </w:p>
    <w:p>
      <w:pPr>
        <w:spacing w:before="80" w:after="160" w:line="269" w:lineRule="auto"/>
        <w:ind w:left="115" w:right="115"/>
        <w:shd w:val="clear" w:fill="FFF8E8"/>
        <w:pBdr>
          <w:top w:val="single" w:sz="4" w:space="7" w:color="CAD1DA"/>
          <w:bottom w:val="single" w:sz="4" w:space="7" w:color="CAD1DA"/>
          <w:right w:val="single" w:sz="4" w:space="7" w:color="CAD1DA"/>
          <w:left w:val="single" w:sz="18" w:space="7" w:color="7A5A00"/>
        </w:pBdr>
      </w:pPr>
      <w:r>
        <w:rPr>
          <w:rFonts w:ascii="Calibri" w:hAnsi="Calibri" w:eastAsia="Calibri"/>
          <w:b/>
          <w:color w:val="7A5A00"/>
          <w:sz w:val="20"/>
        </w:rPr>
        <w:t>OFFENE ENTSCHEIDUNG OD-10</w:t>
        <w:br/>
      </w:r>
      <w:r>
        <w:rPr>
          <w:rFonts w:ascii="Calibri" w:hAnsi="Calibri" w:eastAsia="Calibri"/>
          <w:color w:val="1A1A1A"/>
          <w:sz w:val="21"/>
        </w:rPr>
        <w:t>Für Episode 2 liegt außer dem angekündigten Titel kein konsolidiertes Szenenkonzept vor. Für Episoden 3-30 enthalten die fünf Quellen keine Episodeninhalte. GPT Work darf diese Lücken inventarisieren, aber ohne gesonderten Auftrag keine neuen Episodenkonzepte erstellen.</w:t>
      </w:r>
    </w:p>
    <w:p>
      <w:r>
        <w:br w:type="page"/>
      </w:r>
    </w:p>
    <w:p>
      <w:pPr>
        <w:spacing w:before="2100"/>
      </w:pPr>
    </w:p>
    <w:p>
      <w:pPr>
        <w:spacing w:after="320"/>
        <w:jc w:val="center"/>
      </w:pPr>
      <w:r>
        <w:rPr>
          <w:rFonts w:ascii="Calibri" w:hAnsi="Calibri" w:eastAsia="Calibri"/>
          <w:b/>
          <w:color w:val="7A5A00"/>
          <w:sz w:val="21"/>
        </w:rPr>
        <w:t>TEIL IV</w:t>
      </w:r>
    </w:p>
    <w:p>
      <w:pPr>
        <w:pStyle w:val="Title"/>
        <w:spacing w:after="240"/>
        <w:jc w:val="center"/>
      </w:pPr>
      <w:r>
        <w:t>Arbeitsgrundlage für GPT Work</w:t>
      </w:r>
    </w:p>
    <w:p>
      <w:pPr>
        <w:pStyle w:val="Subtitle"/>
        <w:ind w:left="720" w:right="720"/>
        <w:jc w:val="center"/>
      </w:pPr>
      <w:r>
        <w:t>Konsolidierter Auftrag, zulässige Automatisierung und Freigabegrenzen</w:t>
      </w:r>
    </w:p>
    <w:p>
      <w:r>
        <w:br w:type="page"/>
      </w:r>
    </w:p>
    <w:p>
      <w:pPr>
        <w:pStyle w:val="Heading1"/>
      </w:pPr>
      <w:r>
        <w:t>15. Ziel des GPT-Work-Einsatzes</w:t>
      </w:r>
    </w:p>
    <w:p>
      <w:r>
        <w:t>GPT Work übernimmt die Rolle des Technical Directors und Produktionsleiters. Ziel ist eine vollständige professionelle Produktionsbasis, mit der sich 30 Episoden weitgehend automatisiert erstellen lassen. Wiederkehrende Fleißarbeit soll durch die Produktionsbibliothek und Agenten übernommen werden; die Projektleitung konzentriert sich auf gestalterische Entscheidungen und Freigaben.</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GELTUNGSGRENZE</w:t>
        <w:br/>
      </w:r>
      <w:r>
        <w:rPr>
          <w:rFonts w:ascii="Calibri" w:hAnsi="Calibri" w:eastAsia="Calibri"/>
          <w:color w:val="1A1A1A"/>
          <w:sz w:val="21"/>
        </w:rPr>
        <w:t>Der ursprüngliche Arbeitsauftrag erlaubt Vorschläge und Eigeninitiative. Nach dem aktuellen Auftrag für dieses Masterdokument gilt verbindlich: GPT Work darf neue Konzepte und Standards vorschlagen, aber nicht ohne Freigabe als verbindlichen Bestand einführen oder umsetzen.</w:t>
      </w:r>
    </w:p>
    <w:p>
      <w:pPr>
        <w:pStyle w:val="Heading1"/>
      </w:pPr>
      <w:r>
        <w:t>16. Verbindliche Arbeitsbereiche</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1800"/>
        <w:gridCol w:w="5000"/>
        <w:gridCol w:w="2560"/>
      </w:tblGrid>
      <w:tr>
        <w:trPr>
          <w:tblHeader w:val="true"/>
        </w:trPr>
        <w:tc>
          <w:tcPr>
            <w:tcW w:type="dxa" w:w="18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Arbeitsbereich</w:t>
            </w:r>
          </w:p>
        </w:tc>
        <w:tc>
          <w:tcPr>
            <w:tcW w:type="dxa" w:w="500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Konsolidierter Auftrag</w:t>
            </w:r>
          </w:p>
        </w:tc>
        <w:tc>
          <w:tcPr>
            <w:tcW w:type="dxa" w:w="2560"/>
            <w:shd w:fill="E8EEF5"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Freigabegrenze</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1. Asset-Analyse</w:t>
            </w:r>
          </w:p>
        </w:tc>
        <w:tc>
          <w:tcPr>
            <w:tcW w:type="dxa" w:w="5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Alle vorhandenen Episoden analysieren; benötigte Hintergründe, Vordergrundobjekte, Overlays, Animationen, Kamera-Presets, Audio, Musik, Icons, UI-Elemente und sonstige wiederkehrende Objekte erfassen; identische oder ähnliche Anforderungen bündeln.</w:t>
            </w:r>
          </w:p>
        </w:tc>
        <w:tc>
          <w:tcPr>
            <w:tcW w:type="dxa" w:w="2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Analyse und Inventarisierung zulässig.</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2. Asset-Bibliothek</w:t>
            </w:r>
          </w:p>
        </w:tc>
        <w:tc>
          <w:tcPr>
            <w:tcW w:type="dxa" w:w="5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Vorhandene Assets mit Dateiname, Kategorie, Beschreibung, Einsatzzweck, Format, Transparenz, Wiederverwendbarkeit und Priorität katalogisieren.</w:t>
            </w:r>
          </w:p>
        </w:tc>
        <w:tc>
          <w:tcPr>
            <w:tcW w:type="dxa" w:w="2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Fehlende technische Werte oder neue Assets als offene Entscheidung melden.</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3. Asset-Erzeugung</w:t>
            </w:r>
          </w:p>
        </w:tc>
        <w:tc>
          <w:tcPr>
            <w:tcW w:type="dxa" w:w="5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Freigegebene Hintergründe, transparente Objekte, Overlays, Icons und einfache Grafiken in einheitlicher Qualität erzeugen.</w:t>
            </w:r>
          </w:p>
        </w:tc>
        <w:tc>
          <w:tcPr>
            <w:tcW w:type="dxa" w:w="2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Nur auf Basis freigegebener Anforderungen.</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4. Animation</w:t>
            </w:r>
          </w:p>
        </w:tc>
        <w:tc>
          <w:tcPr>
            <w:tcW w:type="dxa" w:w="5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Die vorhandene Bibliothek wiederverwendbarer Animationen technisch umsetzen.</w:t>
            </w:r>
          </w:p>
        </w:tc>
        <w:tc>
          <w:tcPr>
            <w:tcW w:type="dxa" w:w="2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Neue Animationsarten nur nach Freigabe.</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5. Audio</w:t>
            </w:r>
          </w:p>
        </w:tc>
        <w:tc>
          <w:tcPr>
            <w:tcW w:type="dxa" w:w="5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Vorhandene Atmosphären, Geräusche und Musik inventarisieren, ähnliche Inhalte bündeln und freigegebene Medien produzieren.</w:t>
            </w:r>
          </w:p>
        </w:tc>
        <w:tc>
          <w:tcPr>
            <w:tcW w:type="dxa" w:w="2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Namens- und Formatkonflikte zuerst melden.</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6. Produktionsstruktur</w:t>
            </w:r>
          </w:p>
        </w:tc>
        <w:tc>
          <w:tcPr>
            <w:tcW w:type="dxa" w:w="5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Doppelte Dateien vermeiden, zentrale Bibliothek nutzen und episodenunabhängige Wiederverwendung sicherstellen.</w:t>
            </w:r>
          </w:p>
        </w:tc>
        <w:tc>
          <w:tcPr>
            <w:tcW w:type="dxa" w:w="2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OD-01 und OD-02 vor automatischer Umbenennung oder Migration klären.</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7. Automatische Zuordnung</w:t>
            </w:r>
          </w:p>
        </w:tc>
        <w:tc>
          <w:tcPr>
            <w:tcW w:type="dxa" w:w="5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Vorhandene Szenenanforderungen passenden freigegebenen Bibliotheksassets zuordnen.</w:t>
            </w:r>
          </w:p>
        </w:tc>
        <w:tc>
          <w:tcPr>
            <w:tcW w:type="dxa" w:w="2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Bei fehlenden Assets Lücke melden; keine neue kreative Lösung stillschweigend einführen.</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8. Qualitätskontrolle</w:t>
            </w:r>
          </w:p>
        </w:tc>
        <w:tc>
          <w:tcPr>
            <w:tcW w:type="dxa" w:w="5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Dubletten, fehlende und ungenutzte Assets, inkonsistente Namen sowie unterschiedliche Qualitätsstufen prüfen und Verbesserungen vorschlagen.</w:t>
            </w:r>
          </w:p>
        </w:tc>
        <w:tc>
          <w:tcPr>
            <w:tcW w:type="dxa" w:w="2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Prüfung und Vorschlag zulässig; Standardänderung freigabepflichtig.</w:t>
            </w:r>
          </w:p>
        </w:tc>
      </w:tr>
      <w:tr>
        <w:trPr/>
        <w:tc>
          <w:tcPr>
            <w:tcW w:type="dxa" w:w="1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9. Eigeninitiative</w:t>
            </w:r>
          </w:p>
        </w:tc>
        <w:tc>
          <w:tcPr>
            <w:tcW w:type="dxa" w:w="50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Zusammenhänge erkennen, Doppelarbeit vermeiden und bessere Lösungen begründet vorschlagen.</w:t>
            </w:r>
          </w:p>
        </w:tc>
        <w:tc>
          <w:tcPr>
            <w:tcW w:type="dxa" w:w="25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Vorschläge ausdrücklich als Vorschläge kennzeichnen; Umsetzung neuer Standards erst nach Freigabe.</w:t>
            </w:r>
          </w:p>
        </w:tc>
      </w:tr>
    </w:tbl>
    <w:p>
      <w:pPr>
        <w:spacing w:before="40" w:after="0"/>
      </w:pPr>
    </w:p>
    <w:p>
      <w:pPr>
        <w:pStyle w:val="Heading1"/>
      </w:pPr>
      <w:r>
        <w:t>17. Verbindlicher Arbeitsablauf</w:t>
      </w:r>
    </w:p>
    <w:p>
      <w:pPr>
        <w:pStyle w:val="ListNumber"/>
        <w:numPr>
          <w:ilvl w:val="0"/>
          <w:numId w:val="13"/>
        </w:numPr>
      </w:pPr>
      <w:r>
        <w:rPr>
          <w:rFonts w:ascii="Calibri" w:hAnsi="Calibri" w:eastAsia="Calibri"/>
          <w:sz w:val="21"/>
        </w:rPr>
        <w:t>Masterdokument V1.0 als alleinige operative Referenz verwenden.</w:t>
      </w:r>
    </w:p>
    <w:p>
      <w:pPr>
        <w:pStyle w:val="ListNumber"/>
        <w:numPr>
          <w:ilvl w:val="0"/>
          <w:numId w:val="13"/>
        </w:numPr>
      </w:pPr>
      <w:r>
        <w:rPr>
          <w:rFonts w:ascii="Calibri" w:hAnsi="Calibri" w:eastAsia="Calibri"/>
          <w:sz w:val="21"/>
        </w:rPr>
        <w:t>Betroffenen Abschnitt und Statuskennzeichnung prüfen.</w:t>
      </w:r>
    </w:p>
    <w:p>
      <w:pPr>
        <w:pStyle w:val="ListNumber"/>
        <w:numPr>
          <w:ilvl w:val="0"/>
          <w:numId w:val="13"/>
        </w:numPr>
      </w:pPr>
      <w:r>
        <w:rPr>
          <w:rFonts w:ascii="Calibri" w:hAnsi="Calibri" w:eastAsia="Calibri"/>
          <w:sz w:val="21"/>
        </w:rPr>
        <w:t>Verbindliche Inhalte reproduzierbar umsetzen.</w:t>
      </w:r>
    </w:p>
    <w:p>
      <w:pPr>
        <w:pStyle w:val="ListNumber"/>
        <w:numPr>
          <w:ilvl w:val="0"/>
          <w:numId w:val="13"/>
        </w:numPr>
      </w:pPr>
      <w:r>
        <w:rPr>
          <w:rFonts w:ascii="Calibri" w:hAnsi="Calibri" w:eastAsia="Calibri"/>
          <w:sz w:val="21"/>
        </w:rPr>
        <w:t>Widersprüche, Lücken oder neue Anforderungen mit der zugehörigen OD-ID melden.</w:t>
      </w:r>
    </w:p>
    <w:p>
      <w:pPr>
        <w:pStyle w:val="ListNumber"/>
        <w:numPr>
          <w:ilvl w:val="0"/>
          <w:numId w:val="13"/>
        </w:numPr>
      </w:pPr>
      <w:r>
        <w:rPr>
          <w:rFonts w:ascii="Calibri" w:hAnsi="Calibri" w:eastAsia="Calibri"/>
          <w:sz w:val="21"/>
        </w:rPr>
        <w:t>Entscheidungsvorlage oder Vorschlag liefern, aber keine stillschweigende Standardänderung durchführen.</w:t>
      </w:r>
    </w:p>
    <w:p>
      <w:pPr>
        <w:pStyle w:val="ListNumber"/>
        <w:numPr>
          <w:ilvl w:val="0"/>
          <w:numId w:val="13"/>
        </w:numPr>
      </w:pPr>
      <w:r>
        <w:rPr>
          <w:rFonts w:ascii="Calibri" w:hAnsi="Calibri" w:eastAsia="Calibri"/>
          <w:sz w:val="21"/>
        </w:rPr>
        <w:t>Nach Freigabe Bibliothek, Metadaten und Produktionsprotokoll aktualisieren.</w:t>
      </w:r>
    </w:p>
    <w:p>
      <w:pPr>
        <w:pStyle w:val="ListNumber"/>
        <w:numPr>
          <w:ilvl w:val="0"/>
          <w:numId w:val="13"/>
        </w:numPr>
      </w:pPr>
      <w:r>
        <w:rPr>
          <w:rFonts w:ascii="Calibri" w:hAnsi="Calibri" w:eastAsia="Calibri"/>
          <w:sz w:val="21"/>
        </w:rPr>
        <w:t>Qualitätskontrolle ausführen und Ergebnis zur Endabnahme vorlegen.</w:t>
      </w:r>
    </w:p>
    <w:p>
      <w:pPr>
        <w:pStyle w:val="Heading1"/>
      </w:pPr>
      <w:r>
        <w:t>18. Abnahmeregel</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ENDABNAHME</w:t>
        <w:br/>
      </w:r>
      <w:r>
        <w:rPr>
          <w:rFonts w:ascii="Calibri" w:hAnsi="Calibri" w:eastAsia="Calibri"/>
          <w:color w:val="1A1A1A"/>
          <w:sz w:val="21"/>
        </w:rPr>
        <w:t>Kreative Entscheidungen, wissenschaftliche Endfreigabe und die Auflösung offener Standards liegen bei der Projektleitung. GPT Work liefert reproduzierbare Ergebnisse, Prüfberichte und Entscheidungsvorlagen.</w:t>
      </w:r>
    </w:p>
    <w:p>
      <w:pPr>
        <w:pStyle w:val="Heading1"/>
        <w:pageBreakBefore/>
      </w:pPr>
      <w:r>
        <w:t>Anhang A - Offene Entscheidungen</w:t>
      </w:r>
    </w:p>
    <w:p>
      <w:r>
        <w:t>Die nachstehende Liste ist Bestandteil des Masterdokuments. Sie enthält keine neuen Lösungen, sondern bündelt ausschließlich die in den fünf Quellen vorhandenen Widersprüche und Lücken.</w:t>
      </w:r>
    </w:p>
    <w:tbl>
      <w:tblPr>
        <w:tblW w:type="dxa" w:w="9360"/>
        <w:jc w:val="left"/>
        <w:tblLayout w:type="fixed"/>
        <w:tblLook w:firstColumn="1" w:firstRow="1" w:lastColumn="0" w:lastRow="0" w:noHBand="0" w:noVBand="1" w:val="04A0"/>
        <w:tblInd w:type="dxa" w:w="120"/>
        <w:tblBorders>
          <w:top w:val="single" w:sz="4" w:space="0" w:color="CAD1DA"/>
          <w:start w:val="single" w:sz="4" w:space="0" w:color="CAD1DA"/>
          <w:bottom w:val="single" w:sz="4" w:space="0" w:color="CAD1DA"/>
          <w:end w:val="single" w:sz="4" w:space="0" w:color="CAD1DA"/>
          <w:insideH w:val="single" w:sz="4" w:space="0" w:color="CAD1DA"/>
          <w:insideV w:val="single" w:sz="4" w:space="0" w:color="CAD1DA"/>
        </w:tblBorders>
      </w:tblPr>
      <w:tblGrid>
        <w:gridCol w:w="800"/>
        <w:gridCol w:w="1700"/>
        <w:gridCol w:w="3900"/>
        <w:gridCol w:w="2960"/>
      </w:tblGrid>
      <w:tr>
        <w:trPr>
          <w:tblHeader w:val="true"/>
        </w:trPr>
        <w:tc>
          <w:tcPr>
            <w:tcW w:type="dxa" w:w="800"/>
            <w:shd w:fill="FFF8E8"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ID</w:t>
            </w:r>
          </w:p>
        </w:tc>
        <w:tc>
          <w:tcPr>
            <w:tcW w:type="dxa" w:w="1700"/>
            <w:shd w:fill="FFF8E8"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Bereich</w:t>
            </w:r>
          </w:p>
        </w:tc>
        <w:tc>
          <w:tcPr>
            <w:tcW w:type="dxa" w:w="3900"/>
            <w:shd w:fill="FFF8E8"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Vorhandener Konflikt / Lücke</w:t>
            </w:r>
          </w:p>
        </w:tc>
        <w:tc>
          <w:tcPr>
            <w:tcW w:type="dxa" w:w="2960"/>
            <w:shd w:fill="FFF8E8" w:val="clear"/>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color w:val="0B2545"/>
                <w:sz w:val="18"/>
              </w:rPr>
              <w:t>Erforderliche Freigabe</w:t>
            </w:r>
          </w:p>
        </w:tc>
      </w:tr>
      <w:tr>
        <w:trPr/>
        <w:tc>
          <w:tcPr>
            <w:tcW w:type="dxa" w:w="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OD-01</w:t>
            </w:r>
          </w:p>
        </w:tc>
        <w:tc>
          <w:tcPr>
            <w:tcW w:type="dxa" w:w="17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Datei- und Assetnamen</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bg_ep01_s01.jpg versus bg_junge_erde; audio_*, amb_*, fx_*, geo_*, wat_*, wea_*, mu_*; anim_*-Dateien versus präfixlose Presets; Overlaynamen in Szenen weichen vom Katalog ab.</w:t>
            </w:r>
          </w:p>
        </w:tc>
        <w:tc>
          <w:tcPr>
            <w:tcW w:type="dxa" w:w="2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Kanonisches Namensschema, Präfixe, Varianten- und Versionslogik sowie Dateiendungen freigeben.</w:t>
            </w:r>
          </w:p>
        </w:tc>
      </w:tr>
      <w:tr>
        <w:trPr/>
        <w:tc>
          <w:tcPr>
            <w:tcW w:type="dxa" w:w="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OD-02</w:t>
            </w:r>
          </w:p>
        </w:tc>
        <w:tc>
          <w:tcPr>
            <w:tcW w:type="dxa" w:w="17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Ordnerstruktur</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Production Bible nennt audio, animation, metadata, DOCS und BUILD; Arbeitsauftrag nennt sounds, transitions, fonts und ui.</w:t>
            </w:r>
          </w:p>
        </w:tc>
        <w:tc>
          <w:tcPr>
            <w:tcW w:type="dxa" w:w="2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Eine vollständige Zielstruktur mit eindeutigen Ordnernamen freigeben.</w:t>
            </w:r>
          </w:p>
        </w:tc>
      </w:tr>
      <w:tr>
        <w:trPr/>
        <w:tc>
          <w:tcPr>
            <w:tcW w:type="dxa" w:w="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OD-03</w:t>
            </w:r>
          </w:p>
        </w:tc>
        <w:tc>
          <w:tcPr>
            <w:tcW w:type="dxa" w:w="17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Audio-Auslieferung</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Szenen verwenden MP3; Soundbibliothek definiert 48 kHz/24 Bit WAV als Master und bei Bedarf 44,1 kHz für Web.</w:t>
            </w:r>
          </w:p>
        </w:tc>
        <w:tc>
          <w:tcPr>
            <w:tcW w:type="dxa" w:w="2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Master-, Web- und Laufzeitformat einschließlich Samplerate und Dateiendung festlegen.</w:t>
            </w:r>
          </w:p>
        </w:tc>
      </w:tr>
      <w:tr>
        <w:trPr/>
        <w:tc>
          <w:tcPr>
            <w:tcW w:type="dxa" w:w="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OD-04</w:t>
            </w:r>
          </w:p>
        </w:tc>
        <w:tc>
          <w:tcPr>
            <w:tcW w:type="dxa" w:w="17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Animations-IDs und Implementierung</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Production Bible nennt JSON-Dateien mit anim_*-Präfix; Animationskatalog nennt Preset-IDs ohne Format. Einige Szenen verlangen besondere Zell- und Ereignisanimationen.</w:t>
            </w:r>
          </w:p>
        </w:tc>
        <w:tc>
          <w:tcPr>
            <w:tcW w:type="dxa" w:w="2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Technische ID, Dateiformat und Grenze zwischen Bibliothekspreset und Sonderanimation freigeben.</w:t>
            </w:r>
          </w:p>
        </w:tc>
      </w:tr>
      <w:tr>
        <w:trPr/>
        <w:tc>
          <w:tcPr>
            <w:tcW w:type="dxa" w:w="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OD-05</w:t>
            </w:r>
          </w:p>
        </w:tc>
        <w:tc>
          <w:tcPr>
            <w:tcW w:type="dxa" w:w="17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Technische Asset-Spezifikation</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Auflösung, Seitenverhältnis, Farbraum, Alphakanal, Kompression, Metadatenfelder und Abnahmegrenzen sind nicht vollständig definiert.</w:t>
            </w:r>
          </w:p>
        </w:tc>
        <w:tc>
          <w:tcPr>
            <w:tcW w:type="dxa" w:w="2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Technische Produktions- und Prüfspezifikation separat freigeben.</w:t>
            </w:r>
          </w:p>
        </w:tc>
      </w:tr>
      <w:tr>
        <w:trPr/>
        <w:tc>
          <w:tcPr>
            <w:tcW w:type="dxa" w:w="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OD-06</w:t>
            </w:r>
          </w:p>
        </w:tc>
        <w:tc>
          <w:tcPr>
            <w:tcW w:type="dxa" w:w="17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Sprecherstandard</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Szenen 1-10 sind sachlich-dokumentarisch; spätere Arbeitsfassungen sprechen das Publikum direkt, teils humorvoll an.</w:t>
            </w:r>
          </w:p>
        </w:tc>
        <w:tc>
          <w:tcPr>
            <w:tcW w:type="dxa" w:w="2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Zielgruppe, Tonalität, Du-Ansprache und Humorniveau freigeben.</w:t>
            </w:r>
          </w:p>
        </w:tc>
      </w:tr>
      <w:tr>
        <w:trPr/>
        <w:tc>
          <w:tcPr>
            <w:tcW w:type="dxa" w:w="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OD-07</w:t>
            </w:r>
          </w:p>
        </w:tc>
        <w:tc>
          <w:tcPr>
            <w:tcW w:type="dxa" w:w="17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Regiemotive</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Zeitfelsen, Zeiteinblendungen und „Evolutionäre Innovation“ werden als Idee oder Regieidee beschrieben; nur das Schlussbild mit Kinderhand ist ausdrücklich als Regieentscheidung bezeichnet.</w:t>
            </w:r>
          </w:p>
        </w:tc>
        <w:tc>
          <w:tcPr>
            <w:tcW w:type="dxa" w:w="2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Übergreifende Motive einzeln freigeben oder verwerfen.</w:t>
            </w:r>
          </w:p>
        </w:tc>
      </w:tr>
      <w:tr>
        <w:trPr/>
        <w:tc>
          <w:tcPr>
            <w:tcW w:type="dxa" w:w="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OD-08</w:t>
            </w:r>
          </w:p>
        </w:tc>
        <w:tc>
          <w:tcPr>
            <w:tcW w:type="dxa" w:w="17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Wissenschaftliche Endfreigabe</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Zeitangaben, Kausalbehauptungen, Artenzuordnungen und Quizantworten wurden in den Quellen nicht mit Quellen oder Fachfreigaben dokumentiert.</w:t>
            </w:r>
          </w:p>
        </w:tc>
        <w:tc>
          <w:tcPr>
            <w:tcW w:type="dxa" w:w="2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Fachliche Prüfung und Freigabeverfahren festlegen.</w:t>
            </w:r>
          </w:p>
        </w:tc>
      </w:tr>
      <w:tr>
        <w:trPr/>
        <w:tc>
          <w:tcPr>
            <w:tcW w:type="dxa" w:w="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OD-09</w:t>
            </w:r>
          </w:p>
        </w:tc>
        <w:tc>
          <w:tcPr>
            <w:tcW w:type="dxa" w:w="17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Szenenschema</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Die Szenen enthalten unterschiedliche Detailgrade und Feldbezeichnungen; ein verbindliches maschinenlesbares Schema fehlt.</w:t>
            </w:r>
          </w:p>
        </w:tc>
        <w:tc>
          <w:tcPr>
            <w:tcW w:type="dxa" w:w="2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Pflichtfelder und Datenformat für Regiebuch, Assets, Hotspots, Quiz, Audio, Animation und Übergänge freigeben.</w:t>
            </w:r>
          </w:p>
        </w:tc>
      </w:tr>
      <w:tr>
        <w:trPr/>
        <w:tc>
          <w:tcPr>
            <w:tcW w:type="dxa" w:w="8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OD-10</w:t>
            </w:r>
          </w:p>
        </w:tc>
        <w:tc>
          <w:tcPr>
            <w:tcW w:type="dxa" w:w="17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Episoden 2-30</w:t>
            </w:r>
          </w:p>
        </w:tc>
        <w:tc>
          <w:tcPr>
            <w:tcW w:type="dxa" w:w="390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Nur Episode 1 ist detailliert. Episode 2 wird lediglich als „Das Zeitalter der Giganten“ angekündigt; weitere Episoden fehlen.</w:t>
            </w:r>
          </w:p>
        </w:tc>
        <w:tc>
          <w:tcPr>
            <w:tcW w:type="dxa" w:w="2960"/>
            <w:vAlign w:val="center"/>
            <w:tcMar>
              <w:top w:w="80" w:type="dxa"/>
              <w:bottom w:w="80" w:type="dxa"/>
              <w:start w:w="120" w:type="dxa"/>
              <w:end w:w="120" w:type="dxa"/>
            </w:tcMar>
          </w:tcPr>
          <w:p>
            <w:pPr>
              <w:keepLines w:val="0"/>
              <w:spacing w:before="0" w:after="40" w:line="259" w:lineRule="auto"/>
              <w:jc w:val="left"/>
            </w:pPr>
            <w:r>
              <w:rPr>
                <w:rFonts w:ascii="Calibri" w:hAnsi="Calibri" w:eastAsia="Calibri"/>
                <w:b w:val="0"/>
                <w:color w:val="1A1A1A"/>
                <w:sz w:val="16"/>
              </w:rPr>
              <w:t>Gesonderten Konzeptionsauftrag und Freigabeprozess erteilen, bevor neue Episodeninhalte entstehen.</w:t>
            </w:r>
          </w:p>
        </w:tc>
      </w:tr>
    </w:tbl>
    <w:p>
      <w:pPr>
        <w:spacing w:before="40" w:after="0"/>
      </w:pPr>
    </w:p>
    <w:p>
      <w:pPr>
        <w:pStyle w:val="Heading1"/>
      </w:pPr>
      <w:r>
        <w:t>Schlussvermerk</w:t>
      </w:r>
    </w:p>
    <w:p>
      <w:pPr>
        <w:spacing w:before="80" w:after="160" w:line="269" w:lineRule="auto"/>
        <w:ind w:left="115" w:right="115"/>
        <w:shd w:val="clear" w:fill="F4F6F9"/>
        <w:pBdr>
          <w:top w:val="single" w:sz="4" w:space="7" w:color="CAD1DA"/>
          <w:bottom w:val="single" w:sz="4" w:space="7" w:color="CAD1DA"/>
          <w:right w:val="single" w:sz="4" w:space="7" w:color="CAD1DA"/>
          <w:left w:val="single" w:sz="18" w:space="7" w:color="2E74B5"/>
        </w:pBdr>
      </w:pPr>
      <w:r>
        <w:rPr>
          <w:rFonts w:ascii="Calibri" w:hAnsi="Calibri" w:eastAsia="Calibri"/>
          <w:b/>
          <w:color w:val="2E74B5"/>
          <w:sz w:val="20"/>
        </w:rPr>
        <w:t>MASTERDOKUMENT V1.0</w:t>
        <w:br/>
      </w:r>
      <w:r>
        <w:rPr>
          <w:rFonts w:ascii="Calibri" w:hAnsi="Calibri" w:eastAsia="Calibri"/>
          <w:color w:val="1A1A1A"/>
          <w:sz w:val="21"/>
        </w:rPr>
        <w:t>Alle fünf vorhandenen Dokumente sind in einer operativen Referenz zusammengeführt. Verbindliche Inhalte, Arbeitsfassungen und offene Entscheidungen sind getrennt. GPT Work darf auf dieser Grundlage arbeiten, ohne ungelöste Widersprüche selbstständig zu entscheiden.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Calibri"/>
        <w:color w:val="5B6573"/>
        <w:sz w:val="17"/>
      </w:rPr>
      <w:t xml:space="preserve">Seite </w:t>
    </w:r>
    <w:r>
      <w:rPr>
        <w:rFonts w:ascii="Calibri" w:hAnsi="Calibri" w:eastAsia="Calibri"/>
        <w:color w:val="5B6573"/>
        <w:sz w:val="17"/>
      </w:rPr>
      <w:fldChar w:fldCharType="begin"/>
      <w:instrText xml:space="preserve"> PAGE </w:instrText>
      <w:fldChar w:fldCharType="separate"/>
      <w:t>1</w:t>
      <w:fldChar w:fldCharType="end"/>
    </w:r>
    <w:r>
      <w:rPr>
        <w:rFonts w:ascii="Calibri" w:hAnsi="Calibri" w:eastAsia="Calibri"/>
        <w:color w:val="5B6573"/>
        <w:sz w:val="17"/>
      </w:rPr>
      <w:t xml:space="preserve"> von </w:t>
    </w:r>
    <w:r>
      <w:rPr>
        <w:rFonts w:ascii="Calibri" w:hAnsi="Calibri" w:eastAsia="Calibri"/>
        <w:color w:val="5B6573"/>
        <w:sz w:val="17"/>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before="0" w:after="0"/>
    </w:pPr>
    <w:r>
      <w:rPr>
        <w:rFonts w:ascii="Calibri" w:hAnsi="Calibri" w:eastAsia="Calibri"/>
        <w:b/>
        <w:color w:val="5B6573"/>
        <w:sz w:val="17"/>
      </w:rPr>
      <w:t>ZEITREISE  |  MASTERDOKUMENT V1.0</w:t>
    </w:r>
    <w:r>
      <w:rPr>
        <w:rFonts w:ascii="Calibri" w:hAnsi="Calibri" w:eastAsia="Calibri"/>
        <w:color w:val="5B6573"/>
        <w:sz w:val="17"/>
      </w:rPr>
      <w:tab/>
      <w:t>GRUNDLAGE FÜR GPT 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Calibri" w:hAnsi="Calibri"/>
        <w:sz w:val="21"/>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rPr>
        <w:rFonts w:ascii="Calibri" w:hAnsi="Calibri"/>
        <w:sz w:val="21"/>
      </w:rPr>
    </w:lvl>
  </w:abstractNum>
  <w:num w:numId="11">
    <w:abstractNumId w:val="10"/>
  </w:num>
  <w:abstractNum w:abstractNumId="11">
    <w:multiLevelType w:val="singleLevel"/>
    <w:lvl w:ilvl="0">
      <w:start w:val="1"/>
      <w:numFmt w:val="decimal"/>
      <w:lvlText w:val="%1."/>
      <w:lvlJc w:val="left"/>
      <w:pPr>
        <w:tabs>
          <w:tab w:val="num" w:pos="540"/>
        </w:tabs>
        <w:ind w:left="540" w:hanging="270"/>
        <w:spacing w:after="80" w:line="300" w:lineRule="auto"/>
      </w:pPr>
      <w:rPr>
        <w:rFonts w:ascii="Calibri" w:hAnsi="Calibri"/>
        <w:sz w:val="21"/>
      </w:rPr>
    </w:lvl>
  </w:abstractNum>
  <w:num w:numId="12">
    <w:abstractNumId w:val="11"/>
  </w:num>
  <w:abstractNum w:abstractNumId="12">
    <w:multiLevelType w:val="singleLevel"/>
    <w:lvl w:ilvl="0">
      <w:start w:val="1"/>
      <w:numFmt w:val="decimal"/>
      <w:lvlText w:val="%1."/>
      <w:lvlJc w:val="left"/>
      <w:pPr>
        <w:tabs>
          <w:tab w:val="num" w:pos="540"/>
        </w:tabs>
        <w:ind w:left="540" w:hanging="270"/>
        <w:spacing w:after="80" w:line="300" w:lineRule="auto"/>
      </w:pPr>
      <w:rPr>
        <w:rFonts w:ascii="Calibri" w:hAnsi="Calibri"/>
        <w:sz w:val="21"/>
      </w:r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00" w:line="252" w:lineRule="auto"/>
    </w:pPr>
    <w:rPr>
      <w:rFonts w:asciiTheme="majorHAnsi" w:eastAsiaTheme="majorEastAsia" w:hAnsiTheme="majorHAnsi" w:cstheme="majorBidi" w:ascii="Calibri" w:hAnsi="Calibri"/>
      <w:i/>
      <w:iCs/>
      <w:color w:val="2E74B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80" w:line="300" w:lineRule="auto"/>
      <w:contextualSpacing/>
    </w:pPr>
    <w:rPr>
      <w:rFonts w:ascii="Calibri" w:hAnsi="Calibri"/>
      <w:color w:val="1A1A1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80" w:line="300" w:lineRule="auto"/>
      <w:contextualSpacing/>
    </w:pPr>
    <w:rPr>
      <w:rFonts w:ascii="Calibri" w:hAnsi="Calibri"/>
      <w:color w:val="1A1A1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ody">
    <w:name w:val="Scene Body"/>
    <w:pPr>
      <w:widowControl/>
      <w:spacing w:before="0" w:after="80" w:line="269" w:lineRule="auto"/>
    </w:pPr>
    <w:rPr>
      <w:rFonts w:ascii="Calibri" w:hAnsi="Calibri"/>
      <w:color w:val="1A1A1A"/>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Zeitreise - Die Geschichte des Lebens - Masterdokument V1.0</dc:title>
  <dc:subject>Verbindliche konsolidierte Produktionsgrundlage für GPT Work</dc:subject>
  <dc:creator>Projekt Zeitreise</dc:creator>
  <cp:keywords>Zeitreise, Masterdokument, Production Bible, GPT Work, Version 1.0</cp:keywords>
  <dc:description>Konsolidiert aus fünf vorhandenen Word-Dokumenten.</dc:description>
  <cp:lastModifiedBy/>
  <cp:revision>1</cp:revision>
  <dcterms:created xsi:type="dcterms:W3CDTF">2013-12-23T23:15:00Z</dcterms:created>
  <dcterms:modified xsi:type="dcterms:W3CDTF">2013-12-23T23:15:00Z</dcterms:modified>
  <cp:category/>
</cp:coreProperties>
</file>