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E32274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F2851">
        <w:rPr>
          <w:rFonts w:ascii="Times New Roman" w:hAnsi="Times New Roman" w:cs="Times New Roman"/>
          <w:sz w:val="24"/>
          <w:szCs w:val="24"/>
        </w:rPr>
        <w:t>ExampleBoard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2851">
        <w:rPr>
          <w:rFonts w:ascii="Times New Roman" w:hAnsi="Times New Roman" w:cs="Times New Roman"/>
          <w:sz w:val="24"/>
          <w:szCs w:val="24"/>
        </w:rPr>
        <w:t>[[W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>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,W,W,B,B,B,W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,B,B,W,W,B,W,B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,W,B,B,W,W,W,B,W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MiddleBoard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14454733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545450E" w14:textId="7C44717E" w:rsidR="00CA3EF2" w:rsidRDefault="00CA3EF2" w:rsidP="00CA3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necessário descobrir onde é possível colocar determinada peça, durante uma jogada. Para que a jogada seja feita, é gerado um novo tabuleiro no qual o local da peça escolhida para “comer” fica vazio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o destino, em vez da peça do adversário, tem a peça movida.</w:t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581E5838" w14:textId="77777777" w:rsidR="00332BAB" w:rsidRDefault="00332BA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4351159C" w14:textId="77777777" w:rsidR="009D598E" w:rsidRDefault="009D598E">
      <w:pPr>
        <w:rPr>
          <w:rFonts w:ascii="Times New Roman" w:hAnsi="Times New Roman" w:cs="Times New Roman"/>
          <w:b/>
          <w:sz w:val="32"/>
          <w:szCs w:val="32"/>
        </w:rPr>
      </w:pPr>
    </w:p>
    <w:p w14:paraId="00EFEA6C" w14:textId="4A6BBA89" w:rsidR="009D598E" w:rsidRPr="009D598E" w:rsidRDefault="009D598E" w:rsidP="009D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Avaliação do estado do jogo, que permitirá comparar a aplicação das diversas jogadas disponíveis.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2DEB9F75" w:rsidR="009D598E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77777777" w:rsid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277F9069" w14:textId="77777777" w:rsidR="000949E7" w:rsidRDefault="000949E7">
      <w:pPr>
        <w:rPr>
          <w:rFonts w:ascii="Times New Roman" w:hAnsi="Times New Roman" w:cs="Times New Roman"/>
          <w:b/>
          <w:sz w:val="32"/>
          <w:szCs w:val="32"/>
        </w:rPr>
      </w:pPr>
    </w:p>
    <w:p w14:paraId="73F18DE2" w14:textId="604ADFFE" w:rsidR="000949E7" w:rsidRPr="000949E7" w:rsidRDefault="000949E7" w:rsidP="000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77777777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realização deste trabalho permitiu-nos aprofundar os nossos conhecimentos em relação à programação lógica. Desta</w:t>
      </w:r>
      <w:r w:rsidR="00AC6982">
        <w:rPr>
          <w:rFonts w:ascii="Times New Roman" w:hAnsi="Times New Roman" w:cs="Times New Roman"/>
          <w:sz w:val="24"/>
          <w:szCs w:val="32"/>
        </w:rPr>
        <w:t xml:space="preserve"> feita</w:t>
      </w:r>
      <w:r>
        <w:rPr>
          <w:rFonts w:ascii="Times New Roman" w:hAnsi="Times New Roman" w:cs="Times New Roman"/>
          <w:sz w:val="24"/>
          <w:szCs w:val="32"/>
        </w:rPr>
        <w:t xml:space="preserve"> ficamos mais familiarizados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o que nos trará frutos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2A22AE84" w14:textId="5CA1497F" w:rsidR="00CC28A6" w:rsidRPr="00163A3A" w:rsidRDefault="00163A3A" w:rsidP="00163A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5B" w14:textId="2DFBA62C" w:rsidR="00E26467" w:rsidRPr="004D553A" w:rsidRDefault="007101C6" w:rsidP="002B0CA9">
      <w:pPr>
        <w:rPr>
          <w:rFonts w:ascii="Times New Roman" w:hAnsi="Times New Roman" w:cs="Times New Roman"/>
          <w:b/>
          <w:strike/>
          <w:sz w:val="32"/>
          <w:szCs w:val="32"/>
        </w:rPr>
      </w:pPr>
      <w:r w:rsidRPr="004D553A">
        <w:rPr>
          <w:rFonts w:ascii="Times New Roman" w:hAnsi="Times New Roman" w:cs="Times New Roman"/>
          <w:b/>
          <w:strike/>
          <w:sz w:val="32"/>
          <w:szCs w:val="32"/>
        </w:rPr>
        <w:lastRenderedPageBreak/>
        <w:t>Movimentos</w:t>
      </w:r>
      <w:r w:rsidR="00390F4B" w:rsidRPr="004D553A">
        <w:rPr>
          <w:rFonts w:ascii="Times New Roman" w:hAnsi="Times New Roman" w:cs="Times New Roman"/>
          <w:b/>
          <w:strike/>
          <w:sz w:val="32"/>
          <w:szCs w:val="32"/>
        </w:rPr>
        <w:t>:</w:t>
      </w:r>
    </w:p>
    <w:p w14:paraId="2C2EB744" w14:textId="724767C8" w:rsidR="007A3BC7" w:rsidRPr="004D553A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D553A">
        <w:rPr>
          <w:rFonts w:ascii="Times New Roman" w:hAnsi="Times New Roman" w:cs="Times New Roman"/>
          <w:strike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Se tiver uma pedra amiga à sua volta pode mover-se uma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 xml:space="preserve"> (potencial de um)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s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e forem duas pedras amigas à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 xml:space="preserve"> sua volta pode movimentar-se duas casa</w:t>
      </w:r>
      <w:r w:rsidR="0090484E" w:rsidRPr="004D553A">
        <w:rPr>
          <w:rFonts w:ascii="Times New Roman" w:hAnsi="Times New Roman" w:cs="Times New Roman"/>
          <w:strike/>
          <w:sz w:val="24"/>
          <w:szCs w:val="24"/>
        </w:rPr>
        <w:t>s (potencial de dois)</w:t>
      </w:r>
      <w:r w:rsidR="00A25D88" w:rsidRPr="004D553A">
        <w:rPr>
          <w:rFonts w:ascii="Times New Roman" w:hAnsi="Times New Roman" w:cs="Times New Roman"/>
          <w:strike/>
          <w:sz w:val="24"/>
          <w:szCs w:val="24"/>
        </w:rPr>
        <w:t>, e assim sucessivamente.</w:t>
      </w:r>
      <w:r w:rsidRPr="004D553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65BC7E5C" w14:textId="6805FF1C" w:rsidR="002B6B58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stone(</w:t>
      </w:r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x).</w:t>
      </w:r>
    </w:p>
    <w:p w14:paraId="1D35400F" w14:textId="4652C93E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cellboard</w:t>
      </w:r>
      <w:proofErr w:type="spell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(</w:t>
      </w:r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c).</w:t>
      </w:r>
    </w:p>
    <w:p w14:paraId="7380D09D" w14:textId="663DE68C" w:rsidR="007A0F01" w:rsidRPr="004D553A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</w:pPr>
      <w:proofErr w:type="gramStart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move(</w:t>
      </w:r>
      <w:proofErr w:type="spellStart"/>
      <w:proofErr w:type="gram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x,c</w:t>
      </w:r>
      <w:proofErr w:type="spellEnd"/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  <w:lang w:val="en-US"/>
        </w:rPr>
        <w:t>).</w:t>
      </w:r>
    </w:p>
    <w:p w14:paraId="6CFFD34A" w14:textId="6DF92887" w:rsidR="001140B4" w:rsidRPr="004D553A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</w:pP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O predicado </w:t>
      </w:r>
      <w:r w:rsidRPr="004D553A">
        <w:rPr>
          <w:rStyle w:val="n"/>
          <w:rFonts w:ascii="Times New Roman" w:hAnsi="Times New Roman" w:cs="Times New Roman"/>
          <w:i/>
          <w:strike/>
          <w:sz w:val="24"/>
          <w:szCs w:val="24"/>
          <w:shd w:val="clear" w:color="auto" w:fill="FFFFFF"/>
        </w:rPr>
        <w:t>move</w:t>
      </w:r>
      <w:r w:rsidRPr="004D553A">
        <w:rPr>
          <w:rStyle w:val="n"/>
          <w:rFonts w:ascii="Times New Roman" w:hAnsi="Times New Roman" w:cs="Times New Roman"/>
          <w:strike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3FE15" w14:textId="77777777" w:rsidR="00E32274" w:rsidRDefault="00E32274" w:rsidP="005357C7">
      <w:pPr>
        <w:spacing w:after="0" w:line="240" w:lineRule="auto"/>
      </w:pPr>
      <w:r>
        <w:separator/>
      </w:r>
    </w:p>
  </w:endnote>
  <w:endnote w:type="continuationSeparator" w:id="0">
    <w:p w14:paraId="3C4F1403" w14:textId="77777777" w:rsidR="00E32274" w:rsidRDefault="00E32274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CA3EF2" w:rsidRPr="00CA3EF2">
      <w:rPr>
        <w:rFonts w:asciiTheme="majorHAnsi" w:eastAsiaTheme="majorEastAsia" w:hAnsiTheme="majorHAnsi" w:cstheme="majorBidi"/>
        <w:noProof/>
      </w:rPr>
      <w:t>18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27AF4" w14:textId="77777777" w:rsidR="00E32274" w:rsidRDefault="00E32274" w:rsidP="005357C7">
      <w:pPr>
        <w:spacing w:after="0" w:line="240" w:lineRule="auto"/>
      </w:pPr>
      <w:r>
        <w:separator/>
      </w:r>
    </w:p>
  </w:footnote>
  <w:footnote w:type="continuationSeparator" w:id="0">
    <w:p w14:paraId="14EEA76D" w14:textId="77777777" w:rsidR="00E32274" w:rsidRDefault="00E32274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D95"/>
    <w:rsid w:val="00377DA2"/>
    <w:rsid w:val="0038220B"/>
    <w:rsid w:val="00384ED8"/>
    <w:rsid w:val="00390F4B"/>
    <w:rsid w:val="003B2238"/>
    <w:rsid w:val="003B2FCD"/>
    <w:rsid w:val="003B6BA2"/>
    <w:rsid w:val="003B72E9"/>
    <w:rsid w:val="003E29C8"/>
    <w:rsid w:val="003E4666"/>
    <w:rsid w:val="003E6058"/>
    <w:rsid w:val="003F13A0"/>
    <w:rsid w:val="0040593F"/>
    <w:rsid w:val="004129E7"/>
    <w:rsid w:val="00415D0B"/>
    <w:rsid w:val="0041653E"/>
    <w:rsid w:val="004169FA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4957"/>
    <w:rsid w:val="00607A8C"/>
    <w:rsid w:val="00630414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23786"/>
    <w:rsid w:val="00924ADA"/>
    <w:rsid w:val="00927777"/>
    <w:rsid w:val="00963252"/>
    <w:rsid w:val="0096667D"/>
    <w:rsid w:val="00981F51"/>
    <w:rsid w:val="009A0B63"/>
    <w:rsid w:val="009B3506"/>
    <w:rsid w:val="009D598E"/>
    <w:rsid w:val="009D6E58"/>
    <w:rsid w:val="009E6443"/>
    <w:rsid w:val="009F60C7"/>
    <w:rsid w:val="00A15B50"/>
    <w:rsid w:val="00A25D88"/>
    <w:rsid w:val="00A407C6"/>
    <w:rsid w:val="00A47696"/>
    <w:rsid w:val="00A545E3"/>
    <w:rsid w:val="00A8264A"/>
    <w:rsid w:val="00A949F3"/>
    <w:rsid w:val="00AC6982"/>
    <w:rsid w:val="00AD43BD"/>
    <w:rsid w:val="00B24E7B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A3EF2"/>
    <w:rsid w:val="00CC28A6"/>
    <w:rsid w:val="00CE1F07"/>
    <w:rsid w:val="00D00E02"/>
    <w:rsid w:val="00D11AFE"/>
    <w:rsid w:val="00D3313C"/>
    <w:rsid w:val="00D558B5"/>
    <w:rsid w:val="00D66E2F"/>
    <w:rsid w:val="00D8500A"/>
    <w:rsid w:val="00DB0DE0"/>
    <w:rsid w:val="00DD3CE5"/>
    <w:rsid w:val="00E030BB"/>
    <w:rsid w:val="00E17B2E"/>
    <w:rsid w:val="00E26467"/>
    <w:rsid w:val="00E32274"/>
    <w:rsid w:val="00E326FD"/>
    <w:rsid w:val="00E6367C"/>
    <w:rsid w:val="00E830B7"/>
    <w:rsid w:val="00E90AAE"/>
    <w:rsid w:val="00E91ABC"/>
    <w:rsid w:val="00EC6FE8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93448"/>
    <w:rsid w:val="00971EB1"/>
    <w:rsid w:val="00B40CA6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F5AC0-6367-4DAD-ADE6-E5827623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1174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1º Semestre  - 3º ano – PLOG -  Outubro</vt:lpstr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71</cp:revision>
  <cp:lastPrinted>2013-12-29T19:50:00Z</cp:lastPrinted>
  <dcterms:created xsi:type="dcterms:W3CDTF">2014-10-07T15:28:00Z</dcterms:created>
  <dcterms:modified xsi:type="dcterms:W3CDTF">2014-11-06T18:37:00Z</dcterms:modified>
</cp:coreProperties>
</file>