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E270D" w14:textId="4078CAC9" w:rsidR="007D7655" w:rsidRDefault="008A6D2F" w:rsidP="00CB075F">
      <w:pPr>
        <w:pStyle w:val="Ttulo1"/>
        <w:jc w:val="center"/>
      </w:pPr>
      <w:r>
        <w:t>Usabilidad</w:t>
      </w:r>
      <w:r w:rsidR="00CB075F">
        <w:t xml:space="preserve"> web</w:t>
      </w:r>
    </w:p>
    <w:p w14:paraId="5779B227" w14:textId="7877C73F" w:rsidR="00B74862" w:rsidRDefault="008A6D2F" w:rsidP="008A6D2F">
      <w:pPr>
        <w:pStyle w:val="Prrafodelista"/>
        <w:numPr>
          <w:ilvl w:val="0"/>
          <w:numId w:val="42"/>
        </w:numPr>
      </w:pPr>
      <w:r>
        <w:t>Investiga y describe cuáles son los principios de usabilidad web</w:t>
      </w:r>
    </w:p>
    <w:p w14:paraId="5746A922" w14:textId="77777777" w:rsidR="005C3324" w:rsidRDefault="005C3324" w:rsidP="005C3324">
      <w:pPr>
        <w:pStyle w:val="Prrafodelista"/>
      </w:pPr>
    </w:p>
    <w:p w14:paraId="08A3E4F5" w14:textId="1D781BF3" w:rsidR="005C3324" w:rsidRDefault="005C3324" w:rsidP="005C3324">
      <w:pPr>
        <w:pStyle w:val="Prrafodelista"/>
      </w:pPr>
      <w:r w:rsidRPr="005C3324">
        <w:rPr>
          <w:b/>
        </w:rPr>
        <w:t>-Visibilidad del estado  del sistema:</w:t>
      </w:r>
      <w:r>
        <w:t xml:space="preserve"> S</w:t>
      </w:r>
      <w:r>
        <w:t>ebe siempre mantener informado al usuario de lo que está ocurriendo.</w:t>
      </w:r>
    </w:p>
    <w:p w14:paraId="650A7B0C" w14:textId="5D113D64" w:rsidR="005C3324" w:rsidRDefault="005C3324" w:rsidP="005C3324">
      <w:pPr>
        <w:pStyle w:val="Prrafodelista"/>
      </w:pPr>
      <w:r w:rsidRPr="005C3324">
        <w:rPr>
          <w:b/>
        </w:rPr>
        <w:t>-Relación entre el sistema y el mundo real:</w:t>
      </w:r>
      <w:r>
        <w:t xml:space="preserve"> </w:t>
      </w:r>
      <w:r>
        <w:t>El sitio web o aplicación tiene que utilizar el lenguaje del usuario, con expresiones y palabras que le resulten familiares. Además la información debe aparecer en un orden lógico y natural.</w:t>
      </w:r>
    </w:p>
    <w:p w14:paraId="4CD370D1" w14:textId="4492C8C3" w:rsidR="005C3324" w:rsidRDefault="005C3324" w:rsidP="005C3324">
      <w:pPr>
        <w:pStyle w:val="Prrafodelista"/>
      </w:pPr>
      <w:r w:rsidRPr="005C3324">
        <w:rPr>
          <w:b/>
        </w:rPr>
        <w:t>- Control y libertad del usuario:</w:t>
      </w:r>
      <w:r>
        <w:t xml:space="preserve"> </w:t>
      </w:r>
      <w:r>
        <w:t>En caso de elegir alguna opción del sitio web por error, el usuario agradecerá disponer de una “salida de emergencia” para abandonar el estado no deseado en que se halla. Debe poder deshacer o repetir una acción previamente realizada.</w:t>
      </w:r>
    </w:p>
    <w:p w14:paraId="4E2CAD6B" w14:textId="03BF52B8" w:rsidR="005C3324" w:rsidRDefault="005C3324" w:rsidP="005C3324">
      <w:pPr>
        <w:pStyle w:val="Prrafodelista"/>
      </w:pPr>
      <w:r w:rsidRPr="005C3324">
        <w:rPr>
          <w:b/>
        </w:rPr>
        <w:t>-Consistencia y estándares:</w:t>
      </w:r>
      <w:r>
        <w:t xml:space="preserve"> </w:t>
      </w:r>
      <w:r>
        <w:t>Es importante establecer convenciones lógicas y mantenerlas siempre. El usuario no tiene por qué saber que diferentes palabras, situaciones o acciones significan lo mismo.</w:t>
      </w:r>
      <w:r>
        <w:t xml:space="preserve"> </w:t>
      </w:r>
      <w:r w:rsidRPr="005C3324">
        <w:rPr>
          <w:u w:val="single"/>
        </w:rPr>
        <w:t>U</w:t>
      </w:r>
      <w:r w:rsidRPr="005C3324">
        <w:rPr>
          <w:u w:val="single"/>
        </w:rPr>
        <w:t>n</w:t>
      </w:r>
      <w:r>
        <w:t xml:space="preserve"> estándar de un sitio web es la situación del logo en la cabecera, en la parte superior izquierda de la página. El icono de menú en móvil (llamado menú hamburguesa)</w:t>
      </w:r>
      <w:r>
        <w:t>.</w:t>
      </w:r>
    </w:p>
    <w:p w14:paraId="6C6BEF11" w14:textId="546103DD" w:rsidR="005C3324" w:rsidRDefault="005C3324" w:rsidP="005C3324">
      <w:pPr>
        <w:pStyle w:val="Prrafodelista"/>
      </w:pPr>
      <w:r w:rsidRPr="005C3324">
        <w:rPr>
          <w:b/>
        </w:rPr>
        <w:t>-Prevención de errores:</w:t>
      </w:r>
      <w:r>
        <w:t xml:space="preserve"> </w:t>
      </w:r>
      <w:r>
        <w:t>Ayuda al usuario a que no caiga en un error.</w:t>
      </w:r>
    </w:p>
    <w:p w14:paraId="28DE2514" w14:textId="0B612D75" w:rsidR="005C3324" w:rsidRDefault="005C3324" w:rsidP="005C3324">
      <w:pPr>
        <w:pStyle w:val="Prrafodelista"/>
      </w:pPr>
      <w:r w:rsidRPr="005C3324">
        <w:rPr>
          <w:b/>
        </w:rPr>
        <w:t>-Reconocimiento antes que acuerdo:</w:t>
      </w:r>
      <w:r w:rsidRPr="005C3324">
        <w:t xml:space="preserve"> </w:t>
      </w:r>
      <w:r>
        <w:t>Debemos hacer visibles acciones y opciones para que el usuario no tenga que recordar información entre distintas secciones o partes del sitio web o aplicación. </w:t>
      </w:r>
    </w:p>
    <w:p w14:paraId="2A199E46" w14:textId="722C701B" w:rsidR="005C3324" w:rsidRDefault="005C3324" w:rsidP="005C3324">
      <w:pPr>
        <w:pStyle w:val="Prrafodelista"/>
      </w:pPr>
      <w:r w:rsidRPr="005C3324">
        <w:rPr>
          <w:b/>
        </w:rPr>
        <w:t>-Flexibilidad y eficiencia de uso:</w:t>
      </w:r>
      <w:r>
        <w:t xml:space="preserve"> </w:t>
      </w:r>
      <w:r>
        <w:t>Los aceleradores o atajos de teclado, por ejemplo, pueden hacer más rápida la interacción para usuarios expertos, de tal forma que el sitio web o aplicación sea útil tanto para usuarios básicos como avanzados.</w:t>
      </w:r>
    </w:p>
    <w:p w14:paraId="2DD5B7AB" w14:textId="2265BE93" w:rsidR="005C3324" w:rsidRDefault="005C3324" w:rsidP="005C3324">
      <w:pPr>
        <w:pStyle w:val="Prrafodelista"/>
      </w:pPr>
      <w:r w:rsidRPr="00C5637C">
        <w:rPr>
          <w:b/>
        </w:rPr>
        <w:t>-Estética y diseño minimalista:</w:t>
      </w:r>
      <w:r>
        <w:t xml:space="preserve"> </w:t>
      </w:r>
      <w:r>
        <w:t>Las páginas no deben contener información innecesaria. Cada información extra compite con la información relevante y disminuye su visibilidad.</w:t>
      </w:r>
    </w:p>
    <w:p w14:paraId="2D9E237A" w14:textId="233AFED4" w:rsidR="005C3324" w:rsidRDefault="005C3324" w:rsidP="005C3324">
      <w:pPr>
        <w:pStyle w:val="Prrafodelista"/>
      </w:pPr>
      <w:r w:rsidRPr="00C5637C">
        <w:rPr>
          <w:b/>
        </w:rPr>
        <w:t>-Ayudar a los usuarios a reconocer, diagnosticar  y recuperarse  de errores:</w:t>
      </w:r>
      <w:r>
        <w:t xml:space="preserve"> </w:t>
      </w:r>
      <w:r>
        <w:t>Los mensajes de error se deben entregar en un lenguaje claro y simple, indicando en forma precisa el problema y sugerir una solución constructiva al problema.</w:t>
      </w:r>
    </w:p>
    <w:p w14:paraId="6AEE14A8" w14:textId="015532EF" w:rsidR="00C5637C" w:rsidRDefault="00C5637C" w:rsidP="005C3324">
      <w:pPr>
        <w:pStyle w:val="Prrafodelista"/>
      </w:pPr>
      <w:r w:rsidRPr="00C5637C">
        <w:rPr>
          <w:b/>
        </w:rPr>
        <w:t>-Ayuda y documentación:</w:t>
      </w:r>
      <w:r>
        <w:t xml:space="preserve"> </w:t>
      </w:r>
      <w:r>
        <w:t>Aunque es mejor que el sitio web o aplicación pueda ser usado sin ayuda, puede ser necesario proveer cierto tipo de ayuda. En este caso, la ayuda debe ser fácil de localizar, especificar los pasos necesarios y no ser muy extensa.</w:t>
      </w:r>
    </w:p>
    <w:p w14:paraId="796D08C1" w14:textId="77777777" w:rsidR="005C3324" w:rsidRDefault="005C3324" w:rsidP="005C3324">
      <w:pPr>
        <w:pStyle w:val="Prrafodelista"/>
      </w:pPr>
    </w:p>
    <w:p w14:paraId="77C5E123" w14:textId="77777777" w:rsidR="005C3324" w:rsidRDefault="005C3324" w:rsidP="005C3324">
      <w:pPr>
        <w:pStyle w:val="Prrafodelista"/>
      </w:pPr>
    </w:p>
    <w:p w14:paraId="2623A756" w14:textId="7A9D18E6" w:rsidR="008A6D2F" w:rsidRDefault="008A6D2F" w:rsidP="008A6D2F">
      <w:pPr>
        <w:pStyle w:val="Prrafodelista"/>
        <w:numPr>
          <w:ilvl w:val="0"/>
          <w:numId w:val="42"/>
        </w:numPr>
      </w:pPr>
      <w:r>
        <w:t>Cuáles son los errores más comunes que se cometen en la red con respecto a la usabilidad</w:t>
      </w:r>
    </w:p>
    <w:p w14:paraId="3C8FA4EF" w14:textId="77777777" w:rsidR="00C5637C" w:rsidRDefault="00C5637C" w:rsidP="00C5637C">
      <w:pPr>
        <w:pStyle w:val="Prrafodelista"/>
      </w:pPr>
      <w:bookmarkStart w:id="0" w:name="_GoBack"/>
      <w:bookmarkEnd w:id="0"/>
    </w:p>
    <w:p w14:paraId="5D6EB185" w14:textId="32829CAD" w:rsidR="008A6D2F" w:rsidRDefault="008A6D2F" w:rsidP="008A6D2F">
      <w:pPr>
        <w:pStyle w:val="Prrafodelista"/>
        <w:numPr>
          <w:ilvl w:val="0"/>
          <w:numId w:val="42"/>
        </w:numPr>
      </w:pPr>
      <w:r>
        <w:t>En que consiste el diseño centrado en el usuario</w:t>
      </w:r>
    </w:p>
    <w:p w14:paraId="77D12ABC" w14:textId="5CFCFF79" w:rsidR="008A6D2F" w:rsidRPr="00B74862" w:rsidRDefault="008A6D2F" w:rsidP="008A6D2F">
      <w:pPr>
        <w:pStyle w:val="Prrafodelista"/>
        <w:numPr>
          <w:ilvl w:val="0"/>
          <w:numId w:val="42"/>
        </w:numPr>
      </w:pPr>
      <w:r>
        <w:t>¿Se puede hacer una evaluación de la usabilidad? Explica como</w:t>
      </w:r>
    </w:p>
    <w:sectPr w:rsidR="008A6D2F" w:rsidRPr="00B74862" w:rsidSect="00440D8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E115A" w14:textId="77777777" w:rsidR="00AA1DC5" w:rsidRDefault="00AA1DC5" w:rsidP="00955F71">
      <w:pPr>
        <w:spacing w:after="0" w:line="240" w:lineRule="auto"/>
      </w:pPr>
      <w:r>
        <w:separator/>
      </w:r>
    </w:p>
  </w:endnote>
  <w:endnote w:type="continuationSeparator" w:id="0">
    <w:p w14:paraId="7461F9EB" w14:textId="77777777" w:rsidR="00AA1DC5" w:rsidRDefault="00AA1DC5"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5F3F" w14:textId="77777777" w:rsidR="00955F71" w:rsidRPr="00955F71" w:rsidRDefault="00955F71" w:rsidP="00955F71">
    <w:pPr>
      <w:pStyle w:val="Piedepgina"/>
      <w:jc w:val="right"/>
      <w:rPr>
        <w:b/>
      </w:rPr>
    </w:pPr>
    <w:r w:rsidRPr="00955F71">
      <w:rPr>
        <w:b/>
      </w:rPr>
      <w:t>Desarrollo de Aplicaciones con tecnologías web IFCD210</w:t>
    </w:r>
  </w:p>
  <w:p w14:paraId="5A63A860" w14:textId="3C3F60AA" w:rsidR="00CB075F" w:rsidRPr="00955F71" w:rsidRDefault="00955F71" w:rsidP="00CB075F">
    <w:pPr>
      <w:pStyle w:val="Piedepgina"/>
      <w:jc w:val="right"/>
      <w:rPr>
        <w:b/>
      </w:rPr>
    </w:pPr>
    <w:r w:rsidRPr="00955F71">
      <w:rPr>
        <w:b/>
      </w:rPr>
      <w:t>MF0491_</w:t>
    </w:r>
    <w:r w:rsidR="00CA620D">
      <w:rPr>
        <w:b/>
      </w:rPr>
      <w:t>3  UF184</w:t>
    </w:r>
    <w:r w:rsidR="00CB075F">
      <w:rPr>
        <w:b/>
      </w:rPr>
      <w:t>3</w:t>
    </w:r>
    <w:r w:rsidR="00CA620D">
      <w:rPr>
        <w:b/>
      </w:rPr>
      <w:t xml:space="preserve"> </w:t>
    </w:r>
    <w:r w:rsidR="00CB075F">
      <w:rPr>
        <w:b/>
      </w:rPr>
      <w:t>Aplicación de técnicas de usabilidad y accesibilidad en el entorno cliente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AA163" w14:textId="77777777" w:rsidR="00AA1DC5" w:rsidRDefault="00AA1DC5" w:rsidP="00955F71">
      <w:pPr>
        <w:spacing w:after="0" w:line="240" w:lineRule="auto"/>
      </w:pPr>
      <w:r>
        <w:separator/>
      </w:r>
    </w:p>
  </w:footnote>
  <w:footnote w:type="continuationSeparator" w:id="0">
    <w:p w14:paraId="40F36A3D" w14:textId="77777777" w:rsidR="00AA1DC5" w:rsidRDefault="00AA1DC5"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28EC" w14:textId="77777777" w:rsidR="00955F71" w:rsidRDefault="00955F71">
    <w:pPr>
      <w:pStyle w:val="Encabezado"/>
    </w:pPr>
    <w:r>
      <w:rPr>
        <w:noProof/>
        <w:lang w:eastAsia="es-ES"/>
      </w:rPr>
      <w:drawing>
        <wp:inline distT="0" distB="0" distL="0" distR="0" wp14:anchorId="621737D6" wp14:editId="2FC6029B">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9D1"/>
    <w:multiLevelType w:val="hybridMultilevel"/>
    <w:tmpl w:val="5C441E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815C6"/>
    <w:multiLevelType w:val="hybridMultilevel"/>
    <w:tmpl w:val="128E0E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21756C"/>
    <w:multiLevelType w:val="hybridMultilevel"/>
    <w:tmpl w:val="DDE06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A3277"/>
    <w:multiLevelType w:val="hybridMultilevel"/>
    <w:tmpl w:val="82A0CF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A95C65"/>
    <w:multiLevelType w:val="hybridMultilevel"/>
    <w:tmpl w:val="AA947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040A12"/>
    <w:multiLevelType w:val="hybridMultilevel"/>
    <w:tmpl w:val="B5E6E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CC7583"/>
    <w:multiLevelType w:val="hybridMultilevel"/>
    <w:tmpl w:val="C29C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2F2F0D"/>
    <w:multiLevelType w:val="hybridMultilevel"/>
    <w:tmpl w:val="7E448D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751F5C"/>
    <w:multiLevelType w:val="hybridMultilevel"/>
    <w:tmpl w:val="9BC2E5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F4439F"/>
    <w:multiLevelType w:val="hybridMultilevel"/>
    <w:tmpl w:val="B526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460DB"/>
    <w:multiLevelType w:val="hybridMultilevel"/>
    <w:tmpl w:val="1B1A26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326BC5"/>
    <w:multiLevelType w:val="hybridMultilevel"/>
    <w:tmpl w:val="502CF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073DDC"/>
    <w:multiLevelType w:val="hybridMultilevel"/>
    <w:tmpl w:val="C980A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217FD9"/>
    <w:multiLevelType w:val="hybridMultilevel"/>
    <w:tmpl w:val="17B87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3C11EA"/>
    <w:multiLevelType w:val="hybridMultilevel"/>
    <w:tmpl w:val="F4F4D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1E6F69"/>
    <w:multiLevelType w:val="hybridMultilevel"/>
    <w:tmpl w:val="C1BAA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FA1426"/>
    <w:multiLevelType w:val="hybridMultilevel"/>
    <w:tmpl w:val="758CD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7F07B5"/>
    <w:multiLevelType w:val="hybridMultilevel"/>
    <w:tmpl w:val="D7349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2C1DC7"/>
    <w:multiLevelType w:val="hybridMultilevel"/>
    <w:tmpl w:val="CA5A5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6908D3"/>
    <w:multiLevelType w:val="hybridMultilevel"/>
    <w:tmpl w:val="74428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EF38F5"/>
    <w:multiLevelType w:val="hybridMultilevel"/>
    <w:tmpl w:val="84680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E84EBE"/>
    <w:multiLevelType w:val="hybridMultilevel"/>
    <w:tmpl w:val="0A6C1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2A334D"/>
    <w:multiLevelType w:val="hybridMultilevel"/>
    <w:tmpl w:val="8AC87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4802B4"/>
    <w:multiLevelType w:val="hybridMultilevel"/>
    <w:tmpl w:val="8D744466"/>
    <w:lvl w:ilvl="0" w:tplc="87DCA59A">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127D18"/>
    <w:multiLevelType w:val="hybridMultilevel"/>
    <w:tmpl w:val="C6DA0B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6DF65E0"/>
    <w:multiLevelType w:val="hybridMultilevel"/>
    <w:tmpl w:val="0B16B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3559D7"/>
    <w:multiLevelType w:val="hybridMultilevel"/>
    <w:tmpl w:val="9B046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726F3F"/>
    <w:multiLevelType w:val="hybridMultilevel"/>
    <w:tmpl w:val="F19C7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01283D"/>
    <w:multiLevelType w:val="hybridMultilevel"/>
    <w:tmpl w:val="DF7C1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FD0C7F"/>
    <w:multiLevelType w:val="hybridMultilevel"/>
    <w:tmpl w:val="9852F8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7A5A62"/>
    <w:multiLevelType w:val="hybridMultilevel"/>
    <w:tmpl w:val="6BCE2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906ACC"/>
    <w:multiLevelType w:val="hybridMultilevel"/>
    <w:tmpl w:val="BB263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3A4179"/>
    <w:multiLevelType w:val="hybridMultilevel"/>
    <w:tmpl w:val="FAF06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26216B"/>
    <w:multiLevelType w:val="hybridMultilevel"/>
    <w:tmpl w:val="7B86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9AE0BC5"/>
    <w:multiLevelType w:val="hybridMultilevel"/>
    <w:tmpl w:val="623860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CE5924"/>
    <w:multiLevelType w:val="hybridMultilevel"/>
    <w:tmpl w:val="02B2E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812A82"/>
    <w:multiLevelType w:val="hybridMultilevel"/>
    <w:tmpl w:val="F216D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075A4A"/>
    <w:multiLevelType w:val="hybridMultilevel"/>
    <w:tmpl w:val="118C78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8" w15:restartNumberingAfterBreak="0">
    <w:nsid w:val="76160436"/>
    <w:multiLevelType w:val="hybridMultilevel"/>
    <w:tmpl w:val="5C12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6556C4"/>
    <w:multiLevelType w:val="hybridMultilevel"/>
    <w:tmpl w:val="A9AA51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6C41AA3"/>
    <w:multiLevelType w:val="hybridMultilevel"/>
    <w:tmpl w:val="3DEC01B6"/>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41" w15:restartNumberingAfterBreak="0">
    <w:nsid w:val="7A9A2828"/>
    <w:multiLevelType w:val="hybridMultilevel"/>
    <w:tmpl w:val="6C580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0"/>
  </w:num>
  <w:num w:numId="4">
    <w:abstractNumId w:val="26"/>
  </w:num>
  <w:num w:numId="5">
    <w:abstractNumId w:val="24"/>
  </w:num>
  <w:num w:numId="6">
    <w:abstractNumId w:val="34"/>
  </w:num>
  <w:num w:numId="7">
    <w:abstractNumId w:val="3"/>
  </w:num>
  <w:num w:numId="8">
    <w:abstractNumId w:val="39"/>
  </w:num>
  <w:num w:numId="9">
    <w:abstractNumId w:val="21"/>
  </w:num>
  <w:num w:numId="10">
    <w:abstractNumId w:val="23"/>
  </w:num>
  <w:num w:numId="11">
    <w:abstractNumId w:val="33"/>
  </w:num>
  <w:num w:numId="12">
    <w:abstractNumId w:val="31"/>
  </w:num>
  <w:num w:numId="13">
    <w:abstractNumId w:val="40"/>
  </w:num>
  <w:num w:numId="14">
    <w:abstractNumId w:val="27"/>
  </w:num>
  <w:num w:numId="15">
    <w:abstractNumId w:val="15"/>
  </w:num>
  <w:num w:numId="16">
    <w:abstractNumId w:val="6"/>
  </w:num>
  <w:num w:numId="17">
    <w:abstractNumId w:val="35"/>
  </w:num>
  <w:num w:numId="18">
    <w:abstractNumId w:val="30"/>
  </w:num>
  <w:num w:numId="19">
    <w:abstractNumId w:val="41"/>
  </w:num>
  <w:num w:numId="20">
    <w:abstractNumId w:val="36"/>
  </w:num>
  <w:num w:numId="21">
    <w:abstractNumId w:val="20"/>
  </w:num>
  <w:num w:numId="22">
    <w:abstractNumId w:val="19"/>
  </w:num>
  <w:num w:numId="23">
    <w:abstractNumId w:val="18"/>
  </w:num>
  <w:num w:numId="24">
    <w:abstractNumId w:val="25"/>
  </w:num>
  <w:num w:numId="25">
    <w:abstractNumId w:val="14"/>
  </w:num>
  <w:num w:numId="26">
    <w:abstractNumId w:val="13"/>
  </w:num>
  <w:num w:numId="27">
    <w:abstractNumId w:val="28"/>
  </w:num>
  <w:num w:numId="28">
    <w:abstractNumId w:val="9"/>
  </w:num>
  <w:num w:numId="29">
    <w:abstractNumId w:val="2"/>
  </w:num>
  <w:num w:numId="30">
    <w:abstractNumId w:val="11"/>
  </w:num>
  <w:num w:numId="31">
    <w:abstractNumId w:val="12"/>
  </w:num>
  <w:num w:numId="32">
    <w:abstractNumId w:val="4"/>
  </w:num>
  <w:num w:numId="33">
    <w:abstractNumId w:val="16"/>
  </w:num>
  <w:num w:numId="34">
    <w:abstractNumId w:val="1"/>
  </w:num>
  <w:num w:numId="35">
    <w:abstractNumId w:val="7"/>
  </w:num>
  <w:num w:numId="36">
    <w:abstractNumId w:val="10"/>
  </w:num>
  <w:num w:numId="37">
    <w:abstractNumId w:val="17"/>
  </w:num>
  <w:num w:numId="38">
    <w:abstractNumId w:val="22"/>
  </w:num>
  <w:num w:numId="39">
    <w:abstractNumId w:val="38"/>
  </w:num>
  <w:num w:numId="40">
    <w:abstractNumId w:val="5"/>
  </w:num>
  <w:num w:numId="41">
    <w:abstractNumId w:val="37"/>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5F71"/>
    <w:rsid w:val="0000641A"/>
    <w:rsid w:val="000234AB"/>
    <w:rsid w:val="0004454A"/>
    <w:rsid w:val="000A3182"/>
    <w:rsid w:val="000B26DB"/>
    <w:rsid w:val="000D6101"/>
    <w:rsid w:val="00130A6F"/>
    <w:rsid w:val="00173CC5"/>
    <w:rsid w:val="001A536A"/>
    <w:rsid w:val="001A736B"/>
    <w:rsid w:val="00227CDB"/>
    <w:rsid w:val="00256B25"/>
    <w:rsid w:val="00262E95"/>
    <w:rsid w:val="002A0667"/>
    <w:rsid w:val="002A146F"/>
    <w:rsid w:val="002F26CD"/>
    <w:rsid w:val="00332EC6"/>
    <w:rsid w:val="003C35E3"/>
    <w:rsid w:val="003D45E9"/>
    <w:rsid w:val="003D731C"/>
    <w:rsid w:val="00440D8E"/>
    <w:rsid w:val="00486330"/>
    <w:rsid w:val="00491FB0"/>
    <w:rsid w:val="00501BC3"/>
    <w:rsid w:val="005439EE"/>
    <w:rsid w:val="00561C79"/>
    <w:rsid w:val="005C186D"/>
    <w:rsid w:val="005C3324"/>
    <w:rsid w:val="00676FDC"/>
    <w:rsid w:val="006A5A69"/>
    <w:rsid w:val="00747EFC"/>
    <w:rsid w:val="00777E68"/>
    <w:rsid w:val="007862A3"/>
    <w:rsid w:val="007A043C"/>
    <w:rsid w:val="007D7655"/>
    <w:rsid w:val="00837160"/>
    <w:rsid w:val="00837819"/>
    <w:rsid w:val="00853017"/>
    <w:rsid w:val="00885694"/>
    <w:rsid w:val="008A1BAF"/>
    <w:rsid w:val="008A6D2F"/>
    <w:rsid w:val="009208B9"/>
    <w:rsid w:val="00955F71"/>
    <w:rsid w:val="00982014"/>
    <w:rsid w:val="00995A51"/>
    <w:rsid w:val="009C7CE1"/>
    <w:rsid w:val="00A34DDE"/>
    <w:rsid w:val="00A65C08"/>
    <w:rsid w:val="00A757C8"/>
    <w:rsid w:val="00AA1DC5"/>
    <w:rsid w:val="00B34587"/>
    <w:rsid w:val="00B74862"/>
    <w:rsid w:val="00B8417D"/>
    <w:rsid w:val="00BA07BE"/>
    <w:rsid w:val="00BC1542"/>
    <w:rsid w:val="00BF1ABA"/>
    <w:rsid w:val="00C5637C"/>
    <w:rsid w:val="00C709DF"/>
    <w:rsid w:val="00CA620D"/>
    <w:rsid w:val="00CB075F"/>
    <w:rsid w:val="00D75736"/>
    <w:rsid w:val="00DB2A5F"/>
    <w:rsid w:val="00E2790E"/>
    <w:rsid w:val="00EE5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4BF9"/>
  <w15:docId w15:val="{3E4E884F-C76F-4914-85FE-BFED3A3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E"/>
  </w:style>
  <w:style w:type="paragraph" w:styleId="Ttulo1">
    <w:name w:val="heading 1"/>
    <w:basedOn w:val="Normal"/>
    <w:next w:val="Normal"/>
    <w:link w:val="Ttulo1Car"/>
    <w:uiPriority w:val="9"/>
    <w:qFormat/>
    <w:rsid w:val="008378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A07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37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A04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00641A"/>
    <w:pPr>
      <w:ind w:left="720"/>
      <w:contextualSpacing/>
    </w:pPr>
  </w:style>
  <w:style w:type="character" w:customStyle="1" w:styleId="Ttulo2Car">
    <w:name w:val="Título 2 Car"/>
    <w:basedOn w:val="Fuentedeprrafopredeter"/>
    <w:link w:val="Ttulo2"/>
    <w:uiPriority w:val="9"/>
    <w:rsid w:val="00BA07B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37819"/>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837819"/>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2A0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A043C"/>
    <w:rPr>
      <w:rFonts w:asciiTheme="majorHAnsi" w:eastAsiaTheme="majorEastAsia" w:hAnsiTheme="majorHAnsi" w:cstheme="majorBidi"/>
      <w:i/>
      <w:iCs/>
      <w:color w:val="365F91" w:themeColor="accent1" w:themeShade="BF"/>
    </w:rPr>
  </w:style>
  <w:style w:type="character" w:styleId="nfasisintenso">
    <w:name w:val="Intense Emphasis"/>
    <w:basedOn w:val="Fuentedeprrafopredeter"/>
    <w:uiPriority w:val="21"/>
    <w:qFormat/>
    <w:rsid w:val="00256B2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7240">
      <w:bodyDiv w:val="1"/>
      <w:marLeft w:val="0"/>
      <w:marRight w:val="0"/>
      <w:marTop w:val="0"/>
      <w:marBottom w:val="0"/>
      <w:divBdr>
        <w:top w:val="none" w:sz="0" w:space="0" w:color="auto"/>
        <w:left w:val="none" w:sz="0" w:space="0" w:color="auto"/>
        <w:bottom w:val="none" w:sz="0" w:space="0" w:color="auto"/>
        <w:right w:val="none" w:sz="0" w:space="0" w:color="auto"/>
      </w:divBdr>
      <w:divsChild>
        <w:div w:id="1389569831">
          <w:marLeft w:val="0"/>
          <w:marRight w:val="0"/>
          <w:marTop w:val="0"/>
          <w:marBottom w:val="0"/>
          <w:divBdr>
            <w:top w:val="none" w:sz="0" w:space="0" w:color="auto"/>
            <w:left w:val="none" w:sz="0" w:space="0" w:color="auto"/>
            <w:bottom w:val="none" w:sz="0" w:space="0" w:color="auto"/>
            <w:right w:val="none" w:sz="0" w:space="0" w:color="auto"/>
          </w:divBdr>
          <w:divsChild>
            <w:div w:id="605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907">
      <w:bodyDiv w:val="1"/>
      <w:marLeft w:val="0"/>
      <w:marRight w:val="0"/>
      <w:marTop w:val="0"/>
      <w:marBottom w:val="0"/>
      <w:divBdr>
        <w:top w:val="none" w:sz="0" w:space="0" w:color="auto"/>
        <w:left w:val="none" w:sz="0" w:space="0" w:color="auto"/>
        <w:bottom w:val="none" w:sz="0" w:space="0" w:color="auto"/>
        <w:right w:val="none" w:sz="0" w:space="0" w:color="auto"/>
      </w:divBdr>
      <w:divsChild>
        <w:div w:id="1490709612">
          <w:marLeft w:val="0"/>
          <w:marRight w:val="0"/>
          <w:marTop w:val="0"/>
          <w:marBottom w:val="0"/>
          <w:divBdr>
            <w:top w:val="none" w:sz="0" w:space="0" w:color="auto"/>
            <w:left w:val="none" w:sz="0" w:space="0" w:color="auto"/>
            <w:bottom w:val="none" w:sz="0" w:space="0" w:color="auto"/>
            <w:right w:val="none" w:sz="0" w:space="0" w:color="auto"/>
          </w:divBdr>
          <w:divsChild>
            <w:div w:id="475878066">
              <w:marLeft w:val="0"/>
              <w:marRight w:val="0"/>
              <w:marTop w:val="0"/>
              <w:marBottom w:val="0"/>
              <w:divBdr>
                <w:top w:val="none" w:sz="0" w:space="0" w:color="auto"/>
                <w:left w:val="none" w:sz="0" w:space="0" w:color="auto"/>
                <w:bottom w:val="none" w:sz="0" w:space="0" w:color="auto"/>
                <w:right w:val="none" w:sz="0" w:space="0" w:color="auto"/>
              </w:divBdr>
            </w:div>
            <w:div w:id="530189426">
              <w:marLeft w:val="0"/>
              <w:marRight w:val="0"/>
              <w:marTop w:val="0"/>
              <w:marBottom w:val="0"/>
              <w:divBdr>
                <w:top w:val="none" w:sz="0" w:space="0" w:color="auto"/>
                <w:left w:val="none" w:sz="0" w:space="0" w:color="auto"/>
                <w:bottom w:val="none" w:sz="0" w:space="0" w:color="auto"/>
                <w:right w:val="none" w:sz="0" w:space="0" w:color="auto"/>
              </w:divBdr>
            </w:div>
            <w:div w:id="2121339996">
              <w:marLeft w:val="0"/>
              <w:marRight w:val="0"/>
              <w:marTop w:val="0"/>
              <w:marBottom w:val="0"/>
              <w:divBdr>
                <w:top w:val="none" w:sz="0" w:space="0" w:color="auto"/>
                <w:left w:val="none" w:sz="0" w:space="0" w:color="auto"/>
                <w:bottom w:val="none" w:sz="0" w:space="0" w:color="auto"/>
                <w:right w:val="none" w:sz="0" w:space="0" w:color="auto"/>
              </w:divBdr>
            </w:div>
            <w:div w:id="511727274">
              <w:marLeft w:val="0"/>
              <w:marRight w:val="0"/>
              <w:marTop w:val="0"/>
              <w:marBottom w:val="0"/>
              <w:divBdr>
                <w:top w:val="none" w:sz="0" w:space="0" w:color="auto"/>
                <w:left w:val="none" w:sz="0" w:space="0" w:color="auto"/>
                <w:bottom w:val="none" w:sz="0" w:space="0" w:color="auto"/>
                <w:right w:val="none" w:sz="0" w:space="0" w:color="auto"/>
              </w:divBdr>
            </w:div>
            <w:div w:id="1272929878">
              <w:marLeft w:val="0"/>
              <w:marRight w:val="0"/>
              <w:marTop w:val="0"/>
              <w:marBottom w:val="0"/>
              <w:divBdr>
                <w:top w:val="none" w:sz="0" w:space="0" w:color="auto"/>
                <w:left w:val="none" w:sz="0" w:space="0" w:color="auto"/>
                <w:bottom w:val="none" w:sz="0" w:space="0" w:color="auto"/>
                <w:right w:val="none" w:sz="0" w:space="0" w:color="auto"/>
              </w:divBdr>
            </w:div>
            <w:div w:id="668992266">
              <w:marLeft w:val="0"/>
              <w:marRight w:val="0"/>
              <w:marTop w:val="0"/>
              <w:marBottom w:val="0"/>
              <w:divBdr>
                <w:top w:val="none" w:sz="0" w:space="0" w:color="auto"/>
                <w:left w:val="none" w:sz="0" w:space="0" w:color="auto"/>
                <w:bottom w:val="none" w:sz="0" w:space="0" w:color="auto"/>
                <w:right w:val="none" w:sz="0" w:space="0" w:color="auto"/>
              </w:divBdr>
            </w:div>
            <w:div w:id="777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280">
      <w:bodyDiv w:val="1"/>
      <w:marLeft w:val="0"/>
      <w:marRight w:val="0"/>
      <w:marTop w:val="0"/>
      <w:marBottom w:val="0"/>
      <w:divBdr>
        <w:top w:val="none" w:sz="0" w:space="0" w:color="auto"/>
        <w:left w:val="none" w:sz="0" w:space="0" w:color="auto"/>
        <w:bottom w:val="none" w:sz="0" w:space="0" w:color="auto"/>
        <w:right w:val="none" w:sz="0" w:space="0" w:color="auto"/>
      </w:divBdr>
    </w:div>
    <w:div w:id="900024496">
      <w:bodyDiv w:val="1"/>
      <w:marLeft w:val="0"/>
      <w:marRight w:val="0"/>
      <w:marTop w:val="0"/>
      <w:marBottom w:val="0"/>
      <w:divBdr>
        <w:top w:val="none" w:sz="0" w:space="0" w:color="auto"/>
        <w:left w:val="none" w:sz="0" w:space="0" w:color="auto"/>
        <w:bottom w:val="none" w:sz="0" w:space="0" w:color="auto"/>
        <w:right w:val="none" w:sz="0" w:space="0" w:color="auto"/>
      </w:divBdr>
      <w:divsChild>
        <w:div w:id="1996642748">
          <w:marLeft w:val="0"/>
          <w:marRight w:val="0"/>
          <w:marTop w:val="0"/>
          <w:marBottom w:val="0"/>
          <w:divBdr>
            <w:top w:val="none" w:sz="0" w:space="0" w:color="auto"/>
            <w:left w:val="none" w:sz="0" w:space="0" w:color="auto"/>
            <w:bottom w:val="none" w:sz="0" w:space="0" w:color="auto"/>
            <w:right w:val="none" w:sz="0" w:space="0" w:color="auto"/>
          </w:divBdr>
          <w:divsChild>
            <w:div w:id="461071972">
              <w:marLeft w:val="0"/>
              <w:marRight w:val="0"/>
              <w:marTop w:val="0"/>
              <w:marBottom w:val="0"/>
              <w:divBdr>
                <w:top w:val="none" w:sz="0" w:space="0" w:color="auto"/>
                <w:left w:val="none" w:sz="0" w:space="0" w:color="auto"/>
                <w:bottom w:val="none" w:sz="0" w:space="0" w:color="auto"/>
                <w:right w:val="none" w:sz="0" w:space="0" w:color="auto"/>
              </w:divBdr>
            </w:div>
            <w:div w:id="539056368">
              <w:marLeft w:val="0"/>
              <w:marRight w:val="0"/>
              <w:marTop w:val="0"/>
              <w:marBottom w:val="0"/>
              <w:divBdr>
                <w:top w:val="none" w:sz="0" w:space="0" w:color="auto"/>
                <w:left w:val="none" w:sz="0" w:space="0" w:color="auto"/>
                <w:bottom w:val="none" w:sz="0" w:space="0" w:color="auto"/>
                <w:right w:val="none" w:sz="0" w:space="0" w:color="auto"/>
              </w:divBdr>
            </w:div>
            <w:div w:id="91703710">
              <w:marLeft w:val="0"/>
              <w:marRight w:val="0"/>
              <w:marTop w:val="0"/>
              <w:marBottom w:val="0"/>
              <w:divBdr>
                <w:top w:val="none" w:sz="0" w:space="0" w:color="auto"/>
                <w:left w:val="none" w:sz="0" w:space="0" w:color="auto"/>
                <w:bottom w:val="none" w:sz="0" w:space="0" w:color="auto"/>
                <w:right w:val="none" w:sz="0" w:space="0" w:color="auto"/>
              </w:divBdr>
            </w:div>
            <w:div w:id="1076780765">
              <w:marLeft w:val="0"/>
              <w:marRight w:val="0"/>
              <w:marTop w:val="0"/>
              <w:marBottom w:val="0"/>
              <w:divBdr>
                <w:top w:val="none" w:sz="0" w:space="0" w:color="auto"/>
                <w:left w:val="none" w:sz="0" w:space="0" w:color="auto"/>
                <w:bottom w:val="none" w:sz="0" w:space="0" w:color="auto"/>
                <w:right w:val="none" w:sz="0" w:space="0" w:color="auto"/>
              </w:divBdr>
            </w:div>
            <w:div w:id="1869485493">
              <w:marLeft w:val="0"/>
              <w:marRight w:val="0"/>
              <w:marTop w:val="0"/>
              <w:marBottom w:val="0"/>
              <w:divBdr>
                <w:top w:val="none" w:sz="0" w:space="0" w:color="auto"/>
                <w:left w:val="none" w:sz="0" w:space="0" w:color="auto"/>
                <w:bottom w:val="none" w:sz="0" w:space="0" w:color="auto"/>
                <w:right w:val="none" w:sz="0" w:space="0" w:color="auto"/>
              </w:divBdr>
            </w:div>
            <w:div w:id="1087311617">
              <w:marLeft w:val="0"/>
              <w:marRight w:val="0"/>
              <w:marTop w:val="0"/>
              <w:marBottom w:val="0"/>
              <w:divBdr>
                <w:top w:val="none" w:sz="0" w:space="0" w:color="auto"/>
                <w:left w:val="none" w:sz="0" w:space="0" w:color="auto"/>
                <w:bottom w:val="none" w:sz="0" w:space="0" w:color="auto"/>
                <w:right w:val="none" w:sz="0" w:space="0" w:color="auto"/>
              </w:divBdr>
            </w:div>
            <w:div w:id="469440141">
              <w:marLeft w:val="0"/>
              <w:marRight w:val="0"/>
              <w:marTop w:val="0"/>
              <w:marBottom w:val="0"/>
              <w:divBdr>
                <w:top w:val="none" w:sz="0" w:space="0" w:color="auto"/>
                <w:left w:val="none" w:sz="0" w:space="0" w:color="auto"/>
                <w:bottom w:val="none" w:sz="0" w:space="0" w:color="auto"/>
                <w:right w:val="none" w:sz="0" w:space="0" w:color="auto"/>
              </w:divBdr>
            </w:div>
            <w:div w:id="510728902">
              <w:marLeft w:val="0"/>
              <w:marRight w:val="0"/>
              <w:marTop w:val="0"/>
              <w:marBottom w:val="0"/>
              <w:divBdr>
                <w:top w:val="none" w:sz="0" w:space="0" w:color="auto"/>
                <w:left w:val="none" w:sz="0" w:space="0" w:color="auto"/>
                <w:bottom w:val="none" w:sz="0" w:space="0" w:color="auto"/>
                <w:right w:val="none" w:sz="0" w:space="0" w:color="auto"/>
              </w:divBdr>
            </w:div>
            <w:div w:id="576088794">
              <w:marLeft w:val="0"/>
              <w:marRight w:val="0"/>
              <w:marTop w:val="0"/>
              <w:marBottom w:val="0"/>
              <w:divBdr>
                <w:top w:val="none" w:sz="0" w:space="0" w:color="auto"/>
                <w:left w:val="none" w:sz="0" w:space="0" w:color="auto"/>
                <w:bottom w:val="none" w:sz="0" w:space="0" w:color="auto"/>
                <w:right w:val="none" w:sz="0" w:space="0" w:color="auto"/>
              </w:divBdr>
            </w:div>
            <w:div w:id="1291017637">
              <w:marLeft w:val="0"/>
              <w:marRight w:val="0"/>
              <w:marTop w:val="0"/>
              <w:marBottom w:val="0"/>
              <w:divBdr>
                <w:top w:val="none" w:sz="0" w:space="0" w:color="auto"/>
                <w:left w:val="none" w:sz="0" w:space="0" w:color="auto"/>
                <w:bottom w:val="none" w:sz="0" w:space="0" w:color="auto"/>
                <w:right w:val="none" w:sz="0" w:space="0" w:color="auto"/>
              </w:divBdr>
            </w:div>
            <w:div w:id="696931463">
              <w:marLeft w:val="0"/>
              <w:marRight w:val="0"/>
              <w:marTop w:val="0"/>
              <w:marBottom w:val="0"/>
              <w:divBdr>
                <w:top w:val="none" w:sz="0" w:space="0" w:color="auto"/>
                <w:left w:val="none" w:sz="0" w:space="0" w:color="auto"/>
                <w:bottom w:val="none" w:sz="0" w:space="0" w:color="auto"/>
                <w:right w:val="none" w:sz="0" w:space="0" w:color="auto"/>
              </w:divBdr>
            </w:div>
            <w:div w:id="1814325613">
              <w:marLeft w:val="0"/>
              <w:marRight w:val="0"/>
              <w:marTop w:val="0"/>
              <w:marBottom w:val="0"/>
              <w:divBdr>
                <w:top w:val="none" w:sz="0" w:space="0" w:color="auto"/>
                <w:left w:val="none" w:sz="0" w:space="0" w:color="auto"/>
                <w:bottom w:val="none" w:sz="0" w:space="0" w:color="auto"/>
                <w:right w:val="none" w:sz="0" w:space="0" w:color="auto"/>
              </w:divBdr>
            </w:div>
            <w:div w:id="267664027">
              <w:marLeft w:val="0"/>
              <w:marRight w:val="0"/>
              <w:marTop w:val="0"/>
              <w:marBottom w:val="0"/>
              <w:divBdr>
                <w:top w:val="none" w:sz="0" w:space="0" w:color="auto"/>
                <w:left w:val="none" w:sz="0" w:space="0" w:color="auto"/>
                <w:bottom w:val="none" w:sz="0" w:space="0" w:color="auto"/>
                <w:right w:val="none" w:sz="0" w:space="0" w:color="auto"/>
              </w:divBdr>
            </w:div>
            <w:div w:id="1642734432">
              <w:marLeft w:val="0"/>
              <w:marRight w:val="0"/>
              <w:marTop w:val="0"/>
              <w:marBottom w:val="0"/>
              <w:divBdr>
                <w:top w:val="none" w:sz="0" w:space="0" w:color="auto"/>
                <w:left w:val="none" w:sz="0" w:space="0" w:color="auto"/>
                <w:bottom w:val="none" w:sz="0" w:space="0" w:color="auto"/>
                <w:right w:val="none" w:sz="0" w:space="0" w:color="auto"/>
              </w:divBdr>
            </w:div>
            <w:div w:id="744185871">
              <w:marLeft w:val="0"/>
              <w:marRight w:val="0"/>
              <w:marTop w:val="0"/>
              <w:marBottom w:val="0"/>
              <w:divBdr>
                <w:top w:val="none" w:sz="0" w:space="0" w:color="auto"/>
                <w:left w:val="none" w:sz="0" w:space="0" w:color="auto"/>
                <w:bottom w:val="none" w:sz="0" w:space="0" w:color="auto"/>
                <w:right w:val="none" w:sz="0" w:space="0" w:color="auto"/>
              </w:divBdr>
            </w:div>
            <w:div w:id="1135372713">
              <w:marLeft w:val="0"/>
              <w:marRight w:val="0"/>
              <w:marTop w:val="0"/>
              <w:marBottom w:val="0"/>
              <w:divBdr>
                <w:top w:val="none" w:sz="0" w:space="0" w:color="auto"/>
                <w:left w:val="none" w:sz="0" w:space="0" w:color="auto"/>
                <w:bottom w:val="none" w:sz="0" w:space="0" w:color="auto"/>
                <w:right w:val="none" w:sz="0" w:space="0" w:color="auto"/>
              </w:divBdr>
            </w:div>
            <w:div w:id="336345240">
              <w:marLeft w:val="0"/>
              <w:marRight w:val="0"/>
              <w:marTop w:val="0"/>
              <w:marBottom w:val="0"/>
              <w:divBdr>
                <w:top w:val="none" w:sz="0" w:space="0" w:color="auto"/>
                <w:left w:val="none" w:sz="0" w:space="0" w:color="auto"/>
                <w:bottom w:val="none" w:sz="0" w:space="0" w:color="auto"/>
                <w:right w:val="none" w:sz="0" w:space="0" w:color="auto"/>
              </w:divBdr>
            </w:div>
            <w:div w:id="1116868164">
              <w:marLeft w:val="0"/>
              <w:marRight w:val="0"/>
              <w:marTop w:val="0"/>
              <w:marBottom w:val="0"/>
              <w:divBdr>
                <w:top w:val="none" w:sz="0" w:space="0" w:color="auto"/>
                <w:left w:val="none" w:sz="0" w:space="0" w:color="auto"/>
                <w:bottom w:val="none" w:sz="0" w:space="0" w:color="auto"/>
                <w:right w:val="none" w:sz="0" w:space="0" w:color="auto"/>
              </w:divBdr>
            </w:div>
            <w:div w:id="1340818175">
              <w:marLeft w:val="0"/>
              <w:marRight w:val="0"/>
              <w:marTop w:val="0"/>
              <w:marBottom w:val="0"/>
              <w:divBdr>
                <w:top w:val="none" w:sz="0" w:space="0" w:color="auto"/>
                <w:left w:val="none" w:sz="0" w:space="0" w:color="auto"/>
                <w:bottom w:val="none" w:sz="0" w:space="0" w:color="auto"/>
                <w:right w:val="none" w:sz="0" w:space="0" w:color="auto"/>
              </w:divBdr>
            </w:div>
            <w:div w:id="1422413794">
              <w:marLeft w:val="0"/>
              <w:marRight w:val="0"/>
              <w:marTop w:val="0"/>
              <w:marBottom w:val="0"/>
              <w:divBdr>
                <w:top w:val="none" w:sz="0" w:space="0" w:color="auto"/>
                <w:left w:val="none" w:sz="0" w:space="0" w:color="auto"/>
                <w:bottom w:val="none" w:sz="0" w:space="0" w:color="auto"/>
                <w:right w:val="none" w:sz="0" w:space="0" w:color="auto"/>
              </w:divBdr>
            </w:div>
            <w:div w:id="881283085">
              <w:marLeft w:val="0"/>
              <w:marRight w:val="0"/>
              <w:marTop w:val="0"/>
              <w:marBottom w:val="0"/>
              <w:divBdr>
                <w:top w:val="none" w:sz="0" w:space="0" w:color="auto"/>
                <w:left w:val="none" w:sz="0" w:space="0" w:color="auto"/>
                <w:bottom w:val="none" w:sz="0" w:space="0" w:color="auto"/>
                <w:right w:val="none" w:sz="0" w:space="0" w:color="auto"/>
              </w:divBdr>
            </w:div>
            <w:div w:id="558125765">
              <w:marLeft w:val="0"/>
              <w:marRight w:val="0"/>
              <w:marTop w:val="0"/>
              <w:marBottom w:val="0"/>
              <w:divBdr>
                <w:top w:val="none" w:sz="0" w:space="0" w:color="auto"/>
                <w:left w:val="none" w:sz="0" w:space="0" w:color="auto"/>
                <w:bottom w:val="none" w:sz="0" w:space="0" w:color="auto"/>
                <w:right w:val="none" w:sz="0" w:space="0" w:color="auto"/>
              </w:divBdr>
            </w:div>
            <w:div w:id="1706566211">
              <w:marLeft w:val="0"/>
              <w:marRight w:val="0"/>
              <w:marTop w:val="0"/>
              <w:marBottom w:val="0"/>
              <w:divBdr>
                <w:top w:val="none" w:sz="0" w:space="0" w:color="auto"/>
                <w:left w:val="none" w:sz="0" w:space="0" w:color="auto"/>
                <w:bottom w:val="none" w:sz="0" w:space="0" w:color="auto"/>
                <w:right w:val="none" w:sz="0" w:space="0" w:color="auto"/>
              </w:divBdr>
            </w:div>
            <w:div w:id="1802648173">
              <w:marLeft w:val="0"/>
              <w:marRight w:val="0"/>
              <w:marTop w:val="0"/>
              <w:marBottom w:val="0"/>
              <w:divBdr>
                <w:top w:val="none" w:sz="0" w:space="0" w:color="auto"/>
                <w:left w:val="none" w:sz="0" w:space="0" w:color="auto"/>
                <w:bottom w:val="none" w:sz="0" w:space="0" w:color="auto"/>
                <w:right w:val="none" w:sz="0" w:space="0" w:color="auto"/>
              </w:divBdr>
            </w:div>
            <w:div w:id="2103137861">
              <w:marLeft w:val="0"/>
              <w:marRight w:val="0"/>
              <w:marTop w:val="0"/>
              <w:marBottom w:val="0"/>
              <w:divBdr>
                <w:top w:val="none" w:sz="0" w:space="0" w:color="auto"/>
                <w:left w:val="none" w:sz="0" w:space="0" w:color="auto"/>
                <w:bottom w:val="none" w:sz="0" w:space="0" w:color="auto"/>
                <w:right w:val="none" w:sz="0" w:space="0" w:color="auto"/>
              </w:divBdr>
            </w:div>
            <w:div w:id="945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0285">
      <w:bodyDiv w:val="1"/>
      <w:marLeft w:val="0"/>
      <w:marRight w:val="0"/>
      <w:marTop w:val="0"/>
      <w:marBottom w:val="0"/>
      <w:divBdr>
        <w:top w:val="none" w:sz="0" w:space="0" w:color="auto"/>
        <w:left w:val="none" w:sz="0" w:space="0" w:color="auto"/>
        <w:bottom w:val="none" w:sz="0" w:space="0" w:color="auto"/>
        <w:right w:val="none" w:sz="0" w:space="0" w:color="auto"/>
      </w:divBdr>
      <w:divsChild>
        <w:div w:id="1441802569">
          <w:marLeft w:val="0"/>
          <w:marRight w:val="0"/>
          <w:marTop w:val="0"/>
          <w:marBottom w:val="0"/>
          <w:divBdr>
            <w:top w:val="none" w:sz="0" w:space="0" w:color="auto"/>
            <w:left w:val="none" w:sz="0" w:space="0" w:color="auto"/>
            <w:bottom w:val="none" w:sz="0" w:space="0" w:color="auto"/>
            <w:right w:val="none" w:sz="0" w:space="0" w:color="auto"/>
          </w:divBdr>
          <w:divsChild>
            <w:div w:id="645086469">
              <w:marLeft w:val="0"/>
              <w:marRight w:val="0"/>
              <w:marTop w:val="0"/>
              <w:marBottom w:val="0"/>
              <w:divBdr>
                <w:top w:val="none" w:sz="0" w:space="0" w:color="auto"/>
                <w:left w:val="none" w:sz="0" w:space="0" w:color="auto"/>
                <w:bottom w:val="none" w:sz="0" w:space="0" w:color="auto"/>
                <w:right w:val="none" w:sz="0" w:space="0" w:color="auto"/>
              </w:divBdr>
            </w:div>
            <w:div w:id="124543807">
              <w:marLeft w:val="0"/>
              <w:marRight w:val="0"/>
              <w:marTop w:val="0"/>
              <w:marBottom w:val="0"/>
              <w:divBdr>
                <w:top w:val="none" w:sz="0" w:space="0" w:color="auto"/>
                <w:left w:val="none" w:sz="0" w:space="0" w:color="auto"/>
                <w:bottom w:val="none" w:sz="0" w:space="0" w:color="auto"/>
                <w:right w:val="none" w:sz="0" w:space="0" w:color="auto"/>
              </w:divBdr>
            </w:div>
            <w:div w:id="19672123">
              <w:marLeft w:val="0"/>
              <w:marRight w:val="0"/>
              <w:marTop w:val="0"/>
              <w:marBottom w:val="0"/>
              <w:divBdr>
                <w:top w:val="none" w:sz="0" w:space="0" w:color="auto"/>
                <w:left w:val="none" w:sz="0" w:space="0" w:color="auto"/>
                <w:bottom w:val="none" w:sz="0" w:space="0" w:color="auto"/>
                <w:right w:val="none" w:sz="0" w:space="0" w:color="auto"/>
              </w:divBdr>
            </w:div>
            <w:div w:id="1769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A099F-3C4E-4D38-8FD9-B862BBC8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72608591Y</cp:lastModifiedBy>
  <cp:revision>31</cp:revision>
  <dcterms:created xsi:type="dcterms:W3CDTF">2021-01-14T09:42:00Z</dcterms:created>
  <dcterms:modified xsi:type="dcterms:W3CDTF">2021-02-19T19:50:00Z</dcterms:modified>
</cp:coreProperties>
</file>