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04.403054-ТЭ от 01.12.2022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812 391,53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812 391,53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812 391,53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15 435,44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812 391,53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812 391,53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13 619,51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812 391,53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812 391,53 × 37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21 965,82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51 020,77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745 257,52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745 257,52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745 257,52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14 159,89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745 257,52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745 257,52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12 494,02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745 257,52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745 257,52 × 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4 901,50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31 555,41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1 557 649,05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82 576,18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04.403054-ТЭ от 01.12.2022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01.2026-02.2026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1 557 649,05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82 576,18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1 640 225,23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1 557 649,05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82 576,18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1 640 225,23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1 640 225,23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74 207,00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