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FFFE48" w14:textId="635365B9" w:rsidR="00443228" w:rsidRPr="006451FC" w:rsidRDefault="00443228" w:rsidP="00443228">
      <w:pPr>
        <w:jc w:val="right"/>
        <w:rPr>
          <w:bCs/>
          <w:i/>
          <w:iCs/>
          <w:sz w:val="24"/>
          <w:szCs w:val="24"/>
          <w:lang w:eastAsia="x-none"/>
        </w:rPr>
      </w:pPr>
      <w:bookmarkStart w:id="0" w:name="_Toc499138391"/>
      <w:bookmarkStart w:id="1" w:name="_Toc502836126"/>
      <w:bookmarkStart w:id="2" w:name="_Toc505166433"/>
      <w:bookmarkStart w:id="3" w:name="приложение1"/>
      <w:bookmarkStart w:id="4" w:name="_GoBack"/>
      <w:bookmarkEnd w:id="4"/>
    </w:p>
    <w:p w14:paraId="3A23A92C" w14:textId="77777777" w:rsidR="005C740D" w:rsidRDefault="005C740D" w:rsidP="00026001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051DDF12" w14:textId="77777777" w:rsidR="005C740D" w:rsidRPr="00281DAC" w:rsidRDefault="005C740D" w:rsidP="005C740D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4435908B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30B936C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E23886D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7FF815DE" w14:textId="77777777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>Факультет «Строительства и техносферной безопасности»</w:t>
      </w:r>
    </w:p>
    <w:p w14:paraId="6B6BDE21" w14:textId="07D86680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24359B31" w14:textId="77777777" w:rsidR="00443228" w:rsidRPr="00551C4C" w:rsidRDefault="00443228" w:rsidP="00443228">
      <w:pPr>
        <w:jc w:val="right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443228" w:rsidRPr="00551C4C" w14:paraId="11D7A3D9" w14:textId="77777777" w:rsidTr="00FC45EF">
        <w:tc>
          <w:tcPr>
            <w:tcW w:w="5105" w:type="dxa"/>
            <w:shd w:val="clear" w:color="auto" w:fill="auto"/>
          </w:tcPr>
          <w:p w14:paraId="378F5C60" w14:textId="77777777" w:rsidR="00443228" w:rsidRPr="006825BC" w:rsidRDefault="00443228" w:rsidP="00FC45EF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443228" w:rsidRPr="00551C4C" w14:paraId="035F3CAB" w14:textId="77777777" w:rsidTr="00FC45EF">
        <w:tc>
          <w:tcPr>
            <w:tcW w:w="5105" w:type="dxa"/>
            <w:shd w:val="clear" w:color="auto" w:fill="auto"/>
          </w:tcPr>
          <w:p w14:paraId="18B56E90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>Декан факультета Строительства и техносферной безопасности</w:t>
            </w:r>
          </w:p>
        </w:tc>
      </w:tr>
      <w:tr w:rsidR="00443228" w:rsidRPr="00551C4C" w14:paraId="03548DA8" w14:textId="77777777" w:rsidTr="00FC45EF">
        <w:tc>
          <w:tcPr>
            <w:tcW w:w="5105" w:type="dxa"/>
            <w:shd w:val="clear" w:color="auto" w:fill="auto"/>
          </w:tcPr>
          <w:p w14:paraId="77A721FE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14:paraId="61CFFE1D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443228" w:rsidRPr="00551C4C" w14:paraId="55C36933" w14:textId="77777777" w:rsidTr="00FC45EF">
        <w:tc>
          <w:tcPr>
            <w:tcW w:w="5105" w:type="dxa"/>
            <w:shd w:val="clear" w:color="auto" w:fill="auto"/>
          </w:tcPr>
          <w:p w14:paraId="5DCB27D1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443228" w:rsidRPr="00551C4C" w14:paraId="6E9A9A29" w14:textId="77777777" w:rsidTr="00FC45EF">
        <w:tc>
          <w:tcPr>
            <w:tcW w:w="5105" w:type="dxa"/>
            <w:shd w:val="clear" w:color="auto" w:fill="auto"/>
          </w:tcPr>
          <w:p w14:paraId="44A7A610" w14:textId="77777777" w:rsidR="00443228" w:rsidRPr="006825BC" w:rsidRDefault="00443228" w:rsidP="00FC45EF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3C191BBE" w14:textId="77777777" w:rsidR="00443228" w:rsidRPr="00551C4C" w:rsidRDefault="00443228" w:rsidP="00443228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14:paraId="2A4A23D0" w14:textId="77777777" w:rsidR="00443228" w:rsidRPr="00EB6229" w:rsidRDefault="00443228" w:rsidP="00443228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19E4D688" w14:textId="77777777" w:rsidR="005C740D" w:rsidRPr="00C61730" w:rsidRDefault="005C740D" w:rsidP="005C740D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П</w:t>
      </w:r>
      <w:r w:rsidRPr="00C61730">
        <w:rPr>
          <w:rFonts w:eastAsia="Calibri"/>
          <w:b/>
          <w:iCs/>
          <w:sz w:val="28"/>
          <w:szCs w:val="28"/>
        </w:rPr>
        <w:t>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</w:p>
    <w:p w14:paraId="0D130D8E" w14:textId="77777777" w:rsidR="00443228" w:rsidRPr="00EB6229" w:rsidRDefault="00443228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 w:rsidRPr="00EB6229">
        <w:rPr>
          <w:b/>
          <w:color w:val="000000"/>
          <w:spacing w:val="-5"/>
          <w:sz w:val="28"/>
          <w:szCs w:val="28"/>
        </w:rPr>
        <w:t xml:space="preserve"> </w:t>
      </w:r>
    </w:p>
    <w:p w14:paraId="54F2AFB0" w14:textId="77777777" w:rsidR="00BA2495" w:rsidRPr="00551C4C" w:rsidRDefault="00443228" w:rsidP="00BA2495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</w:t>
      </w:r>
      <w:r w:rsidR="00BA2495" w:rsidRPr="0064714F">
        <w:rPr>
          <w:color w:val="FF0000"/>
          <w:spacing w:val="-5"/>
          <w:sz w:val="28"/>
          <w:szCs w:val="28"/>
          <w:u w:val="single"/>
        </w:rPr>
        <w:t>ХХХ-ХХХ</w:t>
      </w:r>
      <w:r w:rsidR="00BA2495">
        <w:rPr>
          <w:color w:val="000000"/>
          <w:spacing w:val="-5"/>
          <w:sz w:val="28"/>
          <w:szCs w:val="28"/>
        </w:rPr>
        <w:t>_____        _</w:t>
      </w:r>
      <w:r w:rsidR="00BA2495" w:rsidRPr="0064714F">
        <w:rPr>
          <w:color w:val="FF0000"/>
          <w:spacing w:val="-5"/>
          <w:sz w:val="28"/>
          <w:szCs w:val="28"/>
          <w:u w:val="single"/>
        </w:rPr>
        <w:t>Иванов Иван Иванович</w:t>
      </w:r>
      <w:r w:rsidR="00BA2495" w:rsidRPr="00551C4C">
        <w:rPr>
          <w:color w:val="000000"/>
          <w:spacing w:val="-5"/>
          <w:sz w:val="28"/>
          <w:szCs w:val="28"/>
        </w:rPr>
        <w:t>_____________</w:t>
      </w:r>
    </w:p>
    <w:p w14:paraId="7D4AC56E" w14:textId="77777777" w:rsidR="00BA2495" w:rsidRDefault="00BA2495" w:rsidP="00BA2495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38850CA4" w14:textId="77777777" w:rsidR="00BA2495" w:rsidRDefault="00BA2495" w:rsidP="00BA2495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14:paraId="5EBAD00F" w14:textId="241857F2" w:rsidR="00443228" w:rsidRDefault="00443228" w:rsidP="00BA2495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16"/>
          <w:szCs w:val="16"/>
        </w:rPr>
      </w:pPr>
    </w:p>
    <w:p w14:paraId="3FCCBB0C" w14:textId="77777777" w:rsidR="00443228" w:rsidRDefault="00443228" w:rsidP="00443228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14:paraId="2C308EE8" w14:textId="77777777" w:rsidR="00443228" w:rsidRDefault="00443228" w:rsidP="00443228">
      <w:pPr>
        <w:rPr>
          <w:sz w:val="16"/>
          <w:szCs w:val="16"/>
        </w:rPr>
      </w:pPr>
    </w:p>
    <w:p w14:paraId="5DE72210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443228" w:rsidRPr="00193E27" w14:paraId="0E039528" w14:textId="77777777" w:rsidTr="00FC45EF">
        <w:trPr>
          <w:tblHeader/>
        </w:trPr>
        <w:tc>
          <w:tcPr>
            <w:tcW w:w="2765" w:type="dxa"/>
            <w:shd w:val="clear" w:color="auto" w:fill="auto"/>
          </w:tcPr>
          <w:p w14:paraId="07129A1B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14:paraId="6FAEAC90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14:paraId="1B1EF757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443228" w:rsidRPr="00C6072D" w14:paraId="2CCDAC7D" w14:textId="77777777" w:rsidTr="00FC45EF">
        <w:tc>
          <w:tcPr>
            <w:tcW w:w="2765" w:type="dxa"/>
            <w:shd w:val="clear" w:color="auto" w:fill="auto"/>
          </w:tcPr>
          <w:p w14:paraId="3A7DDD1F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14:paraId="0998D3F1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4874E085" w14:textId="77777777" w:rsidR="00D630FE" w:rsidRPr="000F0908" w:rsidRDefault="00D630FE" w:rsidP="00D630FE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07603604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1104F426" w14:textId="534F43D6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требованиями, к</w:t>
            </w:r>
            <w:r w:rsidR="00EA7C4A">
              <w:rPr>
                <w:sz w:val="24"/>
                <w:szCs w:val="24"/>
              </w:rPr>
              <w:t>оторые предъявляются к обучающимся</w:t>
            </w:r>
            <w:r w:rsidRPr="006825BC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06170E3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3D89984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графиком консультаций;</w:t>
            </w:r>
          </w:p>
          <w:p w14:paraId="62A44B30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53E55763" w14:textId="77777777" w:rsidR="00443228" w:rsidRPr="006825BC" w:rsidRDefault="00443228" w:rsidP="00FC45EF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14:paraId="74CE4BE9" w14:textId="77777777" w:rsidR="00BA2495" w:rsidRPr="001073F9" w:rsidRDefault="00BA2495" w:rsidP="00BA2495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294316E4" w14:textId="77777777" w:rsidR="00BA2495" w:rsidRPr="001073F9" w:rsidRDefault="00BA2495" w:rsidP="00BA2495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205660D6" w14:textId="0DD1FC60" w:rsidR="00443228" w:rsidRPr="00444658" w:rsidRDefault="00BA2495" w:rsidP="00BA2495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443228" w:rsidRPr="00C6072D" w14:paraId="36A3AAB4" w14:textId="77777777" w:rsidTr="00FC45EF">
        <w:tc>
          <w:tcPr>
            <w:tcW w:w="2765" w:type="dxa"/>
            <w:shd w:val="clear" w:color="auto" w:fill="auto"/>
          </w:tcPr>
          <w:p w14:paraId="695EFA7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14:paraId="7BBBBD3C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6C57995C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77A3544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14:paraId="4FE543B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анализ полученной информации;</w:t>
            </w:r>
          </w:p>
          <w:p w14:paraId="2963C389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14:paraId="73512280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14:paraId="0AA59080" w14:textId="77777777" w:rsidR="00443228" w:rsidRPr="00444658" w:rsidRDefault="00443228" w:rsidP="00FC45EF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14:paraId="392C0FC2" w14:textId="77777777" w:rsidR="00BA2495" w:rsidRPr="001073F9" w:rsidRDefault="00BA2495" w:rsidP="00BA2495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lastRenderedPageBreak/>
              <w:t>ХХ.ХХ.ХХХХ</w:t>
            </w:r>
          </w:p>
          <w:p w14:paraId="6A655B44" w14:textId="77777777" w:rsidR="00BA2495" w:rsidRPr="001073F9" w:rsidRDefault="00BA2495" w:rsidP="00BA2495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0CA525B1" w14:textId="4D6B3F15" w:rsidR="00443228" w:rsidRPr="00444658" w:rsidRDefault="00BA2495" w:rsidP="00BA2495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443228" w:rsidRPr="00C6072D" w14:paraId="51D2FBD3" w14:textId="77777777" w:rsidTr="00FC45EF">
        <w:tc>
          <w:tcPr>
            <w:tcW w:w="2765" w:type="dxa"/>
            <w:shd w:val="clear" w:color="auto" w:fill="auto"/>
          </w:tcPr>
          <w:p w14:paraId="3FD8861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14:paraId="709D243A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5783B948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14:paraId="7367F4DE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14:paraId="7629D032" w14:textId="77777777" w:rsidR="00443228" w:rsidRPr="00444658" w:rsidRDefault="00443228" w:rsidP="00FC45EF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700027A4" w14:textId="77777777" w:rsidR="00BA2495" w:rsidRPr="001073F9" w:rsidRDefault="00BA2495" w:rsidP="00BA2495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50FDAB73" w14:textId="77777777" w:rsidR="00BA2495" w:rsidRPr="001073F9" w:rsidRDefault="00BA2495" w:rsidP="00BA2495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3D250F91" w14:textId="2EA731C5" w:rsidR="00443228" w:rsidRPr="00444658" w:rsidRDefault="00BA2495" w:rsidP="00BA2495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</w:tbl>
    <w:p w14:paraId="2613B8CD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</w:p>
    <w:p w14:paraId="5DA56092" w14:textId="77777777" w:rsidR="00443228" w:rsidRDefault="00443228" w:rsidP="00443228">
      <w:pPr>
        <w:keepNext/>
        <w:widowControl/>
        <w:outlineLvl w:val="1"/>
        <w:rPr>
          <w:b/>
          <w:sz w:val="28"/>
          <w:szCs w:val="28"/>
        </w:rPr>
      </w:pPr>
    </w:p>
    <w:p w14:paraId="2C76A18C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5E204FE6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257F64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257F64">
        <w:rPr>
          <w:bCs/>
          <w:color w:val="000000"/>
          <w:spacing w:val="-4"/>
          <w:sz w:val="24"/>
          <w:szCs w:val="24"/>
          <w:u w:val="single"/>
        </w:rPr>
        <w:t>.</w:t>
      </w:r>
      <w:r w:rsidRPr="00257F64">
        <w:rPr>
          <w:bCs/>
          <w:color w:val="000000"/>
          <w:spacing w:val="-4"/>
          <w:sz w:val="24"/>
          <w:szCs w:val="24"/>
        </w:rPr>
        <w:t xml:space="preserve">   </w:t>
      </w:r>
    </w:p>
    <w:p w14:paraId="18A614CE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3678EC0B" w14:textId="77777777" w:rsidR="00443228" w:rsidRPr="00551C4C" w:rsidRDefault="00443228" w:rsidP="00443228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14:paraId="5804273B" w14:textId="77777777" w:rsidR="00443228" w:rsidRPr="00551C4C" w:rsidRDefault="00443228" w:rsidP="00443228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14:paraId="3261D5FB" w14:textId="77777777" w:rsidR="00443228" w:rsidRPr="00551C4C" w:rsidRDefault="00443228" w:rsidP="00443228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14:paraId="6E5AC5F6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14:paraId="2B696F05" w14:textId="77777777" w:rsidR="00443228" w:rsidRPr="00551C4C" w:rsidRDefault="00443228" w:rsidP="00443228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14:paraId="06D4E804" w14:textId="77777777" w:rsidR="00443228" w:rsidRPr="00257F64" w:rsidRDefault="00443228" w:rsidP="00443228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14:paraId="558306BB" w14:textId="77777777" w:rsidR="00BA2495" w:rsidRPr="001073F9" w:rsidRDefault="00BA2495" w:rsidP="00BA2495">
      <w:pPr>
        <w:widowControl/>
        <w:autoSpaceDE/>
        <w:autoSpaceDN/>
        <w:adjustRightInd/>
        <w:rPr>
          <w:sz w:val="24"/>
          <w:szCs w:val="24"/>
        </w:rPr>
      </w:pPr>
      <w:r w:rsidRPr="00EA0698">
        <w:rPr>
          <w:color w:val="000000"/>
          <w:spacing w:val="-2"/>
          <w:sz w:val="24"/>
          <w:szCs w:val="24"/>
        </w:rPr>
        <w:t>Ознакомлен</w:t>
      </w:r>
      <w:r w:rsidRPr="001073F9">
        <w:rPr>
          <w:color w:val="000000"/>
          <w:spacing w:val="-2"/>
          <w:sz w:val="28"/>
          <w:szCs w:val="28"/>
        </w:rPr>
        <w:t xml:space="preserve">                                  </w:t>
      </w:r>
      <w:r w:rsidRPr="001073F9">
        <w:rPr>
          <w:sz w:val="24"/>
          <w:szCs w:val="24"/>
        </w:rPr>
        <w:t xml:space="preserve">   ________________     </w:t>
      </w:r>
      <w:r w:rsidRPr="001073F9">
        <w:rPr>
          <w:sz w:val="28"/>
          <w:szCs w:val="28"/>
        </w:rPr>
        <w:t>__</w:t>
      </w:r>
      <w:r w:rsidRPr="001073F9">
        <w:rPr>
          <w:color w:val="FF0000"/>
          <w:spacing w:val="-5"/>
          <w:sz w:val="28"/>
          <w:szCs w:val="28"/>
          <w:u w:val="single"/>
        </w:rPr>
        <w:t xml:space="preserve"> Иванов Иван Иванович</w:t>
      </w:r>
      <w:r w:rsidRPr="001073F9">
        <w:rPr>
          <w:sz w:val="24"/>
          <w:szCs w:val="24"/>
        </w:rPr>
        <w:t>___</w:t>
      </w:r>
    </w:p>
    <w:p w14:paraId="1EA60C0D" w14:textId="77777777" w:rsidR="00BA2495" w:rsidRPr="001073F9" w:rsidRDefault="00BA2495" w:rsidP="00BA2495">
      <w:pPr>
        <w:widowControl/>
        <w:autoSpaceDE/>
        <w:autoSpaceDN/>
        <w:adjustRightInd/>
        <w:rPr>
          <w:sz w:val="16"/>
          <w:szCs w:val="16"/>
        </w:rPr>
      </w:pPr>
      <w:r w:rsidRPr="001073F9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1073F9">
        <w:rPr>
          <w:color w:val="000000"/>
          <w:spacing w:val="-5"/>
          <w:sz w:val="16"/>
          <w:szCs w:val="16"/>
        </w:rPr>
        <w:t>обучающегося</w:t>
      </w:r>
    </w:p>
    <w:p w14:paraId="63291993" w14:textId="77777777" w:rsidR="00BA2495" w:rsidRPr="00D932EF" w:rsidRDefault="00BA2495" w:rsidP="00BA2495">
      <w:pPr>
        <w:rPr>
          <w:sz w:val="24"/>
          <w:szCs w:val="24"/>
        </w:rPr>
      </w:pPr>
      <w:r w:rsidRPr="00D932EF">
        <w:rPr>
          <w:bCs/>
          <w:color w:val="000000"/>
          <w:spacing w:val="-4"/>
          <w:sz w:val="24"/>
          <w:szCs w:val="24"/>
        </w:rPr>
        <w:t xml:space="preserve">« </w:t>
      </w:r>
      <w:r w:rsidRPr="00D932EF">
        <w:rPr>
          <w:color w:val="FF0000"/>
          <w:sz w:val="24"/>
          <w:szCs w:val="24"/>
        </w:rPr>
        <w:t xml:space="preserve">ХХ </w:t>
      </w:r>
      <w:r w:rsidRPr="00D932EF">
        <w:rPr>
          <w:bCs/>
          <w:color w:val="000000"/>
          <w:spacing w:val="-4"/>
          <w:sz w:val="24"/>
          <w:szCs w:val="24"/>
        </w:rPr>
        <w:t xml:space="preserve">» </w:t>
      </w:r>
      <w:r w:rsidRPr="00D932EF">
        <w:rPr>
          <w:color w:val="FF0000"/>
          <w:sz w:val="24"/>
          <w:szCs w:val="24"/>
        </w:rPr>
        <w:t xml:space="preserve"> ХХХ</w:t>
      </w:r>
      <w:r w:rsidRPr="00D932EF"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932EF">
        <w:rPr>
          <w:bCs/>
          <w:color w:val="000000"/>
          <w:spacing w:val="-4"/>
          <w:sz w:val="24"/>
          <w:szCs w:val="24"/>
        </w:rPr>
        <w:t>202</w:t>
      </w:r>
      <w:r w:rsidRPr="00D932EF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D932EF">
        <w:rPr>
          <w:bCs/>
          <w:color w:val="000000"/>
          <w:spacing w:val="-4"/>
          <w:sz w:val="24"/>
          <w:szCs w:val="24"/>
        </w:rPr>
        <w:t>г.</w:t>
      </w:r>
    </w:p>
    <w:p w14:paraId="3AC707DA" w14:textId="77777777" w:rsidR="00BA2495" w:rsidRDefault="00BA2495" w:rsidP="00BA2495">
      <w:pPr>
        <w:ind w:left="-567"/>
        <w:jc w:val="center"/>
        <w:rPr>
          <w:rFonts w:asciiTheme="minorHAnsi" w:hAnsiTheme="minorHAnsi"/>
          <w:noProof/>
          <w:spacing w:val="20"/>
        </w:rPr>
      </w:pPr>
    </w:p>
    <w:p w14:paraId="0084FBCF" w14:textId="77777777" w:rsidR="00BA2495" w:rsidRDefault="00BA2495" w:rsidP="00BA2495">
      <w:pPr>
        <w:widowControl/>
        <w:autoSpaceDE/>
        <w:autoSpaceDN/>
        <w:adjustRightInd/>
        <w:spacing w:after="200" w:line="276" w:lineRule="auto"/>
        <w:rPr>
          <w:rFonts w:asciiTheme="minorHAnsi" w:hAnsiTheme="minorHAnsi"/>
          <w:noProof/>
          <w:spacing w:val="20"/>
        </w:rPr>
      </w:pPr>
      <w:r>
        <w:rPr>
          <w:rFonts w:asciiTheme="minorHAnsi" w:hAnsiTheme="minorHAnsi"/>
          <w:noProof/>
          <w:spacing w:val="20"/>
        </w:rPr>
        <w:br w:type="page"/>
      </w:r>
    </w:p>
    <w:p w14:paraId="3862D7E1" w14:textId="4F0A1399" w:rsidR="00D630FE" w:rsidRDefault="00D630FE" w:rsidP="00443228">
      <w:pPr>
        <w:pStyle w:val="af8"/>
        <w:ind w:left="0" w:firstLine="0"/>
        <w:rPr>
          <w:b w:val="0"/>
          <w:sz w:val="22"/>
          <w:szCs w:val="22"/>
        </w:rPr>
      </w:pPr>
    </w:p>
    <w:p w14:paraId="509EC606" w14:textId="77777777" w:rsidR="00D630FE" w:rsidRDefault="00D630FE" w:rsidP="00443228">
      <w:pPr>
        <w:pStyle w:val="af8"/>
        <w:ind w:left="0" w:firstLine="0"/>
        <w:rPr>
          <w:b w:val="0"/>
          <w:sz w:val="22"/>
          <w:szCs w:val="22"/>
        </w:rPr>
      </w:pPr>
    </w:p>
    <w:p w14:paraId="27DAD8A2" w14:textId="77777777" w:rsidR="00443228" w:rsidRDefault="00443228" w:rsidP="00443228">
      <w:pPr>
        <w:pStyle w:val="af8"/>
        <w:ind w:left="0" w:firstLine="0"/>
        <w:rPr>
          <w:b w:val="0"/>
          <w:sz w:val="22"/>
          <w:szCs w:val="22"/>
        </w:rPr>
      </w:pPr>
    </w:p>
    <w:p w14:paraId="44D2ACF6" w14:textId="77777777" w:rsidR="005C740D" w:rsidRDefault="005C740D" w:rsidP="00026001">
      <w:pPr>
        <w:jc w:val="center"/>
        <w:rPr>
          <w:b/>
          <w:spacing w:val="40"/>
          <w:sz w:val="28"/>
          <w:szCs w:val="28"/>
        </w:rPr>
      </w:pPr>
      <w:bookmarkStart w:id="5" w:name="_Toc444764313"/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614225F1" w14:textId="77777777" w:rsidR="005C740D" w:rsidRPr="00281DAC" w:rsidRDefault="005C740D" w:rsidP="005C740D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74965DF7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406874D" w14:textId="77777777" w:rsidR="00443228" w:rsidRDefault="00443228" w:rsidP="00FC45EF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9816897" w14:textId="77777777" w:rsidR="00443228" w:rsidRDefault="00443228" w:rsidP="00FC45EF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0C093C94" w14:textId="77777777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>Факультет «Строительства и техносферной безопасности»</w:t>
      </w:r>
    </w:p>
    <w:p w14:paraId="5965A78C" w14:textId="58A394CD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70B8ECA4" w14:textId="77777777" w:rsidR="00443228" w:rsidRDefault="00443228" w:rsidP="00443228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DA0E74" w14:paraId="0FE3EC79" w14:textId="77777777" w:rsidTr="00E0282C">
        <w:tc>
          <w:tcPr>
            <w:tcW w:w="475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27C2B563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B55DFF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DA0E74" w14:paraId="4890D538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35F39E52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0D8AC0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Декан факультета Строительства и техносферной безопасности</w:t>
            </w:r>
          </w:p>
        </w:tc>
      </w:tr>
      <w:tr w:rsidR="00DA0E74" w14:paraId="0B65669A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7750ADA4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CE10B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DA0E74" w14:paraId="5005C937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4C1DD50C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F83028E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DA0E74" w14:paraId="4F1E8B75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090535B3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E9CB07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DA0E74" w14:paraId="459CA05B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61D8DF05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0A2A6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  <w:lang w:val="en-US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DA0E74" w14:paraId="3C4D450D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24C0AC09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0F195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  <w:tr w:rsidR="00DA0E74" w14:paraId="0887ADD7" w14:textId="77777777" w:rsidTr="00E0282C">
        <w:tc>
          <w:tcPr>
            <w:tcW w:w="475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7B5EE128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F0A8C8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569FB7AD" w14:textId="77777777" w:rsidR="00443228" w:rsidRPr="00D24C08" w:rsidRDefault="00443228" w:rsidP="00443228">
      <w:pPr>
        <w:jc w:val="center"/>
        <w:rPr>
          <w:rFonts w:eastAsia="Calibri"/>
          <w:sz w:val="28"/>
          <w:szCs w:val="28"/>
        </w:rPr>
      </w:pPr>
    </w:p>
    <w:p w14:paraId="6E913C64" w14:textId="77777777" w:rsidR="005C740D" w:rsidRDefault="005C740D" w:rsidP="005C740D">
      <w:pPr>
        <w:jc w:val="center"/>
        <w:rPr>
          <w:b/>
          <w:sz w:val="28"/>
          <w:szCs w:val="28"/>
        </w:rPr>
      </w:pPr>
      <w:r w:rsidRPr="000F0908">
        <w:rPr>
          <w:b/>
          <w:sz w:val="28"/>
          <w:szCs w:val="28"/>
        </w:rPr>
        <w:t>ИНДИВИДУАЛЬНОЕ ЗАДАНИЕ</w:t>
      </w:r>
    </w:p>
    <w:p w14:paraId="54C6AA09" w14:textId="77777777" w:rsidR="005C740D" w:rsidRDefault="005C740D" w:rsidP="005C74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УЧЕБНУЮ ПРАКТИКУ</w:t>
      </w:r>
    </w:p>
    <w:p w14:paraId="6475EFB6" w14:textId="77777777" w:rsidR="005C740D" w:rsidRPr="00C61730" w:rsidRDefault="005C740D" w:rsidP="005C740D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rFonts w:eastAsia="Calibri"/>
          <w:b/>
          <w:iCs/>
          <w:sz w:val="28"/>
          <w:szCs w:val="28"/>
        </w:rPr>
      </w:pPr>
      <w:r w:rsidRPr="00C61730">
        <w:rPr>
          <w:rFonts w:eastAsia="Calibri"/>
          <w:b/>
          <w:iCs/>
          <w:sz w:val="28"/>
          <w:szCs w:val="28"/>
        </w:rPr>
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</w:p>
    <w:p w14:paraId="028F761B" w14:textId="77777777" w:rsidR="00443228" w:rsidRPr="00D24C08" w:rsidRDefault="00443228" w:rsidP="00443228">
      <w:pPr>
        <w:jc w:val="center"/>
        <w:rPr>
          <w:b/>
          <w:sz w:val="28"/>
          <w:szCs w:val="28"/>
        </w:rPr>
      </w:pPr>
    </w:p>
    <w:p w14:paraId="123CBFAC" w14:textId="0355EC55" w:rsidR="00BA2495" w:rsidRPr="00BA2495" w:rsidRDefault="00BA2495" w:rsidP="00BA2495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BA2495">
        <w:rPr>
          <w:color w:val="000000"/>
          <w:spacing w:val="-5"/>
          <w:sz w:val="28"/>
          <w:szCs w:val="28"/>
        </w:rPr>
        <w:t xml:space="preserve">обучающегося группы     </w:t>
      </w:r>
      <w:r w:rsidRPr="00BA2495">
        <w:rPr>
          <w:color w:val="FF0000"/>
          <w:spacing w:val="-5"/>
          <w:sz w:val="28"/>
          <w:szCs w:val="28"/>
          <w:u w:val="single"/>
        </w:rPr>
        <w:t>ХХХ-ХХХ</w:t>
      </w:r>
      <w:r w:rsidRPr="00BA2495"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 xml:space="preserve">     </w:t>
      </w:r>
      <w:r w:rsidRPr="00BA2495">
        <w:rPr>
          <w:color w:val="FF0000"/>
          <w:spacing w:val="-5"/>
          <w:sz w:val="28"/>
          <w:szCs w:val="28"/>
          <w:u w:val="single"/>
        </w:rPr>
        <w:t xml:space="preserve"> Иванов Иван Иванович</w:t>
      </w:r>
      <w:r w:rsidRPr="00BA2495">
        <w:rPr>
          <w:color w:val="000000"/>
          <w:spacing w:val="-5"/>
          <w:sz w:val="28"/>
          <w:szCs w:val="28"/>
        </w:rPr>
        <w:t xml:space="preserve"> __________________</w:t>
      </w:r>
    </w:p>
    <w:p w14:paraId="3F91D3F8" w14:textId="77777777" w:rsidR="00BA2495" w:rsidRPr="00BA2495" w:rsidRDefault="00BA2495" w:rsidP="00BA2495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BA2495">
        <w:rPr>
          <w:color w:val="000000"/>
          <w:spacing w:val="-5"/>
          <w:sz w:val="16"/>
          <w:szCs w:val="16"/>
        </w:rPr>
        <w:t xml:space="preserve">                                               шифр и № группы                                                         фамилия, имя, отчество обучающегося</w:t>
      </w:r>
    </w:p>
    <w:p w14:paraId="6114A69D" w14:textId="77777777" w:rsidR="00443228" w:rsidRPr="008B4C10" w:rsidRDefault="00443228" w:rsidP="00443228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43228" w14:paraId="315522EF" w14:textId="77777777" w:rsidTr="00FC45EF">
        <w:tc>
          <w:tcPr>
            <w:tcW w:w="10137" w:type="dxa"/>
            <w:shd w:val="clear" w:color="auto" w:fill="auto"/>
          </w:tcPr>
          <w:p w14:paraId="7048BBAF" w14:textId="6BA86ACF" w:rsidR="00443228" w:rsidRPr="006825BC" w:rsidRDefault="00443228" w:rsidP="00FE6AA1">
            <w:pPr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FE6AA1"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</w:tbl>
    <w:p w14:paraId="2A29F621" w14:textId="77777777" w:rsidR="00443228" w:rsidRPr="00F0700D" w:rsidRDefault="00443228" w:rsidP="00443228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26D41885" w14:textId="69AB2C98" w:rsidR="00443228" w:rsidRPr="00F0700D" w:rsidRDefault="00443228" w:rsidP="00443228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 xml:space="preserve">Срок прохождения практики: с </w:t>
      </w:r>
      <w:r w:rsidR="00BA2495" w:rsidRPr="001073F9">
        <w:rPr>
          <w:color w:val="FF0000"/>
          <w:sz w:val="28"/>
          <w:szCs w:val="28"/>
        </w:rPr>
        <w:t xml:space="preserve">ХХ </w:t>
      </w:r>
      <w:r w:rsidR="00BA2495"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="00BA2495" w:rsidRPr="001073F9">
        <w:rPr>
          <w:color w:val="FF0000"/>
          <w:sz w:val="28"/>
          <w:szCs w:val="28"/>
        </w:rPr>
        <w:t xml:space="preserve"> ХХХ</w:t>
      </w:r>
      <w:r w:rsidR="00BA2495"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="00BA2495" w:rsidRPr="001073F9">
        <w:rPr>
          <w:bCs/>
          <w:color w:val="000000"/>
          <w:spacing w:val="-4"/>
          <w:sz w:val="28"/>
          <w:szCs w:val="28"/>
        </w:rPr>
        <w:t>202</w:t>
      </w:r>
      <w:r w:rsidR="00BA2495" w:rsidRPr="001073F9">
        <w:rPr>
          <w:color w:val="FF0000"/>
          <w:sz w:val="28"/>
          <w:szCs w:val="28"/>
        </w:rPr>
        <w:t>Х</w:t>
      </w:r>
      <w:r w:rsidR="00BA2495" w:rsidRPr="001073F9">
        <w:rPr>
          <w:bCs/>
          <w:color w:val="000000"/>
          <w:spacing w:val="-4"/>
          <w:sz w:val="28"/>
          <w:szCs w:val="28"/>
        </w:rPr>
        <w:t>г.</w:t>
      </w:r>
      <w:r w:rsidR="00BA2495">
        <w:rPr>
          <w:bCs/>
          <w:color w:val="000000"/>
          <w:spacing w:val="-4"/>
          <w:sz w:val="28"/>
          <w:szCs w:val="28"/>
        </w:rPr>
        <w:t xml:space="preserve">  </w:t>
      </w:r>
      <w:r w:rsidR="00BA2495" w:rsidRPr="001073F9">
        <w:rPr>
          <w:sz w:val="28"/>
          <w:szCs w:val="28"/>
        </w:rPr>
        <w:t xml:space="preserve">по </w:t>
      </w:r>
      <w:r w:rsidR="00BA2495"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="00BA2495" w:rsidRPr="001073F9">
        <w:rPr>
          <w:color w:val="FF0000"/>
          <w:sz w:val="28"/>
          <w:szCs w:val="28"/>
        </w:rPr>
        <w:t xml:space="preserve">ХХ </w:t>
      </w:r>
      <w:r w:rsidR="00BA2495"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="00BA2495" w:rsidRPr="001073F9">
        <w:rPr>
          <w:color w:val="FF0000"/>
          <w:sz w:val="28"/>
          <w:szCs w:val="28"/>
        </w:rPr>
        <w:t xml:space="preserve"> ХХХ</w:t>
      </w:r>
      <w:r w:rsidR="00BA2495"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="00BA2495" w:rsidRPr="001073F9">
        <w:rPr>
          <w:bCs/>
          <w:color w:val="000000"/>
          <w:spacing w:val="-4"/>
          <w:sz w:val="28"/>
          <w:szCs w:val="28"/>
        </w:rPr>
        <w:t>202</w:t>
      </w:r>
      <w:r w:rsidR="00BA2495" w:rsidRPr="001073F9">
        <w:rPr>
          <w:color w:val="FF0000"/>
          <w:sz w:val="28"/>
          <w:szCs w:val="28"/>
        </w:rPr>
        <w:t>Х</w:t>
      </w:r>
      <w:r w:rsidR="00BA2495" w:rsidRPr="001073F9">
        <w:rPr>
          <w:bCs/>
          <w:color w:val="000000"/>
          <w:spacing w:val="-4"/>
          <w:sz w:val="28"/>
          <w:szCs w:val="28"/>
        </w:rPr>
        <w:t>г.</w:t>
      </w:r>
      <w:r w:rsidRPr="00F0700D">
        <w:rPr>
          <w:sz w:val="28"/>
          <w:szCs w:val="28"/>
        </w:rPr>
        <w:t xml:space="preserve"> </w:t>
      </w:r>
    </w:p>
    <w:p w14:paraId="31BD7990" w14:textId="77777777" w:rsidR="00443228" w:rsidRPr="00F0700D" w:rsidRDefault="00443228" w:rsidP="00443228">
      <w:pPr>
        <w:jc w:val="both"/>
        <w:rPr>
          <w:b/>
          <w:sz w:val="28"/>
          <w:szCs w:val="28"/>
        </w:rPr>
      </w:pPr>
    </w:p>
    <w:p w14:paraId="4CED5B95" w14:textId="77777777" w:rsidR="00443228" w:rsidRDefault="00443228" w:rsidP="00443228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14:paraId="48DF4DE7" w14:textId="77777777" w:rsidR="00443228" w:rsidRPr="006001D2" w:rsidRDefault="00443228" w:rsidP="00443228">
      <w:pPr>
        <w:ind w:firstLine="709"/>
        <w:jc w:val="both"/>
        <w:rPr>
          <w:b/>
          <w:sz w:val="10"/>
          <w:szCs w:val="10"/>
        </w:rPr>
      </w:pP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BA2495" w:rsidRPr="00F80722" w14:paraId="279673CA" w14:textId="77777777" w:rsidTr="0000704C">
        <w:trPr>
          <w:tblHeader/>
        </w:trPr>
        <w:tc>
          <w:tcPr>
            <w:tcW w:w="9634" w:type="dxa"/>
          </w:tcPr>
          <w:bookmarkEnd w:id="5"/>
          <w:p w14:paraId="54B10EED" w14:textId="77777777" w:rsidR="00BA2495" w:rsidRPr="00F80722" w:rsidRDefault="00BA2495" w:rsidP="0000704C">
            <w:pPr>
              <w:jc w:val="center"/>
              <w:rPr>
                <w:b/>
                <w:sz w:val="24"/>
                <w:szCs w:val="24"/>
              </w:rPr>
            </w:pPr>
            <w:r w:rsidRPr="00F80722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BA2495" w:rsidRPr="00F80722" w14:paraId="638CD6E5" w14:textId="77777777" w:rsidTr="0000704C">
        <w:tc>
          <w:tcPr>
            <w:tcW w:w="9634" w:type="dxa"/>
          </w:tcPr>
          <w:p w14:paraId="51E4D01E" w14:textId="77777777" w:rsidR="00BA2495" w:rsidRDefault="00BA2495" w:rsidP="0000704C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5210F087" w14:textId="64D0CE05" w:rsidR="00BA2495" w:rsidRDefault="00BA2495" w:rsidP="0000704C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>Изучить деятельност</w:t>
            </w:r>
            <w:r w:rsidR="00252B40">
              <w:rPr>
                <w:sz w:val="22"/>
                <w:szCs w:val="22"/>
              </w:rPr>
              <w:t>ь</w:t>
            </w:r>
            <w:r w:rsidRPr="0084130D">
              <w:rPr>
                <w:sz w:val="22"/>
                <w:szCs w:val="22"/>
              </w:rPr>
              <w:t xml:space="preserve"> выбранного предприятия/подразделения, которое будет являться объектом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  <w:p w14:paraId="6EE85EE1" w14:textId="77777777" w:rsidR="00BA2495" w:rsidRPr="0084130D" w:rsidRDefault="00BA2495" w:rsidP="0000704C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BA2495" w:rsidRPr="00F80722" w14:paraId="767EB2F7" w14:textId="77777777" w:rsidTr="0000704C">
        <w:tc>
          <w:tcPr>
            <w:tcW w:w="9634" w:type="dxa"/>
          </w:tcPr>
          <w:p w14:paraId="2D1D0475" w14:textId="77777777" w:rsidR="00BA2495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4D40BA3F" w14:textId="77777777" w:rsidR="00BA2495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подлежит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>. Описать функции, выполняемые сотрудником на рабочем месте. Создать схемы информационных потоков с помощью современных программных средств</w:t>
            </w:r>
          </w:p>
          <w:p w14:paraId="4735D023" w14:textId="77777777" w:rsidR="00BA2495" w:rsidRPr="0084130D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BA2495" w:rsidRPr="00F80722" w14:paraId="03EB46AF" w14:textId="77777777" w:rsidTr="0000704C">
        <w:tc>
          <w:tcPr>
            <w:tcW w:w="9634" w:type="dxa"/>
          </w:tcPr>
          <w:p w14:paraId="75A4AF47" w14:textId="77777777" w:rsidR="00BA2495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49E5393E" w14:textId="77777777" w:rsidR="00BA2495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lastRenderedPageBreak/>
              <w:t xml:space="preserve">Ознакомиться с основными требованиями к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  <w:p w14:paraId="79D1E280" w14:textId="77777777" w:rsidR="00BA2495" w:rsidRPr="002B1DF0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BA2495" w:rsidRPr="00F80722" w14:paraId="1B3A1E6F" w14:textId="77777777" w:rsidTr="0000704C">
        <w:tc>
          <w:tcPr>
            <w:tcW w:w="9634" w:type="dxa"/>
          </w:tcPr>
          <w:p w14:paraId="7403568D" w14:textId="77777777" w:rsidR="00BA2495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3F1C5B28" w14:textId="77777777" w:rsidR="00BA2495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  <w:p w14:paraId="3DE1D1CB" w14:textId="77777777" w:rsidR="00BA2495" w:rsidRPr="008A515A" w:rsidRDefault="00BA2495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BA2495" w:rsidRPr="00F80722" w14:paraId="7BEFA6F8" w14:textId="77777777" w:rsidTr="0000704C">
        <w:tc>
          <w:tcPr>
            <w:tcW w:w="9634" w:type="dxa"/>
          </w:tcPr>
          <w:p w14:paraId="1FAE38F4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79CBBE0E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  <w:p w14:paraId="184721FD" w14:textId="77777777" w:rsidR="00BA2495" w:rsidRPr="00DD1C4E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BA2495" w:rsidRPr="00F80722" w14:paraId="3209584C" w14:textId="77777777" w:rsidTr="0000704C">
        <w:tc>
          <w:tcPr>
            <w:tcW w:w="9634" w:type="dxa"/>
          </w:tcPr>
          <w:p w14:paraId="33E583E9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07025964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  <w:p w14:paraId="002BF958" w14:textId="77777777" w:rsidR="00BA2495" w:rsidRPr="00AB73F3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BA2495" w:rsidRPr="00F80722" w14:paraId="5B591E09" w14:textId="77777777" w:rsidTr="0000704C">
        <w:tc>
          <w:tcPr>
            <w:tcW w:w="9634" w:type="dxa"/>
          </w:tcPr>
          <w:p w14:paraId="2B8D1F59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5FF862FC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  <w:p w14:paraId="56FA4C97" w14:textId="77777777" w:rsidR="00BA2495" w:rsidRPr="00DD1C4E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BA2495" w:rsidRPr="00F80722" w14:paraId="7503E654" w14:textId="77777777" w:rsidTr="0000704C">
        <w:tc>
          <w:tcPr>
            <w:tcW w:w="9634" w:type="dxa"/>
          </w:tcPr>
          <w:p w14:paraId="04E22FAA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744B51EA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  <w:p w14:paraId="089270F4" w14:textId="77777777" w:rsidR="00BA2495" w:rsidRPr="008A515A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BA2495" w:rsidRPr="00F80722" w14:paraId="3B78B514" w14:textId="77777777" w:rsidTr="0000704C">
        <w:tc>
          <w:tcPr>
            <w:tcW w:w="9634" w:type="dxa"/>
          </w:tcPr>
          <w:p w14:paraId="31A80C5E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16EF42B3" w14:textId="77777777" w:rsidR="00BA2495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Описать </w:t>
            </w:r>
            <w:r w:rsidRPr="00DD1C4E">
              <w:rPr>
                <w:sz w:val="22"/>
                <w:szCs w:val="22"/>
              </w:rPr>
              <w:t>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  <w:p w14:paraId="73DE8A9E" w14:textId="77777777" w:rsidR="00BA2495" w:rsidRPr="00373D14" w:rsidRDefault="00BA2495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</w:tbl>
    <w:p w14:paraId="20C7867A" w14:textId="77777777" w:rsidR="00BA2495" w:rsidRPr="00F0700D" w:rsidRDefault="00BA2495" w:rsidP="00BA2495">
      <w:pPr>
        <w:ind w:firstLine="709"/>
        <w:jc w:val="both"/>
        <w:rPr>
          <w:b/>
          <w:sz w:val="28"/>
          <w:szCs w:val="28"/>
        </w:rPr>
      </w:pPr>
    </w:p>
    <w:p w14:paraId="217EB15E" w14:textId="77777777" w:rsidR="00BA2495" w:rsidRPr="00C12044" w:rsidRDefault="00BA2495" w:rsidP="00BA2495">
      <w:pPr>
        <w:jc w:val="both"/>
        <w:rPr>
          <w:bCs/>
          <w:color w:val="000000"/>
          <w:spacing w:val="-4"/>
          <w:sz w:val="24"/>
          <w:szCs w:val="24"/>
        </w:rPr>
      </w:pPr>
      <w:r w:rsidRPr="00C12044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A2495" w:rsidRPr="00C12044" w14:paraId="529F4100" w14:textId="77777777" w:rsidTr="0000704C">
        <w:tc>
          <w:tcPr>
            <w:tcW w:w="10137" w:type="dxa"/>
            <w:shd w:val="clear" w:color="auto" w:fill="auto"/>
          </w:tcPr>
          <w:p w14:paraId="14671BB9" w14:textId="77777777" w:rsidR="00BA2495" w:rsidRPr="00C12044" w:rsidRDefault="00BA2495" w:rsidP="0000704C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C12044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</w:t>
            </w:r>
          </w:p>
        </w:tc>
      </w:tr>
    </w:tbl>
    <w:p w14:paraId="428D9110" w14:textId="77777777" w:rsidR="00BA2495" w:rsidRPr="000F0908" w:rsidRDefault="00BA2495" w:rsidP="00BA2495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0F09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должность, ученая степень, ученое звание</w:t>
      </w:r>
    </w:p>
    <w:p w14:paraId="4C02FA83" w14:textId="77777777" w:rsidR="00BA2495" w:rsidRPr="000F0908" w:rsidRDefault="00BA2495" w:rsidP="00BA2495">
      <w:pPr>
        <w:rPr>
          <w:sz w:val="24"/>
          <w:szCs w:val="24"/>
        </w:rPr>
      </w:pPr>
      <w:r w:rsidRPr="000F0908">
        <w:rPr>
          <w:sz w:val="24"/>
          <w:szCs w:val="24"/>
        </w:rPr>
        <w:t xml:space="preserve">                                                                     ________________                 </w:t>
      </w:r>
      <w:r w:rsidRPr="00DE1E84">
        <w:rPr>
          <w:sz w:val="24"/>
          <w:szCs w:val="24"/>
        </w:rPr>
        <w:t>_______________</w:t>
      </w:r>
      <w:r>
        <w:rPr>
          <w:sz w:val="24"/>
          <w:szCs w:val="24"/>
        </w:rPr>
        <w:t>______</w:t>
      </w:r>
      <w:r w:rsidRPr="000F0908">
        <w:rPr>
          <w:sz w:val="24"/>
          <w:szCs w:val="24"/>
        </w:rPr>
        <w:t xml:space="preserve"> </w:t>
      </w:r>
    </w:p>
    <w:p w14:paraId="29515C6B" w14:textId="77777777" w:rsidR="00BA2495" w:rsidRPr="000F0908" w:rsidRDefault="00BA2495" w:rsidP="00BA2495">
      <w:pPr>
        <w:rPr>
          <w:sz w:val="16"/>
          <w:szCs w:val="16"/>
        </w:rPr>
      </w:pPr>
      <w:r w:rsidRPr="000F09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</w:t>
      </w:r>
      <w:r>
        <w:rPr>
          <w:sz w:val="16"/>
          <w:szCs w:val="16"/>
        </w:rPr>
        <w:t xml:space="preserve">        </w:t>
      </w:r>
      <w:r w:rsidRPr="000F0908">
        <w:rPr>
          <w:sz w:val="16"/>
          <w:szCs w:val="16"/>
        </w:rPr>
        <w:t xml:space="preserve">  И.О. Фамилия</w:t>
      </w:r>
    </w:p>
    <w:p w14:paraId="31532CC5" w14:textId="77777777" w:rsidR="00BA2495" w:rsidRPr="000F0908" w:rsidRDefault="00BA2495" w:rsidP="00BA2495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0F0908">
        <w:rPr>
          <w:b/>
          <w:bCs/>
          <w:color w:val="000000"/>
          <w:spacing w:val="-4"/>
          <w:sz w:val="24"/>
          <w:szCs w:val="24"/>
        </w:rPr>
        <w:t xml:space="preserve">«___»______________ </w:t>
      </w:r>
      <w:r w:rsidRPr="000F09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0F0908">
        <w:rPr>
          <w:bCs/>
          <w:color w:val="000000"/>
          <w:spacing w:val="-4"/>
          <w:sz w:val="24"/>
          <w:szCs w:val="24"/>
        </w:rPr>
        <w:t>__г.</w:t>
      </w:r>
    </w:p>
    <w:p w14:paraId="5EE9485F" w14:textId="77777777" w:rsidR="00BA2495" w:rsidRPr="008F252D" w:rsidRDefault="00BA2495" w:rsidP="00BA2495">
      <w:pPr>
        <w:jc w:val="both"/>
        <w:rPr>
          <w:bCs/>
          <w:color w:val="000000"/>
          <w:spacing w:val="-4"/>
          <w:sz w:val="24"/>
          <w:szCs w:val="24"/>
        </w:rPr>
      </w:pPr>
    </w:p>
    <w:p w14:paraId="368A574E" w14:textId="77777777" w:rsidR="00BA2495" w:rsidRPr="00D24C08" w:rsidRDefault="00BA2495" w:rsidP="00BA2495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7444094C" w14:textId="77777777" w:rsidR="00BA2495" w:rsidRPr="00551C4C" w:rsidRDefault="00BA2495" w:rsidP="00BA2495">
      <w:pPr>
        <w:widowControl/>
        <w:autoSpaceDE/>
        <w:autoSpaceDN/>
        <w:adjustRightInd/>
        <w:rPr>
          <w:sz w:val="24"/>
          <w:szCs w:val="24"/>
        </w:rPr>
      </w:pPr>
      <w:r w:rsidRPr="00C12044">
        <w:rPr>
          <w:color w:val="000000"/>
          <w:spacing w:val="-2"/>
          <w:sz w:val="24"/>
          <w:szCs w:val="24"/>
        </w:rPr>
        <w:t>Задание принято к исполнению</w:t>
      </w:r>
      <w:r w:rsidRPr="008F252D">
        <w:rPr>
          <w:color w:val="000000"/>
          <w:spacing w:val="-2"/>
          <w:sz w:val="28"/>
          <w:szCs w:val="28"/>
        </w:rPr>
        <w:t xml:space="preserve">    </w:t>
      </w:r>
      <w:r w:rsidRPr="008F252D">
        <w:rPr>
          <w:sz w:val="24"/>
          <w:szCs w:val="24"/>
        </w:rPr>
        <w:t xml:space="preserve">   ________________     __</w:t>
      </w:r>
      <w:r w:rsidRPr="00095709">
        <w:rPr>
          <w:color w:val="FF0000"/>
          <w:spacing w:val="-5"/>
          <w:sz w:val="28"/>
          <w:szCs w:val="28"/>
          <w:u w:val="single"/>
        </w:rPr>
        <w:t>Иванов Иван Иванович</w:t>
      </w:r>
      <w:r w:rsidRPr="008F252D">
        <w:rPr>
          <w:sz w:val="24"/>
          <w:szCs w:val="24"/>
        </w:rPr>
        <w:t>___</w:t>
      </w:r>
    </w:p>
    <w:p w14:paraId="7125B120" w14:textId="77777777" w:rsidR="00BA2495" w:rsidRPr="00551C4C" w:rsidRDefault="00BA2495" w:rsidP="00BA2495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4E091707" w14:textId="77777777" w:rsidR="00BA2495" w:rsidRPr="008F252D" w:rsidRDefault="00BA2495" w:rsidP="00BA2495">
      <w:pPr>
        <w:rPr>
          <w:color w:val="000000"/>
          <w:spacing w:val="-2"/>
          <w:sz w:val="24"/>
          <w:szCs w:val="24"/>
        </w:rPr>
      </w:pPr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 xml:space="preserve">ХХ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г.</w:t>
      </w:r>
    </w:p>
    <w:p w14:paraId="4DC551DE" w14:textId="77777777" w:rsidR="00BA2495" w:rsidRDefault="00BA2495" w:rsidP="00BA2495">
      <w:pPr>
        <w:widowControl/>
        <w:jc w:val="center"/>
        <w:rPr>
          <w:b/>
          <w:sz w:val="32"/>
          <w:szCs w:val="32"/>
        </w:rPr>
      </w:pPr>
    </w:p>
    <w:p w14:paraId="08346EAE" w14:textId="4656DF2D" w:rsidR="007B5964" w:rsidRDefault="007B5964" w:rsidP="00443228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3AAEA77" w14:textId="77777777" w:rsidR="00443228" w:rsidRDefault="00443228" w:rsidP="00443228">
      <w:pPr>
        <w:widowControl/>
        <w:jc w:val="center"/>
        <w:rPr>
          <w:b/>
          <w:sz w:val="32"/>
          <w:szCs w:val="32"/>
        </w:rPr>
      </w:pPr>
    </w:p>
    <w:p w14:paraId="2E028579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14:paraId="31C72E3A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14:paraId="4145348C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p w14:paraId="16FDB1A8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3283"/>
        <w:gridCol w:w="1964"/>
      </w:tblGrid>
      <w:tr w:rsidR="00443228" w:rsidRPr="006728B8" w14:paraId="43990927" w14:textId="77777777" w:rsidTr="00FC45EF">
        <w:trPr>
          <w:jc w:val="center"/>
        </w:trPr>
        <w:tc>
          <w:tcPr>
            <w:tcW w:w="2278" w:type="pct"/>
            <w:shd w:val="clear" w:color="auto" w:fill="auto"/>
          </w:tcPr>
          <w:p w14:paraId="1D9548DC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0318D6B3" w14:textId="488B9BAB" w:rsidR="00443228" w:rsidRPr="006825BC" w:rsidRDefault="00BA2495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1019" w:type="pct"/>
            <w:shd w:val="clear" w:color="auto" w:fill="auto"/>
          </w:tcPr>
          <w:p w14:paraId="6AF13C09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443228" w:rsidRPr="006728B8" w14:paraId="5D15C253" w14:textId="77777777" w:rsidTr="00FC45EF">
        <w:trPr>
          <w:jc w:val="center"/>
        </w:trPr>
        <w:tc>
          <w:tcPr>
            <w:tcW w:w="2278" w:type="pct"/>
            <w:shd w:val="clear" w:color="auto" w:fill="auto"/>
          </w:tcPr>
          <w:p w14:paraId="6100EC84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7B7E6B80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3BEF0EC0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26CCDD8B" w14:textId="77777777" w:rsidR="00443228" w:rsidRPr="006728B8" w:rsidRDefault="00443228" w:rsidP="00443228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443228" w:rsidRPr="006728B8" w14:paraId="0D9A0206" w14:textId="77777777" w:rsidTr="00FC45EF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1C5BECD9" w14:textId="24ADBC24" w:rsidR="00443228" w:rsidRPr="006825BC" w:rsidRDefault="00BA2495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443228" w:rsidRPr="006728B8" w14:paraId="535A63E4" w14:textId="77777777" w:rsidTr="00FC45EF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684C54B4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4DB70E40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443228" w:rsidRPr="006728B8" w14:paraId="6218FA05" w14:textId="77777777" w:rsidTr="00FC45EF">
        <w:tc>
          <w:tcPr>
            <w:tcW w:w="9571" w:type="dxa"/>
            <w:shd w:val="clear" w:color="auto" w:fill="auto"/>
          </w:tcPr>
          <w:p w14:paraId="02AA80B9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Место прохождения практики:</w:t>
            </w:r>
          </w:p>
        </w:tc>
      </w:tr>
      <w:tr w:rsidR="00443228" w:rsidRPr="006728B8" w14:paraId="5051CF8F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733C703A" w14:textId="77777777" w:rsidR="00443228" w:rsidRPr="006825BC" w:rsidRDefault="00443228" w:rsidP="00FC45EF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>Образовательная автономная некоммерческая организация</w:t>
            </w:r>
          </w:p>
          <w:p w14:paraId="70AA4CD1" w14:textId="37FD1D9D" w:rsidR="00443228" w:rsidRPr="006825BC" w:rsidRDefault="00443228" w:rsidP="00FE6AA1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высшего образования «Московский </w:t>
            </w:r>
            <w:r w:rsidR="00FE6AA1"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  <w:tr w:rsidR="00443228" w:rsidRPr="006728B8" w14:paraId="725FFE43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6D946E7F" w14:textId="77777777" w:rsidR="00443228" w:rsidRPr="006728B8" w:rsidRDefault="00443228" w:rsidP="00FC45EF">
            <w:pPr>
              <w:widowControl/>
              <w:jc w:val="center"/>
            </w:pPr>
            <w:r w:rsidRPr="006728B8">
              <w:t>(полное наименование организации)</w:t>
            </w:r>
          </w:p>
        </w:tc>
      </w:tr>
      <w:tr w:rsidR="00443228" w:rsidRPr="006728B8" w14:paraId="1FB98EC0" w14:textId="77777777" w:rsidTr="00FC45EF">
        <w:tc>
          <w:tcPr>
            <w:tcW w:w="9571" w:type="dxa"/>
            <w:shd w:val="clear" w:color="auto" w:fill="auto"/>
          </w:tcPr>
          <w:p w14:paraId="67AA418E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  <w:p w14:paraId="09A1D01D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Руководитель учебной практики от Института:</w:t>
            </w:r>
          </w:p>
        </w:tc>
      </w:tr>
      <w:tr w:rsidR="00443228" w:rsidRPr="006728B8" w14:paraId="7D4C0B94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2CA627A7" w14:textId="77777777" w:rsidR="00443228" w:rsidRPr="006825BC" w:rsidRDefault="00443228" w:rsidP="00FC45EF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443228" w:rsidRPr="006728B8" w14:paraId="694CF9E8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69652BC4" w14:textId="77777777" w:rsidR="00443228" w:rsidRPr="006728B8" w:rsidRDefault="00443228" w:rsidP="00FC45EF">
            <w:pPr>
              <w:widowControl/>
              <w:jc w:val="center"/>
            </w:pPr>
            <w:r w:rsidRPr="006728B8">
              <w:t>(фамилия, имя, отчество)</w:t>
            </w:r>
          </w:p>
        </w:tc>
      </w:tr>
      <w:tr w:rsidR="00443228" w:rsidRPr="006728B8" w14:paraId="5A324317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491C3536" w14:textId="77777777" w:rsidR="00443228" w:rsidRPr="006825BC" w:rsidRDefault="00443228" w:rsidP="00FC45EF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</w:tr>
      <w:tr w:rsidR="00443228" w:rsidRPr="006728B8" w14:paraId="45D95F77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5544A777" w14:textId="77777777" w:rsidR="00443228" w:rsidRPr="006728B8" w:rsidRDefault="00443228" w:rsidP="00FC45EF">
            <w:pPr>
              <w:widowControl/>
              <w:jc w:val="center"/>
            </w:pPr>
            <w:r w:rsidRPr="006728B8">
              <w:t>(ученая степень, ученое звание, должность)</w:t>
            </w:r>
          </w:p>
        </w:tc>
      </w:tr>
    </w:tbl>
    <w:p w14:paraId="3F302CE6" w14:textId="77777777" w:rsidR="00443228" w:rsidRPr="006728B8" w:rsidRDefault="00443228" w:rsidP="00443228">
      <w:pPr>
        <w:widowControl/>
        <w:jc w:val="center"/>
        <w:rPr>
          <w:sz w:val="24"/>
          <w:szCs w:val="24"/>
        </w:rPr>
      </w:pPr>
    </w:p>
    <w:p w14:paraId="36375723" w14:textId="6CF58DDD" w:rsidR="00443228" w:rsidRPr="006728B8" w:rsidRDefault="00443228" w:rsidP="00443228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>1. Индивидуальный план-дневник учебной практики</w:t>
      </w:r>
    </w:p>
    <w:p w14:paraId="04169C8E" w14:textId="77777777" w:rsidR="00443228" w:rsidRPr="006728B8" w:rsidRDefault="00443228" w:rsidP="00443228">
      <w:pPr>
        <w:widowControl/>
        <w:jc w:val="both"/>
        <w:rPr>
          <w:sz w:val="24"/>
          <w:szCs w:val="24"/>
        </w:rPr>
      </w:pPr>
    </w:p>
    <w:p w14:paraId="7280A7F5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учебной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учебную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4CB860EF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учебной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586B7F46" w14:textId="77777777" w:rsidR="00443228" w:rsidRPr="006728B8" w:rsidRDefault="00443228" w:rsidP="00443228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Таблица индивидуального плана-дневника заполняется шрифтом Times New Roman, размер 12, оформление – обычное, межстрочный интервал – одинарный, отступ первой строки абзаца – нет.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6"/>
        <w:gridCol w:w="4854"/>
        <w:gridCol w:w="2360"/>
        <w:gridCol w:w="1752"/>
      </w:tblGrid>
      <w:tr w:rsidR="00C22A46" w:rsidRPr="006728B8" w14:paraId="713E89AF" w14:textId="77777777" w:rsidTr="0000704C">
        <w:trPr>
          <w:trHeight w:val="890"/>
          <w:tblCellSpacing w:w="20" w:type="dxa"/>
        </w:trPr>
        <w:tc>
          <w:tcPr>
            <w:tcW w:w="310" w:type="pct"/>
            <w:vAlign w:val="center"/>
          </w:tcPr>
          <w:p w14:paraId="2DE3084D" w14:textId="77777777" w:rsidR="00C22A46" w:rsidRPr="006728B8" w:rsidRDefault="00C22A46" w:rsidP="0000704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14:paraId="79C23A6D" w14:textId="77777777" w:rsidR="00C22A46" w:rsidRPr="006728B8" w:rsidRDefault="00C22A46" w:rsidP="0000704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2" w:type="pct"/>
            <w:vAlign w:val="center"/>
          </w:tcPr>
          <w:p w14:paraId="2B485A3D" w14:textId="77777777" w:rsidR="00C22A46" w:rsidRPr="006728B8" w:rsidRDefault="00C22A46" w:rsidP="0000704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14:paraId="11BAACB5" w14:textId="77777777" w:rsidR="00C22A46" w:rsidRPr="006728B8" w:rsidRDefault="00C22A46" w:rsidP="0000704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80" w:type="pct"/>
            <w:vAlign w:val="center"/>
          </w:tcPr>
          <w:p w14:paraId="4180475D" w14:textId="77777777" w:rsidR="00C22A46" w:rsidRPr="006728B8" w:rsidRDefault="00C22A46" w:rsidP="0000704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C22A46" w:rsidRPr="006728B8" w14:paraId="03DEE4CB" w14:textId="77777777" w:rsidTr="0000704C">
        <w:trPr>
          <w:tblCellSpacing w:w="20" w:type="dxa"/>
        </w:trPr>
        <w:tc>
          <w:tcPr>
            <w:tcW w:w="310" w:type="pct"/>
          </w:tcPr>
          <w:p w14:paraId="0734E2AF" w14:textId="77777777" w:rsidR="00C22A46" w:rsidRPr="00BE226E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2" w:type="pct"/>
          </w:tcPr>
          <w:p w14:paraId="12E8FA77" w14:textId="1EA2AF35" w:rsidR="00C22A46" w:rsidRPr="0084130D" w:rsidRDefault="00C22A46" w:rsidP="0000704C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Изучить деятельность</w:t>
            </w:r>
            <w:r w:rsidRPr="0084130D">
              <w:rPr>
                <w:sz w:val="22"/>
                <w:szCs w:val="22"/>
              </w:rPr>
              <w:t xml:space="preserve"> выбранного предприятия/подразделения, которое будет являться объектом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1206" w:type="pct"/>
            <w:vAlign w:val="center"/>
          </w:tcPr>
          <w:p w14:paraId="0EDD6520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</w:tcPr>
          <w:p w14:paraId="5E7D3173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7A195D90" w14:textId="77777777" w:rsidTr="0000704C">
        <w:trPr>
          <w:tblCellSpacing w:w="20" w:type="dxa"/>
        </w:trPr>
        <w:tc>
          <w:tcPr>
            <w:tcW w:w="310" w:type="pct"/>
          </w:tcPr>
          <w:p w14:paraId="18FBF553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2" w:type="pct"/>
          </w:tcPr>
          <w:p w14:paraId="14FF1FC3" w14:textId="77777777" w:rsidR="00C22A46" w:rsidRPr="0084130D" w:rsidRDefault="00C22A46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подлежит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. Описать </w:t>
            </w:r>
            <w:r w:rsidRPr="0084130D">
              <w:rPr>
                <w:sz w:val="22"/>
                <w:szCs w:val="22"/>
              </w:rPr>
              <w:lastRenderedPageBreak/>
              <w:t>функции, выполняемые сотрудником на рабочем месте. Создать схемы информационных потоков с помощью современных программных средств</w:t>
            </w:r>
          </w:p>
        </w:tc>
        <w:tc>
          <w:tcPr>
            <w:tcW w:w="1206" w:type="pct"/>
            <w:vAlign w:val="center"/>
          </w:tcPr>
          <w:p w14:paraId="1A722E92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lastRenderedPageBreak/>
              <w:t>ХХХ-ХХХ</w:t>
            </w:r>
          </w:p>
        </w:tc>
        <w:tc>
          <w:tcPr>
            <w:tcW w:w="880" w:type="pct"/>
          </w:tcPr>
          <w:p w14:paraId="29714965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43909320" w14:textId="77777777" w:rsidTr="0000704C">
        <w:trPr>
          <w:tblCellSpacing w:w="20" w:type="dxa"/>
        </w:trPr>
        <w:tc>
          <w:tcPr>
            <w:tcW w:w="310" w:type="pct"/>
            <w:vMerge w:val="restart"/>
          </w:tcPr>
          <w:p w14:paraId="3A274E28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2" w:type="pct"/>
          </w:tcPr>
          <w:p w14:paraId="10EE1D4A" w14:textId="77777777" w:rsidR="00C22A46" w:rsidRPr="00DD1C4E" w:rsidRDefault="00C22A46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Ознакомиться с основными требованиями к </w:t>
            </w:r>
            <w:r>
              <w:rPr>
                <w:sz w:val="22"/>
                <w:szCs w:val="22"/>
              </w:rPr>
              <w:t>информатизации</w:t>
            </w:r>
          </w:p>
          <w:p w14:paraId="19E661AC" w14:textId="77777777" w:rsidR="00C22A46" w:rsidRPr="006728B8" w:rsidRDefault="00C22A46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</w:tc>
        <w:tc>
          <w:tcPr>
            <w:tcW w:w="1206" w:type="pct"/>
            <w:vAlign w:val="center"/>
          </w:tcPr>
          <w:p w14:paraId="363DC965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</w:tcPr>
          <w:p w14:paraId="7B63ED39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61271C09" w14:textId="77777777" w:rsidTr="0000704C">
        <w:trPr>
          <w:tblCellSpacing w:w="20" w:type="dxa"/>
        </w:trPr>
        <w:tc>
          <w:tcPr>
            <w:tcW w:w="310" w:type="pct"/>
            <w:vMerge/>
          </w:tcPr>
          <w:p w14:paraId="1C69105D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05A57C2E" w14:textId="77777777" w:rsidR="00C22A46" w:rsidRPr="008A515A" w:rsidRDefault="00C22A46" w:rsidP="0000704C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</w:tc>
        <w:tc>
          <w:tcPr>
            <w:tcW w:w="1206" w:type="pct"/>
            <w:vAlign w:val="center"/>
          </w:tcPr>
          <w:p w14:paraId="3899B39F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</w:tcPr>
          <w:p w14:paraId="7B8CBC77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1D7372E0" w14:textId="77777777" w:rsidTr="0000704C">
        <w:trPr>
          <w:tblCellSpacing w:w="20" w:type="dxa"/>
        </w:trPr>
        <w:tc>
          <w:tcPr>
            <w:tcW w:w="310" w:type="pct"/>
            <w:vMerge/>
          </w:tcPr>
          <w:p w14:paraId="346B7A62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1A42D7C6" w14:textId="77777777" w:rsidR="00C22A46" w:rsidRPr="00DD1C4E" w:rsidRDefault="00C22A46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1206" w:type="pct"/>
            <w:vAlign w:val="center"/>
          </w:tcPr>
          <w:p w14:paraId="115C7610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232A00F5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19058C4A" w14:textId="77777777" w:rsidTr="0000704C">
        <w:trPr>
          <w:tblCellSpacing w:w="20" w:type="dxa"/>
        </w:trPr>
        <w:tc>
          <w:tcPr>
            <w:tcW w:w="310" w:type="pct"/>
            <w:vMerge/>
          </w:tcPr>
          <w:p w14:paraId="710AB3DE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42A34A34" w14:textId="77777777" w:rsidR="00C22A46" w:rsidRPr="00AB73F3" w:rsidRDefault="00C22A46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</w:tc>
        <w:tc>
          <w:tcPr>
            <w:tcW w:w="1206" w:type="pct"/>
            <w:vAlign w:val="center"/>
          </w:tcPr>
          <w:p w14:paraId="0D627ECA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16A6D351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169B55E6" w14:textId="77777777" w:rsidTr="0000704C">
        <w:trPr>
          <w:tblCellSpacing w:w="20" w:type="dxa"/>
        </w:trPr>
        <w:tc>
          <w:tcPr>
            <w:tcW w:w="310" w:type="pct"/>
            <w:vMerge/>
          </w:tcPr>
          <w:p w14:paraId="04E3BFC3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30405D41" w14:textId="77777777" w:rsidR="00C22A46" w:rsidRPr="00DD1C4E" w:rsidRDefault="00C22A46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6" w:type="pct"/>
            <w:vAlign w:val="center"/>
          </w:tcPr>
          <w:p w14:paraId="3046500B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14799023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1F10F4C4" w14:textId="77777777" w:rsidTr="0000704C">
        <w:trPr>
          <w:tblCellSpacing w:w="20" w:type="dxa"/>
        </w:trPr>
        <w:tc>
          <w:tcPr>
            <w:tcW w:w="310" w:type="pct"/>
            <w:vMerge/>
          </w:tcPr>
          <w:p w14:paraId="603B2175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577F7B97" w14:textId="77777777" w:rsidR="00C22A46" w:rsidRPr="008A515A" w:rsidRDefault="00C22A46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</w:tc>
        <w:tc>
          <w:tcPr>
            <w:tcW w:w="1206" w:type="pct"/>
            <w:vAlign w:val="center"/>
          </w:tcPr>
          <w:p w14:paraId="50B533E2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529451BF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1BFE648D" w14:textId="77777777" w:rsidTr="0000704C">
        <w:trPr>
          <w:tblCellSpacing w:w="20" w:type="dxa"/>
        </w:trPr>
        <w:tc>
          <w:tcPr>
            <w:tcW w:w="310" w:type="pct"/>
            <w:vMerge/>
          </w:tcPr>
          <w:p w14:paraId="688AB7A7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2CB46134" w14:textId="77777777" w:rsidR="00C22A46" w:rsidRPr="00373D14" w:rsidRDefault="00C22A46" w:rsidP="0000704C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6" w:type="pct"/>
            <w:vAlign w:val="center"/>
          </w:tcPr>
          <w:p w14:paraId="1F01D212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23E4CFA3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027439D2" w14:textId="77777777" w:rsidTr="0000704C">
        <w:trPr>
          <w:tblCellSpacing w:w="20" w:type="dxa"/>
        </w:trPr>
        <w:tc>
          <w:tcPr>
            <w:tcW w:w="310" w:type="pct"/>
            <w:vMerge/>
          </w:tcPr>
          <w:p w14:paraId="096441E1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6640013E" w14:textId="77777777" w:rsidR="00C22A46" w:rsidRPr="006728B8" w:rsidRDefault="00C22A46" w:rsidP="0000704C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Оформление отчета (текст, рисунки, чертежи)</w:t>
            </w:r>
          </w:p>
        </w:tc>
        <w:tc>
          <w:tcPr>
            <w:tcW w:w="1206" w:type="pct"/>
            <w:vAlign w:val="center"/>
          </w:tcPr>
          <w:p w14:paraId="407CA3AE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08A0233B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22A46" w:rsidRPr="006728B8" w14:paraId="2C0ED840" w14:textId="77777777" w:rsidTr="0000704C">
        <w:trPr>
          <w:tblCellSpacing w:w="20" w:type="dxa"/>
        </w:trPr>
        <w:tc>
          <w:tcPr>
            <w:tcW w:w="310" w:type="pct"/>
          </w:tcPr>
          <w:p w14:paraId="3FDAE749" w14:textId="77777777" w:rsidR="00C22A46" w:rsidRPr="00BE226E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2" w:type="pct"/>
          </w:tcPr>
          <w:p w14:paraId="4BE7A5A0" w14:textId="77777777" w:rsidR="00C22A46" w:rsidRPr="006728B8" w:rsidRDefault="00C22A46" w:rsidP="0000704C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Сдача отчета</w:t>
            </w:r>
          </w:p>
        </w:tc>
        <w:tc>
          <w:tcPr>
            <w:tcW w:w="1206" w:type="pct"/>
            <w:vAlign w:val="center"/>
          </w:tcPr>
          <w:p w14:paraId="10C9CE42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28FA795E" w14:textId="77777777" w:rsidR="00C22A46" w:rsidRPr="008F252D" w:rsidRDefault="00C22A46" w:rsidP="0000704C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</w:tbl>
    <w:p w14:paraId="508AE591" w14:textId="77777777" w:rsidR="00C22A46" w:rsidRDefault="00C22A46" w:rsidP="00C22A46">
      <w:pPr>
        <w:jc w:val="right"/>
        <w:rPr>
          <w:sz w:val="24"/>
          <w:szCs w:val="24"/>
        </w:rPr>
      </w:pPr>
    </w:p>
    <w:p w14:paraId="7B95CF1A" w14:textId="77777777" w:rsidR="00C22A46" w:rsidRPr="008F252D" w:rsidRDefault="00C22A46" w:rsidP="00C22A46">
      <w:pPr>
        <w:rPr>
          <w:sz w:val="24"/>
          <w:szCs w:val="24"/>
        </w:rPr>
      </w:pPr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 xml:space="preserve">ХХ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г.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C22A46" w:rsidRPr="008F252D" w14:paraId="532454A5" w14:textId="77777777" w:rsidTr="0000704C">
        <w:tc>
          <w:tcPr>
            <w:tcW w:w="1809" w:type="dxa"/>
          </w:tcPr>
          <w:p w14:paraId="3D371A12" w14:textId="77777777" w:rsidR="00C22A46" w:rsidRDefault="00C22A46" w:rsidP="0000704C">
            <w:pPr>
              <w:widowControl/>
              <w:rPr>
                <w:sz w:val="24"/>
                <w:szCs w:val="24"/>
              </w:rPr>
            </w:pPr>
          </w:p>
          <w:p w14:paraId="05F007AC" w14:textId="77777777" w:rsidR="00C22A46" w:rsidRPr="008F252D" w:rsidRDefault="00C22A46" w:rsidP="0000704C">
            <w:pPr>
              <w:widowControl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46310DF" w14:textId="77777777" w:rsidR="00C22A46" w:rsidRPr="008F252D" w:rsidRDefault="00C22A46" w:rsidP="0000704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78B2E7A" w14:textId="77777777" w:rsidR="00C22A46" w:rsidRPr="008F252D" w:rsidRDefault="00C22A46" w:rsidP="0000704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vAlign w:val="bottom"/>
          </w:tcPr>
          <w:p w14:paraId="4182D4A3" w14:textId="77777777" w:rsidR="00C22A46" w:rsidRPr="008F252D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C22A46" w:rsidRPr="008F252D" w14:paraId="41B92D11" w14:textId="77777777" w:rsidTr="0000704C">
        <w:tc>
          <w:tcPr>
            <w:tcW w:w="1809" w:type="dxa"/>
          </w:tcPr>
          <w:p w14:paraId="33D01935" w14:textId="77777777" w:rsidR="00C22A46" w:rsidRPr="008F252D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5163C2DF" w14:textId="77777777" w:rsidR="00C22A46" w:rsidRPr="008F252D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</w:tcPr>
          <w:p w14:paraId="7B37BCD3" w14:textId="77777777" w:rsidR="00C22A46" w:rsidRPr="008F252D" w:rsidRDefault="00C22A46" w:rsidP="0000704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</w:tcPr>
          <w:p w14:paraId="2453E65C" w14:textId="77777777" w:rsidR="00C22A46" w:rsidRPr="008F252D" w:rsidRDefault="00C22A46" w:rsidP="0000704C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16"/>
                <w:szCs w:val="16"/>
              </w:rPr>
              <w:t>И.О. Фамилия</w:t>
            </w:r>
          </w:p>
        </w:tc>
      </w:tr>
    </w:tbl>
    <w:p w14:paraId="7802B040" w14:textId="77777777" w:rsidR="00C22A46" w:rsidRPr="008F252D" w:rsidRDefault="00C22A46" w:rsidP="00C22A46">
      <w:pPr>
        <w:ind w:firstLine="709"/>
        <w:rPr>
          <w:b/>
          <w:sz w:val="24"/>
          <w:szCs w:val="24"/>
        </w:rPr>
      </w:pPr>
    </w:p>
    <w:p w14:paraId="1A30879B" w14:textId="77777777" w:rsidR="00C22A46" w:rsidRDefault="00C22A46" w:rsidP="00C22A46">
      <w:pPr>
        <w:widowControl/>
        <w:autoSpaceDE/>
        <w:autoSpaceDN/>
        <w:adjustRightInd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9AD2074" w14:textId="28E0EB9C" w:rsidR="007B5964" w:rsidRPr="005E1C58" w:rsidRDefault="00C83A56" w:rsidP="007B5964">
      <w:pPr>
        <w:autoSpaceDE/>
        <w:autoSpaceDN/>
        <w:spacing w:after="160" w:line="259" w:lineRule="auto"/>
        <w:ind w:left="2160" w:firstLine="720"/>
        <w:contextualSpacing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="007B5964" w:rsidRPr="00536F8B">
        <w:rPr>
          <w:b/>
          <w:sz w:val="24"/>
          <w:szCs w:val="24"/>
        </w:rPr>
        <w:t>.Технический отчет</w:t>
      </w:r>
    </w:p>
    <w:p w14:paraId="5F6015F8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За период прохождения практики была проанализирована работа организации (ИП Кореньков), зарегистрированный как субъект предпринимательской деятельности, и расположенный по адресу: Москва, ул. Некрасова, 10 к 1. </w:t>
      </w:r>
    </w:p>
    <w:p w14:paraId="0437B4E5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Анализ ИТ-технологий</w:t>
      </w:r>
    </w:p>
    <w:p w14:paraId="68237AF3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База данных – это некоторый набор перманентных (постоянных) данных, используемых прикладными системами какого-либо предприятия, организации.</w:t>
      </w:r>
    </w:p>
    <w:p w14:paraId="34309A3D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База данных представляет собой совокупность связанных данных конкретной предметной области. [2]</w:t>
      </w:r>
    </w:p>
    <w:p w14:paraId="4799E775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Сущность – любой отличимый объект, который может быть представлен в базе данных. Кроме собственно основных сущностей, существуют ещё и связи между ними, которые объединяют эти основные сущности. В реляционных базах данных и основные сущности, и связи между ними представляются с помощь таблиц. Связь можно понимать, как связь особого типа.</w:t>
      </w:r>
    </w:p>
    <w:p w14:paraId="76515069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Сущности (а значит, и связи) имеют некоторые свойства, соответствующие тем данным о них, которые мы желаем записать. В общем случае свойства могут быть как простыми, так и сложными, причём настолько, насколько это потребуется.</w:t>
      </w:r>
    </w:p>
    <w:p w14:paraId="2886D557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Независимость может быть реализована на двух уровнях: физическом и логическом. Независимость баз данных может быть определена как иммунитет прикладных программ к изменениям способа хранения данных и используемых методов доступа. Среди прочего для независимости данных требуется строгое разделение между моделью данных и её реализацией.</w:t>
      </w:r>
    </w:p>
    <w:p w14:paraId="57B3348F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Системы баз данных обычно поддерживают транзакции или логические единицы работы. Основное преимущество транзакций заключается в том, что они гарантируют атомарность выполняемых действий, несмотря на возможные сбои системы, имевшие место до завершения выполнения транзакции.</w:t>
      </w:r>
    </w:p>
    <w:p w14:paraId="10F43682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Требования заказчика и Техническое задание</w:t>
      </w:r>
    </w:p>
    <w:p w14:paraId="03DBC391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Целью практики является разработка удалённой базы данных и приложения-клиента для доступа к электронным источникам литературы, содержащихся на жёстком диске сервера предприятия в виде упакованных архивов файлов и пакетов фалов (текстовых документов различных типов, гипертекста HTML, исполняемых файлов и др.). Каждый источник литературы характеризуется следующими атрибутами:</w:t>
      </w:r>
    </w:p>
    <w:p w14:paraId="20EA36D8" w14:textId="77777777" w:rsidR="00C22A46" w:rsidRPr="00C22A46" w:rsidRDefault="00C22A46" w:rsidP="00C22A46">
      <w:pPr>
        <w:pStyle w:val="a8"/>
        <w:numPr>
          <w:ilvl w:val="0"/>
          <w:numId w:val="37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фамилия и инициалы автора (авторов);</w:t>
      </w:r>
    </w:p>
    <w:p w14:paraId="5446B38A" w14:textId="77777777" w:rsidR="00C22A46" w:rsidRPr="00C22A46" w:rsidRDefault="00C22A46" w:rsidP="00C22A46">
      <w:pPr>
        <w:pStyle w:val="a8"/>
        <w:numPr>
          <w:ilvl w:val="0"/>
          <w:numId w:val="37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название;</w:t>
      </w:r>
    </w:p>
    <w:p w14:paraId="3762A261" w14:textId="77777777" w:rsidR="00C22A46" w:rsidRPr="00C22A46" w:rsidRDefault="00C22A46" w:rsidP="00C22A46">
      <w:pPr>
        <w:pStyle w:val="a8"/>
        <w:numPr>
          <w:ilvl w:val="0"/>
          <w:numId w:val="37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язык;</w:t>
      </w:r>
    </w:p>
    <w:p w14:paraId="5DFC36A2" w14:textId="77777777" w:rsidR="00C22A46" w:rsidRPr="00C22A46" w:rsidRDefault="00C22A46" w:rsidP="00C22A46">
      <w:pPr>
        <w:pStyle w:val="a8"/>
        <w:numPr>
          <w:ilvl w:val="0"/>
          <w:numId w:val="37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список тем, к которым относится источник;</w:t>
      </w:r>
    </w:p>
    <w:p w14:paraId="2FC8C510" w14:textId="77777777" w:rsidR="00C22A46" w:rsidRPr="00C22A46" w:rsidRDefault="00C22A46" w:rsidP="00C22A46">
      <w:pPr>
        <w:pStyle w:val="a8"/>
        <w:numPr>
          <w:ilvl w:val="0"/>
          <w:numId w:val="37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путь и название файла архива;</w:t>
      </w:r>
    </w:p>
    <w:p w14:paraId="443CB2FB" w14:textId="77777777" w:rsidR="00C22A46" w:rsidRPr="00C22A46" w:rsidRDefault="00C22A46" w:rsidP="00C22A46">
      <w:pPr>
        <w:pStyle w:val="a8"/>
        <w:numPr>
          <w:ilvl w:val="0"/>
          <w:numId w:val="37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название основного файла источника.</w:t>
      </w:r>
    </w:p>
    <w:p w14:paraId="67AB1B8D" w14:textId="77777777" w:rsidR="00C22A46" w:rsidRPr="00C22A46" w:rsidRDefault="00C22A46" w:rsidP="00C22A46">
      <w:pPr>
        <w:pStyle w:val="a8"/>
        <w:numPr>
          <w:ilvl w:val="0"/>
          <w:numId w:val="37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На сервере необходимо создать распределённую БД, содержащую данную информацию обо всех источниках.</w:t>
      </w:r>
    </w:p>
    <w:p w14:paraId="2A4CDE4B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Клиентское приложение должно удовлетворять следующим требованиям:</w:t>
      </w:r>
    </w:p>
    <w:p w14:paraId="61F8B691" w14:textId="77777777" w:rsidR="00C22A46" w:rsidRPr="00C22A46" w:rsidRDefault="00C22A46" w:rsidP="00C22A46">
      <w:pPr>
        <w:pStyle w:val="a8"/>
        <w:numPr>
          <w:ilvl w:val="0"/>
          <w:numId w:val="38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максимальное удобство пользователя при работе (современный и понятный интерфейс);</w:t>
      </w:r>
    </w:p>
    <w:p w14:paraId="1D80B1EB" w14:textId="77777777" w:rsidR="00C22A46" w:rsidRPr="00C22A46" w:rsidRDefault="00C22A46" w:rsidP="00C22A46">
      <w:pPr>
        <w:pStyle w:val="a8"/>
        <w:numPr>
          <w:ilvl w:val="0"/>
          <w:numId w:val="38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максимальная переносимость исходного кода программы для платформы Linux;</w:t>
      </w:r>
    </w:p>
    <w:p w14:paraId="6D3644A8" w14:textId="77777777" w:rsidR="00C22A46" w:rsidRPr="00C22A46" w:rsidRDefault="00C22A46" w:rsidP="00C22A46">
      <w:pPr>
        <w:pStyle w:val="a8"/>
        <w:numPr>
          <w:ilvl w:val="0"/>
          <w:numId w:val="38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наличие процедуры поиска источника по атрибутам;</w:t>
      </w:r>
    </w:p>
    <w:p w14:paraId="55F4DB63" w14:textId="77777777" w:rsidR="00C22A46" w:rsidRPr="00C22A46" w:rsidRDefault="00C22A46" w:rsidP="00C22A46">
      <w:pPr>
        <w:pStyle w:val="a8"/>
        <w:numPr>
          <w:ilvl w:val="0"/>
          <w:numId w:val="38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возможность фильтрации источников;</w:t>
      </w:r>
    </w:p>
    <w:p w14:paraId="2D9156A2" w14:textId="77777777" w:rsidR="00C22A46" w:rsidRPr="00C22A46" w:rsidRDefault="00C22A46" w:rsidP="00C22A46">
      <w:pPr>
        <w:pStyle w:val="a8"/>
        <w:numPr>
          <w:ilvl w:val="0"/>
          <w:numId w:val="38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возможность запуска соответствующего средства для просмотра выбранного источника средствами программы.</w:t>
      </w:r>
    </w:p>
    <w:p w14:paraId="3BB54D62" w14:textId="77777777" w:rsidR="00C22A46" w:rsidRPr="00C22A46" w:rsidRDefault="00C22A46" w:rsidP="00C22A46">
      <w:pPr>
        <w:widowControl/>
        <w:ind w:firstLine="709"/>
        <w:rPr>
          <w:color w:val="FF0000"/>
          <w:sz w:val="24"/>
          <w:szCs w:val="24"/>
        </w:rPr>
      </w:pPr>
    </w:p>
    <w:p w14:paraId="35667BD9" w14:textId="77777777" w:rsidR="00C22A46" w:rsidRPr="00C22A46" w:rsidRDefault="00C22A46" w:rsidP="00C22A46">
      <w:pPr>
        <w:pStyle w:val="a8"/>
        <w:spacing w:after="0"/>
        <w:ind w:firstLine="709"/>
        <w:rPr>
          <w:b/>
          <w:color w:val="FF0000"/>
          <w:sz w:val="24"/>
          <w:szCs w:val="24"/>
        </w:rPr>
      </w:pPr>
      <w:r w:rsidRPr="00C22A46">
        <w:rPr>
          <w:b/>
          <w:color w:val="FF0000"/>
          <w:sz w:val="24"/>
          <w:szCs w:val="24"/>
        </w:rPr>
        <w:lastRenderedPageBreak/>
        <w:t xml:space="preserve">Техническое задание </w:t>
      </w:r>
    </w:p>
    <w:p w14:paraId="37AA061B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Настоящее техническое задание распространяется на внедрение системы учёта литературных источников, предназначенной для хранения информации о них. Основания для внедрения Система внедряется на основании требований заказчика. </w:t>
      </w:r>
    </w:p>
    <w:p w14:paraId="10B8FE39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Назначение Система предназначена для хранения и обработки сведений об источниках литературы. </w:t>
      </w:r>
    </w:p>
    <w:p w14:paraId="23FD7DF7" w14:textId="77777777" w:rsidR="00C22A46" w:rsidRPr="00C22A46" w:rsidRDefault="00C22A46" w:rsidP="00C22A46">
      <w:pPr>
        <w:pStyle w:val="a8"/>
        <w:spacing w:after="0"/>
        <w:ind w:firstLine="709"/>
        <w:rPr>
          <w:i/>
          <w:color w:val="FF0000"/>
          <w:sz w:val="24"/>
          <w:szCs w:val="24"/>
          <w:u w:val="single"/>
        </w:rPr>
      </w:pPr>
      <w:r w:rsidRPr="00C22A46">
        <w:rPr>
          <w:i/>
          <w:color w:val="FF0000"/>
          <w:sz w:val="24"/>
          <w:szCs w:val="24"/>
          <w:u w:val="single"/>
        </w:rPr>
        <w:t xml:space="preserve">Требования к программе </w:t>
      </w:r>
    </w:p>
    <w:p w14:paraId="4ED63B7B" w14:textId="77777777" w:rsidR="00C22A46" w:rsidRPr="00C22A46" w:rsidRDefault="00C22A46" w:rsidP="00C22A46">
      <w:pPr>
        <w:pStyle w:val="a8"/>
        <w:spacing w:after="0"/>
        <w:ind w:firstLine="709"/>
        <w:rPr>
          <w:i/>
          <w:color w:val="FF0000"/>
          <w:sz w:val="24"/>
          <w:szCs w:val="24"/>
        </w:rPr>
      </w:pPr>
      <w:r w:rsidRPr="00C22A46">
        <w:rPr>
          <w:i/>
          <w:color w:val="FF0000"/>
          <w:sz w:val="24"/>
          <w:szCs w:val="24"/>
        </w:rPr>
        <w:t xml:space="preserve">Требования к функциональным возможностям. </w:t>
      </w:r>
    </w:p>
    <w:p w14:paraId="0BB4B3DB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Система должна обеспечить выполнение следующих функций: </w:t>
      </w:r>
    </w:p>
    <w:p w14:paraId="2E6487B1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-    хранение информации об источниках литературы;</w:t>
      </w:r>
    </w:p>
    <w:p w14:paraId="61B64E71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 -   редактирование данных; </w:t>
      </w:r>
    </w:p>
    <w:p w14:paraId="29EC2749" w14:textId="77777777" w:rsidR="00C22A46" w:rsidRPr="00C22A46" w:rsidRDefault="00C22A46" w:rsidP="00C22A46">
      <w:pPr>
        <w:pStyle w:val="a8"/>
        <w:spacing w:after="0"/>
        <w:ind w:firstLine="709"/>
        <w:rPr>
          <w:i/>
          <w:color w:val="FF0000"/>
          <w:sz w:val="24"/>
          <w:szCs w:val="24"/>
        </w:rPr>
      </w:pPr>
      <w:r w:rsidRPr="00C22A46">
        <w:rPr>
          <w:i/>
          <w:color w:val="FF0000"/>
          <w:sz w:val="24"/>
          <w:szCs w:val="24"/>
        </w:rPr>
        <w:t xml:space="preserve">Требования к надёжности; </w:t>
      </w:r>
    </w:p>
    <w:p w14:paraId="63ABD403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 контроль вводимой информации; </w:t>
      </w:r>
    </w:p>
    <w:p w14:paraId="51F175A5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    блокировка некорректных действий пользователя; </w:t>
      </w:r>
    </w:p>
    <w:p w14:paraId="373B0CC4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    целостность хранимой информации; </w:t>
      </w:r>
    </w:p>
    <w:p w14:paraId="6F657C2A" w14:textId="77777777" w:rsidR="00C22A46" w:rsidRPr="00C22A46" w:rsidRDefault="00C22A46" w:rsidP="00C22A46">
      <w:pPr>
        <w:pStyle w:val="a8"/>
        <w:spacing w:after="0"/>
        <w:ind w:firstLine="709"/>
        <w:rPr>
          <w:i/>
          <w:color w:val="FF0000"/>
          <w:sz w:val="24"/>
          <w:szCs w:val="24"/>
        </w:rPr>
      </w:pPr>
      <w:r w:rsidRPr="00C22A46">
        <w:rPr>
          <w:i/>
          <w:color w:val="FF0000"/>
          <w:sz w:val="24"/>
          <w:szCs w:val="24"/>
        </w:rPr>
        <w:t xml:space="preserve">Требования к составу и параметрам технических средств </w:t>
      </w:r>
    </w:p>
    <w:p w14:paraId="2359439B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Система должна работать на IBM PC- совместимых компьютерах. </w:t>
      </w:r>
    </w:p>
    <w:p w14:paraId="32835DF6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Минимальная конфигурация компьютеров: </w:t>
      </w:r>
    </w:p>
    <w:p w14:paraId="74B8793C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Требованию к серверу: </w:t>
      </w:r>
    </w:p>
    <w:p w14:paraId="640FEEF4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 процессор не менее 1000 МГц; </w:t>
      </w:r>
    </w:p>
    <w:p w14:paraId="524EDFBB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    оперативная память не менее 512 Мб; </w:t>
      </w:r>
    </w:p>
    <w:p w14:paraId="36E9E1A6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-       место на жестком диске не менее 1 Гб;</w:t>
      </w:r>
    </w:p>
    <w:p w14:paraId="4582798B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 -       ОС-Windows 10; </w:t>
      </w:r>
    </w:p>
    <w:p w14:paraId="397D93FA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    InterBase 6,5; </w:t>
      </w:r>
    </w:p>
    <w:p w14:paraId="21A2A66E" w14:textId="77777777" w:rsidR="00C22A46" w:rsidRPr="00C22A46" w:rsidRDefault="00C22A46" w:rsidP="00C22A46">
      <w:pPr>
        <w:pStyle w:val="a8"/>
        <w:spacing w:after="0"/>
        <w:ind w:firstLine="709"/>
        <w:rPr>
          <w:i/>
          <w:color w:val="FF0000"/>
          <w:sz w:val="24"/>
          <w:szCs w:val="24"/>
        </w:rPr>
      </w:pPr>
      <w:r w:rsidRPr="00C22A46">
        <w:rPr>
          <w:i/>
          <w:color w:val="FF0000"/>
          <w:sz w:val="24"/>
          <w:szCs w:val="24"/>
        </w:rPr>
        <w:t xml:space="preserve">Требования к клиенту: </w:t>
      </w:r>
    </w:p>
    <w:p w14:paraId="77D77DCF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 оперативная память не менее 512 Мб; </w:t>
      </w:r>
    </w:p>
    <w:p w14:paraId="210262B7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    место на жестком диске не менее 800 Мб; </w:t>
      </w:r>
    </w:p>
    <w:p w14:paraId="7391CB56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-       ОС-Windows 10; </w:t>
      </w:r>
    </w:p>
    <w:p w14:paraId="3B329FAC" w14:textId="77777777" w:rsidR="00C22A46" w:rsidRPr="00C22A46" w:rsidRDefault="00C22A46" w:rsidP="00C22A46">
      <w:pPr>
        <w:pStyle w:val="a8"/>
        <w:spacing w:after="0"/>
        <w:ind w:firstLine="709"/>
        <w:rPr>
          <w:i/>
          <w:color w:val="FF0000"/>
          <w:sz w:val="24"/>
          <w:szCs w:val="24"/>
        </w:rPr>
      </w:pPr>
      <w:r w:rsidRPr="00C22A46">
        <w:rPr>
          <w:i/>
          <w:color w:val="FF0000"/>
          <w:sz w:val="24"/>
          <w:szCs w:val="24"/>
        </w:rPr>
        <w:t xml:space="preserve">Требования к программной документации: </w:t>
      </w:r>
    </w:p>
    <w:p w14:paraId="20246606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Программный продукт должен содержать подробное руководство пользователя и руководство программиста. </w:t>
      </w:r>
    </w:p>
    <w:p w14:paraId="2F6AB42B" w14:textId="77777777" w:rsidR="00C22A46" w:rsidRPr="00C22A46" w:rsidRDefault="00C22A46" w:rsidP="00C22A46">
      <w:pPr>
        <w:pStyle w:val="a8"/>
        <w:spacing w:after="0"/>
        <w:ind w:firstLine="709"/>
        <w:rPr>
          <w:i/>
          <w:color w:val="FF0000"/>
          <w:sz w:val="24"/>
          <w:szCs w:val="24"/>
        </w:rPr>
      </w:pPr>
      <w:r w:rsidRPr="00C22A46">
        <w:rPr>
          <w:i/>
          <w:color w:val="FF0000"/>
          <w:sz w:val="24"/>
          <w:szCs w:val="24"/>
        </w:rPr>
        <w:t xml:space="preserve">Процесс внедрения программы должен содержать следующие этапы: </w:t>
      </w:r>
    </w:p>
    <w:p w14:paraId="2B8EB41B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1)        Подробный анализ технического задания. </w:t>
      </w:r>
    </w:p>
    <w:p w14:paraId="1CA04B86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2)        Тестирование и отладка программы. </w:t>
      </w:r>
    </w:p>
    <w:p w14:paraId="4C7E13BE" w14:textId="77777777" w:rsidR="00C22A46" w:rsidRPr="00C22A46" w:rsidRDefault="00C22A46" w:rsidP="00C22A46">
      <w:pPr>
        <w:pStyle w:val="a8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3)        Подготовка программной документации. </w:t>
      </w:r>
    </w:p>
    <w:p w14:paraId="1BC8457B" w14:textId="77777777" w:rsidR="00C22A46" w:rsidRPr="00C22A46" w:rsidRDefault="00C22A46" w:rsidP="00C22A46">
      <w:pPr>
        <w:pStyle w:val="a8"/>
        <w:spacing w:after="0"/>
        <w:ind w:firstLine="709"/>
        <w:rPr>
          <w:rFonts w:ascii="Arial" w:hAnsi="Arial" w:cs="Arial"/>
          <w:color w:val="FF0000"/>
          <w:sz w:val="24"/>
          <w:szCs w:val="24"/>
          <w:shd w:val="clear" w:color="auto" w:fill="FFFFFF"/>
        </w:rPr>
      </w:pPr>
      <w:r w:rsidRPr="00C22A46">
        <w:rPr>
          <w:color w:val="FF0000"/>
          <w:sz w:val="24"/>
          <w:szCs w:val="24"/>
        </w:rPr>
        <w:t xml:space="preserve">4)        Ввод в эксплуатацию. </w:t>
      </w:r>
      <w:r w:rsidRPr="00C22A46">
        <w:rPr>
          <w:rFonts w:ascii="Arial" w:hAnsi="Arial" w:cs="Arial"/>
          <w:color w:val="FF0000"/>
          <w:sz w:val="24"/>
          <w:szCs w:val="24"/>
        </w:rPr>
        <w:br/>
      </w:r>
    </w:p>
    <w:p w14:paraId="6D1E30E9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Средства реализации БД</w:t>
      </w:r>
    </w:p>
    <w:p w14:paraId="3A474172" w14:textId="77777777" w:rsidR="00C22A46" w:rsidRPr="00C22A46" w:rsidRDefault="00C22A46" w:rsidP="00C22A46">
      <w:pPr>
        <w:pStyle w:val="a3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Для физической реализации БД использовалась СУБД </w:t>
      </w:r>
      <w:r w:rsidRPr="00C22A46">
        <w:rPr>
          <w:color w:val="FF0000"/>
          <w:sz w:val="24"/>
          <w:szCs w:val="24"/>
          <w:lang w:val="en-US"/>
        </w:rPr>
        <w:t>InterBase</w:t>
      </w:r>
      <w:r w:rsidRPr="00C22A46">
        <w:rPr>
          <w:color w:val="FF0000"/>
          <w:sz w:val="24"/>
          <w:szCs w:val="24"/>
        </w:rPr>
        <w:t xml:space="preserve"> версии 6.0. Эта СУБД была выбрана по ряду причин:</w:t>
      </w:r>
    </w:p>
    <w:p w14:paraId="5AA69458" w14:textId="77777777" w:rsidR="00C22A46" w:rsidRPr="00C22A46" w:rsidRDefault="00C22A46" w:rsidP="00C22A46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поддержка данной СУБД реляционных и распределённых баз данных;</w:t>
      </w:r>
    </w:p>
    <w:p w14:paraId="4395DD51" w14:textId="77777777" w:rsidR="00C22A46" w:rsidRPr="00C22A46" w:rsidRDefault="00C22A46" w:rsidP="00C22A46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высокая надёжность;</w:t>
      </w:r>
    </w:p>
    <w:p w14:paraId="67585519" w14:textId="77777777" w:rsidR="00C22A46" w:rsidRPr="00C22A46" w:rsidRDefault="00C22A46" w:rsidP="00C22A46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наличие реализации СУБД для ОС </w:t>
      </w:r>
      <w:r w:rsidRPr="00C22A46">
        <w:rPr>
          <w:color w:val="FF0000"/>
          <w:sz w:val="24"/>
          <w:szCs w:val="24"/>
          <w:lang w:val="en-US"/>
        </w:rPr>
        <w:t>Linux</w:t>
      </w:r>
      <w:r w:rsidRPr="00C22A46">
        <w:rPr>
          <w:color w:val="FF0000"/>
          <w:sz w:val="24"/>
          <w:szCs w:val="24"/>
        </w:rPr>
        <w:t xml:space="preserve"> (кроссплатформенность продукта);</w:t>
      </w:r>
    </w:p>
    <w:p w14:paraId="42C596C5" w14:textId="77777777" w:rsidR="00C22A46" w:rsidRPr="00C22A46" w:rsidRDefault="00C22A46" w:rsidP="00C22A46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соответствие встроенного языка </w:t>
      </w:r>
      <w:r w:rsidRPr="00C22A46">
        <w:rPr>
          <w:color w:val="FF0000"/>
          <w:sz w:val="24"/>
          <w:szCs w:val="24"/>
          <w:lang w:val="en-US"/>
        </w:rPr>
        <w:t>SQL</w:t>
      </w:r>
      <w:r w:rsidRPr="00C22A46">
        <w:rPr>
          <w:color w:val="FF0000"/>
          <w:sz w:val="24"/>
          <w:szCs w:val="24"/>
        </w:rPr>
        <w:t xml:space="preserve"> стандарту </w:t>
      </w:r>
      <w:r w:rsidRPr="00C22A46">
        <w:rPr>
          <w:color w:val="FF0000"/>
          <w:sz w:val="24"/>
          <w:szCs w:val="24"/>
          <w:lang w:val="en-US"/>
        </w:rPr>
        <w:t>ANSI</w:t>
      </w:r>
      <w:r w:rsidRPr="00C22A46">
        <w:rPr>
          <w:color w:val="FF0000"/>
          <w:sz w:val="24"/>
          <w:szCs w:val="24"/>
        </w:rPr>
        <w:t xml:space="preserve"> </w:t>
      </w:r>
      <w:r w:rsidRPr="00C22A46">
        <w:rPr>
          <w:color w:val="FF0000"/>
          <w:sz w:val="24"/>
          <w:szCs w:val="24"/>
          <w:lang w:val="en-US"/>
        </w:rPr>
        <w:t>SQL</w:t>
      </w:r>
      <w:r w:rsidRPr="00C22A46">
        <w:rPr>
          <w:color w:val="FF0000"/>
          <w:sz w:val="24"/>
          <w:szCs w:val="24"/>
        </w:rPr>
        <w:t>-92;</w:t>
      </w:r>
    </w:p>
    <w:p w14:paraId="3135D29E" w14:textId="77777777" w:rsidR="00C22A46" w:rsidRPr="00C22A46" w:rsidRDefault="00C22A46" w:rsidP="00C22A46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малые требования к дисковому пространству и памяти;</w:t>
      </w:r>
    </w:p>
    <w:p w14:paraId="78DDC313" w14:textId="77777777" w:rsidR="00C22A46" w:rsidRPr="00C22A46" w:rsidRDefault="00C22A46" w:rsidP="00C22A46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свободное распространение СУБД в открытых кодах.</w:t>
      </w:r>
    </w:p>
    <w:p w14:paraId="6E919B46" w14:textId="77777777" w:rsidR="00C22A46" w:rsidRPr="00C22A46" w:rsidRDefault="00C22A46" w:rsidP="00C22A46">
      <w:pPr>
        <w:widowControl/>
        <w:ind w:firstLine="709"/>
        <w:rPr>
          <w:color w:val="FF0000"/>
          <w:sz w:val="24"/>
          <w:szCs w:val="24"/>
        </w:rPr>
      </w:pPr>
    </w:p>
    <w:p w14:paraId="62FEB182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База данных предназначена для хранения информации об электронных источниках литературы в виде файлов, упакованных в архивы. Файлы архивов физически располагаются на сервере предприятия и не упорядочены между собой. Названия файлов архивов и файлов источников могут не иметь семантической связи с тематикой источников. Пользователями БД являются работники предприятия, которым требуется тот или иной источник литературы или </w:t>
      </w:r>
      <w:r w:rsidRPr="00C22A46">
        <w:rPr>
          <w:color w:val="FF0000"/>
          <w:sz w:val="24"/>
          <w:szCs w:val="24"/>
        </w:rPr>
        <w:lastRenderedPageBreak/>
        <w:t>группа источников по заданной тематике.</w:t>
      </w:r>
    </w:p>
    <w:p w14:paraId="5FECA36A" w14:textId="77777777" w:rsidR="00C22A46" w:rsidRPr="00C22A46" w:rsidRDefault="00C22A46" w:rsidP="00C22A46">
      <w:pPr>
        <w:pStyle w:val="a3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Анализ запросов на литературу показывает, что для поиска подходящих источников (по тематике, названию, автору) и отбора нужного следует выделить следующие атрибуты источников литературы:</w:t>
      </w:r>
    </w:p>
    <w:p w14:paraId="1445F586" w14:textId="77777777" w:rsidR="00C22A46" w:rsidRPr="00C22A46" w:rsidRDefault="00C22A46" w:rsidP="00C22A46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автор (фамилия и имена (инициалы) или псевдоним каждого автора источника литературы);</w:t>
      </w:r>
    </w:p>
    <w:p w14:paraId="5AE8CB41" w14:textId="77777777" w:rsidR="00C22A46" w:rsidRPr="00C22A46" w:rsidRDefault="00C22A46" w:rsidP="00C22A46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название (заглавие) источника литературы;</w:t>
      </w:r>
    </w:p>
    <w:p w14:paraId="2FCA5195" w14:textId="77777777" w:rsidR="00C22A46" w:rsidRPr="00C22A46" w:rsidRDefault="00C22A46" w:rsidP="00C22A46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язык, на котором написан источник;</w:t>
      </w:r>
    </w:p>
    <w:p w14:paraId="7FA89A37" w14:textId="77777777" w:rsidR="00C22A46" w:rsidRPr="00C22A46" w:rsidRDefault="00C22A46" w:rsidP="00C22A46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список тем (разделов), с которыми связан данный источник литературы.</w:t>
      </w:r>
    </w:p>
    <w:p w14:paraId="02312F10" w14:textId="77777777" w:rsidR="00C22A46" w:rsidRPr="00C22A46" w:rsidRDefault="00C22A46" w:rsidP="00C22A46">
      <w:pPr>
        <w:pStyle w:val="33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К объектам и атрибутам, позволяющим охарактеризовать место расположение файлов источников, можно отнести:</w:t>
      </w:r>
    </w:p>
    <w:p w14:paraId="33E72EB0" w14:textId="77777777" w:rsidR="00C22A46" w:rsidRPr="00C22A46" w:rsidRDefault="00C22A46" w:rsidP="00C22A46">
      <w:pPr>
        <w:pStyle w:val="a3"/>
        <w:widowControl/>
        <w:numPr>
          <w:ilvl w:val="1"/>
          <w:numId w:val="40"/>
        </w:numPr>
        <w:tabs>
          <w:tab w:val="clear" w:pos="144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полное файловое имя (путь и имя файла) архива источника литературы;</w:t>
      </w:r>
    </w:p>
    <w:p w14:paraId="46F6E06B" w14:textId="77777777" w:rsidR="00C22A46" w:rsidRPr="00C22A46" w:rsidRDefault="00C22A46" w:rsidP="00C22A46">
      <w:pPr>
        <w:pStyle w:val="a3"/>
        <w:widowControl/>
        <w:numPr>
          <w:ilvl w:val="1"/>
          <w:numId w:val="40"/>
        </w:numPr>
        <w:tabs>
          <w:tab w:val="clear" w:pos="144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название основного (первого) файла источника литературы.</w:t>
      </w:r>
    </w:p>
    <w:p w14:paraId="080C487C" w14:textId="77777777" w:rsidR="00C22A46" w:rsidRPr="00C22A46" w:rsidRDefault="00C22A46" w:rsidP="00C22A46">
      <w:pPr>
        <w:pStyle w:val="a3"/>
        <w:spacing w:after="0"/>
        <w:ind w:left="360"/>
        <w:jc w:val="center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object w:dxaOrig="6826" w:dyaOrig="4801" w14:anchorId="055315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7.5pt;height:194.25pt" o:ole="">
            <v:imagedata r:id="rId8" o:title=""/>
          </v:shape>
          <o:OLEObject Type="Embed" ProgID="PBrush" ShapeID="_x0000_i1025" DrawAspect="Content" ObjectID="_1726913583" r:id="rId9"/>
        </w:object>
      </w:r>
    </w:p>
    <w:p w14:paraId="5A4567D4" w14:textId="77777777" w:rsidR="00C22A46" w:rsidRPr="00C22A46" w:rsidRDefault="00C22A46" w:rsidP="00C22A46">
      <w:pPr>
        <w:pStyle w:val="a3"/>
        <w:spacing w:after="0"/>
        <w:ind w:left="360"/>
        <w:jc w:val="center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Рисунок 1 - Инфологическая модель БД</w:t>
      </w:r>
    </w:p>
    <w:p w14:paraId="33AD255B" w14:textId="77777777" w:rsidR="00C22A46" w:rsidRPr="00C22A46" w:rsidRDefault="00C22A46" w:rsidP="00C22A46">
      <w:pPr>
        <w:pStyle w:val="a3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Для управления безопасностью БД созданы три роли:</w:t>
      </w:r>
    </w:p>
    <w:p w14:paraId="147ED8C5" w14:textId="77777777" w:rsidR="00C22A46" w:rsidRPr="00C22A46" w:rsidRDefault="00C22A46" w:rsidP="00C22A46">
      <w:pPr>
        <w:pStyle w:val="a3"/>
        <w:widowControl/>
        <w:numPr>
          <w:ilvl w:val="0"/>
          <w:numId w:val="42"/>
        </w:numPr>
        <w:tabs>
          <w:tab w:val="clear" w:pos="142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  <w:lang w:val="en-US"/>
        </w:rPr>
        <w:t>Admin</w:t>
      </w:r>
      <w:r w:rsidRPr="00C22A46">
        <w:rPr>
          <w:color w:val="FF0000"/>
          <w:sz w:val="24"/>
          <w:szCs w:val="24"/>
        </w:rPr>
        <w:t xml:space="preserve"> – имеет права на любые действия с БД (чтение, изменение структуры и данных);</w:t>
      </w:r>
    </w:p>
    <w:p w14:paraId="614EC6B2" w14:textId="77777777" w:rsidR="00C22A46" w:rsidRPr="00C22A46" w:rsidRDefault="00C22A46" w:rsidP="00C22A46">
      <w:pPr>
        <w:pStyle w:val="a3"/>
        <w:widowControl/>
        <w:numPr>
          <w:ilvl w:val="0"/>
          <w:numId w:val="42"/>
        </w:numPr>
        <w:tabs>
          <w:tab w:val="clear" w:pos="142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  <w:lang w:val="en-US"/>
        </w:rPr>
        <w:t>Writer</w:t>
      </w:r>
      <w:r w:rsidRPr="00C22A46">
        <w:rPr>
          <w:color w:val="FF0000"/>
          <w:sz w:val="24"/>
          <w:szCs w:val="24"/>
        </w:rPr>
        <w:t xml:space="preserve"> – имеет права на чтение и изменение данных БД, но не имеет прав на изменение структуры БД;</w:t>
      </w:r>
    </w:p>
    <w:p w14:paraId="26297F4B" w14:textId="77777777" w:rsidR="00C22A46" w:rsidRPr="00C22A46" w:rsidRDefault="00C22A46" w:rsidP="00C22A46">
      <w:pPr>
        <w:pStyle w:val="a3"/>
        <w:widowControl/>
        <w:numPr>
          <w:ilvl w:val="0"/>
          <w:numId w:val="42"/>
        </w:numPr>
        <w:tabs>
          <w:tab w:val="clear" w:pos="142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  <w:lang w:val="en-US"/>
        </w:rPr>
        <w:t>Reader</w:t>
      </w:r>
      <w:r w:rsidRPr="00C22A46">
        <w:rPr>
          <w:color w:val="FF0000"/>
          <w:sz w:val="24"/>
          <w:szCs w:val="24"/>
        </w:rPr>
        <w:t xml:space="preserve"> – имеет права только на чтение данных БД.</w:t>
      </w:r>
    </w:p>
    <w:p w14:paraId="210537EA" w14:textId="77777777" w:rsidR="00C22A46" w:rsidRPr="00C22A46" w:rsidRDefault="00C22A46" w:rsidP="00C22A46">
      <w:pPr>
        <w:pStyle w:val="a3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Эти роли, исходя из выше сказанного, наделены соответствующими правами на соответствующие таблицы и хранимые процедуры.</w:t>
      </w:r>
    </w:p>
    <w:p w14:paraId="603ED36A" w14:textId="77777777" w:rsidR="00C22A46" w:rsidRPr="00C22A46" w:rsidRDefault="00C22A46" w:rsidP="00C22A46">
      <w:pPr>
        <w:pStyle w:val="a3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Разработка клиентского приложения осуществлялось на языке Delphi (ранее Object Pascal) в среде программирования Borland Delphi 7.0 Enterprise Edition.</w:t>
      </w:r>
    </w:p>
    <w:p w14:paraId="65416751" w14:textId="77777777" w:rsidR="00C22A46" w:rsidRPr="00C22A46" w:rsidRDefault="00C22A46" w:rsidP="00C22A46">
      <w:pPr>
        <w:pStyle w:val="a3"/>
        <w:spacing w:after="0"/>
        <w:ind w:firstLine="709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Сформулируем основные критерии, по которым производился выбор среды программирования для создания приложения.</w:t>
      </w:r>
    </w:p>
    <w:p w14:paraId="19257827" w14:textId="77777777" w:rsidR="00C22A46" w:rsidRPr="00C22A46" w:rsidRDefault="00C22A46" w:rsidP="00C22A46">
      <w:pPr>
        <w:pStyle w:val="a3"/>
        <w:numPr>
          <w:ilvl w:val="0"/>
          <w:numId w:val="42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Создание максимально возможного удобства в работе. Для этого программа должна иметь удобный и современный интерфейс пользователя.</w:t>
      </w:r>
    </w:p>
    <w:p w14:paraId="4D7F2EF5" w14:textId="77777777" w:rsidR="00C22A46" w:rsidRPr="00C22A46" w:rsidRDefault="00C22A46" w:rsidP="00C22A46">
      <w:pPr>
        <w:pStyle w:val="a3"/>
        <w:numPr>
          <w:ilvl w:val="0"/>
          <w:numId w:val="42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Работа модуля должна выполняться с максимально возможной скоростью. Нежелательны ситуации, в которых пользователю длительное время придется ожидать окончания работы модуля.</w:t>
      </w:r>
    </w:p>
    <w:p w14:paraId="23394F16" w14:textId="77777777" w:rsidR="00C22A46" w:rsidRPr="00C22A46" w:rsidRDefault="00C22A46" w:rsidP="00C22A46">
      <w:pPr>
        <w:pStyle w:val="a3"/>
        <w:numPr>
          <w:ilvl w:val="0"/>
          <w:numId w:val="42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Поддержка длинных имен файлов.</w:t>
      </w:r>
    </w:p>
    <w:p w14:paraId="689BCFEA" w14:textId="77777777" w:rsidR="00C22A46" w:rsidRPr="00C22A46" w:rsidRDefault="00C22A46" w:rsidP="00C22A46">
      <w:pPr>
        <w:pStyle w:val="a3"/>
        <w:numPr>
          <w:ilvl w:val="0"/>
          <w:numId w:val="42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Минимальные затраты на разработку модуля.</w:t>
      </w:r>
    </w:p>
    <w:p w14:paraId="3C842471" w14:textId="77777777" w:rsidR="00C22A46" w:rsidRPr="00C22A46" w:rsidRDefault="00C22A46" w:rsidP="00C22A46">
      <w:pPr>
        <w:pStyle w:val="a3"/>
        <w:numPr>
          <w:ilvl w:val="0"/>
          <w:numId w:val="42"/>
        </w:numPr>
        <w:spacing w:after="0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Максимальная переносимость исходного кода программы для платформы Linux.</w:t>
      </w:r>
    </w:p>
    <w:p w14:paraId="3476D420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В ходе последующего анализа имеющихся средств программирования на основании перечисленных критериев был выбран вариант написания данного модуля с использованием </w:t>
      </w:r>
      <w:r w:rsidRPr="00C22A46">
        <w:rPr>
          <w:color w:val="FF0000"/>
          <w:sz w:val="24"/>
          <w:szCs w:val="24"/>
        </w:rPr>
        <w:lastRenderedPageBreak/>
        <w:t>системы визуального программирования Borland Delphi 7.0.</w:t>
      </w:r>
    </w:p>
    <w:p w14:paraId="4DB497A1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2429EAAF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Инсталляция и работа с ПО</w:t>
      </w:r>
    </w:p>
    <w:p w14:paraId="771D0454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Для запуска и корректной работы программы, она должна быть запущена в одной папке с файлами: «BD_Knigi.exe», «help.chm», «db.mdb». Где файл «BD_Knigi.exe» является главным файлом, который нужно запускать, файл «help.chm» содержит справку к программе, а файл «db.mdb» содержит базу данных программы. </w:t>
      </w:r>
    </w:p>
    <w:p w14:paraId="2F3BF2AB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При запуске файла «BD_Knigi.exe», откроется главное окно программы, после чего можно приступить к работе.</w:t>
      </w:r>
      <w:r w:rsidRPr="00C22A46">
        <w:rPr>
          <w:rFonts w:ascii="Helvetica" w:hAnsi="Helvetica" w:cs="Helvetica"/>
          <w:color w:val="FF0000"/>
          <w:sz w:val="24"/>
          <w:szCs w:val="24"/>
        </w:rPr>
        <w:br/>
      </w:r>
      <w:r w:rsidRPr="00C22A46">
        <w:rPr>
          <w:color w:val="FF0000"/>
          <w:sz w:val="24"/>
          <w:szCs w:val="24"/>
        </w:rPr>
        <w:t xml:space="preserve">При открытии программы, можно сразу приступать к работе. При выборе пункта меню «Просмотр таблиц», открывается подменю, где отображен список доступных к просмотру таблиц. При нажатии на одну из них, в элемент отображения таблиц, в главном окне программы, будет загружена таблица, которая была выбрана. </w:t>
      </w:r>
    </w:p>
    <w:p w14:paraId="29D9502E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Таблица загружается из базы данных с которой работает программа.  Также при выборе таблицы, вкладки в пункте меню «Действия», изменяются, для каждой таблицы есть определенные действия. Изменения доступности вкладок происходит при выборе таблицы. Также при выборе таблицы, на форме указывается таблица, которая сейчас активна и доступна к просмотру, это таблица «Экскурсии». </w:t>
      </w:r>
    </w:p>
    <w:p w14:paraId="10E5C82F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При выборе пункта меню «Поиск», форма изменит свой размер, и станет видимым ранее невидимый блок поиска. </w:t>
      </w:r>
    </w:p>
    <w:p w14:paraId="5A3D73E3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Предоставляется возможность выбрать таблицу, по которой будет происходить поиск и выбрать поля, по которым искать в этой таблице. В поле для ввода нужно ввести слово, которое нужно найти или же словосочетание или часть слова. </w:t>
      </w:r>
    </w:p>
    <w:p w14:paraId="0293A9E1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При нажатии на кнопку «Искать», будет выполнен запрос на выборку к базе данных, результат которого будет показан в элементе отображения таблиц на форме. </w:t>
      </w:r>
    </w:p>
    <w:p w14:paraId="75E8CB1E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При выборе пункта меню «Собственный запрос», будет открыто новое окно. Предоставляется возможность опытному пользователю обратиться с собственным запросом к базе данных программы. При нажатии на кнопку «Выполнить запрос», запрос, введённый в текстовом поле, будет отправлен на выполнение. </w:t>
      </w:r>
    </w:p>
    <w:p w14:paraId="7EC52872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При успешном выполнении, результаты запроса будут отображены в элементе отображения таблиц, который находится в нижней части формы. При нажатии кнопки «Закрыть», окно будет закрыто, а вы будете возвращены к главному окну программы.</w:t>
      </w:r>
    </w:p>
    <w:p w14:paraId="6CAD9991" w14:textId="77777777" w:rsidR="00C22A46" w:rsidRPr="00C22A46" w:rsidRDefault="00C22A46" w:rsidP="00C22A46">
      <w:pPr>
        <w:pStyle w:val="a3"/>
        <w:spacing w:after="0"/>
        <w:ind w:firstLine="709"/>
        <w:rPr>
          <w:color w:val="FF0000"/>
          <w:sz w:val="24"/>
          <w:szCs w:val="24"/>
        </w:rPr>
      </w:pPr>
    </w:p>
    <w:p w14:paraId="5AE94F21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План затрат</w:t>
      </w:r>
    </w:p>
    <w:p w14:paraId="438D7DC7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Калькуляция затрат представлена в таблице 1.</w:t>
      </w:r>
    </w:p>
    <w:p w14:paraId="261F1E80" w14:textId="77777777" w:rsidR="00C22A46" w:rsidRPr="00C22A46" w:rsidRDefault="00C22A46" w:rsidP="00C22A46">
      <w:pPr>
        <w:pStyle w:val="a3"/>
        <w:spacing w:after="0"/>
        <w:ind w:firstLine="709"/>
        <w:jc w:val="right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Таблица 1 – Калькуляция затрат на разработку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1"/>
        <w:gridCol w:w="3589"/>
      </w:tblGrid>
      <w:tr w:rsidR="00C22A46" w:rsidRPr="00C22A46" w14:paraId="7C945E9B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1DADC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  <w:t>Наименование статьи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5F2E6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  <w:t>Сумма руб.</w:t>
            </w:r>
          </w:p>
        </w:tc>
      </w:tr>
      <w:tr w:rsidR="00C22A46" w:rsidRPr="00C22A46" w14:paraId="401CD5A2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E66A7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Материальные затраты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508BB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2 998,00</w:t>
            </w:r>
          </w:p>
        </w:tc>
      </w:tr>
      <w:tr w:rsidR="00C22A46" w:rsidRPr="00C22A46" w14:paraId="422FB49C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C90AD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Основная заработная плата разработчиков</w:t>
            </w:r>
          </w:p>
          <w:p w14:paraId="07871B1C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7C7FA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359 685,74</w:t>
            </w:r>
          </w:p>
        </w:tc>
      </w:tr>
      <w:tr w:rsidR="00C22A46" w:rsidRPr="00C22A46" w14:paraId="5546A16C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0A900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Дополнительная заработная плата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04728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  <w:lang w:val="en-US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47 478,52</w:t>
            </w:r>
          </w:p>
        </w:tc>
      </w:tr>
      <w:tr w:rsidR="00C22A46" w:rsidRPr="00C22A46" w14:paraId="75BD7F2E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B888D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Социальные взносы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2344E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143 730,42</w:t>
            </w:r>
          </w:p>
        </w:tc>
      </w:tr>
      <w:tr w:rsidR="00C22A46" w:rsidRPr="00C22A46" w14:paraId="55455C29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508D1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Накладные расходы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FEC33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  <w:lang w:val="en-US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776 921,2</w:t>
            </w:r>
          </w:p>
        </w:tc>
      </w:tr>
      <w:tr w:rsidR="00C22A46" w:rsidRPr="00C22A46" w14:paraId="15C38136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D7692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Расходы по содержанию и эксплуатации машин и оборудования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AAB8A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5 179,47</w:t>
            </w:r>
          </w:p>
        </w:tc>
      </w:tr>
      <w:tr w:rsidR="00C22A46" w:rsidRPr="00C22A46" w14:paraId="6A6F2044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0B150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Прочие затраты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F027C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8 632,46</w:t>
            </w:r>
          </w:p>
        </w:tc>
      </w:tr>
      <w:tr w:rsidR="00C22A46" w:rsidRPr="00C22A46" w14:paraId="1E1B58B8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5CD02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Затраты на оформление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6ACAD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21 248,46</w:t>
            </w:r>
          </w:p>
        </w:tc>
      </w:tr>
      <w:tr w:rsidR="00C22A46" w:rsidRPr="00C22A46" w14:paraId="398324A7" w14:textId="77777777" w:rsidTr="0000704C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74597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Итого себестоимость разработки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574EA" w14:textId="77777777" w:rsidR="00C22A46" w:rsidRPr="00C22A46" w:rsidRDefault="00C22A46" w:rsidP="00C22A46">
            <w:pPr>
              <w:rPr>
                <w:rFonts w:ascii="Times New Roman CYR" w:hAnsi="Times New Roman CYR" w:cs="Times New Roman CYR"/>
                <w:color w:val="FF0000"/>
                <w:sz w:val="24"/>
                <w:szCs w:val="24"/>
                <w:lang w:val="en-US"/>
              </w:rPr>
            </w:pPr>
            <w:r w:rsidRPr="00C22A46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1 365 875,1</w:t>
            </w:r>
          </w:p>
        </w:tc>
      </w:tr>
    </w:tbl>
    <w:p w14:paraId="7721E704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6AA8882D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Для наглядности распределения затрат на разработку базы данных построим диаграмму на рисунке 2.</w:t>
      </w:r>
    </w:p>
    <w:p w14:paraId="5E7D0CC6" w14:textId="77777777" w:rsidR="00C22A46" w:rsidRPr="00C22A46" w:rsidRDefault="00C22A46" w:rsidP="00C22A46">
      <w:pPr>
        <w:suppressAutoHyphens/>
        <w:ind w:firstLine="709"/>
        <w:jc w:val="center"/>
        <w:rPr>
          <w:rFonts w:ascii="Times New Roman CYR" w:hAnsi="Times New Roman CYR" w:cs="Times New Roman CYR"/>
          <w:color w:val="FF0000"/>
          <w:sz w:val="24"/>
          <w:szCs w:val="24"/>
        </w:rPr>
      </w:pPr>
      <w:r w:rsidRPr="00C22A46">
        <w:rPr>
          <w:rFonts w:ascii="Microsoft Sans Serif" w:hAnsi="Microsoft Sans Serif" w:cs="Microsoft Sans Serif"/>
          <w:noProof/>
          <w:color w:val="FF0000"/>
          <w:sz w:val="24"/>
          <w:szCs w:val="24"/>
        </w:rPr>
        <w:lastRenderedPageBreak/>
        <w:drawing>
          <wp:inline distT="0" distB="0" distL="0" distR="0" wp14:anchorId="1333A3E3" wp14:editId="3F22EEF1">
            <wp:extent cx="3314700" cy="247623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06" cy="248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ED61" w14:textId="77777777" w:rsidR="00C22A46" w:rsidRPr="00C22A46" w:rsidRDefault="00C22A46" w:rsidP="00C22A46">
      <w:pPr>
        <w:pStyle w:val="a3"/>
        <w:spacing w:after="0"/>
        <w:ind w:firstLine="709"/>
        <w:jc w:val="center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Рисунок 2 - Распределение затрат (руб.)</w:t>
      </w:r>
    </w:p>
    <w:p w14:paraId="4122A031" w14:textId="77777777" w:rsidR="00C22A46" w:rsidRPr="00C22A46" w:rsidRDefault="00C22A46" w:rsidP="00C22A46">
      <w:pPr>
        <w:pStyle w:val="a3"/>
        <w:spacing w:after="0"/>
        <w:ind w:firstLine="709"/>
        <w:jc w:val="center"/>
        <w:rPr>
          <w:color w:val="FF0000"/>
          <w:sz w:val="24"/>
          <w:szCs w:val="24"/>
        </w:rPr>
      </w:pPr>
    </w:p>
    <w:p w14:paraId="68685EAD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План затрат</w:t>
      </w:r>
    </w:p>
    <w:p w14:paraId="0704FBC0" w14:textId="77777777" w:rsidR="00C22A46" w:rsidRPr="00C22A46" w:rsidRDefault="00C22A46" w:rsidP="00C22A46">
      <w:pPr>
        <w:pStyle w:val="a3"/>
        <w:spacing w:after="0"/>
        <w:ind w:firstLine="709"/>
        <w:jc w:val="center"/>
        <w:rPr>
          <w:color w:val="FF0000"/>
          <w:sz w:val="24"/>
          <w:szCs w:val="24"/>
        </w:rPr>
      </w:pPr>
    </w:p>
    <w:p w14:paraId="653AB39D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. Каждый алгоритм должен обладать следующими свойствами:</w:t>
      </w:r>
    </w:p>
    <w:p w14:paraId="18097716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дискретность - каждый алгоритм должен быть разбит на конечное число законченных действий;</w:t>
      </w:r>
    </w:p>
    <w:p w14:paraId="3E2A53CB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результативность - каждый алгоритм направлен на решение конкретной задачи, а следовательно, на получение определенного результата;</w:t>
      </w:r>
    </w:p>
    <w:p w14:paraId="78DD738D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массовость - алгоритм необходимо составить так, чтобы с его помощью можно было решать подобные задачи.</w:t>
      </w:r>
    </w:p>
    <w:p w14:paraId="62A6DC23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Способы записи алгоритма:</w:t>
      </w:r>
    </w:p>
    <w:p w14:paraId="3658048E" w14:textId="77777777" w:rsidR="00C22A46" w:rsidRPr="00C22A46" w:rsidRDefault="00C22A46" w:rsidP="00C22A46">
      <w:pPr>
        <w:pStyle w:val="a3"/>
        <w:numPr>
          <w:ilvl w:val="0"/>
          <w:numId w:val="44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Формальный - запись алгоритма словесно, на естественном языке.</w:t>
      </w:r>
    </w:p>
    <w:p w14:paraId="69B38D41" w14:textId="77777777" w:rsidR="00C22A46" w:rsidRPr="00C22A46" w:rsidRDefault="00C22A46" w:rsidP="00C22A46">
      <w:pPr>
        <w:pStyle w:val="a3"/>
        <w:numPr>
          <w:ilvl w:val="0"/>
          <w:numId w:val="44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Графический - изображение алгоритма в виде блок-схемы.</w:t>
      </w:r>
    </w:p>
    <w:p w14:paraId="283EF65E" w14:textId="77777777" w:rsidR="00C22A46" w:rsidRPr="00C22A46" w:rsidRDefault="00C22A46" w:rsidP="00C22A46">
      <w:pPr>
        <w:pStyle w:val="a3"/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На рисунке 3 приведен алгоритм работы БД «Книги».</w:t>
      </w:r>
    </w:p>
    <w:p w14:paraId="127E4260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10C528A1" w14:textId="77777777" w:rsidR="00C22A46" w:rsidRPr="00C22A46" w:rsidRDefault="00C22A46" w:rsidP="00C22A46">
      <w:pPr>
        <w:pStyle w:val="a3"/>
        <w:spacing w:after="0"/>
        <w:ind w:firstLine="709"/>
        <w:jc w:val="center"/>
        <w:rPr>
          <w:color w:val="FF0000"/>
          <w:sz w:val="24"/>
          <w:szCs w:val="24"/>
        </w:rPr>
      </w:pPr>
      <w:r w:rsidRPr="00C22A46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3A356539" wp14:editId="2D791519">
            <wp:extent cx="3019425" cy="4572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7476" w14:textId="77777777" w:rsidR="00C22A46" w:rsidRPr="00C22A46" w:rsidRDefault="00C22A46" w:rsidP="00C22A46">
      <w:pPr>
        <w:pStyle w:val="a3"/>
        <w:spacing w:after="0"/>
        <w:ind w:firstLine="709"/>
        <w:jc w:val="center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Рисунок 3 - Алгоритм программы «Книги»</w:t>
      </w:r>
    </w:p>
    <w:p w14:paraId="03E4DA1E" w14:textId="77777777" w:rsidR="00C22A46" w:rsidRPr="00C22A46" w:rsidRDefault="00C22A46" w:rsidP="00C22A46">
      <w:pPr>
        <w:pStyle w:val="a3"/>
        <w:spacing w:after="0"/>
        <w:ind w:firstLine="709"/>
        <w:jc w:val="center"/>
        <w:rPr>
          <w:color w:val="FF0000"/>
          <w:sz w:val="24"/>
          <w:szCs w:val="24"/>
        </w:rPr>
      </w:pPr>
    </w:p>
    <w:p w14:paraId="7D905F20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Плановая и отчетная документация по управлению проектами создания программного продукта на стадиях жизненного цикла.</w:t>
      </w:r>
    </w:p>
    <w:p w14:paraId="269E519A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Системную документацию по стадиям жизненного цикла можно разделить на следующие группы:</w:t>
      </w:r>
    </w:p>
    <w:p w14:paraId="22AD47E8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C22A46">
        <w:rPr>
          <w:b/>
          <w:color w:val="FF0000"/>
          <w:sz w:val="24"/>
          <w:szCs w:val="24"/>
        </w:rPr>
        <w:t>Постановка задачи</w:t>
      </w:r>
    </w:p>
    <w:p w14:paraId="6CAC4347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техническое задание;</w:t>
      </w:r>
    </w:p>
    <w:p w14:paraId="279DFD3F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 календарный план проектирования;</w:t>
      </w:r>
    </w:p>
    <w:p w14:paraId="73091680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сметная калькуляция проекта и т. п.</w:t>
      </w:r>
    </w:p>
    <w:p w14:paraId="3EB12AAE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C22A46">
        <w:rPr>
          <w:b/>
          <w:color w:val="FF0000"/>
          <w:sz w:val="24"/>
          <w:szCs w:val="24"/>
        </w:rPr>
        <w:t>Разработка</w:t>
      </w:r>
    </w:p>
    <w:p w14:paraId="2DBF2A8E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проект системы;</w:t>
      </w:r>
    </w:p>
    <w:p w14:paraId="19D05F28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подготовка данных;</w:t>
      </w:r>
    </w:p>
    <w:p w14:paraId="69DF45A4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разработка программы.</w:t>
      </w:r>
    </w:p>
    <w:p w14:paraId="357F82B0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C22A46">
        <w:rPr>
          <w:b/>
          <w:color w:val="FF0000"/>
          <w:sz w:val="24"/>
          <w:szCs w:val="24"/>
        </w:rPr>
        <w:t>Реализация испытаний</w:t>
      </w:r>
    </w:p>
    <w:p w14:paraId="77C5792B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пользователя;</w:t>
      </w:r>
    </w:p>
    <w:p w14:paraId="6DC661A7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по обслуживанию;</w:t>
      </w:r>
    </w:p>
    <w:p w14:paraId="6E9D2765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оператора;</w:t>
      </w:r>
    </w:p>
    <w:p w14:paraId="1DFD44E8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администраторов</w:t>
      </w:r>
    </w:p>
    <w:p w14:paraId="18492B76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(данных, баз данных,</w:t>
      </w:r>
    </w:p>
    <w:p w14:paraId="4A1503AA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серверного обеспечения, сетевого обеспечения, сервера защиты и т. п.).</w:t>
      </w:r>
    </w:p>
    <w:p w14:paraId="233A7AA2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C22A46">
        <w:rPr>
          <w:b/>
          <w:color w:val="FF0000"/>
          <w:sz w:val="24"/>
          <w:szCs w:val="24"/>
        </w:rPr>
        <w:t>Эксплуатация</w:t>
      </w:r>
    </w:p>
    <w:p w14:paraId="157F6595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программный код;</w:t>
      </w:r>
    </w:p>
    <w:p w14:paraId="5368B89B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тесты и тестовые прогоны программы;</w:t>
      </w:r>
    </w:p>
    <w:p w14:paraId="737EE3FA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требования, процедуры и условия сертификации продукта.</w:t>
      </w:r>
    </w:p>
    <w:p w14:paraId="65FCED92" w14:textId="77777777" w:rsidR="00C22A46" w:rsidRPr="00C22A46" w:rsidRDefault="00C22A46" w:rsidP="00C22A46">
      <w:pPr>
        <w:pStyle w:val="a3"/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lastRenderedPageBreak/>
        <w:t>Кроме этого, можно представить альтернативный состав документации, предусмотренный действующими стандартами:</w:t>
      </w:r>
    </w:p>
    <w:p w14:paraId="3332EEB4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C22A46">
        <w:rPr>
          <w:b/>
          <w:color w:val="FF0000"/>
          <w:sz w:val="24"/>
          <w:szCs w:val="24"/>
        </w:rPr>
        <w:t>Выработка требований</w:t>
      </w:r>
    </w:p>
    <w:p w14:paraId="43FC421D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 xml:space="preserve"> требования к функциональной структуре;</w:t>
      </w:r>
    </w:p>
    <w:p w14:paraId="3F811A64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требования к информационной структуре.</w:t>
      </w:r>
    </w:p>
    <w:p w14:paraId="56DE4F95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C22A46">
        <w:rPr>
          <w:b/>
          <w:color w:val="FF0000"/>
          <w:sz w:val="24"/>
          <w:szCs w:val="24"/>
        </w:rPr>
        <w:t>Проектирование</w:t>
      </w:r>
    </w:p>
    <w:p w14:paraId="299FFE7E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системная спецификация и описание подсистем;</w:t>
      </w:r>
    </w:p>
    <w:p w14:paraId="79F2E8CF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программная спецификация;</w:t>
      </w:r>
    </w:p>
    <w:p w14:paraId="76DA4083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спецификация базы данных;</w:t>
      </w:r>
    </w:p>
    <w:p w14:paraId="2DE9D069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системных специалистов, администраторов;</w:t>
      </w:r>
    </w:p>
    <w:p w14:paraId="7DED187E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пользователя, план испытаний.</w:t>
      </w:r>
    </w:p>
    <w:p w14:paraId="0BD19D80" w14:textId="77777777" w:rsidR="00C22A46" w:rsidRPr="00C22A46" w:rsidRDefault="00C22A46" w:rsidP="00C22A46">
      <w:pPr>
        <w:pStyle w:val="a3"/>
        <w:spacing w:after="0"/>
        <w:ind w:firstLine="709"/>
        <w:jc w:val="both"/>
        <w:rPr>
          <w:rFonts w:ascii="TimesNewRomanPS-BoldMT" w:eastAsiaTheme="minorHAnsi" w:hAnsi="TimesNewRomanPS-BoldMT" w:cs="TimesNewRomanPS-BoldMT"/>
          <w:b/>
          <w:bCs/>
          <w:color w:val="FF0000"/>
          <w:sz w:val="24"/>
          <w:szCs w:val="24"/>
          <w:lang w:eastAsia="en-US"/>
        </w:rPr>
      </w:pPr>
      <w:r w:rsidRPr="00C22A46">
        <w:rPr>
          <w:b/>
          <w:color w:val="FF0000"/>
          <w:sz w:val="24"/>
          <w:szCs w:val="24"/>
        </w:rPr>
        <w:t>Программирование, испытание, сертификация</w:t>
      </w:r>
    </w:p>
    <w:p w14:paraId="0393F791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по эксплуатации;</w:t>
      </w:r>
    </w:p>
    <w:p w14:paraId="5E8D34C4" w14:textId="77777777" w:rsidR="00C22A46" w:rsidRPr="00C22A46" w:rsidRDefault="00C22A46" w:rsidP="00C22A46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C22A46">
        <w:rPr>
          <w:color w:val="FF0000"/>
          <w:sz w:val="24"/>
          <w:szCs w:val="24"/>
        </w:rPr>
        <w:t>руководство по сопровождению.</w:t>
      </w:r>
    </w:p>
    <w:p w14:paraId="6A2E1ACB" w14:textId="77777777" w:rsidR="00C22A46" w:rsidRPr="00C22A46" w:rsidRDefault="00C22A46" w:rsidP="00C22A46">
      <w:pPr>
        <w:pStyle w:val="a3"/>
        <w:spacing w:after="0"/>
        <w:jc w:val="both"/>
        <w:rPr>
          <w:color w:val="FF0000"/>
          <w:sz w:val="24"/>
          <w:szCs w:val="24"/>
        </w:rPr>
      </w:pPr>
    </w:p>
    <w:p w14:paraId="05C6C48D" w14:textId="77777777" w:rsidR="00C22A46" w:rsidRPr="00C22A46" w:rsidRDefault="00C22A46" w:rsidP="00C22A46">
      <w:pPr>
        <w:pStyle w:val="a8"/>
        <w:numPr>
          <w:ilvl w:val="0"/>
          <w:numId w:val="36"/>
        </w:numPr>
        <w:spacing w:after="0"/>
        <w:rPr>
          <w:b/>
          <w:i/>
          <w:color w:val="FF0000"/>
          <w:sz w:val="24"/>
          <w:szCs w:val="24"/>
        </w:rPr>
      </w:pPr>
      <w:r w:rsidRPr="00C22A46">
        <w:rPr>
          <w:b/>
          <w:i/>
          <w:color w:val="FF0000"/>
          <w:sz w:val="24"/>
          <w:szCs w:val="24"/>
        </w:rPr>
        <w:t>Презентация продукта заказчику.</w:t>
      </w:r>
    </w:p>
    <w:p w14:paraId="356F10CB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ind w:firstLine="567"/>
        <w:rPr>
          <w:color w:val="FF0000"/>
        </w:rPr>
      </w:pPr>
      <w:r w:rsidRPr="00C22A46">
        <w:rPr>
          <w:color w:val="FF0000"/>
        </w:rPr>
        <w:t xml:space="preserve">Презентация программного продукта должна содержать следующую информацию: </w:t>
      </w:r>
    </w:p>
    <w:p w14:paraId="00E3FEBC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проблему, которую решает представленный продукт, </w:t>
      </w:r>
    </w:p>
    <w:p w14:paraId="45B0349C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цели и задачи, </w:t>
      </w:r>
    </w:p>
    <w:p w14:paraId="13DF1500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целевую аудиторию,</w:t>
      </w:r>
    </w:p>
    <w:p w14:paraId="70355526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краткое описание самого продукта, принципов его работы, </w:t>
      </w:r>
    </w:p>
    <w:p w14:paraId="49107CD4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преимущество над существующими аналогами, </w:t>
      </w:r>
    </w:p>
    <w:p w14:paraId="1891ABC2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планируемые доходы от проекта (часть финансового плана). </w:t>
      </w:r>
    </w:p>
    <w:p w14:paraId="2776E3AE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ind w:firstLine="567"/>
        <w:rPr>
          <w:color w:val="FF0000"/>
        </w:rPr>
      </w:pPr>
      <w:r w:rsidRPr="00C22A46">
        <w:rPr>
          <w:color w:val="FF0000"/>
        </w:rPr>
        <w:t>Презентация должна быть читабельной и лаконичной.</w:t>
      </w:r>
    </w:p>
    <w:p w14:paraId="17095884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ind w:firstLine="709"/>
        <w:rPr>
          <w:color w:val="FF0000"/>
        </w:rPr>
      </w:pPr>
      <w:r w:rsidRPr="00C22A46">
        <w:rPr>
          <w:color w:val="FF0000"/>
        </w:rPr>
        <w:t>При разработке презентации необходимо учитывать так называемые 5 «С» презентации, определяющие ее результативность. Каждая из 5 «С» презентации имеет особое значение. Чем больше уделяется внимания и времени данному алгоритму, тем результат будет более эффективен:</w:t>
      </w:r>
    </w:p>
    <w:p w14:paraId="5C956C4F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1. Структура презентации</w:t>
      </w:r>
    </w:p>
    <w:p w14:paraId="6B6900EB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Это компоненты, из которых она состоит:</w:t>
      </w:r>
    </w:p>
    <w:p w14:paraId="365518A1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привлечение внимания</w:t>
      </w:r>
    </w:p>
    <w:p w14:paraId="799EA9A2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вводная часть</w:t>
      </w:r>
    </w:p>
    <w:p w14:paraId="56DEA130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основная часть</w:t>
      </w:r>
    </w:p>
    <w:p w14:paraId="35DA99A9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обзор</w:t>
      </w:r>
    </w:p>
    <w:p w14:paraId="1E45BF77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заключение (побуждение).</w:t>
      </w:r>
    </w:p>
    <w:p w14:paraId="74CEEE40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Если какая-либо из перечисленных частей отсутствует, эффективность презентации снижается. Если же нарушения допущены сразу в нескольких частях, то презентация перестает действовать.</w:t>
      </w:r>
    </w:p>
    <w:p w14:paraId="41970C07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2. Содержание презентации</w:t>
      </w:r>
    </w:p>
    <w:p w14:paraId="5AB54F45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включает многоаспектную характеристику объекта продвижения</w:t>
      </w:r>
    </w:p>
    <w:p w14:paraId="78AEE507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3. Сопровождение презентации</w:t>
      </w:r>
    </w:p>
    <w:p w14:paraId="68952B03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К этому аспекту относится все, что окружает презентацию, все ее внешние составляющие: организация зала, расстановка столов и стульев, оптимальное количество приглашенных; использование флип-чартов, досок, ноутбуков, слайдов. Все это значительно влияет на эффект презентации.</w:t>
      </w:r>
    </w:p>
    <w:p w14:paraId="3D9FFA77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4. Ситуативное управление презентацией</w:t>
      </w:r>
    </w:p>
    <w:p w14:paraId="3D58820B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предполагает установление контакта с аудиторией.</w:t>
      </w:r>
    </w:p>
    <w:p w14:paraId="0781BF89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Техника подготовки успешной презентации достигается за счет последовательной отработки трех этапов:</w:t>
      </w:r>
    </w:p>
    <w:p w14:paraId="179D8E97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планирование презентации;</w:t>
      </w:r>
    </w:p>
    <w:p w14:paraId="1273E397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подготовка и проведение репетиции перед презентацией;</w:t>
      </w:r>
    </w:p>
    <w:p w14:paraId="02EEDC32" w14:textId="77777777" w:rsidR="00C22A46" w:rsidRPr="00C22A46" w:rsidRDefault="00C22A46" w:rsidP="00C22A46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lastRenderedPageBreak/>
        <w:t>проведение презентации.</w:t>
      </w:r>
    </w:p>
    <w:p w14:paraId="20821074" w14:textId="77777777" w:rsidR="00C22A46" w:rsidRPr="00C22A46" w:rsidRDefault="00C22A46" w:rsidP="00C22A46">
      <w:pPr>
        <w:pStyle w:val="aa"/>
        <w:shd w:val="clear" w:color="auto" w:fill="FFFFFF"/>
        <w:spacing w:before="0" w:beforeAutospacing="0" w:after="0" w:afterAutospacing="0"/>
        <w:ind w:left="720"/>
        <w:jc w:val="center"/>
        <w:rPr>
          <w:b/>
          <w:i/>
          <w:color w:val="FF0000"/>
        </w:rPr>
      </w:pPr>
      <w:r w:rsidRPr="00C22A46">
        <w:rPr>
          <w:b/>
          <w:i/>
          <w:color w:val="FF0000"/>
        </w:rPr>
        <w:t>Список используемых источников:</w:t>
      </w:r>
    </w:p>
    <w:p w14:paraId="38BE0504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Маглинец, Ю. А. Анализ требований к автоматизированным информационным системам : учебное пособие / Ю. А. Маглинец. — 3-е изд. — Москва, Саратов : Интернет-Университет Информационных Технологий (ИНТУИТ), Ай Пи Ар Медиа, 2020. — 191 c. — ISBN 978-5-4497-0301-9. — Текст : электронный // Электронно-библиотечная система IPR BOOKS : [сайт]. — URL: https://www.iprbookshop.ru/89417.html </w:t>
      </w:r>
    </w:p>
    <w:p w14:paraId="6CD330E2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Долженко, А. И. Управление информационными системами : учебное пособие / А. И. Долженко. — 3-е изд. — Москва : Интернет-Университет Информационных Технологий (ИНТУИТ), Ай Пи Ар Медиа, 2021. — 180 c. — ISBN 978-5-4497-0911-0. — Текст : электронный // Электронно-библиотечная система IPR BOOKS : [сайт]. — URL: https://www.iprbookshop.ru/102074.html </w:t>
      </w:r>
    </w:p>
    <w:p w14:paraId="7D074469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Молокова, Е. И. Планирование деятельности предприятия : учебное пособие / Е. И. Молокова, Н. П. Коваленко. — 2-е изд. — Саратов : Вузовское образование, 2019. — 194 c. — ISBN 978-5-4487-0418-5. — Текст : электронный // Электронно-библиотечная система IPR BOOKS : [сайт]. — URL: https://www.iprbookshop.ru/79780.html </w:t>
      </w:r>
    </w:p>
    <w:p w14:paraId="1AD86928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Кауфман, В. Ш. Языки программирования. Концепции и принципы / В. Ш. Кауфман. — 2-е изд. — Саратов : Профобразование, 2019. — 464 c. — ISBN 978-5-4488-0137-2. — Текст : электронный // Электронно-библиотечная система IPR BOOKS : [сайт]. — URL: https://www.iprbookshop.ru/88014.html </w:t>
      </w:r>
    </w:p>
    <w:p w14:paraId="7B46E47E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Бирюков, А. Н. Процессы управления информационными технологиями : учебное пособие / А. Н. Бирюков. — 3-е изд. — Москва, Саратов : Интернет-Университет Информационных Технологий (ИНТУИТ), Ай Пи Ар Медиа, 2020. — 262 c. — ISBN 978-5-4497-0355-2. — Текст : электронный // Электронно-библиотечная система IPR BOOKS : [сайт]. — URL: https://www.iprbookshop.ru/89467.html </w:t>
      </w:r>
    </w:p>
    <w:p w14:paraId="69B8A21E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 xml:space="preserve">Долженко, А. И. Технологии командной разработки программного обеспечения информационных систем : курс лекций / А. И. Долженко. — 3-е изд. — Москва : Интернет-Университет Информационных Технологий (ИНТУИТ), Ай Пи Эр Медиа, 2019. — 300 c. — ISBN 978-5-4486-0525-3. — Текст : электронный // Электронно-библиотечная система IPR BOOKS : [сайт]. — URL: </w:t>
      </w:r>
      <w:hyperlink r:id="rId12" w:history="1">
        <w:r w:rsidRPr="00C22A46">
          <w:rPr>
            <w:color w:val="FF0000"/>
          </w:rPr>
          <w:t>https://www.iprbookshop.ru/79723.html</w:t>
        </w:r>
      </w:hyperlink>
      <w:r w:rsidRPr="00C22A46">
        <w:rPr>
          <w:color w:val="FF0000"/>
        </w:rPr>
        <w:t xml:space="preserve"> </w:t>
      </w:r>
    </w:p>
    <w:p w14:paraId="6B304BE9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Васильев, Р. Б. Управление развитием информационных систем : учебник / Р. Б. Васильев, Г. Н. Калянов, Г. А. Левочкина. — 3-е изд. — Москва : Интернет-Университет Информационных Технологий (ИНТУИТ), Ай Пи Ар Медиа, 2020. — 507 c. — ISBN 978-5-4497-0561-7. — Текст : электронный // Электронно-библиотечная система IPR BOOKS : [сайт]. — URL: https://www.iprbookshop.ru/94864.html </w:t>
      </w:r>
    </w:p>
    <w:p w14:paraId="36DD22E1" w14:textId="77777777" w:rsidR="00C22A46" w:rsidRPr="00C22A46" w:rsidRDefault="00C22A46" w:rsidP="00C22A46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color w:val="FF0000"/>
        </w:rPr>
      </w:pPr>
      <w:r w:rsidRPr="00C22A46">
        <w:rPr>
          <w:color w:val="FF0000"/>
        </w:rPr>
        <w:t>Грекул, В. И. Управление внедрением информационных систем : учебное пособие / В. И. Грекул, Г. Н. Денищенко, Н. Л. Коровкина. — 3-е изд. — Москва : Интернет-Университет Информационных Технологий (ИНТУИТ), Ай Пи Ар Медиа, 2021. — 277 c. — ISBN 978-5-4497-0910-3. — Текст : электронный // Электронно-библиотечная система IPR BOOKS : [сайт]. — URL: https://www.iprbookshop.ru/102073.html </w:t>
      </w:r>
    </w:p>
    <w:p w14:paraId="5C8FE7AE" w14:textId="77777777" w:rsidR="00C22A46" w:rsidRDefault="00C22A46" w:rsidP="00C22A46">
      <w:pPr>
        <w:widowControl/>
        <w:shd w:val="clear" w:color="auto" w:fill="FFFFFF"/>
        <w:autoSpaceDE/>
        <w:autoSpaceDN/>
        <w:adjustRightInd/>
        <w:ind w:firstLine="709"/>
        <w:jc w:val="both"/>
        <w:rPr>
          <w:bCs/>
          <w:color w:val="000000"/>
          <w:spacing w:val="-4"/>
          <w:sz w:val="24"/>
          <w:szCs w:val="24"/>
        </w:rPr>
      </w:pPr>
    </w:p>
    <w:p w14:paraId="17B7E52A" w14:textId="77777777" w:rsidR="00C22A46" w:rsidRPr="008F252D" w:rsidRDefault="00C22A46" w:rsidP="00C22A46">
      <w:pPr>
        <w:widowControl/>
        <w:shd w:val="clear" w:color="auto" w:fill="FFFFFF"/>
        <w:autoSpaceDE/>
        <w:autoSpaceDN/>
        <w:adjustRightInd/>
        <w:ind w:firstLine="709"/>
        <w:jc w:val="both"/>
        <w:rPr>
          <w:bCs/>
          <w:color w:val="000000"/>
          <w:spacing w:val="-4"/>
          <w:sz w:val="24"/>
          <w:szCs w:val="24"/>
        </w:rPr>
      </w:pPr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 xml:space="preserve">ХХ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 xml:space="preserve">Х </w:t>
      </w:r>
      <w:r w:rsidRPr="008F252D">
        <w:rPr>
          <w:bCs/>
          <w:color w:val="000000"/>
          <w:spacing w:val="-4"/>
          <w:sz w:val="24"/>
          <w:szCs w:val="24"/>
        </w:rPr>
        <w:t>г.</w:t>
      </w:r>
    </w:p>
    <w:p w14:paraId="04DF45C4" w14:textId="77777777" w:rsidR="00C22A46" w:rsidRDefault="00C22A46" w:rsidP="00C22A46">
      <w:pPr>
        <w:rPr>
          <w:bCs/>
          <w:color w:val="000000"/>
          <w:spacing w:val="-4"/>
          <w:sz w:val="28"/>
          <w:szCs w:val="28"/>
        </w:rPr>
      </w:pPr>
    </w:p>
    <w:p w14:paraId="04842AF3" w14:textId="77777777" w:rsidR="00C22A46" w:rsidRPr="006728B8" w:rsidRDefault="00C22A46" w:rsidP="00C22A46">
      <w:pPr>
        <w:rPr>
          <w:sz w:val="24"/>
          <w:szCs w:val="24"/>
        </w:rPr>
      </w:pPr>
      <w:r w:rsidRPr="006728B8">
        <w:rPr>
          <w:sz w:val="24"/>
          <w:szCs w:val="24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5"/>
        <w:gridCol w:w="425"/>
        <w:gridCol w:w="4535"/>
      </w:tblGrid>
      <w:tr w:rsidR="00C22A46" w:rsidRPr="006728B8" w14:paraId="72E81F03" w14:textId="77777777" w:rsidTr="0000704C">
        <w:tc>
          <w:tcPr>
            <w:tcW w:w="1843" w:type="dxa"/>
          </w:tcPr>
          <w:p w14:paraId="5D706F56" w14:textId="77777777" w:rsidR="00C22A46" w:rsidRPr="006728B8" w:rsidRDefault="00C22A46" w:rsidP="00C22A46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D6C25E3" w14:textId="77777777" w:rsidR="00C22A46" w:rsidRPr="006728B8" w:rsidRDefault="00C22A46" w:rsidP="00C22A4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8F641AA" w14:textId="77777777" w:rsidR="00C22A46" w:rsidRPr="006728B8" w:rsidRDefault="00C22A46" w:rsidP="00C22A4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1A420C8C" w14:textId="77777777" w:rsidR="00C22A46" w:rsidRPr="00BE50E0" w:rsidRDefault="00C22A46" w:rsidP="00C22A46">
            <w:pPr>
              <w:widowControl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      </w:t>
            </w:r>
            <w:r w:rsidRPr="00BE50E0">
              <w:rPr>
                <w:color w:val="FF0000"/>
                <w:sz w:val="28"/>
                <w:szCs w:val="28"/>
              </w:rPr>
              <w:t>Иванов Иван Иванович</w:t>
            </w:r>
          </w:p>
        </w:tc>
      </w:tr>
      <w:tr w:rsidR="00C22A46" w:rsidRPr="006728B8" w14:paraId="17117148" w14:textId="77777777" w:rsidTr="0000704C">
        <w:tc>
          <w:tcPr>
            <w:tcW w:w="1843" w:type="dxa"/>
          </w:tcPr>
          <w:p w14:paraId="4DFAB338" w14:textId="77777777" w:rsidR="00C22A46" w:rsidRPr="006728B8" w:rsidRDefault="00C22A46" w:rsidP="00C22A4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5BA525F" w14:textId="77777777" w:rsidR="00C22A46" w:rsidRPr="008F252D" w:rsidRDefault="00C22A46" w:rsidP="00C22A46">
            <w:pPr>
              <w:widowControl/>
              <w:jc w:val="center"/>
              <w:rPr>
                <w:sz w:val="16"/>
                <w:szCs w:val="16"/>
              </w:rPr>
            </w:pPr>
            <w:r w:rsidRPr="008F252D">
              <w:rPr>
                <w:sz w:val="16"/>
                <w:szCs w:val="16"/>
              </w:rPr>
              <w:t>(подпись)</w:t>
            </w:r>
          </w:p>
        </w:tc>
        <w:tc>
          <w:tcPr>
            <w:tcW w:w="425" w:type="dxa"/>
          </w:tcPr>
          <w:p w14:paraId="77F6D6FB" w14:textId="77777777" w:rsidR="00C22A46" w:rsidRPr="006728B8" w:rsidRDefault="00C22A46" w:rsidP="00C22A4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53A25E88" w14:textId="77777777" w:rsidR="00C22A46" w:rsidRPr="006728B8" w:rsidRDefault="00C22A46" w:rsidP="00C22A46">
            <w:pPr>
              <w:widowControl/>
              <w:jc w:val="center"/>
              <w:rPr>
                <w:sz w:val="24"/>
                <w:szCs w:val="24"/>
              </w:rPr>
            </w:pPr>
            <w:r w:rsidRPr="00D24C08">
              <w:rPr>
                <w:sz w:val="16"/>
                <w:szCs w:val="16"/>
              </w:rPr>
              <w:t>И.О. Фамилия</w:t>
            </w:r>
          </w:p>
        </w:tc>
      </w:tr>
    </w:tbl>
    <w:p w14:paraId="0A462E87" w14:textId="53D99A28" w:rsidR="00443228" w:rsidRPr="006728B8" w:rsidRDefault="00C83A56" w:rsidP="007B5964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</w:t>
      </w:r>
      <w:r w:rsidR="00443228" w:rsidRPr="006728B8">
        <w:rPr>
          <w:b/>
          <w:sz w:val="24"/>
          <w:szCs w:val="24"/>
        </w:rPr>
        <w:t>. Основные результаты выполнения задания на учебную практику</w:t>
      </w:r>
    </w:p>
    <w:p w14:paraId="4173AFC2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p w14:paraId="0E2A8098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учебную практику.</w:t>
      </w:r>
    </w:p>
    <w:p w14:paraId="0F93F5E7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Текст в таблице набирается шрифтом Times New Roman,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14:paraId="3A4D589D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6"/>
        <w:gridCol w:w="8916"/>
      </w:tblGrid>
      <w:tr w:rsidR="00113AA7" w:rsidRPr="000F0908" w14:paraId="26CD9FAA" w14:textId="77777777" w:rsidTr="00DA0E74">
        <w:trPr>
          <w:trHeight w:hRule="exact" w:val="860"/>
          <w:tblCellSpacing w:w="20" w:type="dxa"/>
        </w:trPr>
        <w:tc>
          <w:tcPr>
            <w:tcW w:w="336" w:type="pct"/>
            <w:shd w:val="clear" w:color="auto" w:fill="FFFFFF"/>
            <w:vAlign w:val="center"/>
          </w:tcPr>
          <w:p w14:paraId="574920C4" w14:textId="1F7FFA06" w:rsidR="00113AA7" w:rsidRPr="000F0908" w:rsidRDefault="00113AA7" w:rsidP="00113AA7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6728B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02" w:type="pct"/>
            <w:shd w:val="clear" w:color="auto" w:fill="FFFFFF"/>
            <w:vAlign w:val="center"/>
          </w:tcPr>
          <w:p w14:paraId="2B7AF31E" w14:textId="31EDD14A" w:rsidR="00113AA7" w:rsidRPr="000F0908" w:rsidRDefault="00113AA7" w:rsidP="00113AA7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 </w:t>
            </w:r>
          </w:p>
        </w:tc>
      </w:tr>
      <w:tr w:rsidR="00113AA7" w:rsidRPr="000F0908" w14:paraId="3E77B217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39730776" w14:textId="34A3A959" w:rsidR="00113AA7" w:rsidRPr="000F0908" w:rsidRDefault="00113AA7" w:rsidP="00113AA7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4602" w:type="pct"/>
            <w:shd w:val="clear" w:color="auto" w:fill="FFFFFF"/>
          </w:tcPr>
          <w:p w14:paraId="0CF21762" w14:textId="05A48E48" w:rsidR="00113AA7" w:rsidRPr="000F0908" w:rsidRDefault="00113AA7" w:rsidP="00113AA7">
            <w:pPr>
              <w:widowControl/>
              <w:shd w:val="clear" w:color="auto" w:fill="FFFFFF"/>
              <w:rPr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Изучена деятельность выбранного предприятия/подразделения, которое будет являться объектом информатизации. Описана организационная структура предприятия или подразделения с помощью диаграмм, схем, таблиц. Изучены действующие в организации стандарты, положения и инструкции, используемая техническая документация;</w:t>
            </w:r>
          </w:p>
        </w:tc>
      </w:tr>
      <w:tr w:rsidR="00113AA7" w:rsidRPr="000F0908" w14:paraId="25CD718D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10F7EBA2" w14:textId="4CB51A7B" w:rsidR="00113AA7" w:rsidRPr="000F0908" w:rsidRDefault="00113AA7" w:rsidP="00113AA7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4602" w:type="pct"/>
            <w:shd w:val="clear" w:color="auto" w:fill="FFFFFF"/>
          </w:tcPr>
          <w:p w14:paraId="12176013" w14:textId="5AC5B2CE" w:rsidR="00113AA7" w:rsidRPr="000F0908" w:rsidRDefault="00113AA7" w:rsidP="00113AA7">
            <w:pPr>
              <w:widowControl/>
              <w:shd w:val="clear" w:color="auto" w:fill="FFFFFF"/>
              <w:rPr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Изучен круг решаемых задач на рабочем месте сотрудника предприятия/подразделения, чья деятельность подлежит информатизации, обосновать необходимость информатизации. Описаны функции, выполняемые сотрудником на рабочем месте. Созданы схемы информационных потоков с помощью современных программных средств</w:t>
            </w:r>
          </w:p>
        </w:tc>
      </w:tr>
      <w:tr w:rsidR="00113AA7" w:rsidRPr="000F0908" w14:paraId="5360BF7C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5589EDFC" w14:textId="7F6E5358" w:rsidR="00113AA7" w:rsidRPr="000F0908" w:rsidRDefault="00113AA7" w:rsidP="00113AA7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4602" w:type="pct"/>
            <w:shd w:val="clear" w:color="auto" w:fill="FFFFFF"/>
          </w:tcPr>
          <w:p w14:paraId="46804B7B" w14:textId="77777777" w:rsidR="00113AA7" w:rsidRPr="006B3130" w:rsidRDefault="00113AA7" w:rsidP="00113AA7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Изучены основные требования к информатизации</w:t>
            </w:r>
          </w:p>
          <w:p w14:paraId="277BCC7E" w14:textId="42DC98E8" w:rsidR="00113AA7" w:rsidRPr="000F0908" w:rsidRDefault="00113AA7" w:rsidP="00113AA7">
            <w:pPr>
              <w:widowControl/>
              <w:shd w:val="clear" w:color="auto" w:fill="FFFFFF"/>
              <w:rPr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Изучены особенности ИКТ-продуктов и технологий, применимых для информатизации, найдены наиболее удачные готовые решения.</w:t>
            </w:r>
          </w:p>
        </w:tc>
      </w:tr>
      <w:tr w:rsidR="00113AA7" w:rsidRPr="000F0908" w14:paraId="0BEE3861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419EDD5A" w14:textId="4FD2D9B8" w:rsidR="00113AA7" w:rsidRPr="000F0908" w:rsidRDefault="00113AA7" w:rsidP="00113AA7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4602" w:type="pct"/>
            <w:shd w:val="clear" w:color="auto" w:fill="FFFFFF"/>
          </w:tcPr>
          <w:p w14:paraId="069E8F5B" w14:textId="66F74042" w:rsidR="00113AA7" w:rsidRPr="000F0908" w:rsidRDefault="00113AA7" w:rsidP="00113AA7">
            <w:pPr>
              <w:widowControl/>
              <w:jc w:val="both"/>
              <w:rPr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Описаны требования потребителя к разрабатываемому информационному продукту (сайт / база данных / модуль информационной системы). Оформлено техническое задание на создание или доработку готового решения.</w:t>
            </w:r>
          </w:p>
        </w:tc>
      </w:tr>
      <w:tr w:rsidR="00113AA7" w:rsidRPr="000F0908" w14:paraId="4FEEF4D7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4CF59C0E" w14:textId="76CC765A" w:rsidR="00113AA7" w:rsidRPr="000F0908" w:rsidRDefault="00113AA7" w:rsidP="00113AA7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4602" w:type="pct"/>
            <w:shd w:val="clear" w:color="auto" w:fill="FFFFFF"/>
          </w:tcPr>
          <w:p w14:paraId="0570B57B" w14:textId="1CE5482B" w:rsidR="00113AA7" w:rsidRPr="000F0908" w:rsidRDefault="00113AA7" w:rsidP="00113AA7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Описаны средства реализации программного продукта, выбранные средства соответствуют современному состоянию технологий разработки. Описан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</w:tr>
      <w:tr w:rsidR="00113AA7" w:rsidRPr="000F0908" w14:paraId="3874A341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1D33CF0C" w14:textId="78DE30A9" w:rsidR="00113AA7" w:rsidRPr="000F0908" w:rsidRDefault="00113AA7" w:rsidP="00113AA7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4602" w:type="pct"/>
            <w:shd w:val="clear" w:color="auto" w:fill="FFFFFF"/>
          </w:tcPr>
          <w:p w14:paraId="679ACB42" w14:textId="7EFDC94A" w:rsidR="00113AA7" w:rsidRPr="000F0908" w:rsidRDefault="00113AA7" w:rsidP="00113AA7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Приведен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информатизации.</w:t>
            </w:r>
          </w:p>
        </w:tc>
      </w:tr>
      <w:tr w:rsidR="00113AA7" w:rsidRPr="000F0908" w14:paraId="3A26ABDA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6DA7CD40" w14:textId="0D8C64A4" w:rsidR="00113AA7" w:rsidRPr="000F0908" w:rsidRDefault="00113AA7" w:rsidP="00113AA7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4602" w:type="pct"/>
            <w:shd w:val="clear" w:color="auto" w:fill="FFFFFF"/>
          </w:tcPr>
          <w:p w14:paraId="597A0BE1" w14:textId="5DFDAEC2" w:rsidR="00113AA7" w:rsidRPr="000F0908" w:rsidRDefault="00113AA7" w:rsidP="00113AA7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Изучен алгоритм работы выбранного программного продукта. Приведена блок-схема алгоритма работы изучаемого программного продукта.</w:t>
            </w:r>
          </w:p>
        </w:tc>
      </w:tr>
    </w:tbl>
    <w:p w14:paraId="789BA05C" w14:textId="77777777" w:rsidR="00DA0E74" w:rsidRPr="000F0908" w:rsidRDefault="00DA0E74" w:rsidP="00DA0E74">
      <w:pPr>
        <w:keepNext/>
        <w:widowControl/>
        <w:autoSpaceDE/>
        <w:autoSpaceDN/>
        <w:rPr>
          <w:sz w:val="24"/>
          <w:szCs w:val="24"/>
        </w:rPr>
      </w:pPr>
    </w:p>
    <w:p w14:paraId="4128B99D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p w14:paraId="5C966D58" w14:textId="750BD63F" w:rsidR="00946A5D" w:rsidRPr="00946A5D" w:rsidRDefault="00946A5D" w:rsidP="00C83A56">
      <w:pPr>
        <w:widowControl/>
        <w:autoSpaceDE/>
        <w:autoSpaceDN/>
        <w:jc w:val="center"/>
        <w:rPr>
          <w:sz w:val="24"/>
          <w:szCs w:val="24"/>
          <w:lang w:eastAsia="en-US"/>
        </w:rPr>
      </w:pPr>
    </w:p>
    <w:p w14:paraId="4045249B" w14:textId="4F16D46A" w:rsidR="00443228" w:rsidRPr="006728B8" w:rsidRDefault="00C83A56" w:rsidP="00443228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4.</w:t>
      </w:r>
      <w:r w:rsidR="00443228" w:rsidRPr="006728B8">
        <w:rPr>
          <w:b/>
          <w:sz w:val="24"/>
          <w:szCs w:val="24"/>
        </w:rPr>
        <w:t xml:space="preserve">. Заключение руководителя от </w:t>
      </w:r>
      <w:r w:rsidR="00443228">
        <w:rPr>
          <w:b/>
          <w:sz w:val="24"/>
          <w:szCs w:val="24"/>
        </w:rPr>
        <w:t xml:space="preserve">Института </w:t>
      </w:r>
    </w:p>
    <w:p w14:paraId="379A2574" w14:textId="77777777" w:rsidR="00443228" w:rsidRPr="006728B8" w:rsidRDefault="00443228" w:rsidP="00443228">
      <w:pPr>
        <w:widowControl/>
        <w:ind w:firstLine="567"/>
        <w:jc w:val="both"/>
        <w:rPr>
          <w:sz w:val="24"/>
          <w:szCs w:val="24"/>
        </w:rPr>
      </w:pPr>
    </w:p>
    <w:p w14:paraId="2F9B9B99" w14:textId="037BFA9F" w:rsidR="00443228" w:rsidRPr="006728B8" w:rsidRDefault="00443228" w:rsidP="0044322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учебной пр</w:t>
      </w:r>
      <w:r w:rsidR="00C83A56">
        <w:rPr>
          <w:sz w:val="24"/>
          <w:szCs w:val="24"/>
        </w:rPr>
        <w:t>актики, выставляя балл от 0 до 2</w:t>
      </w:r>
      <w:r w:rsidR="00113AA7"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p w14:paraId="7FAD08DB" w14:textId="488B5489" w:rsidR="00443228" w:rsidRPr="006728B8" w:rsidRDefault="00443228" w:rsidP="0044322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Итоговый балл представляет собой сумму баллов, выставленных руководителем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>.</w:t>
      </w:r>
    </w:p>
    <w:p w14:paraId="2C39B651" w14:textId="77777777" w:rsidR="00443228" w:rsidRPr="006728B8" w:rsidRDefault="00443228" w:rsidP="00443228">
      <w:pPr>
        <w:widowControl/>
        <w:jc w:val="both"/>
        <w:rPr>
          <w:sz w:val="24"/>
          <w:szCs w:val="24"/>
        </w:rPr>
      </w:pP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7"/>
      </w:tblGrid>
      <w:tr w:rsidR="00443228" w:rsidRPr="006728B8" w14:paraId="0F3E825D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3D140589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14:paraId="442536E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62B734F8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978092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14:paraId="7D02F434" w14:textId="15F3AE4C" w:rsidR="00443228" w:rsidRPr="006825BC" w:rsidRDefault="00443228" w:rsidP="00C83A5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(0…</w:t>
            </w:r>
            <w:r w:rsidR="00C83A56">
              <w:rPr>
                <w:b/>
                <w:sz w:val="24"/>
                <w:szCs w:val="24"/>
              </w:rPr>
              <w:t>2</w:t>
            </w:r>
            <w:r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14:paraId="755F5816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14:paraId="65C34517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443228" w:rsidRPr="006728B8" w14:paraId="04ED16C9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C1BD8B0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14:paraId="0354CCE8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учебную практику.</w:t>
            </w:r>
          </w:p>
        </w:tc>
        <w:tc>
          <w:tcPr>
            <w:tcW w:w="1128" w:type="dxa"/>
            <w:shd w:val="clear" w:color="auto" w:fill="auto"/>
          </w:tcPr>
          <w:p w14:paraId="6745823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70A1A96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1CE0555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68FD76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14:paraId="2746DDEA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14:paraId="64BC1187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DF958B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5348E2BB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7AF49F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14:paraId="7AB5A2DB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14:paraId="2535B4C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8641A1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E46407B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E2EF0A2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14:paraId="59D2426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14:paraId="724960A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040E93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F6AEE3E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824767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14:paraId="19E18D86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14:paraId="7CFEFC6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5D27155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A9F6D11" w14:textId="77777777" w:rsidTr="00C83A56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6E87515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14:paraId="58486A12" w14:textId="62F28AFD" w:rsidR="00443228" w:rsidRPr="006825BC" w:rsidRDefault="00C83A56" w:rsidP="00FC45EF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 балл</w:t>
            </w:r>
            <w:r w:rsidR="00443228" w:rsidRPr="006825BC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128" w:type="dxa"/>
            <w:shd w:val="clear" w:color="auto" w:fill="auto"/>
          </w:tcPr>
          <w:p w14:paraId="6D1A0AE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B2236D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</w:tbl>
    <w:p w14:paraId="2127E22B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25B7B89D" w14:textId="77777777" w:rsidR="00443228" w:rsidRPr="00205544" w:rsidRDefault="00443228" w:rsidP="00443228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14:paraId="143237E7" w14:textId="77777777" w:rsidR="00443228" w:rsidRPr="006728B8" w:rsidRDefault="00443228" w:rsidP="00443228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43228" w:rsidRPr="006728B8" w14:paraId="7ACD342B" w14:textId="77777777" w:rsidTr="00FC45EF">
        <w:tc>
          <w:tcPr>
            <w:tcW w:w="9571" w:type="dxa"/>
            <w:shd w:val="clear" w:color="auto" w:fill="auto"/>
          </w:tcPr>
          <w:p w14:paraId="65975CBA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080BEDDB" w14:textId="77777777" w:rsidTr="00FC45EF">
        <w:tc>
          <w:tcPr>
            <w:tcW w:w="9571" w:type="dxa"/>
            <w:shd w:val="clear" w:color="auto" w:fill="auto"/>
          </w:tcPr>
          <w:p w14:paraId="2D57455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2D893E01" w14:textId="77777777" w:rsidTr="00FC45EF">
        <w:tc>
          <w:tcPr>
            <w:tcW w:w="9571" w:type="dxa"/>
            <w:shd w:val="clear" w:color="auto" w:fill="auto"/>
          </w:tcPr>
          <w:p w14:paraId="4CB0967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166B54C" w14:textId="77777777" w:rsidTr="00FC45EF">
        <w:tc>
          <w:tcPr>
            <w:tcW w:w="9571" w:type="dxa"/>
            <w:shd w:val="clear" w:color="auto" w:fill="auto"/>
          </w:tcPr>
          <w:p w14:paraId="051C7FFD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3B279CA" w14:textId="77777777" w:rsidTr="00FC45EF">
        <w:tc>
          <w:tcPr>
            <w:tcW w:w="9571" w:type="dxa"/>
            <w:shd w:val="clear" w:color="auto" w:fill="auto"/>
          </w:tcPr>
          <w:p w14:paraId="4C45FAC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7D82B1E8" w14:textId="77777777" w:rsidTr="00FC45EF">
        <w:tc>
          <w:tcPr>
            <w:tcW w:w="9571" w:type="dxa"/>
            <w:shd w:val="clear" w:color="auto" w:fill="auto"/>
          </w:tcPr>
          <w:p w14:paraId="60F6F786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</w:tbl>
    <w:p w14:paraId="19F01682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5C167856" w14:textId="77777777" w:rsidR="00C83A56" w:rsidRPr="00C83A56" w:rsidRDefault="00C83A56" w:rsidP="00C83A56">
      <w:pPr>
        <w:widowControl/>
        <w:ind w:firstLine="708"/>
        <w:jc w:val="both"/>
        <w:rPr>
          <w:sz w:val="24"/>
          <w:szCs w:val="24"/>
        </w:rPr>
      </w:pPr>
    </w:p>
    <w:p w14:paraId="2A9C2B35" w14:textId="65135FDE" w:rsidR="00443228" w:rsidRPr="00813A2F" w:rsidRDefault="00C83A56" w:rsidP="00C83A56">
      <w:pPr>
        <w:widowControl/>
        <w:ind w:firstLine="708"/>
        <w:jc w:val="both"/>
        <w:rPr>
          <w:sz w:val="24"/>
          <w:szCs w:val="24"/>
        </w:rPr>
      </w:pPr>
      <w:r w:rsidRPr="00C83A56">
        <w:rPr>
          <w:sz w:val="24"/>
          <w:szCs w:val="24"/>
        </w:rPr>
        <w:t>Обучающийся по итогам прохождения учебной практики (практика по получению первичных профессиональных умений и навыков, в том числе первичных умений и навыков научно-исследовательской деятельности) заслуживает оценку «____________________________».</w:t>
      </w:r>
    </w:p>
    <w:p w14:paraId="443249A6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58404463" w14:textId="77777777" w:rsidR="00443228" w:rsidRPr="006728B8" w:rsidRDefault="00443228" w:rsidP="00443228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>«  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14:paraId="348C7710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0BC06646" w14:textId="77777777" w:rsidR="00443228" w:rsidRPr="00D3626E" w:rsidRDefault="00443228" w:rsidP="00443228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443228" w:rsidRPr="006728B8" w14:paraId="6F4FAD8A" w14:textId="77777777" w:rsidTr="00FC45EF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6F204D84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54AA2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5B51E1C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43228" w:rsidRPr="006728B8" w14:paraId="6A9C533D" w14:textId="77777777" w:rsidTr="00FC45EF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5EC178F3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F49D8D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0F0FC24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0A322F45" w14:textId="77777777" w:rsidR="00443228" w:rsidRPr="008B218F" w:rsidRDefault="00443228" w:rsidP="00443228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bookmarkEnd w:id="0"/>
    <w:bookmarkEnd w:id="1"/>
    <w:bookmarkEnd w:id="2"/>
    <w:bookmarkEnd w:id="3"/>
    <w:p w14:paraId="424C10F4" w14:textId="77777777" w:rsidR="00443228" w:rsidRDefault="00443228" w:rsidP="0026393A">
      <w:pPr>
        <w:widowControl/>
        <w:spacing w:line="360" w:lineRule="auto"/>
        <w:jc w:val="right"/>
        <w:rPr>
          <w:sz w:val="28"/>
          <w:szCs w:val="28"/>
        </w:rPr>
      </w:pPr>
    </w:p>
    <w:sectPr w:rsidR="00443228" w:rsidSect="00993BE7">
      <w:footerReference w:type="default" r:id="rId13"/>
      <w:footnotePr>
        <w:numRestart w:val="eachPage"/>
      </w:footnotePr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71E905" w14:textId="77777777" w:rsidR="000067F9" w:rsidRDefault="000067F9" w:rsidP="00AE6FDE">
      <w:r>
        <w:separator/>
      </w:r>
    </w:p>
  </w:endnote>
  <w:endnote w:type="continuationSeparator" w:id="0">
    <w:p w14:paraId="0AD41E1C" w14:textId="77777777" w:rsidR="000067F9" w:rsidRDefault="000067F9" w:rsidP="00AE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9676775"/>
      <w:docPartObj>
        <w:docPartGallery w:val="Page Numbers (Bottom of Page)"/>
        <w:docPartUnique/>
      </w:docPartObj>
    </w:sdtPr>
    <w:sdtEndPr/>
    <w:sdtContent>
      <w:p w14:paraId="3015CF72" w14:textId="4F76CDB8" w:rsidR="002B1937" w:rsidRDefault="002B193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8BB">
          <w:rPr>
            <w:noProof/>
          </w:rPr>
          <w:t>16</w:t>
        </w:r>
        <w:r>
          <w:fldChar w:fldCharType="end"/>
        </w:r>
      </w:p>
    </w:sdtContent>
  </w:sdt>
  <w:p w14:paraId="4FC40AF3" w14:textId="77777777" w:rsidR="002B1937" w:rsidRDefault="002B193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BBDF7B" w14:textId="77777777" w:rsidR="000067F9" w:rsidRDefault="000067F9" w:rsidP="00AE6FDE">
      <w:r>
        <w:separator/>
      </w:r>
    </w:p>
  </w:footnote>
  <w:footnote w:type="continuationSeparator" w:id="0">
    <w:p w14:paraId="6ADC9CC3" w14:textId="77777777" w:rsidR="000067F9" w:rsidRDefault="000067F9" w:rsidP="00AE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264"/>
    <w:multiLevelType w:val="hybridMultilevel"/>
    <w:tmpl w:val="DBCE26E6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00CF3F70"/>
    <w:multiLevelType w:val="hybridMultilevel"/>
    <w:tmpl w:val="058E85B2"/>
    <w:lvl w:ilvl="0" w:tplc="82BE2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8D7953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3" w15:restartNumberingAfterBreak="0">
    <w:nsid w:val="07742765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4" w15:restartNumberingAfterBreak="0">
    <w:nsid w:val="0A093A20"/>
    <w:multiLevelType w:val="hybridMultilevel"/>
    <w:tmpl w:val="E628343E"/>
    <w:lvl w:ilvl="0" w:tplc="D6C27318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E48A6"/>
    <w:multiLevelType w:val="hybridMultilevel"/>
    <w:tmpl w:val="6EA8A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118F3"/>
    <w:multiLevelType w:val="hybridMultilevel"/>
    <w:tmpl w:val="BAAE49E2"/>
    <w:lvl w:ilvl="0" w:tplc="59EE7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kern w:val="0"/>
        <w:sz w:val="24"/>
        <w14:cntxtAlt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B461E"/>
    <w:multiLevelType w:val="hybridMultilevel"/>
    <w:tmpl w:val="69C8AE56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E52CB4"/>
    <w:multiLevelType w:val="hybridMultilevel"/>
    <w:tmpl w:val="0DF2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F2433"/>
    <w:multiLevelType w:val="hybridMultilevel"/>
    <w:tmpl w:val="04A8156A"/>
    <w:lvl w:ilvl="0" w:tplc="41D84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52251"/>
    <w:multiLevelType w:val="hybridMultilevel"/>
    <w:tmpl w:val="99CE1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720D2"/>
    <w:multiLevelType w:val="hybridMultilevel"/>
    <w:tmpl w:val="C0A2A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C50FA"/>
    <w:multiLevelType w:val="multilevel"/>
    <w:tmpl w:val="876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938F5"/>
    <w:multiLevelType w:val="hybridMultilevel"/>
    <w:tmpl w:val="A5BEDDDC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4" w15:restartNumberingAfterBreak="0">
    <w:nsid w:val="2BCB5655"/>
    <w:multiLevelType w:val="hybridMultilevel"/>
    <w:tmpl w:val="C7BC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424476"/>
    <w:multiLevelType w:val="hybridMultilevel"/>
    <w:tmpl w:val="B06A50BA"/>
    <w:lvl w:ilvl="0" w:tplc="9B2A0B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F1729"/>
    <w:multiLevelType w:val="hybridMultilevel"/>
    <w:tmpl w:val="11C2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8" w15:restartNumberingAfterBreak="0">
    <w:nsid w:val="3D2444E7"/>
    <w:multiLevelType w:val="hybridMultilevel"/>
    <w:tmpl w:val="22EC1F44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412F6252"/>
    <w:multiLevelType w:val="hybridMultilevel"/>
    <w:tmpl w:val="C9AEA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2" w15:restartNumberingAfterBreak="0">
    <w:nsid w:val="42114E5E"/>
    <w:multiLevelType w:val="hybridMultilevel"/>
    <w:tmpl w:val="78E8D4BC"/>
    <w:lvl w:ilvl="0" w:tplc="121C3D5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A78C6"/>
    <w:multiLevelType w:val="multilevel"/>
    <w:tmpl w:val="E5F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2100"/>
        </w:tabs>
        <w:ind w:left="2100" w:hanging="1020"/>
      </w:pPr>
      <w:rPr>
        <w:rFonts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33201F"/>
    <w:multiLevelType w:val="multilevel"/>
    <w:tmpl w:val="735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1691B"/>
    <w:multiLevelType w:val="hybridMultilevel"/>
    <w:tmpl w:val="5A82AEF8"/>
    <w:lvl w:ilvl="0" w:tplc="5B1A6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48F81D5D"/>
    <w:multiLevelType w:val="hybridMultilevel"/>
    <w:tmpl w:val="782CB2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D1D4B"/>
    <w:multiLevelType w:val="hybridMultilevel"/>
    <w:tmpl w:val="08D07C9A"/>
    <w:lvl w:ilvl="0" w:tplc="2F1E17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E457989"/>
    <w:multiLevelType w:val="hybridMultilevel"/>
    <w:tmpl w:val="92D6C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817F38"/>
    <w:multiLevelType w:val="hybridMultilevel"/>
    <w:tmpl w:val="1CF8DC82"/>
    <w:lvl w:ilvl="0" w:tplc="79D8BAA0">
      <w:start w:val="1"/>
      <w:numFmt w:val="decimal"/>
      <w:lvlText w:val="%1."/>
      <w:lvlJc w:val="left"/>
      <w:pPr>
        <w:ind w:left="1083" w:hanging="37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25B3666"/>
    <w:multiLevelType w:val="hybridMultilevel"/>
    <w:tmpl w:val="C1E05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E2601"/>
    <w:multiLevelType w:val="hybridMultilevel"/>
    <w:tmpl w:val="685CEEE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526DF"/>
    <w:multiLevelType w:val="hybridMultilevel"/>
    <w:tmpl w:val="B530A5FE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3" w15:restartNumberingAfterBreak="0">
    <w:nsid w:val="5FA346A7"/>
    <w:multiLevelType w:val="hybridMultilevel"/>
    <w:tmpl w:val="AA004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017DF8"/>
    <w:multiLevelType w:val="hybridMultilevel"/>
    <w:tmpl w:val="7974C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BA3E51"/>
    <w:multiLevelType w:val="hybridMultilevel"/>
    <w:tmpl w:val="E1367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5BC1914"/>
    <w:multiLevelType w:val="hybridMultilevel"/>
    <w:tmpl w:val="98EE7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BE6462"/>
    <w:multiLevelType w:val="hybridMultilevel"/>
    <w:tmpl w:val="9996B9E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167824"/>
    <w:multiLevelType w:val="hybridMultilevel"/>
    <w:tmpl w:val="82520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1C41E6"/>
    <w:multiLevelType w:val="hybridMultilevel"/>
    <w:tmpl w:val="7D081CD2"/>
    <w:lvl w:ilvl="0" w:tplc="3AB464FC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9163CBC"/>
    <w:multiLevelType w:val="hybridMultilevel"/>
    <w:tmpl w:val="0CD6F242"/>
    <w:lvl w:ilvl="0" w:tplc="6144F36A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42" w15:restartNumberingAfterBreak="0">
    <w:nsid w:val="70AE0FB3"/>
    <w:multiLevelType w:val="hybridMultilevel"/>
    <w:tmpl w:val="091A9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228AD"/>
    <w:multiLevelType w:val="hybridMultilevel"/>
    <w:tmpl w:val="6EF4E1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9440E5"/>
    <w:multiLevelType w:val="hybridMultilevel"/>
    <w:tmpl w:val="CB76F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0"/>
  </w:num>
  <w:num w:numId="4">
    <w:abstractNumId w:val="44"/>
  </w:num>
  <w:num w:numId="5">
    <w:abstractNumId w:val="28"/>
  </w:num>
  <w:num w:numId="6">
    <w:abstractNumId w:val="31"/>
  </w:num>
  <w:num w:numId="7">
    <w:abstractNumId w:val="10"/>
  </w:num>
  <w:num w:numId="8">
    <w:abstractNumId w:val="9"/>
  </w:num>
  <w:num w:numId="9">
    <w:abstractNumId w:val="35"/>
  </w:num>
  <w:num w:numId="10">
    <w:abstractNumId w:val="43"/>
  </w:num>
  <w:num w:numId="11">
    <w:abstractNumId w:val="25"/>
  </w:num>
  <w:num w:numId="12">
    <w:abstractNumId w:val="1"/>
  </w:num>
  <w:num w:numId="13">
    <w:abstractNumId w:val="42"/>
  </w:num>
  <w:num w:numId="14">
    <w:abstractNumId w:val="4"/>
  </w:num>
  <w:num w:numId="15">
    <w:abstractNumId w:val="5"/>
  </w:num>
  <w:num w:numId="16">
    <w:abstractNumId w:val="8"/>
  </w:num>
  <w:num w:numId="17">
    <w:abstractNumId w:val="33"/>
  </w:num>
  <w:num w:numId="18">
    <w:abstractNumId w:val="21"/>
  </w:num>
  <w:num w:numId="19">
    <w:abstractNumId w:val="19"/>
  </w:num>
  <w:num w:numId="20">
    <w:abstractNumId w:val="39"/>
  </w:num>
  <w:num w:numId="21">
    <w:abstractNumId w:val="37"/>
  </w:num>
  <w:num w:numId="22">
    <w:abstractNumId w:val="17"/>
  </w:num>
  <w:num w:numId="23">
    <w:abstractNumId w:val="27"/>
  </w:num>
  <w:num w:numId="24">
    <w:abstractNumId w:val="38"/>
  </w:num>
  <w:num w:numId="25">
    <w:abstractNumId w:val="3"/>
  </w:num>
  <w:num w:numId="26">
    <w:abstractNumId w:val="16"/>
  </w:num>
  <w:num w:numId="27">
    <w:abstractNumId w:val="34"/>
  </w:num>
  <w:num w:numId="28">
    <w:abstractNumId w:val="20"/>
  </w:num>
  <w:num w:numId="29">
    <w:abstractNumId w:val="6"/>
  </w:num>
  <w:num w:numId="30">
    <w:abstractNumId w:val="11"/>
  </w:num>
  <w:num w:numId="31">
    <w:abstractNumId w:val="2"/>
  </w:num>
  <w:num w:numId="32">
    <w:abstractNumId w:val="20"/>
  </w:num>
  <w:num w:numId="33">
    <w:abstractNumId w:val="15"/>
  </w:num>
  <w:num w:numId="34">
    <w:abstractNumId w:val="40"/>
  </w:num>
  <w:num w:numId="35">
    <w:abstractNumId w:val="29"/>
  </w:num>
  <w:num w:numId="36">
    <w:abstractNumId w:val="32"/>
  </w:num>
  <w:num w:numId="37">
    <w:abstractNumId w:val="13"/>
  </w:num>
  <w:num w:numId="38">
    <w:abstractNumId w:val="0"/>
  </w:num>
  <w:num w:numId="39">
    <w:abstractNumId w:val="41"/>
  </w:num>
  <w:num w:numId="40">
    <w:abstractNumId w:val="24"/>
  </w:num>
  <w:num w:numId="41">
    <w:abstractNumId w:val="23"/>
  </w:num>
  <w:num w:numId="42">
    <w:abstractNumId w:val="7"/>
  </w:num>
  <w:num w:numId="43">
    <w:abstractNumId w:val="14"/>
  </w:num>
  <w:num w:numId="44">
    <w:abstractNumId w:val="36"/>
  </w:num>
  <w:num w:numId="45">
    <w:abstractNumId w:val="12"/>
  </w:num>
  <w:num w:numId="46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BA"/>
    <w:rsid w:val="0000005D"/>
    <w:rsid w:val="00004BA1"/>
    <w:rsid w:val="000067F9"/>
    <w:rsid w:val="00010C57"/>
    <w:rsid w:val="000130A2"/>
    <w:rsid w:val="00013CDE"/>
    <w:rsid w:val="00020DDE"/>
    <w:rsid w:val="000217DF"/>
    <w:rsid w:val="000218DD"/>
    <w:rsid w:val="00021F67"/>
    <w:rsid w:val="0002241C"/>
    <w:rsid w:val="00022654"/>
    <w:rsid w:val="00022E42"/>
    <w:rsid w:val="0002496F"/>
    <w:rsid w:val="0002578D"/>
    <w:rsid w:val="00026BD2"/>
    <w:rsid w:val="00027E6D"/>
    <w:rsid w:val="00036F3F"/>
    <w:rsid w:val="000370AB"/>
    <w:rsid w:val="0004076A"/>
    <w:rsid w:val="00041737"/>
    <w:rsid w:val="00052058"/>
    <w:rsid w:val="00052EF2"/>
    <w:rsid w:val="00054DB7"/>
    <w:rsid w:val="00062975"/>
    <w:rsid w:val="00067C9E"/>
    <w:rsid w:val="000748D1"/>
    <w:rsid w:val="000755DA"/>
    <w:rsid w:val="0007759D"/>
    <w:rsid w:val="000802D2"/>
    <w:rsid w:val="000822F5"/>
    <w:rsid w:val="000838D8"/>
    <w:rsid w:val="00087C8F"/>
    <w:rsid w:val="000922E1"/>
    <w:rsid w:val="0009589F"/>
    <w:rsid w:val="000A1900"/>
    <w:rsid w:val="000A33C3"/>
    <w:rsid w:val="000A39DD"/>
    <w:rsid w:val="000B2057"/>
    <w:rsid w:val="000B21CC"/>
    <w:rsid w:val="000B54A0"/>
    <w:rsid w:val="000C5CC6"/>
    <w:rsid w:val="000D01C8"/>
    <w:rsid w:val="000D12C3"/>
    <w:rsid w:val="000D4427"/>
    <w:rsid w:val="000E02C9"/>
    <w:rsid w:val="000F6915"/>
    <w:rsid w:val="00106169"/>
    <w:rsid w:val="0010705C"/>
    <w:rsid w:val="00113AA7"/>
    <w:rsid w:val="001209DB"/>
    <w:rsid w:val="0012297E"/>
    <w:rsid w:val="00124A23"/>
    <w:rsid w:val="00131759"/>
    <w:rsid w:val="00142146"/>
    <w:rsid w:val="00145A53"/>
    <w:rsid w:val="00151F42"/>
    <w:rsid w:val="00152760"/>
    <w:rsid w:val="00153D39"/>
    <w:rsid w:val="0015647F"/>
    <w:rsid w:val="00160D68"/>
    <w:rsid w:val="00160EDF"/>
    <w:rsid w:val="00166476"/>
    <w:rsid w:val="00167E17"/>
    <w:rsid w:val="00170825"/>
    <w:rsid w:val="00172BA7"/>
    <w:rsid w:val="00173AE9"/>
    <w:rsid w:val="00174012"/>
    <w:rsid w:val="00175782"/>
    <w:rsid w:val="001802F9"/>
    <w:rsid w:val="001806C2"/>
    <w:rsid w:val="00184B37"/>
    <w:rsid w:val="00190630"/>
    <w:rsid w:val="00191E4B"/>
    <w:rsid w:val="00193E27"/>
    <w:rsid w:val="001A4B65"/>
    <w:rsid w:val="001A5EED"/>
    <w:rsid w:val="001A7D54"/>
    <w:rsid w:val="001A7EB3"/>
    <w:rsid w:val="001B248C"/>
    <w:rsid w:val="001B3DAE"/>
    <w:rsid w:val="001C2D73"/>
    <w:rsid w:val="001C4673"/>
    <w:rsid w:val="001C4E72"/>
    <w:rsid w:val="001C66F8"/>
    <w:rsid w:val="001D1B0D"/>
    <w:rsid w:val="001D456C"/>
    <w:rsid w:val="001D7C98"/>
    <w:rsid w:val="001E11EA"/>
    <w:rsid w:val="001E6F0A"/>
    <w:rsid w:val="001E7152"/>
    <w:rsid w:val="001F23C9"/>
    <w:rsid w:val="001F5681"/>
    <w:rsid w:val="001F76CE"/>
    <w:rsid w:val="001F7D07"/>
    <w:rsid w:val="00201302"/>
    <w:rsid w:val="002025B1"/>
    <w:rsid w:val="00205544"/>
    <w:rsid w:val="00205F76"/>
    <w:rsid w:val="00207BC0"/>
    <w:rsid w:val="00211A8A"/>
    <w:rsid w:val="002122D0"/>
    <w:rsid w:val="00215FB7"/>
    <w:rsid w:val="00216672"/>
    <w:rsid w:val="00224700"/>
    <w:rsid w:val="00225242"/>
    <w:rsid w:val="00226B9B"/>
    <w:rsid w:val="00237C95"/>
    <w:rsid w:val="002458BC"/>
    <w:rsid w:val="00251636"/>
    <w:rsid w:val="00252B40"/>
    <w:rsid w:val="00252C62"/>
    <w:rsid w:val="00253948"/>
    <w:rsid w:val="00255A26"/>
    <w:rsid w:val="00256ADF"/>
    <w:rsid w:val="00257110"/>
    <w:rsid w:val="0025786A"/>
    <w:rsid w:val="00257F64"/>
    <w:rsid w:val="0026261B"/>
    <w:rsid w:val="0026393A"/>
    <w:rsid w:val="00266851"/>
    <w:rsid w:val="002668B0"/>
    <w:rsid w:val="002725AA"/>
    <w:rsid w:val="00273B0D"/>
    <w:rsid w:val="002741A7"/>
    <w:rsid w:val="002753B6"/>
    <w:rsid w:val="00275B4C"/>
    <w:rsid w:val="002775B5"/>
    <w:rsid w:val="00280EAA"/>
    <w:rsid w:val="00283C73"/>
    <w:rsid w:val="00284272"/>
    <w:rsid w:val="0028459E"/>
    <w:rsid w:val="00284D42"/>
    <w:rsid w:val="00286FBD"/>
    <w:rsid w:val="00293715"/>
    <w:rsid w:val="00295B71"/>
    <w:rsid w:val="00297269"/>
    <w:rsid w:val="002A675F"/>
    <w:rsid w:val="002B0671"/>
    <w:rsid w:val="002B1937"/>
    <w:rsid w:val="002B3A9D"/>
    <w:rsid w:val="002B7FC4"/>
    <w:rsid w:val="002C0140"/>
    <w:rsid w:val="002C032F"/>
    <w:rsid w:val="002C085F"/>
    <w:rsid w:val="002C4804"/>
    <w:rsid w:val="002C4DEE"/>
    <w:rsid w:val="002C5B8F"/>
    <w:rsid w:val="002C5E33"/>
    <w:rsid w:val="002C72D7"/>
    <w:rsid w:val="002D0C92"/>
    <w:rsid w:val="002D1082"/>
    <w:rsid w:val="002D4232"/>
    <w:rsid w:val="002D58BD"/>
    <w:rsid w:val="002E1720"/>
    <w:rsid w:val="002F1DA7"/>
    <w:rsid w:val="002F2B90"/>
    <w:rsid w:val="002F4445"/>
    <w:rsid w:val="002F6ACD"/>
    <w:rsid w:val="00300FF6"/>
    <w:rsid w:val="00310C6E"/>
    <w:rsid w:val="00310DCC"/>
    <w:rsid w:val="00311A28"/>
    <w:rsid w:val="00311E3B"/>
    <w:rsid w:val="0031379B"/>
    <w:rsid w:val="00316B93"/>
    <w:rsid w:val="0032423A"/>
    <w:rsid w:val="00324407"/>
    <w:rsid w:val="003322F6"/>
    <w:rsid w:val="003370E1"/>
    <w:rsid w:val="00337B1E"/>
    <w:rsid w:val="00343643"/>
    <w:rsid w:val="00344835"/>
    <w:rsid w:val="00346FDB"/>
    <w:rsid w:val="00353ED0"/>
    <w:rsid w:val="00354EF5"/>
    <w:rsid w:val="00356506"/>
    <w:rsid w:val="003616DC"/>
    <w:rsid w:val="00363B8B"/>
    <w:rsid w:val="00373D14"/>
    <w:rsid w:val="0037625E"/>
    <w:rsid w:val="0038087A"/>
    <w:rsid w:val="00391337"/>
    <w:rsid w:val="00391456"/>
    <w:rsid w:val="00396B61"/>
    <w:rsid w:val="00397F47"/>
    <w:rsid w:val="003A4088"/>
    <w:rsid w:val="003A5974"/>
    <w:rsid w:val="003B1196"/>
    <w:rsid w:val="003B48BA"/>
    <w:rsid w:val="003B5A6C"/>
    <w:rsid w:val="003B5D69"/>
    <w:rsid w:val="003C2185"/>
    <w:rsid w:val="003C6FEE"/>
    <w:rsid w:val="003D17F8"/>
    <w:rsid w:val="003D22E9"/>
    <w:rsid w:val="003D478B"/>
    <w:rsid w:val="003E1DA8"/>
    <w:rsid w:val="003F24CA"/>
    <w:rsid w:val="003F4CB0"/>
    <w:rsid w:val="003F6FCE"/>
    <w:rsid w:val="0040374E"/>
    <w:rsid w:val="0041250C"/>
    <w:rsid w:val="00412C87"/>
    <w:rsid w:val="00413473"/>
    <w:rsid w:val="00413919"/>
    <w:rsid w:val="0041437A"/>
    <w:rsid w:val="00415EFF"/>
    <w:rsid w:val="004174A5"/>
    <w:rsid w:val="004175F4"/>
    <w:rsid w:val="00417BF6"/>
    <w:rsid w:val="004203FA"/>
    <w:rsid w:val="0042113F"/>
    <w:rsid w:val="004244DB"/>
    <w:rsid w:val="00425B85"/>
    <w:rsid w:val="00426A9F"/>
    <w:rsid w:val="004279FE"/>
    <w:rsid w:val="0043262D"/>
    <w:rsid w:val="0043466D"/>
    <w:rsid w:val="0043576A"/>
    <w:rsid w:val="00443228"/>
    <w:rsid w:val="00443851"/>
    <w:rsid w:val="00443994"/>
    <w:rsid w:val="004452E8"/>
    <w:rsid w:val="00447E8C"/>
    <w:rsid w:val="00451BEE"/>
    <w:rsid w:val="004576A6"/>
    <w:rsid w:val="00457994"/>
    <w:rsid w:val="004602D9"/>
    <w:rsid w:val="004653AB"/>
    <w:rsid w:val="00474A84"/>
    <w:rsid w:val="00476A97"/>
    <w:rsid w:val="00477CF9"/>
    <w:rsid w:val="00480130"/>
    <w:rsid w:val="004839F5"/>
    <w:rsid w:val="0049133E"/>
    <w:rsid w:val="0049256D"/>
    <w:rsid w:val="004929AE"/>
    <w:rsid w:val="004951E3"/>
    <w:rsid w:val="004A346A"/>
    <w:rsid w:val="004A783F"/>
    <w:rsid w:val="004B10AC"/>
    <w:rsid w:val="004B3313"/>
    <w:rsid w:val="004B6BEC"/>
    <w:rsid w:val="004C0200"/>
    <w:rsid w:val="004C0B06"/>
    <w:rsid w:val="004C185F"/>
    <w:rsid w:val="004C4904"/>
    <w:rsid w:val="004C5CF8"/>
    <w:rsid w:val="004D0B10"/>
    <w:rsid w:val="004D1181"/>
    <w:rsid w:val="004D35C2"/>
    <w:rsid w:val="004D7C3B"/>
    <w:rsid w:val="004D7CBC"/>
    <w:rsid w:val="004E039F"/>
    <w:rsid w:val="004E07F3"/>
    <w:rsid w:val="004F2E4C"/>
    <w:rsid w:val="004F78BB"/>
    <w:rsid w:val="00501BAE"/>
    <w:rsid w:val="00501E0C"/>
    <w:rsid w:val="005165B9"/>
    <w:rsid w:val="0051737C"/>
    <w:rsid w:val="00517448"/>
    <w:rsid w:val="00521459"/>
    <w:rsid w:val="00522DB3"/>
    <w:rsid w:val="005256E5"/>
    <w:rsid w:val="00530FA5"/>
    <w:rsid w:val="005320AB"/>
    <w:rsid w:val="00534E18"/>
    <w:rsid w:val="00535668"/>
    <w:rsid w:val="00537289"/>
    <w:rsid w:val="00542D7B"/>
    <w:rsid w:val="00542EC0"/>
    <w:rsid w:val="00565243"/>
    <w:rsid w:val="00570DC1"/>
    <w:rsid w:val="00572856"/>
    <w:rsid w:val="00574560"/>
    <w:rsid w:val="005748FB"/>
    <w:rsid w:val="00584F97"/>
    <w:rsid w:val="00585AE3"/>
    <w:rsid w:val="00585F08"/>
    <w:rsid w:val="0059482E"/>
    <w:rsid w:val="005A1D14"/>
    <w:rsid w:val="005A5F44"/>
    <w:rsid w:val="005A6E14"/>
    <w:rsid w:val="005B22AB"/>
    <w:rsid w:val="005B480D"/>
    <w:rsid w:val="005B4A63"/>
    <w:rsid w:val="005B6C5B"/>
    <w:rsid w:val="005C53B0"/>
    <w:rsid w:val="005C729B"/>
    <w:rsid w:val="005C740D"/>
    <w:rsid w:val="005D3199"/>
    <w:rsid w:val="005D404A"/>
    <w:rsid w:val="005E043D"/>
    <w:rsid w:val="005E13E4"/>
    <w:rsid w:val="005E35AE"/>
    <w:rsid w:val="005F2906"/>
    <w:rsid w:val="005F42AA"/>
    <w:rsid w:val="005F4F17"/>
    <w:rsid w:val="005F6C24"/>
    <w:rsid w:val="005F7A5A"/>
    <w:rsid w:val="006007B5"/>
    <w:rsid w:val="006032D8"/>
    <w:rsid w:val="00606ACE"/>
    <w:rsid w:val="00606D30"/>
    <w:rsid w:val="00612BE5"/>
    <w:rsid w:val="00613D2B"/>
    <w:rsid w:val="00621C9F"/>
    <w:rsid w:val="006317CB"/>
    <w:rsid w:val="0063283F"/>
    <w:rsid w:val="00632E7E"/>
    <w:rsid w:val="00634A3D"/>
    <w:rsid w:val="0063528C"/>
    <w:rsid w:val="006406C2"/>
    <w:rsid w:val="00644043"/>
    <w:rsid w:val="00644CAB"/>
    <w:rsid w:val="00645745"/>
    <w:rsid w:val="00645C1A"/>
    <w:rsid w:val="00647125"/>
    <w:rsid w:val="00652DC1"/>
    <w:rsid w:val="0065524F"/>
    <w:rsid w:val="00656C47"/>
    <w:rsid w:val="00660848"/>
    <w:rsid w:val="00662A60"/>
    <w:rsid w:val="00665CA8"/>
    <w:rsid w:val="00667D5C"/>
    <w:rsid w:val="00670B41"/>
    <w:rsid w:val="00672763"/>
    <w:rsid w:val="006728B8"/>
    <w:rsid w:val="00674506"/>
    <w:rsid w:val="00685D98"/>
    <w:rsid w:val="00685F89"/>
    <w:rsid w:val="006922D5"/>
    <w:rsid w:val="006A1765"/>
    <w:rsid w:val="006B3365"/>
    <w:rsid w:val="006B3A01"/>
    <w:rsid w:val="006B3B27"/>
    <w:rsid w:val="006B6BCF"/>
    <w:rsid w:val="006C012E"/>
    <w:rsid w:val="006C12DA"/>
    <w:rsid w:val="006C431C"/>
    <w:rsid w:val="006C4F5C"/>
    <w:rsid w:val="006C7C10"/>
    <w:rsid w:val="006D5122"/>
    <w:rsid w:val="006E1562"/>
    <w:rsid w:val="006E21F4"/>
    <w:rsid w:val="006E2838"/>
    <w:rsid w:val="006E686B"/>
    <w:rsid w:val="006E7328"/>
    <w:rsid w:val="007011FE"/>
    <w:rsid w:val="00701946"/>
    <w:rsid w:val="0070614B"/>
    <w:rsid w:val="00706DB4"/>
    <w:rsid w:val="0070766A"/>
    <w:rsid w:val="00714274"/>
    <w:rsid w:val="00716175"/>
    <w:rsid w:val="00717687"/>
    <w:rsid w:val="007239C4"/>
    <w:rsid w:val="00723D33"/>
    <w:rsid w:val="00725DB6"/>
    <w:rsid w:val="007271EE"/>
    <w:rsid w:val="00735A85"/>
    <w:rsid w:val="00736F5F"/>
    <w:rsid w:val="00743C5D"/>
    <w:rsid w:val="00745C5A"/>
    <w:rsid w:val="00745F4A"/>
    <w:rsid w:val="00746CBB"/>
    <w:rsid w:val="00756C2B"/>
    <w:rsid w:val="007629DB"/>
    <w:rsid w:val="007659CD"/>
    <w:rsid w:val="00767E35"/>
    <w:rsid w:val="00773EA9"/>
    <w:rsid w:val="00774808"/>
    <w:rsid w:val="00775C2B"/>
    <w:rsid w:val="00776ADF"/>
    <w:rsid w:val="0078146F"/>
    <w:rsid w:val="00784A83"/>
    <w:rsid w:val="00786ABD"/>
    <w:rsid w:val="00790B24"/>
    <w:rsid w:val="00797A25"/>
    <w:rsid w:val="007A4083"/>
    <w:rsid w:val="007A5813"/>
    <w:rsid w:val="007B186D"/>
    <w:rsid w:val="007B5964"/>
    <w:rsid w:val="007B69AB"/>
    <w:rsid w:val="007B7370"/>
    <w:rsid w:val="007C01D0"/>
    <w:rsid w:val="007C09B6"/>
    <w:rsid w:val="007C09E4"/>
    <w:rsid w:val="007C272D"/>
    <w:rsid w:val="007D255F"/>
    <w:rsid w:val="007D2CB5"/>
    <w:rsid w:val="007D35A8"/>
    <w:rsid w:val="007D4348"/>
    <w:rsid w:val="007D452D"/>
    <w:rsid w:val="007D61F9"/>
    <w:rsid w:val="007E027A"/>
    <w:rsid w:val="007E3909"/>
    <w:rsid w:val="007F7548"/>
    <w:rsid w:val="00810870"/>
    <w:rsid w:val="008113FC"/>
    <w:rsid w:val="00812C34"/>
    <w:rsid w:val="008135A3"/>
    <w:rsid w:val="00813A2F"/>
    <w:rsid w:val="00816450"/>
    <w:rsid w:val="008171E6"/>
    <w:rsid w:val="00820951"/>
    <w:rsid w:val="0082458C"/>
    <w:rsid w:val="00826494"/>
    <w:rsid w:val="00831EE5"/>
    <w:rsid w:val="0084130D"/>
    <w:rsid w:val="008415B3"/>
    <w:rsid w:val="00843DC3"/>
    <w:rsid w:val="008447B4"/>
    <w:rsid w:val="008449A8"/>
    <w:rsid w:val="00845866"/>
    <w:rsid w:val="00845989"/>
    <w:rsid w:val="0084604F"/>
    <w:rsid w:val="00850E66"/>
    <w:rsid w:val="00853DD1"/>
    <w:rsid w:val="00854EB7"/>
    <w:rsid w:val="00865593"/>
    <w:rsid w:val="008743CA"/>
    <w:rsid w:val="008747D0"/>
    <w:rsid w:val="00876661"/>
    <w:rsid w:val="00880FA2"/>
    <w:rsid w:val="00883729"/>
    <w:rsid w:val="008A0EFC"/>
    <w:rsid w:val="008A25AF"/>
    <w:rsid w:val="008A29AD"/>
    <w:rsid w:val="008A515A"/>
    <w:rsid w:val="008A6226"/>
    <w:rsid w:val="008A79C8"/>
    <w:rsid w:val="008B0E85"/>
    <w:rsid w:val="008B4223"/>
    <w:rsid w:val="008C5600"/>
    <w:rsid w:val="008D0825"/>
    <w:rsid w:val="008D419B"/>
    <w:rsid w:val="008D4F25"/>
    <w:rsid w:val="008D6535"/>
    <w:rsid w:val="008E18ED"/>
    <w:rsid w:val="008E1E8E"/>
    <w:rsid w:val="008E245D"/>
    <w:rsid w:val="008E262F"/>
    <w:rsid w:val="008E54F7"/>
    <w:rsid w:val="008E63A3"/>
    <w:rsid w:val="008F5303"/>
    <w:rsid w:val="008F5F01"/>
    <w:rsid w:val="009059D2"/>
    <w:rsid w:val="00907AB0"/>
    <w:rsid w:val="00907E9A"/>
    <w:rsid w:val="00914B53"/>
    <w:rsid w:val="009204E2"/>
    <w:rsid w:val="00922893"/>
    <w:rsid w:val="00923D3C"/>
    <w:rsid w:val="00925536"/>
    <w:rsid w:val="009263FC"/>
    <w:rsid w:val="00926844"/>
    <w:rsid w:val="00926F2C"/>
    <w:rsid w:val="00930A4B"/>
    <w:rsid w:val="0093249F"/>
    <w:rsid w:val="0093307C"/>
    <w:rsid w:val="0093531D"/>
    <w:rsid w:val="0093636F"/>
    <w:rsid w:val="00937508"/>
    <w:rsid w:val="009425EA"/>
    <w:rsid w:val="00945DB4"/>
    <w:rsid w:val="00946A5D"/>
    <w:rsid w:val="0095234C"/>
    <w:rsid w:val="00961206"/>
    <w:rsid w:val="00963E27"/>
    <w:rsid w:val="009658D4"/>
    <w:rsid w:val="00971642"/>
    <w:rsid w:val="00977A0D"/>
    <w:rsid w:val="009830B8"/>
    <w:rsid w:val="0098403B"/>
    <w:rsid w:val="00984072"/>
    <w:rsid w:val="00993AA2"/>
    <w:rsid w:val="00993BE7"/>
    <w:rsid w:val="00996127"/>
    <w:rsid w:val="009A26AB"/>
    <w:rsid w:val="009A6AAF"/>
    <w:rsid w:val="009A6ADC"/>
    <w:rsid w:val="009A77F7"/>
    <w:rsid w:val="009B1006"/>
    <w:rsid w:val="009B23E5"/>
    <w:rsid w:val="009B386C"/>
    <w:rsid w:val="009B48F6"/>
    <w:rsid w:val="009B73FB"/>
    <w:rsid w:val="009C0EBE"/>
    <w:rsid w:val="009C4753"/>
    <w:rsid w:val="009C4B3B"/>
    <w:rsid w:val="009C51A2"/>
    <w:rsid w:val="009C6833"/>
    <w:rsid w:val="009C6B5A"/>
    <w:rsid w:val="009C7D5A"/>
    <w:rsid w:val="009D63C9"/>
    <w:rsid w:val="009E1F24"/>
    <w:rsid w:val="009E775A"/>
    <w:rsid w:val="009F22C0"/>
    <w:rsid w:val="009F4DD0"/>
    <w:rsid w:val="009F57D8"/>
    <w:rsid w:val="00A0246D"/>
    <w:rsid w:val="00A024D0"/>
    <w:rsid w:val="00A02F32"/>
    <w:rsid w:val="00A0304E"/>
    <w:rsid w:val="00A053AE"/>
    <w:rsid w:val="00A06ADC"/>
    <w:rsid w:val="00A07ACE"/>
    <w:rsid w:val="00A1052E"/>
    <w:rsid w:val="00A117EF"/>
    <w:rsid w:val="00A1265D"/>
    <w:rsid w:val="00A131A4"/>
    <w:rsid w:val="00A138F4"/>
    <w:rsid w:val="00A14CE4"/>
    <w:rsid w:val="00A16D9F"/>
    <w:rsid w:val="00A22161"/>
    <w:rsid w:val="00A25FB9"/>
    <w:rsid w:val="00A27E8B"/>
    <w:rsid w:val="00A3430D"/>
    <w:rsid w:val="00A5405D"/>
    <w:rsid w:val="00A550CD"/>
    <w:rsid w:val="00A57D85"/>
    <w:rsid w:val="00A612DE"/>
    <w:rsid w:val="00A61CBC"/>
    <w:rsid w:val="00A62B59"/>
    <w:rsid w:val="00A709A6"/>
    <w:rsid w:val="00A75739"/>
    <w:rsid w:val="00A75E9E"/>
    <w:rsid w:val="00A80EE4"/>
    <w:rsid w:val="00A814E9"/>
    <w:rsid w:val="00A8281D"/>
    <w:rsid w:val="00A85636"/>
    <w:rsid w:val="00A869CC"/>
    <w:rsid w:val="00A87CDE"/>
    <w:rsid w:val="00A87D0D"/>
    <w:rsid w:val="00A90C33"/>
    <w:rsid w:val="00A90F27"/>
    <w:rsid w:val="00A9237A"/>
    <w:rsid w:val="00A93437"/>
    <w:rsid w:val="00A93674"/>
    <w:rsid w:val="00A93F2D"/>
    <w:rsid w:val="00A9761F"/>
    <w:rsid w:val="00AA1F46"/>
    <w:rsid w:val="00AA2D1F"/>
    <w:rsid w:val="00AA7201"/>
    <w:rsid w:val="00AB0526"/>
    <w:rsid w:val="00AB0876"/>
    <w:rsid w:val="00AB38AB"/>
    <w:rsid w:val="00AB50B5"/>
    <w:rsid w:val="00AB715A"/>
    <w:rsid w:val="00AB73F3"/>
    <w:rsid w:val="00AC38E3"/>
    <w:rsid w:val="00AD3FD7"/>
    <w:rsid w:val="00AE325F"/>
    <w:rsid w:val="00AE527D"/>
    <w:rsid w:val="00AE5627"/>
    <w:rsid w:val="00AE6FDE"/>
    <w:rsid w:val="00AF0906"/>
    <w:rsid w:val="00AF3277"/>
    <w:rsid w:val="00AF4D94"/>
    <w:rsid w:val="00B05AD4"/>
    <w:rsid w:val="00B07002"/>
    <w:rsid w:val="00B107CE"/>
    <w:rsid w:val="00B13F60"/>
    <w:rsid w:val="00B17460"/>
    <w:rsid w:val="00B239FC"/>
    <w:rsid w:val="00B25A32"/>
    <w:rsid w:val="00B26419"/>
    <w:rsid w:val="00B27E99"/>
    <w:rsid w:val="00B31AE0"/>
    <w:rsid w:val="00B43A4A"/>
    <w:rsid w:val="00B53398"/>
    <w:rsid w:val="00B534E4"/>
    <w:rsid w:val="00B5369F"/>
    <w:rsid w:val="00B57E26"/>
    <w:rsid w:val="00B60811"/>
    <w:rsid w:val="00B60894"/>
    <w:rsid w:val="00B60D1C"/>
    <w:rsid w:val="00B66091"/>
    <w:rsid w:val="00B66C67"/>
    <w:rsid w:val="00B6720D"/>
    <w:rsid w:val="00B71810"/>
    <w:rsid w:val="00B71EC4"/>
    <w:rsid w:val="00B730FA"/>
    <w:rsid w:val="00B75E4B"/>
    <w:rsid w:val="00B762B3"/>
    <w:rsid w:val="00B840D6"/>
    <w:rsid w:val="00B844E5"/>
    <w:rsid w:val="00B8789E"/>
    <w:rsid w:val="00BA1AF3"/>
    <w:rsid w:val="00BA2495"/>
    <w:rsid w:val="00BA7FCA"/>
    <w:rsid w:val="00BB1BE9"/>
    <w:rsid w:val="00BB23F8"/>
    <w:rsid w:val="00BB6E96"/>
    <w:rsid w:val="00BC0CEA"/>
    <w:rsid w:val="00BC2526"/>
    <w:rsid w:val="00BC5AA9"/>
    <w:rsid w:val="00BD0F86"/>
    <w:rsid w:val="00BE0BE5"/>
    <w:rsid w:val="00BE2720"/>
    <w:rsid w:val="00BE3420"/>
    <w:rsid w:val="00BF18D2"/>
    <w:rsid w:val="00BF31DD"/>
    <w:rsid w:val="00BF75CA"/>
    <w:rsid w:val="00C0144B"/>
    <w:rsid w:val="00C04BAA"/>
    <w:rsid w:val="00C122EA"/>
    <w:rsid w:val="00C133F3"/>
    <w:rsid w:val="00C14062"/>
    <w:rsid w:val="00C20C35"/>
    <w:rsid w:val="00C21575"/>
    <w:rsid w:val="00C22721"/>
    <w:rsid w:val="00C22A46"/>
    <w:rsid w:val="00C24921"/>
    <w:rsid w:val="00C24A2F"/>
    <w:rsid w:val="00C252F9"/>
    <w:rsid w:val="00C26F2E"/>
    <w:rsid w:val="00C27368"/>
    <w:rsid w:val="00C27DC9"/>
    <w:rsid w:val="00C31913"/>
    <w:rsid w:val="00C340CC"/>
    <w:rsid w:val="00C34305"/>
    <w:rsid w:val="00C36275"/>
    <w:rsid w:val="00C45D8A"/>
    <w:rsid w:val="00C501C9"/>
    <w:rsid w:val="00C5115F"/>
    <w:rsid w:val="00C5465B"/>
    <w:rsid w:val="00C55938"/>
    <w:rsid w:val="00C6083B"/>
    <w:rsid w:val="00C62021"/>
    <w:rsid w:val="00C644B8"/>
    <w:rsid w:val="00C657E0"/>
    <w:rsid w:val="00C6611C"/>
    <w:rsid w:val="00C71E17"/>
    <w:rsid w:val="00C74C93"/>
    <w:rsid w:val="00C8181B"/>
    <w:rsid w:val="00C83A56"/>
    <w:rsid w:val="00C85456"/>
    <w:rsid w:val="00C857D2"/>
    <w:rsid w:val="00C9281C"/>
    <w:rsid w:val="00C9332B"/>
    <w:rsid w:val="00C9498A"/>
    <w:rsid w:val="00CB3895"/>
    <w:rsid w:val="00CB3980"/>
    <w:rsid w:val="00CC04B6"/>
    <w:rsid w:val="00CC4CBC"/>
    <w:rsid w:val="00CD231B"/>
    <w:rsid w:val="00CD3F17"/>
    <w:rsid w:val="00CD58BD"/>
    <w:rsid w:val="00CD65B1"/>
    <w:rsid w:val="00CD6C04"/>
    <w:rsid w:val="00CE4F62"/>
    <w:rsid w:val="00CE6E76"/>
    <w:rsid w:val="00CF0559"/>
    <w:rsid w:val="00CF3F6F"/>
    <w:rsid w:val="00CF6E7B"/>
    <w:rsid w:val="00D04C5B"/>
    <w:rsid w:val="00D101B4"/>
    <w:rsid w:val="00D161B9"/>
    <w:rsid w:val="00D23E73"/>
    <w:rsid w:val="00D24156"/>
    <w:rsid w:val="00D24C81"/>
    <w:rsid w:val="00D26C28"/>
    <w:rsid w:val="00D309BA"/>
    <w:rsid w:val="00D34007"/>
    <w:rsid w:val="00D3626E"/>
    <w:rsid w:val="00D37A5A"/>
    <w:rsid w:val="00D547C8"/>
    <w:rsid w:val="00D60CBA"/>
    <w:rsid w:val="00D61790"/>
    <w:rsid w:val="00D630FE"/>
    <w:rsid w:val="00D73E08"/>
    <w:rsid w:val="00D8144A"/>
    <w:rsid w:val="00D83FD0"/>
    <w:rsid w:val="00D84CB8"/>
    <w:rsid w:val="00D8543E"/>
    <w:rsid w:val="00D8598A"/>
    <w:rsid w:val="00D859B3"/>
    <w:rsid w:val="00D85EC7"/>
    <w:rsid w:val="00D94157"/>
    <w:rsid w:val="00D9798F"/>
    <w:rsid w:val="00DA0A14"/>
    <w:rsid w:val="00DA0E74"/>
    <w:rsid w:val="00DA1C11"/>
    <w:rsid w:val="00DA3EC9"/>
    <w:rsid w:val="00DA508A"/>
    <w:rsid w:val="00DA63BE"/>
    <w:rsid w:val="00DA6835"/>
    <w:rsid w:val="00DA7317"/>
    <w:rsid w:val="00DB0663"/>
    <w:rsid w:val="00DB292B"/>
    <w:rsid w:val="00DB5FA3"/>
    <w:rsid w:val="00DB66DA"/>
    <w:rsid w:val="00DB7265"/>
    <w:rsid w:val="00DC21B1"/>
    <w:rsid w:val="00DC48DA"/>
    <w:rsid w:val="00DC714C"/>
    <w:rsid w:val="00DC7867"/>
    <w:rsid w:val="00DD0842"/>
    <w:rsid w:val="00DD1C4E"/>
    <w:rsid w:val="00DE1893"/>
    <w:rsid w:val="00DE6A11"/>
    <w:rsid w:val="00DE7385"/>
    <w:rsid w:val="00DF2BC0"/>
    <w:rsid w:val="00E0282C"/>
    <w:rsid w:val="00E04D6F"/>
    <w:rsid w:val="00E11B3D"/>
    <w:rsid w:val="00E2349F"/>
    <w:rsid w:val="00E23CF0"/>
    <w:rsid w:val="00E303FB"/>
    <w:rsid w:val="00E34B37"/>
    <w:rsid w:val="00E35572"/>
    <w:rsid w:val="00E358AB"/>
    <w:rsid w:val="00E35F7A"/>
    <w:rsid w:val="00E44B18"/>
    <w:rsid w:val="00E52434"/>
    <w:rsid w:val="00E5356A"/>
    <w:rsid w:val="00E552E4"/>
    <w:rsid w:val="00E57583"/>
    <w:rsid w:val="00E60262"/>
    <w:rsid w:val="00E62B70"/>
    <w:rsid w:val="00E81F73"/>
    <w:rsid w:val="00E8734E"/>
    <w:rsid w:val="00E92D03"/>
    <w:rsid w:val="00E938EF"/>
    <w:rsid w:val="00EA0F97"/>
    <w:rsid w:val="00EA190D"/>
    <w:rsid w:val="00EA24E8"/>
    <w:rsid w:val="00EA28A8"/>
    <w:rsid w:val="00EA341A"/>
    <w:rsid w:val="00EA7C4A"/>
    <w:rsid w:val="00EB06DD"/>
    <w:rsid w:val="00EB07CB"/>
    <w:rsid w:val="00EB0F2C"/>
    <w:rsid w:val="00EB19C9"/>
    <w:rsid w:val="00EB440D"/>
    <w:rsid w:val="00EB58A3"/>
    <w:rsid w:val="00EB5DE7"/>
    <w:rsid w:val="00EB6027"/>
    <w:rsid w:val="00EC2D7E"/>
    <w:rsid w:val="00ED442A"/>
    <w:rsid w:val="00ED5FC6"/>
    <w:rsid w:val="00ED6352"/>
    <w:rsid w:val="00EE05F6"/>
    <w:rsid w:val="00EE0EA7"/>
    <w:rsid w:val="00EE2B0B"/>
    <w:rsid w:val="00EE34FC"/>
    <w:rsid w:val="00EF49CE"/>
    <w:rsid w:val="00EF641E"/>
    <w:rsid w:val="00F01A31"/>
    <w:rsid w:val="00F03303"/>
    <w:rsid w:val="00F035F3"/>
    <w:rsid w:val="00F067A8"/>
    <w:rsid w:val="00F07287"/>
    <w:rsid w:val="00F1153E"/>
    <w:rsid w:val="00F120B4"/>
    <w:rsid w:val="00F15CFB"/>
    <w:rsid w:val="00F20D50"/>
    <w:rsid w:val="00F24C8F"/>
    <w:rsid w:val="00F3019D"/>
    <w:rsid w:val="00F31649"/>
    <w:rsid w:val="00F46DF0"/>
    <w:rsid w:val="00F53C70"/>
    <w:rsid w:val="00F72F9E"/>
    <w:rsid w:val="00F756E0"/>
    <w:rsid w:val="00F82A38"/>
    <w:rsid w:val="00F8463F"/>
    <w:rsid w:val="00F8535B"/>
    <w:rsid w:val="00F92203"/>
    <w:rsid w:val="00F944E1"/>
    <w:rsid w:val="00F95202"/>
    <w:rsid w:val="00F97086"/>
    <w:rsid w:val="00FB1C51"/>
    <w:rsid w:val="00FB1FA8"/>
    <w:rsid w:val="00FB219A"/>
    <w:rsid w:val="00FB2EAB"/>
    <w:rsid w:val="00FB438C"/>
    <w:rsid w:val="00FB4A59"/>
    <w:rsid w:val="00FB6835"/>
    <w:rsid w:val="00FC0806"/>
    <w:rsid w:val="00FC14F5"/>
    <w:rsid w:val="00FC2876"/>
    <w:rsid w:val="00FC2E88"/>
    <w:rsid w:val="00FC3D31"/>
    <w:rsid w:val="00FC45EF"/>
    <w:rsid w:val="00FC6BC8"/>
    <w:rsid w:val="00FC6FA3"/>
    <w:rsid w:val="00FD3173"/>
    <w:rsid w:val="00FD4637"/>
    <w:rsid w:val="00FD4EED"/>
    <w:rsid w:val="00FD5E8E"/>
    <w:rsid w:val="00FD7199"/>
    <w:rsid w:val="00FD7CC5"/>
    <w:rsid w:val="00FE15F3"/>
    <w:rsid w:val="00FE6AA1"/>
    <w:rsid w:val="00FF33DB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FC2E"/>
  <w15:docId w15:val="{9CB07D4D-9A1F-4096-B902-10AFC71A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8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E2B0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AE6FDE"/>
    <w:pPr>
      <w:keepNext/>
      <w:widowControl/>
      <w:autoSpaceDE/>
      <w:autoSpaceDN/>
      <w:adjustRightInd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432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3B48B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3B48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839F5"/>
    <w:pPr>
      <w:ind w:left="720"/>
      <w:contextualSpacing/>
    </w:pPr>
  </w:style>
  <w:style w:type="table" w:styleId="a7">
    <w:name w:val="Table Grid"/>
    <w:basedOn w:val="a1"/>
    <w:uiPriority w:val="39"/>
    <w:rsid w:val="00EE0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aliases w:val="текст,Основной текст 1"/>
    <w:basedOn w:val="a"/>
    <w:link w:val="a9"/>
    <w:unhideWhenUsed/>
    <w:rsid w:val="003A4088"/>
    <w:pPr>
      <w:spacing w:after="120"/>
      <w:ind w:left="283"/>
    </w:pPr>
  </w:style>
  <w:style w:type="character" w:customStyle="1" w:styleId="a9">
    <w:name w:val="Основной текст с отступом Знак"/>
    <w:aliases w:val="текст Знак,Основной текст 1 Знак"/>
    <w:basedOn w:val="a0"/>
    <w:link w:val="a8"/>
    <w:uiPriority w:val="99"/>
    <w:semiHidden/>
    <w:rsid w:val="003A40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3A4088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Normal (Web)"/>
    <w:aliases w:val="Обычный (Web)"/>
    <w:basedOn w:val="a"/>
    <w:uiPriority w:val="99"/>
    <w:unhideWhenUsed/>
    <w:rsid w:val="00D859B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D859B3"/>
  </w:style>
  <w:style w:type="character" w:styleId="ab">
    <w:name w:val="Hyperlink"/>
    <w:basedOn w:val="a0"/>
    <w:uiPriority w:val="99"/>
    <w:unhideWhenUsed/>
    <w:rsid w:val="00D859B3"/>
    <w:rPr>
      <w:color w:val="0000FF"/>
      <w:u w:val="single"/>
    </w:rPr>
  </w:style>
  <w:style w:type="paragraph" w:customStyle="1" w:styleId="s1">
    <w:name w:val="s_1"/>
    <w:basedOn w:val="a"/>
    <w:rsid w:val="004E039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1"/>
    <w:basedOn w:val="a"/>
    <w:rsid w:val="00CF055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27E8B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A27E8B"/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Абзац списка1"/>
    <w:basedOn w:val="a"/>
    <w:rsid w:val="00DB5FA3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ae">
    <w:name w:val="Знак"/>
    <w:basedOn w:val="a"/>
    <w:rsid w:val="00C85456"/>
    <w:pPr>
      <w:pageBreakBefore/>
      <w:widowControl/>
      <w:autoSpaceDE/>
      <w:autoSpaceDN/>
      <w:adjustRightInd/>
      <w:spacing w:after="160" w:line="360" w:lineRule="auto"/>
    </w:pPr>
    <w:rPr>
      <w:sz w:val="28"/>
      <w:lang w:val="en-US" w:eastAsia="en-US"/>
    </w:rPr>
  </w:style>
  <w:style w:type="paragraph" w:customStyle="1" w:styleId="13">
    <w:name w:val="Обычный1"/>
    <w:rsid w:val="00826494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6FD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f">
    <w:name w:val="footnote text"/>
    <w:basedOn w:val="a"/>
    <w:link w:val="af0"/>
    <w:uiPriority w:val="99"/>
    <w:unhideWhenUsed/>
    <w:rsid w:val="00AE6FD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uiPriority w:val="99"/>
    <w:rsid w:val="00AE6FDE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uiPriority w:val="99"/>
    <w:unhideWhenUsed/>
    <w:rsid w:val="00AE6FDE"/>
    <w:rPr>
      <w:vertAlign w:val="superscript"/>
    </w:rPr>
  </w:style>
  <w:style w:type="paragraph" w:styleId="31">
    <w:name w:val="Body Text 3"/>
    <w:basedOn w:val="a"/>
    <w:link w:val="32"/>
    <w:rsid w:val="008135A3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135A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4">
    <w:name w:val="Текст1"/>
    <w:basedOn w:val="a"/>
    <w:rsid w:val="008135A3"/>
    <w:pPr>
      <w:widowControl/>
      <w:autoSpaceDE/>
      <w:autoSpaceDN/>
      <w:adjustRightInd/>
    </w:pPr>
    <w:rPr>
      <w:rFonts w:ascii="Courier New" w:hAnsi="Courier New"/>
    </w:rPr>
  </w:style>
  <w:style w:type="paragraph" w:styleId="af2">
    <w:name w:val="Balloon Text"/>
    <w:basedOn w:val="a"/>
    <w:link w:val="af3"/>
    <w:uiPriority w:val="99"/>
    <w:semiHidden/>
    <w:unhideWhenUsed/>
    <w:rsid w:val="002D108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1082"/>
    <w:rPr>
      <w:rFonts w:ascii="Tahoma" w:eastAsia="Times New Roman" w:hAnsi="Tahoma" w:cs="Tahoma"/>
      <w:sz w:val="16"/>
      <w:szCs w:val="16"/>
      <w:lang w:eastAsia="ru-RU"/>
    </w:rPr>
  </w:style>
  <w:style w:type="character" w:styleId="af4">
    <w:name w:val="FollowedHyperlink"/>
    <w:basedOn w:val="a0"/>
    <w:uiPriority w:val="99"/>
    <w:semiHidden/>
    <w:unhideWhenUsed/>
    <w:rsid w:val="0070194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9"/>
    <w:rsid w:val="00EE2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5">
    <w:name w:val="TOC Heading"/>
    <w:basedOn w:val="1"/>
    <w:next w:val="a"/>
    <w:uiPriority w:val="39"/>
    <w:unhideWhenUsed/>
    <w:qFormat/>
    <w:rsid w:val="00EE2B0B"/>
    <w:pPr>
      <w:widowControl/>
      <w:autoSpaceDE/>
      <w:autoSpaceDN/>
      <w:adjustRightInd/>
      <w:spacing w:line="276" w:lineRule="auto"/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FD4EED"/>
    <w:pPr>
      <w:tabs>
        <w:tab w:val="right" w:leader="dot" w:pos="9771"/>
      </w:tabs>
      <w:spacing w:after="100"/>
      <w:ind w:left="142"/>
    </w:pPr>
  </w:style>
  <w:style w:type="paragraph" w:styleId="21">
    <w:name w:val="toc 2"/>
    <w:basedOn w:val="a"/>
    <w:next w:val="a"/>
    <w:autoRedefine/>
    <w:uiPriority w:val="39"/>
    <w:unhideWhenUsed/>
    <w:rsid w:val="004929AE"/>
    <w:pPr>
      <w:tabs>
        <w:tab w:val="right" w:leader="dot" w:pos="9628"/>
      </w:tabs>
      <w:spacing w:after="120"/>
      <w:ind w:left="198"/>
    </w:p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8A0EF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"/>
    <w:link w:val="af7"/>
    <w:uiPriority w:val="99"/>
    <w:unhideWhenUsed/>
    <w:rsid w:val="004C5CF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4C5C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644043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ru-RU"/>
    </w:rPr>
  </w:style>
  <w:style w:type="character" w:customStyle="1" w:styleId="FontStyle21">
    <w:name w:val="Font Style21"/>
    <w:rsid w:val="00CD6C04"/>
    <w:rPr>
      <w:rFonts w:ascii="Times New Roman" w:hAnsi="Times New Roman" w:cs="Times New Roman"/>
      <w:sz w:val="12"/>
      <w:szCs w:val="12"/>
    </w:rPr>
  </w:style>
  <w:style w:type="paragraph" w:styleId="af8">
    <w:name w:val="Title"/>
    <w:basedOn w:val="a"/>
    <w:link w:val="af9"/>
    <w:uiPriority w:val="1"/>
    <w:qFormat/>
    <w:rsid w:val="00443228"/>
    <w:pPr>
      <w:adjustRightInd/>
      <w:ind w:left="1916" w:right="1318" w:hanging="32"/>
    </w:pPr>
    <w:rPr>
      <w:b/>
      <w:bCs/>
      <w:sz w:val="28"/>
      <w:szCs w:val="28"/>
      <w:lang w:eastAsia="en-US"/>
    </w:rPr>
  </w:style>
  <w:style w:type="character" w:customStyle="1" w:styleId="af9">
    <w:name w:val="Заголовок Знак"/>
    <w:basedOn w:val="a0"/>
    <w:link w:val="af8"/>
    <w:uiPriority w:val="1"/>
    <w:rsid w:val="0044322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432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a">
    <w:name w:val="annotation reference"/>
    <w:basedOn w:val="a0"/>
    <w:uiPriority w:val="99"/>
    <w:semiHidden/>
    <w:unhideWhenUsed/>
    <w:rsid w:val="00756C2B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756C2B"/>
  </w:style>
  <w:style w:type="character" w:customStyle="1" w:styleId="afc">
    <w:name w:val="Текст примечания Знак"/>
    <w:basedOn w:val="a0"/>
    <w:link w:val="afb"/>
    <w:uiPriority w:val="99"/>
    <w:semiHidden/>
    <w:rsid w:val="00756C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756C2B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756C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FontStyle22">
    <w:name w:val="Font Style22"/>
    <w:uiPriority w:val="99"/>
    <w:rsid w:val="003322F6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3322F6"/>
    <w:pPr>
      <w:ind w:firstLine="708"/>
      <w:jc w:val="both"/>
    </w:pPr>
    <w:rPr>
      <w:bCs/>
      <w:color w:val="000000"/>
      <w:sz w:val="24"/>
      <w:szCs w:val="24"/>
    </w:rPr>
  </w:style>
  <w:style w:type="character" w:customStyle="1" w:styleId="aff">
    <w:name w:val="Другое_"/>
    <w:basedOn w:val="a0"/>
    <w:link w:val="aff0"/>
    <w:rsid w:val="00CD58BD"/>
    <w:rPr>
      <w:rFonts w:ascii="Times New Roman" w:eastAsia="Times New Roman" w:hAnsi="Times New Roman" w:cs="Times New Roman"/>
      <w:sz w:val="28"/>
      <w:szCs w:val="28"/>
    </w:rPr>
  </w:style>
  <w:style w:type="paragraph" w:customStyle="1" w:styleId="aff0">
    <w:name w:val="Другое"/>
    <w:basedOn w:val="a"/>
    <w:link w:val="aff"/>
    <w:rsid w:val="00CD58BD"/>
    <w:pPr>
      <w:autoSpaceDE/>
      <w:autoSpaceDN/>
      <w:adjustRightInd/>
      <w:spacing w:line="360" w:lineRule="auto"/>
      <w:ind w:firstLine="400"/>
    </w:pPr>
    <w:rPr>
      <w:sz w:val="28"/>
      <w:szCs w:val="28"/>
      <w:lang w:eastAsia="en-US"/>
    </w:rPr>
  </w:style>
  <w:style w:type="table" w:customStyle="1" w:styleId="22">
    <w:name w:val="Сетка таблицы2"/>
    <w:basedOn w:val="a1"/>
    <w:next w:val="a7"/>
    <w:uiPriority w:val="59"/>
    <w:rsid w:val="008B0E8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Indent 3"/>
    <w:basedOn w:val="a"/>
    <w:link w:val="34"/>
    <w:uiPriority w:val="99"/>
    <w:semiHidden/>
    <w:unhideWhenUsed/>
    <w:rsid w:val="00C22A46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C22A46"/>
    <w:rPr>
      <w:rFonts w:ascii="Times New Roman" w:eastAsia="Times New Roman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18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1788">
          <w:marLeft w:val="0"/>
          <w:marRight w:val="0"/>
          <w:marTop w:val="0"/>
          <w:marBottom w:val="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2685">
                  <w:marLeft w:val="63"/>
                  <w:marRight w:val="63"/>
                  <w:marTop w:val="63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3970">
                      <w:marLeft w:val="63"/>
                      <w:marRight w:val="63"/>
                      <w:marTop w:val="63"/>
                      <w:marBottom w:val="6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2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1198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54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8949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484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4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30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275263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67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5067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50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69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76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6862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392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9456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958328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70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573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19200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0561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649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270821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297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3643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7312282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6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5380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148023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763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3538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8650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61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0891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186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19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785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22575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925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21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386206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1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6971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32371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463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78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2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50653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3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8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1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prbookshop.ru/79723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7BD044-403E-4AFB-83E4-1340F4205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4549</Words>
  <Characters>25935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AVasilev</dc:creator>
  <cp:lastModifiedBy>Денисова Надежда Анатольевна (МТИ)</cp:lastModifiedBy>
  <cp:revision>3</cp:revision>
  <cp:lastPrinted>2020-12-10T10:23:00Z</cp:lastPrinted>
  <dcterms:created xsi:type="dcterms:W3CDTF">2022-10-10T10:27:00Z</dcterms:created>
  <dcterms:modified xsi:type="dcterms:W3CDTF">2022-10-10T10:27:00Z</dcterms:modified>
</cp:coreProperties>
</file>