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7AA" w:rsidRDefault="004C5B8A">
      <w:pPr>
        <w:pStyle w:val="a5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 w:rsidR="00960775">
        <w:rPr>
          <w:rFonts w:hint="eastAsia"/>
          <w:b/>
          <w:sz w:val="28"/>
          <w:szCs w:val="28"/>
          <w:lang w:eastAsia="zh-CN"/>
        </w:rPr>
        <w:t>接收平台推送信息用例</w:t>
      </w:r>
    </w:p>
    <w:p w:rsidR="008B07AA" w:rsidRDefault="004C5B8A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proofErr w:type="spellStart"/>
      <w:r w:rsidR="008C13FD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ywh</w:t>
      </w:r>
      <w:proofErr w:type="spellEnd"/>
    </w:p>
    <w:p w:rsidR="008B07AA" w:rsidRDefault="004C5B8A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9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-0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4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-3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0</w:t>
      </w:r>
    </w:p>
    <w:tbl>
      <w:tblPr>
        <w:tblStyle w:val="a6"/>
        <w:tblW w:w="9242" w:type="dxa"/>
        <w:tblLayout w:type="fixed"/>
        <w:tblLook w:val="04A0"/>
      </w:tblPr>
      <w:tblGrid>
        <w:gridCol w:w="1668"/>
        <w:gridCol w:w="1417"/>
        <w:gridCol w:w="6157"/>
      </w:tblGrid>
      <w:tr w:rsidR="008B07A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8B07AA" w:rsidRDefault="004C5B8A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8B07AA" w:rsidRDefault="004C5B8A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8B07AA" w:rsidRDefault="004C5B8A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8B07A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AA" w:rsidRDefault="008B07A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AA" w:rsidRDefault="008B07A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AA" w:rsidRDefault="008B07A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8B07A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AA" w:rsidRDefault="008B07A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AA" w:rsidRDefault="008B07A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AA" w:rsidRDefault="008B07A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8B07AA" w:rsidRDefault="008B07AA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8B07AA" w:rsidRDefault="004C5B8A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8B07AA" w:rsidRDefault="004C5B8A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8B07AA" w:rsidRDefault="004C5B8A"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查看</w:t>
      </w:r>
      <w:r w:rsidR="00906365">
        <w:rPr>
          <w:rFonts w:hint="eastAsia"/>
          <w:lang w:eastAsia="zh-CN"/>
        </w:rPr>
        <w:t>平台推送消息</w:t>
      </w:r>
    </w:p>
    <w:p w:rsidR="008B07AA" w:rsidRDefault="004C5B8A">
      <w:pPr>
        <w:rPr>
          <w:lang w:eastAsia="zh-CN"/>
        </w:rPr>
      </w:pPr>
      <w:r>
        <w:rPr>
          <w:b/>
          <w:lang w:eastAsia="zh-CN"/>
        </w:rPr>
        <w:t>SO THAT</w:t>
      </w:r>
      <w:r>
        <w:rPr>
          <w:lang w:eastAsia="zh-CN"/>
        </w:rPr>
        <w:tab/>
      </w:r>
      <w:r>
        <w:rPr>
          <w:rFonts w:hint="eastAsia"/>
          <w:lang w:eastAsia="zh-CN"/>
        </w:rPr>
        <w:t>实现</w:t>
      </w:r>
      <w:r w:rsidR="00906365">
        <w:rPr>
          <w:rFonts w:hint="eastAsia"/>
          <w:lang w:eastAsia="zh-CN"/>
        </w:rPr>
        <w:t>查看平台推送消息</w:t>
      </w:r>
      <w:r>
        <w:rPr>
          <w:rFonts w:hint="eastAsia"/>
          <w:lang w:eastAsia="zh-CN"/>
        </w:rPr>
        <w:t>.</w:t>
      </w:r>
    </w:p>
    <w:p w:rsidR="008B07AA" w:rsidRDefault="004C5B8A">
      <w:pPr>
        <w:pStyle w:val="2"/>
        <w:rPr>
          <w:lang w:eastAsia="zh-CN"/>
        </w:rPr>
      </w:pPr>
      <w:r>
        <w:rPr>
          <w:lang w:eastAsia="zh-CN"/>
        </w:rPr>
        <w:t>Intro</w:t>
      </w:r>
      <w:r>
        <w:rPr>
          <w:rFonts w:hint="eastAsia"/>
          <w:lang w:eastAsia="zh-CN"/>
        </w:rPr>
        <w:t>D</w:t>
      </w:r>
      <w:r>
        <w:rPr>
          <w:lang w:eastAsia="zh-CN"/>
        </w:rPr>
        <w:t>duction</w:t>
      </w:r>
    </w:p>
    <w:p w:rsidR="008B07AA" w:rsidRDefault="004C5B8A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8B07AA" w:rsidRDefault="004C5B8A">
      <w:pPr>
        <w:pStyle w:val="a7"/>
        <w:jc w:val="both"/>
      </w:pPr>
      <w:r>
        <w:rPr>
          <w:rFonts w:hint="eastAsia"/>
          <w:lang w:val="en-US" w:eastAsia="zh-CN"/>
        </w:rPr>
        <w:t xml:space="preserve">               </w:t>
      </w:r>
      <w:r w:rsidR="005D6FC8">
        <w:rPr>
          <w:noProof/>
          <w:lang w:val="en-US" w:eastAsia="zh-CN" w:bidi="ar-SA"/>
        </w:rPr>
        <w:drawing>
          <wp:inline distT="0" distB="0" distL="0" distR="0">
            <wp:extent cx="3676763" cy="4110825"/>
            <wp:effectExtent l="19050" t="0" r="0" b="0"/>
            <wp:docPr id="4" name="图片 3" descr="运营主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运营主页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4295" cy="410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7AA" w:rsidRDefault="004C5B8A">
      <w:pPr>
        <w:pStyle w:val="a7"/>
        <w:ind w:firstLineChars="1700" w:firstLine="3413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</w:t>
      </w:r>
      <w:r w:rsidR="00960775">
        <w:rPr>
          <w:rFonts w:hint="eastAsia"/>
          <w:b/>
          <w:lang w:val="en-US" w:eastAsia="zh-CN"/>
        </w:rPr>
        <w:t>1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主界面</w:t>
      </w:r>
    </w:p>
    <w:p w:rsidR="008B07AA" w:rsidRDefault="008B07AA">
      <w:pPr>
        <w:pStyle w:val="a7"/>
        <w:jc w:val="center"/>
        <w:rPr>
          <w:b/>
          <w:lang w:val="en-US" w:eastAsia="zh-CN"/>
        </w:rPr>
      </w:pPr>
    </w:p>
    <w:p w:rsidR="008B07AA" w:rsidRDefault="008B07AA">
      <w:pPr>
        <w:pStyle w:val="a7"/>
        <w:jc w:val="center"/>
        <w:rPr>
          <w:b/>
          <w:lang w:val="en-US" w:eastAsia="zh-CN"/>
        </w:rPr>
      </w:pPr>
    </w:p>
    <w:p w:rsidR="008B07AA" w:rsidRDefault="008B07AA">
      <w:pPr>
        <w:pStyle w:val="msolistparagraph0"/>
        <w:ind w:left="0"/>
        <w:rPr>
          <w:rFonts w:cs="宋体"/>
          <w:b/>
        </w:rPr>
      </w:pPr>
    </w:p>
    <w:p w:rsidR="008B07AA" w:rsidRPr="00BA76AD" w:rsidRDefault="00447178" w:rsidP="00BA76AD">
      <w:pPr>
        <w:pStyle w:val="msolistparagraph0"/>
        <w:ind w:left="0"/>
        <w:rPr>
          <w:rFonts w:hint="eastAsia"/>
          <w:b/>
        </w:rPr>
      </w:pPr>
      <w:proofErr w:type="gramStart"/>
      <w:r>
        <w:rPr>
          <w:rFonts w:cs="宋体" w:hint="eastAsia"/>
          <w:b/>
        </w:rPr>
        <w:lastRenderedPageBreak/>
        <w:t>一</w:t>
      </w:r>
      <w:proofErr w:type="gramEnd"/>
      <w:r>
        <w:rPr>
          <w:rFonts w:cs="宋体" w:hint="eastAsia"/>
          <w:b/>
        </w:rPr>
        <w:t>．</w:t>
      </w:r>
      <w:r w:rsidR="00906365" w:rsidRPr="00906365">
        <w:rPr>
          <w:rFonts w:cs="宋体" w:hint="eastAsia"/>
          <w:b/>
        </w:rPr>
        <w:t>接收平台的推送消息</w:t>
      </w:r>
      <w:r w:rsidR="00906365">
        <w:rPr>
          <w:rFonts w:cs="宋体" w:hint="eastAsia"/>
          <w:b/>
        </w:rPr>
        <w:t>界面</w:t>
      </w:r>
    </w:p>
    <w:p w:rsidR="00BA76AD" w:rsidRPr="00BA76AD" w:rsidRDefault="00BA76AD" w:rsidP="00BA76AD">
      <w:pPr>
        <w:pStyle w:val="a7"/>
        <w:numPr>
          <w:ilvl w:val="0"/>
          <w:numId w:val="5"/>
        </w:numPr>
        <w:jc w:val="both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  <w:r w:rsidRPr="00BA76AD">
        <w:rPr>
          <w:noProof/>
          <w:lang w:val="en-US" w:eastAsia="zh-CN" w:bidi="ar-SA"/>
        </w:rPr>
        <w:t xml:space="preserve"> </w:t>
      </w:r>
    </w:p>
    <w:p w:rsidR="00BA76AD" w:rsidRDefault="00BA76AD" w:rsidP="00BA76AD">
      <w:pPr>
        <w:pStyle w:val="a7"/>
        <w:ind w:left="1260"/>
        <w:jc w:val="center"/>
        <w:rPr>
          <w:rFonts w:hint="eastAsia"/>
          <w:b/>
          <w:lang w:val="en-US" w:eastAsia="zh-CN"/>
        </w:rPr>
      </w:pPr>
      <w:r w:rsidRPr="00BA76AD">
        <w:rPr>
          <w:b/>
          <w:lang w:val="en-US" w:eastAsia="zh-CN"/>
        </w:rPr>
        <w:drawing>
          <wp:inline distT="0" distB="0" distL="0" distR="0">
            <wp:extent cx="3583706" cy="3474720"/>
            <wp:effectExtent l="19050" t="0" r="0" b="0"/>
            <wp:docPr id="1" name="图片 4" descr="查询车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询车辆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7595" cy="347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AD" w:rsidRDefault="00BA76AD" w:rsidP="00BA76AD">
      <w:pPr>
        <w:pStyle w:val="a7"/>
        <w:ind w:left="1260"/>
        <w:jc w:val="center"/>
        <w:rPr>
          <w:b/>
          <w:lang w:val="en-US" w:eastAsia="zh-CN"/>
        </w:rPr>
      </w:pPr>
    </w:p>
    <w:p w:rsidR="00BA76AD" w:rsidRDefault="00BA76AD" w:rsidP="00BA76AD">
      <w:pPr>
        <w:pStyle w:val="a7"/>
        <w:spacing w:before="0" w:after="0" w:line="240" w:lineRule="auto"/>
        <w:ind w:left="1260"/>
        <w:jc w:val="center"/>
        <w:rPr>
          <w:rFonts w:hint="eastAsia"/>
          <w:b/>
          <w:lang w:val="en-US" w:eastAsia="zh-CN"/>
        </w:rPr>
      </w:pPr>
      <w:r w:rsidRPr="00BA76AD">
        <w:rPr>
          <w:rFonts w:hint="eastAsia"/>
          <w:b/>
          <w:lang w:val="en-US" w:eastAsia="zh-CN"/>
        </w:rPr>
        <w:t>图</w:t>
      </w:r>
      <w:r w:rsidRPr="00BA76AD">
        <w:rPr>
          <w:rFonts w:hint="eastAsia"/>
          <w:b/>
          <w:lang w:val="en-US" w:eastAsia="zh-CN"/>
        </w:rPr>
        <w:t xml:space="preserve">2 </w:t>
      </w:r>
      <w:r w:rsidRPr="00BA76AD">
        <w:rPr>
          <w:rFonts w:hint="eastAsia"/>
          <w:b/>
          <w:lang w:val="en-US" w:eastAsia="zh-CN"/>
        </w:rPr>
        <w:t>接收平台的推送消息界面</w:t>
      </w:r>
    </w:p>
    <w:p w:rsidR="00BA76AD" w:rsidRPr="00BA76AD" w:rsidRDefault="00BA76AD" w:rsidP="00BA76AD">
      <w:pPr>
        <w:pStyle w:val="a7"/>
        <w:spacing w:before="0" w:after="0" w:line="240" w:lineRule="auto"/>
        <w:ind w:left="1260"/>
        <w:jc w:val="center"/>
        <w:rPr>
          <w:b/>
          <w:lang w:val="en-US" w:eastAsia="zh-CN"/>
        </w:rPr>
      </w:pPr>
    </w:p>
    <w:p w:rsidR="00BA76AD" w:rsidRDefault="00BA76AD" w:rsidP="00BA76AD">
      <w:pPr>
        <w:pStyle w:val="a7"/>
        <w:numPr>
          <w:ilvl w:val="0"/>
          <w:numId w:val="5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BA76AD" w:rsidRDefault="00BA76AD" w:rsidP="00BA76AD">
      <w:pPr>
        <w:pStyle w:val="a7"/>
        <w:numPr>
          <w:ilvl w:val="0"/>
          <w:numId w:val="6"/>
        </w:numPr>
        <w:ind w:left="1352"/>
        <w:rPr>
          <w:lang w:val="en-US" w:eastAsia="zh-CN"/>
        </w:rPr>
      </w:pPr>
      <w:proofErr w:type="gramStart"/>
      <w:r>
        <w:rPr>
          <w:rFonts w:hint="eastAsia"/>
          <w:lang w:val="en-US" w:eastAsia="zh-CN"/>
        </w:rPr>
        <w:t>点击图</w:t>
      </w:r>
      <w:proofErr w:type="gramEnd"/>
      <w:r>
        <w:rPr>
          <w:lang w:val="en-US" w:eastAsia="zh-CN"/>
        </w:rPr>
        <w:t>1</w:t>
      </w:r>
      <w:r>
        <w:rPr>
          <w:rFonts w:hint="eastAsia"/>
          <w:lang w:val="en-US" w:eastAsia="zh-CN"/>
        </w:rPr>
        <w:t>（主界面）下方的消息按钮，进入如图</w:t>
      </w:r>
      <w:r>
        <w:rPr>
          <w:lang w:val="en-US" w:eastAsia="zh-CN"/>
        </w:rPr>
        <w:t>2</w:t>
      </w:r>
      <w:r>
        <w:rPr>
          <w:rFonts w:hint="eastAsia"/>
          <w:lang w:val="en-US" w:eastAsia="zh-CN"/>
        </w:rPr>
        <w:t>（接收平台的推送信息界面）所示的界面，显示的消息按通知时间先后排序。</w:t>
      </w:r>
    </w:p>
    <w:p w:rsidR="00BA76AD" w:rsidRDefault="00BA76AD" w:rsidP="00BA76AD">
      <w:pPr>
        <w:pStyle w:val="a7"/>
        <w:numPr>
          <w:ilvl w:val="0"/>
          <w:numId w:val="6"/>
        </w:numPr>
        <w:ind w:left="1352"/>
        <w:rPr>
          <w:lang w:val="en-US" w:eastAsia="zh-CN"/>
        </w:rPr>
      </w:pPr>
      <w:r>
        <w:rPr>
          <w:rFonts w:hint="eastAsia"/>
          <w:lang w:val="en-US" w:eastAsia="zh-CN"/>
        </w:rPr>
        <w:t>货主可以点击“删除”按钮删除所在栏的消息内容。</w:t>
      </w:r>
    </w:p>
    <w:p w:rsidR="00BA76AD" w:rsidRPr="00BA76AD" w:rsidRDefault="00BA76AD" w:rsidP="00BA76AD">
      <w:pPr>
        <w:pStyle w:val="a7"/>
        <w:numPr>
          <w:ilvl w:val="0"/>
          <w:numId w:val="6"/>
        </w:numPr>
        <w:ind w:left="1352"/>
        <w:rPr>
          <w:lang w:val="en-US" w:eastAsia="zh-CN"/>
        </w:rPr>
      </w:pPr>
      <w:r>
        <w:rPr>
          <w:rFonts w:hint="eastAsia"/>
          <w:lang w:val="en-US" w:eastAsia="zh-CN"/>
        </w:rPr>
        <w:t>显示的字段有：标题、通知内容、是否已读。</w:t>
      </w:r>
    </w:p>
    <w:p w:rsidR="00BA76AD" w:rsidRDefault="00BA76AD" w:rsidP="00BA76AD">
      <w:pPr>
        <w:pStyle w:val="a7"/>
        <w:ind w:left="1260"/>
        <w:jc w:val="both"/>
        <w:rPr>
          <w:rFonts w:hint="eastAsia"/>
          <w:b/>
          <w:lang w:val="en-US" w:eastAsia="zh-CN"/>
        </w:rPr>
      </w:pPr>
    </w:p>
    <w:p w:rsidR="008B07AA" w:rsidRPr="00A95623" w:rsidRDefault="004C5B8A" w:rsidP="00447178">
      <w:pPr>
        <w:pStyle w:val="a7"/>
        <w:ind w:left="0"/>
        <w:rPr>
          <w:rFonts w:cs="宋体"/>
          <w:b/>
          <w:lang w:eastAsia="zh-CN"/>
        </w:rPr>
      </w:pPr>
      <w:r w:rsidRPr="00A95623">
        <w:rPr>
          <w:rFonts w:cs="宋体" w:hint="eastAsia"/>
          <w:b/>
          <w:lang w:eastAsia="zh-CN"/>
        </w:rPr>
        <w:t>二．日志数据</w:t>
      </w:r>
    </w:p>
    <w:p w:rsidR="008B07AA" w:rsidRDefault="004C5B8A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p w:rsidR="008B07AA" w:rsidRDefault="008B07AA">
      <w:pPr>
        <w:pStyle w:val="a7"/>
        <w:ind w:left="0"/>
        <w:rPr>
          <w:lang w:val="en-US" w:eastAsia="zh-CN"/>
        </w:rPr>
      </w:pPr>
    </w:p>
    <w:p w:rsidR="008B07AA" w:rsidRDefault="008B07AA">
      <w:pPr>
        <w:rPr>
          <w:lang w:val="en-US" w:eastAsia="zh-CN"/>
        </w:rPr>
      </w:pPr>
    </w:p>
    <w:p w:rsidR="008B07AA" w:rsidRDefault="004C5B8A">
      <w:pPr>
        <w:pStyle w:val="1"/>
        <w:rPr>
          <w:lang w:val="en-US" w:eastAsia="zh-CN"/>
        </w:rPr>
      </w:pPr>
      <w:r>
        <w:t>Acceptance Criteria</w:t>
      </w:r>
    </w:p>
    <w:sectPr w:rsidR="008B07AA" w:rsidSect="008B07AA">
      <w:headerReference w:type="default" r:id="rId11"/>
      <w:footerReference w:type="default" r:id="rId12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3B08" w:rsidRDefault="00543B08" w:rsidP="008B07AA">
      <w:pPr>
        <w:spacing w:before="0" w:after="0" w:line="240" w:lineRule="auto"/>
      </w:pPr>
      <w:r>
        <w:separator/>
      </w:r>
    </w:p>
  </w:endnote>
  <w:endnote w:type="continuationSeparator" w:id="0">
    <w:p w:rsidR="00543B08" w:rsidRDefault="00543B08" w:rsidP="008B07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8B07AA">
      <w:tc>
        <w:tcPr>
          <w:tcW w:w="8330" w:type="dxa"/>
          <w:tcBorders>
            <w:top w:val="single" w:sz="4" w:space="0" w:color="000000" w:themeColor="text1"/>
          </w:tcBorders>
        </w:tcPr>
        <w:p w:rsidR="008B07AA" w:rsidRDefault="004C5B8A">
          <w:pPr>
            <w:pStyle w:val="a3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5B9BD5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8B07AA" w:rsidRDefault="00A8539F">
          <w:pPr>
            <w:pStyle w:val="a4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4C5B8A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BA76AD" w:rsidRPr="00BA76AD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2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8B07AA" w:rsidRDefault="008B07AA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3B08" w:rsidRDefault="00543B08" w:rsidP="008B07AA">
      <w:pPr>
        <w:spacing w:before="0" w:after="0" w:line="240" w:lineRule="auto"/>
      </w:pPr>
      <w:r>
        <w:separator/>
      </w:r>
    </w:p>
  </w:footnote>
  <w:footnote w:type="continuationSeparator" w:id="0">
    <w:p w:rsidR="00543B08" w:rsidRDefault="00543B08" w:rsidP="008B07A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7AA" w:rsidRDefault="00A8539F">
    <w:pPr>
      <w:pStyle w:val="a8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44546A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50" type="#_x0000_t32" style="position:absolute;left:0;text-align:left;margin-left:-17.6pt;margin-top:30.9pt;width:479.05pt;height:0;z-index:25165824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ZqPFnYAAAACQEAAA8AAAAAAAAAAQAgAAAAIgAAAGRycy9kb3ducmV2&#10;LnhtbFBLAQIUABQAAAAIAIdO4kDvOY+5wwEAAHMDAAAOAAAAAAAAAAEAIAAAACcBAABkcnMvZTJv&#10;RG9jLnhtbFBLBQYAAAAABgAGAFkBAABcBQAAAAA=&#10;" strokecolor="#4f81bd" strokeweight="2.5pt"/>
      </w:pict>
    </w:r>
    <w:r w:rsidR="004C5B8A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华</w:t>
    </w:r>
    <w:proofErr w:type="gramStart"/>
    <w:r w:rsidR="004C5B8A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宇空间</w:t>
    </w:r>
    <w:proofErr w:type="gramEnd"/>
    <w:r w:rsidR="004C5B8A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技术有限公司</w:t>
    </w:r>
    <w:r w:rsidR="004C5B8A"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1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77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57" w:hanging="420"/>
      </w:pPr>
    </w:lvl>
    <w:lvl w:ilvl="2">
      <w:start w:val="1"/>
      <w:numFmt w:val="lowerRoman"/>
      <w:lvlText w:val="%3."/>
      <w:lvlJc w:val="right"/>
      <w:pPr>
        <w:ind w:left="2677" w:hanging="420"/>
      </w:pPr>
    </w:lvl>
    <w:lvl w:ilvl="3">
      <w:start w:val="1"/>
      <w:numFmt w:val="decimal"/>
      <w:lvlText w:val="%4."/>
      <w:lvlJc w:val="left"/>
      <w:pPr>
        <w:ind w:left="3097" w:hanging="420"/>
      </w:pPr>
    </w:lvl>
    <w:lvl w:ilvl="4">
      <w:start w:val="1"/>
      <w:numFmt w:val="lowerLetter"/>
      <w:lvlText w:val="%5)"/>
      <w:lvlJc w:val="left"/>
      <w:pPr>
        <w:ind w:left="3517" w:hanging="420"/>
      </w:pPr>
    </w:lvl>
    <w:lvl w:ilvl="5">
      <w:start w:val="1"/>
      <w:numFmt w:val="lowerRoman"/>
      <w:lvlText w:val="%6."/>
      <w:lvlJc w:val="right"/>
      <w:pPr>
        <w:ind w:left="3937" w:hanging="420"/>
      </w:pPr>
    </w:lvl>
    <w:lvl w:ilvl="6">
      <w:start w:val="1"/>
      <w:numFmt w:val="decimal"/>
      <w:lvlText w:val="%7."/>
      <w:lvlJc w:val="left"/>
      <w:pPr>
        <w:ind w:left="4357" w:hanging="420"/>
      </w:pPr>
    </w:lvl>
    <w:lvl w:ilvl="7">
      <w:start w:val="1"/>
      <w:numFmt w:val="lowerLetter"/>
      <w:lvlText w:val="%8)"/>
      <w:lvlJc w:val="left"/>
      <w:pPr>
        <w:ind w:left="4777" w:hanging="420"/>
      </w:pPr>
    </w:lvl>
    <w:lvl w:ilvl="8">
      <w:start w:val="1"/>
      <w:numFmt w:val="lowerRoman"/>
      <w:lvlText w:val="%9."/>
      <w:lvlJc w:val="right"/>
      <w:pPr>
        <w:ind w:left="5197" w:hanging="420"/>
      </w:pPr>
    </w:lvl>
  </w:abstractNum>
  <w:abstractNum w:abstractNumId="3">
    <w:nsid w:val="7CC60511"/>
    <w:multiLevelType w:val="multilevel"/>
    <w:tmpl w:val="7CC60511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  <o:shapelayout v:ext="edit">
      <o:idmap v:ext="edit" data="2"/>
      <o:rules v:ext="edit"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07AA"/>
    <w:rsid w:val="00001C9A"/>
    <w:rsid w:val="00095825"/>
    <w:rsid w:val="000F442C"/>
    <w:rsid w:val="001F6A23"/>
    <w:rsid w:val="00234DA4"/>
    <w:rsid w:val="00276B86"/>
    <w:rsid w:val="002B0EA7"/>
    <w:rsid w:val="003169E1"/>
    <w:rsid w:val="00391B9D"/>
    <w:rsid w:val="003D5D69"/>
    <w:rsid w:val="00411032"/>
    <w:rsid w:val="00412E86"/>
    <w:rsid w:val="00422B6C"/>
    <w:rsid w:val="00447178"/>
    <w:rsid w:val="004C4CB7"/>
    <w:rsid w:val="004C5B8A"/>
    <w:rsid w:val="004F0FE4"/>
    <w:rsid w:val="004F549C"/>
    <w:rsid w:val="00543B08"/>
    <w:rsid w:val="005D6FC8"/>
    <w:rsid w:val="005F6DAB"/>
    <w:rsid w:val="006066E1"/>
    <w:rsid w:val="00667DAA"/>
    <w:rsid w:val="006E4E4A"/>
    <w:rsid w:val="007006AA"/>
    <w:rsid w:val="007431EC"/>
    <w:rsid w:val="00751336"/>
    <w:rsid w:val="00764DE5"/>
    <w:rsid w:val="0077604E"/>
    <w:rsid w:val="00807661"/>
    <w:rsid w:val="00807F36"/>
    <w:rsid w:val="008765F2"/>
    <w:rsid w:val="008B07AA"/>
    <w:rsid w:val="008C13FD"/>
    <w:rsid w:val="008D5D53"/>
    <w:rsid w:val="00906365"/>
    <w:rsid w:val="00960775"/>
    <w:rsid w:val="00A315C0"/>
    <w:rsid w:val="00A8539F"/>
    <w:rsid w:val="00A95623"/>
    <w:rsid w:val="00AE344A"/>
    <w:rsid w:val="00B47133"/>
    <w:rsid w:val="00B77A65"/>
    <w:rsid w:val="00BA5EC1"/>
    <w:rsid w:val="00BA76AD"/>
    <w:rsid w:val="00BC45DD"/>
    <w:rsid w:val="00D832F0"/>
    <w:rsid w:val="00DB5418"/>
    <w:rsid w:val="00DD7618"/>
    <w:rsid w:val="00E337A6"/>
    <w:rsid w:val="00FD495E"/>
    <w:rsid w:val="00FD62A6"/>
    <w:rsid w:val="042032CB"/>
    <w:rsid w:val="108862B4"/>
    <w:rsid w:val="1E7C5DF6"/>
    <w:rsid w:val="1F1A3C81"/>
    <w:rsid w:val="24FB5722"/>
    <w:rsid w:val="373807D5"/>
    <w:rsid w:val="3BEF2972"/>
    <w:rsid w:val="3DB4136F"/>
    <w:rsid w:val="3E9C22A1"/>
    <w:rsid w:val="41661877"/>
    <w:rsid w:val="52715757"/>
    <w:rsid w:val="604637C2"/>
    <w:rsid w:val="61643C4C"/>
    <w:rsid w:val="61AF6C18"/>
    <w:rsid w:val="64774221"/>
    <w:rsid w:val="65455D14"/>
    <w:rsid w:val="6BE14632"/>
    <w:rsid w:val="794443A8"/>
    <w:rsid w:val="7EE51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59" w:unhideWhenUsed="0" w:qFormat="1"/>
    <w:lsdException w:name="Table Theme" w:semiHidden="0" w:unhideWhenUsed="0"/>
    <w:lsdException w:name="Placeholder Text" w:uiPriority="99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7AA"/>
    <w:pPr>
      <w:spacing w:before="200" w:after="200" w:line="276" w:lineRule="auto"/>
    </w:pPr>
    <w:rPr>
      <w:rFonts w:ascii="Calibri" w:hAnsi="Calibri"/>
      <w:lang w:val="en-AU" w:eastAsia="en-US"/>
    </w:rPr>
  </w:style>
  <w:style w:type="paragraph" w:styleId="1">
    <w:name w:val="heading 1"/>
    <w:basedOn w:val="a"/>
    <w:next w:val="a"/>
    <w:uiPriority w:val="9"/>
    <w:qFormat/>
    <w:rsid w:val="008B07AA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uiPriority w:val="9"/>
    <w:unhideWhenUsed/>
    <w:qFormat/>
    <w:rsid w:val="008B07AA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rsid w:val="008B07AA"/>
    <w:pPr>
      <w:tabs>
        <w:tab w:val="center" w:pos="4513"/>
        <w:tab w:val="right" w:pos="9026"/>
      </w:tabs>
      <w:spacing w:before="0" w:after="0" w:line="240" w:lineRule="auto"/>
    </w:pPr>
  </w:style>
  <w:style w:type="paragraph" w:styleId="a4">
    <w:name w:val="header"/>
    <w:basedOn w:val="a"/>
    <w:uiPriority w:val="99"/>
    <w:unhideWhenUsed/>
    <w:qFormat/>
    <w:rsid w:val="008B07AA"/>
    <w:pPr>
      <w:tabs>
        <w:tab w:val="center" w:pos="4513"/>
        <w:tab w:val="right" w:pos="9026"/>
      </w:tabs>
      <w:spacing w:before="0" w:after="0" w:line="240" w:lineRule="auto"/>
    </w:pPr>
  </w:style>
  <w:style w:type="paragraph" w:styleId="a5">
    <w:name w:val="Title"/>
    <w:basedOn w:val="a"/>
    <w:next w:val="a"/>
    <w:uiPriority w:val="10"/>
    <w:qFormat/>
    <w:rsid w:val="008B07AA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6">
    <w:name w:val="Table Grid"/>
    <w:basedOn w:val="a1"/>
    <w:uiPriority w:val="59"/>
    <w:qFormat/>
    <w:rsid w:val="008B07AA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B07AA"/>
    <w:pPr>
      <w:ind w:left="720"/>
      <w:contextualSpacing/>
    </w:pPr>
    <w:rPr>
      <w:lang w:val="en-GB" w:bidi="en-US"/>
    </w:rPr>
  </w:style>
  <w:style w:type="paragraph" w:customStyle="1" w:styleId="msolistparagraph0">
    <w:name w:val="msolistparagraph"/>
    <w:basedOn w:val="a"/>
    <w:qFormat/>
    <w:rsid w:val="008B07AA"/>
    <w:pPr>
      <w:ind w:left="720"/>
      <w:contextualSpacing/>
    </w:pPr>
    <w:rPr>
      <w:lang w:val="en-US" w:eastAsia="zh-CN"/>
    </w:rPr>
  </w:style>
  <w:style w:type="paragraph" w:styleId="a8">
    <w:name w:val="No Spacing"/>
    <w:basedOn w:val="a"/>
    <w:uiPriority w:val="1"/>
    <w:qFormat/>
    <w:rsid w:val="008B07AA"/>
    <w:pPr>
      <w:spacing w:before="0" w:after="0" w:line="240" w:lineRule="auto"/>
    </w:pPr>
  </w:style>
  <w:style w:type="paragraph" w:styleId="a9">
    <w:name w:val="Balloon Text"/>
    <w:basedOn w:val="a"/>
    <w:link w:val="Char"/>
    <w:rsid w:val="005D6FC8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rsid w:val="005D6FC8"/>
    <w:rPr>
      <w:rFonts w:ascii="Calibri" w:hAnsi="Calibri"/>
      <w:sz w:val="18"/>
      <w:szCs w:val="18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5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DD9C52-2832-47CD-A0BC-EF4A6F012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18</cp:revision>
  <dcterms:created xsi:type="dcterms:W3CDTF">2019-05-07T06:12:00Z</dcterms:created>
  <dcterms:modified xsi:type="dcterms:W3CDTF">2019-05-15T08:55:00Z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