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ob-174-evidence-pack"/>
    <w:p>
      <w:pPr>
        <w:pStyle w:val="Heading1"/>
      </w:pPr>
      <w:r>
        <w:t xml:space="preserve">BOB-174 — Evidence pack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2026-08-25T18:36:33Z</w:t>
      </w:r>
      <w:r>
        <w:t xml:space="preserve"> </w:t>
      </w:r>
      <w:r>
        <w:rPr>
          <w:b/>
          <w:bCs/>
        </w:rPr>
        <w:t xml:space="preserve">Guard:</w:t>
      </w:r>
      <w:r>
        <w:t xml:space="preserve"> </w:t>
      </w:r>
      <w:r>
        <w:rPr>
          <w:rStyle w:val="VerbatimChar"/>
        </w:rPr>
        <w:t xml:space="preserve">tests/unit/api_layer/test_bob174_corrupt_hook_store.py</w:t>
      </w:r>
      <w:r>
        <w:t xml:space="preserve"> </w:t>
      </w:r>
      <w:r>
        <w:t xml:space="preserve">(</w:t>
      </w:r>
      <w:r>
        <w:rPr>
          <w:b/>
          <w:bCs/>
        </w:rPr>
        <w:t xml:space="preserve">35 tests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REVISION 2 — WHY THIS DOCUMENT CHANGED.</w:t>
      </w:r>
      <w:r>
        <w:t xml:space="preserve"> </w:t>
      </w:r>
      <w:r>
        <w:t xml:space="preserve">The independent review found</w:t>
      </w:r>
      <w:r>
        <w:t xml:space="preserve"> </w:t>
      </w:r>
      <w:r>
        <w:rPr>
          <w:b/>
          <w:bCs/>
        </w:rPr>
        <w:t xml:space="preserve">zero defects in the</w:t>
      </w:r>
      <w:r>
        <w:rPr>
          <w:b/>
          <w:bCs/>
        </w:rPr>
        <w:t xml:space="preserve"> </w:t>
      </w:r>
      <w:r>
        <w:rPr>
          <w:b/>
          <w:bCs/>
        </w:rPr>
        <w:t xml:space="preserve">shipped code</w:t>
      </w:r>
      <w:r>
        <w:t xml:space="preserve"> </w:t>
      </w:r>
      <w:r>
        <w:t xml:space="preserve">and a set of defects in</w:t>
      </w:r>
      <w:r>
        <w:t xml:space="preserve"> </w:t>
      </w:r>
      <w:r>
        <w:rPr>
          <w:i/>
          <w:iCs/>
        </w:rPr>
        <w:t xml:space="preserve">this evidence pack</w:t>
      </w:r>
      <w:r>
        <w:t xml:space="preserve">: figures that did not reproduce, and</w:t>
      </w:r>
      <w:r>
        <w:t xml:space="preserve"> </w:t>
      </w:r>
      <w:r>
        <w:t xml:space="preserve">mutation counts measured against an earlier revision of the guard and then presented as the final</w:t>
      </w:r>
      <w:r>
        <w:t xml:space="preserve"> </w:t>
      </w:r>
      <w:r>
        <w:t xml:space="preserve">evidence. An evidence pack whose own numbers do not reproduce is a §11.4.262 failure regardless of</w:t>
      </w:r>
      <w:r>
        <w:t xml:space="preserve"> </w:t>
      </w:r>
      <w:r>
        <w:t xml:space="preserve">how sound the code it describes is — so every figure below has been</w:t>
      </w:r>
      <w:r>
        <w:t xml:space="preserve"> </w:t>
      </w:r>
      <w:r>
        <w:rPr>
          <w:b/>
          <w:bCs/>
        </w:rPr>
        <w:t xml:space="preserve">re-measured 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current files</w:t>
      </w:r>
      <w:r>
        <w:t xml:space="preserve"> </w:t>
      </w:r>
      <w:r>
        <w:t xml:space="preserve">and the stale ones are corrected in place with the correction stated, never quietly</w:t>
      </w:r>
      <w:r>
        <w:t xml:space="preserve"> </w:t>
      </w:r>
      <w:r>
        <w:t xml:space="preserve">overwritten. Two new guards were added in the same round (§9), closing the two properties the</w:t>
      </w:r>
      <w:r>
        <w:t xml:space="preserve"> </w:t>
      </w:r>
      <w:r>
        <w:t xml:space="preserve">reviewer demonstrated were unpinned.</w:t>
      </w:r>
      <w:r>
        <w:t xml:space="preserve"> </w:t>
      </w:r>
      <w:r>
        <w:rPr>
          <w:b/>
          <w:bCs/>
        </w:rPr>
        <w:t xml:space="preserve">Change:</w:t>
      </w:r>
      <w:r>
        <w:t xml:space="preserve"> </w:t>
      </w:r>
      <w:r>
        <w:rPr>
          <w:rStyle w:val="VerbatimChar"/>
        </w:rPr>
        <w:t xml:space="preserve">download-proxy/src/api/hooks.py</w:t>
      </w:r>
      <w:r>
        <w:t xml:space="preserve"> </w:t>
      </w:r>
      <w:r>
        <w:rPr>
          <w:b/>
          <w:bCs/>
        </w:rPr>
        <w:t xml:space="preserve">Decision record:</w:t>
      </w:r>
      <w:r>
        <w:t xml:space="preserve"> </w:t>
      </w:r>
      <w:r>
        <w:rPr>
          <w:rStyle w:val="VerbatimChar"/>
        </w:rPr>
        <w:t xml:space="preserve">DESIGN_DECISION.md</w:t>
      </w:r>
      <w:r>
        <w:t xml:space="preserve"> </w:t>
      </w:r>
      <w:r>
        <w:t xml:space="preserve">beside this file</w:t>
      </w:r>
    </w:p>
    <w:p>
      <w:pPr>
        <w:pStyle w:val="FirstParagraph"/>
      </w:pPr>
      <w:r>
        <w:t xml:space="preserve">Host discipline throughout:</w:t>
      </w:r>
      <w:r>
        <w:t xml:space="preserve"> </w:t>
      </w:r>
      <w:r>
        <w:rPr>
          <w:rStyle w:val="VerbatimChar"/>
        </w:rPr>
        <w:t xml:space="preserve">GOMAXPROCS=2 nice -n 19 ionice -c 3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.venv/bin/python -m pytest -p no:schemathesis</w:t>
      </w:r>
      <w:r>
        <w:t xml:space="preserve">.</w:t>
      </w:r>
      <w:r>
        <w:t xml:space="preserve"> </w:t>
      </w:r>
      <w:r>
        <w:rPr>
          <w:rStyle w:val="VerbatimChar"/>
        </w:rPr>
        <w:t xml:space="preserve">PYTEST_DISABLE_PLUGIN_AUTOLOAD</w:t>
      </w:r>
      <w:r>
        <w:t xml:space="preserve"> </w:t>
      </w:r>
      <w:r>
        <w:t xml:space="preserve">deliberately NOT used (BOB-165).</w:t>
      </w:r>
    </w:p>
    <w:p>
      <w:r>
        <w:pict>
          <v:rect style="width:0;height:1.5pt" o:hralign="center" o:hrstd="t" o:hr="t"/>
        </w:pict>
      </w:r>
    </w:p>
    <w:bookmarkStart w:id="12" w:name="X71e6fada8ddf9c6611b5bbebcee1dadde7bbdb9"/>
    <w:p>
      <w:pPr>
        <w:pStyle w:val="Heading2"/>
      </w:pPr>
      <w:r>
        <w:t xml:space="preserve">1. RED — observed against the unmodified tree, before any source change</w:t>
      </w:r>
    </w:p>
    <w:p>
      <w:pPr>
        <w:pStyle w:val="FirstParagraph"/>
      </w:pPr>
      <w:r>
        <w:t xml:space="preserve">The guard was written first and run first.</w:t>
      </w:r>
      <w:r>
        <w:t xml:space="preserve"> </w:t>
      </w:r>
      <w:r>
        <w:rPr>
          <w:b/>
          <w:bCs/>
        </w:rPr>
        <w:t xml:space="preserve">15 failed, 13 passed</w:t>
      </w:r>
      <w:r>
        <w:t xml:space="preserve"> </w:t>
      </w:r>
      <w:r>
        <w:t xml:space="preserve">— measured against the guard</w:t>
      </w:r>
      <w: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it stood at Revision 1 (28 tests)</w:t>
      </w:r>
      <w:r>
        <w:t xml:space="preserve">. That scope label is part of the measurement and was missing in</w:t>
      </w:r>
      <w:r>
        <w:t xml:space="preserve"> </w:t>
      </w:r>
      <w:r>
        <w:t xml:space="preserve">Revision 1; the guard is now 35 tests, so this figure is a historical record of the original RED and is</w:t>
      </w:r>
      <w:r>
        <w:t xml:space="preserve"> </w:t>
      </w:r>
      <w:r>
        <w:t xml:space="preserve">NOT a claim about the current file. The RED evidence for the two guards added in Revision 2 is in §9.</w:t>
      </w:r>
    </w:p>
    <w:p>
      <w:pPr>
        <w:pStyle w:val="SourceCode"/>
      </w:pPr>
      <w:r>
        <w:rPr>
          <w:rStyle w:val="VerbatimChar"/>
        </w:rPr>
        <w:t xml:space="preserve">15 failed, 13 passed, 1 warning in 9.12s</w:t>
      </w:r>
      <w:r>
        <w:br/>
      </w:r>
      <w:r>
        <w:rPr>
          <w:rStyle w:val="VerbatimChar"/>
        </w:rPr>
        <w:t xml:space="preserve">FAILED ...::TestCorruptStoreIsNotReportedAsZeroHooks::test_get_does_not_claim_zero_hooks[seed_truncated]</w:t>
      </w:r>
      <w:r>
        <w:br/>
      </w:r>
      <w:r>
        <w:rPr>
          <w:rStyle w:val="VerbatimChar"/>
        </w:rPr>
        <w:t xml:space="preserve">FAILED ...::TestCorruptStoreIsNotReportedAsZeroHooks::test_get_does_not_claim_zero_hooks[seed_wrong_shape]</w:t>
      </w:r>
      <w:r>
        <w:br/>
      </w:r>
      <w:r>
        <w:rPr>
          <w:rStyle w:val="VerbatimChar"/>
        </w:rPr>
        <w:t xml:space="preserve">FAILED ...::TestCorruptStoreIsNotReportedAsZeroHooks::test_get_does_not_claim_zero_hooks[seed_list_of_non_dicts]</w:t>
      </w:r>
      <w:r>
        <w:br/>
      </w:r>
      <w:r>
        <w:rPr>
          <w:rStyle w:val="VerbatimChar"/>
        </w:rPr>
        <w:t xml:space="preserve">FAILED ...::TestCorruptStoreIsNotReportedAsZeroHooks::test_error_detail_names_the_problem_so_the_operator_can_fix_it</w:t>
      </w:r>
      <w:r>
        <w:br/>
      </w:r>
      <w:r>
        <w:rPr>
          <w:rStyle w:val="VerbatimChar"/>
        </w:rPr>
        <w:t xml:space="preserve">FAILED ...::TestCreateRefusesRatherThanDestroying::test_create_is_refused_on_a_corrupt_store[seed_truncated]</w:t>
      </w:r>
      <w:r>
        <w:br/>
      </w:r>
      <w:r>
        <w:rPr>
          <w:rStyle w:val="VerbatimChar"/>
        </w:rPr>
        <w:t xml:space="preserve">FAILED ...::TestCreateRefusesRatherThanDestroying::test_create_is_refused_on_a_corrupt_store[seed_wrong_shape]</w:t>
      </w:r>
      <w:r>
        <w:br/>
      </w:r>
      <w:r>
        <w:rPr>
          <w:rStyle w:val="VerbatimChar"/>
        </w:rPr>
        <w:t xml:space="preserve">FAILED ...::TestCreateRefusesRatherThanDestroying::test_create_is_refused_on_a_corrupt_store[seed_list_of_non_dicts]</w:t>
      </w:r>
      <w:r>
        <w:br/>
      </w:r>
      <w:r>
        <w:rPr>
          <w:rStyle w:val="VerbatimChar"/>
        </w:rPr>
        <w:t xml:space="preserve">FAILED ...::TestCreateRefusesRatherThanDestroying::test_the_operators_hooks_survive_the_refused_create[seed_truncated]</w:t>
      </w:r>
      <w:r>
        <w:br/>
      </w:r>
      <w:r>
        <w:rPr>
          <w:rStyle w:val="VerbatimChar"/>
        </w:rPr>
        <w:t xml:space="preserve">FAILED ...::TestCreateRefusesRatherThanDestroying::test_the_operators_hooks_survive_the_refused_create[seed_wrong_shape]</w:t>
      </w:r>
      <w:r>
        <w:br/>
      </w:r>
      <w:r>
        <w:rPr>
          <w:rStyle w:val="VerbatimChar"/>
        </w:rPr>
        <w:t xml:space="preserve">FAILED ...::TestCreateRefusesRatherThanDestroying::test_the_operators_hooks_survive_the_refused_create[seed_list_of_non_dicts]</w:t>
      </w:r>
      <w:r>
        <w:br/>
      </w:r>
      <w:r>
        <w:rPr>
          <w:rStyle w:val="VerbatimChar"/>
        </w:rPr>
        <w:t xml:space="preserve">FAILED ...::TestCreateRefusesRatherThanDestroying::test_recoverable_operator_data_is_still_recoverable</w:t>
      </w:r>
      <w:r>
        <w:br/>
      </w:r>
      <w:r>
        <w:rPr>
          <w:rStyle w:val="VerbatimChar"/>
        </w:rPr>
        <w:t xml:space="preserve">FAILED ...::TestDeleteRefusesRatherThanDestroying::test_delete_does_not_report_not_found_for_an_unreadable_store</w:t>
      </w:r>
      <w:r>
        <w:br/>
      </w:r>
      <w:r>
        <w:rPr>
          <w:rStyle w:val="VerbatimChar"/>
        </w:rPr>
        <w:t xml:space="preserve">FAILED ...::TestWriteIsAtomic::test_a_crash_mid_write_leaves_the_previous_store_intact</w:t>
      </w:r>
      <w:r>
        <w:br/>
      </w:r>
      <w:r>
        <w:rPr>
          <w:rStyle w:val="VerbatimChar"/>
        </w:rPr>
        <w:t xml:space="preserve">FAILED ...::TestWriteIsAtomic::test_the_surviving_store_is_still_parseable_after_a_failed_write</w:t>
      </w:r>
      <w:r>
        <w:br/>
      </w:r>
      <w:r>
        <w:rPr>
          <w:rStyle w:val="VerbatimChar"/>
        </w:rPr>
        <w:t xml:space="preserve">FAILED ...::TestNonOSErrorWriteFailureIsPinned::test_a_serialisation_failure_does_not_destroy_the_existing_store</w:t>
      </w:r>
    </w:p>
    <w:bookmarkStart w:id="9" w:name="the-a2-data-loss-reproduced-verbatim"/>
    <w:p>
      <w:pPr>
        <w:pStyle w:val="Heading3"/>
      </w:pPr>
      <w:r>
        <w:t xml:space="preserve">The A2 data loss, reproduced verbatim</w:t>
      </w:r>
    </w:p>
    <w:p>
      <w:pPr>
        <w:pStyle w:val="SourceCode"/>
      </w:pPr>
      <w:r>
        <w:rPr>
          <w:rStyle w:val="VerbatimChar"/>
        </w:rPr>
        <w:t xml:space="preserve">E  AssertionError: 'prod-hook-0' is no longer in the hook store. A truncated file is</w:t>
      </w:r>
      <w:r>
        <w:br/>
      </w:r>
      <w:r>
        <w:rPr>
          <w:rStyle w:val="VerbatimChar"/>
        </w:rPr>
        <w:t xml:space="preserve">E  hand-repairable; an overwritten one is not. The create turned a recoverable state</w:t>
      </w:r>
      <w:r>
        <w:br/>
      </w:r>
      <w:r>
        <w:rPr>
          <w:rStyle w:val="VerbatimChar"/>
        </w:rPr>
        <w:t xml:space="preserve">E  into an unrecoverable one.</w:t>
      </w:r>
      <w:r>
        <w:br/>
      </w:r>
      <w:r>
        <w:rPr>
          <w:rStyle w:val="VerbatimChar"/>
        </w:rPr>
        <w:t xml:space="preserve">E  assert 'prod-hook-0' in '[\n  {\n    "hook_id": "f71c5ebb-2d81-492b-87d8-61ed82e41549",</w:t>
      </w:r>
      <w:r>
        <w:br/>
      </w:r>
      <w:r>
        <w:rPr>
          <w:rStyle w:val="VerbatimChar"/>
        </w:rPr>
        <w:t xml:space="preserve">E    \n    "name": "bob174-new-hook", ... }\n]'</w:t>
      </w:r>
    </w:p>
    <w:p>
      <w:pPr>
        <w:pStyle w:val="FirstParagraph"/>
      </w:pPr>
      <w:r>
        <w:t xml:space="preserve">Three operator hooks in, one unrelated hook out. This is the item’s reported chain, on the</w:t>
      </w:r>
      <w:r>
        <w:t xml:space="preserve"> </w:t>
      </w:r>
      <w:r>
        <w:t xml:space="preserve">already-BOB-173-fixed tree.</w:t>
      </w:r>
    </w:p>
    <w:bookmarkEnd w:id="9"/>
    <w:bookmarkStart w:id="10" w:name="X256b1f1f922fb61e1a8764dd1aa88f597488d05"/>
    <w:p>
      <w:pPr>
        <w:pStyle w:val="Heading3"/>
      </w:pPr>
      <w:r>
        <w:t xml:space="preserve">The A5 corruption being manufactured, verbatim</w:t>
      </w:r>
    </w:p>
    <w:p>
      <w:pPr>
        <w:pStyle w:val="SourceCode"/>
      </w:pPr>
      <w:r>
        <w:rPr>
          <w:rStyle w:val="VerbatimChar"/>
        </w:rPr>
        <w:t xml:space="preserve">E  AssertionError: a write that FAILED PART-WAY left the store truncated. The previous</w:t>
      </w:r>
      <w:r>
        <w:br/>
      </w:r>
      <w:r>
        <w:rPr>
          <w:rStyle w:val="VerbatimChar"/>
        </w:rPr>
        <w:t xml:space="preserve">E  contents are gone and what remains is the exact corrupt input that BOB-174's A1/A2</w:t>
      </w:r>
      <w:r>
        <w:br/>
      </w:r>
      <w:r>
        <w:rPr>
          <w:rStyle w:val="VerbatimChar"/>
        </w:rPr>
        <w:t xml:space="preserve">E  chain then reads as 'no hooks' and overwrites.</w:t>
      </w:r>
      <w:r>
        <w:br/>
      </w:r>
      <w:r>
        <w:rPr>
          <w:rStyle w:val="VerbatimChar"/>
        </w:rPr>
        <w:t xml:space="preserve">E  assert '[{"hook_id": "half-writ' == '[\n  {\n    "hook_id": "seeded-0", ...'</w:t>
      </w:r>
    </w:p>
    <w:p>
      <w:pPr>
        <w:pStyle w:val="FirstParagraph"/>
      </w:pPr>
      <w:r>
        <w:rPr>
          <w:rStyle w:val="VerbatimChar"/>
        </w:rPr>
        <w:t xml:space="preserve">[{"hook_id": "half-writ</w:t>
      </w:r>
      <w:r>
        <w:t xml:space="preserve"> </w:t>
      </w:r>
      <w:r>
        <w:t xml:space="preserve">— the fragment left by a failure mid-serialisation. That fragment is</w:t>
      </w:r>
      <w:r>
        <w:t xml:space="preserve"> </w:t>
      </w:r>
      <w:r>
        <w:t xml:space="preserve">precisely the A1 input. The chain closes on itself, which is why the three defects are one item.</w:t>
      </w:r>
    </w:p>
    <w:bookmarkEnd w:id="10"/>
    <w:bookmarkStart w:id="11" w:name="X77ccefeb7c67608b011878e9fdac9c1d5824956"/>
    <w:p>
      <w:pPr>
        <w:pStyle w:val="Heading3"/>
      </w:pPr>
      <w:r>
        <w:t xml:space="preserve">RED members that passed pre-fix, stated honestly (§11.4.6)</w:t>
      </w:r>
    </w:p>
    <w:p>
      <w:pPr>
        <w:pStyle w:val="FirstParagraph"/>
      </w:pPr>
      <w:r>
        <w:t xml:space="preserve">Two guards pass against the broken code 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 the escape by themselves. Neither is</w:t>
      </w:r>
      <w:r>
        <w:t xml:space="preserve"> </w:t>
      </w:r>
      <w:r>
        <w:t xml:space="preserve">claimed to: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test_the_store_survives_a_refused_delete</w:t>
      </w:r>
      <w:r>
        <w:t xml:space="preserve"> </w:t>
      </w:r>
      <w:r>
        <w:t xml:space="preserve">— pre-fix,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raised 404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reaching the</w:t>
      </w:r>
      <w:r>
        <w:t xml:space="preserve"> </w:t>
      </w:r>
      <w:r>
        <w:t xml:space="preserve">write, so the file was untouched for the wrong reason. It asserts the reality half that makes the</w:t>
      </w:r>
      <w:r>
        <w:t xml:space="preserve"> </w:t>
      </w:r>
      <w:r>
        <w:t xml:space="preserve">404 a lie;</w:t>
      </w:r>
      <w:r>
        <w:t xml:space="preserve"> </w:t>
      </w:r>
      <w:r>
        <w:rPr>
          <w:rStyle w:val="VerbatimChar"/>
        </w:rPr>
        <w:t xml:space="preserve">test_delete_does_not_report_not_found_for_an_unreadable_store</w:t>
      </w:r>
      <w:r>
        <w:t xml:space="preserve"> </w:t>
      </w:r>
      <w:r>
        <w:t xml:space="preserve">is the member that</w:t>
      </w:r>
      <w:r>
        <w:t xml:space="preserve"> </w:t>
      </w:r>
      <w:r>
        <w:t xml:space="preserve">captured the defect.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test_no_partial_or_temp_file_is_left_observable_after_a_failed_write</w:t>
      </w:r>
      <w:r>
        <w:t xml:space="preserve"> </w:t>
      </w:r>
      <w:r>
        <w:t xml:space="preserve">— pre-fix there were no temp</w:t>
      </w:r>
      <w:r>
        <w:t xml:space="preserve"> </w:t>
      </w:r>
      <w:r>
        <w:t xml:space="preserve">files to leave. It pins a property of the new mechanism, not the old escape.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test_dispatch_runs_no_hooks_on_a_corrupt_store</w:t>
      </w:r>
      <w:r>
        <w:t xml:space="preserve"> </w:t>
      </w:r>
      <w:r>
        <w:t xml:space="preserve">(added later, §5c) — pre-fix</w:t>
      </w:r>
      <w:r>
        <w:t xml:space="preserve"> </w:t>
      </w:r>
      <w:r>
        <w:rPr>
          <w:rStyle w:val="VerbatimChar"/>
        </w:rPr>
        <w:t xml:space="preserve">_load_hooks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[]</w:t>
      </w:r>
      <w:r>
        <w:t xml:space="preserve">, so no hooks were dispatched then either. It pins the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half of the dispatch</w:t>
      </w:r>
      <w:r>
        <w:t xml:space="preserve"> </w:t>
      </w:r>
      <w:r>
        <w:t xml:space="preserve">decision against a future implementation that tries to salvage partial data; its partner</w:t>
      </w:r>
      <w:r>
        <w:t xml:space="preserve"> </w:t>
      </w:r>
      <w:r>
        <w:rPr>
          <w:rStyle w:val="VerbatimChar"/>
        </w:rPr>
        <w:t xml:space="preserve">test_dispatch_does_not_raise_on_a_corrupt_store</w:t>
      </w:r>
      <w:r>
        <w:t xml:space="preserve"> </w:t>
      </w:r>
      <w:r>
        <w:t xml:space="preserve">is the one that constrains the new code.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afee20f1595b2ceca0c3fe9113fce85fb32b60e"/>
    <w:p>
      <w:pPr>
        <w:pStyle w:val="Heading2"/>
      </w:pPr>
      <w:r>
        <w:t xml:space="preserve">2. Two test bugs found and fixed during the RED→GREEN transition (§11.4.1)</w:t>
      </w:r>
    </w:p>
    <w:p>
      <w:pPr>
        <w:pStyle w:val="FirstParagraph"/>
      </w:pPr>
      <w:r>
        <w:t xml:space="preserve">Both were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defects, not product defects, and both are recorded because one of them was</w:t>
      </w:r>
      <w:r>
        <w:t xml:space="preserve"> </w:t>
      </w:r>
      <w:r>
        <w:t xml:space="preserve">dangerous.</w:t>
      </w:r>
    </w:p>
    <w:p>
      <w:pPr>
        <w:pStyle w:val="BodyText"/>
      </w:pPr>
      <w:r>
        <w:rPr>
          <w:b/>
          <w:bCs/>
        </w:rPr>
        <w:t xml:space="preserve">(a) An impossible assertion.</w:t>
      </w:r>
      <w:r>
        <w:t xml:space="preserve"> </w:t>
      </w:r>
      <w:r>
        <w:rPr>
          <w:rStyle w:val="VerbatimChar"/>
        </w:rPr>
        <w:t xml:space="preserve">test_recoverable_operator_data_is_still_recoverable</w:t>
      </w:r>
      <w:r>
        <w:t xml:space="preserve"> </w:t>
      </w:r>
      <w:r>
        <w:t xml:space="preserve">demanded all</w:t>
      </w:r>
      <w:r>
        <w:t xml:space="preserve"> </w:t>
      </w:r>
      <w:r>
        <w:t xml:space="preserve">three hook names survive a 70%-truncated seed — but a truncation by definition cut</w:t>
      </w:r>
      <w:r>
        <w:t xml:space="preserve"> </w:t>
      </w:r>
      <w:r>
        <w:rPr>
          <w:rStyle w:val="VerbatimChar"/>
        </w:rPr>
        <w:t xml:space="preserve">prod-hook-2</w:t>
      </w:r>
      <w:r>
        <w:t xml:space="preserve"> </w:t>
      </w:r>
      <w:r>
        <w:t xml:space="preserve">off,</w:t>
      </w:r>
      <w:r>
        <w:t xml:space="preserve"> </w:t>
      </w:r>
      <w:r>
        <w:t xml:space="preserve">so the seed never contained it. No fix could deliver it. Corrected to assert on the names the seed</w:t>
      </w:r>
      <w:r>
        <w:t xml:space="preserve"> </w:t>
      </w:r>
      <w:r>
        <w:rPr>
          <w:i/>
          <w:iCs/>
        </w:rPr>
        <w:t xml:space="preserve">actually retains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monkeypatch.undo()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re-pointed the app at production state.</w:t>
      </w:r>
      <w:r>
        <w:t xml:space="preserve"> </w:t>
      </w:r>
      <w:r>
        <w:t xml:space="preserve">The atomicity tests</w:t>
      </w:r>
      <w:r>
        <w:t xml:space="preserve"> </w:t>
      </w:r>
      <w:r>
        <w:t xml:space="preserve">patched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, then called</w:t>
      </w:r>
      <w:r>
        <w:t xml:space="preserve"> </w:t>
      </w:r>
      <w:r>
        <w:rPr>
          <w:rStyle w:val="VerbatimChar"/>
        </w:rPr>
        <w:t xml:space="preserve">monkeypatch.undo()</w:t>
      </w:r>
      <w:r>
        <w:t xml:space="preserve"> </w:t>
      </w:r>
      <w:r>
        <w:t xml:space="preserve">to restore it mid-test.</w:t>
      </w:r>
      <w:r>
        <w:t xml:space="preserve"> </w:t>
      </w:r>
      <w:r>
        <w:rPr>
          <w:rStyle w:val="VerbatimChar"/>
        </w:rPr>
        <w:t xml:space="preserve">monkeypatch</w:t>
      </w:r>
      <w:r>
        <w:t xml:space="preserve"> </w:t>
      </w:r>
      <w:r>
        <w:t xml:space="preserve">is a</w:t>
      </w:r>
      <w:r>
        <w:t xml:space="preserve"> </w:t>
      </w:r>
      <w:r>
        <w:t xml:space="preserve">single function-scoped instance</w:t>
      </w:r>
      <w:r>
        <w:t xml:space="preserve"> </w:t>
      </w:r>
      <w:r>
        <w:rPr>
          <w:b/>
          <w:bCs/>
        </w:rPr>
        <w:t xml:space="preserve">shared with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harness</w:t>
      </w:r>
      <w:r>
        <w:rPr>
          <w:b/>
          <w:bCs/>
        </w:rPr>
        <w:t xml:space="preserve"> </w:t>
      </w:r>
      <w:r>
        <w:rPr>
          <w:b/>
          <w:bCs/>
        </w:rPr>
        <w:t xml:space="preserve">fixture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undo()</w:t>
      </w:r>
      <w:r>
        <w:t xml:space="preserve"> </w:t>
      </w:r>
      <w:r>
        <w:t xml:space="preserve">reverted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patch it had made — including</w:t>
      </w:r>
      <w:r>
        <w:t xml:space="preserve"> </w:t>
      </w:r>
      <w:r>
        <w:rPr>
          <w:rStyle w:val="VerbatimChar"/>
        </w:rPr>
        <w:t xml:space="preserve">HOOKS_FILE</w:t>
      </w:r>
      <w:r>
        <w:t xml:space="preserve">. The app was thereby re-pointed at the real</w:t>
      </w:r>
      <w:r>
        <w:t xml:space="preserve"> </w:t>
      </w:r>
      <w:r>
        <w:rPr>
          <w:rStyle w:val="VerbatimChar"/>
        </w:rPr>
        <w:t xml:space="preserve">/config/download-proxy/hooks.json</w:t>
      </w:r>
      <w:r>
        <w:t xml:space="preserve">, a GET read that non-existent path, and the test failed with</w:t>
      </w:r>
      <w:r>
        <w:t xml:space="preserve"> </w:t>
      </w:r>
      <w:r>
        <w:rPr>
          <w:rStyle w:val="VerbatimChar"/>
        </w:rPr>
        <w:t xml:space="preserve">assert [] == ['prod-hook-0', ...]</w:t>
      </w:r>
      <w:r>
        <w:t xml:space="preserve"> </w:t>
      </w:r>
      <w:r>
        <w:t xml:space="preserve">for a reason having nothing to do with the code under test.</w:t>
      </w:r>
    </w:p>
    <w:p>
      <w:pPr>
        <w:pStyle w:val="BodyText"/>
      </w:pPr>
      <w:r>
        <w:t xml:space="preserve">This is a §11.4.201(7)(c) instrument-path defect:</w:t>
      </w:r>
      <w:r>
        <w:t xml:space="preserve"> </w:t>
      </w:r>
      <w:r>
        <w:rPr>
          <w:b/>
          <w:bCs/>
        </w:rPr>
        <w:t xml:space="preserve">had the expected value been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[]</w:t>
      </w:r>
      <w:r>
        <w:rPr>
          <w:b/>
          <w:bCs/>
        </w:rPr>
        <w:t xml:space="preserve">, it would have</w:t>
      </w:r>
      <w:r>
        <w:rPr>
          <w:b/>
          <w:bCs/>
        </w:rPr>
        <w:t xml:space="preserve"> </w:t>
      </w:r>
      <w:r>
        <w:rPr>
          <w:b/>
          <w:bCs/>
        </w:rPr>
        <w:t xml:space="preserve">passed vacuously while reading production state.</w:t>
      </w:r>
      <w:r>
        <w:t xml:space="preserve"> </w:t>
      </w:r>
      <w:r>
        <w:t xml:space="preserve">Replaced with a self-restoring one-shot patch, so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undo()</w:t>
      </w:r>
      <w:r>
        <w:t xml:space="preserve"> </w:t>
      </w:r>
      <w:r>
        <w:t xml:space="preserve">is needed and the footgun is gone from the file. The reasoning is preserved in</w:t>
      </w:r>
      <w:r>
        <w:t xml:space="preserve"> </w:t>
      </w:r>
      <w:r>
        <w:rPr>
          <w:rStyle w:val="VerbatimChar"/>
        </w:rPr>
        <w:t xml:space="preserve">_arm_one_shot_enospc</w:t>
      </w:r>
      <w:r>
        <w:t xml:space="preserve">’s docstring so it cannot be reintroduced by a future edit.</w:t>
      </w:r>
    </w:p>
    <w:p>
      <w:r>
        <w:pict>
          <v:rect style="width:0;height:1.5pt" o:hralign="center" o:hrstd="t" o:hr="t"/>
        </w:pict>
      </w:r>
    </w:p>
    <w:bookmarkEnd w:id="13"/>
    <w:bookmarkStart w:id="14" w:name="Xeacd4048d211d8116ac3d044588752cf0961444"/>
    <w:p>
      <w:pPr>
        <w:pStyle w:val="Heading2"/>
      </w:pPr>
      <w:r>
        <w:t xml:space="preserve">3. GREEN — re-measured 2026-08-25 against the current files</w:t>
      </w:r>
    </w:p>
    <w:p>
      <w:pPr>
        <w:pStyle w:val="FirstParagraph"/>
      </w:pPr>
      <w:r>
        <w:t xml:space="preserve">Revision 1 reported</w:t>
      </w:r>
      <w:r>
        <w:t xml:space="preserve"> </w:t>
      </w:r>
      <w:r>
        <w:t xml:space="preserve">“28 passed”</w:t>
      </w:r>
      <w:r>
        <w:t xml:space="preserve"> </w:t>
      </w:r>
      <w:r>
        <w:t xml:space="preserve">here and</w:t>
      </w:r>
      <w:r>
        <w:t xml:space="preserve"> </w:t>
      </w:r>
      <w:r>
        <w:t xml:space="preserve">“68 passed”</w:t>
      </w:r>
      <w:r>
        <w:t xml:space="preserve"> </w:t>
      </w:r>
      <w:r>
        <w:t xml:space="preserve">for the five-file set. Neither reproduces: the</w:t>
      </w:r>
      <w:r>
        <w:t xml:space="preserve"> </w:t>
      </w:r>
      <w:r>
        <w:t xml:space="preserve">guard is now 35 tests (28 at Revision 1, +3 landed later in that round, +2 in Revision 2 and +2 for the</w:t>
      </w:r>
      <w:r>
        <w:t xml:space="preserve"> </w:t>
      </w:r>
      <w:r>
        <w:t xml:space="preserve">cross-device outcome test).</w:t>
      </w:r>
      <w:r>
        <w:t xml:space="preserve"> </w:t>
      </w:r>
      <w:r>
        <w:rPr>
          <w:b/>
          <w:bCs/>
        </w:rPr>
        <w:t xml:space="preserve">Corrected figures, all re-run today: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test_bob174_corrupt_hook_store.py</w:t>
            </w:r>
            <w:r>
              <w:t xml:space="preserve"> </w:t>
            </w:r>
            <w:r>
              <w:t xml:space="preserve">(the guard)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five hook-touching files together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tests/unit/api_layer/</w:t>
            </w:r>
            <w:r>
              <w:t xml:space="preserve"> </w:t>
            </w:r>
            <w:r>
              <w:t xml:space="preserve">(full sweep)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263 passed</w:t>
            </w:r>
          </w:p>
        </w:tc>
      </w:tr>
    </w:tbl>
    <w:p>
      <w:pPr>
        <w:pStyle w:val="BodyText"/>
      </w:pPr>
      <w:r>
        <w:t xml:space="preserve">The five files are:</w:t>
      </w:r>
    </w:p>
    <w:p>
      <w:pPr>
        <w:pStyle w:val="SourceCode"/>
      </w:pPr>
      <w:r>
        <w:rPr>
          <w:rStyle w:val="VerbatimChar"/>
        </w:rPr>
        <w:t xml:space="preserve">tests/unit/api_layer/test_bob174_corrupt_hook_store.py</w:t>
      </w:r>
      <w:r>
        <w:br/>
      </w:r>
      <w:r>
        <w:rPr>
          <w:rStyle w:val="VerbatimChar"/>
        </w:rPr>
        <w:t xml:space="preserve">tests/unit/api_layer/test_bob173_hook_persistence_failure.py</w:t>
      </w:r>
      <w:r>
        <w:br/>
      </w:r>
      <w:r>
        <w:rPr>
          <w:rStyle w:val="VerbatimChar"/>
        </w:rPr>
        <w:t xml:space="preserve">tests/unit/api_layer/test_hooks_coverage.py</w:t>
      </w:r>
      <w:r>
        <w:br/>
      </w:r>
      <w:r>
        <w:rPr>
          <w:rStyle w:val="VerbatimChar"/>
        </w:rPr>
        <w:t xml:space="preserve">tests/unit/api_layer/test_hooks_endpoints.py</w:t>
      </w:r>
      <w:r>
        <w:br/>
      </w:r>
      <w:r>
        <w:rPr>
          <w:rStyle w:val="VerbatimChar"/>
        </w:rPr>
        <w:t xml:space="preserve">tests/unit/api_layer/test_hooks_remaining.py</w:t>
      </w:r>
    </w:p>
    <w:p>
      <w:pPr>
        <w:pStyle w:val="FirstParagraph"/>
      </w:pPr>
      <w:r>
        <w:rPr>
          <w:rStyle w:val="VerbatimChar"/>
        </w:rPr>
        <w:t xml:space="preserve">ruff check download-proxy/src/api/hooks.py tests/unit/api_layer/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All checks passed!</w:t>
      </w:r>
    </w:p>
    <w:p>
      <w:r>
        <w:pict>
          <v:rect style="width:0;height:1.5pt" o:hralign="center" o:hrstd="t" o:hr="t"/>
        </w:pict>
      </w:r>
    </w:p>
    <w:bookmarkEnd w:id="14"/>
    <w:bookmarkStart w:id="17" w:name="X88706aaaf55fdedae3501e982c199109ec0cd83"/>
    <w:p>
      <w:pPr>
        <w:pStyle w:val="Heading2"/>
      </w:pPr>
      <w:r>
        <w:t xml:space="preserve">4. Two gates the fix legitimately broke — RECONCILED, not fake-passed (§11.4.120)</w:t>
      </w:r>
    </w:p>
    <w:p>
      <w:pPr>
        <w:pStyle w:val="FirstParagraph"/>
      </w:pPr>
      <w:r>
        <w:t xml:space="preserve">The full</w:t>
      </w:r>
      <w:r>
        <w:t xml:space="preserve"> </w:t>
      </w:r>
      <w:r>
        <w:rPr>
          <w:rStyle w:val="VerbatimChar"/>
        </w:rPr>
        <w:t xml:space="preserve">tests/unit/api_layer/</w:t>
      </w:r>
      <w:r>
        <w:t xml:space="preserve"> </w:t>
      </w:r>
      <w:r>
        <w:t xml:space="preserve">sweep surfaced 5 failures. Both causes were investigated before</w:t>
      </w:r>
      <w:r>
        <w:t xml:space="preserve"> </w:t>
      </w:r>
      <w:r>
        <w:t xml:space="preserve">anything was touched; neither was a regression in the fix.</w:t>
      </w:r>
    </w:p>
    <w:bookmarkStart w:id="15" w:name="X02813776eb9d744341a3d0027af77418d7d6bd7"/>
    <w:p>
      <w:pPr>
        <w:pStyle w:val="Heading3"/>
      </w:pPr>
      <w:r>
        <w:t xml:space="preserve">(a)</w:t>
      </w:r>
      <w:r>
        <w:t xml:space="preserve"> </w:t>
      </w:r>
      <w:r>
        <w:rPr>
          <w:rStyle w:val="VerbatimChar"/>
        </w:rPr>
        <w:t xml:space="preserve">test_hooks_coverage.py</w:t>
      </w:r>
      <w:r>
        <w:t xml:space="preserve"> </w:t>
      </w:r>
      <w:r>
        <w:t xml:space="preserve">— two tests</w:t>
      </w:r>
      <w:r>
        <w:t xml:space="preserve"> </w:t>
      </w:r>
      <w:r>
        <w:rPr>
          <w:b/>
          <w:bCs/>
        </w:rPr>
        <w:t xml:space="preserve">asserted the defect</w:t>
      </w:r>
    </w:p>
    <w:p>
      <w:pPr>
        <w:pStyle w:val="SourceCode"/>
      </w:pPr>
      <w:r>
        <w:rPr>
          <w:rStyle w:val="NormalTok"/>
        </w:rPr>
        <w:t xml:space="preserve">fake_path.write_text(</w:t>
      </w:r>
      <w:r>
        <w:rPr>
          <w:rStyle w:val="StringTok"/>
        </w:rPr>
        <w:t xml:space="preserve">"not 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api.hooks._load_hooks()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hooks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          </w:t>
      </w:r>
      <w:r>
        <w:rPr>
          <w:rStyle w:val="CommentTok"/>
        </w:rPr>
        <w:t xml:space="preserve"># &lt;- the defect, codified</w:t>
      </w:r>
    </w:p>
    <w:p>
      <w:pPr>
        <w:pStyle w:val="FirstParagraph"/>
      </w:pPr>
      <w:r>
        <w:t xml:space="preserve">These two tests are the reason the swallow looked deliberate. They assert the exact behaviour the</w:t>
      </w:r>
      <w:r>
        <w:t xml:space="preserve"> </w:t>
      </w:r>
      <w:r>
        <w:t xml:space="preserve">item’s acceptance criterion (a) removes.</w:t>
      </w:r>
      <w:r>
        <w:t xml:space="preserve"> </w:t>
      </w:r>
      <w:r>
        <w:rPr>
          <w:b/>
          <w:bCs/>
        </w:rPr>
        <w:t xml:space="preserve">Reconciled</w:t>
      </w:r>
      <w:r>
        <w:t xml:space="preserve"> </w:t>
      </w:r>
      <w:r>
        <w:t xml:space="preserve">to assert the new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pytest.raises(HookStoreCorruptError)</w:t>
      </w:r>
      <w:r>
        <w:t xml:space="preserve">), with the reasoning in-source. Note the sibling</w:t>
      </w:r>
      <w:r>
        <w:t xml:space="preserve"> </w:t>
      </w:r>
      <w:r>
        <w:rPr>
          <w:rStyle w:val="VerbatimChar"/>
        </w:rPr>
        <w:t xml:space="preserve">test_load_hooks_no_file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left untouched and still passes</w:t>
      </w:r>
      <w:r>
        <w:t xml:space="preserve"> </w:t>
      </w:r>
      <w:r>
        <w:t xml:space="preserve">— that is the negative control</w:t>
      </w:r>
      <w:r>
        <w:t xml:space="preserve"> </w:t>
      </w:r>
      <w:r>
        <w:t xml:space="preserve">proving MISSING still 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15"/>
    <w:bookmarkStart w:id="16" w:name="X5e5ec45fe6c01175569a53d8a6bf50afdfa18a4"/>
    <w:p>
      <w:pPr>
        <w:pStyle w:val="Heading3"/>
      </w:pPr>
      <w:r>
        <w:t xml:space="preserve">(b)</w:t>
      </w:r>
      <w:r>
        <w:t xml:space="preserve"> </w:t>
      </w:r>
      <w:r>
        <w:rPr>
          <w:rStyle w:val="VerbatimChar"/>
        </w:rPr>
        <w:t xml:space="preserve">test_bob173_hook_persistence_failure.py</w:t>
      </w:r>
      <w:r>
        <w:t xml:space="preserve"> </w:t>
      </w:r>
      <w:r>
        <w:t xml:space="preserve">— three DELETE tests, and a real behaviour change</w:t>
      </w:r>
    </w:p>
    <w:p>
      <w:pPr>
        <w:pStyle w:val="FirstParagraph"/>
      </w:pPr>
      <w:r>
        <w:t xml:space="preserve">BOB-173’s</w:t>
      </w:r>
      <w:r>
        <w:t xml:space="preserve"> </w:t>
      </w:r>
      <w:r>
        <w:rPr>
          <w:rStyle w:val="VerbatimChar"/>
        </w:rPr>
        <w:t xml:space="preserve">seal_for_rewrite</w:t>
      </w:r>
      <w:r>
        <w:t xml:space="preserve"> </w:t>
      </w:r>
      <w:r>
        <w:t xml:space="preserve">chmod’ed the hooks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to 0400 and probed with</w:t>
      </w:r>
      <w:r>
        <w:t xml:space="preserve"> </w:t>
      </w:r>
      <w:r>
        <w:rPr>
          <w:rStyle w:val="VerbatimChar"/>
        </w:rPr>
        <w:t xml:space="preserve">open(target, "a")</w:t>
      </w:r>
      <w:r>
        <w:t xml:space="preserve">.</w:t>
      </w:r>
      <w:r>
        <w:t xml:space="preserve"> </w:t>
      </w:r>
      <w:r>
        <w:t xml:space="preserve">That was the correct needle while</w:t>
      </w:r>
      <w:r>
        <w:t xml:space="preserve"> </w:t>
      </w:r>
      <w:r>
        <w:rPr>
          <w:rStyle w:val="VerbatimChar"/>
        </w:rPr>
        <w:t xml:space="preserve">_save_hooks</w:t>
      </w:r>
      <w:r>
        <w:t xml:space="preserve"> </w:t>
      </w:r>
      <w:r>
        <w:t xml:space="preserve">rewrote in place. The atomic write does not rewrite in</w:t>
      </w:r>
      <w:r>
        <w:t xml:space="preserve"> </w:t>
      </w:r>
      <w:r>
        <w:t xml:space="preserve">place, so the seal stopped blocking anything and the delete write succeeded while the test expected a</w:t>
      </w:r>
      <w:r>
        <w:t xml:space="preserve"> </w:t>
      </w:r>
      <w:r>
        <w:t xml:space="preserve">failure — the inverse of the §11.4.199 false-reproduction that file’s own header warns about.</w:t>
      </w:r>
    </w:p>
    <w:p>
      <w:pPr>
        <w:pStyle w:val="BodyText"/>
      </w:pPr>
      <w:r>
        <w:t xml:space="preserve">Measured before deciding (§11.4.6), not assumed:</w:t>
      </w:r>
    </w:p>
    <w:p>
      <w:pPr>
        <w:pStyle w:val="SourceCode"/>
      </w:pPr>
      <w:r>
        <w:rPr>
          <w:rStyle w:val="VerbatimChar"/>
        </w:rPr>
        <w:t xml:space="preserve">append to a 0400 file : REFUSED (Permission denied)</w:t>
      </w:r>
      <w:r>
        <w:br/>
      </w:r>
      <w:r>
        <w:rPr>
          <w:rStyle w:val="VerbatimChar"/>
        </w:rPr>
        <w:t xml:space="preserve">os.replace over 0400  : SUCCEEDS</w:t>
      </w:r>
      <w:r>
        <w:br/>
      </w:r>
      <w:r>
        <w:rPr>
          <w:rStyle w:val="VerbatimChar"/>
        </w:rPr>
        <w:t xml:space="preserve">mkstemp in a 0500 dir : REFUSED (Permission denied)   &lt;- the atomic write fails here</w:t>
      </w:r>
    </w:p>
    <w:p>
      <w:pPr>
        <w:pStyle w:val="FirstParagraph"/>
      </w:pPr>
      <w:r>
        <w:rPr>
          <w:b/>
          <w:bCs/>
        </w:rPr>
        <w:t xml:space="preserve">This is a genuine, deliberate behaviour change and is recorded as one:</w:t>
      </w:r>
      <w:r>
        <w:t xml:space="preserve"> </w:t>
      </w:r>
      <w:r>
        <w:t xml:space="preserve">a hooks.json chmod’ed 0400</w:t>
      </w:r>
      <w:r>
        <w:t xml:space="preserve"> </w:t>
      </w:r>
      <w:r>
        <w:t xml:space="preserve">no longer refuses a write, because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relinks a directory entry and never consults the</w:t>
      </w:r>
      <w:r>
        <w:t xml:space="preserve"> </w:t>
      </w:r>
      <w:r>
        <w:t xml:space="preserve">target’s mode. It is accepted because (i) file mode on the app’s own state store is not a documented</w:t>
      </w:r>
      <w:r>
        <w:t xml:space="preserve"> </w:t>
      </w:r>
      <w:r>
        <w:t xml:space="preserve">protection mechanism anywhere in this project, (ii)</w:t>
      </w:r>
      <w:r>
        <w:t xml:space="preserve"> </w:t>
      </w:r>
      <w:r>
        <w:rPr>
          <w:rStyle w:val="VerbatimChar"/>
        </w:rPr>
        <w:t xml:space="preserve">theme_state.py</w:t>
      </w:r>
      <w:r>
        <w:t xml:space="preserve"> </w:t>
      </w:r>
      <w:r>
        <w:t xml:space="preserve">already behaves this way, and</w:t>
      </w:r>
      <w:r>
        <w:t xml:space="preserve"> </w:t>
      </w:r>
      <w:r>
        <w:t xml:space="preserve">(iii) the realistic deployment failure — the EACCES-on-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case BOB-135 actually hit — is a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permission problem and is still caught, which is why BOB-173’s</w:t>
      </w:r>
      <w:r>
        <w:t xml:space="preserve"> </w:t>
      </w:r>
      <w:r>
        <w:rPr>
          <w:i/>
          <w:iCs/>
        </w:rPr>
        <w:t xml:space="preserve">create</w:t>
      </w:r>
      <w:r>
        <w:t xml:space="preserve"> </w:t>
      </w:r>
      <w:r>
        <w:t xml:space="preserve">tests never</w:t>
      </w:r>
      <w:r>
        <w:t xml:space="preserve"> </w:t>
      </w:r>
      <w:r>
        <w:t xml:space="preserve">failed.</w:t>
      </w:r>
    </w:p>
    <w:p>
      <w:pPr>
        <w:pStyle w:val="BodyText"/>
      </w:pPr>
      <w:r>
        <w:rPr>
          <w:b/>
          <w:bCs/>
        </w:rPr>
        <w:t xml:space="preserve">Reconciled</w:t>
      </w:r>
      <w:r>
        <w:t xml:space="preserve"> </w:t>
      </w:r>
      <w:r>
        <w:t xml:space="preserve">by sealing the DIRECTORY with the needle that matches the operation the code now</w:t>
      </w:r>
      <w:r>
        <w:t xml:space="preserve"> </w:t>
      </w:r>
      <w:r>
        <w:t xml:space="preserve">performs (</w:t>
      </w:r>
      <w:r>
        <w:rPr>
          <w:rStyle w:val="VerbatimChar"/>
        </w:rPr>
        <w:t xml:space="preserve">_create_is_refused</w:t>
      </w:r>
      <w:r>
        <w:t xml:space="preserve"> </w:t>
      </w:r>
      <w:r>
        <w:t xml:space="preserve">— an atomic write must be able to create a new file). The resulting</w:t>
      </w:r>
      <w:r>
        <w:t xml:space="preserve"> </w:t>
      </w:r>
      <w:r>
        <w:t xml:space="preserve">guard is a closer match to the code under test than the original was.</w:t>
      </w:r>
    </w:p>
    <w:p>
      <w:pPr>
        <w:pStyle w:val="BodyText"/>
      </w:pPr>
      <w:r>
        <w:t xml:space="preserve">The premise is now pinned by a new test rather than left as a docstring claim:</w:t>
      </w:r>
      <w:r>
        <w:t xml:space="preserve"> </w:t>
      </w:r>
      <w:r>
        <w:rPr>
          <w:rStyle w:val="VerbatimChar"/>
        </w:rPr>
        <w:t xml:space="preserve">TestAtomicWritePermissionSemanticsArePinned::test_a_read_only_target_file_does_not_stop_an_atomic_replace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reconciled gates still bite</w:t>
      </w:r>
      <w:r>
        <w:t xml:space="preserve"> </w:t>
      </w:r>
      <w:r>
        <w:t xml:space="preserve">— verified, because a reconciled gate that stopped catching its own</w:t>
      </w:r>
      <w:r>
        <w:t xml:space="preserve"> </w:t>
      </w:r>
      <w:r>
        <w:t xml:space="preserve">defect would be the §11.4.120 fake-pass in slow motion:</w:t>
      </w:r>
    </w:p>
    <w:p>
      <w:pPr>
        <w:pStyle w:val="BodyText"/>
      </w:pPr>
      <w:r>
        <w:rPr>
          <w:b/>
          <w:bCs/>
        </w:rPr>
        <w:t xml:space="preserve">Re-verified 2026-08-25 against the current source</w:t>
      </w:r>
      <w:r>
        <w:t xml:space="preserve"> </w:t>
      </w:r>
      <w:r>
        <w:t xml:space="preserve">— and unlike §5’s table, these two figures</w:t>
      </w:r>
      <w:r>
        <w:t xml:space="preserve"> </w:t>
      </w:r>
      <w:r>
        <w:t xml:space="preserve">reproduce EXACTLY as Revision 1 recorded them. Each mutation is scoped to the file that owns the</w:t>
      </w:r>
      <w:r>
        <w:t xml:space="preserve"> </w:t>
      </w:r>
      <w:r>
        <w:t xml:space="preserve">reconciled gate (that is the question §4 asks), and the failing tests are listed by name so</w:t>
      </w:r>
      <w:r>
        <w:t xml:space="preserve"> </w:t>
      </w:r>
      <w:r>
        <w:t xml:space="preserve">“which</w:t>
      </w:r>
      <w:r>
        <w:t xml:space="preserve"> </w:t>
      </w:r>
      <w:r>
        <w:t xml:space="preserve">gate bit”</w:t>
      </w:r>
      <w:r>
        <w:t xml:space="preserve"> </w:t>
      </w:r>
      <w:r>
        <w:t xml:space="preserve">is measured rather than asserted: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Scoped to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Tests that caught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BOB-173’s</w:t>
            </w:r>
            <w:r>
              <w:t xml:space="preserve"> </w:t>
            </w:r>
            <w:r>
              <w:rPr>
                <w:rStyle w:val="VerbatimChar"/>
              </w:rPr>
              <w:t xml:space="preserve">_save_hooks</w:t>
            </w:r>
            <w:r>
              <w:t xml:space="preserve"> </w:t>
            </w:r>
            <w:r>
              <w:t xml:space="preserve">swallow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test_bob173_hook_persistence_failure.py</w:t>
            </w:r>
          </w:p>
        </w:tc>
        <w:tc>
          <w:tcPr/>
          <w:p>
            <w:pPr>
              <w:pStyle w:val="Compact"/>
            </w:pPr>
            <w:r>
              <w:t xml:space="preserve">10 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failed</w:t>
            </w:r>
            <w:r>
              <w:t xml:space="preserve">, 5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TestCreateReportsPersistenceFailure::test_create_does_not_return_a_hook_id_when_write_fails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::test_create_returns_error_status_when_write_fails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TestDeleteReportsPersistenceFailure::test_delete_does_not_claim_success_when_write_fails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::test_delete_returns_error_status_when_write_fails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::test_hook_survives_a_failed_delete_and_the_api_admits_it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the A1</w:t>
            </w:r>
            <w:r>
              <w:t xml:space="preserve"> </w:t>
            </w:r>
            <w:r>
              <w:rPr>
                <w:rStyle w:val="VerbatimChar"/>
              </w:rPr>
              <w:t xml:space="preserve">_load_hooks</w:t>
            </w:r>
            <w:r>
              <w:t xml:space="preserve"> </w:t>
            </w:r>
            <w:r>
              <w:t xml:space="preserve">swallow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test_hooks_coverage.py</w:t>
            </w:r>
          </w:p>
        </w:tc>
        <w:tc>
          <w:tcPr/>
          <w:p>
            <w:pPr>
              <w:pStyle w:val="Compact"/>
            </w:pPr>
            <w:r>
              <w:t xml:space="preserve">12 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failed</w:t>
            </w:r>
            <w:r>
              <w:t xml:space="preserve">, 10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TestHooksInternal::test_load_hooks_invalid_json_raises_rather_than_reporting_empty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::test_load_hooks_not_a_list_raises_rather_than_reporting_empty</w:t>
            </w:r>
          </w:p>
        </w:tc>
      </w:tr>
    </w:tbl>
    <w:p>
      <w:pPr>
        <w:pStyle w:val="BodyText"/>
      </w:pPr>
      <w:r>
        <w:t xml:space="preserve">Revision 1’s annotations were accurate too: the BOB-173 mutation does trip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reconciled</w:t>
      </w:r>
      <w:r>
        <w:t xml:space="preserve"> </w:t>
      </w:r>
      <w:r>
        <w:t xml:space="preserve">DELETE tests (the three</w:t>
      </w:r>
      <w:r>
        <w:t xml:space="preserve"> </w:t>
      </w:r>
      <w:r>
        <w:rPr>
          <w:rStyle w:val="VerbatimChar"/>
        </w:rPr>
        <w:t xml:space="preserve">TestDeleteReportsPersistenceFailure</w:t>
      </w:r>
      <w:r>
        <w:t xml:space="preserve"> </w:t>
      </w:r>
      <w:r>
        <w:t xml:space="preserve">rows above), and the A1 mutation trips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reconciled coverage tests. Both reconciled gates therefore still catch the defect they were</w:t>
      </w:r>
      <w:r>
        <w:t xml:space="preserve"> </w:t>
      </w:r>
      <w:r>
        <w:t xml:space="preserve">reconciled for — the §11.4.120 check that a reconciliation was not a fake-pass in slow motion.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0fa1e98993d5010756382b5b5bb2af6fd3d5032"/>
    <w:p>
      <w:pPr>
        <w:pStyle w:val="Heading2"/>
      </w:pPr>
      <w:r>
        <w:t xml:space="preserve">5. Paired §1.1 mutations — every guard proven load-bearing</w:t>
      </w:r>
    </w:p>
    <w:p>
      <w:pPr>
        <w:pStyle w:val="FirstParagraph"/>
      </w:pPr>
      <w:r>
        <w:rPr>
          <w:b/>
          <w:bCs/>
        </w:rPr>
        <w:t xml:space="preserve">All ten re-measured 2026-08-25 against the current source and the current guard</w:t>
      </w:r>
      <w:r>
        <w:t xml:space="preserve">, by a scripted</w:t>
      </w:r>
      <w:r>
        <w:t xml:space="preserve"> </w:t>
      </w:r>
      <w:r>
        <w:t xml:space="preserve">harness (</w:t>
      </w:r>
      <w:r>
        <w:rPr>
          <w:rStyle w:val="VerbatimChar"/>
        </w:rPr>
        <w:t xml:space="preserve">mutate.py</w:t>
      </w:r>
      <w:r>
        <w:t xml:space="preserve">) that applies one mutation, runs both scopes, restores from a pristine copy and</w:t>
      </w:r>
      <w:r>
        <w:t xml:space="preserve"> </w:t>
      </w:r>
      <w:r>
        <w:t xml:space="preserve">re-verifies the md5 (</w:t>
      </w:r>
      <w:r>
        <w:rPr>
          <w:rStyle w:val="VerbatimChar"/>
        </w:rPr>
        <w:t xml:space="preserve">cc19be67b0548e3ebf84d3bf6cc4a556</w:t>
      </w:r>
      <w:r>
        <w:t xml:space="preserve">) before the next — so no mutation residue can</w:t>
      </w:r>
      <w:r>
        <w:t xml:space="preserve"> </w:t>
      </w:r>
      <w:r>
        <w:t xml:space="preserve">survive into the tree (§11.4.84). Revision 1’s table was measured against an EARLIER revision of the</w:t>
      </w:r>
      <w:r>
        <w:t xml:space="preserve"> </w:t>
      </w:r>
      <w:r>
        <w:t xml:space="preserve">guard and never re-run against the final file; its rows summed to 28 while the guard had grown past</w:t>
      </w:r>
      <w:r>
        <w:t xml:space="preserve"> </w:t>
      </w:r>
      <w:r>
        <w:t xml:space="preserve">that, which is the defect this re-measurement corrects.</w:t>
      </w:r>
    </w:p>
    <w:p>
      <w:pPr>
        <w:pStyle w:val="BodyText"/>
      </w:pPr>
      <w:r>
        <w:rPr>
          <w:b/>
          <w:bCs/>
        </w:rPr>
        <w:t xml:space="preserve">Two scopes are reported per mutation, because one number alone is ambiguous.</w:t>
      </w:r>
      <w:r>
        <w:t xml:space="preserve"> </w:t>
      </w:r>
      <w:r>
        <w:t xml:space="preserve">Revision 1’s table</w:t>
      </w:r>
      <w:r>
        <w:t xml:space="preserve"> </w:t>
      </w:r>
      <w:r>
        <w:t xml:space="preserve">silently mixed them — M6’s</w:t>
      </w:r>
      <w:r>
        <w:t xml:space="preserve"> </w:t>
      </w:r>
      <w:r>
        <w:t xml:space="preserve">“5 failed, 5 passed”</w:t>
      </w:r>
      <w:r>
        <w:t xml:space="preserve"> </w:t>
      </w:r>
      <w:r>
        <w:t xml:space="preserve">was a</w:t>
      </w:r>
      <w:r>
        <w:t xml:space="preserve"> </w:t>
      </w:r>
      <w:r>
        <w:rPr>
          <w:i/>
          <w:iCs/>
        </w:rPr>
        <w:t xml:space="preserve">ten-test BOB-173 file</w:t>
      </w:r>
      <w:r>
        <w:t xml:space="preserve">, not the 28-test guard,</w:t>
      </w:r>
      <w:r>
        <w:t xml:space="preserve"> </w:t>
      </w:r>
      <w:r>
        <w:t xml:space="preserve">so the column could not be read consistently. Here,</w:t>
      </w:r>
      <w:r>
        <w:t xml:space="preserve"> </w:t>
      </w:r>
      <w:r>
        <w:t xml:space="preserve">“guard file”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test_bob174_corrupt_hook_store.py</w:t>
      </w:r>
      <w:r>
        <w:t xml:space="preserve"> </w:t>
      </w:r>
      <w:r>
        <w:t xml:space="preserve">alone (35 tests) and</w:t>
      </w:r>
      <w:r>
        <w:t xml:space="preserve"> </w:t>
      </w:r>
      <w:r>
        <w:t xml:space="preserve">“five files”</w:t>
      </w:r>
      <w:r>
        <w:t xml:space="preserve"> </w:t>
      </w:r>
      <w:r>
        <w:t xml:space="preserve">is that plus the four other</w:t>
      </w:r>
      <w:r>
        <w:t xml:space="preserve"> </w:t>
      </w:r>
      <w:r>
        <w:t xml:space="preserve">hook-touching files (75 tests). A mutation that shows failures only in the five-file column is caught</w:t>
      </w:r>
      <w:r>
        <w:t xml:space="preserve"> </w:t>
      </w:r>
      <w:r>
        <w:t xml:space="preserve">by a sibling guard rather than by this one, which is information the single column destroyed.</w:t>
      </w:r>
    </w:p>
    <w:p>
      <w:pPr>
        <w:pStyle w:val="BodyText"/>
      </w:pPr>
      <w:r>
        <w:t xml:space="preserve">The harness also installs SIGTERM/SIGINT/atexit restore handlers, added after a tool-deadline SIGTERM</w:t>
      </w:r>
      <w:r>
        <w:t xml:space="preserve"> </w:t>
      </w:r>
      <w:r>
        <w:t xml:space="preserve">killed an earlier run mid-mutation and left a mutated source in the working tree — caught by the md5</w:t>
      </w:r>
      <w:r>
        <w:t xml:space="preserve"> </w:t>
      </w:r>
      <w:r>
        <w:t xml:space="preserve">check (§9c).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Mutation (one pre-fix behaviour restored)</w:t>
            </w:r>
          </w:p>
        </w:tc>
        <w:tc>
          <w:tcPr/>
          <w:p>
            <w:pPr>
              <w:pStyle w:val="Compact"/>
            </w:pPr>
            <w:r>
              <w:t xml:space="preserve">guard file (35)</w:t>
            </w:r>
          </w:p>
        </w:tc>
        <w:tc>
          <w:tcPr/>
          <w:p>
            <w:pPr>
              <w:pStyle w:val="Compact"/>
            </w:pPr>
            <w:r>
              <w:t xml:space="preserve">five files (75)</w:t>
            </w:r>
          </w:p>
        </w:tc>
        <w:tc>
          <w:tcPr/>
          <w:p>
            <w:pPr>
              <w:pStyle w:val="Compact"/>
            </w:pPr>
            <w:r>
              <w:t xml:space="preserve">Guard classes that caught it — measured, not asserted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restore _load_hooks’</w:t>
            </w:r>
            <w:r>
              <w:t xml:space="preserve"> </w:t>
            </w:r>
            <w:r>
              <w:rPr>
                <w:rStyle w:val="VerbatimChar"/>
              </w:rPr>
              <w:t xml:space="preserve">except Exception: return []</w:t>
            </w:r>
            <w:r>
              <w:t xml:space="preserve"> </w:t>
            </w:r>
            <w:r>
              <w:t xml:space="preserve">(the A1 swallow)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f</w:t>
            </w:r>
            <w:r>
              <w:t xml:space="preserve">, 22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f</w:t>
            </w:r>
            <w:r>
              <w:t xml:space="preserve">, 60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TestCorruptStoreIsNotReportedAsZeroHooks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TestCreateRefusesRatherThanDestroying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TestDeleteRefusesRatherThanDestroying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restore</w:t>
            </w:r>
            <w:r>
              <w:t xml:space="preserve"> </w:t>
            </w:r>
            <w:r>
              <w:rPr>
                <w:rStyle w:val="VerbatimChar"/>
              </w:rPr>
              <w:t xml:space="preserve">open(HOOKS_FILE, "w")</w:t>
            </w:r>
            <w:r>
              <w:t xml:space="preserve"> </w:t>
            </w:r>
            <w:r>
              <w:t xml:space="preserve">in place of the atomic write (A5)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f</w:t>
            </w:r>
            <w:r>
              <w:t xml:space="preserve">, 30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f</w:t>
            </w:r>
            <w:r>
              <w:t xml:space="preserve">, 66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TestAtomicWriteMechanicsArePinned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TestNonOSErrorWriteFailureIsPinned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TestWriteIsAtomic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narrow _save_hooks’ outer</w:t>
            </w:r>
            <w:r>
              <w:t xml:space="preserve"> </w:t>
            </w:r>
            <w:r>
              <w:rPr>
                <w:rStyle w:val="VerbatimChar"/>
              </w:rPr>
              <w:t xml:space="preserve">except Exception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except OSError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</w:t>
            </w:r>
            <w:r>
              <w:t xml:space="preserve">, 33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</w:t>
            </w:r>
            <w:r>
              <w:t xml:space="preserve">, 73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TestNonOSErrorWriteFailureIsPinned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revert VALID_EVENTS derivation -&gt; divergent hardcoded literal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</w:t>
            </w:r>
            <w:r>
              <w:t xml:space="preserve">, 33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</w:t>
            </w:r>
            <w:r>
              <w:t xml:space="preserve">, 72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TestEventVocabularyCannotDrift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drop create_hook’s refusal; let the misread flow into the save (A2)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f</w:t>
            </w:r>
            <w:r>
              <w:t xml:space="preserve">, 28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f</w:t>
            </w:r>
            <w:r>
              <w:t xml:space="preserve">, 68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TestCreateRefusesRatherThanDestroying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restore BOB-173’s write-failure swallow (_save_hooks does not raise)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</w:t>
            </w:r>
            <w:r>
              <w:t xml:space="preserve">, 32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f</w:t>
            </w:r>
            <w:r>
              <w:t xml:space="preserve">, 66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TestNonOSErrorWriteFailureIsPinned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TestWriteIsAtomic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restore</w:t>
            </w:r>
            <w:r>
              <w:t xml:space="preserve"> </w:t>
            </w:r>
            <w:r>
              <w:rPr>
                <w:rStyle w:val="VerbatimChar"/>
              </w:rPr>
              <w:t xml:space="preserve">os.path.isfile</w:t>
            </w:r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w:r>
              <w:rPr>
                <w:rStyle w:val="VerbatimChar"/>
              </w:rPr>
              <w:t xml:space="preserve">os.path.exists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</w:t>
            </w:r>
            <w:r>
              <w:t xml:space="preserve">, 34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</w:t>
            </w:r>
            <w:r>
              <w:t xml:space="preserve">, 74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TestCorruptStoreIsNotReportedAsZeroHooks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let dispatch_event propagate HookStoreCorruptError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</w:t>
            </w:r>
            <w:r>
              <w:t xml:space="preserve">, 33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f</w:t>
            </w:r>
            <w:r>
              <w:t xml:space="preserve">, 73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TestDispatchFailsClosedWithoutBreakingUnrelatedRequests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dir=store_dir</w:t>
            </w:r>
            <w:r>
              <w:t xml:space="preserve"> </w:t>
            </w:r>
            <w:r>
              <w:t xml:space="preserve">from mkstemp (reviewer RM3 - cross-device)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</w:t>
            </w:r>
            <w:r>
              <w:t xml:space="preserve">, 32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</w:t>
            </w:r>
            <w:r>
              <w:t xml:space="preserve">, 72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TestAtomicWriteMechanicsArePinned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TestTheCrossDeviceFailureIsCaughtForReal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drop the os.fsync, keep os.replace (reviewer RM2 - durability)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</w:t>
            </w:r>
            <w:r>
              <w:t xml:space="preserve">, 34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</w:t>
            </w:r>
            <w:r>
              <w:t xml:space="preserve">, 74 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TestAtomicWriteMechanicsArePinned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the re-measurement changed, and what it did not.</w:t>
      </w:r>
      <w:r>
        <w:t xml:space="preserve"> </w:t>
      </w:r>
      <w:r>
        <w:t xml:space="preserve">Every mutation still bites, and no mutation</w:t>
      </w:r>
      <w:r>
        <w:t xml:space="preserve"> </w:t>
      </w:r>
      <w:r>
        <w:t xml:space="preserve">survives — but three rows moved, and the movement is informative rather than cosmetic: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M2 rose from 3 failures to 5.</w:t>
      </w:r>
      <w:r>
        <w:t xml:space="preserve"> </w:t>
      </w:r>
      <w:r>
        <w:t xml:space="preserve">Revision 1 said M2’s virtue was its</w:t>
      </w:r>
      <w:r>
        <w:t xml:space="preserve"> </w:t>
      </w:r>
      <w:r>
        <w:rPr>
          <w:i/>
          <w:iCs/>
        </w:rPr>
        <w:t xml:space="preserve">narrowness</w:t>
      </w:r>
      <w:r>
        <w:t xml:space="preserve"> </w:t>
      </w:r>
      <w:r>
        <w:t xml:space="preserve">—</w:t>
      </w:r>
      <w:r>
        <w:t xml:space="preserve"> </w:t>
      </w:r>
      <w:r>
        <w:t xml:space="preserve">“breaks only the</w:t>
      </w:r>
      <w:r>
        <w:t xml:space="preserve"> </w:t>
      </w:r>
      <w:r>
        <w:t xml:space="preserve">atomicity tests and nothing else”</w:t>
      </w:r>
      <w:r>
        <w:t xml:space="preserve">. That is no longer true and the claim is withdrawn: restoring the</w:t>
      </w:r>
      <w:r>
        <w:t xml:space="preserve"> </w:t>
      </w:r>
      <w:r>
        <w:t xml:space="preserve">in-place</w:t>
      </w:r>
      <w:r>
        <w:t xml:space="preserve"> </w:t>
      </w:r>
      <w:r>
        <w:rPr>
          <w:rStyle w:val="VerbatimChar"/>
        </w:rPr>
        <w:t xml:space="preserve">open(path, "w")</w:t>
      </w:r>
      <w:r>
        <w:t xml:space="preserve"> </w:t>
      </w:r>
      <w:r>
        <w:t xml:space="preserve">removes the temp file entirely, so it now also trips both new mechanics</w:t>
      </w:r>
      <w:r>
        <w:t xml:space="preserve"> </w:t>
      </w:r>
      <w:r>
        <w:t xml:space="preserve">pins (there is no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to pass</w:t>
      </w:r>
      <w:r>
        <w:t xml:space="preserve"> </w:t>
      </w:r>
      <w:r>
        <w:rPr>
          <w:rStyle w:val="VerbatimChar"/>
        </w:rPr>
        <w:t xml:space="preserve">dir=</w:t>
      </w:r>
      <w:r>
        <w:t xml:space="preserve"> </w:t>
      </w:r>
      <w:r>
        <w:t xml:space="preserve">to and no temp fd to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). The guard got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narrow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correct — an in-place write genuinely violates more properties than Revision 1 could see.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M9 and M10 are the two the review demonstrated were UNGUARDED.</w:t>
      </w:r>
      <w:r>
        <w:t xml:space="preserve"> </w:t>
      </w:r>
      <w:r>
        <w:t xml:space="preserve">Against Revision 1’s suite each</w:t>
      </w:r>
      <w:r>
        <w:t xml:space="preserve"> </w:t>
      </w:r>
      <w:r>
        <w:t xml:space="preserve">passed with zero failures; against this one M9 costs 3 tests and M10 costs 1. Those two rows are the</w:t>
      </w:r>
      <w:r>
        <w:t xml:space="preserve"> </w:t>
      </w:r>
      <w:r>
        <w:t xml:space="preserve">entire point of Revision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M6 reads 3 in the guard file but 9 across the five</w:t>
      </w:r>
      <w:r>
        <w:t xml:space="preserve"> </w:t>
      </w:r>
      <w:r>
        <w:t xml:space="preserve">— the clearest argument for reporting both</w:t>
      </w:r>
      <w:r>
        <w:t xml:space="preserve"> </w:t>
      </w:r>
      <w:r>
        <w:t xml:space="preserve">scopes. Restoring BOB-173’s write-failure swallow is mostly caught by</w:t>
      </w:r>
      <w:r>
        <w:t xml:space="preserve"> </w:t>
      </w:r>
      <w:r>
        <w:rPr>
          <w:i/>
          <w:iCs/>
        </w:rPr>
        <w:t xml:space="preserve">BOB-173’s own</w:t>
      </w:r>
      <w:r>
        <w:t xml:space="preserve"> </w:t>
      </w:r>
      <w:r>
        <w:t xml:space="preserve">file, not by</w:t>
      </w:r>
      <w:r>
        <w:t xml:space="preserve"> </w:t>
      </w:r>
      <w:r>
        <w:t xml:space="preserve">this one; Revision 1’s single ambiguous column showed</w:t>
      </w:r>
      <w:r>
        <w:t xml:space="preserve"> </w:t>
      </w:r>
      <w:r>
        <w:t xml:space="preserve">“5 failed, 5 passed”</w:t>
      </w:r>
      <w:r>
        <w:t xml:space="preserve"> </w:t>
      </w:r>
      <w:r>
        <w:t xml:space="preserve">and could not express that.</w:t>
      </w:r>
    </w:p>
    <w:p>
      <w:pPr>
        <w:pStyle w:val="FirstParagraph"/>
      </w:pPr>
      <w:r>
        <w:t xml:space="preserve">M3 still confirms the BOB-173 review’s finding directly: before that change,</w:t>
      </w:r>
      <w:r>
        <w:t xml:space="preserve"> </w:t>
      </w:r>
      <w:r>
        <w:rPr>
          <w:rStyle w:val="VerbatimChar"/>
        </w:rPr>
        <w:t xml:space="preserve">except Exception → except OSError</w:t>
      </w:r>
      <w:r>
        <w:t xml:space="preserve"> </w:t>
      </w:r>
      <w:r>
        <w:t xml:space="preserve">passed the entire suite; it now costs two tests, in both scopes.</w:t>
      </w:r>
    </w:p>
    <w:p>
      <w:pPr>
        <w:pStyle w:val="BodyText"/>
      </w:pPr>
      <w:r>
        <w:t xml:space="preserve">M7 and M10 each cost exactly one test, which is what a correctly-scoped, single-property guard looks</w:t>
      </w:r>
      <w:r>
        <w:t xml:space="preserve"> </w:t>
      </w:r>
      <w:r>
        <w:t xml:space="preserve">like — the property is asserted once, by one assertion, and nothing else is coupled to it.</w:t>
      </w:r>
    </w:p>
    <w:bookmarkStart w:id="18" w:name="X048fa283c4b08084d5a5056bd191db293245480"/>
    <w:p>
      <w:pPr>
        <w:pStyle w:val="Heading3"/>
      </w:pPr>
      <w:r>
        <w:t xml:space="preserve">5b. One defect found by self-review, not by the reported chain</w:t>
      </w:r>
    </w:p>
    <w:p>
      <w:pPr>
        <w:pStyle w:val="FirstParagraph"/>
      </w:pPr>
      <w:r>
        <w:rPr>
          <w:rStyle w:val="VerbatimChar"/>
        </w:rPr>
        <w:t xml:space="preserve">_load_hooks</w:t>
      </w:r>
      <w:r>
        <w:t xml:space="preserve"> </w:t>
      </w:r>
      <w:r>
        <w:t xml:space="preserve">guarded with</w:t>
      </w:r>
      <w:r>
        <w:t xml:space="preserve"> </w:t>
      </w:r>
      <w:r>
        <w:rPr>
          <w:rStyle w:val="VerbatimChar"/>
        </w:rPr>
        <w:t xml:space="preserve">os.path.isfile</w:t>
      </w:r>
      <w:r>
        <w:t xml:space="preserve">, which is</w:t>
      </w:r>
      <w:r>
        <w:t xml:space="preserve"> </w:t>
      </w:r>
      <w:r>
        <w:rPr>
          <w:b/>
          <w:bCs/>
        </w:rPr>
        <w:t xml:space="preserve">also False for a directory</w:t>
      </w:r>
      <w:r>
        <w:t xml:space="preserve"> </w:t>
      </w:r>
      <w:r>
        <w:t xml:space="preserve">(or fifo, socket,</w:t>
      </w:r>
      <w:r>
        <w:t xml:space="preserve"> </w:t>
      </w:r>
      <w:r>
        <w:t xml:space="preserve">device node) at the store path. Probed rather than assumed:</w:t>
      </w:r>
    </w:p>
    <w:p>
      <w:pPr>
        <w:pStyle w:val="SourceCode"/>
      </w:pPr>
      <w:r>
        <w:rPr>
          <w:rStyle w:val="VerbatimChar"/>
        </w:rPr>
        <w:t xml:space="preserve">os.path.isfile(dir) : False   -&gt; treated as MISSING, GET says 0 hooks</w:t>
      </w:r>
      <w:r>
        <w:br/>
      </w:r>
      <w:r>
        <w:rPr>
          <w:rStyle w:val="VerbatimChar"/>
        </w:rPr>
        <w:t xml:space="preserve">os.path.exists(dir) : True</w:t>
      </w:r>
      <w:r>
        <w:br/>
      </w:r>
      <w:r>
        <w:rPr>
          <w:rStyle w:val="VerbatimChar"/>
        </w:rPr>
        <w:t xml:space="preserve">open(dir) raises    : IsADirectoryError (an OSError -&gt; already handled)</w:t>
      </w:r>
    </w:p>
    <w:p>
      <w:pPr>
        <w:pStyle w:val="FirstParagraph"/>
      </w:pPr>
      <w:r>
        <w:t xml:space="preserve">So a directory at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 </w:t>
      </w:r>
      <w:r>
        <w:t xml:space="preserve">was reported as</w:t>
      </w:r>
      <w:r>
        <w:t xml:space="preserve"> </w:t>
      </w:r>
      <w:r>
        <w:t xml:space="preserve">“no hooks configured”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conflation the item</w:t>
      </w:r>
      <w:r>
        <w:t xml:space="preserve"> </w:t>
      </w:r>
      <w:r>
        <w:t xml:space="preserve">is about, in a rarer flavour, and it would have survived a fix that kept</w:t>
      </w:r>
      <w:r>
        <w:t xml:space="preserve"> </w:t>
      </w:r>
      <w:r>
        <w:rPr>
          <w:rStyle w:val="VerbatimChar"/>
        </w:rPr>
        <w:t xml:space="preserve">isfile</w:t>
      </w:r>
      <w:r>
        <w:t xml:space="preserve">. Closed by changing</w:t>
      </w:r>
      <w:r>
        <w:t xml:space="preserve"> </w:t>
      </w:r>
      <w:r>
        <w:t xml:space="preserve">one word to</w:t>
      </w:r>
      <w:r>
        <w:t xml:space="preserve"> </w:t>
      </w:r>
      <w:r>
        <w:rPr>
          <w:rStyle w:val="VerbatimChar"/>
        </w:rPr>
        <w:t xml:space="preserve">os.path.exists</w:t>
      </w:r>
      <w:r>
        <w:t xml:space="preserve"> </w:t>
      </w:r>
      <w:r>
        <w:t xml:space="preserve">and letting it fall through to the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where the existing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handler already covers it. A broken symlink stays MISSING under both spellings (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follows</w:t>
      </w:r>
      <w:r>
        <w:t xml:space="preserve"> </w:t>
      </w:r>
      <w:r>
        <w:t xml:space="preserve">links), which is correct — nothing readable is there.</w:t>
      </w:r>
    </w:p>
    <w:p>
      <w:pPr>
        <w:pStyle w:val="BodyText"/>
      </w:pPr>
      <w:r>
        <w:t xml:space="preserve">Pinned by</w:t>
      </w:r>
      <w:r>
        <w:t xml:space="preserve"> </w:t>
      </w:r>
      <w:r>
        <w:rPr>
          <w:rStyle w:val="VerbatimChar"/>
        </w:rPr>
        <w:t xml:space="preserve">test_a_directory_at_the_store_path_is_not_reported_as_zero_hooks</w:t>
      </w:r>
      <w:r>
        <w:t xml:space="preserve">, and M7 confirms it is</w:t>
      </w:r>
      <w:r>
        <w:t xml:space="preserve"> </w:t>
      </w:r>
      <w:r>
        <w:t xml:space="preserve">load-bearing.</w:t>
      </w:r>
    </w:p>
    <w:bookmarkEnd w:id="18"/>
    <w:bookmarkStart w:id="19" w:name="X386f9119ec997aadd764f78c396d133bed81c43"/>
    <w:p>
      <w:pPr>
        <w:pStyle w:val="Heading3"/>
      </w:pPr>
      <w:r>
        <w:t xml:space="preserve">5c. A decision that was recorded but not guarded</w:t>
      </w:r>
    </w:p>
    <w:p>
      <w:pPr>
        <w:pStyle w:val="FirstParagraph"/>
      </w:pPr>
      <w:r>
        <w:rPr>
          <w:rStyle w:val="VerbatimChar"/>
        </w:rPr>
        <w:t xml:space="preserve">dispatch_event</w:t>
      </w:r>
      <w:r>
        <w:t xml:space="preserve">’s corrupt-store behaviour (§3 of the decision record — log, dispatch nothing, do not</w:t>
      </w:r>
      <w:r>
        <w:t xml:space="preserve"> </w:t>
      </w:r>
      <w:r>
        <w:t xml:space="preserve">propagate) was</w:t>
      </w:r>
      <w:r>
        <w:t xml:space="preserve"> </w:t>
      </w:r>
      <w:r>
        <w:rPr>
          <w:b/>
          <w:bCs/>
        </w:rPr>
        <w:t xml:space="preserve">decided and written down but initially left untested</w:t>
      </w:r>
      <w:r>
        <w:t xml:space="preserve">. A recorded decision with no</w:t>
      </w:r>
      <w:r>
        <w:t xml:space="preserve"> </w:t>
      </w:r>
      <w:r>
        <w:t xml:space="preserve">guard is one edit away from silently reverting, and the reverting edit is an attractive one:</w:t>
      </w:r>
      <w:r>
        <w:t xml:space="preserve"> </w:t>
      </w:r>
      <w:r>
        <w:t xml:space="preserve">“why is</w:t>
      </w:r>
      <w:r>
        <w:t xml:space="preserve"> </w:t>
      </w:r>
      <w:r>
        <w:t xml:space="preserve">this swallowing an exception?”</w:t>
      </w:r>
      <w:r>
        <w:t xml:space="preserve"> </w:t>
      </w:r>
      <w:r>
        <w:t xml:space="preserve">is exactly what a future reader will ask. Closed by</w:t>
      </w:r>
      <w:r>
        <w:t xml:space="preserve"> </w:t>
      </w:r>
      <w:r>
        <w:rPr>
          <w:rStyle w:val="VerbatimChar"/>
        </w:rPr>
        <w:t xml:space="preserve">TestDispatchFailsClosedWithoutBreakingUnrelatedRequests</w:t>
      </w:r>
      <w:r>
        <w:t xml:space="preserve">, which asserts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halves — it does not</w:t>
      </w:r>
      <w:r>
        <w:t xml:space="preserve"> </w:t>
      </w:r>
      <w:r>
        <w:t xml:space="preserve">raise (so a corrupt hooks file cannot 500 an unrelated search or download)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 runs no hooks (so</w:t>
      </w:r>
      <w:r>
        <w:t xml:space="preserve"> </w:t>
      </w:r>
      <w:r>
        <w:t xml:space="preserve">the side effect fails closed). Each half alone is satisfiable by a wrong implementation, which is why</w:t>
      </w:r>
      <w:r>
        <w:t xml:space="preserve"> </w:t>
      </w:r>
      <w:r>
        <w:t xml:space="preserve">both are asserted. M8 confirms they bite.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b83172587ebd7b50bc81746ae144a54098aaef"/>
    <w:p>
      <w:pPr>
        <w:pStyle w:val="Heading2"/>
      </w:pPr>
      <w:r>
        <w:t xml:space="preserve">6. Negative controls (§11.4.201(1)) — the fix does not fail closed by failing always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test_get_returns_an_empty_list_when_no_store_exists</w:t>
            </w:r>
          </w:p>
        </w:tc>
        <w:tc>
          <w:tcPr/>
          <w:p>
            <w:pPr>
              <w:pStyle w:val="Compact"/>
            </w:pPr>
            <w:r>
              <w:t xml:space="preserve">MISSING file →</w:t>
            </w:r>
            <w:r>
              <w:t xml:space="preserve"> </w:t>
            </w:r>
            <w:r>
              <w:rPr>
                <w:rStyle w:val="VerbatimChar"/>
              </w:rPr>
              <w:t xml:space="preserve">200 {"hooks": [], "count": 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test_create_works_on_a_fresh_install</w:t>
            </w:r>
          </w:p>
        </w:tc>
        <w:tc>
          <w:tcPr/>
          <w:p>
            <w:pPr>
              <w:pStyle w:val="Compact"/>
            </w:pPr>
            <w:r>
              <w:t xml:space="preserve">MISSING file → create succeeds and persists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test_an_empty_json_list_is_a_healthy_store_not_a_corrupt_one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on disk stays healthy (what deleting the last hook leaves)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test_get_lists_the_configured_hooks</w:t>
            </w:r>
          </w:p>
        </w:tc>
        <w:tc>
          <w:tcPr/>
          <w:p>
            <w:pPr>
              <w:pStyle w:val="Compact"/>
            </w:pPr>
            <w:r>
              <w:t xml:space="preserve">VALID file → all three 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test_create_appends_and_preserves_the_existing_hooks</w:t>
            </w:r>
          </w:p>
        </w:tc>
        <w:tc>
          <w:tcPr/>
          <w:p>
            <w:pPr>
              <w:pStyle w:val="Compact"/>
            </w:pPr>
            <w:r>
              <w:t xml:space="preserve">VALID file → appends, does not 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test_delete_removes_only_the_named_hook</w:t>
            </w:r>
          </w:p>
        </w:tc>
        <w:tc>
          <w:tcPr/>
          <w:p>
            <w:pPr>
              <w:pStyle w:val="Compact"/>
            </w:pPr>
            <w:r>
              <w:t xml:space="preserve">VALID file → removes exactly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test_delete_of_an_absent_hook_still_404s_on_a_valid_store</w:t>
            </w:r>
          </w:p>
        </w:tc>
        <w:tc>
          <w:tcPr/>
          <w:p>
            <w:pPr>
              <w:pStyle w:val="Compact"/>
            </w:pPr>
            <w:r>
              <w:t xml:space="preserve">the ordinary not-found path is not swallowed by the corrupt-store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test_load_hooks_no_file</w:t>
            </w:r>
            <w:r>
              <w:t xml:space="preserve"> </w:t>
            </w:r>
            <w:r>
              <w:t xml:space="preserve">(pre-existing, untouched)</w:t>
            </w:r>
          </w:p>
        </w:tc>
        <w:tc>
          <w:tcPr/>
          <w:p>
            <w:pPr>
              <w:pStyle w:val="Compact"/>
            </w:pPr>
            <w:r>
              <w:t xml:space="preserve">the MISSING-is-not-CORRUPT boundary, asserted at the unit layer</w:t>
            </w:r>
          </w:p>
        </w:tc>
      </w:tr>
    </w:tbl>
    <w:p>
      <w:pPr>
        <w:pStyle w:val="BodyText"/>
      </w:pPr>
      <w:r>
        <w:t xml:space="preserve">The missing-file controls are the sharp ones: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was the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answer for that state, and a fix</w:t>
      </w:r>
      <w:r>
        <w:t xml:space="preserve"> </w:t>
      </w:r>
      <w:r>
        <w:t xml:space="preserve">that collapsed it into the corrupt case would 500 every fresh install’s hooks tab and refuse every</w:t>
      </w:r>
      <w:r>
        <w:t xml:space="preserve"> </w:t>
      </w:r>
      <w:r>
        <w:t xml:space="preserve">create — worse than the defect being fixed.</w:t>
      </w:r>
    </w:p>
    <w:p>
      <w:r>
        <w:pict>
          <v:rect style="width:0;height:1.5pt" o:hralign="center" o:hrstd="t" o:hr="t"/>
        </w:pict>
      </w:r>
    </w:p>
    <w:bookmarkEnd w:id="21"/>
    <w:bookmarkStart w:id="22" w:name="X542916a5fe6f9cccc71bef87b24801970888ef0"/>
    <w:p>
      <w:pPr>
        <w:pStyle w:val="Heading2"/>
      </w:pPr>
      <w:r>
        <w:t xml:space="preserve">7. Atomicity proof — not merely</w:t>
      </w:r>
      <w:r>
        <w:t xml:space="preserve"> </w:t>
      </w:r>
      <w:r>
        <w:t xml:space="preserve">“it still writes”</w:t>
      </w:r>
    </w:p>
    <w:p>
      <w:pPr>
        <w:pStyle w:val="FirstParagraph"/>
      </w:pPr>
      <w:r>
        <w:rPr>
          <w:rStyle w:val="VerbatimChar"/>
        </w:rPr>
        <w:t xml:space="preserve">TestWriteIsAtomic</w:t>
      </w:r>
      <w:r>
        <w:t xml:space="preserve"> </w:t>
      </w:r>
      <w:r>
        <w:t xml:space="preserve">drives a</w:t>
      </w:r>
      <w:r>
        <w:t xml:space="preserve"> </w:t>
      </w:r>
      <w:r>
        <w:rPr>
          <w:b/>
          <w:bCs/>
        </w:rPr>
        <w:t xml:space="preserve">faithful</w:t>
      </w:r>
      <w:r>
        <w:t xml:space="preserve"> </w:t>
      </w:r>
      <w:r>
        <w:t xml:space="preserve">failure rather than a synthetic one: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 </w:t>
      </w:r>
      <w:r>
        <w:t xml:space="preserve">writes a</w:t>
      </w:r>
      <w:r>
        <w:t xml:space="preserve"> </w:t>
      </w:r>
      <w:r>
        <w:t xml:space="preserve">partial fragment and then raises</w:t>
      </w:r>
      <w:r>
        <w:t xml:space="preserve"> </w:t>
      </w:r>
      <w:r>
        <w:rPr>
          <w:rStyle w:val="VerbatimChar"/>
        </w:rPr>
        <w:t xml:space="preserve">OSError(ENOSPC)</w:t>
      </w:r>
      <w:r>
        <w:t xml:space="preserve">, modelling a full disk or a kill mid-serialisation</w:t>
      </w:r>
      <w:r>
        <w:t xml:space="preserve"> </w:t>
      </w:r>
      <w:r>
        <w:t xml:space="preserve">at the point that matters. Four assertions:</w:t>
      </w:r>
    </w:p>
    <w:p>
      <w:pPr>
        <w:pStyle w:val="Compact"/>
        <w:numPr>
          <w:ilvl w:val="0"/>
          <w:numId w:val="1003"/>
        </w:numPr>
      </w:pPr>
      <w:r>
        <w:t xml:space="preserve">the previous store is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afterwards (the atomicity proof — with an in-place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the original is destroyed at open time, before the failure even occurs);</w:t>
      </w:r>
    </w:p>
    <w:p>
      <w:pPr>
        <w:pStyle w:val="Compact"/>
        <w:numPr>
          <w:ilvl w:val="0"/>
          <w:numId w:val="1003"/>
        </w:numPr>
      </w:pPr>
      <w:r>
        <w:t xml:space="preserve">the store is</w:t>
      </w:r>
      <w:r>
        <w:t xml:space="preserve"> </w:t>
      </w:r>
      <w:r>
        <w:rPr>
          <w:b/>
          <w:bCs/>
        </w:rPr>
        <w:t xml:space="preserve">still parseable and still lists the original hooks</w:t>
      </w:r>
      <w:r>
        <w:t xml:space="preserve"> </w:t>
      </w:r>
      <w:r>
        <w:t xml:space="preserve">through the real API afterwards;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partial or temp file is observable</w:t>
      </w:r>
      <w:r>
        <w:t xml:space="preserve"> </w:t>
      </w:r>
      <w:r>
        <w:t xml:space="preserve">after a failed write;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temp file is left</w:t>
      </w:r>
      <w:r>
        <w:t xml:space="preserve"> </w:t>
      </w:r>
      <w:r>
        <w:t xml:space="preserve">after a successful write.</w:t>
      </w:r>
    </w:p>
    <w:p>
      <w:pPr>
        <w:pStyle w:val="FirstParagraph"/>
      </w:pPr>
      <w:r>
        <w:t xml:space="preserve">M2 confirms (1) and (2) are the load-bearing pair.</w:t>
      </w:r>
    </w:p>
    <w:p>
      <w:r>
        <w:pict>
          <v:rect style="width:0;height:1.5pt" o:hralign="center" o:hrstd="t" o:hr="t"/>
        </w:pict>
      </w:r>
    </w:p>
    <w:bookmarkEnd w:id="22"/>
    <w:bookmarkStart w:id="23" w:name="honest-boundaries"/>
    <w:p>
      <w:pPr>
        <w:pStyle w:val="Heading2"/>
      </w:pPr>
      <w:r>
        <w:t xml:space="preserve">8. Honest boundaries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dashboard still shows</w:t>
      </w:r>
      <w:r>
        <w:rPr>
          <w:b/>
          <w:bCs/>
        </w:rPr>
        <w:t xml:space="preserve"> </w:t>
      </w:r>
      <w:r>
        <w:rPr>
          <w:b/>
          <w:bCs/>
        </w:rPr>
        <w:t xml:space="preserve">“No hooks registered”</w:t>
      </w:r>
      <w:r>
        <w:rPr>
          <w:b/>
          <w:bCs/>
        </w:rPr>
        <w:t xml:space="preserve"> </w:t>
      </w:r>
      <w:r>
        <w:rPr>
          <w:b/>
          <w:bCs/>
        </w:rPr>
        <w:t xml:space="preserve">on a corrupt store.</w:t>
      </w:r>
      <w:r>
        <w:t xml:space="preserve"> </w:t>
      </w:r>
      <w:r>
        <w:t xml:space="preserve">The API is now honest; the UI</w:t>
      </w:r>
      <w:r>
        <w:t xml:space="preserve"> </w:t>
      </w:r>
      <w:r>
        <w:t xml:space="preserve">is not. Fixing it needs an error callback in</w:t>
      </w:r>
      <w:r>
        <w:t xml:space="preserve"> </w:t>
      </w:r>
      <w:r>
        <w:rPr>
          <w:rStyle w:val="VerbatimChar"/>
        </w:rPr>
        <w:t xml:space="preserve">loadHooks()</w:t>
      </w:r>
      <w:r>
        <w:t xml:space="preserve"> </w:t>
      </w:r>
      <w:r>
        <w:t xml:space="preserve">and a template branch, both 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— outside this item’s scope and live under a sibling stream. Recorded in</w:t>
      </w:r>
      <w:r>
        <w:t xml:space="preserve"> </w:t>
      </w:r>
      <w:r>
        <w:rPr>
          <w:rStyle w:val="VerbatimChar"/>
        </w:rPr>
        <w:t xml:space="preserve">DESIGN_DECISION.md</w:t>
      </w:r>
      <w:r>
        <w:t xml:space="preserve"> </w:t>
      </w:r>
      <w:r>
        <w:t xml:space="preserve">§1 as a known gap and the natural follow-up.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dispatch_event</w:t>
      </w:r>
      <w:r>
        <w:rPr>
          <w:b/>
          <w:bCs/>
        </w:rPr>
        <w:t xml:space="preserve">’s corrupt-store arm is log-only.</w:t>
      </w:r>
      <w:r>
        <w:t xml:space="preserve"> </w:t>
      </w:r>
      <w:r>
        <w:t xml:space="preserve">Accepted only there, because that coroutine is</w:t>
      </w:r>
      <w:r>
        <w:t xml:space="preserve"> </w:t>
      </w:r>
      <w:r>
        <w:t xml:space="preserve">awaited inline by the search and download handlers and raising would 500 unrelated capabilities.</w:t>
      </w:r>
      <w:r>
        <w:t xml:space="preserve"> </w:t>
      </w:r>
      <w:r>
        <w:t xml:space="preserve">Reasoning and the conditions under which it should change:</w:t>
      </w:r>
      <w:r>
        <w:t xml:space="preserve"> </w:t>
      </w:r>
      <w:r>
        <w:rPr>
          <w:rStyle w:val="VerbatimChar"/>
        </w:rPr>
        <w:t xml:space="preserve">DESIGN_DECISION.md</w:t>
      </w:r>
      <w:r>
        <w:t xml:space="preserve"> </w:t>
      </w:r>
      <w:r>
        <w:t xml:space="preserve">§3.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verified against a real ENOSPC or a real SIGKILL.</w:t>
      </w:r>
      <w:r>
        <w:t xml:space="preserve"> </w:t>
      </w:r>
      <w:r>
        <w:t xml:space="preserve">The injection models the failure faithfully</w:t>
      </w:r>
      <w:r>
        <w:t xml:space="preserve"> </w:t>
      </w:r>
      <w:r>
        <w:t xml:space="preserve">but is not the syscall-level event.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fsync</w:t>
      </w:r>
      <w:r>
        <w:rPr>
          <w:b/>
          <w:bCs/>
        </w:rPr>
        <w:t xml:space="preserve"> </w:t>
      </w:r>
      <w:r>
        <w:rPr>
          <w:b/>
          <w:bCs/>
        </w:rPr>
        <w:t xml:space="preserve">is pinned on the CALL, not on durability itself.</w:t>
      </w:r>
      <w:r>
        <w:t xml:space="preserve"> </w:t>
      </w:r>
      <w:r>
        <w:rPr>
          <w:rStyle w:val="VerbatimChar"/>
        </w:rPr>
        <w:t xml:space="preserve">TestAtomicWriteMechanicsArePinned</w:t>
      </w:r>
      <w:r>
        <w:t xml:space="preserve"> </w:t>
      </w:r>
      <w:r>
        <w:t xml:space="preserve">asserts that</w:t>
      </w:r>
      <w:r>
        <w:t xml:space="preserve"> </w:t>
      </w:r>
      <w:r>
        <w:rPr>
          <w:rStyle w:val="VerbatimChar"/>
        </w:rPr>
        <w:t xml:space="preserve">os.fsync</w:t>
      </w:r>
      <w:r>
        <w:t xml:space="preserve"> </w:t>
      </w:r>
      <w:r>
        <w:t xml:space="preserve">runs on the temp file’s fd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</w:t>
      </w:r>
      <w:r>
        <w:t xml:space="preserve"> </w:t>
      </w:r>
      <w:r>
        <w:t xml:space="preserve">bytes reached stable storage — durability is not in-process observable at all (after the replace the</w:t>
      </w:r>
      <w:r>
        <w:t xml:space="preserve"> </w:t>
      </w:r>
      <w:r>
        <w:t xml:space="preserve">new contents are visible to every reader whether or not they were ever flushed), and only a real</w:t>
      </w:r>
      <w:r>
        <w:t xml:space="preserve"> </w:t>
      </w:r>
      <w:r>
        <w:t xml:space="preserve">power-cut could distinguish the two. The call is asserted because it is the strongest thing that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asserted here, and because the alternative is an unguarded line that a future</w:t>
      </w:r>
      <w:r>
        <w:t xml:space="preserve"> </w:t>
      </w:r>
      <w:r>
        <w:t xml:space="preserve">“this looks</w:t>
      </w:r>
      <w:r>
        <w:t xml:space="preserve"> </w:t>
      </w:r>
      <w:r>
        <w:t xml:space="preserve">unnecessary”</w:t>
      </w:r>
      <w:r>
        <w:t xml:space="preserve"> </w:t>
      </w:r>
      <w:r>
        <w:t xml:space="preserve">edit removes in silence — which the reviewer demonstrated by removing it against the</w:t>
      </w:r>
      <w:r>
        <w:t xml:space="preserve"> </w:t>
      </w:r>
      <w:r>
        <w:t xml:space="preserve">whole suite without a single failure.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live-container run.</w:t>
      </w:r>
      <w:r>
        <w:t xml:space="preserve"> </w:t>
      </w:r>
      <w:r>
        <w:t xml:space="preserve">Everything here is the real FastAPI app driven through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over</w:t>
      </w:r>
      <w:r>
        <w:t xml:space="preserve"> </w:t>
      </w:r>
      <w:r>
        <w:t xml:space="preserve">real files on real temp paths — no mocks of the code under test — but not a running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corrupt store is not now impossible.</w:t>
      </w:r>
      <w:r>
        <w:t xml:space="preserve"> </w:t>
      </w:r>
      <w:r>
        <w:t xml:space="preserve">The atomic write closes the crash-mid-write vector this</w:t>
      </w:r>
      <w:r>
        <w:t xml:space="preserve"> </w:t>
      </w:r>
      <w:r>
        <w:t xml:space="preserve">code owns; a bad hand-edit or filesystem damage still produces one, which is why the read guard</w:t>
      </w:r>
      <w:r>
        <w:t xml:space="preserve"> </w:t>
      </w:r>
      <w:r>
        <w:t xml:space="preserve">exists too.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Export staleness — Revision 1’s statement was FALSE and is withdrawn; the exports are stale again</w:t>
      </w:r>
      <w:r>
        <w:rPr>
          <w:b/>
          <w:bCs/>
        </w:rPr>
        <w:t xml:space="preserve"> </w:t>
      </w:r>
      <w:r>
        <w:rPr>
          <w:b/>
          <w:bCs/>
        </w:rPr>
        <w:t xml:space="preserve">now, for a different and stated reason.</w:t>
      </w:r>
      <w:r>
        <w:t xml:space="preserve"> </w:t>
      </w:r>
      <w:r>
        <w:t xml:space="preserve">Revision 1 asserted</w:t>
      </w:r>
      <w:r>
        <w:t xml:space="preserve"> </w:t>
      </w:r>
      <w:r>
        <w:t xml:space="preserve">“I did not regenerate them”</w:t>
      </w:r>
      <w:r>
        <w:t xml:space="preserve">. Measured: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twins carry mtime</w:t>
      </w:r>
      <w:r>
        <w:t xml:space="preserve"> </w:t>
      </w:r>
      <w:r>
        <w:rPr>
          <w:b/>
          <w:bCs/>
        </w:rPr>
        <w:t xml:space="preserve">2026-08-23 12:04</w:t>
      </w:r>
      <w:r>
        <w:t xml:space="preserve">, which POSTDATES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they were generated from (12:00 / 12:02) — they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been regenerated, and the bullet claiming</w:t>
      </w:r>
      <w:r>
        <w:t xml:space="preserve"> </w:t>
      </w:r>
      <w:r>
        <w:t xml:space="preserve">otherwise was wrong at the moment it was written.</w:t>
      </w:r>
      <w:r>
        <w:t xml:space="preserve"> </w:t>
      </w:r>
      <w:r>
        <w:rPr>
          <w:b/>
          <w:bCs/>
        </w:rPr>
        <w:t xml:space="preserve">Current state, measured 2026-08-25:</w:t>
      </w:r>
      <w:r>
        <w:t xml:space="preserve"> </w:t>
      </w:r>
      <w:r>
        <w:t xml:space="preserve">the</w:t>
      </w:r>
      <w:r>
        <w:t xml:space="preserve"> </w:t>
      </w:r>
      <w:r>
        <w:t xml:space="preserve">Revision 2 edits to</w:t>
      </w:r>
      <w:r>
        <w:t xml:space="preserve"> </w:t>
      </w:r>
      <w:r>
        <w:rPr>
          <w:rStyle w:val="VerbatimChar"/>
        </w:rPr>
        <w:t xml:space="preserve">DESIGN_DECISION.md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EVIDENCE.md</w:t>
      </w:r>
      <w:r>
        <w:t xml:space="preserve"> </w:t>
      </w:r>
      <w:r>
        <w:t xml:space="preserve">have re-staled all six twins, which now</w:t>
      </w:r>
      <w:r>
        <w:t xml:space="preserve"> </w:t>
      </w:r>
      <w:r>
        <w:t xml:space="preserve">predate their sources. They were</w:t>
      </w:r>
      <w:r>
        <w:t xml:space="preserve"> </w:t>
      </w:r>
      <w:r>
        <w:rPr>
          <w:b/>
          <w:bCs/>
        </w:rPr>
        <w:t xml:space="preserve">deliberately not regenerated</w:t>
      </w:r>
      <w:r>
        <w:t xml:space="preserve">, and the reason is checkable rather</w:t>
      </w:r>
      <w:r>
        <w:t xml:space="preserve"> </w:t>
      </w:r>
      <w:r>
        <w:t xml:space="preserve">than asserted: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is (a) itself modified in the index by a</w:t>
      </w:r>
      <w:r>
        <w:t xml:space="preserve"> </w:t>
      </w:r>
      <w:r>
        <w:t xml:space="preserve">sibling stream (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M</w:t>
      </w:r>
      <w:r>
        <w:t xml:space="preserve">), and (b) written to sweep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the project root and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so running it would regenerate exports across sibling</w:t>
      </w:r>
      <w:r>
        <w:t xml:space="preserve"> </w:t>
      </w:r>
      <w:r>
        <w:t xml:space="preserve">streams’ in-flight documents, far outside this item’s file scope.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are authoritative;</w:t>
      </w:r>
      <w:r>
        <w:t xml:space="preserve"> </w:t>
      </w:r>
      <w:r>
        <w:t xml:space="preserve">regenerating the twins is owed work for whoever lands the exporter change (§11.4.106(E) — honest</w:t>
      </w:r>
      <w:r>
        <w:t xml:space="preserve"> </w:t>
      </w:r>
      <w:r>
        <w:t xml:space="preserve">staleness beats a silent divergence, and beats sweeping another stream’s files).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_save_hooks</w:t>
      </w:r>
      <w:r>
        <w:rPr>
          <w:b/>
          <w:bCs/>
        </w:rPr>
        <w:t xml:space="preserve"> </w:t>
      </w:r>
      <w:r>
        <w:rPr>
          <w:b/>
          <w:bCs/>
        </w:rPr>
        <w:t xml:space="preserve">is still not concurrency-safe against a second writer.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makes each</w:t>
      </w:r>
      <w:r>
        <w:t xml:space="preserve"> </w:t>
      </w:r>
      <w:r>
        <w:t xml:space="preserve">write atomic, so no reader ever sees a partial file — a real improvement — but two concurrent</w:t>
      </w:r>
      <w:r>
        <w:t xml:space="preserve"> </w:t>
      </w:r>
      <w:r>
        <w:t xml:space="preserve">create requests can still interleave load→append→save and lose one hook. That is a separate defect</w:t>
      </w:r>
      <w:r>
        <w:t xml:space="preserve"> </w:t>
      </w:r>
      <w:r>
        <w:t xml:space="preserve">(last-writer-wins), out of scope here,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claimed to be fixed by this change.</w:t>
      </w:r>
    </w:p>
    <w:p>
      <w:r>
        <w:pict>
          <v:rect style="width:0;height:1.5pt" o:hralign="center" o:hrstd="t" o:hr="t"/>
        </w:pict>
      </w:r>
    </w:p>
    <w:bookmarkEnd w:id="23"/>
    <w:bookmarkStart w:id="27" w:name="Xab5dda6142a880576c9fdb259862fa3c752175f"/>
    <w:p>
      <w:pPr>
        <w:pStyle w:val="Heading2"/>
      </w:pPr>
      <w:r>
        <w:t xml:space="preserve">9. Revision 2 — two properties the suite was blind to, now guarded</w:t>
      </w:r>
    </w:p>
    <w:p>
      <w:pPr>
        <w:pStyle w:val="FirstParagraph"/>
      </w:pPr>
      <w:r>
        <w:t xml:space="preserve">The review found no defect in the shipped code, but demonstrated that two of the atomic write’s</w:t>
      </w:r>
      <w:r>
        <w:t xml:space="preserve"> </w:t>
      </w:r>
      <w:r>
        <w:t xml:space="preserve">load-bearing properties were</w:t>
      </w:r>
      <w:r>
        <w:t xml:space="preserve"> </w:t>
      </w:r>
      <w:r>
        <w:rPr>
          <w:b/>
          <w:bCs/>
        </w:rPr>
        <w:t xml:space="preserve">asserted nowhere</w:t>
      </w:r>
      <w:r>
        <w:t xml:space="preserve">: it removed each one and the entire suite stayed</w:t>
      </w:r>
      <w:r>
        <w:t xml:space="preserve"> </w:t>
      </w:r>
      <w:r>
        <w:t xml:space="preserve">green. Both are properties of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write is performed rather than of what it leaves behind, which</w:t>
      </w:r>
      <w:r>
        <w:t xml:space="preserve"> </w:t>
      </w:r>
      <w:r>
        <w:t xml:space="preserve">is exactly why no outcome assertion could see them.</w:t>
      </w:r>
    </w:p>
    <w:bookmarkStart w:id="24" w:name="X3a01bad753b0ba47f8f10239db23e8a669ae495"/>
    <w:p>
      <w:pPr>
        <w:pStyle w:val="Heading3"/>
      </w:pPr>
      <w:r>
        <w:t xml:space="preserve">9a.</w:t>
      </w:r>
      <w:r>
        <w:t xml:space="preserve"> </w:t>
      </w:r>
      <w:r>
        <w:rPr>
          <w:rStyle w:val="VerbatimChar"/>
        </w:rPr>
        <w:t xml:space="preserve">mkstemp(dir=...)</w:t>
      </w:r>
      <w:r>
        <w:t xml:space="preserve"> </w:t>
      </w:r>
      <w:r>
        <w:t xml:space="preserve">— a latent PRODUCTION defect the suite could not express</w:t>
      </w:r>
    </w:p>
    <w:p>
      <w:pPr>
        <w:pStyle w:val="FirstParagraph"/>
      </w:pPr>
      <w:r>
        <w:rPr>
          <w:rStyle w:val="VerbatimChar"/>
        </w:rPr>
        <w:t xml:space="preserve">_save_hooks</w:t>
      </w:r>
      <w:r>
        <w:t xml:space="preserve">’s docstring said the temp file is created in the destination directory because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is atomic only within a filesystem. That claim was load-bearing and unpinned, and the</w:t>
      </w:r>
      <w:r>
        <w:t xml:space="preserve"> </w:t>
      </w:r>
      <w:r>
        <w:t xml:space="preserve">consequence is worse than the docstring implied. Measured on this host 2026-08-25:</w:t>
      </w:r>
    </w:p>
    <w:p>
      <w:pPr>
        <w:pStyle w:val="SourceCode"/>
      </w:pPr>
      <w:r>
        <w:rPr>
          <w:rStyle w:val="VerbatimChar"/>
        </w:rPr>
        <w:t xml:space="preserve">tempfile.gettempdir() -&gt; /tmp/.private/milosvasic     st_dev = 45</w:t>
      </w:r>
      <w:r>
        <w:br/>
      </w:r>
      <w:r>
        <w:rPr>
          <w:rStyle w:val="VerbatimChar"/>
        </w:rPr>
        <w:t xml:space="preserve">/dev/shm                                              st_dev = 30</w:t>
      </w:r>
      <w:r>
        <w:br/>
      </w:r>
      <w:r>
        <w:rPr>
          <w:rStyle w:val="VerbatimChar"/>
        </w:rPr>
        <w:t xml:space="preserve">os.replace(&lt;file on 45&gt;, &lt;file on 30&gt;)</w:t>
      </w:r>
      <w:r>
        <w:br/>
      </w:r>
      <w:r>
        <w:rPr>
          <w:rStyle w:val="VerbatimChar"/>
        </w:rPr>
        <w:t xml:space="preserve">  -&gt; OSError: [Errno 18] Invalid cross-device link</w:t>
      </w:r>
    </w:p>
    <w:p>
      <w:pPr>
        <w:pStyle w:val="FirstParagraph"/>
      </w:pPr>
      <w:r>
        <w:t xml:space="preserve">A cross-device rename does not silently become non-atomic — it</w:t>
      </w:r>
      <w:r>
        <w:t xml:space="preserve"> </w:t>
      </w:r>
      <w:r>
        <w:rPr>
          <w:b/>
          <w:bCs/>
        </w:rPr>
        <w:t xml:space="preserve">raises</w:t>
      </w:r>
      <w:r>
        <w:t xml:space="preserve">, so every hook write fails.</w:t>
      </w:r>
      <w:r>
        <w:t xml:space="preserve"> </w:t>
      </w:r>
      <w:r>
        <w:t xml:space="preserve">And the test suite is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unable to observe it: pytest’s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tempfile.gettempdir()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’s default directory and the store directory are always the same</w:t>
      </w:r>
      <w:r>
        <w:t xml:space="preserve"> </w:t>
      </w:r>
      <w:r>
        <w:t xml:space="preserve">filesystem under test. In the container they are not — the store is the bind-mounted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 the image overlay — so this defect class fails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hook write in production while passing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developer machine.</w:t>
      </w:r>
    </w:p>
    <w:p>
      <w:pPr>
        <w:pStyle w:val="BodyText"/>
      </w:pPr>
      <w:r>
        <w:t xml:space="preserve">Closed at two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TestAtomicWriteMechanicsArePinned::test_the_temp_file_is_created_in_the_destination_directory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dir=</w:t>
            </w:r>
            <w:r>
              <w:t xml:space="preserve"> </w:t>
            </w:r>
            <w:r>
              <w:t xml:space="preserve">kwarg is present, equals the store dir, and the file renamed in is the temp file written</w:t>
            </w:r>
          </w:p>
        </w:tc>
        <w:tc>
          <w:tcPr/>
          <w:p>
            <w:pPr>
              <w:pStyle w:val="Compact"/>
            </w:pPr>
            <w:r>
              <w:t xml:space="preserve">every host (device-independent — asserts the CALL)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TestTheCrossDeviceFailureIsCaughtForReal</w:t>
            </w:r>
            <w:r>
              <w:t xml:space="preserve"> </w:t>
            </w:r>
            <w:r>
              <w:t xml:space="preserve">(2 tests)</w:t>
            </w:r>
          </w:p>
        </w:tc>
        <w:tc>
          <w:tcPr/>
          <w:p>
            <w:pPr>
              <w:pStyle w:val="Compact"/>
            </w:pPr>
            <w:r>
              <w:t xml:space="preserve">a real create, and a real append onto seeded hooks, succeed with the store on a genuinely different filesystem</w:t>
            </w:r>
          </w:p>
        </w:tc>
        <w:tc>
          <w:tcPr/>
          <w:p>
            <w:pPr>
              <w:pStyle w:val="Compact"/>
            </w:pPr>
            <w:r>
              <w:t xml:space="preserve">hosts with a second writable fs; honest §11.4.3 SKIP-with-reason otherwise</w:t>
            </w:r>
          </w:p>
        </w:tc>
      </w:tr>
    </w:tbl>
    <w:p>
      <w:pPr>
        <w:pStyle w:val="BodyText"/>
      </w:pPr>
      <w:r>
        <w:t xml:space="preserve">The second stages the real condition —</w:t>
      </w:r>
      <w:r>
        <w:t xml:space="preserve"> </w:t>
      </w:r>
      <w:r>
        <w:rPr>
          <w:b/>
          <w:bCs/>
        </w:rPr>
        <w:t xml:space="preserve">nothing is simulated</w:t>
      </w:r>
      <w:r>
        <w:t xml:space="preserve">: no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is patched, no EXDEV</w:t>
      </w:r>
      <w:r>
        <w:t xml:space="preserve"> </w:t>
      </w:r>
      <w:r>
        <w:t xml:space="preserve">is injected, the store is created under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and the kernel decides. On this host both tests RAN</w:t>
      </w:r>
      <w:r>
        <w:t xml:space="preserve"> </w:t>
      </w:r>
      <w:r>
        <w:t xml:space="preserve">(not skipped), confirmed by</w:t>
      </w:r>
      <w:r>
        <w:t xml:space="preserve"> </w:t>
      </w:r>
      <w:r>
        <w:rPr>
          <w:rStyle w:val="VerbatimChar"/>
        </w:rPr>
        <w:t xml:space="preserve">-v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RED, observed against the un-pinned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dir=store_dir</w:t>
      </w:r>
      <w:r>
        <w:t xml:space="preserve"> </w:t>
      </w:r>
      <w:r>
        <w:t xml:space="preserve">removed — the reviewer’s RM3), verbatim:</w:t>
      </w:r>
    </w:p>
    <w:p>
      <w:pPr>
        <w:pStyle w:val="SourceCode"/>
      </w:pPr>
      <w:r>
        <w:rPr>
          <w:rStyle w:val="VerbatimChar"/>
        </w:rPr>
        <w:t xml:space="preserve">E  AssertionError: creating a hook FAILED (500) with the store on a different filesystem from</w:t>
      </w:r>
      <w:r>
        <w:br/>
      </w:r>
      <w:r>
        <w:rPr>
          <w:rStyle w:val="VerbatimChar"/>
        </w:rPr>
        <w:t xml:space="preserve">E  tempfile.gettempdir(). ... Response: {"detail":"Hook was not created: persisting the hook</w:t>
      </w:r>
      <w:r>
        <w:br/>
      </w:r>
      <w:r>
        <w:rPr>
          <w:rStyle w:val="VerbatimChar"/>
        </w:rPr>
        <w:t xml:space="preserve">E  definition failed"}</w:t>
      </w:r>
      <w:r>
        <w:br/>
      </w:r>
      <w:r>
        <w:rPr>
          <w:rStyle w:val="VerbatimChar"/>
        </w:rPr>
        <w:t xml:space="preserve">ERROR api.hooks:hooks.py:245 Failed to save hooks: [Errno 18] Invalid cross-device link:</w:t>
      </w:r>
      <w:r>
        <w:br/>
      </w:r>
      <w:r>
        <w:rPr>
          <w:rStyle w:val="VerbatimChar"/>
        </w:rPr>
        <w:t xml:space="preserve">  '/tmp/.private/milosvasic/.hooks-zwrc_rj1.json' -&gt; '/dev/shm/bob174-xdev-store-nahelgsk/hooks.json'</w:t>
      </w:r>
    </w:p>
    <w:p>
      <w:pPr>
        <w:pStyle w:val="FirstParagraph"/>
      </w:pPr>
      <w:r>
        <w:t xml:space="preserve">That is the production symptom reproduced end-to-end through the real FastAPI app — a runtime-class</w:t>
      </w:r>
      <w:r>
        <w:t xml:space="preserve"> </w:t>
      </w:r>
      <w:r>
        <w:t xml:space="preserve">observable, not a source-class one (§11.4.226). With the kwarg dropped the guard file reports</w:t>
      </w:r>
      <w:r>
        <w:t xml:space="preserve"> </w:t>
      </w:r>
      <w:r>
        <w:rPr>
          <w:b/>
          <w:bCs/>
        </w:rPr>
        <w:t xml:space="preserve">3 failed, 32 passed</w:t>
      </w:r>
      <w:r>
        <w:t xml:space="preserve">; restoring it returns</w:t>
      </w:r>
      <w:r>
        <w:t xml:space="preserve"> </w:t>
      </w:r>
      <w:r>
        <w:rPr>
          <w:b/>
          <w:bCs/>
        </w:rPr>
        <w:t xml:space="preserve">35 passed</w:t>
      </w:r>
      <w:r>
        <w:t xml:space="preserve">, and the source was restored</w:t>
      </w:r>
      <w:r>
        <w:t xml:space="preserve"> </w:t>
      </w:r>
      <w:r>
        <w:t xml:space="preserve">byte-identically with md5 re-verified (§11.4.84).</w:t>
      </w:r>
    </w:p>
    <w:p>
      <w:pPr>
        <w:pStyle w:val="BodyText"/>
      </w:pPr>
      <w:r>
        <w:rPr>
          <w:b/>
          <w:bCs/>
        </w:rPr>
        <w:t xml:space="preserve">A false positive of my own, found by self-review and closed (§11.4.201(1)).</w:t>
      </w:r>
      <w:r>
        <w:t xml:space="preserve"> </w:t>
      </w:r>
      <w:r>
        <w:t xml:space="preserve">The pin was first</w:t>
      </w:r>
      <w:r>
        <w:t xml:space="preserve"> </w:t>
      </w:r>
      <w:r>
        <w:t xml:space="preserve">written as</w:t>
      </w:r>
      <w:r>
        <w:t xml:space="preserve"> </w:t>
      </w:r>
      <w:r>
        <w:rPr>
          <w:rStyle w:val="VerbatimChar"/>
        </w:rPr>
        <w:t xml:space="preserve">assert "dir" in kwargs</w:t>
      </w:r>
      <w:r>
        <w:t xml:space="preserve">.</w:t>
      </w:r>
      <w:r>
        <w:t xml:space="preserve"> </w:t>
      </w:r>
      <w:r>
        <w:rPr>
          <w:rStyle w:val="VerbatimChar"/>
        </w:rPr>
        <w:t xml:space="preserve">tempfile.mkstemp(suffix, prefix, dir, text)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, so that assertion would have REFUSED a behaviourally-correct call — a false-positive</w:t>
      </w:r>
      <w:r>
        <w:t xml:space="preserve"> </w:t>
      </w:r>
      <w:r>
        <w:t xml:space="preserve">refusal, precisely the failure mode the rest of this file’s guards are written to avoid, shipped inside</w:t>
      </w:r>
      <w:r>
        <w:t xml:space="preserve"> </w:t>
      </w:r>
      <w:r>
        <w:t xml:space="preserve">the guard added to prevent one. Re-pinned on the property that is true regardless of call form:</w:t>
      </w:r>
      <w:r>
        <w:t xml:space="preserve"> </w:t>
      </w:r>
      <w:r>
        <w:rPr>
          <w:b/>
          <w:bCs/>
        </w:rPr>
        <w:t xml:space="preserve">where</w:t>
      </w:r>
      <w:r>
        <w:rPr>
          <w:b/>
          <w:bCs/>
        </w:rPr>
        <w:t xml:space="preserve"> </w:t>
      </w:r>
      <w:r>
        <w:rPr>
          <w:b/>
          <w:bCs/>
        </w:rPr>
        <w:t xml:space="preserve">the temp file actually landed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os.path.dirname</w:t>
      </w:r>
      <w:r>
        <w:t xml:space="preserve"> </w:t>
      </w:r>
      <w:r>
        <w:t xml:space="preserve">of the path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returned). Both polarities are</w:t>
      </w:r>
      <w:r>
        <w:t xml:space="preserve"> </w:t>
      </w:r>
      <w:r>
        <w:t xml:space="preserve">now proven, which is what makes it a validated guard rather than an asserted one (§11.4.107(10)):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Source under test</w:t>
            </w:r>
          </w:p>
        </w:tc>
        <w:tc>
          <w:tcPr/>
          <w:p>
            <w:pPr>
              <w:pStyle w:val="Compact"/>
            </w:pPr>
            <w:r>
              <w:t xml:space="preserve">Guard file result</w:t>
            </w:r>
          </w:p>
        </w:tc>
        <w:tc>
          <w:tcPr/>
          <w:p>
            <w:pPr>
              <w:pStyle w:val="Compact"/>
            </w:pPr>
            <w:r>
              <w:t xml:space="preserve">Correct?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dir=</w:t>
            </w:r>
            <w:r>
              <w:t xml:space="preserve"> </w:t>
            </w:r>
            <w:r>
              <w:t xml:space="preserve">dropped (RM3)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failed</w:t>
            </w:r>
            <w:r>
              <w:t xml:space="preserve">, 32 passed</w:t>
            </w:r>
          </w:p>
        </w:tc>
        <w:tc>
          <w:tcPr/>
          <w:p>
            <w:pPr>
              <w:pStyle w:val="Compact"/>
            </w:pPr>
            <w:r>
              <w:t xml:space="preserve">fires —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mkstemp(".json", ".hooks-", store_dir)</w:t>
            </w:r>
            <w:r>
              <w:t xml:space="preserve"> </w:t>
            </w:r>
            <w:r>
              <w:t xml:space="preserve">— same directory,</w:t>
            </w:r>
            <w:r>
              <w:t xml:space="preserve"> </w:t>
            </w:r>
            <w:r>
              <w:rPr>
                <w:b/>
                <w:bCs/>
              </w:rPr>
              <w:t xml:space="preserve">positional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passed</w:t>
            </w:r>
          </w:p>
        </w:tc>
        <w:tc>
          <w:tcPr/>
          <w:p>
            <w:pPr>
              <w:pStyle w:val="Compact"/>
            </w:pPr>
            <w:r>
              <w:t xml:space="preserve">does NOT fire —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unmodified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passed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 second assertion on the kwarg itself was drafted and then</w:t>
      </w:r>
      <w:r>
        <w:t xml:space="preserve"> </w:t>
      </w:r>
      <w:r>
        <w:rPr>
          <w:b/>
          <w:bCs/>
        </w:rPr>
        <w:t xml:space="preserve">deleted</w:t>
      </w:r>
      <w:r>
        <w:t xml:space="preserve">: once the placement assertion</w:t>
      </w:r>
      <w:r>
        <w:t xml:space="preserve"> </w:t>
      </w:r>
      <w:r>
        <w:t xml:space="preserve">passes it is unreachable, and a test that cannot fail is decoration (§11.4.224(C)). The kwarg is named</w:t>
      </w:r>
      <w:r>
        <w:t xml:space="preserve"> </w:t>
      </w:r>
      <w:r>
        <w:t xml:space="preserve">in the failure message, where it belongs — as the likely cause, not as a gate.</w:t>
      </w:r>
    </w:p>
    <w:bookmarkEnd w:id="24"/>
    <w:bookmarkStart w:id="25" w:name="X5177e293612d67021604f1c12bf37fc7a7f7b59"/>
    <w:p>
      <w:pPr>
        <w:pStyle w:val="Heading3"/>
      </w:pPr>
      <w:r>
        <w:t xml:space="preserve">9b.</w:t>
      </w:r>
      <w:r>
        <w:t xml:space="preserve"> </w:t>
      </w:r>
      <w:r>
        <w:rPr>
          <w:rStyle w:val="VerbatimChar"/>
        </w:rPr>
        <w:t xml:space="preserve">os.fsync</w:t>
      </w:r>
      <w:r>
        <w:t xml:space="preserve"> </w:t>
      </w:r>
      <w:r>
        <w:t xml:space="preserve">— present, correct, and asserted nowhere</w:t>
      </w:r>
    </w:p>
    <w:p>
      <w:pPr>
        <w:pStyle w:val="FirstParagraph"/>
      </w:pPr>
      <w:r>
        <w:t xml:space="preserve">Dropping the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while keeping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(the reviewer’s RM2) passed the entire suite, because</w:t>
      </w:r>
      <w:r>
        <w:t xml:space="preserve"> </w:t>
      </w:r>
      <w:r>
        <w:t xml:space="preserve">durability leaves no in-process trace: after the replace the new bytes are readable whether or not they</w:t>
      </w:r>
      <w:r>
        <w:t xml:space="preserve"> </w:t>
      </w:r>
      <w:r>
        <w:t xml:space="preserve">were ever flushed. Pinned on the call —</w:t>
      </w:r>
      <w:r>
        <w:t xml:space="preserve"> </w:t>
      </w:r>
      <w:r>
        <w:rPr>
          <w:rStyle w:val="VerbatimChar"/>
        </w:rPr>
        <w:t xml:space="preserve">os.fsync</w:t>
      </w:r>
      <w:r>
        <w:t xml:space="preserve"> </w:t>
      </w:r>
      <w:r>
        <w:t xml:space="preserve">must run</w:t>
      </w:r>
      <w:r>
        <w:t xml:space="preserve"> </w:t>
      </w:r>
      <w:r>
        <w:rPr>
          <w:b/>
          <w:bCs/>
        </w:rPr>
        <w:t xml:space="preserve">on the temp file’s fd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— since that is the strongest assertion available, with the honest boundary recorded in §8.</w:t>
      </w:r>
    </w:p>
    <w:p>
      <w:pPr>
        <w:pStyle w:val="BodyText"/>
      </w:pPr>
      <w:r>
        <w:t xml:space="preserve">RED observed against the un-pinned code (fsync removed): the fsync pin fails and</w:t>
      </w:r>
      <w:r>
        <w:t xml:space="preserve"> </w:t>
      </w:r>
      <w:r>
        <w:rPr>
          <w:b/>
          <w:bCs/>
        </w:rPr>
        <w:t xml:space="preserve">nothing else does</w:t>
      </w:r>
      <w:r>
        <w:t xml:space="preserve">,</w:t>
      </w:r>
      <w:r>
        <w:t xml:space="preserve"> </w:t>
      </w:r>
      <w:r>
        <w:t xml:space="preserve">which is what a correctly-scoped guard looks like. Per-mutation figures at current scope: §5, M10.</w:t>
      </w:r>
    </w:p>
    <w:bookmarkEnd w:id="25"/>
    <w:bookmarkStart w:id="26" w:name="X9712bca0edb3ae4fac7a04ed2dca951ffab83b3"/>
    <w:p>
      <w:pPr>
        <w:pStyle w:val="Heading3"/>
      </w:pPr>
      <w:r>
        <w:t xml:space="preserve">9c. A note on the instrument, not the product (§11.4.201(12))</w:t>
      </w:r>
    </w:p>
    <w:p>
      <w:pPr>
        <w:pStyle w:val="FirstParagraph"/>
      </w:pPr>
      <w:r>
        <w:t xml:space="preserve">Three measurement footguns bit during this round and are recorded so the next reader does not repeat</w:t>
      </w:r>
      <w:r>
        <w:t xml:space="preserve"> </w:t>
      </w:r>
      <w:r>
        <w:t xml:space="preserve">them. All three share ONE shape —</w:t>
      </w:r>
      <w:r>
        <w:t xml:space="preserve"> </w:t>
      </w:r>
      <w:r>
        <w:rPr>
          <w:b/>
          <w:bCs/>
        </w:rPr>
        <w:t xml:space="preserve">a zero produced by a broken instrument, indistinguishable from a</w:t>
      </w:r>
      <w:r>
        <w:rPr>
          <w:b/>
          <w:bCs/>
        </w:rPr>
        <w:t xml:space="preserve"> </w:t>
      </w:r>
      <w:r>
        <w:rPr>
          <w:b/>
          <w:bCs/>
        </w:rPr>
        <w:t xml:space="preserve">zero produced by a clean artifact</w:t>
      </w:r>
      <w:r>
        <w:t xml:space="preserve"> </w:t>
      </w:r>
      <w:r>
        <w:t xml:space="preserve">(§11.4.201(6)) — and all three were caught by the same discipline:</w:t>
      </w:r>
      <w:r>
        <w:t xml:space="preserve"> </w:t>
      </w:r>
      <w:r>
        <w:t xml:space="preserve">running a needle of the SAME SHAPE, for something known present, through the SAME path before</w:t>
      </w:r>
      <w:r>
        <w:t xml:space="preserve"> </w:t>
      </w:r>
      <w:r>
        <w:t xml:space="preserve">believing any zero.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line-wrapped literal is invisible to a line-oriented search.</w:t>
      </w:r>
      <w:r>
        <w:t xml:space="preserve"> </w:t>
      </w:r>
      <w:r>
        <w:rPr>
          <w:rStyle w:val="VerbatimChar"/>
        </w:rPr>
        <w:t xml:space="preserve">grep "14 call sites"</w:t>
      </w:r>
      <w:r>
        <w:t xml:space="preserve"> </w:t>
      </w:r>
      <w:r>
        <w:t xml:space="preserve">reported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hits in</w:t>
      </w:r>
      <w:r>
        <w:t xml:space="preserve"> </w:t>
      </w:r>
      <w:r>
        <w:rPr>
          <w:rStyle w:val="VerbatimChar"/>
        </w:rPr>
        <w:t xml:space="preserve">DESIGN_DECISION.md</w:t>
      </w:r>
      <w:r>
        <w:t xml:space="preserve"> </w:t>
      </w:r>
      <w:r>
        <w:t xml:space="preserve">for a string that was demonstrably there — it was wrapped as</w:t>
      </w:r>
      <w:r>
        <w:t xml:space="preserve"> </w:t>
      </w:r>
      <w:r>
        <w:rPr>
          <w:rStyle w:val="VerbatimChar"/>
        </w:rPr>
        <w:t xml:space="preserve">14 call\nsites</w:t>
      </w:r>
      <w:r>
        <w:t xml:space="preserve">. The zero was caught only because a control needle of the same shape, for a phrase</w:t>
      </w:r>
      <w:r>
        <w:t xml:space="preserve"> </w:t>
      </w:r>
      <w:r>
        <w:rPr>
          <w:i/>
          <w:iCs/>
        </w:rPr>
        <w:t xml:space="preserve">known</w:t>
      </w:r>
      <w:r>
        <w:t xml:space="preserve"> </w:t>
      </w:r>
      <w:r>
        <w:t xml:space="preserve">present, also returned 0 (§11.4.201(7)(b)). Both occurrences were then found with a</w:t>
      </w:r>
      <w:r>
        <w:t xml:space="preserve"> </w:t>
      </w:r>
      <w:r>
        <w:t xml:space="preserve">wrap-tolerant regex.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here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</w:t>
      </w:r>
      <w:r>
        <w:rPr>
          <w:b/>
          <w:bCs/>
        </w:rPr>
        <w:t xml:space="preserve">, and it rejects a relative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-newermt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find … -newermt '-90 minutes'</w:t>
      </w:r>
      <w:r>
        <w:t xml:space="preserve"> </w:t>
      </w:r>
      <w:r>
        <w:t xml:space="preserve">returned</w:t>
      </w:r>
      <w:r>
        <w:t xml:space="preserve"> </w:t>
      </w:r>
      <w:r>
        <w:rPr>
          <w:b/>
          <w:bCs/>
        </w:rPr>
        <w:t xml:space="preserve">0 files modified in the last 90 minutes</w:t>
      </w:r>
      <w:r>
        <w:t xml:space="preserve"> </w:t>
      </w:r>
      <w:r>
        <w:t xml:space="preserve">on a tree being actively edited. The binary is</w:t>
      </w:r>
      <w:r>
        <w:t xml:space="preserve"> </w:t>
      </w:r>
      <w:r>
        <w:rPr>
          <w:rStyle w:val="VerbatimChar"/>
        </w:rPr>
        <w:t xml:space="preserve">bfs</w:t>
      </w:r>
      <w:r>
        <w:t xml:space="preserve">, not GNU findutils; it answers that argument with</w:t>
      </w:r>
      <w:r>
        <w:t xml:space="preserve"> </w:t>
      </w:r>
      <w:r>
        <w:rPr>
          <w:rStyle w:val="VerbatimChar"/>
        </w:rPr>
        <w:t xml:space="preserve">bfs: error: Invalid timestamp.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— which a habitual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swallowed, converting a hard error into a confident empty result.</w:t>
      </w:r>
      <w:r>
        <w:t xml:space="preserve"> </w:t>
      </w:r>
      <w:r>
        <w:t xml:space="preserve">The fix is an absolute cutoff (</w:t>
      </w:r>
      <w:r>
        <w:rPr>
          <w:rStyle w:val="VerbatimChar"/>
        </w:rPr>
        <w:t xml:space="preserve">-newermt "$(date -d '90 minutes ago' '+%F %T')"</w:t>
      </w:r>
      <w:r>
        <w:t xml:space="preserve">), verified with a</w:t>
      </w:r>
      <w:r>
        <w:t xml:space="preserve"> </w:t>
      </w:r>
      <w:r>
        <w:t xml:space="preserve">negative control (an impossible future cutoff → 0) and a positive one (a file just edited → present).</w:t>
      </w:r>
      <w:r>
        <w:t xml:space="preserve"> </w:t>
      </w:r>
      <w:r>
        <w:t xml:space="preserve">Worth recording beyond this item: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on a measurement command converts</w:t>
      </w:r>
      <w:r>
        <w:t xml:space="preserve"> </w:t>
      </w:r>
      <w:r>
        <w:rPr>
          <w:i/>
          <w:iCs/>
        </w:rPr>
        <w:t xml:space="preserve">tool failure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measured absence</w:t>
      </w:r>
      <w:r>
        <w:t xml:space="preserve">, and the two are not the same finding.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tool timeout can leave mutation residue in the working tree.</w:t>
      </w:r>
      <w:r>
        <w:t xml:space="preserve"> </w:t>
      </w:r>
      <w:r>
        <w:t xml:space="preserve">The first mutation-harness run was</w:t>
      </w:r>
      <w:r>
        <w:t xml:space="preserve"> </w:t>
      </w:r>
      <w:r>
        <w:t xml:space="preserve">SIGTERMed at a 10-minute tool deadline</w:t>
      </w:r>
      <w:r>
        <w:t xml:space="preserve"> </w:t>
      </w:r>
      <w:r>
        <w:rPr>
          <w:i/>
          <w:iCs/>
        </w:rPr>
        <w:t xml:space="preserve">mid-mutation</w:t>
      </w:r>
      <w:r>
        <w:t xml:space="preserve">, leaving a mutated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behind — caught by</w:t>
      </w:r>
      <w:r>
        <w:t xml:space="preserve"> </w:t>
      </w:r>
      <w:r>
        <w:t xml:space="preserve">the §11.4.84 md5 check, not by anything else. The harness now installs SIGTERM/SIGINT/atexit handlers</w:t>
      </w:r>
      <w:r>
        <w:t xml:space="preserve"> </w:t>
      </w:r>
      <w:r>
        <w:t xml:space="preserve">that restore the pristine source before exiting, and is run detached (§11.4.89) rather than against a</w:t>
      </w:r>
      <w:r>
        <w:t xml:space="preserve"> </w:t>
      </w:r>
      <w:r>
        <w:t xml:space="preserve">foreground deadline.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2026-09-01T16:24:33Z</dcterms:created>
  <dcterms:modified xsi:type="dcterms:W3CDTF">2026-09-01T16:24:33Z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