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cstheme="minorHAnsi"/>
          <w:b/>
          <w:sz w:val="24"/>
          <w:szCs w:val="24"/>
        </w:rPr>
        <w:t xml:space="preserve">Elektrotehnički fakultet u Beograd</w:t>
      </w:r>
      <w:r>
        <w:rPr>
          <w:rFonts w:cstheme="minorHAnsi"/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Principi Softverskog Inženjerstva (SI3PSI)</w:t>
      </w:r>
      <w:r>
        <w:rPr>
          <w:b/>
          <w:sz w:val="24"/>
          <w:szCs w:val="24"/>
        </w:rPr>
      </w:r>
      <w:r/>
    </w:p>
    <w:p>
      <w:pPr>
        <w:jc w:val="left"/>
      </w:pPr>
      <w:r/>
      <w:r/>
    </w:p>
    <w:p>
      <w:pPr>
        <w:jc w:val="center"/>
      </w:pPr>
      <w:r>
        <w:rPr>
          <w:b/>
        </w:rPr>
      </w:r>
      <w:r>
        <w:rPr>
          <w:b/>
        </w:rPr>
      </w:r>
      <w:r/>
    </w:p>
    <w:p>
      <w:pPr>
        <w:jc w:val="center"/>
      </w:pPr>
      <w:r>
        <w:rPr>
          <w:b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55420" cy="1455420"/>
                <wp:effectExtent l="0" t="0" r="0" b="0"/>
                <wp:docPr id="1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8502529" name="PSI-ES-Logo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455419" cy="1455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14.6pt;height:114.6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</w:rPr>
      </w:r>
      <w:r/>
    </w:p>
    <w:p>
      <w:pPr>
        <w:jc w:val="center"/>
      </w:pPr>
      <w:r>
        <w:rPr>
          <w:b/>
          <w:sz w:val="52"/>
          <w:szCs w:val="52"/>
        </w:rPr>
        <w:t xml:space="preserve">Explore Serbia</w:t>
      </w:r>
      <w:r>
        <w:rPr>
          <w:b/>
          <w:sz w:val="52"/>
          <w:szCs w:val="52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48"/>
          <w:szCs w:val="48"/>
        </w:rPr>
      </w:r>
      <w:r>
        <w:rPr>
          <w:rFonts w:ascii="Arial" w:hAnsi="Arial" w:cs="Arial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Članovi tima</w:t>
      </w:r>
      <w:r>
        <w:rPr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Miloš Brković 2019/0599</w:t>
      </w:r>
      <w:r>
        <w:rPr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Antonija Vasiljević 2019/0501</w:t>
      </w:r>
      <w:r>
        <w:rPr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Nikola Bjelobaba 2019/0442</w:t>
      </w:r>
      <w:r>
        <w:rPr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Marko Jovanović 2018/0607</w:t>
      </w:r>
      <w:r>
        <w:rPr>
          <w:b/>
          <w:sz w:val="24"/>
          <w:szCs w:val="24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ind w:left="2756" w:hanging="2343"/>
        <w:jc w:val="both"/>
        <w:spacing w:after="9" w:line="235" w:lineRule="auto"/>
      </w:pPr>
      <w:r>
        <w:rPr>
          <w:rFonts w:ascii="Arial" w:hAnsi="Arial" w:cs="Arial" w:eastAsia="Arial"/>
          <w:b/>
          <w:sz w:val="36"/>
        </w:rPr>
        <w:t xml:space="preserve">Specifikacija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scenarija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upotrebe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funkcionalnosti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brisanja objave</w:t>
      </w:r>
      <w:r/>
    </w:p>
    <w:p>
      <w:pPr>
        <w:jc w:val="center"/>
        <w:spacing w:after="7" w:line="240" w:lineRule="auto"/>
      </w:pPr>
      <w:r/>
      <w:r/>
    </w:p>
    <w:p>
      <w:pPr>
        <w:jc w:val="center"/>
        <w:spacing w:line="240" w:lineRule="auto"/>
      </w:pPr>
      <w:r/>
      <w:r/>
    </w:p>
    <w:p>
      <w:pPr>
        <w:jc w:val="center"/>
        <w:spacing w:line="240" w:lineRule="auto"/>
      </w:pPr>
      <w:r>
        <w:rPr>
          <w:rFonts w:ascii="Arial" w:hAnsi="Arial" w:cs="Arial" w:eastAsia="Arial"/>
          <w:b/>
          <w:sz w:val="28"/>
        </w:rPr>
        <w:t xml:space="preserve">Verzija</w:t>
      </w:r>
      <w:r>
        <w:rPr>
          <w:rFonts w:ascii="Arial" w:hAnsi="Arial" w:cs="Arial" w:eastAsia="Arial"/>
          <w:b/>
          <w:sz w:val="28"/>
        </w:rPr>
        <w:t xml:space="preserve"> 1.1</w:t>
      </w:r>
      <w:r/>
    </w:p>
    <w:p>
      <w:pPr>
        <w:jc w:val="right"/>
        <w:sectPr>
          <w:footnotePr/>
          <w:endnotePr/>
          <w:type w:val="nextPage"/>
          <w:pgSz w:w="11906" w:h="16838" w:orient="portrait"/>
          <w:pgMar w:top="1440" w:right="1832" w:bottom="1440" w:left="1419" w:header="709" w:footer="709" w:gutter="0"/>
          <w:cols w:num="1" w:sep="0" w:space="720" w:equalWidth="1"/>
          <w:docGrid w:linePitch="360"/>
          <w:titlePg/>
        </w:sectPr>
      </w:pPr>
      <w:r/>
      <w:r/>
    </w:p>
    <w:p>
      <w:pPr>
        <w:ind w:right="3601"/>
        <w:jc w:val="right"/>
        <w:spacing w:after="13"/>
      </w:pPr>
      <w:r>
        <w:rPr>
          <w:rFonts w:ascii="Arial" w:hAnsi="Arial" w:cs="Arial" w:eastAsia="Arial"/>
          <w:b/>
          <w:sz w:val="36"/>
        </w:rPr>
        <w:t xml:space="preserve">Istorija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izmena</w:t>
      </w:r>
      <w:r>
        <w:rPr>
          <w:rFonts w:ascii="Arial" w:hAnsi="Arial" w:cs="Arial" w:eastAsia="Arial"/>
          <w:b/>
          <w:sz w:val="36"/>
        </w:rPr>
        <w:t xml:space="preserve"> </w:t>
      </w:r>
      <w:r/>
    </w:p>
    <w:tbl>
      <w:tblPr>
        <w:tblStyle w:val="674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Datum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Kratak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opis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Autor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</w:tr>
      <w:tr>
        <w:trPr>
          <w:trHeight w:val="41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23.3.2022.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1.0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Početna  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Marko Jovanović</w:t>
            </w:r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11.4.2022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1.1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Ispravljena verzija nakon inspekcije</w:t>
            </w:r>
            <w:r>
              <w:rPr>
                <w:sz w:val="2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Marko Jovanović</w:t>
            </w:r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</w:tr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sdt>
      <w:sdtPr>
        <w15:appearance w15:val="boundingBox"/>
        <w:id w:val="-523633419"/>
        <w:docPartObj>
          <w:docPartGallery w:val="Table of Contents"/>
          <w:docPartUnique w:val="true"/>
        </w:docPartObj>
        <w:rPr/>
      </w:sdtPr>
      <w:sdtContent>
        <w:p>
          <w:pPr>
            <w:pStyle w:val="816"/>
            <w:jc w:val="center"/>
            <w:rPr>
              <w:color w:val="auto"/>
            </w:rPr>
          </w:pPr>
          <w:r>
            <w:rPr>
              <w:b/>
              <w:color w:val="auto"/>
            </w:rPr>
            <w:t xml:space="preserve">Sadržaj</w:t>
          </w:r>
          <w:r>
            <w:rPr>
              <w:b/>
              <w:color w:val="auto"/>
            </w:rPr>
          </w:r>
          <w:r/>
        </w:p>
        <w:p>
          <w:pPr>
            <w:pStyle w:val="807"/>
          </w:pPr>
          <w:r>
            <w:rPr>
              <w:b/>
              <w:bCs/>
            </w:rPr>
            <w:t xml:space="preserve">1.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 xml:space="preserve">Uvod</w:t>
          </w:r>
          <w:r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1.1</w:t>
          </w:r>
          <w:r>
            <w:tab/>
          </w:r>
          <w:r>
            <w:t xml:space="preserve">Rezime</w:t>
          </w:r>
          <w:r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1.2 </w:t>
          </w:r>
          <w:r>
            <w:tab/>
          </w:r>
          <w:r>
            <w:t xml:space="preserve">Namena</w:t>
          </w:r>
          <w:r>
            <w:t xml:space="preserve"> </w:t>
          </w:r>
          <w:r>
            <w:t xml:space="preserve">dokumenta</w:t>
          </w:r>
          <w:r>
            <w:t xml:space="preserve"> </w:t>
          </w:r>
          <w:r>
            <w:t xml:space="preserve">i</w:t>
          </w:r>
          <w:r>
            <w:t xml:space="preserve"> </w:t>
          </w:r>
          <w:r>
            <w:t xml:space="preserve">ciljne</w:t>
          </w:r>
          <w:r>
            <w:t xml:space="preserve"> </w:t>
          </w:r>
          <w:r>
            <w:t xml:space="preserve">grupe</w:t>
          </w:r>
          <w:r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1.3 </w:t>
          </w:r>
          <w:r>
            <w:tab/>
          </w:r>
          <w:r>
            <w:t xml:space="preserve">Reference</w:t>
          </w:r>
          <w:r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1.3 </w:t>
          </w:r>
          <w:r>
            <w:tab/>
          </w:r>
          <w:r>
            <w:t xml:space="preserve">Otvorena</w:t>
          </w:r>
          <w:r>
            <w:t xml:space="preserve"> </w:t>
          </w:r>
          <w:r>
            <w:t xml:space="preserve">pitanja</w:t>
          </w:r>
          <w:r>
            <w:t xml:space="preserve">       </w:t>
          </w:r>
          <w:r>
            <w:t xml:space="preserve">4</w:t>
          </w:r>
          <w:r/>
        </w:p>
        <w:p>
          <w:pPr>
            <w:pStyle w:val="807"/>
          </w:pPr>
          <w:r>
            <w:rPr>
              <w:b/>
              <w:bCs/>
            </w:rPr>
            <w:t xml:space="preserve">2.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 xml:space="preserve">Scenario </w:t>
          </w:r>
          <w:r>
            <w:rPr>
              <w:b/>
              <w:bCs/>
            </w:rPr>
            <w:t xml:space="preserve">brisanja objave od strane korisnika</w:t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2.1.</w:t>
          </w:r>
          <w:r>
            <w:tab/>
          </w:r>
          <w:r>
            <w:t xml:space="preserve">Kratak</w:t>
          </w:r>
          <w:r>
            <w:t xml:space="preserve"> </w:t>
          </w:r>
          <w:r>
            <w:t xml:space="preserve">opis</w:t>
          </w:r>
          <w:r>
            <w:tab/>
            <w:t xml:space="preserve">4</w:t>
          </w:r>
          <w:r/>
        </w:p>
        <w:p>
          <w:pPr>
            <w:pStyle w:val="809"/>
            <w:ind w:left="0"/>
          </w:pPr>
          <w:r>
            <w:t xml:space="preserve">    2.2.</w:t>
          </w:r>
          <w:r>
            <w:tab/>
          </w:r>
          <w:r>
            <w:t xml:space="preserve">Tok</w:t>
          </w:r>
          <w:r>
            <w:t xml:space="preserve"> </w:t>
          </w:r>
          <w:r>
            <w:t xml:space="preserve">događaja</w:t>
          </w:r>
          <w:r>
            <w:tab/>
            <w:t xml:space="preserve">4</w:t>
          </w:r>
          <w:r/>
        </w:p>
        <w:p>
          <w:r>
            <w:t xml:space="preserve">    2.3.</w:t>
          </w:r>
          <w:r>
            <w:tab/>
          </w:r>
          <w:r>
            <w:t xml:space="preserve">Posebni</w:t>
          </w:r>
          <w:r>
            <w:t xml:space="preserve"> </w:t>
          </w:r>
          <w:r>
            <w:t xml:space="preserve">zahtevi</w:t>
            <w:tab/>
            <w:t xml:space="preserve">4</w:t>
          </w:r>
          <w:r/>
        </w:p>
        <w:p>
          <w:r>
            <w:t xml:space="preserve">    2.4.</w:t>
          </w:r>
          <w:r>
            <w:tab/>
          </w:r>
          <w:r>
            <w:t xml:space="preserve">Preduslovi</w:t>
            <w:tab/>
            <w:t xml:space="preserve">5</w:t>
          </w:r>
          <w:r/>
        </w:p>
        <w:p>
          <w:r>
            <w:t xml:space="preserve">    2.5.</w:t>
          </w:r>
          <w:r>
            <w:tab/>
          </w:r>
          <w:r>
            <w:t xml:space="preserve">Posledice</w:t>
            <w:tab/>
            <w:t xml:space="preserve">5</w:t>
          </w:r>
          <w:r/>
        </w:p>
      </w:sdtContent>
    </w:sdt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 xml:space="preserve">   </w:t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p>
      <w:pPr>
        <w:pStyle w:val="642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/>
      <w:bookmarkStart w:id="1" w:name="_Toc98687799"/>
      <w:r>
        <w:rPr>
          <w:b/>
          <w:color w:val="000000" w:themeColor="text1"/>
        </w:rPr>
        <w:t xml:space="preserve">Uvod</w:t>
      </w:r>
      <w:bookmarkEnd w:id="1"/>
      <w:r>
        <w:rPr>
          <w:b/>
          <w:color w:val="000000"/>
        </w:rPr>
      </w:r>
      <w:r/>
    </w:p>
    <w:p>
      <w:pPr>
        <w:pStyle w:val="644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2" w:name="_Toc98687800"/>
      <w:r>
        <w:rPr>
          <w:b/>
          <w:color w:val="000000" w:themeColor="text1"/>
        </w:rPr>
        <w:t xml:space="preserve">Rezime</w:t>
      </w:r>
      <w:bookmarkEnd w:id="2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Definisanje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scenarija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brisanja objave od strane korisnika</w:t>
      </w:r>
      <w:r/>
    </w:p>
    <w:p>
      <w:pPr>
        <w:pStyle w:val="644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3" w:name="_Toc98687801"/>
      <w:r>
        <w:rPr>
          <w:b/>
          <w:color w:val="000000" w:themeColor="text1"/>
        </w:rPr>
        <w:t xml:space="preserve">Namena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dokumenta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i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ciljne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grupe</w:t>
      </w:r>
      <w:bookmarkEnd w:id="3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Dokument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će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članovi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projektnog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tima</w:t>
      </w:r>
      <w:r>
        <w:rPr>
          <w:color w:val="000000" w:themeColor="text1"/>
          <w:sz w:val="24"/>
          <w:szCs w:val="24"/>
        </w:rPr>
        <w:t xml:space="preserve"> u </w:t>
      </w:r>
      <w:r>
        <w:rPr>
          <w:color w:val="000000" w:themeColor="text1"/>
          <w:sz w:val="24"/>
          <w:szCs w:val="24"/>
        </w:rPr>
        <w:t xml:space="preserve">razvoju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testiranju</w:t>
      </w:r>
      <w:r>
        <w:rPr>
          <w:color w:val="000000" w:themeColor="text1"/>
          <w:sz w:val="24"/>
          <w:szCs w:val="24"/>
        </w:rPr>
        <w:t xml:space="preserve">, a </w:t>
      </w:r>
      <w:r>
        <w:rPr>
          <w:color w:val="000000" w:themeColor="text1"/>
          <w:sz w:val="24"/>
          <w:szCs w:val="24"/>
        </w:rPr>
        <w:t xml:space="preserve">može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pisanju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uputstva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upotrebu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4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4" w:name="_Toc98687802"/>
      <w:r>
        <w:rPr>
          <w:b/>
          <w:color w:val="000000" w:themeColor="text1"/>
        </w:rPr>
        <w:t xml:space="preserve">Reference</w:t>
      </w:r>
      <w:bookmarkEnd w:id="4"/>
      <w:r>
        <w:rPr>
          <w:b/>
          <w:color w:val="000000"/>
        </w:rPr>
      </w:r>
      <w:r/>
    </w:p>
    <w:p>
      <w:pPr>
        <w:pStyle w:val="822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Projektni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zadatak</w:t>
      </w:r>
      <w:r>
        <w:rPr>
          <w:color w:val="000000"/>
          <w:sz w:val="24"/>
          <w:szCs w:val="24"/>
        </w:rPr>
      </w:r>
      <w:r/>
    </w:p>
    <w:p>
      <w:pPr>
        <w:pStyle w:val="822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Uputstvo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izradu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specifikacije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(</w:t>
      </w:r>
      <w:r>
        <w:rPr>
          <w:color w:val="000000" w:themeColor="text1"/>
          <w:sz w:val="24"/>
          <w:szCs w:val="24"/>
        </w:rPr>
        <w:t xml:space="preserve">SSU)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prototipa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korisničkog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interfejsa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4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5" w:name="_Toc98687803"/>
      <w:r>
        <w:rPr>
          <w:b/>
          <w:color w:val="000000" w:themeColor="text1"/>
        </w:rPr>
        <w:t xml:space="preserve">Otvorena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pitanja</w:t>
      </w:r>
      <w:bookmarkEnd w:id="5"/>
      <w:r>
        <w:rPr>
          <w:b/>
          <w:color w:val="000000"/>
        </w:rPr>
      </w:r>
      <w:r/>
    </w:p>
    <w:tbl>
      <w:tblPr>
        <w:tblStyle w:val="674"/>
        <w:tblW w:w="0" w:type="auto"/>
        <w:jc w:val="center"/>
        <w:tblBorders>
          <w:top w:val="single" w:color="002040" w:sz="6" w:space="0"/>
          <w:left w:val="single" w:color="002040" w:sz="6" w:space="0"/>
          <w:bottom w:val="single" w:color="002040" w:sz="6" w:space="0"/>
          <w:right w:val="single" w:color="002040" w:sz="6" w:space="0"/>
          <w:insideH w:val="single" w:color="002040" w:sz="6" w:space="0"/>
          <w:insideV w:val="single" w:color="002040" w:sz="6" w:space="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>
        <w:trPr>
          <w:jc w:val="center"/>
        </w:trPr>
        <w:tc>
          <w:tcPr>
            <w:shd w:val="clear" w:color="ffffff" w:fill="002040"/>
            <w:tcW w:w="1252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Redni</w:t>
            </w:r>
            <w:r>
              <w:rPr>
                <w:b/>
                <w:color w:val="FFFFFF" w:themeColor="background1"/>
                <w:sz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</w:rPr>
              <w:t xml:space="preserve">broj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Opis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Rešenje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tabs>
                <w:tab w:val="left" w:pos="2408" w:leader="none"/>
              </w:tabs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4.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</w:tbl>
    <w:p>
      <w:pPr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/>
    </w:p>
    <w:p>
      <w:pPr>
        <w:pStyle w:val="642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>
        <w:rPr>
          <w:b/>
          <w:color w:val="000000" w:themeColor="text1"/>
        </w:rPr>
        <w:t xml:space="preserve">Scenario brisanjaobjave od strane korisnika</w:t>
      </w:r>
      <w:r/>
    </w:p>
    <w:p>
      <w:pPr>
        <w:pStyle w:val="644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7" w:name="_Toc98687805"/>
      <w:r>
        <w:rPr>
          <w:b/>
          <w:color w:val="000000" w:themeColor="text1"/>
        </w:rPr>
        <w:t xml:space="preserve">Kratak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opis</w:t>
      </w:r>
      <w:bookmarkEnd w:id="7"/>
      <w:r>
        <w:rPr>
          <w:b/>
          <w:color w:val="000000"/>
        </w:rPr>
      </w:r>
      <w:r/>
    </w:p>
    <w:p>
      <w:pPr>
        <w:ind w:left="360"/>
        <w:jc w:val="both"/>
      </w:pPr>
      <w:r>
        <w:rPr>
          <w:sz w:val="24"/>
          <w:szCs w:val="24"/>
        </w:rPr>
        <w:t xml:space="preserve">Svaki korisnik ima mogućnost da obriše svoju objavu</w:t>
      </w:r>
      <w:r/>
    </w:p>
    <w:p>
      <w:pPr>
        <w:ind w:left="360"/>
        <w:jc w:val="both"/>
        <w:rPr>
          <w:color w:val="000000"/>
          <w:highlight w:val="none"/>
        </w:rPr>
      </w:pPr>
      <w:r/>
      <w:bookmarkStart w:id="8" w:name="_Toc98687806"/>
      <w:r>
        <w:rPr>
          <w:b/>
          <w:color w:val="000000" w:themeColor="text1"/>
        </w:rPr>
        <w:t xml:space="preserve">Tok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dogadjaja</w:t>
      </w:r>
      <w:bookmarkEnd w:id="8"/>
      <w:r>
        <w:rPr>
          <w:b/>
          <w:color w:val="000000"/>
          <w:szCs w:val="24"/>
          <w:highlight w:val="non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Glavni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:</w:t>
      </w:r>
      <w:r>
        <w:rPr>
          <w:color w:val="000000"/>
          <w:sz w:val="24"/>
          <w:szCs w:val="24"/>
          <w:u w:val="single"/>
        </w:rPr>
      </w:r>
      <w:r/>
    </w:p>
    <w:p>
      <w:pPr>
        <w:pStyle w:val="82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Korisnik se uloguje na svoj nalog</w:t>
      </w:r>
      <w:r/>
    </w:p>
    <w:p>
      <w:pPr>
        <w:pStyle w:val="82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Korisnik sa svog profila može da vidi sve objave koje je do sada objavio</w:t>
      </w:r>
      <w:r>
        <w:rPr>
          <w:color w:val="000000" w:themeColor="text1"/>
          <w:sz w:val="24"/>
          <w:szCs w:val="24"/>
        </w:rPr>
      </w:r>
      <w:r/>
    </w:p>
    <w:p>
      <w:pPr>
        <w:pStyle w:val="82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Pritiskom na dugme on može da izbriše objavu i ona se više neće nalaziti na sajtu</w:t>
      </w:r>
      <w:r>
        <w:rPr>
          <w:color w:val="000000" w:themeColor="text1"/>
          <w:sz w:val="24"/>
          <w:szCs w:val="24"/>
        </w:rPr>
      </w:r>
      <w:r/>
    </w:p>
    <w:p>
      <w:pPr>
        <w:ind w:left="0" w:firstLine="708"/>
        <w:spacing w:after="160" w:line="259" w:lineRule="auto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  <w:u w:val="none"/>
        </w:rPr>
        <w:t xml:space="preserve">Prvi alternativni tok događaja(Došlo je do problema na serverskoj strani ili je </w:t>
      </w:r>
      <w:r>
        <w:rPr>
          <w:color w:val="000000" w:themeColor="text1"/>
          <w:sz w:val="24"/>
          <w:szCs w:val="24"/>
          <w:highlight w:val="none"/>
          <w:u w:val="none"/>
        </w:rPr>
        <w:tab/>
        <w:t xml:space="preserve">problem u internet konekciji)</w:t>
      </w:r>
      <w:r>
        <w:rPr>
          <w:color w:val="000000" w:themeColor="text1"/>
          <w:sz w:val="24"/>
          <w:szCs w:val="24"/>
          <w:highlight w:val="none"/>
          <w:u w:val="none"/>
        </w:rPr>
        <w:t xml:space="preserve"> </w:t>
      </w:r>
      <w:r>
        <w:rPr>
          <w:color w:val="000000" w:themeColor="text1"/>
          <w:sz w:val="24"/>
          <w:szCs w:val="24"/>
          <w:highlight w:val="none"/>
        </w:rPr>
        <w:t xml:space="preserve">:</w:t>
      </w:r>
      <w:r>
        <w:rPr>
          <w:color w:val="000000" w:themeColor="text1"/>
          <w:sz w:val="24"/>
          <w:szCs w:val="24"/>
          <w:highlight w:val="none"/>
        </w:rPr>
      </w:r>
    </w:p>
    <w:p>
      <w:pPr>
        <w:ind w:left="0" w:firstLine="708"/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  <w:highlight w:val="none"/>
        </w:rPr>
        <w:t xml:space="preserve">3a. Korisniku se prikazuje poruka da radnja nije uspela i da pokuša ponovo</w:t>
      </w:r>
      <w:r>
        <w:rPr>
          <w:color w:val="000000" w:themeColor="text1"/>
          <w:sz w:val="24"/>
          <w:szCs w:val="24"/>
          <w:highlight w:val="none"/>
        </w:rPr>
      </w:r>
    </w:p>
    <w:p>
      <w:pPr>
        <w:ind w:left="360"/>
        <w:rPr>
          <w:color w:val="000000"/>
          <w:highlight w:val="none"/>
        </w:rPr>
      </w:pPr>
      <w:r>
        <w:rPr>
          <w:b/>
          <w:color w:val="000000"/>
          <w:sz w:val="34"/>
          <w:szCs w:val="24"/>
          <w:highlight w:val="none"/>
        </w:rPr>
      </w:r>
      <w:r>
        <w:rPr>
          <w:b/>
          <w:color w:val="000000"/>
          <w:sz w:val="34"/>
          <w:szCs w:val="24"/>
          <w:highlight w:val="none"/>
        </w:rPr>
      </w:r>
    </w:p>
    <w:p>
      <w:pPr>
        <w:ind w:left="360"/>
        <w:rPr>
          <w:b/>
          <w:color w:val="000000"/>
          <w:sz w:val="34"/>
          <w:szCs w:val="24"/>
          <w:highlight w:val="none"/>
        </w:rPr>
      </w:pPr>
      <w:r>
        <w:rPr>
          <w:color w:val="000000" w:themeColor="text1"/>
          <w:sz w:val="34"/>
          <w:szCs w:val="24"/>
        </w:rPr>
      </w:r>
      <w:r>
        <w:rPr>
          <w:sz w:val="34"/>
        </w:rPr>
      </w:r>
      <w:bookmarkStart w:id="9" w:name="_Toc98687807"/>
      <w:r>
        <w:rPr>
          <w:b/>
          <w:color w:val="000000" w:themeColor="text1"/>
          <w:sz w:val="34"/>
        </w:rPr>
        <w:t xml:space="preserve">Posebni</w:t>
      </w:r>
      <w:r>
        <w:rPr>
          <w:b/>
          <w:color w:val="000000" w:themeColor="text1"/>
          <w:sz w:val="34"/>
        </w:rPr>
        <w:t xml:space="preserve"> </w:t>
      </w:r>
      <w:r>
        <w:rPr>
          <w:b/>
          <w:color w:val="000000" w:themeColor="text1"/>
          <w:sz w:val="34"/>
        </w:rPr>
        <w:t xml:space="preserve">zahtevi</w:t>
      </w:r>
      <w:bookmarkEnd w:id="9"/>
      <w:r>
        <w:rPr>
          <w:b/>
          <w:color w:val="000000"/>
          <w:sz w:val="34"/>
          <w:szCs w:val="24"/>
          <w:highlight w:val="non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Nema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4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10" w:name="_Toc98687808"/>
      <w:r>
        <w:rPr>
          <w:b/>
          <w:color w:val="000000" w:themeColor="text1"/>
        </w:rPr>
        <w:t xml:space="preserve">Preduslovi</w:t>
      </w:r>
      <w:bookmarkEnd w:id="10"/>
      <w:r>
        <w:rPr>
          <w:b/>
          <w:color w:val="000000"/>
        </w:rPr>
      </w:r>
      <w:r/>
    </w:p>
    <w:p>
      <w:pPr>
        <w:ind w:left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Da bi se </w:t>
      </w:r>
      <w:r>
        <w:rPr>
          <w:color w:val="000000" w:themeColor="text1"/>
          <w:sz w:val="24"/>
          <w:szCs w:val="24"/>
        </w:rPr>
        <w:t xml:space="preserve">neko mogao da izvrši ovu radnju mora da bude registrovani korisnik.</w:t>
      </w:r>
      <w:r>
        <w:rPr>
          <w:color w:val="000000" w:themeColor="text1"/>
          <w:sz w:val="24"/>
          <w:szCs w:val="24"/>
        </w:rPr>
      </w:r>
      <w:r/>
    </w:p>
    <w:p>
      <w:pPr>
        <w:ind w:left="360"/>
        <w:rPr>
          <w:color w:val="000000"/>
        </w:rPr>
      </w:pPr>
      <w:r>
        <w:rPr>
          <w:color w:val="000000" w:themeColor="text1"/>
          <w:sz w:val="24"/>
          <w:szCs w:val="24"/>
        </w:rPr>
      </w:r>
      <w:bookmarkStart w:id="11" w:name="_Toc98687809"/>
      <w:r>
        <w:rPr>
          <w:b/>
          <w:color w:val="000000" w:themeColor="text1"/>
        </w:rPr>
        <w:t xml:space="preserve">Posledice</w:t>
      </w:r>
      <w:bookmarkEnd w:id="11"/>
      <w:r>
        <w:rPr>
          <w:color w:val="000000"/>
          <w:sz w:val="24"/>
          <w:szCs w:val="24"/>
        </w:rPr>
      </w:r>
      <w:r/>
    </w:p>
    <w:p>
      <w:pPr>
        <w:ind w:left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Korisnik</w:t>
      </w:r>
      <w:r>
        <w:rPr>
          <w:color w:val="000000" w:themeColor="text1"/>
          <w:sz w:val="24"/>
          <w:szCs w:val="24"/>
        </w:rPr>
        <w:t xml:space="preserve"> je </w:t>
      </w:r>
      <w:r>
        <w:rPr>
          <w:color w:val="000000" w:themeColor="text1"/>
          <w:sz w:val="24"/>
          <w:szCs w:val="24"/>
        </w:rPr>
        <w:t xml:space="preserve">uklonjen sa sajta</w:t>
      </w:r>
      <w:r>
        <w:rPr>
          <w:color w:val="000000" w:themeColor="text1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</w:r>
      <w:r/>
    </w:p>
    <w:p>
      <w:r/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360"/>
      </w:pPr>
    </w:lvl>
    <w:lvl w:ilvl="1">
      <w:start w:val="2"/>
      <w:numFmt w:val="decimal"/>
      <w:isLgl/>
      <w:suff w:val="tab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</w:num>
  <w:num w:numId="3">
    <w:abstractNumId w:val="0"/>
  </w:num>
  <w:num w:numId="4">
    <w:abstractNumId w:val="1"/>
    <w:lvlOverride w:ilvl="0">
      <w:startOverride w:val="2"/>
    </w:lvlOverride>
    <w:lvlOverride w:ilvl="1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2022-04-11T11:58:09Z</dcterms:modified>
</cp:coreProperties>
</file>