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bkvbc9540r7l" w:id="0"/>
      <w:bookmarkEnd w:id="0"/>
      <w:r w:rsidDel="00000000" w:rsidR="00000000" w:rsidRPr="00000000">
        <w:rPr>
          <w:b w:val="1"/>
          <w:sz w:val="34"/>
          <w:szCs w:val="34"/>
          <w:rtl w:val="0"/>
        </w:rPr>
        <w:t xml:space="preserve">Part I: The Foundational Archetypes: A Deconstructive Analysis</w:t>
      </w:r>
    </w:p>
    <w:p w:rsidR="00000000" w:rsidDel="00000000" w:rsidP="00000000" w:rsidRDefault="00000000" w:rsidRPr="00000000" w14:paraId="00000003">
      <w:pPr>
        <w:spacing w:after="240" w:before="240" w:lineRule="auto"/>
        <w:rPr/>
      </w:pPr>
      <w:r w:rsidDel="00000000" w:rsidR="00000000" w:rsidRPr="00000000">
        <w:rPr>
          <w:rtl w:val="0"/>
        </w:rPr>
        <w:t xml:space="preserve">The following sections deconstruct the four peoples specified in the user query. Each is examined not merely as a static entry in a list, but as a dynamic archetype whose history reveals the core creative processes at work in the fantasy genre.</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e95w10oxd0jb" w:id="1"/>
      <w:bookmarkEnd w:id="1"/>
      <w:r w:rsidDel="00000000" w:rsidR="00000000" w:rsidRPr="00000000">
        <w:rPr>
          <w:b w:val="1"/>
          <w:color w:val="000000"/>
          <w:sz w:val="26"/>
          <w:szCs w:val="26"/>
          <w:rtl w:val="0"/>
        </w:rPr>
        <w:t xml:space="preserve">The Elves: Archetype of Grace, Magic, and Otherness</w:t>
      </w:r>
    </w:p>
    <w:p w:rsidR="00000000" w:rsidDel="00000000" w:rsidP="00000000" w:rsidRDefault="00000000" w:rsidRPr="00000000" w14:paraId="00000005">
      <w:pPr>
        <w:spacing w:after="240" w:before="240" w:lineRule="auto"/>
        <w:rPr/>
      </w:pPr>
      <w:r w:rsidDel="00000000" w:rsidR="00000000" w:rsidRPr="00000000">
        <w:rPr>
          <w:rtl w:val="0"/>
        </w:rPr>
        <w:t xml:space="preserve">The Elf is perhaps the most iconic and mutable of all fantasy peoples. Their journey from folkloric spirit to the graceful, long-lived beings of modern fantasy is a testament to the genre's capacity for adaptation and reinvention.</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1yv6we2glvos" w:id="2"/>
      <w:bookmarkEnd w:id="2"/>
      <w:r w:rsidDel="00000000" w:rsidR="00000000" w:rsidRPr="00000000">
        <w:rPr>
          <w:b w:val="1"/>
          <w:color w:val="000000"/>
          <w:sz w:val="22"/>
          <w:szCs w:val="22"/>
          <w:rtl w:val="0"/>
        </w:rPr>
        <w:t xml:space="preserve">Mythological Provenance</w:t>
      </w:r>
    </w:p>
    <w:p w:rsidR="00000000" w:rsidDel="00000000" w:rsidP="00000000" w:rsidRDefault="00000000" w:rsidRPr="00000000" w14:paraId="00000007">
      <w:pPr>
        <w:spacing w:after="240" w:before="240" w:lineRule="auto"/>
        <w:rPr/>
      </w:pPr>
      <w:r w:rsidDel="00000000" w:rsidR="00000000" w:rsidRPr="00000000">
        <w:rPr>
          <w:rtl w:val="0"/>
        </w:rPr>
        <w:t xml:space="preserve">The roots of the Elf are found in the pre-Christian mythologies of Germanic and Norse cultures, where they were known as the </w:t>
      </w:r>
      <w:r w:rsidDel="00000000" w:rsidR="00000000" w:rsidRPr="00000000">
        <w:rPr>
          <w:i w:val="1"/>
          <w:rtl w:val="0"/>
        </w:rPr>
        <w:t xml:space="preserve">Álfar</w:t>
      </w:r>
      <w:r w:rsidDel="00000000" w:rsidR="00000000" w:rsidRPr="00000000">
        <w:rPr>
          <w:rtl w:val="0"/>
        </w:rPr>
        <w:t xml:space="preserve">. These beings were not the monolithic people of modern fantasy but were often divided into categories based on their nature and alignment. The most significant of these divisions, recorded in sources like the  </w:t>
      </w:r>
    </w:p>
    <w:p w:rsidR="00000000" w:rsidDel="00000000" w:rsidP="00000000" w:rsidRDefault="00000000" w:rsidRPr="00000000" w14:paraId="00000008">
      <w:pPr>
        <w:spacing w:after="240" w:before="240" w:lineRule="auto"/>
        <w:rPr/>
      </w:pPr>
      <w:r w:rsidDel="00000000" w:rsidR="00000000" w:rsidRPr="00000000">
        <w:rPr>
          <w:i w:val="1"/>
          <w:rtl w:val="0"/>
        </w:rPr>
        <w:t xml:space="preserve">Prose Edda</w:t>
      </w:r>
      <w:r w:rsidDel="00000000" w:rsidR="00000000" w:rsidRPr="00000000">
        <w:rPr>
          <w:rtl w:val="0"/>
        </w:rPr>
        <w:t xml:space="preserve">, was between the </w:t>
      </w:r>
      <w:r w:rsidDel="00000000" w:rsidR="00000000" w:rsidRPr="00000000">
        <w:rPr>
          <w:i w:val="1"/>
          <w:rtl w:val="0"/>
        </w:rPr>
        <w:t xml:space="preserve">Lios Alfar</w:t>
      </w:r>
      <w:r w:rsidDel="00000000" w:rsidR="00000000" w:rsidRPr="00000000">
        <w:rPr>
          <w:rtl w:val="0"/>
        </w:rPr>
        <w:t xml:space="preserve"> (Light Elves) and the </w:t>
      </w:r>
      <w:r w:rsidDel="00000000" w:rsidR="00000000" w:rsidRPr="00000000">
        <w:rPr>
          <w:i w:val="1"/>
          <w:rtl w:val="0"/>
        </w:rPr>
        <w:t xml:space="preserve">Swart Alfar</w:t>
      </w:r>
      <w:r w:rsidDel="00000000" w:rsidR="00000000" w:rsidRPr="00000000">
        <w:rPr>
          <w:rtl w:val="0"/>
        </w:rPr>
        <w:t xml:space="preserve"> (Dark or Black Elves). The Light Elves were described as fair and luminous beings dwelling in the heavens, while the Dark Elves were subterranean creatures. This primordial dichotomy between light and dark, celestial and chthonic, established a foundational template for nearly all subsequent elven variations in fantasy literature and gaming.  </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cdlk4z131tmz" w:id="3"/>
      <w:bookmarkEnd w:id="3"/>
      <w:r w:rsidDel="00000000" w:rsidR="00000000" w:rsidRPr="00000000">
        <w:rPr>
          <w:b w:val="1"/>
          <w:color w:val="000000"/>
          <w:sz w:val="22"/>
          <w:szCs w:val="22"/>
          <w:rtl w:val="0"/>
        </w:rPr>
        <w:t xml:space="preserve">Tolkien's Reformation</w:t>
      </w:r>
    </w:p>
    <w:p w:rsidR="00000000" w:rsidDel="00000000" w:rsidP="00000000" w:rsidRDefault="00000000" w:rsidRPr="00000000" w14:paraId="0000000A">
      <w:pPr>
        <w:spacing w:after="240" w:before="240" w:lineRule="auto"/>
        <w:rPr/>
      </w:pPr>
      <w:r w:rsidDel="00000000" w:rsidR="00000000" w:rsidRPr="00000000">
        <w:rPr>
          <w:rtl w:val="0"/>
        </w:rPr>
        <w:t xml:space="preserve">While folklore provided the raw material, it was J.R.R. Tolkien who sculpted the modern image of the Elf. He consciously moved away from the diminutive, often capricious sprites of later European folklore, returning to the gravitas of the Norse myths and elevating the Elves into the "Firstborn" of Middle-earth: a tall, wise, and immortal people marked by a profound sadness and a deep connection to the fading magic of the world. Critically, Tolkien introduced the concept of complex intra-species diversity based not on simple biology but on history, culture, and choice. The great schisms and migrations of the Elves in his legendarium gave rise to distinct groups like the Noldor, Sindar, and Teleri, each with its own language, customs, and relationship to the divine. This established a powerful precedent for depicting a single "race" as a collection of diverse and often conflicting cultures.  </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pje45vqu3r0b" w:id="4"/>
      <w:bookmarkEnd w:id="4"/>
      <w:r w:rsidDel="00000000" w:rsidR="00000000" w:rsidRPr="00000000">
        <w:rPr>
          <w:b w:val="1"/>
          <w:color w:val="000000"/>
          <w:sz w:val="22"/>
          <w:szCs w:val="22"/>
          <w:rtl w:val="0"/>
        </w:rPr>
        <w:t xml:space="preserve">The TTRPG Proliferation</w:t>
      </w:r>
    </w:p>
    <w:p w:rsidR="00000000" w:rsidDel="00000000" w:rsidP="00000000" w:rsidRDefault="00000000" w:rsidRPr="00000000" w14:paraId="0000000C">
      <w:pPr>
        <w:spacing w:after="240" w:before="240" w:lineRule="auto"/>
        <w:rPr/>
      </w:pPr>
      <w:r w:rsidDel="00000000" w:rsidR="00000000" w:rsidRPr="00000000">
        <w:rPr>
          <w:rtl w:val="0"/>
        </w:rPr>
        <w:t xml:space="preserve">Tabletop role-playing games, with </w:t>
      </w:r>
      <w:r w:rsidDel="00000000" w:rsidR="00000000" w:rsidRPr="00000000">
        <w:rPr>
          <w:i w:val="1"/>
          <w:rtl w:val="0"/>
        </w:rPr>
        <w:t xml:space="preserve">Dungeons &amp; Dragons</w:t>
      </w:r>
      <w:r w:rsidDel="00000000" w:rsidR="00000000" w:rsidRPr="00000000">
        <w:rPr>
          <w:rtl w:val="0"/>
        </w:rPr>
        <w:t xml:space="preserve"> at the forefront, took Tolkien's model of cultural diversity and systematized it into a more mechanically defined framework of "sub-races". This process led to an explosion in the number and variety of Elves, a phenomenon that has become a hallmark of the genre. The core distinction between High Elves, Wood Elves, and Dark Elves (Drow) became a standard feature, drawing directly from the Light/Dark Elf dichotomy of myth and the cultural divisions of Tolkien.  </w:t>
      </w:r>
    </w:p>
    <w:p w:rsidR="00000000" w:rsidDel="00000000" w:rsidP="00000000" w:rsidRDefault="00000000" w:rsidRPr="00000000" w14:paraId="0000000D">
      <w:pPr>
        <w:spacing w:after="240" w:before="240" w:lineRule="auto"/>
        <w:rPr/>
      </w:pPr>
      <w:r w:rsidDel="00000000" w:rsidR="00000000" w:rsidRPr="00000000">
        <w:rPr>
          <w:rtl w:val="0"/>
        </w:rPr>
        <w:t xml:space="preserve">However, TTRPGs pushed this diversification much further, creating variants adapted to nearly every conceivable environment. This proliferation is not merely a matter of creative whim; it stems from a core, often implicit, trait of the modern fantasy Elf: an innate magical adaptability. Their deep connection to the fey and magical realms allows their physical forms to transform in response to their surroundings in ways that other peoples, like humans or dwarves, cannot. A human who lives by the sea remains a human, but an Elf who falls in love with the ocean may, over generations, become a gilled Sea Elf. An Elf who ventures into the Astral Plane may become an Astral Elf, while one trapped in the desolate plane of Shadowfell becomes a Shadar-kai or Shadow Elf. The Eladrin of the Feywild are so attuned to their magical home that their very nature can shift with the changing of the seasons. This principle of magical adaptability serves as a powerful narrative and mechanical justification for the seemingly endless variety of Elven sub-races, making them one of the most versatile and creatively fertile peoples for world-builders.  </w:t>
      </w:r>
    </w:p>
    <w:p w:rsidR="00000000" w:rsidDel="00000000" w:rsidP="00000000" w:rsidRDefault="00000000" w:rsidRPr="00000000" w14:paraId="0000000E">
      <w:pPr>
        <w:spacing w:after="240" w:before="240" w:lineRule="auto"/>
        <w:rPr/>
      </w:pPr>
      <w:r w:rsidDel="00000000" w:rsidR="00000000" w:rsidRPr="00000000">
        <w:rPr>
          <w:rtl w:val="0"/>
        </w:rPr>
        <w:t xml:space="preserve">The table below synthesizes the vast array of Elven sub-races found across various fantasy settings, illustrating the breadth of this adaptive principle.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4.6145940390545"/>
        <w:gridCol w:w="2299.116135662898"/>
        <w:gridCol w:w="2457.8417266187053"/>
        <w:gridCol w:w="2371.2641315519013"/>
        <w:gridCol w:w="957.1634121274408"/>
        <w:tblGridChange w:id="0">
          <w:tblGrid>
            <w:gridCol w:w="1274.6145940390545"/>
            <w:gridCol w:w="2299.116135662898"/>
            <w:gridCol w:w="2457.8417266187053"/>
            <w:gridCol w:w="2371.2641315519013"/>
            <w:gridCol w:w="957.163412127440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Sub-Race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Core Archetype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Defining 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Key Lore/Origin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Sources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rtl w:val="0"/>
              </w:rPr>
              <w:t xml:space="preserve">High Elf</w:t>
            </w:r>
            <w:r w:rsidDel="00000000" w:rsidR="00000000" w:rsidRPr="00000000">
              <w:rPr>
                <w:rtl w:val="0"/>
              </w:rPr>
              <w:t xml:space="preserve"> (or Gold Elf, Sun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High/Civilized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Fair-skinned, graceful, magically adept, often arrogant or aloof. Associated with high civilization, scholarship, and arcane 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Often depicted as the "original" or purest line of Elves, dwelling in magnificent cities. Sun Elves of the Forgotten Realms see themselves as superior to all other races.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 </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rtl w:val="0"/>
              </w:rPr>
              <w:t xml:space="preserve">Wood Elf</w:t>
            </w:r>
            <w:r w:rsidDel="00000000" w:rsidR="00000000" w:rsidRPr="00000000">
              <w:rPr>
                <w:rtl w:val="0"/>
              </w:rPr>
              <w:t xml:space="preserve"> (or Wild Elf, Grugach)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Copper-skinned or tanned, reclusive, skilled archers and trackers. Deep connection to nature, often acting as forest guardians.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Dwell in deep forests, often in tribal societies. Value stealth and harmony with the natural world over arcane pursuits.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 </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b w:val="1"/>
                <w:rtl w:val="0"/>
              </w:rPr>
              <w:t xml:space="preserve">Dark Elf</w:t>
            </w:r>
            <w:r w:rsidDel="00000000" w:rsidR="00000000" w:rsidRPr="00000000">
              <w:rPr>
                <w:rtl w:val="0"/>
              </w:rPr>
              <w:t xml:space="preserve"> (or Drow)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Underdark/Corrupted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Dark-skinned (often obsidian or grey), typically live underground. Often depicted as cruel, decadent, and matriarchal, worshipping dark deities like Lolth.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A sub-race born of an ancient schism, driven underground and corrupted by their environment and evil gods. A classic fantasy antagonist.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b w:val="1"/>
                <w:rtl w:val="0"/>
              </w:rPr>
              <w:t xml:space="preserve">Sea Elf</w:t>
            </w:r>
            <w:r w:rsidDel="00000000" w:rsidR="00000000" w:rsidRPr="00000000">
              <w:rPr>
                <w:rtl w:val="0"/>
              </w:rPr>
              <w:t xml:space="preserve"> (or Aquatic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Aquatic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Possess gills and webbed digits, allowing them to breathe and thrive underwater.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Elves who adapted to an aquatic life, building hidden communities in shallow coastal waters or the deep ocean.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 </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Eladrin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Planar (Fey)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Creatures of the Feywild whose appearance and abilities change with the seasons (Spring, Summer, Autumn, Winter). Highly magical and emotional.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The Elves most closely tied to their fey origins, their cities sometimes crossing over into the Material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 </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Shadar-kai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Planar (Shadow)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Servants of the Raven Queen from the Shadowfell. Emotionless, existing between life and death. Often depicted with grey skin and shadowy 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Elves transformed by the bleak, soul-draining nature of the Shadowfell plane.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b w:val="1"/>
                <w:rtl w:val="0"/>
              </w:rPr>
              <w:t xml:space="preserve">Winged Elf</w:t>
            </w:r>
            <w:r w:rsidDel="00000000" w:rsidR="00000000" w:rsidRPr="00000000">
              <w:rPr>
                <w:rtl w:val="0"/>
              </w:rPr>
              <w:t xml:space="preserve"> (or Avariel)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Aerial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Possess feathered wings, allowing for flight. Often depicted as rare, delicate, and living in high, remote mountain aeries.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A rare sub-race, often considered mythical by others. Historically hunted by dragons.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Moon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Nomadic/Sociable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Icy-hued skin, often more friendly and open to other races, especially humans. Ancestors of many Half-Elves.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A sub-group of High Elves who rejected isolationism in favor of exploration and interaction with other cultures.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b w:val="1"/>
              </w:rPr>
            </w:pPr>
            <w:r w:rsidDel="00000000" w:rsidR="00000000" w:rsidRPr="00000000">
              <w:rPr>
                <w:b w:val="1"/>
                <w:rtl w:val="0"/>
              </w:rPr>
              <w:t xml:space="preserve">Star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Extraplanar/Reclusive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Aloof and cautious Elves who have returned to the world after millennia in a hidden extraplanar refuge.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Fled the world to escape the warlike tendencies of other races, now slowly re-emerging.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b w:val="1"/>
              </w:rPr>
            </w:pPr>
            <w:r w:rsidDel="00000000" w:rsidR="00000000" w:rsidRPr="00000000">
              <w:rPr>
                <w:b w:val="1"/>
                <w:rtl w:val="0"/>
              </w:rPr>
              <w:t xml:space="preserve">Lythari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Lycanthropic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Good-aligned lycanthropes who can transform into wolves. Uncannily beautiful in either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A rare line of Elves born with lycanthropy, living in small packs within Wood Elf lands.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Rockseer 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Subterranean (Deep 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The rarest of Elves, living deep beneath the earth. Nearly 8 feet tall, with pale skin and silver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Have no knowledge of surface Elves and an intense hatred for the Drow.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 </w:t>
            </w:r>
          </w:p>
        </w:tc>
      </w:tr>
    </w:tbl>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66auqosz6yfr" w:id="5"/>
      <w:bookmarkEnd w:id="5"/>
      <w:r w:rsidDel="00000000" w:rsidR="00000000" w:rsidRPr="00000000">
        <w:rPr>
          <w:b w:val="1"/>
          <w:color w:val="000000"/>
          <w:sz w:val="26"/>
          <w:szCs w:val="26"/>
          <w:rtl w:val="0"/>
        </w:rPr>
        <w:t xml:space="preserve">The Dwarves: Archetype of Craft, Tradition, and Endurance</w:t>
      </w:r>
    </w:p>
    <w:p w:rsidR="00000000" w:rsidDel="00000000" w:rsidP="00000000" w:rsidRDefault="00000000" w:rsidRPr="00000000" w14:paraId="0000004C">
      <w:pPr>
        <w:spacing w:after="240" w:before="240" w:lineRule="auto"/>
        <w:rPr/>
      </w:pPr>
      <w:r w:rsidDel="00000000" w:rsidR="00000000" w:rsidRPr="00000000">
        <w:rPr>
          <w:rtl w:val="0"/>
        </w:rPr>
        <w:t xml:space="preserve">If Elves represent the magical and ethereal, Dwarves embody the terrestrial and the tangible. They are a people of stone and steel, defined by their resilience, their craftsmanship, and their unyielding adherence to tradition.</w:t>
      </w:r>
    </w:p>
    <w:p w:rsidR="00000000" w:rsidDel="00000000" w:rsidP="00000000" w:rsidRDefault="00000000" w:rsidRPr="00000000" w14:paraId="0000004D">
      <w:pPr>
        <w:pStyle w:val="Heading4"/>
        <w:keepNext w:val="0"/>
        <w:keepLines w:val="0"/>
        <w:spacing w:after="40" w:before="240" w:lineRule="auto"/>
        <w:rPr>
          <w:b w:val="1"/>
          <w:color w:val="000000"/>
          <w:sz w:val="22"/>
          <w:szCs w:val="22"/>
        </w:rPr>
      </w:pPr>
      <w:bookmarkStart w:colFirst="0" w:colLast="0" w:name="_kvqjqiilcyxc" w:id="6"/>
      <w:bookmarkEnd w:id="6"/>
      <w:r w:rsidDel="00000000" w:rsidR="00000000" w:rsidRPr="00000000">
        <w:rPr>
          <w:b w:val="1"/>
          <w:color w:val="000000"/>
          <w:sz w:val="22"/>
          <w:szCs w:val="22"/>
          <w:rtl w:val="0"/>
        </w:rPr>
        <w:t xml:space="preserve">Mythological Provenance</w:t>
      </w:r>
    </w:p>
    <w:p w:rsidR="00000000" w:rsidDel="00000000" w:rsidP="00000000" w:rsidRDefault="00000000" w:rsidRPr="00000000" w14:paraId="0000004E">
      <w:pPr>
        <w:spacing w:after="240" w:before="240" w:lineRule="auto"/>
        <w:rPr/>
      </w:pPr>
      <w:r w:rsidDel="00000000" w:rsidR="00000000" w:rsidRPr="00000000">
        <w:rPr>
          <w:rtl w:val="0"/>
        </w:rPr>
        <w:t xml:space="preserve">The fantasy Dwarf is a direct descendant of the </w:t>
      </w:r>
      <w:r w:rsidDel="00000000" w:rsidR="00000000" w:rsidRPr="00000000">
        <w:rPr>
          <w:i w:val="1"/>
          <w:rtl w:val="0"/>
        </w:rPr>
        <w:t xml:space="preserve">Dvergar</w:t>
      </w:r>
      <w:r w:rsidDel="00000000" w:rsidR="00000000" w:rsidRPr="00000000">
        <w:rPr>
          <w:rtl w:val="0"/>
        </w:rPr>
        <w:t xml:space="preserve"> of Norse and Germanic mythology. In these ancient tales, the  </w:t>
      </w:r>
    </w:p>
    <w:p w:rsidR="00000000" w:rsidDel="00000000" w:rsidP="00000000" w:rsidRDefault="00000000" w:rsidRPr="00000000" w14:paraId="0000004F">
      <w:pPr>
        <w:spacing w:after="240" w:before="240" w:lineRule="auto"/>
        <w:rPr/>
      </w:pPr>
      <w:r w:rsidDel="00000000" w:rsidR="00000000" w:rsidRPr="00000000">
        <w:rPr>
          <w:i w:val="1"/>
          <w:rtl w:val="0"/>
        </w:rPr>
        <w:t xml:space="preserve">Dvergar</w:t>
      </w:r>
      <w:r w:rsidDel="00000000" w:rsidR="00000000" w:rsidRPr="00000000">
        <w:rPr>
          <w:rtl w:val="0"/>
        </w:rPr>
        <w:t xml:space="preserve"> were chthonic beings, dwelling deep within the earth and mountains. They were renowned as master smiths and artisans, forging legendary artifacts for the gods, such as Thor's hammer, Mjölnir. This mythological identity as peerless craftsmen is the most enduring trait of the fantasy Dwarf. However, the </w:t>
      </w:r>
      <w:r w:rsidDel="00000000" w:rsidR="00000000" w:rsidRPr="00000000">
        <w:rPr>
          <w:i w:val="1"/>
          <w:rtl w:val="0"/>
        </w:rPr>
        <w:t xml:space="preserve">Dvergar</w:t>
      </w:r>
      <w:r w:rsidDel="00000000" w:rsidR="00000000" w:rsidRPr="00000000">
        <w:rPr>
          <w:rtl w:val="0"/>
        </w:rPr>
        <w:t xml:space="preserve"> were also often characterized by greed and a grim, sometimes treacherous nature, traits that have echoed in their modern fantasy portrayals.  </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u9zi67sgsby4" w:id="7"/>
      <w:bookmarkEnd w:id="7"/>
      <w:r w:rsidDel="00000000" w:rsidR="00000000" w:rsidRPr="00000000">
        <w:rPr>
          <w:b w:val="1"/>
          <w:color w:val="000000"/>
          <w:sz w:val="22"/>
          <w:szCs w:val="22"/>
          <w:rtl w:val="0"/>
        </w:rPr>
        <w:t xml:space="preserve">Tolkien's Codification</w:t>
      </w:r>
    </w:p>
    <w:p w:rsidR="00000000" w:rsidDel="00000000" w:rsidP="00000000" w:rsidRDefault="00000000" w:rsidRPr="00000000" w14:paraId="00000051">
      <w:pPr>
        <w:spacing w:after="240" w:before="240" w:lineRule="auto"/>
        <w:rPr/>
      </w:pPr>
      <w:r w:rsidDel="00000000" w:rsidR="00000000" w:rsidRPr="00000000">
        <w:rPr>
          <w:rtl w:val="0"/>
        </w:rPr>
        <w:t xml:space="preserve">As with Elves, Tolkien was instrumental in shaping the modern Dwarf. He took the subterranean craftsmen of myth and gave them a rich, tragic history, a fully realized language (Khuzdul), and a distinct cultural identity. Tolkien's Dwarves are a proud and stubborn people, defined by their clan structure, their reverence for ancestors, their love of treasure, and their long-standing grudges, particularly their complex and often fraught relationship with Elves. He established the iconic physical appearance—short, stout, and bearded (including, according to some theories, the females)—and the cultural touchstones of mining, smithing, and ale-drinking that have become inseparable from the archetype.  </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onv9w34ijd85" w:id="8"/>
      <w:bookmarkEnd w:id="8"/>
      <w:r w:rsidDel="00000000" w:rsidR="00000000" w:rsidRPr="00000000">
        <w:rPr>
          <w:b w:val="1"/>
          <w:color w:val="000000"/>
          <w:sz w:val="22"/>
          <w:szCs w:val="22"/>
          <w:rtl w:val="0"/>
        </w:rPr>
        <w:t xml:space="preserve">The Great Diversification</w:t>
      </w:r>
    </w:p>
    <w:p w:rsidR="00000000" w:rsidDel="00000000" w:rsidP="00000000" w:rsidRDefault="00000000" w:rsidRPr="00000000" w14:paraId="00000053">
      <w:pPr>
        <w:spacing w:after="240" w:before="240" w:lineRule="auto"/>
        <w:rPr/>
      </w:pPr>
      <w:r w:rsidDel="00000000" w:rsidR="00000000" w:rsidRPr="00000000">
        <w:rPr>
          <w:rtl w:val="0"/>
        </w:rPr>
        <w:t xml:space="preserve">The diversification of Dwarves in fantasy settings, particularly TTRPGs, followed a different path than that of the Elves. While some Dwarven sub-races are adaptations to specific environments (e.g., Glacier Dwarves who mine "blue ice" or Badlands Dwarves adapted to deserts ), their variations are more frequently the result of societal and historical pressures. The very concept of a Dwarven "sub-race" is often a story of a societal fracture, a historical schism, or the establishment of a rigid caste system.  </w:t>
      </w:r>
    </w:p>
    <w:p w:rsidR="00000000" w:rsidDel="00000000" w:rsidP="00000000" w:rsidRDefault="00000000" w:rsidRPr="00000000" w14:paraId="00000054">
      <w:pPr>
        <w:spacing w:after="240" w:before="240" w:lineRule="auto"/>
        <w:rPr/>
      </w:pPr>
      <w:r w:rsidDel="00000000" w:rsidR="00000000" w:rsidRPr="00000000">
        <w:rPr>
          <w:rtl w:val="0"/>
        </w:rPr>
        <w:t xml:space="preserve">This principle is most clearly illustrated in the </w:t>
      </w:r>
      <w:r w:rsidDel="00000000" w:rsidR="00000000" w:rsidRPr="00000000">
        <w:rPr>
          <w:i w:val="1"/>
          <w:rtl w:val="0"/>
        </w:rPr>
        <w:t xml:space="preserve">Dragonlance</w:t>
      </w:r>
      <w:r w:rsidDel="00000000" w:rsidR="00000000" w:rsidRPr="00000000">
        <w:rPr>
          <w:rtl w:val="0"/>
        </w:rPr>
        <w:t xml:space="preserve"> setting, where Dwarven society is explicitly divided into castes that have, over time, become like sub-races. The Hylar are the ruling and leadership caste, the Daewar are the artisans and merchants, and the Klar are the workers and soldiers. Other groups are defined by their history and choices: the Neidar ("Hill Dwarves") are a caste formed from those who chose to live outside the great mountain kingdoms, and the Theiwar and Daergar ("Derro" or degenerate dwarves) are castes of magic-users ostracized by mainstream Dwarven society. Similarly, the Duergar, or Gray Dwarves, of the  </w:t>
      </w:r>
    </w:p>
    <w:p w:rsidR="00000000" w:rsidDel="00000000" w:rsidP="00000000" w:rsidRDefault="00000000" w:rsidRPr="00000000" w14:paraId="00000055">
      <w:pPr>
        <w:spacing w:after="240" w:before="240" w:lineRule="auto"/>
        <w:rPr/>
      </w:pPr>
      <w:r w:rsidDel="00000000" w:rsidR="00000000" w:rsidRPr="00000000">
        <w:rPr>
          <w:i w:val="1"/>
          <w:rtl w:val="0"/>
        </w:rPr>
        <w:t xml:space="preserve">Forgotten Realms</w:t>
      </w:r>
      <w:r w:rsidDel="00000000" w:rsidR="00000000" w:rsidRPr="00000000">
        <w:rPr>
          <w:rtl w:val="0"/>
        </w:rPr>
        <w:t xml:space="preserve"> and other settings are not simply Dwarves who happen to live in the Underdark; they are a distinct people whose culture and abilities were forged by a history of enslavement by mind flayers and a subsequent turn to cruelty and avarice. The Athasian Dwarves of the  </w:t>
      </w:r>
    </w:p>
    <w:p w:rsidR="00000000" w:rsidDel="00000000" w:rsidP="00000000" w:rsidRDefault="00000000" w:rsidRPr="00000000" w14:paraId="00000056">
      <w:pPr>
        <w:spacing w:after="240" w:before="240" w:lineRule="auto"/>
        <w:rPr/>
      </w:pPr>
      <w:r w:rsidDel="00000000" w:rsidR="00000000" w:rsidRPr="00000000">
        <w:rPr>
          <w:i w:val="1"/>
          <w:rtl w:val="0"/>
        </w:rPr>
        <w:t xml:space="preserve">Dark Sun</w:t>
      </w:r>
      <w:r w:rsidDel="00000000" w:rsidR="00000000" w:rsidRPr="00000000">
        <w:rPr>
          <w:rtl w:val="0"/>
        </w:rPr>
        <w:t xml:space="preserve"> setting are defined not by their environment but by their all-consuming cultural obsession with a single "focus".  </w:t>
      </w:r>
    </w:p>
    <w:p w:rsidR="00000000" w:rsidDel="00000000" w:rsidP="00000000" w:rsidRDefault="00000000" w:rsidRPr="00000000" w14:paraId="00000057">
      <w:pPr>
        <w:spacing w:after="240" w:before="240" w:lineRule="auto"/>
        <w:rPr/>
      </w:pPr>
      <w:r w:rsidDel="00000000" w:rsidR="00000000" w:rsidRPr="00000000">
        <w:rPr>
          <w:rtl w:val="0"/>
        </w:rPr>
        <w:t xml:space="preserve">This makes the Dwarf a powerful vehicle for exploring themes of tradition, honor, exile, industrialization, and social stratification. Creating a new Dwarven people is often an exercise in writing a new chapter of their history or defining a new faction within their complex society, offering a different, more sociological world-building angle compared to the primarily biological potential of Elves.</w:t>
      </w:r>
    </w:p>
    <w:p w:rsidR="00000000" w:rsidDel="00000000" w:rsidP="00000000" w:rsidRDefault="00000000" w:rsidRPr="00000000" w14:paraId="00000058">
      <w:pPr>
        <w:spacing w:after="240" w:before="240" w:lineRule="auto"/>
        <w:rPr/>
      </w:pPr>
      <w:r w:rsidDel="00000000" w:rsidR="00000000" w:rsidRPr="00000000">
        <w:rPr>
          <w:rtl w:val="0"/>
        </w:rPr>
        <w:t xml:space="preserve">The following table provides a taxonomy of Dwarven sub-races and clans, highlighting the prevalence of cultural and historical divisions.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3.5043612108775"/>
        <w:gridCol w:w="1776.9112365315548"/>
        <w:gridCol w:w="2799.835813237558"/>
        <w:gridCol w:w="2454.05849153412"/>
        <w:gridCol w:w="955.6900974858902"/>
        <w:tblGridChange w:id="0">
          <w:tblGrid>
            <w:gridCol w:w="1373.5043612108775"/>
            <w:gridCol w:w="1776.9112365315548"/>
            <w:gridCol w:w="2799.835813237558"/>
            <w:gridCol w:w="2454.05849153412"/>
            <w:gridCol w:w="955.690097485890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Sub-Race/Clan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Setting/Origin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Defining Characteristics (Cultural &amp; 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Key Lore/Origin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Sources</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b w:val="1"/>
                <w:rtl w:val="0"/>
              </w:rPr>
              <w:t xml:space="preserve">Hill Dwarf</w:t>
            </w:r>
            <w:r w:rsidDel="00000000" w:rsidR="00000000" w:rsidRPr="00000000">
              <w:rPr>
                <w:rtl w:val="0"/>
              </w:rPr>
              <w:t xml:space="preserve"> (or Gold Dwarf, Neidar)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Standard D&amp;D, Forgotten Realms, Dragonlance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The "standard" Dwarf. Often more open to other cultures. In FR, Gold Dwarves are the dominant southern sub-race. In Dragonlance, the Neidar are those who live outside mountain kingdoms.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The baseline from which other sub-races diverge. Often focused on mining, crafting, and trade in hilly regions.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 </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b w:val="1"/>
                <w:rtl w:val="0"/>
              </w:rPr>
              <w:t xml:space="preserve">Mountain Dwarf</w:t>
            </w:r>
            <w:r w:rsidDel="00000000" w:rsidR="00000000" w:rsidRPr="00000000">
              <w:rPr>
                <w:rtl w:val="0"/>
              </w:rPr>
              <w:t xml:space="preserve"> (or Shield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Standard D&amp;D, Forgotten Realms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Live deeper underground, often fairer-skinned. More martial and reclusive than Hill Dwarves. In FR, Shield Dwarves are the dominant northern sub-race, known for their martial prowess.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Dwell in vast mountain citadels. Their societies are often more traditional and isolated.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 </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b w:val="1"/>
                <w:rtl w:val="0"/>
              </w:rPr>
              <w:t xml:space="preserve">Duergar</w:t>
            </w:r>
            <w:r w:rsidDel="00000000" w:rsidR="00000000" w:rsidRPr="00000000">
              <w:rPr>
                <w:rtl w:val="0"/>
              </w:rPr>
              <w:t xml:space="preserve"> (or Gray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Standard D&amp;D, Forgotten Realms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Evil and avaricious Underdark dwellers. Possess psionic abilities, can turn invisible and enlarge themselves. Sensitive to sunlight.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Descendants of Dwarves enslaved by mind flayers, their cruelty and unique abilities are a result of their traumatic history and harsh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Hylar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Dragonlance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The highest caste, meaning "highest." Comprise the leadership, thanes, and religious leaders. Possess the best-equipped army.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Claim to be the oldest Dwarven "race" in the Dragonlance setting, forming the top of a rigid caste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Daewar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Dragonlance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The middle caste, meaning "dearest." Form the artisan, architect, and merchant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A key part of the Dragonlance caste system, responsible for the wealth and infrastructure of Dwarven society.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rPr>
            </w:pPr>
            <w:r w:rsidDel="00000000" w:rsidR="00000000" w:rsidRPr="00000000">
              <w:rPr>
                <w:b w:val="1"/>
                <w:rtl w:val="0"/>
              </w:rPr>
              <w:t xml:space="preserve">Klar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Dragonlance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The lowest caste of "true" dwarves, performing menial labor like farming and mining. Form the bulk of the army's foot-soldiers.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The working class of the Dragonlance caste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b w:val="1"/>
                <w:rtl w:val="0"/>
              </w:rPr>
              <w:t xml:space="preserve">Aghar</w:t>
            </w:r>
            <w:r w:rsidDel="00000000" w:rsidR="00000000" w:rsidRPr="00000000">
              <w:rPr>
                <w:rtl w:val="0"/>
              </w:rPr>
              <w:t xml:space="preserve"> (or Gully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Dragonlance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Considered a cross-breed of Dwarf and Gnome. Unintelligent, pathetic, and live in squalor. Not considered "true" dwarves but recognized as a caste.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rtl w:val="0"/>
              </w:rPr>
              <w:t xml:space="preserve">A shunned and pitied group, often serving as a source of dark humor. Their portrayal has been criticized for stereotypical depiction.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Athasian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Dark Sun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Hairless, stand under 5 feet tall but weigh nearly 200 lbs. Each dwarf is driven by a singular, life-consuming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A unique adaptation to the harsh, magic-ravaged world of Athas. Their culture is defined by obsession rather than craft.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Deep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Standard D&amp;D, Greyhawk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Dwell deep underground, superior darkvision but sensitive to light. More resistant to magic and poison.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A variant adapted to the deepest parts of the world, distinct from the corrupted Duergar.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rPr>
            </w:pPr>
            <w:r w:rsidDel="00000000" w:rsidR="00000000" w:rsidRPr="00000000">
              <w:rPr>
                <w:b w:val="1"/>
                <w:rtl w:val="0"/>
              </w:rPr>
              <w:t xml:space="preserve">Frost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Planar (Abyss)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Reside on the Iron Wastes of the Abyss. Were once Duergar enslaved by frost giants.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An extra-planar sub-race with a history of enslavement, now adapted to a demonic, frozen wasteland.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b w:val="1"/>
              </w:rPr>
            </w:pPr>
            <w:r w:rsidDel="00000000" w:rsidR="00000000" w:rsidRPr="00000000">
              <w:rPr>
                <w:b w:val="1"/>
                <w:rtl w:val="0"/>
              </w:rPr>
              <w:t xml:space="preserve">Seacliff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Generic D&amp;D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Make their homes in high seaside cliffs and are excellent swimmers.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An environmental adaptation, combining classic Dwarven stonework with a maritime 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rPr>
            </w:pPr>
            <w:r w:rsidDel="00000000" w:rsidR="00000000" w:rsidRPr="00000000">
              <w:rPr>
                <w:b w:val="1"/>
                <w:rtl w:val="0"/>
              </w:rPr>
              <w:t xml:space="preserve">Chaos Dwarf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Warhammer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Evil Dwarves who turned to the worship of the Chaos God Hashut. Masters of daemonic machinery and enslavement.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A major antagonist faction in the Warhammer world, representing a complete corruption of traditional Dwarven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 </w:t>
            </w:r>
          </w:p>
        </w:tc>
      </w:tr>
    </w:tbl>
    <w:p w:rsidR="00000000" w:rsidDel="00000000" w:rsidP="00000000" w:rsidRDefault="00000000" w:rsidRPr="00000000" w14:paraId="0000009A">
      <w:pPr>
        <w:pStyle w:val="Heading3"/>
        <w:keepNext w:val="0"/>
        <w:keepLines w:val="0"/>
        <w:spacing w:before="280" w:lineRule="auto"/>
        <w:rPr>
          <w:b w:val="1"/>
          <w:color w:val="000000"/>
          <w:sz w:val="26"/>
          <w:szCs w:val="26"/>
        </w:rPr>
      </w:pPr>
      <w:bookmarkStart w:colFirst="0" w:colLast="0" w:name="_swntpwfi9jrn" w:id="9"/>
      <w:bookmarkEnd w:id="9"/>
      <w:r w:rsidDel="00000000" w:rsidR="00000000" w:rsidRPr="00000000">
        <w:rPr>
          <w:b w:val="1"/>
          <w:color w:val="000000"/>
          <w:sz w:val="26"/>
          <w:szCs w:val="26"/>
          <w:rtl w:val="0"/>
        </w:rPr>
        <w:t xml:space="preserve">The Orcs: Archetype of the "Monstrous" Enemy and its Subversion</w:t>
      </w:r>
    </w:p>
    <w:p w:rsidR="00000000" w:rsidDel="00000000" w:rsidP="00000000" w:rsidRDefault="00000000" w:rsidRPr="00000000" w14:paraId="0000009B">
      <w:pPr>
        <w:spacing w:after="240" w:before="240" w:lineRule="auto"/>
        <w:rPr/>
      </w:pPr>
      <w:r w:rsidDel="00000000" w:rsidR="00000000" w:rsidRPr="00000000">
        <w:rPr>
          <w:rtl w:val="0"/>
        </w:rPr>
        <w:t xml:space="preserve">The Orc stands as one of the most dynamic and ideologically charged peoples in the fantasy genre. Their evolution from a simplistic embodiment of evil to a complex and often sympathetic warrior culture mirrors the growing moral sophistication of fantasy itself.</w:t>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fh7d0lue8cgn" w:id="10"/>
      <w:bookmarkEnd w:id="10"/>
      <w:r w:rsidDel="00000000" w:rsidR="00000000" w:rsidRPr="00000000">
        <w:rPr>
          <w:b w:val="1"/>
          <w:color w:val="000000"/>
          <w:sz w:val="22"/>
          <w:szCs w:val="22"/>
          <w:rtl w:val="0"/>
        </w:rPr>
        <w:t xml:space="preserve">Etymological and Literary Origins</w:t>
      </w:r>
    </w:p>
    <w:p w:rsidR="00000000" w:rsidDel="00000000" w:rsidP="00000000" w:rsidRDefault="00000000" w:rsidRPr="00000000" w14:paraId="0000009D">
      <w:pPr>
        <w:spacing w:after="240" w:before="240" w:lineRule="auto"/>
        <w:rPr/>
      </w:pPr>
      <w:r w:rsidDel="00000000" w:rsidR="00000000" w:rsidRPr="00000000">
        <w:rPr>
          <w:rtl w:val="0"/>
        </w:rPr>
        <w:t xml:space="preserve">The term "orc" has ancient roots, appearing in the Old English poem </w:t>
      </w:r>
      <w:r w:rsidDel="00000000" w:rsidR="00000000" w:rsidRPr="00000000">
        <w:rPr>
          <w:i w:val="1"/>
          <w:rtl w:val="0"/>
        </w:rPr>
        <w:t xml:space="preserve">Beowulf</w:t>
      </w:r>
      <w:r w:rsidDel="00000000" w:rsidR="00000000" w:rsidRPr="00000000">
        <w:rPr>
          <w:rtl w:val="0"/>
        </w:rPr>
        <w:t xml:space="preserve"> as </w:t>
      </w:r>
      <w:r w:rsidDel="00000000" w:rsidR="00000000" w:rsidRPr="00000000">
        <w:rPr>
          <w:i w:val="1"/>
          <w:rtl w:val="0"/>
        </w:rPr>
        <w:t xml:space="preserve">orcneas</w:t>
      </w:r>
      <w:r w:rsidDel="00000000" w:rsidR="00000000" w:rsidRPr="00000000">
        <w:rPr>
          <w:rtl w:val="0"/>
        </w:rPr>
        <w:t xml:space="preserve">, a word translated as "demon-corpses" and used to describe one of the monstrous races descended from Cain. The modern fantasy concept of the Orc, however, was single-handedly forged by J.R.R. Tolkien. He repurposed the term for a race of brutish, aggressive, and malevolent humanoids created to serve the forces of darkness in his Middle-earth legendarium. Tolkien's descriptions paint them as ugly, filthy, and cruel, with a taste for flesh and an inherent hatred for the beautiful and the good. His internal writings reveal a struggle with their origins, variously proposing they were corrupted Elves, twisted beasts, or fallen Men, a theological uncertainty that hinted at the problematic nature of an "innately evil" sentient people.  </w:t>
      </w:r>
    </w:p>
    <w:p w:rsidR="00000000" w:rsidDel="00000000" w:rsidP="00000000" w:rsidRDefault="00000000" w:rsidRPr="00000000" w14:paraId="0000009E">
      <w:pPr>
        <w:pStyle w:val="Heading4"/>
        <w:keepNext w:val="0"/>
        <w:keepLines w:val="0"/>
        <w:spacing w:after="40" w:before="240" w:lineRule="auto"/>
        <w:rPr>
          <w:b w:val="1"/>
          <w:color w:val="000000"/>
          <w:sz w:val="22"/>
          <w:szCs w:val="22"/>
        </w:rPr>
      </w:pPr>
      <w:bookmarkStart w:colFirst="0" w:colLast="0" w:name="_wu0krxg1xnyo" w:id="11"/>
      <w:bookmarkEnd w:id="11"/>
      <w:r w:rsidDel="00000000" w:rsidR="00000000" w:rsidRPr="00000000">
        <w:rPr>
          <w:b w:val="1"/>
          <w:color w:val="000000"/>
          <w:sz w:val="22"/>
          <w:szCs w:val="22"/>
          <w:rtl w:val="0"/>
        </w:rPr>
        <w:t xml:space="preserve">The Orc as Monolithic Evil</w:t>
      </w:r>
    </w:p>
    <w:p w:rsidR="00000000" w:rsidDel="00000000" w:rsidP="00000000" w:rsidRDefault="00000000" w:rsidRPr="00000000" w14:paraId="0000009F">
      <w:pPr>
        <w:spacing w:after="240" w:before="240" w:lineRule="auto"/>
        <w:rPr/>
      </w:pPr>
      <w:r w:rsidDel="00000000" w:rsidR="00000000" w:rsidRPr="00000000">
        <w:rPr>
          <w:rtl w:val="0"/>
        </w:rPr>
        <w:t xml:space="preserve">For decades following Tolkien, the Orc's primary function in fantasy was to serve as a convenient and morally unambiguous antagonist. They were the foot soldiers of the Dark Lord, a faceless horde that could be slaughtered by heroes without moral compunction. This trope fulfilled a narrative need for a clear and present evil, allowing stories to focus on heroism without being bogged down by complex ethical questions. This classic depiction emphasizes their savagery, stupidity, and cruelty, presenting them as little more than monsters in a humanoid form. Sub-variants like the Uruk-hai, Tolkien's larger and more formidable breed of Orc, were distinctions of martial prowess rather than cultural complexity.  </w:t>
      </w:r>
    </w:p>
    <w:p w:rsidR="00000000" w:rsidDel="00000000" w:rsidP="00000000" w:rsidRDefault="00000000" w:rsidRPr="00000000" w14:paraId="000000A0">
      <w:pPr>
        <w:pStyle w:val="Heading4"/>
        <w:keepNext w:val="0"/>
        <w:keepLines w:val="0"/>
        <w:spacing w:after="40" w:before="240" w:lineRule="auto"/>
        <w:rPr>
          <w:b w:val="1"/>
          <w:color w:val="000000"/>
          <w:sz w:val="22"/>
          <w:szCs w:val="22"/>
        </w:rPr>
      </w:pPr>
      <w:bookmarkStart w:colFirst="0" w:colLast="0" w:name="_tp6y4c2e3y4f" w:id="12"/>
      <w:bookmarkEnd w:id="12"/>
      <w:r w:rsidDel="00000000" w:rsidR="00000000" w:rsidRPr="00000000">
        <w:rPr>
          <w:b w:val="1"/>
          <w:color w:val="000000"/>
          <w:sz w:val="22"/>
          <w:szCs w:val="22"/>
          <w:rtl w:val="0"/>
        </w:rPr>
        <w:t xml:space="preserve">The Modern "Rehabilitation" of the Orc</w:t>
      </w:r>
    </w:p>
    <w:p w:rsidR="00000000" w:rsidDel="00000000" w:rsidP="00000000" w:rsidRDefault="00000000" w:rsidRPr="00000000" w14:paraId="000000A1">
      <w:pPr>
        <w:spacing w:after="240" w:before="240" w:lineRule="auto"/>
        <w:rPr/>
      </w:pPr>
      <w:r w:rsidDel="00000000" w:rsidR="00000000" w:rsidRPr="00000000">
        <w:rPr>
          <w:rtl w:val="0"/>
        </w:rPr>
        <w:t xml:space="preserve">Beginning in the late 20th century, a significant narrative shift began to occur, driven largely by the influence of new fantasy settings, most notably Blizzard Entertainment's </w:t>
      </w:r>
      <w:r w:rsidDel="00000000" w:rsidR="00000000" w:rsidRPr="00000000">
        <w:rPr>
          <w:i w:val="1"/>
          <w:rtl w:val="0"/>
        </w:rPr>
        <w:t xml:space="preserve">Warcraft</w:t>
      </w:r>
      <w:r w:rsidDel="00000000" w:rsidR="00000000" w:rsidRPr="00000000">
        <w:rPr>
          <w:rtl w:val="0"/>
        </w:rPr>
        <w:t xml:space="preserve"> universe. This new wave of storytelling rejected the premise of an innately evil race and began to "rehabilitate" the Orc. In these revised portrayals, Orcs are often depicted as a proud, shamanistic people with a strong code of honor, a deep connection to their ancestors, and a tragic history of demonic corruption or manipulation. This reimagining introduced the concept of the "noble savage" to the archetype, transforming them from simple monsters into a complex and often sympathetic people.  </w:t>
      </w:r>
    </w:p>
    <w:p w:rsidR="00000000" w:rsidDel="00000000" w:rsidP="00000000" w:rsidRDefault="00000000" w:rsidRPr="00000000" w14:paraId="000000A2">
      <w:pPr>
        <w:spacing w:after="240" w:before="240" w:lineRule="auto"/>
        <w:rPr/>
      </w:pPr>
      <w:r w:rsidDel="00000000" w:rsidR="00000000" w:rsidRPr="00000000">
        <w:rPr>
          <w:rtl w:val="0"/>
        </w:rPr>
        <w:t xml:space="preserve">This trend has become dominant in modern fantasy and TTRPGs, where playable Orcs and Half-Orcs are now standard options. This allows for stories that explore themes of prejudice, redemption, and cultural identity from an Orcish perspective. Some works even use Orcs to explore real-world social issues, such as the "Prohibition Orcs" who are depicted as working-class migrants in a fantasy version of early 20th-century America.  </w:t>
      </w:r>
    </w:p>
    <w:p w:rsidR="00000000" w:rsidDel="00000000" w:rsidP="00000000" w:rsidRDefault="00000000" w:rsidRPr="00000000" w14:paraId="000000A3">
      <w:pPr>
        <w:spacing w:after="240" w:before="240" w:lineRule="auto"/>
        <w:rPr/>
      </w:pPr>
      <w:r w:rsidDel="00000000" w:rsidR="00000000" w:rsidRPr="00000000">
        <w:rPr>
          <w:rtl w:val="0"/>
        </w:rPr>
        <w:t xml:space="preserve">The evolution of the Orc is one of the most telling indicators of the fantasy genre's maturation. The shift from a monstrous caricature to a nuanced people reflects a broader cultural move away from the comfort of absolute good and evil and toward a greater appreciation for moral complexity. For a world-builder, the decision of how to portray Orcs—as irredeemable monsters, as a noble but misunderstood people, or somewhere in between—is a fundamental choice that defines the ethical landscape of their setting. The Orc has become a mirror, reflecting the moral sensibilities of the creator and their audience.</w:t>
      </w:r>
    </w:p>
    <w:p w:rsidR="00000000" w:rsidDel="00000000" w:rsidP="00000000" w:rsidRDefault="00000000" w:rsidRPr="00000000" w14:paraId="000000A4">
      <w:pPr>
        <w:spacing w:after="240" w:before="240" w:lineRule="auto"/>
        <w:rPr/>
      </w:pPr>
      <w:r w:rsidDel="00000000" w:rsidR="00000000" w:rsidRPr="00000000">
        <w:rPr>
          <w:rtl w:val="0"/>
        </w:rPr>
        <w:t xml:space="preserve">The table below presents a selection of Orcish variants to illustrate this evolutionary trajectory.</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9249743062694"/>
        <w:gridCol w:w="1678.6433710174717"/>
        <w:gridCol w:w="2125.9609455292907"/>
        <w:gridCol w:w="2977.307297019527"/>
        <w:gridCol w:w="957.1634121274408"/>
        <w:tblGridChange w:id="0">
          <w:tblGrid>
            <w:gridCol w:w="1620.9249743062694"/>
            <w:gridCol w:w="1678.6433710174717"/>
            <w:gridCol w:w="2125.9609455292907"/>
            <w:gridCol w:w="2977.307297019527"/>
            <w:gridCol w:w="957.16341212744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Variant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Setting/Source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Key 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Sources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b w:val="1"/>
              </w:rPr>
            </w:pPr>
            <w:r w:rsidDel="00000000" w:rsidR="00000000" w:rsidRPr="00000000">
              <w:rPr>
                <w:b w:val="1"/>
                <w:rtl w:val="0"/>
              </w:rPr>
              <w:t xml:space="preserve">Tolkien's Orcs/Goblins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Middle-earth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Monster/Antagonist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Brutish, aggressive, ugly, and malevolent servants of a Dark Lord. Small and fearful of sunlight.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 </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rPr>
            </w:pPr>
            <w:r w:rsidDel="00000000" w:rsidR="00000000" w:rsidRPr="00000000">
              <w:rPr>
                <w:b w:val="1"/>
                <w:rtl w:val="0"/>
              </w:rPr>
              <w:t xml:space="preserve">Uruk-hai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Middle-earth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Elite Monster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A larger, stronger breed of Orc, able to endure sunlight. The elite soldiers of Saruman and Sauron.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b w:val="1"/>
              </w:rPr>
            </w:pPr>
            <w:r w:rsidDel="00000000" w:rsidR="00000000" w:rsidRPr="00000000">
              <w:rPr>
                <w:b w:val="1"/>
                <w:rtl w:val="0"/>
              </w:rPr>
              <w:t xml:space="preserve">Half-orc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D&amp;D, Middle-earth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Playable Race/Enemy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A hybrid of Orc and Human. In Tolkien, they are spies for Saruman. In D&amp;D, they are a core playable race, often struggling between two cultures.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Warcraft Orc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Warcraft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Playable Race/Protagonist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A proud, shamanistic, and honorable warrior race from the world of Draenor, originally corrupted by demonic blood but seeking redemption.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 </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b w:val="1"/>
              </w:rPr>
            </w:pPr>
            <w:r w:rsidDel="00000000" w:rsidR="00000000" w:rsidRPr="00000000">
              <w:rPr>
                <w:b w:val="1"/>
                <w:rtl w:val="0"/>
              </w:rPr>
              <w:t xml:space="preserve">Warhammer Greenskins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Warhammer Fantasy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Antagonist Faction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A highly aggressive, warlike, and simple-minded race that exists for the love of a good fight ("Waaagh!"). More of a violent, mobile ecosystem than a traditional society.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 </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b w:val="1"/>
              </w:rPr>
            </w:pPr>
            <w:r w:rsidDel="00000000" w:rsidR="00000000" w:rsidRPr="00000000">
              <w:rPr>
                <w:b w:val="1"/>
                <w:rtl w:val="0"/>
              </w:rPr>
              <w:t xml:space="preserve">Civilized Orc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Generic Modern Fantasy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Playable Race/NPC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A concept for Orcs who have integrated into cosmopolitan societies, often facing prejudice but valued for their strength and craftsmanship.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 </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b w:val="1"/>
              </w:rPr>
            </w:pPr>
            <w:r w:rsidDel="00000000" w:rsidR="00000000" w:rsidRPr="00000000">
              <w:rPr>
                <w:b w:val="1"/>
                <w:rtl w:val="0"/>
              </w:rPr>
              <w:t xml:space="preserve">Trolloc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The Wheel of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Monster/Antagonist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A twisted fusion of human and animal stock. They are large, strong, and bloodthirsty, but also cowardly and require a driving force to be effective soldiers.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 </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b w:val="1"/>
              </w:rPr>
            </w:pPr>
            <w:r w:rsidDel="00000000" w:rsidR="00000000" w:rsidRPr="00000000">
              <w:rPr>
                <w:b w:val="1"/>
                <w:rtl w:val="0"/>
              </w:rPr>
              <w:t xml:space="preserve">Jaghut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Malazan Book of the Fallen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Precursor Race/Anti-Villain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A solitary, powerful, and tusked race often perceived as "orcs" by humans. They are ancient, philosophically inclined, and masters of ice magic. A complete subversion of the classic trope.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 </w:t>
            </w:r>
          </w:p>
        </w:tc>
      </w:tr>
    </w:tbl>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yjp16zpkz4ko" w:id="13"/>
      <w:bookmarkEnd w:id="13"/>
      <w:r w:rsidDel="00000000" w:rsidR="00000000" w:rsidRPr="00000000">
        <w:rPr>
          <w:b w:val="1"/>
          <w:color w:val="000000"/>
          <w:sz w:val="26"/>
          <w:szCs w:val="26"/>
          <w:rtl w:val="0"/>
        </w:rPr>
        <w:t xml:space="preserve">The Centaurs: Archetype of the Mythological Import</w:t>
      </w:r>
    </w:p>
    <w:p w:rsidR="00000000" w:rsidDel="00000000" w:rsidP="00000000" w:rsidRDefault="00000000" w:rsidRPr="00000000" w14:paraId="000000D3">
      <w:pPr>
        <w:spacing w:after="240" w:before="240" w:lineRule="auto"/>
        <w:rPr/>
      </w:pPr>
      <w:r w:rsidDel="00000000" w:rsidR="00000000" w:rsidRPr="00000000">
        <w:rPr>
          <w:rtl w:val="0"/>
        </w:rPr>
        <w:t xml:space="preserve">Unlike Elves, Dwarves, and Orcs, who were heavily reshaped by modern authors, the Centaur arrives in fantasy largely as a direct import from classical mythology. Their identity is deeply tied to their unique form, which in turn dictates their cultural role and limits their potential for variation.</w:t>
      </w:r>
    </w:p>
    <w:p w:rsidR="00000000" w:rsidDel="00000000" w:rsidP="00000000" w:rsidRDefault="00000000" w:rsidRPr="00000000" w14:paraId="000000D4">
      <w:pPr>
        <w:pStyle w:val="Heading4"/>
        <w:keepNext w:val="0"/>
        <w:keepLines w:val="0"/>
        <w:spacing w:after="40" w:before="240" w:lineRule="auto"/>
        <w:rPr>
          <w:b w:val="1"/>
          <w:color w:val="000000"/>
          <w:sz w:val="22"/>
          <w:szCs w:val="22"/>
        </w:rPr>
      </w:pPr>
      <w:bookmarkStart w:colFirst="0" w:colLast="0" w:name="_fbgimyzgdxnk" w:id="14"/>
      <w:bookmarkEnd w:id="14"/>
      <w:r w:rsidDel="00000000" w:rsidR="00000000" w:rsidRPr="00000000">
        <w:rPr>
          <w:b w:val="1"/>
          <w:color w:val="000000"/>
          <w:sz w:val="22"/>
          <w:szCs w:val="22"/>
          <w:rtl w:val="0"/>
        </w:rPr>
        <w:t xml:space="preserve">Direct Mythological Lineage</w:t>
      </w:r>
    </w:p>
    <w:p w:rsidR="00000000" w:rsidDel="00000000" w:rsidP="00000000" w:rsidRDefault="00000000" w:rsidRPr="00000000" w14:paraId="000000D5">
      <w:pPr>
        <w:spacing w:after="240" w:before="240" w:lineRule="auto"/>
        <w:rPr/>
      </w:pPr>
      <w:r w:rsidDel="00000000" w:rsidR="00000000" w:rsidRPr="00000000">
        <w:rPr>
          <w:rtl w:val="0"/>
        </w:rPr>
        <w:t xml:space="preserve">The Centaur comes directly from Greek mythology, a chimeric being with the upper body of a human and the lower body of a horse. From their very inception, they embodied a fundamental duality. The majority of the Centaur tribe, as described in myths like the  </w:t>
      </w:r>
    </w:p>
    <w:p w:rsidR="00000000" w:rsidDel="00000000" w:rsidP="00000000" w:rsidRDefault="00000000" w:rsidRPr="00000000" w14:paraId="000000D6">
      <w:pPr>
        <w:spacing w:after="240" w:before="240" w:lineRule="auto"/>
        <w:rPr/>
      </w:pPr>
      <w:r w:rsidDel="00000000" w:rsidR="00000000" w:rsidRPr="00000000">
        <w:rPr>
          <w:i w:val="1"/>
          <w:rtl w:val="0"/>
        </w:rPr>
        <w:t xml:space="preserve">Centauromachy</w:t>
      </w:r>
      <w:r w:rsidDel="00000000" w:rsidR="00000000" w:rsidRPr="00000000">
        <w:rPr>
          <w:rtl w:val="0"/>
        </w:rPr>
        <w:t xml:space="preserve"> (the battle with the Lapiths), were portrayed as wild, lustful, violent, and uncivilized, driven by primal instincts and easily provoked, especially by alcohol. They represented the untamed forces of nature in opposition to human order.  </w:t>
      </w:r>
    </w:p>
    <w:p w:rsidR="00000000" w:rsidDel="00000000" w:rsidP="00000000" w:rsidRDefault="00000000" w:rsidRPr="00000000" w14:paraId="000000D7">
      <w:pPr>
        <w:spacing w:after="240" w:before="240" w:lineRule="auto"/>
        <w:rPr/>
      </w:pPr>
      <w:r w:rsidDel="00000000" w:rsidR="00000000" w:rsidRPr="00000000">
        <w:rPr>
          <w:rtl w:val="0"/>
        </w:rPr>
        <w:t xml:space="preserve">However, this wildness was contrasted by a few exceptional individuals who represented wisdom and civilization. The most famous of these is Chiron, the noble Centaur who was a renowned teacher and healer, mentoring Greek heroes like Achilles and Heracles. Another, Pholus, was also known for his civility and friendship with Heracles. This inherent dichotomy—the wild beast versus the wise teacher—is the Centaur's primary mythological legacy and the central theme that fantasy settings have adopted.  </w:t>
      </w:r>
    </w:p>
    <w:p w:rsidR="00000000" w:rsidDel="00000000" w:rsidP="00000000" w:rsidRDefault="00000000" w:rsidRPr="00000000" w14:paraId="000000D8">
      <w:pPr>
        <w:pStyle w:val="Heading4"/>
        <w:keepNext w:val="0"/>
        <w:keepLines w:val="0"/>
        <w:spacing w:after="40" w:before="240" w:lineRule="auto"/>
        <w:rPr>
          <w:b w:val="1"/>
          <w:color w:val="000000"/>
          <w:sz w:val="22"/>
          <w:szCs w:val="22"/>
        </w:rPr>
      </w:pPr>
      <w:bookmarkStart w:colFirst="0" w:colLast="0" w:name="_n4614ys058o3" w:id="15"/>
      <w:bookmarkEnd w:id="15"/>
      <w:r w:rsidDel="00000000" w:rsidR="00000000" w:rsidRPr="00000000">
        <w:rPr>
          <w:b w:val="1"/>
          <w:color w:val="000000"/>
          <w:sz w:val="22"/>
          <w:szCs w:val="22"/>
          <w:rtl w:val="0"/>
        </w:rPr>
        <w:t xml:space="preserve">Adaptation in Fantasy</w:t>
      </w:r>
    </w:p>
    <w:p w:rsidR="00000000" w:rsidDel="00000000" w:rsidP="00000000" w:rsidRDefault="00000000" w:rsidRPr="00000000" w14:paraId="000000D9">
      <w:pPr>
        <w:spacing w:after="240" w:before="240" w:lineRule="auto"/>
        <w:rPr/>
      </w:pPr>
      <w:r w:rsidDel="00000000" w:rsidR="00000000" w:rsidRPr="00000000">
        <w:rPr>
          <w:rtl w:val="0"/>
        </w:rPr>
        <w:t xml:space="preserve">Modern fantasy has largely preserved this dual nature. Centaurs are seldom the central focus of a story but often appear as guardians of ancient woodlands, nomadic tribes of the plains, or reclusive seers and astrologers. Their role is almost always defined by their liminality; they exist on the boundary between the civilized world of humanoids and the untamed wilderness. In  </w:t>
      </w:r>
    </w:p>
    <w:p w:rsidR="00000000" w:rsidDel="00000000" w:rsidP="00000000" w:rsidRDefault="00000000" w:rsidRPr="00000000" w14:paraId="000000DA">
      <w:pPr>
        <w:spacing w:after="240" w:before="240" w:lineRule="auto"/>
        <w:rPr/>
      </w:pPr>
      <w:r w:rsidDel="00000000" w:rsidR="00000000" w:rsidRPr="00000000">
        <w:rPr>
          <w:i w:val="1"/>
          <w:rtl w:val="0"/>
        </w:rPr>
        <w:t xml:space="preserve">Dungeons &amp; Dragons</w:t>
      </w:r>
      <w:r w:rsidDel="00000000" w:rsidR="00000000" w:rsidRPr="00000000">
        <w:rPr>
          <w:rtl w:val="0"/>
        </w:rPr>
        <w:t xml:space="preserve">, they are officially classified as fey or monstrosities rather than humanoids, reinforcing their otherness and their connection to the natural, magical world.  </w:t>
      </w:r>
    </w:p>
    <w:p w:rsidR="00000000" w:rsidDel="00000000" w:rsidP="00000000" w:rsidRDefault="00000000" w:rsidRPr="00000000" w14:paraId="000000DB">
      <w:pPr>
        <w:spacing w:after="240" w:before="240" w:lineRule="auto"/>
        <w:rPr/>
      </w:pPr>
      <w:r w:rsidDel="00000000" w:rsidR="00000000" w:rsidRPr="00000000">
        <w:rPr>
          <w:rtl w:val="0"/>
        </w:rPr>
        <w:t xml:space="preserve">This direct importation results in what can be described as a "form-function lock." The Centaur's iconic and physically specific body plan is its most defining characteristic, and this form dictates its function and lifestyle. It is difficult to imagine a "subterranean Centaur" that mines ore or an "urban Centaur" that navigates city streets without fundamentally altering the creature into something else. Their physiology is perfectly suited for galloping across plains and through forests, which locks them into roles as nomads, rangers, or reclusive guardians.  </w:t>
      </w:r>
    </w:p>
    <w:p w:rsidR="00000000" w:rsidDel="00000000" w:rsidP="00000000" w:rsidRDefault="00000000" w:rsidRPr="00000000" w14:paraId="000000DC">
      <w:pPr>
        <w:spacing w:after="240" w:before="240" w:lineRule="auto"/>
        <w:rPr/>
      </w:pPr>
      <w:r w:rsidDel="00000000" w:rsidR="00000000" w:rsidRPr="00000000">
        <w:rPr>
          <w:rtl w:val="0"/>
        </w:rPr>
        <w:t xml:space="preserve">Consequently, while Elves and Dwarves have spawned dozens of sub-races based on environmental and cultural adaptation, Centaurs have very few. Variations tend to be conceptual rather than biological sub-species. For instance, some creators have experimented with the "centauroid" body plan by applying it to other animals, resulting in feline, insectoid, or cervine (deer-like) centaurs. These are not, however, sub-races of the equine original but entirely new creations borrowing a morphological template. The original Centaur remains a potent but largely immutable archetype, used by world-builders not to explore intra-species diversity, but to explore the thematic boundary between humanity and the beast, civilization and the wild.  </w:t>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iggjhb9dt86a" w:id="16"/>
      <w:bookmarkEnd w:id="16"/>
      <w:r w:rsidDel="00000000" w:rsidR="00000000" w:rsidRPr="00000000">
        <w:rPr>
          <w:b w:val="1"/>
          <w:sz w:val="34"/>
          <w:szCs w:val="34"/>
          <w:rtl w:val="0"/>
        </w:rPr>
        <w:t xml:space="preserve">Part II: A Comprehensive Bestiary of Sentient Peoples</w:t>
      </w:r>
    </w:p>
    <w:p w:rsidR="00000000" w:rsidDel="00000000" w:rsidP="00000000" w:rsidRDefault="00000000" w:rsidRPr="00000000" w14:paraId="000000DE">
      <w:pPr>
        <w:spacing w:after="240" w:before="240" w:lineRule="auto"/>
        <w:rPr/>
      </w:pPr>
      <w:r w:rsidDel="00000000" w:rsidR="00000000" w:rsidRPr="00000000">
        <w:rPr>
          <w:rtl w:val="0"/>
        </w:rPr>
        <w:t xml:space="preserve">Beyond the four foundational archetypes, the landscapes of fantasy are populated by a vast and diverse array of other sentient peoples. This section provides a catalog of these significant groups, organized by thematic and morphological similarities to better understand their roles and origins.</w:t>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w20lzobwj5nk" w:id="17"/>
      <w:bookmarkEnd w:id="17"/>
      <w:r w:rsidDel="00000000" w:rsidR="00000000" w:rsidRPr="00000000">
        <w:rPr>
          <w:b w:val="1"/>
          <w:color w:val="000000"/>
          <w:sz w:val="26"/>
          <w:szCs w:val="26"/>
          <w:rtl w:val="0"/>
        </w:rPr>
        <w:t xml:space="preserve">The "Small Folk": Gnomes and Halflings</w:t>
      </w:r>
    </w:p>
    <w:p w:rsidR="00000000" w:rsidDel="00000000" w:rsidP="00000000" w:rsidRDefault="00000000" w:rsidRPr="00000000" w14:paraId="000000E0">
      <w:pPr>
        <w:spacing w:after="240" w:before="240" w:lineRule="auto"/>
        <w:rPr/>
      </w:pPr>
      <w:r w:rsidDel="00000000" w:rsidR="00000000" w:rsidRPr="00000000">
        <w:rPr>
          <w:rtl w:val="0"/>
        </w:rPr>
        <w:t xml:space="preserve">Often grouped together due to their diminutive stature, Gnomes and Halflings serve distinct narrative and thematic functions, representing the clever and the comfortable aspects of the world, respectively.</w:t>
      </w:r>
    </w:p>
    <w:p w:rsidR="00000000" w:rsidDel="00000000" w:rsidP="00000000" w:rsidRDefault="00000000" w:rsidRPr="00000000" w14:paraId="000000E1">
      <w:pPr>
        <w:spacing w:after="240" w:before="240" w:lineRule="auto"/>
        <w:rPr/>
      </w:pPr>
      <w:r w:rsidDel="00000000" w:rsidR="00000000" w:rsidRPr="00000000">
        <w:rPr>
          <w:b w:val="1"/>
          <w:rtl w:val="0"/>
        </w:rPr>
        <w:t xml:space="preserve">Gnomes:</w:t>
      </w:r>
      <w:r w:rsidDel="00000000" w:rsidR="00000000" w:rsidRPr="00000000">
        <w:rPr>
          <w:rtl w:val="0"/>
        </w:rPr>
        <w:t xml:space="preserve"> The Gnome of modern fantasy is a composite creature. One part of their ancestry traces back to the elemental beings of Renaissance alchemy, specifically the earth elementals described by Paracelsus. The other, more influential part, comes from the household spirits of Germanic and Northern European folklore, small beings who might help with chores or play tricks. In TTRPGs, these traits have been synthesized into a people known for their immense curiosity, technical ingenuity, and affinity for illusion magic. They are the quintessential tinkers and inventors of many fantasy worlds. Common sub-races reflect this duality: Rock Gnomes are master artisans and engineers, Forest Gnomes are stealthy illusionists with a connection to nature, and Deep Gnomes (Svirfneblin) are grim, subterranean survivors, adapted to the dangers of the Underdark.  </w:t>
      </w:r>
    </w:p>
    <w:p w:rsidR="00000000" w:rsidDel="00000000" w:rsidP="00000000" w:rsidRDefault="00000000" w:rsidRPr="00000000" w14:paraId="000000E2">
      <w:pPr>
        <w:spacing w:after="240" w:before="240" w:lineRule="auto"/>
        <w:rPr/>
      </w:pPr>
      <w:r w:rsidDel="00000000" w:rsidR="00000000" w:rsidRPr="00000000">
        <w:rPr>
          <w:b w:val="1"/>
          <w:rtl w:val="0"/>
        </w:rPr>
        <w:t xml:space="preserve">Halflings:</w:t>
      </w:r>
      <w:r w:rsidDel="00000000" w:rsidR="00000000" w:rsidRPr="00000000">
        <w:rPr>
          <w:rtl w:val="0"/>
        </w:rPr>
        <w:t xml:space="preserve"> The Halfling is a direct creation of the 20th century, though it builds on ancient folkloric ideas of "little people". The modern archetype is almost entirely defined by J.R.R. Tolkien's Hobbits: a people who value peace, comfort, good food, and the simple pleasures of a pastoral life. Their courage is unassuming, emerging not from a desire for glory but from a steadfast will to protect their homes and friends. The term "Halfling" itself became standard in fantasy after TSR, the original publisher of  </w:t>
      </w:r>
    </w:p>
    <w:p w:rsidR="00000000" w:rsidDel="00000000" w:rsidP="00000000" w:rsidRDefault="00000000" w:rsidRPr="00000000" w14:paraId="000000E3">
      <w:pPr>
        <w:spacing w:after="240" w:before="240" w:lineRule="auto"/>
        <w:rPr/>
      </w:pPr>
      <w:r w:rsidDel="00000000" w:rsidR="00000000" w:rsidRPr="00000000">
        <w:rPr>
          <w:i w:val="1"/>
          <w:rtl w:val="0"/>
        </w:rPr>
        <w:t xml:space="preserve">Dungeons &amp; Dragons</w:t>
      </w:r>
      <w:r w:rsidDel="00000000" w:rsidR="00000000" w:rsidRPr="00000000">
        <w:rPr>
          <w:rtl w:val="0"/>
        </w:rPr>
        <w:t xml:space="preserve">, was forced to use a more generic term due to Tolkien's estate holding the trademark on "Hobbit". In most fantasy settings, Halflings retain their Tolkienian traits of being nimble, cheerful, and preternaturally lucky, often excelling in roles that require stealth and dexterity.  </w:t>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gfwxwxybu740" w:id="18"/>
      <w:bookmarkEnd w:id="18"/>
      <w:r w:rsidDel="00000000" w:rsidR="00000000" w:rsidRPr="00000000">
        <w:rPr>
          <w:b w:val="1"/>
          <w:color w:val="000000"/>
          <w:sz w:val="26"/>
          <w:szCs w:val="26"/>
          <w:rtl w:val="0"/>
        </w:rPr>
        <w:t xml:space="preserve">Goblinoids and Associated "Monstrous" Humanoids</w:t>
      </w:r>
    </w:p>
    <w:p w:rsidR="00000000" w:rsidDel="00000000" w:rsidP="00000000" w:rsidRDefault="00000000" w:rsidRPr="00000000" w14:paraId="000000E5">
      <w:pPr>
        <w:spacing w:after="240" w:before="240" w:lineRule="auto"/>
        <w:rPr/>
      </w:pPr>
      <w:r w:rsidDel="00000000" w:rsidR="00000000" w:rsidRPr="00000000">
        <w:rPr>
          <w:rtl w:val="0"/>
        </w:rPr>
        <w:t xml:space="preserve">This category encompasses a range of peoples often cast as antagonists, serving as the rank-and-file armies of evil or as brutish obstacles for heroes.</w:t>
      </w:r>
    </w:p>
    <w:p w:rsidR="00000000" w:rsidDel="00000000" w:rsidP="00000000" w:rsidRDefault="00000000" w:rsidRPr="00000000" w14:paraId="000000E6">
      <w:pPr>
        <w:spacing w:after="240" w:before="240" w:lineRule="auto"/>
        <w:rPr/>
      </w:pPr>
      <w:r w:rsidDel="00000000" w:rsidR="00000000" w:rsidRPr="00000000">
        <w:rPr>
          <w:b w:val="1"/>
          <w:rtl w:val="0"/>
        </w:rPr>
        <w:t xml:space="preserve">Goblins, Hobgoblins, and Bugbears:</w:t>
      </w:r>
      <w:r w:rsidDel="00000000" w:rsidR="00000000" w:rsidRPr="00000000">
        <w:rPr>
          <w:rtl w:val="0"/>
        </w:rPr>
        <w:t xml:space="preserve"> This trio is often presented as a related family of "goblinoids," sharing a common ancestry but differing in size, temperament, and societal role.  </w:t>
      </w:r>
    </w:p>
    <w:p w:rsidR="00000000" w:rsidDel="00000000" w:rsidP="00000000" w:rsidRDefault="00000000" w:rsidRPr="00000000" w14:paraId="000000E7">
      <w:pPr>
        <w:numPr>
          <w:ilvl w:val="0"/>
          <w:numId w:val="2"/>
        </w:numPr>
        <w:spacing w:after="0" w:afterAutospacing="0" w:before="480" w:lineRule="auto"/>
        <w:ind w:left="720" w:hanging="360"/>
      </w:pPr>
      <w:r w:rsidDel="00000000" w:rsidR="00000000" w:rsidRPr="00000000">
        <w:rPr>
          <w:b w:val="1"/>
          <w:rtl w:val="0"/>
        </w:rPr>
        <w:t xml:space="preserve">Goblins</w:t>
      </w:r>
      <w:r w:rsidDel="00000000" w:rsidR="00000000" w:rsidRPr="00000000">
        <w:rPr>
          <w:rtl w:val="0"/>
        </w:rPr>
        <w:t xml:space="preserve"> are the smallest, most numerous, and most chaotic. Drawing from a wide range of European folklore about mischievous and malicious sprites, fantasy Goblins are typically depicted as cowardly, cruel, and tribal, often with a penchant for pyromania and crude traps.  </w:t>
      </w:r>
    </w:p>
    <w:p w:rsidR="00000000" w:rsidDel="00000000" w:rsidP="00000000" w:rsidRDefault="00000000" w:rsidRPr="00000000" w14:paraId="000000E8">
      <w:pPr>
        <w:numPr>
          <w:ilvl w:val="0"/>
          <w:numId w:val="2"/>
        </w:numPr>
        <w:spacing w:after="0" w:afterAutospacing="0" w:before="0" w:beforeAutospacing="0" w:lineRule="auto"/>
        <w:ind w:left="720" w:hanging="360"/>
      </w:pPr>
      <w:r w:rsidDel="00000000" w:rsidR="00000000" w:rsidRPr="00000000">
        <w:rPr>
          <w:b w:val="1"/>
          <w:rtl w:val="0"/>
        </w:rPr>
        <w:t xml:space="preserve">Hobgoblins</w:t>
      </w:r>
      <w:r w:rsidDel="00000000" w:rsidR="00000000" w:rsidRPr="00000000">
        <w:rPr>
          <w:rtl w:val="0"/>
        </w:rPr>
        <w:t xml:space="preserve"> are larger, stronger, and far more disciplined. Their name, which in folklore referred to a friendly household spirit, was repurposed in TTRPGs to describe a militaristic and lawful evil people, forming organized armies and legions. They are the strategists and soldiers of the goblinoid races.  </w:t>
      </w:r>
    </w:p>
    <w:p w:rsidR="00000000" w:rsidDel="00000000" w:rsidP="00000000" w:rsidRDefault="00000000" w:rsidRPr="00000000" w14:paraId="000000E9">
      <w:pPr>
        <w:numPr>
          <w:ilvl w:val="0"/>
          <w:numId w:val="2"/>
        </w:numPr>
        <w:spacing w:after="480" w:before="0" w:beforeAutospacing="0" w:lineRule="auto"/>
        <w:ind w:left="720" w:hanging="360"/>
      </w:pPr>
      <w:r w:rsidDel="00000000" w:rsidR="00000000" w:rsidRPr="00000000">
        <w:rPr>
          <w:b w:val="1"/>
          <w:rtl w:val="0"/>
        </w:rPr>
        <w:t xml:space="preserve">Bugbears</w:t>
      </w:r>
      <w:r w:rsidDel="00000000" w:rsidR="00000000" w:rsidRPr="00000000">
        <w:rPr>
          <w:rtl w:val="0"/>
        </w:rPr>
        <w:t xml:space="preserve"> are the largest and most brutish of the trio. They are hairy, goblin-like creatures who rely on stealth and brute force, often acting as elite shock troops or solitary ambush predators.  </w:t>
      </w:r>
    </w:p>
    <w:p w:rsidR="00000000" w:rsidDel="00000000" w:rsidP="00000000" w:rsidRDefault="00000000" w:rsidRPr="00000000" w14:paraId="000000EA">
      <w:pPr>
        <w:spacing w:after="240" w:before="240" w:lineRule="auto"/>
        <w:rPr/>
      </w:pPr>
      <w:r w:rsidDel="00000000" w:rsidR="00000000" w:rsidRPr="00000000">
        <w:rPr>
          <w:b w:val="1"/>
          <w:rtl w:val="0"/>
        </w:rPr>
        <w:t xml:space="preserve">Ogres and Trolls:</w:t>
      </w:r>
      <w:r w:rsidDel="00000000" w:rsidR="00000000" w:rsidRPr="00000000">
        <w:rPr>
          <w:rtl w:val="0"/>
        </w:rPr>
        <w:t xml:space="preserve"> These are the hulking giants of the monstrous humanoid category.</w:t>
      </w:r>
    </w:p>
    <w:p w:rsidR="00000000" w:rsidDel="00000000" w:rsidP="00000000" w:rsidRDefault="00000000" w:rsidRPr="00000000" w14:paraId="000000EB">
      <w:pPr>
        <w:numPr>
          <w:ilvl w:val="0"/>
          <w:numId w:val="5"/>
        </w:numPr>
        <w:spacing w:after="0" w:afterAutospacing="0" w:before="480" w:lineRule="auto"/>
        <w:ind w:left="720" w:hanging="360"/>
      </w:pPr>
      <w:r w:rsidDel="00000000" w:rsidR="00000000" w:rsidRPr="00000000">
        <w:rPr>
          <w:b w:val="1"/>
          <w:rtl w:val="0"/>
        </w:rPr>
        <w:t xml:space="preserve">Ogres</w:t>
      </w:r>
      <w:r w:rsidDel="00000000" w:rsidR="00000000" w:rsidRPr="00000000">
        <w:rPr>
          <w:rtl w:val="0"/>
        </w:rPr>
        <w:t xml:space="preserve">, originating from European fairy tales, are typically portrayed as large, dim-witted, and cannibalistic humanoids, feared for their immense strength but easily outsmarted.  </w:t>
      </w:r>
    </w:p>
    <w:p w:rsidR="00000000" w:rsidDel="00000000" w:rsidP="00000000" w:rsidRDefault="00000000" w:rsidRPr="00000000" w14:paraId="000000EC">
      <w:pPr>
        <w:numPr>
          <w:ilvl w:val="0"/>
          <w:numId w:val="5"/>
        </w:numPr>
        <w:spacing w:after="480" w:before="0" w:beforeAutospacing="0" w:lineRule="auto"/>
        <w:ind w:left="720" w:hanging="360"/>
      </w:pPr>
      <w:r w:rsidDel="00000000" w:rsidR="00000000" w:rsidRPr="00000000">
        <w:rPr>
          <w:b w:val="1"/>
          <w:rtl w:val="0"/>
        </w:rPr>
        <w:t xml:space="preserve">Trolls</w:t>
      </w:r>
      <w:r w:rsidDel="00000000" w:rsidR="00000000" w:rsidRPr="00000000">
        <w:rPr>
          <w:rtl w:val="0"/>
        </w:rPr>
        <w:t xml:space="preserve">, drawn from Scandinavian folklore, are similar in their brute strength and low intelligence but are distinguished by a key supernatural trait: powerful regeneration. This ability to rapidly heal from even the most grievous wounds makes them incredibly difficult to kill, with fire or acid often being their only weaknesses.  </w:t>
      </w:r>
    </w:p>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6iiuazm8rks4" w:id="19"/>
      <w:bookmarkEnd w:id="19"/>
      <w:r w:rsidDel="00000000" w:rsidR="00000000" w:rsidRPr="00000000">
        <w:rPr>
          <w:b w:val="1"/>
          <w:color w:val="000000"/>
          <w:sz w:val="26"/>
          <w:szCs w:val="26"/>
          <w:rtl w:val="0"/>
        </w:rPr>
        <w:t xml:space="preserve">Anthropomorphic Peoples ("Beast-Folk")</w:t>
      </w:r>
    </w:p>
    <w:p w:rsidR="00000000" w:rsidDel="00000000" w:rsidP="00000000" w:rsidRDefault="00000000" w:rsidRPr="00000000" w14:paraId="000000EE">
      <w:pPr>
        <w:spacing w:after="240" w:before="240" w:lineRule="auto"/>
        <w:rPr/>
      </w:pPr>
      <w:r w:rsidDel="00000000" w:rsidR="00000000" w:rsidRPr="00000000">
        <w:rPr>
          <w:rtl w:val="0"/>
        </w:rPr>
        <w:t xml:space="preserve">Anthropomorphic races, or "beast-folk," are a staple of fantasy, populating settings with a vibrant array of part-human, part-animal beings. These peoples often arise to fill specific ecological, cultural, or thematic niches that are not fully covered by the foundational archetypes of Elf, Dwarf, and Human. A world-builder can use a beast-folk race as a narrative shortcut, drawing upon the known characteristics of the source animal to quickly establish a distinct cultural identity. A society of cat-folk is implicitly understood to be agile, graceful, and perhaps aloof, while a society of lizard-folk is presumed to be cold, pragmatic, and alien. This allows for a richer and more diverse tapestry of societies beyond the standard fantasy models.</w:t>
      </w:r>
    </w:p>
    <w:p w:rsidR="00000000" w:rsidDel="00000000" w:rsidP="00000000" w:rsidRDefault="00000000" w:rsidRPr="00000000" w14:paraId="000000EF">
      <w:pPr>
        <w:numPr>
          <w:ilvl w:val="0"/>
          <w:numId w:val="1"/>
        </w:numPr>
        <w:spacing w:after="0" w:afterAutospacing="0" w:before="480" w:lineRule="auto"/>
        <w:ind w:left="720" w:hanging="360"/>
      </w:pPr>
      <w:r w:rsidDel="00000000" w:rsidR="00000000" w:rsidRPr="00000000">
        <w:rPr>
          <w:b w:val="1"/>
          <w:rtl w:val="0"/>
        </w:rPr>
        <w:t xml:space="preserve">Gnolls:</w:t>
      </w:r>
      <w:r w:rsidDel="00000000" w:rsidR="00000000" w:rsidRPr="00000000">
        <w:rPr>
          <w:rtl w:val="0"/>
        </w:rPr>
        <w:t xml:space="preserve"> These hyena-humanoids are a prime example of a race evolving in complexity. Originally depicted in D&amp;D as simple, demon-worshipping savage marauders, their portrayal has deepened over time. Modern interpretations often explore their complex, matriarchal pack dynamics (inspired by real hyenas), their nomadic culture, and their role as either fiendish destroyers or a misunderstood tribal people.  </w:t>
      </w:r>
    </w:p>
    <w:p w:rsidR="00000000" w:rsidDel="00000000" w:rsidP="00000000" w:rsidRDefault="00000000" w:rsidRPr="00000000" w14:paraId="000000F0">
      <w:pPr>
        <w:numPr>
          <w:ilvl w:val="0"/>
          <w:numId w:val="1"/>
        </w:numPr>
        <w:spacing w:after="0" w:afterAutospacing="0" w:before="0" w:beforeAutospacing="0" w:lineRule="auto"/>
        <w:ind w:left="720" w:hanging="360"/>
      </w:pPr>
      <w:r w:rsidDel="00000000" w:rsidR="00000000" w:rsidRPr="00000000">
        <w:rPr>
          <w:b w:val="1"/>
          <w:rtl w:val="0"/>
        </w:rPr>
        <w:t xml:space="preserve">Lizardfolk (Iruxi):</w:t>
      </w:r>
      <w:r w:rsidDel="00000000" w:rsidR="00000000" w:rsidRPr="00000000">
        <w:rPr>
          <w:rtl w:val="0"/>
        </w:rPr>
        <w:t xml:space="preserve"> The Lizardfolk represent a cold, alien, and deeply pragmatic mindset that contrasts sharply with the "warm-blooded" emotions of mammals. Their cultures are often depicted as tribal and survival-focused, viewing the world in stark terms of predator and prey. Their physical form has led to a number of sub-races based on different reptilian species, such as the powerful, alligator-like  </w:t>
      </w:r>
    </w:p>
    <w:p w:rsidR="00000000" w:rsidDel="00000000" w:rsidP="00000000" w:rsidRDefault="00000000" w:rsidRPr="00000000" w14:paraId="000000F1">
      <w:pPr>
        <w:numPr>
          <w:ilvl w:val="0"/>
          <w:numId w:val="1"/>
        </w:numPr>
        <w:spacing w:after="0" w:afterAutospacing="0" w:before="0" w:beforeAutospacing="0" w:lineRule="auto"/>
        <w:ind w:left="720" w:hanging="360"/>
      </w:pPr>
      <w:r w:rsidDel="00000000" w:rsidR="00000000" w:rsidRPr="00000000">
        <w:rPr>
          <w:b w:val="1"/>
          <w:rtl w:val="0"/>
        </w:rPr>
        <w:t xml:space="preserve">Gatorfolk</w:t>
      </w:r>
      <w:r w:rsidDel="00000000" w:rsidR="00000000" w:rsidRPr="00000000">
        <w:rPr>
          <w:rtl w:val="0"/>
        </w:rPr>
        <w:t xml:space="preserve">; the agile, desert-dwelling </w:t>
      </w:r>
      <w:r w:rsidDel="00000000" w:rsidR="00000000" w:rsidRPr="00000000">
        <w:rPr>
          <w:b w:val="1"/>
          <w:rtl w:val="0"/>
        </w:rPr>
        <w:t xml:space="preserve">Sandscale</w:t>
      </w:r>
      <w:r w:rsidDel="00000000" w:rsidR="00000000" w:rsidRPr="00000000">
        <w:rPr>
          <w:rtl w:val="0"/>
        </w:rPr>
        <w:t xml:space="preserve"> lizardfolk; and the feathered, gecko-like </w:t>
      </w:r>
      <w:r w:rsidDel="00000000" w:rsidR="00000000" w:rsidRPr="00000000">
        <w:rPr>
          <w:b w:val="1"/>
          <w:rtl w:val="0"/>
        </w:rPr>
        <w:t xml:space="preserve">Agamida</w:t>
      </w:r>
      <w:r w:rsidDel="00000000" w:rsidR="00000000" w:rsidRPr="00000000">
        <w:rPr>
          <w:rtl w:val="0"/>
        </w:rPr>
        <w:t xml:space="preserve">.  </w:t>
      </w:r>
    </w:p>
    <w:p w:rsidR="00000000" w:rsidDel="00000000" w:rsidP="00000000" w:rsidRDefault="00000000" w:rsidRPr="00000000" w14:paraId="000000F2">
      <w:pPr>
        <w:numPr>
          <w:ilvl w:val="0"/>
          <w:numId w:val="1"/>
        </w:numPr>
        <w:spacing w:after="0" w:afterAutospacing="0" w:before="0" w:beforeAutospacing="0" w:lineRule="auto"/>
        <w:ind w:left="720" w:hanging="360"/>
      </w:pPr>
      <w:r w:rsidDel="00000000" w:rsidR="00000000" w:rsidRPr="00000000">
        <w:rPr>
          <w:b w:val="1"/>
          <w:rtl w:val="0"/>
        </w:rPr>
        <w:t xml:space="preserve">Minotaurs:</w:t>
      </w:r>
      <w:r w:rsidDel="00000000" w:rsidR="00000000" w:rsidRPr="00000000">
        <w:rPr>
          <w:rtl w:val="0"/>
        </w:rPr>
        <w:t xml:space="preserve"> These bull-headed humanoids are drawn directly from the myth of the Cretan Labyrinth. In fantasy, they have been adapted in numerous ways. Some settings retain their monstrous nature, casting them as savage beasts or demonic servants. Others, particularly in the  </w:t>
      </w:r>
    </w:p>
    <w:p w:rsidR="00000000" w:rsidDel="00000000" w:rsidP="00000000" w:rsidRDefault="00000000" w:rsidRPr="00000000" w14:paraId="000000F3">
      <w:pPr>
        <w:numPr>
          <w:ilvl w:val="0"/>
          <w:numId w:val="1"/>
        </w:numPr>
        <w:spacing w:after="0" w:afterAutospacing="0" w:before="0" w:beforeAutospacing="0" w:lineRule="auto"/>
        <w:ind w:left="720" w:hanging="360"/>
      </w:pPr>
      <w:r w:rsidDel="00000000" w:rsidR="00000000" w:rsidRPr="00000000">
        <w:rPr>
          <w:i w:val="1"/>
          <w:rtl w:val="0"/>
        </w:rPr>
        <w:t xml:space="preserve">Dragonlance</w:t>
      </w:r>
      <w:r w:rsidDel="00000000" w:rsidR="00000000" w:rsidRPr="00000000">
        <w:rPr>
          <w:rtl w:val="0"/>
        </w:rPr>
        <w:t xml:space="preserve"> and </w:t>
      </w:r>
      <w:r w:rsidDel="00000000" w:rsidR="00000000" w:rsidRPr="00000000">
        <w:rPr>
          <w:i w:val="1"/>
          <w:rtl w:val="0"/>
        </w:rPr>
        <w:t xml:space="preserve">Magic: The Gathering</w:t>
      </w:r>
      <w:r w:rsidDel="00000000" w:rsidR="00000000" w:rsidRPr="00000000">
        <w:rPr>
          <w:rtl w:val="0"/>
        </w:rPr>
        <w:t xml:space="preserve"> settings, have developed them into a complex people with a strong maritime culture, a strict code of honor, and a society that values strength and martial prowess. Variants include the demonic, islander, northern, Gorgon (metallic), and Criotaur (ram-headed) types.  </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b w:val="1"/>
          <w:rtl w:val="0"/>
        </w:rPr>
        <w:t xml:space="preserve">Other Notable Beast-Folk:</w:t>
      </w:r>
      <w:r w:rsidDel="00000000" w:rsidR="00000000" w:rsidRPr="00000000">
        <w:rPr>
          <w:rtl w:val="0"/>
        </w:rPr>
        <w:t xml:space="preserve"> The ranks of anthropomorphic peoples are vast and ever-expanding. They include:</w:t>
      </w:r>
    </w:p>
    <w:p w:rsidR="00000000" w:rsidDel="00000000" w:rsidP="00000000" w:rsidRDefault="00000000" w:rsidRPr="00000000" w14:paraId="000000F5">
      <w:pPr>
        <w:numPr>
          <w:ilvl w:val="1"/>
          <w:numId w:val="1"/>
        </w:numPr>
        <w:spacing w:after="0" w:afterAutospacing="0" w:before="0" w:beforeAutospacing="0" w:lineRule="auto"/>
        <w:ind w:left="1440" w:hanging="360"/>
      </w:pPr>
      <w:r w:rsidDel="00000000" w:rsidR="00000000" w:rsidRPr="00000000">
        <w:rPr>
          <w:b w:val="1"/>
          <w:rtl w:val="0"/>
        </w:rPr>
        <w:t xml:space="preserve">Catfolk</w:t>
      </w:r>
      <w:r w:rsidDel="00000000" w:rsidR="00000000" w:rsidRPr="00000000">
        <w:rPr>
          <w:rtl w:val="0"/>
        </w:rPr>
        <w:t xml:space="preserve"> (or Tabaxi): Graceful, curious, and agile feline humanoids.  </w:t>
      </w:r>
    </w:p>
    <w:p w:rsidR="00000000" w:rsidDel="00000000" w:rsidP="00000000" w:rsidRDefault="00000000" w:rsidRPr="00000000" w14:paraId="000000F6">
      <w:pPr>
        <w:numPr>
          <w:ilvl w:val="1"/>
          <w:numId w:val="1"/>
        </w:numPr>
        <w:spacing w:after="0" w:afterAutospacing="0" w:before="0" w:beforeAutospacing="0" w:lineRule="auto"/>
        <w:ind w:left="1440" w:hanging="360"/>
      </w:pPr>
      <w:r w:rsidDel="00000000" w:rsidR="00000000" w:rsidRPr="00000000">
        <w:rPr>
          <w:b w:val="1"/>
          <w:rtl w:val="0"/>
        </w:rPr>
        <w:t xml:space="preserve">Ratfolk</w:t>
      </w:r>
      <w:r w:rsidDel="00000000" w:rsidR="00000000" w:rsidRPr="00000000">
        <w:rPr>
          <w:rtl w:val="0"/>
        </w:rPr>
        <w:t xml:space="preserve"> (or Ysoki, Skaven): Small, communal, and often resourceful rodent-folk, sometimes depicted as swarming hordes (Skaven) or clever tinkers (Ysoki).  </w:t>
      </w:r>
    </w:p>
    <w:p w:rsidR="00000000" w:rsidDel="00000000" w:rsidP="00000000" w:rsidRDefault="00000000" w:rsidRPr="00000000" w14:paraId="000000F7">
      <w:pPr>
        <w:numPr>
          <w:ilvl w:val="1"/>
          <w:numId w:val="1"/>
        </w:numPr>
        <w:spacing w:after="0" w:afterAutospacing="0" w:before="0" w:beforeAutospacing="0" w:lineRule="auto"/>
        <w:ind w:left="1440" w:hanging="360"/>
      </w:pPr>
      <w:r w:rsidDel="00000000" w:rsidR="00000000" w:rsidRPr="00000000">
        <w:rPr>
          <w:b w:val="1"/>
          <w:rtl w:val="0"/>
        </w:rPr>
        <w:t xml:space="preserve">Tengu:</w:t>
      </w:r>
      <w:r w:rsidDel="00000000" w:rsidR="00000000" w:rsidRPr="00000000">
        <w:rPr>
          <w:rtl w:val="0"/>
        </w:rPr>
        <w:t xml:space="preserve"> Crow- or raven-like humanoids, often portrayed as mysterious, sword-wielding wanderers with a tendency to mimic sounds.  </w:t>
      </w:r>
    </w:p>
    <w:p w:rsidR="00000000" w:rsidDel="00000000" w:rsidP="00000000" w:rsidRDefault="00000000" w:rsidRPr="00000000" w14:paraId="000000F8">
      <w:pPr>
        <w:numPr>
          <w:ilvl w:val="1"/>
          <w:numId w:val="1"/>
        </w:numPr>
        <w:spacing w:after="0" w:afterAutospacing="0" w:before="0" w:beforeAutospacing="0" w:lineRule="auto"/>
        <w:ind w:left="1440" w:hanging="360"/>
      </w:pPr>
      <w:r w:rsidDel="00000000" w:rsidR="00000000" w:rsidRPr="00000000">
        <w:rPr>
          <w:b w:val="1"/>
          <w:rtl w:val="0"/>
        </w:rPr>
        <w:t xml:space="preserve">Kitsune:</w:t>
      </w:r>
      <w:r w:rsidDel="00000000" w:rsidR="00000000" w:rsidRPr="00000000">
        <w:rPr>
          <w:rtl w:val="0"/>
        </w:rPr>
        <w:t xml:space="preserve"> Fox-folk drawn from Japanese folklore, known for their shapeshifting abilities, trickster nature, and powerful magic.  </w:t>
      </w:r>
    </w:p>
    <w:p w:rsidR="00000000" w:rsidDel="00000000" w:rsidP="00000000" w:rsidRDefault="00000000" w:rsidRPr="00000000" w14:paraId="000000F9">
      <w:pPr>
        <w:numPr>
          <w:ilvl w:val="1"/>
          <w:numId w:val="1"/>
        </w:numPr>
        <w:spacing w:after="480" w:before="0" w:beforeAutospacing="0" w:lineRule="auto"/>
        <w:ind w:left="1440" w:hanging="360"/>
      </w:pPr>
      <w:r w:rsidDel="00000000" w:rsidR="00000000" w:rsidRPr="00000000">
        <w:rPr>
          <w:b w:val="1"/>
          <w:rtl w:val="0"/>
        </w:rPr>
        <w:t xml:space="preserve">Vanara:</w:t>
      </w:r>
      <w:r w:rsidDel="00000000" w:rsidR="00000000" w:rsidRPr="00000000">
        <w:rPr>
          <w:rtl w:val="0"/>
        </w:rPr>
        <w:t xml:space="preserve"> Monkey-like humanoids, often depicted as agile, playful, and living in treetop communities.  </w:t>
      </w:r>
    </w:p>
    <w:p w:rsidR="00000000" w:rsidDel="00000000" w:rsidP="00000000" w:rsidRDefault="00000000" w:rsidRPr="00000000" w14:paraId="000000FA">
      <w:pPr>
        <w:pStyle w:val="Heading3"/>
        <w:keepNext w:val="0"/>
        <w:keepLines w:val="0"/>
        <w:spacing w:before="280" w:lineRule="auto"/>
        <w:rPr>
          <w:b w:val="1"/>
          <w:color w:val="000000"/>
          <w:sz w:val="26"/>
          <w:szCs w:val="26"/>
        </w:rPr>
      </w:pPr>
      <w:bookmarkStart w:colFirst="0" w:colLast="0" w:name="_u627w4ko5h1l" w:id="20"/>
      <w:bookmarkEnd w:id="20"/>
      <w:r w:rsidDel="00000000" w:rsidR="00000000" w:rsidRPr="00000000">
        <w:rPr>
          <w:b w:val="1"/>
          <w:color w:val="000000"/>
          <w:sz w:val="26"/>
          <w:szCs w:val="26"/>
          <w:rtl w:val="0"/>
        </w:rPr>
        <w:t xml:space="preserve">The Planar and Elemental Kin ("Planetouched")</w:t>
      </w:r>
    </w:p>
    <w:p w:rsidR="00000000" w:rsidDel="00000000" w:rsidP="00000000" w:rsidRDefault="00000000" w:rsidRPr="00000000" w14:paraId="000000FB">
      <w:pPr>
        <w:spacing w:after="240" w:before="240" w:lineRule="auto"/>
        <w:rPr/>
      </w:pPr>
      <w:r w:rsidDel="00000000" w:rsidR="00000000" w:rsidRPr="00000000">
        <w:rPr>
          <w:rtl w:val="0"/>
        </w:rPr>
        <w:t xml:space="preserve">A significant innovation of TTRPGs was the creation of peoples defined not by a shared culture or homeland, but by a supernatural bloodline tracing back to another plane of existence. This concept represents a mechanization of heritage, transforming a narrative backstory—such as being the child of an angel or a demon—into a balanced set of playable traits. This design philosophy solves a key problem: it allows a player to engage with epic concepts of divine or infernal parentage without being an unplayably powerful character. This decoupling of abilities from a monolithic culture and tying them to a personal lineage was a crucial step toward the more flexible "ancestry" systems of modern game design, allowing for far greater creativity in character creation.</w:t>
      </w:r>
    </w:p>
    <w:p w:rsidR="00000000" w:rsidDel="00000000" w:rsidP="00000000" w:rsidRDefault="00000000" w:rsidRPr="00000000" w14:paraId="000000FC">
      <w:pPr>
        <w:numPr>
          <w:ilvl w:val="0"/>
          <w:numId w:val="6"/>
        </w:numPr>
        <w:spacing w:after="0" w:afterAutospacing="0" w:before="480" w:lineRule="auto"/>
        <w:ind w:left="720" w:hanging="360"/>
      </w:pPr>
      <w:r w:rsidDel="00000000" w:rsidR="00000000" w:rsidRPr="00000000">
        <w:rPr>
          <w:b w:val="1"/>
          <w:rtl w:val="0"/>
        </w:rPr>
        <w:t xml:space="preserve">Aasimar:</w:t>
      </w:r>
      <w:r w:rsidDel="00000000" w:rsidR="00000000" w:rsidRPr="00000000">
        <w:rPr>
          <w:rtl w:val="0"/>
        </w:rPr>
        <w:t xml:space="preserve"> The celestial-blooded, Aasimar are mortals with a touch of the Upper Planes in their ancestry. They are often depicted as strikingly beautiful, with a subtle aura of goodness and light. While many embrace their heritage and become champions of justice, others rebel against the weight of expectation, falling into shadow or seeking a neutral path.  </w:t>
      </w:r>
    </w:p>
    <w:p w:rsidR="00000000" w:rsidDel="00000000" w:rsidP="00000000" w:rsidRDefault="00000000" w:rsidRPr="00000000" w14:paraId="000000FD">
      <w:pPr>
        <w:numPr>
          <w:ilvl w:val="0"/>
          <w:numId w:val="6"/>
        </w:numPr>
        <w:spacing w:after="0" w:afterAutospacing="0" w:before="0" w:beforeAutospacing="0" w:lineRule="auto"/>
        <w:ind w:left="720" w:hanging="360"/>
      </w:pPr>
      <w:r w:rsidDel="00000000" w:rsidR="00000000" w:rsidRPr="00000000">
        <w:rPr>
          <w:b w:val="1"/>
          <w:rtl w:val="0"/>
        </w:rPr>
        <w:t xml:space="preserve">Tieflings:</w:t>
      </w:r>
      <w:r w:rsidDel="00000000" w:rsidR="00000000" w:rsidRPr="00000000">
        <w:rPr>
          <w:rtl w:val="0"/>
        </w:rPr>
        <w:t xml:space="preserve"> The fiend-blooded, Tieflings carry the mark of a lower-planar ancestor—a devil, demon, or other fiend. This heritage manifests in physical traits like horns, tails, and unusual skin tones. Plagued by prejudice and fear from other peoples, Tieflings are often forced into lives as outcasts and loners, their alignment a matter of personal choice rather than innate evil.  </w:t>
      </w:r>
    </w:p>
    <w:p w:rsidR="00000000" w:rsidDel="00000000" w:rsidP="00000000" w:rsidRDefault="00000000" w:rsidRPr="00000000" w14:paraId="000000FE">
      <w:pPr>
        <w:numPr>
          <w:ilvl w:val="0"/>
          <w:numId w:val="6"/>
        </w:numPr>
        <w:spacing w:after="0" w:afterAutospacing="0" w:before="0" w:beforeAutospacing="0" w:lineRule="auto"/>
        <w:ind w:left="720" w:hanging="360"/>
      </w:pPr>
      <w:r w:rsidDel="00000000" w:rsidR="00000000" w:rsidRPr="00000000">
        <w:rPr>
          <w:b w:val="1"/>
          <w:rtl w:val="0"/>
        </w:rPr>
        <w:t xml:space="preserve">Genasi:</w:t>
      </w:r>
      <w:r w:rsidDel="00000000" w:rsidR="00000000" w:rsidRPr="00000000">
        <w:rPr>
          <w:rtl w:val="0"/>
        </w:rPr>
        <w:t xml:space="preserve"> The elemental-blooded, Genasi are descendants of mortals and beings from the Inner Planes, such as genies or elementals. Their nature is tied to one of the four classical elements, manifesting in both their appearance and personality.  </w:t>
      </w:r>
    </w:p>
    <w:p w:rsidR="00000000" w:rsidDel="00000000" w:rsidP="00000000" w:rsidRDefault="00000000" w:rsidRPr="00000000" w14:paraId="000000FF">
      <w:pPr>
        <w:numPr>
          <w:ilvl w:val="0"/>
          <w:numId w:val="6"/>
        </w:numPr>
        <w:spacing w:after="0" w:afterAutospacing="0" w:before="0" w:beforeAutospacing="0" w:lineRule="auto"/>
        <w:ind w:left="720" w:hanging="360"/>
      </w:pPr>
      <w:r w:rsidDel="00000000" w:rsidR="00000000" w:rsidRPr="00000000">
        <w:rPr>
          <w:b w:val="1"/>
          <w:rtl w:val="0"/>
        </w:rPr>
        <w:t xml:space="preserve">Air Genasi</w:t>
      </w:r>
      <w:r w:rsidDel="00000000" w:rsidR="00000000" w:rsidRPr="00000000">
        <w:rPr>
          <w:rtl w:val="0"/>
        </w:rPr>
        <w:t xml:space="preserve"> are often aloof and swift; </w:t>
      </w:r>
      <w:r w:rsidDel="00000000" w:rsidR="00000000" w:rsidRPr="00000000">
        <w:rPr>
          <w:b w:val="1"/>
          <w:rtl w:val="0"/>
        </w:rPr>
        <w:t xml:space="preserve">Earth Genasi</w:t>
      </w:r>
      <w:r w:rsidDel="00000000" w:rsidR="00000000" w:rsidRPr="00000000">
        <w:rPr>
          <w:rtl w:val="0"/>
        </w:rPr>
        <w:t xml:space="preserve"> are stoic and strong; </w:t>
      </w:r>
      <w:r w:rsidDel="00000000" w:rsidR="00000000" w:rsidRPr="00000000">
        <w:rPr>
          <w:b w:val="1"/>
          <w:rtl w:val="0"/>
        </w:rPr>
        <w:t xml:space="preserve">Fire Genasi</w:t>
      </w:r>
      <w:r w:rsidDel="00000000" w:rsidR="00000000" w:rsidRPr="00000000">
        <w:rPr>
          <w:rtl w:val="0"/>
        </w:rPr>
        <w:t xml:space="preserve"> are passionate and volatile; and </w:t>
      </w:r>
      <w:r w:rsidDel="00000000" w:rsidR="00000000" w:rsidRPr="00000000">
        <w:rPr>
          <w:b w:val="1"/>
          <w:rtl w:val="0"/>
        </w:rPr>
        <w:t xml:space="preserve">Water Genasi</w:t>
      </w:r>
      <w:r w:rsidDel="00000000" w:rsidR="00000000" w:rsidRPr="00000000">
        <w:rPr>
          <w:rtl w:val="0"/>
        </w:rPr>
        <w:t xml:space="preserve"> are adaptable and independent.  </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b w:val="1"/>
          <w:rtl w:val="0"/>
        </w:rPr>
        <w:t xml:space="preserve">Other Planar Peoples:</w:t>
      </w:r>
      <w:r w:rsidDel="00000000" w:rsidR="00000000" w:rsidRPr="00000000">
        <w:rPr>
          <w:rtl w:val="0"/>
        </w:rPr>
        <w:t xml:space="preserve"> This category also includes peoples who are not merely "touched" by the planes but originate there. The </w:t>
      </w:r>
      <w:r w:rsidDel="00000000" w:rsidR="00000000" w:rsidRPr="00000000">
        <w:rPr>
          <w:b w:val="1"/>
          <w:rtl w:val="0"/>
        </w:rPr>
        <w:t xml:space="preserve">Gith</w:t>
      </w:r>
      <w:r w:rsidDel="00000000" w:rsidR="00000000" w:rsidRPr="00000000">
        <w:rPr>
          <w:rtl w:val="0"/>
        </w:rPr>
        <w:t xml:space="preserve"> (divided into the militaristic, astral-dwelling Githyanki and the monastic, limbo-dwelling Githzerai) are a race of humanoids who escaped enslavement by mind flayers and forged new societies in the Outer Planes.  </w:t>
      </w:r>
    </w:p>
    <w:p w:rsidR="00000000" w:rsidDel="00000000" w:rsidP="00000000" w:rsidRDefault="00000000" w:rsidRPr="00000000" w14:paraId="00000101">
      <w:pPr>
        <w:numPr>
          <w:ilvl w:val="0"/>
          <w:numId w:val="6"/>
        </w:numPr>
        <w:spacing w:after="480" w:before="0" w:beforeAutospacing="0" w:lineRule="auto"/>
        <w:ind w:left="720" w:hanging="360"/>
      </w:pPr>
      <w:r w:rsidDel="00000000" w:rsidR="00000000" w:rsidRPr="00000000">
        <w:rPr>
          <w:b w:val="1"/>
          <w:rtl w:val="0"/>
        </w:rPr>
        <w:t xml:space="preserve">Changelings</w:t>
      </w:r>
      <w:r w:rsidDel="00000000" w:rsidR="00000000" w:rsidRPr="00000000">
        <w:rPr>
          <w:rtl w:val="0"/>
        </w:rPr>
        <w:t xml:space="preserve"> and </w:t>
      </w:r>
      <w:r w:rsidDel="00000000" w:rsidR="00000000" w:rsidRPr="00000000">
        <w:rPr>
          <w:b w:val="1"/>
          <w:rtl w:val="0"/>
        </w:rPr>
        <w:t xml:space="preserve">Shifters</w:t>
      </w:r>
      <w:r w:rsidDel="00000000" w:rsidR="00000000" w:rsidRPr="00000000">
        <w:rPr>
          <w:rtl w:val="0"/>
        </w:rPr>
        <w:t xml:space="preserve"> are often presented as having fey or lycanthropic blood, tying their heritage to the magical energies of the Feywild or the primal forces of nature.  </w:t>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uy1cp0shn1ec" w:id="21"/>
      <w:bookmarkEnd w:id="21"/>
      <w:r w:rsidDel="00000000" w:rsidR="00000000" w:rsidRPr="00000000">
        <w:rPr>
          <w:b w:val="1"/>
          <w:color w:val="000000"/>
          <w:sz w:val="26"/>
          <w:szCs w:val="26"/>
          <w:rtl w:val="0"/>
        </w:rPr>
        <w:t xml:space="preserve">The Unliving and the Constructed</w:t>
      </w:r>
    </w:p>
    <w:p w:rsidR="00000000" w:rsidDel="00000000" w:rsidP="00000000" w:rsidRDefault="00000000" w:rsidRPr="00000000" w14:paraId="00000103">
      <w:pPr>
        <w:spacing w:after="240" w:before="240" w:lineRule="auto"/>
        <w:rPr/>
      </w:pPr>
      <w:r w:rsidDel="00000000" w:rsidR="00000000" w:rsidRPr="00000000">
        <w:rPr>
          <w:rtl w:val="0"/>
        </w:rPr>
        <w:t xml:space="preserve">These peoples challenge the very definition of life, existing as either reanimated organic matter or artificially created beings.</w:t>
      </w:r>
    </w:p>
    <w:p w:rsidR="00000000" w:rsidDel="00000000" w:rsidP="00000000" w:rsidRDefault="00000000" w:rsidRPr="00000000" w14:paraId="00000104">
      <w:pPr>
        <w:numPr>
          <w:ilvl w:val="0"/>
          <w:numId w:val="4"/>
        </w:numPr>
        <w:spacing w:after="0" w:afterAutospacing="0" w:before="480" w:lineRule="auto"/>
        <w:ind w:left="720" w:hanging="360"/>
      </w:pPr>
      <w:r w:rsidDel="00000000" w:rsidR="00000000" w:rsidRPr="00000000">
        <w:rPr>
          <w:b w:val="1"/>
          <w:rtl w:val="0"/>
        </w:rPr>
        <w:t xml:space="preserve">Sentient Undead:</w:t>
      </w:r>
      <w:r w:rsidDel="00000000" w:rsidR="00000000" w:rsidRPr="00000000">
        <w:rPr>
          <w:rtl w:val="0"/>
        </w:rPr>
        <w:t xml:space="preserve"> While most undead are mindless monsters like zombies and skeletons, some fantasy settings feature playable undead who retain their sentience. </w:t>
      </w:r>
      <w:r w:rsidDel="00000000" w:rsidR="00000000" w:rsidRPr="00000000">
        <w:rPr>
          <w:b w:val="1"/>
          <w:rtl w:val="0"/>
        </w:rPr>
        <w:t xml:space="preserve">Dhampirs</w:t>
      </w:r>
      <w:r w:rsidDel="00000000" w:rsidR="00000000" w:rsidRPr="00000000">
        <w:rPr>
          <w:rtl w:val="0"/>
        </w:rPr>
        <w:t xml:space="preserve"> are the half-living children of vampires, caught between the mortal world and the curse of undeath. The  </w:t>
      </w:r>
    </w:p>
    <w:p w:rsidR="00000000" w:rsidDel="00000000" w:rsidP="00000000" w:rsidRDefault="00000000" w:rsidRPr="00000000" w14:paraId="00000105">
      <w:pPr>
        <w:numPr>
          <w:ilvl w:val="0"/>
          <w:numId w:val="4"/>
        </w:numPr>
        <w:spacing w:after="0" w:afterAutospacing="0" w:before="0" w:beforeAutospacing="0" w:lineRule="auto"/>
        <w:ind w:left="720" w:hanging="360"/>
      </w:pPr>
      <w:r w:rsidDel="00000000" w:rsidR="00000000" w:rsidRPr="00000000">
        <w:rPr>
          <w:b w:val="1"/>
          <w:rtl w:val="0"/>
        </w:rPr>
        <w:t xml:space="preserve">Reborn</w:t>
      </w:r>
      <w:r w:rsidDel="00000000" w:rsidR="00000000" w:rsidRPr="00000000">
        <w:rPr>
          <w:rtl w:val="0"/>
        </w:rPr>
        <w:t xml:space="preserve"> are individuals who have died and returned to a form of life, their bodies often bearing the scars of their demise but their minds intact. These peoples allow for the exploration of themes of mortality, memory, and what it means to be alive.  </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b w:val="1"/>
          <w:rtl w:val="0"/>
        </w:rPr>
        <w:t xml:space="preserve">Constructs:</w:t>
      </w:r>
      <w:r w:rsidDel="00000000" w:rsidR="00000000" w:rsidRPr="00000000">
        <w:rPr>
          <w:rtl w:val="0"/>
        </w:rPr>
        <w:t xml:space="preserve"> Sentient constructs explore themes of creation, free will, and the nature of the soul. </w:t>
      </w:r>
      <w:r w:rsidDel="00000000" w:rsidR="00000000" w:rsidRPr="00000000">
        <w:rPr>
          <w:b w:val="1"/>
          <w:rtl w:val="0"/>
        </w:rPr>
        <w:t xml:space="preserve">Golems</w:t>
      </w:r>
      <w:r w:rsidDel="00000000" w:rsidR="00000000" w:rsidRPr="00000000">
        <w:rPr>
          <w:rtl w:val="0"/>
        </w:rPr>
        <w:t xml:space="preserve">, drawn from Jewish folklore, are beings animated from inanimate matter like clay or stone, often bound to the will of their creator. The  </w:t>
      </w:r>
    </w:p>
    <w:p w:rsidR="00000000" w:rsidDel="00000000" w:rsidP="00000000" w:rsidRDefault="00000000" w:rsidRPr="00000000" w14:paraId="00000107">
      <w:pPr>
        <w:numPr>
          <w:ilvl w:val="0"/>
          <w:numId w:val="4"/>
        </w:numPr>
        <w:spacing w:after="480" w:before="0" w:beforeAutospacing="0" w:lineRule="auto"/>
        <w:ind w:left="720" w:hanging="360"/>
      </w:pPr>
      <w:r w:rsidDel="00000000" w:rsidR="00000000" w:rsidRPr="00000000">
        <w:rPr>
          <w:b w:val="1"/>
          <w:rtl w:val="0"/>
        </w:rPr>
        <w:t xml:space="preserve">Warforged</w:t>
      </w:r>
      <w:r w:rsidDel="00000000" w:rsidR="00000000" w:rsidRPr="00000000">
        <w:rPr>
          <w:rtl w:val="0"/>
        </w:rPr>
        <w:t xml:space="preserve"> of the </w:t>
      </w:r>
      <w:r w:rsidDel="00000000" w:rsidR="00000000" w:rsidRPr="00000000">
        <w:rPr>
          <w:i w:val="1"/>
          <w:rtl w:val="0"/>
        </w:rPr>
        <w:t xml:space="preserve">Eberron</w:t>
      </w:r>
      <w:r w:rsidDel="00000000" w:rsidR="00000000" w:rsidRPr="00000000">
        <w:rPr>
          <w:rtl w:val="0"/>
        </w:rPr>
        <w:t xml:space="preserve"> setting are a more modern take: a race of living constructs built for a war that has now ended, leaving them to find their own purpose and identity in the world.  </w:t>
      </w:r>
    </w:p>
    <w:p w:rsidR="00000000" w:rsidDel="00000000" w:rsidP="00000000" w:rsidRDefault="00000000" w:rsidRPr="00000000" w14:paraId="00000108">
      <w:pPr>
        <w:pStyle w:val="Heading3"/>
        <w:keepNext w:val="0"/>
        <w:keepLines w:val="0"/>
        <w:spacing w:before="280" w:lineRule="auto"/>
        <w:rPr>
          <w:b w:val="1"/>
          <w:color w:val="000000"/>
          <w:sz w:val="26"/>
          <w:szCs w:val="26"/>
        </w:rPr>
      </w:pPr>
      <w:bookmarkStart w:colFirst="0" w:colLast="0" w:name="_gt1dkgi0v14b" w:id="22"/>
      <w:bookmarkEnd w:id="22"/>
      <w:r w:rsidDel="00000000" w:rsidR="00000000" w:rsidRPr="00000000">
        <w:rPr>
          <w:b w:val="1"/>
          <w:color w:val="000000"/>
          <w:sz w:val="26"/>
          <w:szCs w:val="26"/>
          <w:rtl w:val="0"/>
        </w:rPr>
        <w:t xml:space="preserve">Draconic and Reptilian Lineages</w:t>
      </w:r>
    </w:p>
    <w:p w:rsidR="00000000" w:rsidDel="00000000" w:rsidP="00000000" w:rsidRDefault="00000000" w:rsidRPr="00000000" w14:paraId="00000109">
      <w:pPr>
        <w:spacing w:after="240" w:before="240" w:lineRule="auto"/>
        <w:rPr/>
      </w:pPr>
      <w:r w:rsidDel="00000000" w:rsidR="00000000" w:rsidRPr="00000000">
        <w:rPr>
          <w:rtl w:val="0"/>
        </w:rPr>
        <w:t xml:space="preserve">Drawing power and prestige from their connection to the most iconic of fantasy creatures, these peoples embody the might and terror of dragons.</w:t>
      </w:r>
    </w:p>
    <w:p w:rsidR="00000000" w:rsidDel="00000000" w:rsidP="00000000" w:rsidRDefault="00000000" w:rsidRPr="00000000" w14:paraId="0000010A">
      <w:pPr>
        <w:numPr>
          <w:ilvl w:val="0"/>
          <w:numId w:val="3"/>
        </w:numPr>
        <w:spacing w:after="0" w:afterAutospacing="0" w:before="480" w:lineRule="auto"/>
        <w:ind w:left="720" w:hanging="360"/>
      </w:pPr>
      <w:r w:rsidDel="00000000" w:rsidR="00000000" w:rsidRPr="00000000">
        <w:rPr>
          <w:b w:val="1"/>
          <w:rtl w:val="0"/>
        </w:rPr>
        <w:t xml:space="preserve">Dragonborn/Dragonkin:</w:t>
      </w:r>
      <w:r w:rsidDel="00000000" w:rsidR="00000000" w:rsidRPr="00000000">
        <w:rPr>
          <w:rtl w:val="0"/>
        </w:rPr>
        <w:t xml:space="preserve"> These are humanoids who proudly claim draconic ancestry. Their heritage manifests in physical traits like scales, a powerful build, and most notably, the ability to exhale a breath weapon of destructive elemental energy (fire, cold, lightning, etc.) corresponding to their specific draconic lineage.  </w:t>
      </w:r>
    </w:p>
    <w:p w:rsidR="00000000" w:rsidDel="00000000" w:rsidP="00000000" w:rsidRDefault="00000000" w:rsidRPr="00000000" w14:paraId="0000010B">
      <w:pPr>
        <w:numPr>
          <w:ilvl w:val="0"/>
          <w:numId w:val="3"/>
        </w:numPr>
        <w:spacing w:after="480" w:before="0" w:beforeAutospacing="0" w:lineRule="auto"/>
        <w:ind w:left="720" w:hanging="360"/>
      </w:pPr>
      <w:r w:rsidDel="00000000" w:rsidR="00000000" w:rsidRPr="00000000">
        <w:rPr>
          <w:b w:val="1"/>
          <w:rtl w:val="0"/>
        </w:rPr>
        <w:t xml:space="preserve">Kobolds:</w:t>
      </w:r>
      <w:r w:rsidDel="00000000" w:rsidR="00000000" w:rsidRPr="00000000">
        <w:rPr>
          <w:rtl w:val="0"/>
        </w:rPr>
        <w:t xml:space="preserve"> In contrast to the mighty Dragonborn, Kobolds are diminutive, reptilian humanoids who revere dragons as gods. While physically weak, they are known for their cunning, their skill at trapmaking, and their surprising affinity for sorcery. They represent the more subservient and tribal aspect of the draconic world.  </w:t>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pgiqas4n5unv" w:id="23"/>
      <w:bookmarkEnd w:id="23"/>
      <w:r w:rsidDel="00000000" w:rsidR="00000000" w:rsidRPr="00000000">
        <w:rPr>
          <w:b w:val="1"/>
          <w:sz w:val="34"/>
          <w:szCs w:val="34"/>
          <w:rtl w:val="0"/>
        </w:rPr>
        <w:t xml:space="preserve">Part III: Thematic Analysis and World-Building Recommendations</w:t>
      </w:r>
    </w:p>
    <w:p w:rsidR="00000000" w:rsidDel="00000000" w:rsidP="00000000" w:rsidRDefault="00000000" w:rsidRPr="00000000" w14:paraId="0000010D">
      <w:pPr>
        <w:spacing w:after="240" w:before="240" w:lineRule="auto"/>
        <w:rPr/>
      </w:pPr>
      <w:r w:rsidDel="00000000" w:rsidR="00000000" w:rsidRPr="00000000">
        <w:rPr>
          <w:rtl w:val="0"/>
        </w:rPr>
        <w:t xml:space="preserve">The cataloging of fantasy peoples is not merely an academic exercise; it reveals deep-seated thematic trends and provides a powerful toolkit for the creative world-builder. Understanding the evolution and underlying principles of these archetypes allows for the creation of more nuanced, coherent, and imaginative settings.</w:t>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q04m6wbl840p" w:id="24"/>
      <w:bookmarkEnd w:id="24"/>
      <w:r w:rsidDel="00000000" w:rsidR="00000000" w:rsidRPr="00000000">
        <w:rPr>
          <w:b w:val="1"/>
          <w:color w:val="000000"/>
          <w:sz w:val="26"/>
          <w:szCs w:val="26"/>
          <w:rtl w:val="0"/>
        </w:rPr>
        <w:t xml:space="preserve">From "Race" to "Ancestry": Navigating the Modern Lexicon</w:t>
      </w:r>
    </w:p>
    <w:p w:rsidR="00000000" w:rsidDel="00000000" w:rsidP="00000000" w:rsidRDefault="00000000" w:rsidRPr="00000000" w14:paraId="0000010F">
      <w:pPr>
        <w:spacing w:after="240" w:before="240" w:lineRule="auto"/>
        <w:rPr/>
      </w:pPr>
      <w:r w:rsidDel="00000000" w:rsidR="00000000" w:rsidRPr="00000000">
        <w:rPr>
          <w:rtl w:val="0"/>
        </w:rPr>
        <w:t xml:space="preserve">One of the most significant contemporary shifts in the fantasy genre is the critical re-evaluation of the term "race." This change is not merely semantic; it reflects a growing awareness of the term's historical baggage and a deliberate move toward more sophisticated and inclusive world-building.</w:t>
      </w:r>
    </w:p>
    <w:p w:rsidR="00000000" w:rsidDel="00000000" w:rsidP="00000000" w:rsidRDefault="00000000" w:rsidRPr="00000000" w14:paraId="00000110">
      <w:pPr>
        <w:pStyle w:val="Heading4"/>
        <w:keepNext w:val="0"/>
        <w:keepLines w:val="0"/>
        <w:spacing w:after="40" w:before="240" w:lineRule="auto"/>
        <w:rPr>
          <w:b w:val="1"/>
          <w:color w:val="000000"/>
          <w:sz w:val="22"/>
          <w:szCs w:val="22"/>
        </w:rPr>
      </w:pPr>
      <w:bookmarkStart w:colFirst="0" w:colLast="0" w:name="_nlk08n60tcub" w:id="25"/>
      <w:bookmarkEnd w:id="25"/>
      <w:r w:rsidDel="00000000" w:rsidR="00000000" w:rsidRPr="00000000">
        <w:rPr>
          <w:b w:val="1"/>
          <w:color w:val="000000"/>
          <w:sz w:val="22"/>
          <w:szCs w:val="22"/>
          <w:rtl w:val="0"/>
        </w:rPr>
        <w:t xml:space="preserve">The Problem with "Race"</w:t>
      </w:r>
    </w:p>
    <w:p w:rsidR="00000000" w:rsidDel="00000000" w:rsidP="00000000" w:rsidRDefault="00000000" w:rsidRPr="00000000" w14:paraId="00000111">
      <w:pPr>
        <w:spacing w:after="240" w:before="240" w:lineRule="auto"/>
        <w:rPr/>
      </w:pPr>
      <w:r w:rsidDel="00000000" w:rsidR="00000000" w:rsidRPr="00000000">
        <w:rPr>
          <w:rtl w:val="0"/>
        </w:rPr>
        <w:t xml:space="preserve">The traditional use of "race" in fantasy, particularly in early TTRPGs, often led to the creation of monolithic cultures where biology was destiny. Being born an Orc meant you were inherently savage and evil; being born an Elf meant you were inherently graceful and wise. This concept of racial essentialism, while narratively convenient, can unintentionally mirror and reinforce harmful real-world stereotypes. The portrayal of all Orcs as "savage, dumb brutes" has been criticized for echoing colonialist caricatures, while the depiction of Dwarves as greedy, clannish, and living in a diaspora has been noted for its resemblance to antisemitic tropes. The common depiction of Elves as a universally fair-skinned, "superior" people can also parallel problematic myths of a master race.  </w:t>
      </w:r>
    </w:p>
    <w:p w:rsidR="00000000" w:rsidDel="00000000" w:rsidP="00000000" w:rsidRDefault="00000000" w:rsidRPr="00000000" w14:paraId="00000112">
      <w:pPr>
        <w:pStyle w:val="Heading4"/>
        <w:keepNext w:val="0"/>
        <w:keepLines w:val="0"/>
        <w:spacing w:after="40" w:before="240" w:lineRule="auto"/>
        <w:rPr>
          <w:b w:val="1"/>
          <w:color w:val="000000"/>
          <w:sz w:val="22"/>
          <w:szCs w:val="22"/>
        </w:rPr>
      </w:pPr>
      <w:bookmarkStart w:colFirst="0" w:colLast="0" w:name="_u378z0bv690q" w:id="26"/>
      <w:bookmarkEnd w:id="26"/>
      <w:r w:rsidDel="00000000" w:rsidR="00000000" w:rsidRPr="00000000">
        <w:rPr>
          <w:b w:val="1"/>
          <w:color w:val="000000"/>
          <w:sz w:val="22"/>
          <w:szCs w:val="22"/>
          <w:rtl w:val="0"/>
        </w:rPr>
        <w:t xml:space="preserve">The Lexical Shift and its Implications</w:t>
      </w:r>
    </w:p>
    <w:p w:rsidR="00000000" w:rsidDel="00000000" w:rsidP="00000000" w:rsidRDefault="00000000" w:rsidRPr="00000000" w14:paraId="00000113">
      <w:pPr>
        <w:spacing w:after="240" w:before="240" w:lineRule="auto"/>
        <w:rPr/>
      </w:pPr>
      <w:r w:rsidDel="00000000" w:rsidR="00000000" w:rsidRPr="00000000">
        <w:rPr>
          <w:rtl w:val="0"/>
        </w:rPr>
        <w:t xml:space="preserve">In response to these issues, many modern fantasy creators and game designers have consciously shifted their terminology. Systems like </w:t>
      </w:r>
      <w:r w:rsidDel="00000000" w:rsidR="00000000" w:rsidRPr="00000000">
        <w:rPr>
          <w:i w:val="1"/>
          <w:rtl w:val="0"/>
        </w:rPr>
        <w:t xml:space="preserve">Pathfinder 2e</w:t>
      </w:r>
      <w:r w:rsidDel="00000000" w:rsidR="00000000" w:rsidRPr="00000000">
        <w:rPr>
          <w:rtl w:val="0"/>
        </w:rPr>
        <w:t xml:space="preserve"> and recent </w:t>
      </w:r>
      <w:r w:rsidDel="00000000" w:rsidR="00000000" w:rsidRPr="00000000">
        <w:rPr>
          <w:i w:val="1"/>
          <w:rtl w:val="0"/>
        </w:rPr>
        <w:t xml:space="preserve">Dungeons &amp; Dragons</w:t>
      </w:r>
      <w:r w:rsidDel="00000000" w:rsidR="00000000" w:rsidRPr="00000000">
        <w:rPr>
          <w:rtl w:val="0"/>
        </w:rPr>
        <w:t xml:space="preserve"> supplements have moved away from "race" in favor of terms like "Ancestry," "Lineage," "Heritage," "Kindred," or "Species". This change is the cornerstone of a new world-building philosophy: the decoupling of biology and culture.  </w:t>
      </w:r>
    </w:p>
    <w:p w:rsidR="00000000" w:rsidDel="00000000" w:rsidP="00000000" w:rsidRDefault="00000000" w:rsidRPr="00000000" w14:paraId="00000114">
      <w:pPr>
        <w:spacing w:after="240" w:before="240" w:lineRule="auto"/>
        <w:rPr/>
      </w:pPr>
      <w:r w:rsidDel="00000000" w:rsidR="00000000" w:rsidRPr="00000000">
        <w:rPr>
          <w:rtl w:val="0"/>
        </w:rPr>
        <w:t xml:space="preserve">In this modern framework, "Ancestry" refers to a character's biological heritage and the innate abilities that come with it (e.g., an Elf's low-light vision, a Dwarf's resilience to poison). "Background," in contrast, refers to their upbringing, training, and cultural identity. This separation allows for an exponential increase in character diversity and narrative complexity. A character can have Orcish Ancestry, granting them great strength and endurance, but have been raised in a monastery, giving them a "Sage" Background. This individual is not defined solely by their birth. They are a product of both nature and nurture, allowing for stories that explore themes of identity, prejudice, and belonging in a far more nuanced way than the older, more rigid models. This decoupling provides immense creative freedom, encouraging the development of multicultural societies and moving the genre toward more thoughtful and compelling storytelling.</w:t>
      </w:r>
    </w:p>
    <w:p w:rsidR="00000000" w:rsidDel="00000000" w:rsidP="00000000" w:rsidRDefault="00000000" w:rsidRPr="00000000" w14:paraId="00000115">
      <w:pPr>
        <w:pStyle w:val="Heading3"/>
        <w:keepNext w:val="0"/>
        <w:keepLines w:val="0"/>
        <w:spacing w:before="280" w:lineRule="auto"/>
        <w:rPr>
          <w:b w:val="1"/>
          <w:color w:val="000000"/>
          <w:sz w:val="26"/>
          <w:szCs w:val="26"/>
        </w:rPr>
      </w:pPr>
      <w:bookmarkStart w:colFirst="0" w:colLast="0" w:name="_70e7yiac9nl0" w:id="27"/>
      <w:bookmarkEnd w:id="27"/>
      <w:r w:rsidDel="00000000" w:rsidR="00000000" w:rsidRPr="00000000">
        <w:rPr>
          <w:b w:val="1"/>
          <w:color w:val="000000"/>
          <w:sz w:val="26"/>
          <w:szCs w:val="26"/>
          <w:rtl w:val="0"/>
        </w:rPr>
        <w:t xml:space="preserve">A Framework for Creative Synthesis</w:t>
      </w:r>
    </w:p>
    <w:p w:rsidR="00000000" w:rsidDel="00000000" w:rsidP="00000000" w:rsidRDefault="00000000" w:rsidRPr="00000000" w14:paraId="00000116">
      <w:pPr>
        <w:spacing w:after="240" w:before="240" w:lineRule="auto"/>
        <w:rPr/>
      </w:pPr>
      <w:r w:rsidDel="00000000" w:rsidR="00000000" w:rsidRPr="00000000">
        <w:rPr>
          <w:rtl w:val="0"/>
        </w:rPr>
        <w:t xml:space="preserve">For the world-builder, the vast history of fantasy peoples is not a set of rigid rules but a palette of ideas to be used, combined, and subverted. The following approaches, drawn from the analysis in this report, can serve as a framework for creating unique and compelling sentient peoples.</w:t>
      </w:r>
    </w:p>
    <w:p w:rsidR="00000000" w:rsidDel="00000000" w:rsidP="00000000" w:rsidRDefault="00000000" w:rsidRPr="00000000" w14:paraId="00000117">
      <w:pPr>
        <w:numPr>
          <w:ilvl w:val="0"/>
          <w:numId w:val="7"/>
        </w:numPr>
        <w:spacing w:after="0" w:afterAutospacing="0" w:before="480" w:lineRule="auto"/>
        <w:ind w:left="720" w:hanging="360"/>
      </w:pPr>
      <w:r w:rsidDel="00000000" w:rsidR="00000000" w:rsidRPr="00000000">
        <w:rPr>
          <w:b w:val="1"/>
          <w:rtl w:val="0"/>
        </w:rPr>
        <w:t xml:space="preserve">Subvert the Archetypes:</w:t>
      </w:r>
      <w:r w:rsidDel="00000000" w:rsidR="00000000" w:rsidRPr="00000000">
        <w:rPr>
          <w:rtl w:val="0"/>
        </w:rPr>
        <w:t xml:space="preserve"> The most established archetypes are ripe for subversion. Instead of stout, mountain-dwelling miners, consider what "Woodland Dwarves" who live in harmony with nature might look like, drawing inspiration from medieval myths of wild-men. What if Dwarves, with their access to subterranean resources, were the first to undergo an industrial revolution, becoming a colonial power of "Imperialist Dwarves" with muskets and steam-powered war machines? What if a sect of Dwarves, living underground where bodies are buried, became "Necromancer Dwarves," masters of the undead? Each subversion creates a fresh narrative and challenges player expectations.  </w:t>
      </w:r>
    </w:p>
    <w:p w:rsidR="00000000" w:rsidDel="00000000" w:rsidP="00000000" w:rsidRDefault="00000000" w:rsidRPr="00000000" w14:paraId="00000118">
      <w:pPr>
        <w:numPr>
          <w:ilvl w:val="0"/>
          <w:numId w:val="7"/>
        </w:numPr>
        <w:spacing w:after="0" w:afterAutospacing="0" w:before="0" w:beforeAutospacing="0" w:lineRule="auto"/>
        <w:ind w:left="720" w:hanging="360"/>
      </w:pPr>
      <w:r w:rsidDel="00000000" w:rsidR="00000000" w:rsidRPr="00000000">
        <w:rPr>
          <w:b w:val="1"/>
          <w:rtl w:val="0"/>
        </w:rPr>
        <w:t xml:space="preserve">Draw from the Periphery:</w:t>
      </w:r>
      <w:r w:rsidDel="00000000" w:rsidR="00000000" w:rsidRPr="00000000">
        <w:rPr>
          <w:rtl w:val="0"/>
        </w:rPr>
        <w:t xml:space="preserve"> The well of inspiration is far deeper than the standard Tolkienian framework. World-builders can create truly unique settings by drawing from less common mythological sources. Scandinavian folklore offers the </w:t>
      </w:r>
      <w:r w:rsidDel="00000000" w:rsidR="00000000" w:rsidRPr="00000000">
        <w:rPr>
          <w:b w:val="1"/>
          <w:rtl w:val="0"/>
        </w:rPr>
        <w:t xml:space="preserve">Huldra</w:t>
      </w:r>
      <w:r w:rsidDel="00000000" w:rsidR="00000000" w:rsidRPr="00000000">
        <w:rPr>
          <w:rtl w:val="0"/>
        </w:rPr>
        <w:t xml:space="preserve">, beautiful but dangerous forest women with hollow, bark-covered backs. Celtic myth provides the  </w:t>
      </w:r>
    </w:p>
    <w:p w:rsidR="00000000" w:rsidDel="00000000" w:rsidP="00000000" w:rsidRDefault="00000000" w:rsidRPr="00000000" w14:paraId="00000119">
      <w:pPr>
        <w:numPr>
          <w:ilvl w:val="0"/>
          <w:numId w:val="7"/>
        </w:numPr>
        <w:spacing w:after="0" w:afterAutospacing="0" w:before="0" w:beforeAutospacing="0" w:lineRule="auto"/>
        <w:ind w:left="720" w:hanging="360"/>
      </w:pPr>
      <w:r w:rsidDel="00000000" w:rsidR="00000000" w:rsidRPr="00000000">
        <w:rPr>
          <w:b w:val="1"/>
          <w:rtl w:val="0"/>
        </w:rPr>
        <w:t xml:space="preserve">Selkie</w:t>
      </w:r>
      <w:r w:rsidDel="00000000" w:rsidR="00000000" w:rsidRPr="00000000">
        <w:rPr>
          <w:rtl w:val="0"/>
        </w:rPr>
        <w:t xml:space="preserve">, seal-folk who can shed their skins to become human, and the </w:t>
      </w:r>
      <w:r w:rsidDel="00000000" w:rsidR="00000000" w:rsidRPr="00000000">
        <w:rPr>
          <w:b w:val="1"/>
          <w:rtl w:val="0"/>
        </w:rPr>
        <w:t xml:space="preserve">Dullahan</w:t>
      </w:r>
      <w:r w:rsidDel="00000000" w:rsidR="00000000" w:rsidRPr="00000000">
        <w:rPr>
          <w:rtl w:val="0"/>
        </w:rPr>
        <w:t xml:space="preserve">, a headless horseman heralding death. Islamic folklore contains a rich and diverse bestiary of  </w:t>
      </w:r>
    </w:p>
    <w:p w:rsidR="00000000" w:rsidDel="00000000" w:rsidP="00000000" w:rsidRDefault="00000000" w:rsidRPr="00000000" w14:paraId="0000011A">
      <w:pPr>
        <w:numPr>
          <w:ilvl w:val="0"/>
          <w:numId w:val="7"/>
        </w:numPr>
        <w:spacing w:after="0" w:afterAutospacing="0" w:before="0" w:beforeAutospacing="0" w:lineRule="auto"/>
        <w:ind w:left="720" w:hanging="360"/>
      </w:pPr>
      <w:r w:rsidDel="00000000" w:rsidR="00000000" w:rsidRPr="00000000">
        <w:rPr>
          <w:b w:val="1"/>
          <w:rtl w:val="0"/>
        </w:rPr>
        <w:t xml:space="preserve">Jinn</w:t>
      </w:r>
      <w:r w:rsidDel="00000000" w:rsidR="00000000" w:rsidRPr="00000000">
        <w:rPr>
          <w:rtl w:val="0"/>
        </w:rPr>
        <w:t xml:space="preserve"> far beyond the simple "genie" of popular culture. Literary creations also offer a wealth of ideas, from the giant, poetry-spouting, reality-warping spider-beings known as  </w:t>
      </w:r>
    </w:p>
    <w:p w:rsidR="00000000" w:rsidDel="00000000" w:rsidP="00000000" w:rsidRDefault="00000000" w:rsidRPr="00000000" w14:paraId="0000011B">
      <w:pPr>
        <w:numPr>
          <w:ilvl w:val="0"/>
          <w:numId w:val="7"/>
        </w:numPr>
        <w:spacing w:after="0" w:afterAutospacing="0" w:before="0" w:beforeAutospacing="0" w:lineRule="auto"/>
        <w:ind w:left="720" w:hanging="360"/>
      </w:pPr>
      <w:r w:rsidDel="00000000" w:rsidR="00000000" w:rsidRPr="00000000">
        <w:rPr>
          <w:b w:val="1"/>
          <w:rtl w:val="0"/>
        </w:rPr>
        <w:t xml:space="preserve">Weavers</w:t>
      </w:r>
      <w:r w:rsidDel="00000000" w:rsidR="00000000" w:rsidRPr="00000000">
        <w:rPr>
          <w:rtl w:val="0"/>
        </w:rPr>
        <w:t xml:space="preserve"> in China Miéville's </w:t>
      </w:r>
      <w:r w:rsidDel="00000000" w:rsidR="00000000" w:rsidRPr="00000000">
        <w:rPr>
          <w:i w:val="1"/>
          <w:rtl w:val="0"/>
        </w:rPr>
        <w:t xml:space="preserve">Bas-Lag</w:t>
      </w:r>
      <w:r w:rsidDel="00000000" w:rsidR="00000000" w:rsidRPr="00000000">
        <w:rPr>
          <w:rtl w:val="0"/>
        </w:rPr>
        <w:t xml:space="preserve"> novels to the tiny, deadly, dragonfly-riding </w:t>
      </w:r>
      <w:r w:rsidDel="00000000" w:rsidR="00000000" w:rsidRPr="00000000">
        <w:rPr>
          <w:b w:val="1"/>
          <w:rtl w:val="0"/>
        </w:rPr>
        <w:t xml:space="preserve">Gallivespians</w:t>
      </w:r>
      <w:r w:rsidDel="00000000" w:rsidR="00000000" w:rsidRPr="00000000">
        <w:rPr>
          <w:rtl w:val="0"/>
        </w:rPr>
        <w:t xml:space="preserve"> of Philip Pullman's </w:t>
      </w:r>
      <w:r w:rsidDel="00000000" w:rsidR="00000000" w:rsidRPr="00000000">
        <w:rPr>
          <w:i w:val="1"/>
          <w:rtl w:val="0"/>
        </w:rPr>
        <w:t xml:space="preserve">His Dark Materials</w:t>
      </w:r>
      <w:r w:rsidDel="00000000" w:rsidR="00000000" w:rsidRPr="00000000">
        <w:rPr>
          <w:rtl w:val="0"/>
        </w:rPr>
        <w:t xml:space="preserve">.  </w:t>
      </w:r>
    </w:p>
    <w:p w:rsidR="00000000" w:rsidDel="00000000" w:rsidP="00000000" w:rsidRDefault="00000000" w:rsidRPr="00000000" w14:paraId="0000011C">
      <w:pPr>
        <w:numPr>
          <w:ilvl w:val="0"/>
          <w:numId w:val="7"/>
        </w:numPr>
        <w:spacing w:after="0" w:afterAutospacing="0" w:before="0" w:beforeAutospacing="0" w:lineRule="auto"/>
        <w:ind w:left="720" w:hanging="360"/>
      </w:pPr>
      <w:r w:rsidDel="00000000" w:rsidR="00000000" w:rsidRPr="00000000">
        <w:rPr>
          <w:b w:val="1"/>
          <w:rtl w:val="0"/>
        </w:rPr>
        <w:t xml:space="preserve">Apply the Core Principles:</w:t>
      </w:r>
      <w:r w:rsidDel="00000000" w:rsidR="00000000" w:rsidRPr="00000000">
        <w:rPr>
          <w:rtl w:val="0"/>
        </w:rPr>
        <w:t xml:space="preserve"> The underlying principles that govern the diversification of the foundational archetypes can be used as generative tools:</w:t>
      </w:r>
    </w:p>
    <w:p w:rsidR="00000000" w:rsidDel="00000000" w:rsidP="00000000" w:rsidRDefault="00000000" w:rsidRPr="00000000" w14:paraId="0000011D">
      <w:pPr>
        <w:numPr>
          <w:ilvl w:val="1"/>
          <w:numId w:val="7"/>
        </w:numPr>
        <w:spacing w:after="0" w:afterAutospacing="0" w:before="0" w:beforeAutospacing="0" w:lineRule="auto"/>
        <w:ind w:left="1440" w:hanging="360"/>
      </w:pPr>
      <w:r w:rsidDel="00000000" w:rsidR="00000000" w:rsidRPr="00000000">
        <w:rPr>
          <w:b w:val="1"/>
          <w:rtl w:val="0"/>
        </w:rPr>
        <w:t xml:space="preserve">The Adaptability Principle (from Elves):</w:t>
      </w:r>
      <w:r w:rsidDel="00000000" w:rsidR="00000000" w:rsidRPr="00000000">
        <w:rPr>
          <w:rtl w:val="0"/>
        </w:rPr>
        <w:t xml:space="preserve"> To create a new people, place a known archetype in an extreme or unusual environment and imagine how their innate magic would cause them to adapt over generations. What would a "Volcanic Elf" or a "Deep-Sea Halfling" look like?</w:t>
      </w:r>
    </w:p>
    <w:p w:rsidR="00000000" w:rsidDel="00000000" w:rsidP="00000000" w:rsidRDefault="00000000" w:rsidRPr="00000000" w14:paraId="0000011E">
      <w:pPr>
        <w:numPr>
          <w:ilvl w:val="1"/>
          <w:numId w:val="7"/>
        </w:numPr>
        <w:spacing w:after="0" w:afterAutospacing="0" w:before="0" w:beforeAutospacing="0" w:lineRule="auto"/>
        <w:ind w:left="1440" w:hanging="360"/>
      </w:pPr>
      <w:r w:rsidDel="00000000" w:rsidR="00000000" w:rsidRPr="00000000">
        <w:rPr>
          <w:b w:val="1"/>
          <w:rtl w:val="0"/>
        </w:rPr>
        <w:t xml:space="preserve">The Societal Fracture Principle (from Dwarves):</w:t>
      </w:r>
      <w:r w:rsidDel="00000000" w:rsidR="00000000" w:rsidRPr="00000000">
        <w:rPr>
          <w:rtl w:val="0"/>
        </w:rPr>
        <w:t xml:space="preserve"> To create a new sub-culture, imagine a major historical or social event that split a people. A civil war, a religious schism, a forced exile, or the establishment of a rigid caste system can all generate distinct and compelling new groups.</w:t>
      </w:r>
    </w:p>
    <w:p w:rsidR="00000000" w:rsidDel="00000000" w:rsidP="00000000" w:rsidRDefault="00000000" w:rsidRPr="00000000" w14:paraId="0000011F">
      <w:pPr>
        <w:numPr>
          <w:ilvl w:val="1"/>
          <w:numId w:val="7"/>
        </w:numPr>
        <w:spacing w:after="0" w:afterAutospacing="0" w:before="0" w:beforeAutospacing="0" w:lineRule="auto"/>
        <w:ind w:left="1440" w:hanging="360"/>
      </w:pPr>
      <w:r w:rsidDel="00000000" w:rsidR="00000000" w:rsidRPr="00000000">
        <w:rPr>
          <w:b w:val="1"/>
          <w:rtl w:val="0"/>
        </w:rPr>
        <w:t xml:space="preserve">The Form-Function Lock (from Centaurs):</w:t>
      </w:r>
      <w:r w:rsidDel="00000000" w:rsidR="00000000" w:rsidRPr="00000000">
        <w:rPr>
          <w:rtl w:val="0"/>
        </w:rPr>
        <w:t xml:space="preserve"> To create a truly alien people, start with a unique chimeric body plan. How does a being that is part-human, part-scorpion function? What kind of society would they build? Their form will dictate their function and culture.</w:t>
      </w:r>
    </w:p>
    <w:p w:rsidR="00000000" w:rsidDel="00000000" w:rsidP="00000000" w:rsidRDefault="00000000" w:rsidRPr="00000000" w14:paraId="00000120">
      <w:pPr>
        <w:numPr>
          <w:ilvl w:val="1"/>
          <w:numId w:val="7"/>
        </w:numPr>
        <w:spacing w:after="240" w:before="0" w:beforeAutospacing="0" w:lineRule="auto"/>
        <w:ind w:left="1440" w:hanging="360"/>
      </w:pPr>
      <w:r w:rsidDel="00000000" w:rsidR="00000000" w:rsidRPr="00000000">
        <w:rPr>
          <w:b w:val="1"/>
          <w:rtl w:val="0"/>
        </w:rPr>
        <w:t xml:space="preserve">The Mechanization of Heritage (from Planetouched):</w:t>
      </w:r>
      <w:r w:rsidDel="00000000" w:rsidR="00000000" w:rsidRPr="00000000">
        <w:rPr>
          <w:rtl w:val="0"/>
        </w:rPr>
        <w:t xml:space="preserve"> To create a character with a unique backstory, consider abstracting that story into a set of "ancestry" traits. A character descended from a storm giant could have resistance to lightning and the ability to cast a thunder-related spell. This allows for the creation of unique lineages beyond the standard Aasimar and Tiefling.</w:t>
      </w:r>
    </w:p>
    <w:p w:rsidR="00000000" w:rsidDel="00000000" w:rsidP="00000000" w:rsidRDefault="00000000" w:rsidRPr="00000000" w14:paraId="00000121">
      <w:pPr>
        <w:spacing w:after="240" w:before="240" w:lineRule="auto"/>
        <w:rPr/>
      </w:pPr>
      <w:r w:rsidDel="00000000" w:rsidR="00000000" w:rsidRPr="00000000">
        <w:rPr>
          <w:rtl w:val="0"/>
        </w:rPr>
        <w:t xml:space="preserve">By understanding the origins, evolution, and thematic weight of fantasy's many peoples, the modern world-builder is equipped not only to use the classic archetypes effectively but also to innovate, creating new kinds of sentient life that are rich, coherent, and resonant.</w:t>
      </w:r>
    </w:p>
    <w:p w:rsidR="00000000" w:rsidDel="00000000" w:rsidP="00000000" w:rsidRDefault="00000000" w:rsidRPr="00000000" w14:paraId="000001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