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6345547A" w:rsidR="00007762" w:rsidRDefault="00855B0A" w:rsidP="00007762">
      <w:pPr>
        <w:jc w:val="center"/>
        <w:rPr>
          <w:sz w:val="96"/>
          <w:szCs w:val="96"/>
        </w:rPr>
      </w:pPr>
      <w:r>
        <w:rPr>
          <w:sz w:val="96"/>
          <w:szCs w:val="96"/>
        </w:rPr>
        <w:t>Maskinginlä</w:t>
      </w:r>
      <w:r w:rsidR="002D2F2F">
        <w:rPr>
          <w:sz w:val="96"/>
          <w:szCs w:val="96"/>
        </w:rPr>
        <w:t>rning</w:t>
      </w:r>
    </w:p>
    <w:p w14:paraId="01E117CA" w14:textId="72A0DBB4" w:rsidR="00007762" w:rsidRDefault="004E7DB1" w:rsidP="00007762">
      <w:pPr>
        <w:jc w:val="center"/>
        <w:rPr>
          <w:sz w:val="56"/>
          <w:szCs w:val="56"/>
        </w:rPr>
      </w:pPr>
      <w:r>
        <w:rPr>
          <w:sz w:val="56"/>
          <w:szCs w:val="56"/>
        </w:rPr>
        <w:t xml:space="preserve">MNIST </w:t>
      </w:r>
      <w:r w:rsidR="00A42CE4">
        <w:rPr>
          <w:sz w:val="56"/>
          <w:szCs w:val="56"/>
        </w:rPr>
        <w:t xml:space="preserve">&amp; </w:t>
      </w:r>
      <w:proofErr w:type="spellStart"/>
      <w:r w:rsidR="00A42CE4">
        <w:rPr>
          <w:sz w:val="56"/>
          <w:szCs w:val="56"/>
        </w:rPr>
        <w:t>Hand</w:t>
      </w:r>
      <w:r w:rsidR="00A1657F">
        <w:rPr>
          <w:sz w:val="56"/>
          <w:szCs w:val="56"/>
        </w:rPr>
        <w:t>w</w:t>
      </w:r>
      <w:r w:rsidR="003F1A83">
        <w:rPr>
          <w:sz w:val="56"/>
          <w:szCs w:val="56"/>
        </w:rPr>
        <w:t>ritten</w:t>
      </w:r>
      <w:proofErr w:type="spellEnd"/>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E390F85" w:rsidR="00007762" w:rsidRDefault="000B121B" w:rsidP="00007762">
      <w:pPr>
        <w:jc w:val="right"/>
        <w:rPr>
          <w:sz w:val="40"/>
          <w:szCs w:val="40"/>
        </w:rPr>
      </w:pPr>
      <w:r>
        <w:rPr>
          <w:sz w:val="40"/>
          <w:szCs w:val="40"/>
        </w:rPr>
        <w:t>Ming Fondberg</w:t>
      </w:r>
    </w:p>
    <w:p w14:paraId="2BCCB24A" w14:textId="487BD247" w:rsidR="00007762" w:rsidRDefault="00007762" w:rsidP="00007762">
      <w:pPr>
        <w:jc w:val="right"/>
        <w:rPr>
          <w:sz w:val="40"/>
          <w:szCs w:val="40"/>
        </w:rPr>
      </w:pPr>
      <w:r>
        <w:rPr>
          <w:sz w:val="40"/>
          <w:szCs w:val="40"/>
        </w:rPr>
        <w:t>EC Utbildning</w:t>
      </w:r>
    </w:p>
    <w:p w14:paraId="101D9EEE" w14:textId="49B9C923" w:rsidR="00681D1B" w:rsidRDefault="00512FCA" w:rsidP="00EB781E">
      <w:pPr>
        <w:jc w:val="right"/>
        <w:rPr>
          <w:sz w:val="40"/>
          <w:szCs w:val="40"/>
        </w:rPr>
      </w:pPr>
      <w:r>
        <w:rPr>
          <w:sz w:val="40"/>
          <w:szCs w:val="40"/>
        </w:rPr>
        <w:t>ML kunskap</w:t>
      </w:r>
      <w:r w:rsidR="00855B0A">
        <w:rPr>
          <w:sz w:val="40"/>
          <w:szCs w:val="40"/>
        </w:rPr>
        <w:t>s</w:t>
      </w:r>
      <w:r>
        <w:rPr>
          <w:sz w:val="40"/>
          <w:szCs w:val="40"/>
        </w:rPr>
        <w:t>k</w:t>
      </w:r>
      <w:r w:rsidR="00855B0A">
        <w:rPr>
          <w:sz w:val="40"/>
          <w:szCs w:val="40"/>
        </w:rPr>
        <w:t>ontroll 2</w:t>
      </w:r>
    </w:p>
    <w:p w14:paraId="64B2E2A6" w14:textId="57F40B09" w:rsidR="004921E0" w:rsidRPr="00EB781E" w:rsidRDefault="008F09A8" w:rsidP="004921E0">
      <w:pPr>
        <w:jc w:val="right"/>
        <w:rPr>
          <w:sz w:val="40"/>
          <w:szCs w:val="40"/>
        </w:rPr>
      </w:pPr>
      <w:proofErr w:type="gramStart"/>
      <w:r>
        <w:rPr>
          <w:sz w:val="40"/>
          <w:szCs w:val="40"/>
        </w:rPr>
        <w:t>2024-03</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60654338"/>
      <w:r>
        <w:lastRenderedPageBreak/>
        <w:t>Abstract</w:t>
      </w:r>
      <w:bookmarkEnd w:id="0"/>
      <w:bookmarkEnd w:id="1"/>
      <w:bookmarkEnd w:id="2"/>
    </w:p>
    <w:p w14:paraId="04469274" w14:textId="0575CB24" w:rsidR="00E54B6F" w:rsidRDefault="006F2AA2" w:rsidP="00E54B6F">
      <w:bookmarkStart w:id="3" w:name="_Toc156823340"/>
      <w:bookmarkStart w:id="4" w:name="_Toc156824323"/>
      <w:bookmarkStart w:id="5" w:name="_Toc160654339"/>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study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aims</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develop</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machine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learning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model</w:t>
      </w:r>
      <w:proofErr w:type="spellEnd"/>
      <w:r>
        <w:rPr>
          <w:rFonts w:ascii="Segoe UI" w:hAnsi="Segoe UI" w:cs="Segoe UI"/>
          <w:color w:val="0D0D0D"/>
          <w:shd w:val="clear" w:color="auto" w:fill="FFFFFF"/>
        </w:rPr>
        <w:t xml:space="preserve"> for the </w:t>
      </w:r>
      <w:proofErr w:type="spellStart"/>
      <w:r>
        <w:rPr>
          <w:rFonts w:ascii="Segoe UI" w:hAnsi="Segoe UI" w:cs="Segoe UI"/>
          <w:color w:val="0D0D0D"/>
          <w:shd w:val="clear" w:color="auto" w:fill="FFFFFF"/>
        </w:rPr>
        <w:t>detection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handwritten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digits</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goal</w:t>
      </w:r>
      <w:proofErr w:type="spellEnd"/>
      <w:r>
        <w:rPr>
          <w:rFonts w:ascii="Segoe UI" w:hAnsi="Segoe UI" w:cs="Segoe UI"/>
          <w:color w:val="0D0D0D"/>
          <w:shd w:val="clear" w:color="auto" w:fill="FFFFFF"/>
        </w:rPr>
        <w:t xml:space="preserve"> is to </w:t>
      </w:r>
      <w:proofErr w:type="spellStart"/>
      <w:r>
        <w:rPr>
          <w:rFonts w:ascii="Segoe UI" w:hAnsi="Segoe UI" w:cs="Segoe UI"/>
          <w:color w:val="0D0D0D"/>
          <w:shd w:val="clear" w:color="auto" w:fill="FFFFFF"/>
        </w:rPr>
        <w:t>create</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train</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model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using</w:t>
      </w:r>
      <w:proofErr w:type="spellEnd"/>
      <w:r>
        <w:rPr>
          <w:rFonts w:ascii="Segoe UI" w:hAnsi="Segoe UI" w:cs="Segoe UI"/>
          <w:color w:val="0D0D0D"/>
          <w:shd w:val="clear" w:color="auto" w:fill="FFFFFF"/>
        </w:rPr>
        <w:t xml:space="preserve"> the MNIST </w:t>
      </w:r>
      <w:proofErr w:type="spellStart"/>
      <w:r>
        <w:rPr>
          <w:rFonts w:ascii="Segoe UI" w:hAnsi="Segoe UI" w:cs="Segoe UI"/>
          <w:color w:val="0D0D0D"/>
          <w:shd w:val="clear" w:color="auto" w:fill="FFFFFF"/>
        </w:rPr>
        <w:t>dataset</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accurately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classify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handwritten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digits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a plan to later </w:t>
      </w:r>
      <w:proofErr w:type="spellStart"/>
      <w:r>
        <w:rPr>
          <w:rFonts w:ascii="Segoe UI" w:hAnsi="Segoe UI" w:cs="Segoe UI"/>
          <w:color w:val="0D0D0D"/>
          <w:shd w:val="clear" w:color="auto" w:fill="FFFFFF"/>
        </w:rPr>
        <w:t>integrate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this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model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into</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Streamlit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application</w:t>
      </w:r>
      <w:proofErr w:type="spellEnd"/>
      <w:r>
        <w:rPr>
          <w:rFonts w:ascii="Segoe UI" w:hAnsi="Segoe UI" w:cs="Segoe UI"/>
          <w:color w:val="0D0D0D"/>
          <w:shd w:val="clear" w:color="auto" w:fill="FFFFFF"/>
        </w:rPr>
        <w:t xml:space="preserve"> for real-</w:t>
      </w:r>
      <w:proofErr w:type="spellStart"/>
      <w:r>
        <w:rPr>
          <w:rFonts w:ascii="Segoe UI" w:hAnsi="Segoe UI" w:cs="Segoe UI"/>
          <w:color w:val="0D0D0D"/>
          <w:shd w:val="clear" w:color="auto" w:fill="FFFFFF"/>
        </w:rPr>
        <w:t>time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predictions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utilize</w:t>
      </w:r>
      <w:proofErr w:type="spellEnd"/>
      <w:r>
        <w:rPr>
          <w:rFonts w:ascii="Segoe UI" w:hAnsi="Segoe UI" w:cs="Segoe UI"/>
          <w:color w:val="0D0D0D"/>
          <w:shd w:val="clear" w:color="auto" w:fill="FFFFFF"/>
        </w:rPr>
        <w:t xml:space="preserve"> a combination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Support </w:t>
      </w:r>
      <w:proofErr w:type="spellStart"/>
      <w:r>
        <w:rPr>
          <w:rFonts w:ascii="Segoe UI" w:hAnsi="Segoe UI" w:cs="Segoe UI"/>
          <w:color w:val="0D0D0D"/>
          <w:shd w:val="clear" w:color="auto" w:fill="FFFFFF"/>
        </w:rPr>
        <w:t>Vector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Classifier</w:t>
      </w:r>
      <w:proofErr w:type="spellEnd"/>
      <w:r>
        <w:rPr>
          <w:rFonts w:ascii="Segoe UI" w:hAnsi="Segoe UI" w:cs="Segoe UI"/>
          <w:color w:val="0D0D0D"/>
          <w:shd w:val="clear" w:color="auto" w:fill="FFFFFF"/>
        </w:rPr>
        <w:t xml:space="preserve"> (SVC) and K-</w:t>
      </w:r>
      <w:proofErr w:type="spellStart"/>
      <w:r>
        <w:rPr>
          <w:rFonts w:ascii="Segoe UI" w:hAnsi="Segoe UI" w:cs="Segoe UI"/>
          <w:color w:val="0D0D0D"/>
          <w:shd w:val="clear" w:color="auto" w:fill="FFFFFF"/>
        </w:rPr>
        <w:t>Nearest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Neighbors</w:t>
      </w:r>
      <w:proofErr w:type="spellEnd"/>
      <w:r>
        <w:rPr>
          <w:rFonts w:ascii="Segoe UI" w:hAnsi="Segoe UI" w:cs="Segoe UI"/>
          <w:color w:val="0D0D0D"/>
          <w:shd w:val="clear" w:color="auto" w:fill="FFFFFF"/>
        </w:rPr>
        <w:t xml:space="preserve"> (KNN) for </w:t>
      </w:r>
      <w:proofErr w:type="spellStart"/>
      <w:r>
        <w:rPr>
          <w:rFonts w:ascii="Segoe UI" w:hAnsi="Segoe UI" w:cs="Segoe UI"/>
          <w:color w:val="0D0D0D"/>
          <w:shd w:val="clear" w:color="auto" w:fill="FFFFFF"/>
        </w:rPr>
        <w:t>classification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employing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accuracy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measures</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confusion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matrices</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performance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evaluation</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project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demonstrates</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effectiveness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machine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learning</w:t>
      </w:r>
      <w:proofErr w:type="spellEnd"/>
      <w:r>
        <w:rPr>
          <w:rFonts w:ascii="Segoe UI" w:hAnsi="Segoe UI" w:cs="Segoe UI"/>
          <w:color w:val="0D0D0D"/>
          <w:shd w:val="clear" w:color="auto" w:fill="FFFFFF"/>
        </w:rPr>
        <w:t xml:space="preserve"> in </w:t>
      </w:r>
      <w:proofErr w:type="spellStart"/>
      <w:r>
        <w:rPr>
          <w:rFonts w:ascii="Segoe UI" w:hAnsi="Segoe UI" w:cs="Segoe UI"/>
          <w:color w:val="0D0D0D"/>
          <w:shd w:val="clear" w:color="auto" w:fill="FFFFFF"/>
        </w:rPr>
        <w:t>precisely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predicting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handwritten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digits</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adapting</w:t>
      </w:r>
      <w:proofErr w:type="spellEnd"/>
      <w:r>
        <w:rPr>
          <w:rFonts w:ascii="Segoe UI" w:hAnsi="Segoe UI" w:cs="Segoe UI"/>
          <w:color w:val="0D0D0D"/>
          <w:shd w:val="clear" w:color="auto" w:fill="FFFFFF"/>
        </w:rPr>
        <w:t xml:space="preserve"> to new data. The integration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model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into</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Streamlit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application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highlights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its</w:t>
      </w:r>
      <w:proofErr w:type="spellEnd"/>
      <w:r>
        <w:rPr>
          <w:rFonts w:ascii="Segoe UI" w:hAnsi="Segoe UI" w:cs="Segoe UI"/>
          <w:color w:val="0D0D0D"/>
          <w:shd w:val="clear" w:color="auto" w:fill="FFFFFF"/>
        </w:rPr>
        <w:t xml:space="preserve"> potential, </w:t>
      </w:r>
      <w:proofErr w:type="spellStart"/>
      <w:r>
        <w:rPr>
          <w:rFonts w:ascii="Segoe UI" w:hAnsi="Segoe UI" w:cs="Segoe UI"/>
          <w:color w:val="0D0D0D"/>
          <w:shd w:val="clear" w:color="auto" w:fill="FFFFFF"/>
        </w:rPr>
        <w:t>although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there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remain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challenges</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overcome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particularly</w:t>
      </w:r>
      <w:proofErr w:type="spellEnd"/>
      <w:r>
        <w:rPr>
          <w:rFonts w:ascii="Segoe UI" w:hAnsi="Segoe UI" w:cs="Segoe UI"/>
          <w:color w:val="0D0D0D"/>
          <w:shd w:val="clear" w:color="auto" w:fill="FFFFFF"/>
        </w:rPr>
        <w:t xml:space="preserve"> in handling images </w:t>
      </w:r>
      <w:proofErr w:type="spellStart"/>
      <w:r>
        <w:rPr>
          <w:rFonts w:ascii="Segoe UI" w:hAnsi="Segoe UI" w:cs="Segoe UI"/>
          <w:color w:val="0D0D0D"/>
          <w:shd w:val="clear" w:color="auto" w:fill="FFFFFF"/>
        </w:rPr>
        <w:t>captured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webcam</w:t>
      </w:r>
      <w:proofErr w:type="spellEnd"/>
    </w:p>
    <w:bookmarkEnd w:id="3"/>
    <w:bookmarkEnd w:id="4"/>
    <w:bookmarkEnd w:id="5"/>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bookmarkStart w:id="6" w:name="_Hlk161820654"/>
        <w:p w14:paraId="2DC97DD6" w14:textId="3F4FB6C6" w:rsidR="00E90A7B" w:rsidRDefault="00532FC8">
          <w:pPr>
            <w:pStyle w:val="Innehll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1D70C2B1" w14:textId="1E3B466A"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40" w:history="1">
            <w:r w:rsidR="00E90A7B" w:rsidRPr="00E60116">
              <w:rPr>
                <w:rStyle w:val="Hyperlnk"/>
                <w:noProof/>
              </w:rPr>
              <w:t>1</w:t>
            </w:r>
            <w:r w:rsidR="00E90A7B">
              <w:rPr>
                <w:rFonts w:eastAsiaTheme="minorEastAsia"/>
                <w:noProof/>
                <w:kern w:val="2"/>
                <w:sz w:val="24"/>
                <w:szCs w:val="24"/>
                <w:lang w:val="en-GB" w:eastAsia="en-GB"/>
              </w:rPr>
              <w:tab/>
            </w:r>
            <w:r w:rsidR="00E90A7B" w:rsidRPr="00E60116">
              <w:rPr>
                <w:rStyle w:val="Hyperlnk"/>
                <w:noProof/>
              </w:rPr>
              <w:t>Inledning</w:t>
            </w:r>
            <w:r w:rsidR="00E90A7B">
              <w:rPr>
                <w:noProof/>
                <w:webHidden/>
              </w:rPr>
              <w:tab/>
            </w:r>
            <w:r w:rsidR="00E90A7B">
              <w:rPr>
                <w:noProof/>
                <w:webHidden/>
              </w:rPr>
              <w:fldChar w:fldCharType="begin"/>
            </w:r>
            <w:r w:rsidR="00E90A7B">
              <w:rPr>
                <w:noProof/>
                <w:webHidden/>
              </w:rPr>
              <w:instrText xml:space="preserve"> PAGEREF _Toc160654340 \h </w:instrText>
            </w:r>
            <w:r w:rsidR="00E90A7B">
              <w:rPr>
                <w:noProof/>
                <w:webHidden/>
              </w:rPr>
            </w:r>
            <w:r w:rsidR="00E90A7B">
              <w:rPr>
                <w:noProof/>
                <w:webHidden/>
              </w:rPr>
              <w:fldChar w:fldCharType="separate"/>
            </w:r>
            <w:r w:rsidR="00AE7710">
              <w:rPr>
                <w:noProof/>
                <w:webHidden/>
              </w:rPr>
              <w:t>1</w:t>
            </w:r>
            <w:r w:rsidR="00E90A7B">
              <w:rPr>
                <w:noProof/>
                <w:webHidden/>
              </w:rPr>
              <w:fldChar w:fldCharType="end"/>
            </w:r>
          </w:hyperlink>
        </w:p>
        <w:p w14:paraId="09E9B6DA" w14:textId="6DE77553" w:rsidR="00E90A7B" w:rsidRDefault="00000000">
          <w:pPr>
            <w:pStyle w:val="Innehll2"/>
            <w:tabs>
              <w:tab w:val="left" w:pos="960"/>
              <w:tab w:val="right" w:leader="dot" w:pos="9062"/>
            </w:tabs>
            <w:rPr>
              <w:rFonts w:eastAsiaTheme="minorEastAsia"/>
              <w:noProof/>
              <w:kern w:val="2"/>
              <w:sz w:val="24"/>
              <w:szCs w:val="24"/>
              <w:lang w:val="en-GB" w:eastAsia="en-GB"/>
            </w:rPr>
          </w:pPr>
          <w:hyperlink w:anchor="_Toc160654341" w:history="1">
            <w:r w:rsidR="00E90A7B" w:rsidRPr="00E60116">
              <w:rPr>
                <w:rStyle w:val="Hyperlnk"/>
                <w:noProof/>
              </w:rPr>
              <w:t>1.1</w:t>
            </w:r>
            <w:r w:rsidR="00E90A7B">
              <w:rPr>
                <w:rFonts w:eastAsiaTheme="minorEastAsia"/>
                <w:noProof/>
                <w:kern w:val="2"/>
                <w:sz w:val="24"/>
                <w:szCs w:val="24"/>
                <w:lang w:val="en-GB" w:eastAsia="en-GB"/>
              </w:rPr>
              <w:tab/>
            </w:r>
            <w:r w:rsidR="00E90A7B" w:rsidRPr="00E60116">
              <w:rPr>
                <w:rStyle w:val="Hyperlnk"/>
                <w:noProof/>
              </w:rPr>
              <w:t>Underrubrik – Exempel</w:t>
            </w:r>
            <w:r w:rsidR="00E90A7B">
              <w:rPr>
                <w:noProof/>
                <w:webHidden/>
              </w:rPr>
              <w:tab/>
            </w:r>
            <w:r w:rsidR="00E90A7B">
              <w:rPr>
                <w:noProof/>
                <w:webHidden/>
              </w:rPr>
              <w:fldChar w:fldCharType="begin"/>
            </w:r>
            <w:r w:rsidR="00E90A7B">
              <w:rPr>
                <w:noProof/>
                <w:webHidden/>
              </w:rPr>
              <w:instrText xml:space="preserve"> PAGEREF _Toc160654341 \h </w:instrText>
            </w:r>
            <w:r w:rsidR="00E90A7B">
              <w:rPr>
                <w:noProof/>
                <w:webHidden/>
              </w:rPr>
            </w:r>
            <w:r w:rsidR="00E90A7B">
              <w:rPr>
                <w:noProof/>
                <w:webHidden/>
              </w:rPr>
              <w:fldChar w:fldCharType="separate"/>
            </w:r>
            <w:r w:rsidR="00AE7710">
              <w:rPr>
                <w:noProof/>
                <w:webHidden/>
              </w:rPr>
              <w:t>1</w:t>
            </w:r>
            <w:r w:rsidR="00E90A7B">
              <w:rPr>
                <w:noProof/>
                <w:webHidden/>
              </w:rPr>
              <w:fldChar w:fldCharType="end"/>
            </w:r>
          </w:hyperlink>
        </w:p>
        <w:p w14:paraId="661885A9" w14:textId="30EEA390"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nk"/>
                <w:noProof/>
              </w:rPr>
              <w:t>2</w:t>
            </w:r>
            <w:r w:rsidR="00E90A7B">
              <w:rPr>
                <w:rFonts w:eastAsiaTheme="minorEastAsia"/>
                <w:noProof/>
                <w:kern w:val="2"/>
                <w:sz w:val="24"/>
                <w:szCs w:val="24"/>
                <w:lang w:val="en-GB" w:eastAsia="en-GB"/>
              </w:rPr>
              <w:tab/>
            </w:r>
            <w:r w:rsidR="00E90A7B" w:rsidRPr="00E60116">
              <w:rPr>
                <w:rStyle w:val="Hyperl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55CC94A3" w14:textId="482ACB86" w:rsidR="00E90A7B" w:rsidRDefault="00000000">
          <w:pPr>
            <w:pStyle w:val="Innehll2"/>
            <w:tabs>
              <w:tab w:val="left" w:pos="960"/>
              <w:tab w:val="right" w:leader="dot" w:pos="9062"/>
            </w:tabs>
            <w:rPr>
              <w:rFonts w:eastAsiaTheme="minorEastAsia"/>
              <w:noProof/>
              <w:kern w:val="2"/>
              <w:sz w:val="24"/>
              <w:szCs w:val="24"/>
              <w:lang w:val="en-GB" w:eastAsia="en-GB"/>
            </w:rPr>
          </w:pPr>
          <w:hyperlink w:anchor="_Toc160654343" w:history="1">
            <w:r w:rsidR="00E90A7B" w:rsidRPr="00E60116">
              <w:rPr>
                <w:rStyle w:val="Hyperlnk"/>
                <w:noProof/>
              </w:rPr>
              <w:t>2.1</w:t>
            </w:r>
            <w:r w:rsidR="00E90A7B">
              <w:rPr>
                <w:rFonts w:eastAsiaTheme="minorEastAsia"/>
                <w:noProof/>
                <w:kern w:val="2"/>
                <w:sz w:val="24"/>
                <w:szCs w:val="24"/>
                <w:lang w:val="en-GB" w:eastAsia="en-GB"/>
              </w:rPr>
              <w:tab/>
            </w:r>
            <w:r w:rsidR="00E90A7B" w:rsidRPr="00E60116">
              <w:rPr>
                <w:rStyle w:val="Hyperlnk"/>
                <w:noProof/>
              </w:rPr>
              <w:t>Exempel: Regressionsmodell</w:t>
            </w:r>
            <w:r w:rsidR="00E90A7B">
              <w:rPr>
                <w:noProof/>
                <w:webHidden/>
              </w:rPr>
              <w:tab/>
            </w:r>
            <w:r w:rsidR="00E90A7B">
              <w:rPr>
                <w:noProof/>
                <w:webHidden/>
              </w:rPr>
              <w:fldChar w:fldCharType="begin"/>
            </w:r>
            <w:r w:rsidR="00E90A7B">
              <w:rPr>
                <w:noProof/>
                <w:webHidden/>
              </w:rPr>
              <w:instrText xml:space="preserve"> PAGEREF _Toc160654343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246F0ECD" w14:textId="0F008335" w:rsidR="00E90A7B" w:rsidRDefault="00000000">
          <w:pPr>
            <w:pStyle w:val="Innehll3"/>
            <w:tabs>
              <w:tab w:val="left" w:pos="1200"/>
              <w:tab w:val="right" w:leader="dot" w:pos="9062"/>
            </w:tabs>
            <w:rPr>
              <w:rFonts w:eastAsiaTheme="minorEastAsia"/>
              <w:noProof/>
              <w:kern w:val="2"/>
              <w:sz w:val="24"/>
              <w:szCs w:val="24"/>
              <w:lang w:val="en-GB" w:eastAsia="en-GB"/>
            </w:rPr>
          </w:pPr>
          <w:hyperlink w:anchor="_Toc160654344" w:history="1">
            <w:r w:rsidR="00E90A7B" w:rsidRPr="00E60116">
              <w:rPr>
                <w:rStyle w:val="Hyperlnk"/>
                <w:noProof/>
              </w:rPr>
              <w:t>2.1.1</w:t>
            </w:r>
            <w:r w:rsidR="00E90A7B">
              <w:rPr>
                <w:rFonts w:eastAsiaTheme="minorEastAsia"/>
                <w:noProof/>
                <w:kern w:val="2"/>
                <w:sz w:val="24"/>
                <w:szCs w:val="24"/>
                <w:lang w:val="en-GB" w:eastAsia="en-GB"/>
              </w:rPr>
              <w:tab/>
            </w:r>
            <w:r w:rsidR="00E90A7B" w:rsidRPr="00E60116">
              <w:rPr>
                <w:rStyle w:val="Hyperlnk"/>
                <w:noProof/>
              </w:rPr>
              <w:t>Exempel: Lasso</w:t>
            </w:r>
            <w:r w:rsidR="00E90A7B">
              <w:rPr>
                <w:noProof/>
                <w:webHidden/>
              </w:rPr>
              <w:tab/>
            </w:r>
            <w:r w:rsidR="00E90A7B">
              <w:rPr>
                <w:noProof/>
                <w:webHidden/>
              </w:rPr>
              <w:fldChar w:fldCharType="begin"/>
            </w:r>
            <w:r w:rsidR="00E90A7B">
              <w:rPr>
                <w:noProof/>
                <w:webHidden/>
              </w:rPr>
              <w:instrText xml:space="preserve"> PAGEREF _Toc160654344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5397A34A" w14:textId="69D8C72D" w:rsidR="00E90A7B" w:rsidRDefault="00000000">
          <w:pPr>
            <w:pStyle w:val="Innehll3"/>
            <w:tabs>
              <w:tab w:val="left" w:pos="1200"/>
              <w:tab w:val="right" w:leader="dot" w:pos="9062"/>
            </w:tabs>
            <w:rPr>
              <w:rFonts w:eastAsiaTheme="minorEastAsia"/>
              <w:noProof/>
              <w:kern w:val="2"/>
              <w:sz w:val="24"/>
              <w:szCs w:val="24"/>
              <w:lang w:val="en-GB" w:eastAsia="en-GB"/>
            </w:rPr>
          </w:pPr>
          <w:hyperlink w:anchor="_Toc160654345" w:history="1">
            <w:r w:rsidR="00E90A7B" w:rsidRPr="00E60116">
              <w:rPr>
                <w:rStyle w:val="Hyperlnk"/>
                <w:noProof/>
              </w:rPr>
              <w:t>2.1.2</w:t>
            </w:r>
            <w:r w:rsidR="00E90A7B">
              <w:rPr>
                <w:rFonts w:eastAsiaTheme="minorEastAsia"/>
                <w:noProof/>
                <w:kern w:val="2"/>
                <w:sz w:val="24"/>
                <w:szCs w:val="24"/>
                <w:lang w:val="en-GB" w:eastAsia="en-GB"/>
              </w:rPr>
              <w:tab/>
            </w:r>
            <w:r w:rsidR="00E90A7B" w:rsidRPr="00E60116">
              <w:rPr>
                <w:rStyle w:val="Hyperlnk"/>
                <w:noProof/>
              </w:rPr>
              <w:t>Exempel: Ridg</w:t>
            </w:r>
            <w:r w:rsidR="00E90A7B">
              <w:rPr>
                <w:noProof/>
                <w:webHidden/>
              </w:rPr>
              <w:tab/>
            </w:r>
            <w:r w:rsidR="00E90A7B">
              <w:rPr>
                <w:noProof/>
                <w:webHidden/>
              </w:rPr>
              <w:fldChar w:fldCharType="begin"/>
            </w:r>
            <w:r w:rsidR="00E90A7B">
              <w:rPr>
                <w:noProof/>
                <w:webHidden/>
              </w:rPr>
              <w:instrText xml:space="preserve"> PAGEREF _Toc160654345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7B603F65" w14:textId="7DF79F85" w:rsidR="00E90A7B" w:rsidRDefault="00000000">
          <w:pPr>
            <w:pStyle w:val="Innehll3"/>
            <w:tabs>
              <w:tab w:val="left" w:pos="1200"/>
              <w:tab w:val="right" w:leader="dot" w:pos="9062"/>
            </w:tabs>
            <w:rPr>
              <w:rFonts w:eastAsiaTheme="minorEastAsia"/>
              <w:noProof/>
              <w:kern w:val="2"/>
              <w:sz w:val="24"/>
              <w:szCs w:val="24"/>
              <w:lang w:val="en-GB" w:eastAsia="en-GB"/>
            </w:rPr>
          </w:pPr>
          <w:hyperlink w:anchor="_Toc160654346" w:history="1">
            <w:r w:rsidR="00E90A7B" w:rsidRPr="00E60116">
              <w:rPr>
                <w:rStyle w:val="Hyperlnk"/>
                <w:noProof/>
              </w:rPr>
              <w:t>2.1.3</w:t>
            </w:r>
            <w:r w:rsidR="00E90A7B">
              <w:rPr>
                <w:rFonts w:eastAsiaTheme="minorEastAsia"/>
                <w:noProof/>
                <w:kern w:val="2"/>
                <w:sz w:val="24"/>
                <w:szCs w:val="24"/>
                <w:lang w:val="en-GB" w:eastAsia="en-GB"/>
              </w:rPr>
              <w:tab/>
            </w:r>
            <w:r w:rsidR="00E90A7B" w:rsidRPr="00E60116">
              <w:rPr>
                <w:rStyle w:val="Hyperlnk"/>
                <w:noProof/>
              </w:rPr>
              <w:t>Exempel: Elastic Net</w:t>
            </w:r>
            <w:r w:rsidR="00E90A7B">
              <w:rPr>
                <w:noProof/>
                <w:webHidden/>
              </w:rPr>
              <w:tab/>
            </w:r>
            <w:r w:rsidR="00E90A7B">
              <w:rPr>
                <w:noProof/>
                <w:webHidden/>
              </w:rPr>
              <w:fldChar w:fldCharType="begin"/>
            </w:r>
            <w:r w:rsidR="00E90A7B">
              <w:rPr>
                <w:noProof/>
                <w:webHidden/>
              </w:rPr>
              <w:instrText xml:space="preserve"> PAGEREF _Toc160654346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366D0D03" w14:textId="341A178B" w:rsidR="00E90A7B" w:rsidRDefault="00000000">
          <w:pPr>
            <w:pStyle w:val="Innehll2"/>
            <w:tabs>
              <w:tab w:val="left" w:pos="960"/>
              <w:tab w:val="right" w:leader="dot" w:pos="9062"/>
            </w:tabs>
            <w:rPr>
              <w:rFonts w:eastAsiaTheme="minorEastAsia"/>
              <w:noProof/>
              <w:kern w:val="2"/>
              <w:sz w:val="24"/>
              <w:szCs w:val="24"/>
              <w:lang w:val="en-GB" w:eastAsia="en-GB"/>
            </w:rPr>
          </w:pPr>
          <w:hyperlink w:anchor="_Toc160654347" w:history="1">
            <w:r w:rsidR="00E90A7B" w:rsidRPr="00E60116">
              <w:rPr>
                <w:rStyle w:val="Hyperlnk"/>
                <w:noProof/>
              </w:rPr>
              <w:t>2.2</w:t>
            </w:r>
            <w:r w:rsidR="00E90A7B">
              <w:rPr>
                <w:rFonts w:eastAsiaTheme="minorEastAsia"/>
                <w:noProof/>
                <w:kern w:val="2"/>
                <w:sz w:val="24"/>
                <w:szCs w:val="24"/>
                <w:lang w:val="en-GB" w:eastAsia="en-GB"/>
              </w:rPr>
              <w:tab/>
            </w:r>
            <w:r w:rsidR="00E90A7B" w:rsidRPr="00E60116">
              <w:rPr>
                <w:rStyle w:val="Hyperlnk"/>
                <w:noProof/>
              </w:rPr>
              <w:t>Exempel: Neurala Nätverk</w:t>
            </w:r>
            <w:r w:rsidR="00E90A7B">
              <w:rPr>
                <w:noProof/>
                <w:webHidden/>
              </w:rPr>
              <w:tab/>
            </w:r>
            <w:r w:rsidR="00E90A7B">
              <w:rPr>
                <w:noProof/>
                <w:webHidden/>
              </w:rPr>
              <w:fldChar w:fldCharType="begin"/>
            </w:r>
            <w:r w:rsidR="00E90A7B">
              <w:rPr>
                <w:noProof/>
                <w:webHidden/>
              </w:rPr>
              <w:instrText xml:space="preserve"> PAGEREF _Toc160654347 \h </w:instrText>
            </w:r>
            <w:r w:rsidR="00E90A7B">
              <w:rPr>
                <w:noProof/>
                <w:webHidden/>
              </w:rPr>
            </w:r>
            <w:r w:rsidR="00E90A7B">
              <w:rPr>
                <w:noProof/>
                <w:webHidden/>
              </w:rPr>
              <w:fldChar w:fldCharType="separate"/>
            </w:r>
            <w:r w:rsidR="00AE7710">
              <w:rPr>
                <w:noProof/>
                <w:webHidden/>
              </w:rPr>
              <w:t>2</w:t>
            </w:r>
            <w:r w:rsidR="00E90A7B">
              <w:rPr>
                <w:noProof/>
                <w:webHidden/>
              </w:rPr>
              <w:fldChar w:fldCharType="end"/>
            </w:r>
          </w:hyperlink>
        </w:p>
        <w:p w14:paraId="109907BB" w14:textId="473FC0D7"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nk"/>
                <w:noProof/>
              </w:rPr>
              <w:t>3</w:t>
            </w:r>
            <w:r w:rsidR="00E90A7B">
              <w:rPr>
                <w:rFonts w:eastAsiaTheme="minorEastAsia"/>
                <w:noProof/>
                <w:kern w:val="2"/>
                <w:sz w:val="24"/>
                <w:szCs w:val="24"/>
                <w:lang w:val="en-GB" w:eastAsia="en-GB"/>
              </w:rPr>
              <w:tab/>
            </w:r>
            <w:r w:rsidR="00E90A7B" w:rsidRPr="00E60116">
              <w:rPr>
                <w:rStyle w:val="Hyperl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AE7710">
              <w:rPr>
                <w:noProof/>
                <w:webHidden/>
              </w:rPr>
              <w:t>3</w:t>
            </w:r>
            <w:r w:rsidR="00E90A7B">
              <w:rPr>
                <w:noProof/>
                <w:webHidden/>
              </w:rPr>
              <w:fldChar w:fldCharType="end"/>
            </w:r>
          </w:hyperlink>
        </w:p>
        <w:p w14:paraId="59CA4A07" w14:textId="6EBE4D3F"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nk"/>
                <w:noProof/>
              </w:rPr>
              <w:t>4</w:t>
            </w:r>
            <w:r w:rsidR="00E90A7B">
              <w:rPr>
                <w:rFonts w:eastAsiaTheme="minorEastAsia"/>
                <w:noProof/>
                <w:kern w:val="2"/>
                <w:sz w:val="24"/>
                <w:szCs w:val="24"/>
                <w:lang w:val="en-GB" w:eastAsia="en-GB"/>
              </w:rPr>
              <w:tab/>
            </w:r>
            <w:r w:rsidR="00E90A7B" w:rsidRPr="00E60116">
              <w:rPr>
                <w:rStyle w:val="Hyperl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AE7710">
              <w:rPr>
                <w:noProof/>
                <w:webHidden/>
              </w:rPr>
              <w:t>4</w:t>
            </w:r>
            <w:r w:rsidR="00E90A7B">
              <w:rPr>
                <w:noProof/>
                <w:webHidden/>
              </w:rPr>
              <w:fldChar w:fldCharType="end"/>
            </w:r>
          </w:hyperlink>
        </w:p>
        <w:p w14:paraId="4086D81E" w14:textId="2807F6BB"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nk"/>
                <w:noProof/>
              </w:rPr>
              <w:t>5</w:t>
            </w:r>
            <w:r w:rsidR="00E90A7B">
              <w:rPr>
                <w:rFonts w:eastAsiaTheme="minorEastAsia"/>
                <w:noProof/>
                <w:kern w:val="2"/>
                <w:sz w:val="24"/>
                <w:szCs w:val="24"/>
                <w:lang w:val="en-GB" w:eastAsia="en-GB"/>
              </w:rPr>
              <w:tab/>
            </w:r>
            <w:r w:rsidR="00E90A7B" w:rsidRPr="00E60116">
              <w:rPr>
                <w:rStyle w:val="Hyperl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AE7710">
              <w:rPr>
                <w:noProof/>
                <w:webHidden/>
              </w:rPr>
              <w:t>5</w:t>
            </w:r>
            <w:r w:rsidR="00E90A7B">
              <w:rPr>
                <w:noProof/>
                <w:webHidden/>
              </w:rPr>
              <w:fldChar w:fldCharType="end"/>
            </w:r>
          </w:hyperlink>
        </w:p>
        <w:p w14:paraId="101DCE1E" w14:textId="6074E3B3"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51" w:history="1">
            <w:r w:rsidR="00E90A7B" w:rsidRPr="00E60116">
              <w:rPr>
                <w:rStyle w:val="Hyperlnk"/>
                <w:noProof/>
              </w:rPr>
              <w:t>6</w:t>
            </w:r>
            <w:r w:rsidR="00E90A7B">
              <w:rPr>
                <w:rFonts w:eastAsiaTheme="minorEastAsia"/>
                <w:noProof/>
                <w:kern w:val="2"/>
                <w:sz w:val="24"/>
                <w:szCs w:val="24"/>
                <w:lang w:val="en-GB" w:eastAsia="en-GB"/>
              </w:rPr>
              <w:tab/>
            </w:r>
            <w:r w:rsidR="00E90A7B" w:rsidRPr="00E60116">
              <w:rPr>
                <w:rStyle w:val="Hyperl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AE7710">
              <w:rPr>
                <w:noProof/>
                <w:webHidden/>
              </w:rPr>
              <w:t>6</w:t>
            </w:r>
            <w:r w:rsidR="00E90A7B">
              <w:rPr>
                <w:noProof/>
                <w:webHidden/>
              </w:rPr>
              <w:fldChar w:fldCharType="end"/>
            </w:r>
          </w:hyperlink>
        </w:p>
        <w:p w14:paraId="627918DB" w14:textId="4165A2D8" w:rsidR="00E90A7B" w:rsidRDefault="00000000">
          <w:pPr>
            <w:pStyle w:val="Innehll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nk"/>
                <w:noProof/>
              </w:rPr>
              <w:t>7</w:t>
            </w:r>
            <w:r w:rsidR="00E90A7B">
              <w:rPr>
                <w:rFonts w:eastAsiaTheme="minorEastAsia"/>
                <w:noProof/>
                <w:kern w:val="2"/>
                <w:sz w:val="24"/>
                <w:szCs w:val="24"/>
                <w:lang w:val="en-GB" w:eastAsia="en-GB"/>
              </w:rPr>
              <w:tab/>
            </w:r>
            <w:r w:rsidR="00E90A7B" w:rsidRPr="00E60116">
              <w:rPr>
                <w:rStyle w:val="Hyperl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AE7710">
              <w:rPr>
                <w:noProof/>
                <w:webHidden/>
              </w:rPr>
              <w:t>7</w:t>
            </w:r>
            <w:r w:rsidR="00E90A7B">
              <w:rPr>
                <w:noProof/>
                <w:webHidden/>
              </w:rPr>
              <w:fldChar w:fldCharType="end"/>
            </w:r>
          </w:hyperlink>
        </w:p>
        <w:p w14:paraId="5ABB8018" w14:textId="71E59F3A" w:rsidR="00E90A7B" w:rsidRDefault="00000000">
          <w:pPr>
            <w:pStyle w:val="Innehll1"/>
            <w:tabs>
              <w:tab w:val="right" w:leader="dot" w:pos="9062"/>
            </w:tabs>
            <w:rPr>
              <w:rFonts w:eastAsiaTheme="minorEastAsia"/>
              <w:noProof/>
              <w:kern w:val="2"/>
              <w:sz w:val="24"/>
              <w:szCs w:val="24"/>
              <w:lang w:val="en-GB" w:eastAsia="en-GB"/>
            </w:rPr>
          </w:pPr>
          <w:hyperlink w:anchor="_Toc160654353" w:history="1">
            <w:r w:rsidR="00E90A7B" w:rsidRPr="00E60116">
              <w:rPr>
                <w:rStyle w:val="Hyperlnk"/>
                <w:noProof/>
              </w:rPr>
              <w:t>Appendix A</w:t>
            </w:r>
            <w:r w:rsidR="00E90A7B">
              <w:rPr>
                <w:noProof/>
                <w:webHidden/>
              </w:rPr>
              <w:tab/>
            </w:r>
            <w:r w:rsidR="00E90A7B">
              <w:rPr>
                <w:noProof/>
                <w:webHidden/>
              </w:rPr>
              <w:fldChar w:fldCharType="begin"/>
            </w:r>
            <w:r w:rsidR="00E90A7B">
              <w:rPr>
                <w:noProof/>
                <w:webHidden/>
              </w:rPr>
              <w:instrText xml:space="preserve"> PAGEREF _Toc160654353 \h </w:instrText>
            </w:r>
            <w:r w:rsidR="00E90A7B">
              <w:rPr>
                <w:noProof/>
                <w:webHidden/>
              </w:rPr>
            </w:r>
            <w:r w:rsidR="00E90A7B">
              <w:rPr>
                <w:noProof/>
                <w:webHidden/>
              </w:rPr>
              <w:fldChar w:fldCharType="separate"/>
            </w:r>
            <w:r w:rsidR="00AE7710">
              <w:rPr>
                <w:noProof/>
                <w:webHidden/>
              </w:rPr>
              <w:t>8</w:t>
            </w:r>
            <w:r w:rsidR="00E90A7B">
              <w:rPr>
                <w:noProof/>
                <w:webHidden/>
              </w:rPr>
              <w:fldChar w:fldCharType="end"/>
            </w:r>
          </w:hyperlink>
        </w:p>
        <w:p w14:paraId="662E0031" w14:textId="3F756CF8" w:rsidR="00E90A7B" w:rsidRDefault="00000000">
          <w:pPr>
            <w:pStyle w:val="Innehll1"/>
            <w:tabs>
              <w:tab w:val="right" w:leader="dot" w:pos="9062"/>
            </w:tabs>
            <w:rPr>
              <w:rFonts w:eastAsiaTheme="minorEastAsia"/>
              <w:noProof/>
              <w:kern w:val="2"/>
              <w:sz w:val="24"/>
              <w:szCs w:val="24"/>
              <w:lang w:val="en-GB" w:eastAsia="en-GB"/>
            </w:rPr>
          </w:pPr>
          <w:hyperlink w:anchor="_Toc160654354" w:history="1">
            <w:r w:rsidR="00E90A7B" w:rsidRPr="00E60116">
              <w:rPr>
                <w:rStyle w:val="Hyperlnk"/>
                <w:noProof/>
              </w:rPr>
              <w:t>Källförteckning</w:t>
            </w:r>
            <w:r w:rsidR="00E90A7B">
              <w:rPr>
                <w:noProof/>
                <w:webHidden/>
              </w:rPr>
              <w:tab/>
            </w:r>
            <w:r w:rsidR="00E90A7B">
              <w:rPr>
                <w:noProof/>
                <w:webHidden/>
              </w:rPr>
              <w:fldChar w:fldCharType="begin"/>
            </w:r>
            <w:r w:rsidR="00E90A7B">
              <w:rPr>
                <w:noProof/>
                <w:webHidden/>
              </w:rPr>
              <w:instrText xml:space="preserve"> PAGEREF _Toc160654354 \h </w:instrText>
            </w:r>
            <w:r w:rsidR="00E90A7B">
              <w:rPr>
                <w:noProof/>
                <w:webHidden/>
              </w:rPr>
            </w:r>
            <w:r w:rsidR="00E90A7B">
              <w:rPr>
                <w:noProof/>
                <w:webHidden/>
              </w:rPr>
              <w:fldChar w:fldCharType="separate"/>
            </w:r>
            <w:r w:rsidR="00AE7710">
              <w:rPr>
                <w:noProof/>
                <w:webHidden/>
              </w:rPr>
              <w:t>9</w:t>
            </w:r>
            <w:r w:rsidR="00E90A7B">
              <w:rPr>
                <w:noProof/>
                <w:webHidden/>
              </w:rPr>
              <w:fldChar w:fldCharType="end"/>
            </w:r>
          </w:hyperlink>
        </w:p>
        <w:p w14:paraId="356B7168" w14:textId="0DCA5216" w:rsidR="00532FC8" w:rsidRDefault="00532FC8">
          <w:r>
            <w:rPr>
              <w:b/>
              <w:bCs/>
            </w:rPr>
            <w:fldChar w:fldCharType="end"/>
          </w:r>
        </w:p>
      </w:sdtContent>
    </w:sdt>
    <w:bookmarkEnd w:id="6"/>
    <w:p w14:paraId="5C9E630E" w14:textId="77777777" w:rsidR="00324B8B" w:rsidRDefault="00324B8B">
      <w:pPr>
        <w:sectPr w:rsidR="00324B8B" w:rsidSect="00706ED3">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7" w:name="_Toc160654340"/>
      <w:r>
        <w:lastRenderedPageBreak/>
        <w:t>Inledning</w:t>
      </w:r>
      <w:bookmarkEnd w:id="7"/>
    </w:p>
    <w:p w14:paraId="693F8290" w14:textId="1B7BA331" w:rsidR="00517EDB" w:rsidRPr="00792252" w:rsidRDefault="00517EDB" w:rsidP="00A97187">
      <w:pPr>
        <w:rPr>
          <w:rFonts w:cstheme="minorHAnsi"/>
          <w:color w:val="0D0D0D"/>
          <w:shd w:val="clear" w:color="auto" w:fill="FFFFFF"/>
        </w:rPr>
      </w:pPr>
      <w:r>
        <w:br/>
      </w:r>
      <w:r w:rsidR="00A97187" w:rsidRPr="00792252">
        <w:rPr>
          <w:rFonts w:cstheme="minorHAnsi"/>
          <w:color w:val="0D0D0D"/>
          <w:shd w:val="clear" w:color="auto" w:fill="FFFFFF"/>
        </w:rPr>
        <w:t xml:space="preserve">I vårt dagliga liv använder vi ofta maskininlärning utan att vara medvetna. Från automatiserade chattrobotar och e-postfilter som sorterar bort skräppost till de maskininlärningsalgoritmer som ligger bakom ansiktsigenkänningstekniken vi använder för att låsa upp våra smartphones. Maskininlärning (ML) – en underkategori av artificiell intelligens (AI) där maskiner lär sig från </w:t>
      </w:r>
      <w:proofErr w:type="spellStart"/>
      <w:r w:rsidR="00A97187" w:rsidRPr="00792252">
        <w:rPr>
          <w:rFonts w:cstheme="minorHAnsi"/>
          <w:color w:val="0D0D0D"/>
          <w:shd w:val="clear" w:color="auto" w:fill="FFFFFF"/>
        </w:rPr>
        <w:t>dataset</w:t>
      </w:r>
      <w:proofErr w:type="spellEnd"/>
      <w:r w:rsidR="00A97187" w:rsidRPr="00792252">
        <w:rPr>
          <w:rFonts w:cstheme="minorHAnsi"/>
          <w:color w:val="0D0D0D"/>
          <w:shd w:val="clear" w:color="auto" w:fill="FFFFFF"/>
        </w:rPr>
        <w:t xml:space="preserve"> och tidigare erfarenheter genom att känna igen mönster och generera förutsägelser – är en enorm industri.</w:t>
      </w:r>
    </w:p>
    <w:p w14:paraId="08977D1A" w14:textId="1830FA22" w:rsidR="00A97187" w:rsidRPr="00792252" w:rsidRDefault="00A97187" w:rsidP="00A97187">
      <w:pPr>
        <w:rPr>
          <w:rFonts w:cstheme="minorHAnsi"/>
          <w:color w:val="0D0D0D"/>
          <w:shd w:val="clear" w:color="auto" w:fill="FFFFFF"/>
        </w:rPr>
      </w:pPr>
      <w:r w:rsidRPr="00792252">
        <w:rPr>
          <w:rFonts w:cstheme="minorHAnsi"/>
          <w:color w:val="0D0D0D"/>
          <w:shd w:val="clear" w:color="auto" w:fill="FFFFFF"/>
        </w:rPr>
        <w:t xml:space="preserve">ML-industrin är omfattande och denna kurs lägger grunden för att bygga ML-projekt som detta. Problemet som detta projekt syftar till att lösa är att förutsäga handskrivna siffror i en webbapplikation. I det här projektet kommer jag att använda </w:t>
      </w:r>
      <w:proofErr w:type="spellStart"/>
      <w:r w:rsidRPr="00792252">
        <w:rPr>
          <w:rFonts w:cstheme="minorHAnsi"/>
          <w:color w:val="0D0D0D"/>
          <w:shd w:val="clear" w:color="auto" w:fill="FFFFFF"/>
        </w:rPr>
        <w:t>JupyterNotebook</w:t>
      </w:r>
      <w:proofErr w:type="spellEnd"/>
      <w:r w:rsidRPr="00792252">
        <w:rPr>
          <w:rFonts w:cstheme="minorHAnsi"/>
          <w:color w:val="0D0D0D"/>
          <w:shd w:val="clear" w:color="auto" w:fill="FFFFFF"/>
        </w:rPr>
        <w:t xml:space="preserve"> och programmeringsspråket </w:t>
      </w:r>
      <w:proofErr w:type="spellStart"/>
      <w:r w:rsidRPr="00792252">
        <w:rPr>
          <w:rFonts w:cstheme="minorHAnsi"/>
          <w:color w:val="0D0D0D"/>
          <w:shd w:val="clear" w:color="auto" w:fill="FFFFFF"/>
        </w:rPr>
        <w:t>Python</w:t>
      </w:r>
      <w:proofErr w:type="spellEnd"/>
      <w:r w:rsidRPr="00792252">
        <w:rPr>
          <w:rFonts w:cstheme="minorHAnsi"/>
          <w:color w:val="0D0D0D"/>
          <w:shd w:val="clear" w:color="auto" w:fill="FFFFFF"/>
        </w:rPr>
        <w:t xml:space="preserve"> för att bygga och träna olika klassificeringsmodeller. När klassificeringsmodellerna är tränade r att använda </w:t>
      </w:r>
      <w:proofErr w:type="spellStart"/>
      <w:r w:rsidRPr="00792252">
        <w:rPr>
          <w:rFonts w:cstheme="minorHAnsi"/>
          <w:color w:val="0D0D0D"/>
          <w:shd w:val="clear" w:color="auto" w:fill="FFFFFF"/>
        </w:rPr>
        <w:t>Streamlit</w:t>
      </w:r>
      <w:proofErr w:type="spellEnd"/>
      <w:r w:rsidRPr="00792252">
        <w:rPr>
          <w:rFonts w:cstheme="minorHAnsi"/>
          <w:color w:val="0D0D0D"/>
          <w:shd w:val="clear" w:color="auto" w:fill="FFFFFF"/>
        </w:rPr>
        <w:t>-biblioteket för att skapa min webbapplikation.</w:t>
      </w:r>
    </w:p>
    <w:p w14:paraId="43E247A2" w14:textId="4AD3BB02" w:rsidR="00A97187" w:rsidRPr="00792252" w:rsidRDefault="00A97187" w:rsidP="00A97187">
      <w:pPr>
        <w:rPr>
          <w:rFonts w:cstheme="minorHAnsi"/>
        </w:rPr>
      </w:pPr>
      <w:r w:rsidRPr="00792252">
        <w:rPr>
          <w:rFonts w:cstheme="minorHAnsi"/>
          <w:color w:val="0D0D0D"/>
          <w:shd w:val="clear" w:color="auto" w:fill="FFFFFF"/>
        </w:rPr>
        <w:t>Jag kommer att arbeta med a MNIST-datasetet. "Det finns 70 000 bilder och varje bild har 784 egenskaper. Detta beror på att varje bild är 28 × 28 pixlar, och varje egenskap representerar helt enkelt intensiteten hos en pixel, från 0 (vitt) till 255 (svart)" (</w:t>
      </w:r>
      <w:proofErr w:type="spellStart"/>
      <w:r w:rsidRPr="00792252">
        <w:rPr>
          <w:rFonts w:cstheme="minorHAnsi"/>
          <w:color w:val="0D0D0D"/>
          <w:shd w:val="clear" w:color="auto" w:fill="FFFFFF"/>
        </w:rPr>
        <w:t>Géron</w:t>
      </w:r>
      <w:proofErr w:type="spellEnd"/>
      <w:r w:rsidRPr="00792252">
        <w:rPr>
          <w:rFonts w:cstheme="minorHAnsi"/>
          <w:color w:val="0D0D0D"/>
          <w:shd w:val="clear" w:color="auto" w:fill="FFFFFF"/>
        </w:rPr>
        <w:t xml:space="preserve">, 2019, s. 86). Genom detta projekt kommer ja, vilket inte bara är av akademiskt värde utan också har en direkt tillämpning i den </w:t>
      </w:r>
      <w:proofErr w:type="spellStart"/>
      <w:r w:rsidRPr="00792252">
        <w:rPr>
          <w:rFonts w:cstheme="minorHAnsi"/>
          <w:color w:val="0D0D0D"/>
          <w:shd w:val="clear" w:color="auto" w:fill="FFFFFF"/>
        </w:rPr>
        <w:t>v</w:t>
      </w:r>
      <w:r w:rsidR="006B2817" w:rsidRPr="00792252">
        <w:rPr>
          <w:rFonts w:cstheme="minorHAnsi"/>
          <w:color w:val="0D0D0D"/>
          <w:shd w:val="clear" w:color="auto" w:fill="FFFFFF"/>
        </w:rPr>
        <w:t>g</w:t>
      </w:r>
      <w:proofErr w:type="spellEnd"/>
      <w:r w:rsidR="006B2817" w:rsidRPr="00792252">
        <w:rPr>
          <w:rFonts w:cstheme="minorHAnsi"/>
          <w:color w:val="0D0D0D"/>
          <w:shd w:val="clear" w:color="auto" w:fill="FFFFFF"/>
        </w:rPr>
        <w:t xml:space="preserve"> att utforska och tillämpa grunderna i maskininlärning för att lösa en konkret och praktisk </w:t>
      </w:r>
      <w:proofErr w:type="spellStart"/>
      <w:r w:rsidR="006B2817" w:rsidRPr="00792252">
        <w:rPr>
          <w:rFonts w:cstheme="minorHAnsi"/>
          <w:color w:val="0D0D0D"/>
          <w:shd w:val="clear" w:color="auto" w:fill="FFFFFF"/>
        </w:rPr>
        <w:t>uppgift</w:t>
      </w:r>
      <w:r w:rsidRPr="00792252">
        <w:rPr>
          <w:rFonts w:cstheme="minorHAnsi"/>
          <w:color w:val="0D0D0D"/>
          <w:shd w:val="clear" w:color="auto" w:fill="FFFFFF"/>
        </w:rPr>
        <w:t>erkliga</w:t>
      </w:r>
      <w:proofErr w:type="spellEnd"/>
    </w:p>
    <w:p w14:paraId="20C052D3" w14:textId="5E4B47B5" w:rsidR="00532FC8" w:rsidRDefault="006B2817" w:rsidP="00532FC8">
      <w:pPr>
        <w:pStyle w:val="Rubrik2"/>
      </w:pPr>
      <w:r>
        <w:t xml:space="preserve">Forskningsfrågor </w:t>
      </w:r>
    </w:p>
    <w:p w14:paraId="6FBA5671" w14:textId="77777777" w:rsidR="006B2817" w:rsidRPr="00792252" w:rsidRDefault="006B2817">
      <w:pPr>
        <w:rPr>
          <w:rFonts w:cstheme="minorHAnsi"/>
          <w:color w:val="0D0D0D"/>
          <w:shd w:val="clear" w:color="auto" w:fill="FFFFFF"/>
        </w:rPr>
      </w:pPr>
      <w:r w:rsidRPr="00792252">
        <w:rPr>
          <w:rFonts w:cstheme="minorHAnsi"/>
        </w:rPr>
        <w:t xml:space="preserve">För </w:t>
      </w:r>
      <w:r w:rsidRPr="00792252">
        <w:rPr>
          <w:rFonts w:cstheme="minorHAnsi"/>
          <w:color w:val="0D0D0D"/>
          <w:shd w:val="clear" w:color="auto" w:fill="FFFFFF"/>
        </w:rPr>
        <w:t>att uppnå målet med detta projekt kommer följande frågor att besvaras:</w:t>
      </w:r>
    </w:p>
    <w:p w14:paraId="174BDB6F" w14:textId="77777777" w:rsidR="006B2817" w:rsidRPr="00792252" w:rsidRDefault="006B2817" w:rsidP="006B2817">
      <w:pPr>
        <w:rPr>
          <w:rFonts w:cstheme="minorHAnsi"/>
        </w:rPr>
      </w:pPr>
      <w:r w:rsidRPr="00792252">
        <w:rPr>
          <w:rFonts w:cstheme="minorHAnsi"/>
          <w:color w:val="0D0D0D"/>
          <w:shd w:val="clear" w:color="auto" w:fill="FFFFFF"/>
        </w:rPr>
        <w:t xml:space="preserve">1. </w:t>
      </w:r>
      <w:r w:rsidRPr="00792252">
        <w:rPr>
          <w:rFonts w:cstheme="minorHAnsi"/>
        </w:rPr>
        <w:t xml:space="preserve">Kan jag skapa en klassificeringsmodell som uppnår en </w:t>
      </w:r>
      <w:proofErr w:type="spellStart"/>
      <w:r w:rsidRPr="00792252">
        <w:rPr>
          <w:rFonts w:cstheme="minorHAnsi"/>
        </w:rPr>
        <w:t>nogrannhet</w:t>
      </w:r>
      <w:proofErr w:type="spellEnd"/>
      <w:r w:rsidRPr="00792252">
        <w:rPr>
          <w:rFonts w:cstheme="minorHAnsi"/>
        </w:rPr>
        <w:t xml:space="preserve"> på 95% eller högre på hela </w:t>
      </w:r>
      <w:proofErr w:type="spellStart"/>
      <w:r w:rsidRPr="00792252">
        <w:rPr>
          <w:rFonts w:cstheme="minorHAnsi"/>
        </w:rPr>
        <w:t>databaset</w:t>
      </w:r>
      <w:proofErr w:type="spellEnd"/>
      <w:r w:rsidRPr="00792252">
        <w:rPr>
          <w:rFonts w:cstheme="minorHAnsi"/>
        </w:rPr>
        <w:t>?</w:t>
      </w:r>
    </w:p>
    <w:p w14:paraId="4C5FD379" w14:textId="77777777" w:rsidR="00777D3C" w:rsidRDefault="006B2817" w:rsidP="00777D3C">
      <w:pPr>
        <w:rPr>
          <w:rFonts w:cstheme="minorHAnsi"/>
        </w:rPr>
      </w:pPr>
      <w:r w:rsidRPr="00792252">
        <w:rPr>
          <w:rFonts w:cstheme="minorHAnsi"/>
        </w:rPr>
        <w:t xml:space="preserve">2. </w:t>
      </w:r>
      <w:r w:rsidR="00777D3C" w:rsidRPr="00792252">
        <w:rPr>
          <w:rFonts w:cstheme="minorHAnsi"/>
        </w:rPr>
        <w:t>Kan jag därefter använda denna modell för att förutsäga mina egna handskrivna siffror?</w:t>
      </w:r>
      <w:bookmarkStart w:id="8" w:name="_Toc160654342"/>
    </w:p>
    <w:p w14:paraId="3A576D3B" w14:textId="77777777" w:rsidR="00141950" w:rsidRDefault="00141950" w:rsidP="00777D3C">
      <w:pPr>
        <w:rPr>
          <w:rFonts w:cstheme="minorHAnsi"/>
        </w:rPr>
      </w:pPr>
    </w:p>
    <w:p w14:paraId="0A029CBC" w14:textId="77777777" w:rsidR="00141950" w:rsidRDefault="00141950" w:rsidP="00777D3C">
      <w:pPr>
        <w:rPr>
          <w:rFonts w:cstheme="minorHAnsi"/>
        </w:rPr>
      </w:pPr>
    </w:p>
    <w:p w14:paraId="093B2190" w14:textId="77777777" w:rsidR="00141950" w:rsidRDefault="00141950" w:rsidP="00777D3C">
      <w:pPr>
        <w:rPr>
          <w:rFonts w:cstheme="minorHAnsi"/>
        </w:rPr>
      </w:pPr>
    </w:p>
    <w:p w14:paraId="4A3FEF35" w14:textId="77777777" w:rsidR="00141950" w:rsidRDefault="00141950" w:rsidP="00777D3C">
      <w:pPr>
        <w:rPr>
          <w:rFonts w:cstheme="minorHAnsi"/>
        </w:rPr>
      </w:pPr>
    </w:p>
    <w:p w14:paraId="071DFC93" w14:textId="77777777" w:rsidR="00141950" w:rsidRDefault="00141950" w:rsidP="00777D3C">
      <w:pPr>
        <w:rPr>
          <w:rFonts w:cstheme="minorHAnsi"/>
        </w:rPr>
      </w:pPr>
    </w:p>
    <w:p w14:paraId="7F019F71" w14:textId="77777777" w:rsidR="00141950" w:rsidRDefault="00141950" w:rsidP="00777D3C">
      <w:pPr>
        <w:rPr>
          <w:rFonts w:cstheme="minorHAnsi"/>
        </w:rPr>
      </w:pPr>
    </w:p>
    <w:p w14:paraId="181B03AC" w14:textId="77777777" w:rsidR="00141950" w:rsidRDefault="00141950" w:rsidP="00777D3C">
      <w:pPr>
        <w:rPr>
          <w:rFonts w:cstheme="minorHAnsi"/>
        </w:rPr>
      </w:pPr>
    </w:p>
    <w:p w14:paraId="02506972" w14:textId="77777777" w:rsidR="00141950" w:rsidRDefault="00141950" w:rsidP="00777D3C">
      <w:pPr>
        <w:rPr>
          <w:rFonts w:cstheme="minorHAnsi"/>
        </w:rPr>
      </w:pPr>
    </w:p>
    <w:p w14:paraId="410D4DBC" w14:textId="77777777" w:rsidR="00141950" w:rsidRDefault="00141950" w:rsidP="00777D3C">
      <w:pPr>
        <w:rPr>
          <w:rFonts w:cstheme="minorHAnsi"/>
        </w:rPr>
      </w:pPr>
    </w:p>
    <w:p w14:paraId="02BFE45E" w14:textId="77777777" w:rsidR="00141950" w:rsidRPr="00792252" w:rsidRDefault="00141950" w:rsidP="00777D3C">
      <w:pPr>
        <w:rPr>
          <w:rFonts w:cstheme="minorHAnsi"/>
        </w:rPr>
      </w:pPr>
    </w:p>
    <w:p w14:paraId="30FFEB2D" w14:textId="580B4008" w:rsidR="00777D3C" w:rsidRDefault="00777D3C" w:rsidP="00777D3C">
      <w:pPr>
        <w:pStyle w:val="Rubrik1"/>
      </w:pPr>
      <w:bookmarkStart w:id="9" w:name="_Toc160654343"/>
      <w:bookmarkEnd w:id="8"/>
      <w:r>
        <w:lastRenderedPageBreak/>
        <w:t>Teori</w:t>
      </w:r>
    </w:p>
    <w:bookmarkEnd w:id="9"/>
    <w:p w14:paraId="0DC0A32C" w14:textId="1D66F411" w:rsidR="00A514E3" w:rsidRDefault="00A514E3" w:rsidP="00A514E3">
      <w:pPr>
        <w:pStyle w:val="Rubrik2"/>
      </w:pPr>
      <w:r>
        <w:t xml:space="preserve">Klassificering </w:t>
      </w:r>
    </w:p>
    <w:p w14:paraId="12E19511" w14:textId="05B0E31D" w:rsidR="00225BAF" w:rsidRPr="006B7440" w:rsidRDefault="006B7440" w:rsidP="00225BAF">
      <w:pPr>
        <w:rPr>
          <w:rFonts w:cstheme="minorHAnsi"/>
        </w:rPr>
      </w:pPr>
      <w:r w:rsidRPr="006B7440">
        <w:rPr>
          <w:rFonts w:cstheme="minorHAnsi"/>
          <w:color w:val="0D0D0D"/>
          <w:shd w:val="clear" w:color="auto" w:fill="FFFFFF"/>
        </w:rPr>
        <w:t xml:space="preserve">Klassificering inom maskininlärning innebär att algoritmerna identifierar till vilken kategori en viss datamängd </w:t>
      </w:r>
      <w:proofErr w:type="spellStart"/>
      <w:proofErr w:type="gramStart"/>
      <w:r w:rsidRPr="006B7440">
        <w:rPr>
          <w:rFonts w:cstheme="minorHAnsi"/>
          <w:color w:val="0D0D0D"/>
          <w:shd w:val="clear" w:color="auto" w:fill="FFFFFF"/>
        </w:rPr>
        <w:t>tillhör.</w:t>
      </w:r>
      <w:r w:rsidR="00A514E3" w:rsidRPr="006B7440">
        <w:rPr>
          <w:rFonts w:cstheme="minorHAnsi"/>
          <w:color w:val="0D0D0D"/>
          <w:shd w:val="clear" w:color="auto" w:fill="FFFFFF"/>
        </w:rPr>
        <w:t>Det</w:t>
      </w:r>
      <w:proofErr w:type="spellEnd"/>
      <w:proofErr w:type="gramEnd"/>
      <w:r w:rsidR="00A514E3" w:rsidRPr="006B7440">
        <w:rPr>
          <w:rFonts w:cstheme="minorHAnsi"/>
          <w:color w:val="0D0D0D"/>
          <w:shd w:val="clear" w:color="auto" w:fill="FFFFFF"/>
        </w:rPr>
        <w:t xml:space="preserve"> finns olika typer av klassificerare, varav de mest framträdande inkluderar Support </w:t>
      </w:r>
      <w:proofErr w:type="spellStart"/>
      <w:r w:rsidR="00A514E3" w:rsidRPr="006B7440">
        <w:rPr>
          <w:rFonts w:cstheme="minorHAnsi"/>
          <w:color w:val="0D0D0D"/>
          <w:shd w:val="clear" w:color="auto" w:fill="FFFFFF"/>
        </w:rPr>
        <w:t>Vector</w:t>
      </w:r>
      <w:proofErr w:type="spellEnd"/>
      <w:r w:rsidR="00A514E3" w:rsidRPr="006B7440">
        <w:rPr>
          <w:rFonts w:cstheme="minorHAnsi"/>
          <w:color w:val="0D0D0D"/>
          <w:shd w:val="clear" w:color="auto" w:fill="FFFFFF"/>
        </w:rPr>
        <w:t xml:space="preserve"> Machines (SVM) och K-</w:t>
      </w:r>
      <w:proofErr w:type="spellStart"/>
      <w:r w:rsidR="00A514E3" w:rsidRPr="006B7440">
        <w:rPr>
          <w:rFonts w:cstheme="minorHAnsi"/>
          <w:color w:val="0D0D0D"/>
          <w:shd w:val="clear" w:color="auto" w:fill="FFFFFF"/>
        </w:rPr>
        <w:t>Nearest</w:t>
      </w:r>
      <w:proofErr w:type="spellEnd"/>
      <w:r w:rsidR="00A514E3" w:rsidRPr="006B7440">
        <w:rPr>
          <w:rFonts w:cstheme="minorHAnsi"/>
          <w:color w:val="0D0D0D"/>
          <w:shd w:val="clear" w:color="auto" w:fill="FFFFFF"/>
        </w:rPr>
        <w:t xml:space="preserve"> </w:t>
      </w:r>
      <w:proofErr w:type="spellStart"/>
      <w:r w:rsidR="00A514E3" w:rsidRPr="006B7440">
        <w:rPr>
          <w:rFonts w:cstheme="minorHAnsi"/>
          <w:color w:val="0D0D0D"/>
          <w:shd w:val="clear" w:color="auto" w:fill="FFFFFF"/>
        </w:rPr>
        <w:t>Neighbors</w:t>
      </w:r>
      <w:proofErr w:type="spellEnd"/>
      <w:r w:rsidR="00A514E3" w:rsidRPr="006B7440">
        <w:rPr>
          <w:rFonts w:cstheme="minorHAnsi"/>
          <w:color w:val="0D0D0D"/>
          <w:shd w:val="clear" w:color="auto" w:fill="FFFFFF"/>
        </w:rPr>
        <w:t xml:space="preserve"> (KNN). Dessa modeller lär sig från träningsdata och tillämpar lärd kunskap för att förutsäga kategorin för nya osedda data.</w:t>
      </w:r>
    </w:p>
    <w:p w14:paraId="142075F1" w14:textId="2F7A375F" w:rsidR="00084AFF" w:rsidRDefault="00084AFF" w:rsidP="00084AFF">
      <w:pPr>
        <w:pStyle w:val="Rubrik2"/>
      </w:pPr>
      <w:proofErr w:type="spellStart"/>
      <w:r>
        <w:t>Confusion</w:t>
      </w:r>
      <w:proofErr w:type="spellEnd"/>
      <w:r>
        <w:t xml:space="preserve"> Matrix </w:t>
      </w:r>
    </w:p>
    <w:p w14:paraId="28609D07" w14:textId="3FB00103" w:rsidR="00532FC8" w:rsidRPr="00792252" w:rsidRDefault="00084AFF" w:rsidP="00777D3C">
      <w:pPr>
        <w:rPr>
          <w:rFonts w:cstheme="minorHAnsi"/>
          <w:color w:val="0D0D0D"/>
          <w:shd w:val="clear" w:color="auto" w:fill="FFFFFF"/>
        </w:rPr>
      </w:pPr>
      <w:r w:rsidRPr="00792252">
        <w:rPr>
          <w:rFonts w:cstheme="minorHAnsi"/>
        </w:rPr>
        <w:t xml:space="preserve"> </w:t>
      </w:r>
      <w:proofErr w:type="spellStart"/>
      <w:r w:rsidRPr="00792252">
        <w:rPr>
          <w:rFonts w:cstheme="minorHAnsi"/>
        </w:rPr>
        <w:t>Confusion</w:t>
      </w:r>
      <w:proofErr w:type="spellEnd"/>
      <w:r w:rsidRPr="00792252">
        <w:rPr>
          <w:rFonts w:cstheme="minorHAnsi"/>
        </w:rPr>
        <w:t xml:space="preserve"> Matrix </w:t>
      </w:r>
      <w:r w:rsidRPr="00792252">
        <w:rPr>
          <w:rFonts w:cstheme="minorHAnsi"/>
          <w:color w:val="0D0D0D"/>
          <w:shd w:val="clear" w:color="auto" w:fill="FFFFFF"/>
        </w:rPr>
        <w:t xml:space="preserve">hjälper till att bedöma prestandan hos klassificeringsmodeller inom maskininlärning genom att jämföra förutsagda värden mot faktiska värden för en </w:t>
      </w:r>
      <w:proofErr w:type="spellStart"/>
      <w:r w:rsidRPr="00792252">
        <w:rPr>
          <w:rFonts w:cstheme="minorHAnsi"/>
          <w:color w:val="0D0D0D"/>
          <w:shd w:val="clear" w:color="auto" w:fill="FFFFFF"/>
        </w:rPr>
        <w:t>dataset</w:t>
      </w:r>
      <w:proofErr w:type="spellEnd"/>
      <w:r w:rsidRPr="00792252">
        <w:rPr>
          <w:rFonts w:cstheme="minorHAnsi"/>
          <w:color w:val="0D0D0D"/>
          <w:shd w:val="clear" w:color="auto" w:fill="FFFFFF"/>
        </w:rPr>
        <w:t xml:space="preserve">. En förvirringsmatris (eller felmatris) är en visualiseringsmetod för resultat från klassificeringsalgoritmer. Mer specifikt är det en tabell som bryter ner antalet grundläggande sanningsinstanser av en specifik klass mot antalet förutsagda klassinstanser. </w:t>
      </w:r>
      <w:proofErr w:type="spellStart"/>
      <w:r w:rsidRPr="00792252">
        <w:rPr>
          <w:rFonts w:cstheme="minorHAnsi"/>
        </w:rPr>
        <w:t>Confusion</w:t>
      </w:r>
      <w:proofErr w:type="spellEnd"/>
      <w:r w:rsidRPr="00792252">
        <w:rPr>
          <w:rFonts w:cstheme="minorHAnsi"/>
        </w:rPr>
        <w:t xml:space="preserve"> Matrix</w:t>
      </w:r>
      <w:r w:rsidRPr="00792252">
        <w:rPr>
          <w:rFonts w:cstheme="minorHAnsi"/>
          <w:color w:val="0D0D0D"/>
          <w:shd w:val="clear" w:color="auto" w:fill="FFFFFF"/>
        </w:rPr>
        <w:t xml:space="preserve"> är en av flera utvärderingsmetriker som mäter prestandan hos en klassificeringsmodell. De kan användas för att beräkna flera andra prestandametriker för modeller, såsom precision och </w:t>
      </w:r>
      <w:proofErr w:type="spellStart"/>
      <w:r w:rsidRPr="00792252">
        <w:rPr>
          <w:rFonts w:cstheme="minorHAnsi"/>
          <w:color w:val="0D0D0D"/>
          <w:shd w:val="clear" w:color="auto" w:fill="FFFFFF"/>
        </w:rPr>
        <w:t>recall</w:t>
      </w:r>
      <w:proofErr w:type="spellEnd"/>
      <w:r w:rsidRPr="00792252">
        <w:rPr>
          <w:rFonts w:cstheme="minorHAnsi"/>
          <w:color w:val="0D0D0D"/>
          <w:shd w:val="clear" w:color="auto" w:fill="FFFFFF"/>
        </w:rPr>
        <w:t>, bland andra. (översätta från IBM WEB)</w:t>
      </w:r>
    </w:p>
    <w:p w14:paraId="0B6DA2B6" w14:textId="24EF85B6" w:rsidR="00084AFF" w:rsidRPr="00BA1B6D" w:rsidRDefault="00084AFF" w:rsidP="00084AFF">
      <w:pPr>
        <w:shd w:val="clear" w:color="auto" w:fill="FFFFFF"/>
        <w:spacing w:after="0" w:line="240" w:lineRule="auto"/>
        <w:textAlignment w:val="baseline"/>
        <w:rPr>
          <w:rFonts w:eastAsia="Times New Roman" w:cstheme="minorHAnsi"/>
          <w:spacing w:val="2"/>
          <w:lang w:val="en-GB" w:eastAsia="en-GB"/>
          <w14:ligatures w14:val="none"/>
        </w:rPr>
      </w:pPr>
      <w:r w:rsidRPr="00BA1B6D">
        <w:rPr>
          <w:rFonts w:eastAsia="Times New Roman" w:cstheme="minorHAnsi"/>
          <w:b/>
          <w:bCs/>
          <w:spacing w:val="2"/>
          <w:bdr w:val="none" w:sz="0" w:space="0" w:color="auto" w:frame="1"/>
          <w:lang w:val="en-GB" w:eastAsia="en-GB"/>
          <w14:ligatures w14:val="none"/>
        </w:rPr>
        <w:t>True positives (TP):</w:t>
      </w:r>
      <w:r w:rsidRPr="00BA1B6D">
        <w:rPr>
          <w:rFonts w:eastAsia="Times New Roman" w:cstheme="minorHAnsi"/>
          <w:spacing w:val="2"/>
          <w:bdr w:val="none" w:sz="0" w:space="0" w:color="auto" w:frame="1"/>
          <w:lang w:val="en-GB" w:eastAsia="en-GB"/>
          <w14:ligatures w14:val="none"/>
        </w:rPr>
        <w:t> </w:t>
      </w:r>
      <w:r w:rsidR="00BA1B6D" w:rsidRPr="00BA1B6D">
        <w:rPr>
          <w:rFonts w:cstheme="minorHAnsi"/>
          <w:color w:val="0D0D0D"/>
          <w:shd w:val="clear" w:color="auto" w:fill="FFFFFF"/>
        </w:rPr>
        <w:t>Korrekta positiva förutsägelser.</w:t>
      </w:r>
    </w:p>
    <w:p w14:paraId="0807D7B8" w14:textId="5C2BF50C" w:rsidR="00084AFF" w:rsidRPr="00BA1B6D" w:rsidRDefault="00084AFF" w:rsidP="00084AFF">
      <w:pPr>
        <w:shd w:val="clear" w:color="auto" w:fill="FFFFFF"/>
        <w:spacing w:after="0" w:line="240" w:lineRule="auto"/>
        <w:textAlignment w:val="baseline"/>
        <w:rPr>
          <w:rFonts w:eastAsia="Times New Roman" w:cstheme="minorHAnsi"/>
          <w:spacing w:val="2"/>
          <w:lang w:val="en-GB" w:eastAsia="en-GB"/>
          <w14:ligatures w14:val="none"/>
        </w:rPr>
      </w:pPr>
      <w:r w:rsidRPr="00BA1B6D">
        <w:rPr>
          <w:rFonts w:eastAsia="Times New Roman" w:cstheme="minorHAnsi"/>
          <w:b/>
          <w:bCs/>
          <w:spacing w:val="2"/>
          <w:bdr w:val="none" w:sz="0" w:space="0" w:color="auto" w:frame="1"/>
          <w:lang w:val="en-GB" w:eastAsia="en-GB"/>
          <w14:ligatures w14:val="none"/>
        </w:rPr>
        <w:t>True negatives (TN)</w:t>
      </w:r>
      <w:r w:rsidRPr="00BA1B6D">
        <w:rPr>
          <w:rFonts w:eastAsia="Times New Roman" w:cstheme="minorHAnsi"/>
          <w:spacing w:val="2"/>
          <w:bdr w:val="none" w:sz="0" w:space="0" w:color="auto" w:frame="1"/>
          <w:lang w:val="en-GB" w:eastAsia="en-GB"/>
          <w14:ligatures w14:val="none"/>
        </w:rPr>
        <w:t xml:space="preserve">: </w:t>
      </w:r>
      <w:r w:rsidR="00BA1B6D" w:rsidRPr="00BA1B6D">
        <w:rPr>
          <w:rFonts w:cstheme="minorHAnsi"/>
          <w:color w:val="0D0D0D"/>
          <w:shd w:val="clear" w:color="auto" w:fill="FFFFFF"/>
        </w:rPr>
        <w:t>Korrekta negativa förutsägelser.</w:t>
      </w:r>
    </w:p>
    <w:p w14:paraId="487C6CFF" w14:textId="77777777" w:rsidR="00BA1B6D" w:rsidRPr="00BA1B6D" w:rsidRDefault="00084AFF" w:rsidP="00084AFF">
      <w:pPr>
        <w:shd w:val="clear" w:color="auto" w:fill="FFFFFF"/>
        <w:spacing w:after="0" w:line="240" w:lineRule="auto"/>
        <w:textAlignment w:val="baseline"/>
        <w:rPr>
          <w:rFonts w:cstheme="minorHAnsi"/>
          <w:color w:val="0D0D0D"/>
          <w:shd w:val="clear" w:color="auto" w:fill="FFFFFF"/>
        </w:rPr>
      </w:pPr>
      <w:r w:rsidRPr="00BA1B6D">
        <w:rPr>
          <w:rFonts w:eastAsia="Times New Roman" w:cstheme="minorHAnsi"/>
          <w:b/>
          <w:bCs/>
          <w:spacing w:val="2"/>
          <w:bdr w:val="none" w:sz="0" w:space="0" w:color="auto" w:frame="1"/>
          <w:lang w:val="en-GB" w:eastAsia="en-GB"/>
          <w14:ligatures w14:val="none"/>
        </w:rPr>
        <w:t>False positives (FP)</w:t>
      </w:r>
      <w:r w:rsidRPr="00BA1B6D">
        <w:rPr>
          <w:rFonts w:eastAsia="Times New Roman" w:cstheme="minorHAnsi"/>
          <w:spacing w:val="2"/>
          <w:bdr w:val="none" w:sz="0" w:space="0" w:color="auto" w:frame="1"/>
          <w:lang w:val="en-GB" w:eastAsia="en-GB"/>
          <w14:ligatures w14:val="none"/>
        </w:rPr>
        <w:t xml:space="preserve">: </w:t>
      </w:r>
      <w:r w:rsidR="00BA1B6D" w:rsidRPr="00BA1B6D">
        <w:rPr>
          <w:rFonts w:cstheme="minorHAnsi"/>
          <w:color w:val="0D0D0D"/>
          <w:shd w:val="clear" w:color="auto" w:fill="FFFFFF"/>
        </w:rPr>
        <w:t>Felaktigt förutsagda positiva fall.</w:t>
      </w:r>
    </w:p>
    <w:p w14:paraId="5C2134A5" w14:textId="33D68A17" w:rsidR="00BA1B6D" w:rsidRPr="00BA1B6D" w:rsidRDefault="00084AFF" w:rsidP="00084AFF">
      <w:pPr>
        <w:shd w:val="clear" w:color="auto" w:fill="FFFFFF"/>
        <w:spacing w:after="0" w:line="240" w:lineRule="auto"/>
        <w:textAlignment w:val="baseline"/>
        <w:rPr>
          <w:rFonts w:cstheme="minorHAnsi"/>
          <w:lang w:val="en-GB"/>
        </w:rPr>
      </w:pPr>
      <w:r w:rsidRPr="00BA1B6D">
        <w:rPr>
          <w:rFonts w:eastAsia="Times New Roman" w:cstheme="minorHAnsi"/>
          <w:b/>
          <w:bCs/>
          <w:spacing w:val="2"/>
          <w:bdr w:val="none" w:sz="0" w:space="0" w:color="auto" w:frame="1"/>
          <w:lang w:val="en-GB" w:eastAsia="en-GB"/>
          <w14:ligatures w14:val="none"/>
        </w:rPr>
        <w:t>False</w:t>
      </w:r>
      <w:r w:rsidRPr="00BA1B6D">
        <w:rPr>
          <w:rFonts w:eastAsia="Times New Roman" w:cstheme="minorHAnsi"/>
          <w:spacing w:val="2"/>
          <w:bdr w:val="none" w:sz="0" w:space="0" w:color="auto" w:frame="1"/>
          <w:lang w:val="en-GB" w:eastAsia="en-GB"/>
          <w14:ligatures w14:val="none"/>
        </w:rPr>
        <w:t> </w:t>
      </w:r>
      <w:r w:rsidRPr="00BA1B6D">
        <w:rPr>
          <w:rFonts w:eastAsia="Times New Roman" w:cstheme="minorHAnsi"/>
          <w:b/>
          <w:bCs/>
          <w:spacing w:val="2"/>
          <w:bdr w:val="none" w:sz="0" w:space="0" w:color="auto" w:frame="1"/>
          <w:lang w:val="en-GB" w:eastAsia="en-GB"/>
          <w14:ligatures w14:val="none"/>
        </w:rPr>
        <w:t>negatives (FN)</w:t>
      </w:r>
      <w:r w:rsidRPr="00BA1B6D">
        <w:rPr>
          <w:rFonts w:eastAsia="Times New Roman" w:cstheme="minorHAnsi"/>
          <w:spacing w:val="2"/>
          <w:bdr w:val="none" w:sz="0" w:space="0" w:color="auto" w:frame="1"/>
          <w:lang w:val="en-GB" w:eastAsia="en-GB"/>
          <w14:ligatures w14:val="none"/>
        </w:rPr>
        <w:t xml:space="preserve">: </w:t>
      </w:r>
      <w:r w:rsidR="00BA1B6D" w:rsidRPr="00BA1B6D">
        <w:rPr>
          <w:rFonts w:cstheme="minorHAnsi"/>
          <w:color w:val="0D0D0D"/>
          <w:shd w:val="clear" w:color="auto" w:fill="FFFFFF"/>
        </w:rPr>
        <w:t>Felaktigt förutsagda negativa fall.</w:t>
      </w:r>
      <w:r w:rsidRPr="00BA1B6D">
        <w:rPr>
          <w:rFonts w:cstheme="minorHAnsi"/>
          <w:lang w:val="en-GB"/>
        </w:rPr>
        <w:t xml:space="preserve"> </w:t>
      </w:r>
    </w:p>
    <w:p w14:paraId="72B9A734" w14:textId="6D838D91" w:rsidR="00084AFF" w:rsidRPr="00BA1B6D" w:rsidRDefault="00084AFF" w:rsidP="00084AFF">
      <w:pPr>
        <w:shd w:val="clear" w:color="auto" w:fill="FFFFFF"/>
        <w:spacing w:after="0" w:line="240" w:lineRule="auto"/>
        <w:textAlignment w:val="baseline"/>
        <w:rPr>
          <w:rFonts w:cstheme="minorHAnsi"/>
          <w:lang w:val="en-GB"/>
        </w:rPr>
      </w:pPr>
      <w:r w:rsidRPr="00BA1B6D">
        <w:rPr>
          <w:rFonts w:cstheme="minorHAnsi"/>
          <w:lang w:val="en-GB"/>
        </w:rPr>
        <w:t>(</w:t>
      </w:r>
      <w:r w:rsidR="00BA1B6D">
        <w:rPr>
          <w:rFonts w:cstheme="minorHAnsi"/>
          <w:i/>
          <w:iCs/>
          <w:lang w:val="en-GB"/>
        </w:rPr>
        <w:t>IBM WEB</w:t>
      </w:r>
      <w:r w:rsidRPr="00BA1B6D">
        <w:rPr>
          <w:rFonts w:cstheme="minorHAnsi"/>
          <w:lang w:val="en-GB"/>
        </w:rPr>
        <w:t>).</w:t>
      </w:r>
    </w:p>
    <w:p w14:paraId="575058B8" w14:textId="77777777" w:rsidR="00084AFF" w:rsidRPr="00BF6CFC" w:rsidRDefault="00084AFF" w:rsidP="00084AFF">
      <w:pPr>
        <w:shd w:val="clear" w:color="auto" w:fill="FFFFFF"/>
        <w:spacing w:after="0" w:line="240" w:lineRule="auto"/>
        <w:textAlignment w:val="baseline"/>
        <w:rPr>
          <w:lang w:val="en-GB"/>
        </w:rPr>
      </w:pPr>
    </w:p>
    <w:p w14:paraId="40687B29" w14:textId="77777777" w:rsidR="00084AFF" w:rsidRPr="00BF6CFC" w:rsidRDefault="00084AFF" w:rsidP="00084AFF">
      <w:pPr>
        <w:shd w:val="clear" w:color="auto" w:fill="FFFFFF"/>
        <w:spacing w:after="0" w:line="240" w:lineRule="auto"/>
        <w:jc w:val="center"/>
        <w:textAlignment w:val="baseline"/>
        <w:rPr>
          <w:lang w:val="en-GB"/>
        </w:rPr>
      </w:pPr>
      <w:r w:rsidRPr="00BF6CFC">
        <w:rPr>
          <w:lang w:val="en-GB"/>
        </w:rPr>
        <w:t>Predicted Positive     Predicted Negative</w:t>
      </w:r>
    </w:p>
    <w:p w14:paraId="0349B874" w14:textId="77777777" w:rsidR="00084AFF" w:rsidRPr="00BF6CFC" w:rsidRDefault="00084AFF" w:rsidP="00084AFF">
      <w:pPr>
        <w:shd w:val="clear" w:color="auto" w:fill="FFFFFF"/>
        <w:spacing w:after="0" w:line="240" w:lineRule="auto"/>
        <w:textAlignment w:val="baseline"/>
        <w:rPr>
          <w:lang w:val="en-GB"/>
        </w:rPr>
      </w:pPr>
      <w:r w:rsidRPr="00BF6CFC">
        <w:rPr>
          <w:lang w:val="en-GB"/>
        </w:rPr>
        <w:t xml:space="preserve">                           Actual Positive                </w:t>
      </w:r>
      <w:r>
        <w:rPr>
          <w:lang w:val="en-GB"/>
        </w:rPr>
        <w:t xml:space="preserve"> </w:t>
      </w:r>
      <w:r w:rsidRPr="00BF6CFC">
        <w:rPr>
          <w:rFonts w:ascii="Times New Roman" w:hAnsi="Times New Roman" w:cs="Times New Roman"/>
          <w:lang w:val="en-GB"/>
        </w:rPr>
        <w:t>TP                                 FN</w:t>
      </w:r>
    </w:p>
    <w:p w14:paraId="3E35E47A" w14:textId="77777777" w:rsidR="00084AFF" w:rsidRDefault="00084AFF" w:rsidP="00084AFF">
      <w:pPr>
        <w:shd w:val="clear" w:color="auto" w:fill="FFFFFF"/>
        <w:spacing w:after="0" w:line="240" w:lineRule="auto"/>
        <w:textAlignment w:val="baseline"/>
        <w:rPr>
          <w:rFonts w:ascii="Times New Roman" w:hAnsi="Times New Roman" w:cs="Times New Roman"/>
          <w:lang w:val="en-GB"/>
        </w:rPr>
      </w:pPr>
      <w:r w:rsidRPr="00BF6CFC">
        <w:rPr>
          <w:lang w:val="en-GB"/>
        </w:rPr>
        <w:t xml:space="preserve">                           Actual Negative               </w:t>
      </w:r>
      <w:r w:rsidRPr="00BF6CFC">
        <w:rPr>
          <w:rFonts w:ascii="Times New Roman" w:hAnsi="Times New Roman" w:cs="Times New Roman"/>
          <w:lang w:val="en-GB"/>
        </w:rPr>
        <w:t>FP                                 TN</w:t>
      </w:r>
    </w:p>
    <w:p w14:paraId="6AB7087C" w14:textId="77777777" w:rsidR="00BA1B6D" w:rsidRPr="00BF6CFC" w:rsidRDefault="00BA1B6D" w:rsidP="00084AFF">
      <w:pPr>
        <w:shd w:val="clear" w:color="auto" w:fill="FFFFFF"/>
        <w:spacing w:after="0" w:line="240" w:lineRule="auto"/>
        <w:textAlignment w:val="baseline"/>
        <w:rPr>
          <w:rFonts w:ascii="Times New Roman" w:hAnsi="Times New Roman" w:cs="Times New Roman"/>
          <w:lang w:val="en-GB"/>
        </w:rPr>
      </w:pPr>
    </w:p>
    <w:p w14:paraId="348AE7DA" w14:textId="77777777" w:rsidR="00084AFF" w:rsidRPr="00995FF4" w:rsidRDefault="00084AFF" w:rsidP="00084AFF">
      <w:pPr>
        <w:shd w:val="clear" w:color="auto" w:fill="FFFFFF"/>
        <w:spacing w:after="0" w:line="240" w:lineRule="auto"/>
        <w:textAlignment w:val="baseline"/>
        <w:rPr>
          <w:rFonts w:eastAsia="Times New Roman" w:cstheme="minorHAnsi"/>
          <w:color w:val="273239"/>
          <w:spacing w:val="2"/>
          <w:lang w:val="en-GB" w:eastAsia="en-GB"/>
          <w14:ligatures w14:val="none"/>
        </w:rPr>
      </w:pPr>
    </w:p>
    <w:p w14:paraId="6B6612F7" w14:textId="77777777" w:rsidR="00BA1B6D" w:rsidRDefault="00BA1B6D" w:rsidP="00BA1B6D">
      <w:pPr>
        <w:pStyle w:val="Rubrik2"/>
      </w:pPr>
      <w:proofErr w:type="spellStart"/>
      <w:r>
        <w:t>Accurary</w:t>
      </w:r>
      <w:proofErr w:type="spellEnd"/>
    </w:p>
    <w:p w14:paraId="4E15F618" w14:textId="77777777" w:rsidR="00792252" w:rsidRPr="00792252" w:rsidRDefault="00792252" w:rsidP="00792252">
      <w:pPr>
        <w:jc w:val="center"/>
        <w:rPr>
          <w:rFonts w:ascii="Segoe UI" w:eastAsiaTheme="minorEastAsia" w:hAnsi="Segoe UI" w:cs="Segoe UI"/>
          <w:color w:val="0D0D0D"/>
          <w:shd w:val="clear" w:color="auto" w:fill="FFFFFF"/>
        </w:rPr>
      </w:pPr>
      <w:proofErr w:type="spellStart"/>
      <w:r w:rsidRPr="00792252">
        <w:rPr>
          <w:rFonts w:cstheme="minorHAnsi"/>
          <w:color w:val="0D0D0D"/>
          <w:shd w:val="clear" w:color="auto" w:fill="FFFFFF"/>
        </w:rPr>
        <w:t>Accuracy</w:t>
      </w:r>
      <w:proofErr w:type="spellEnd"/>
      <w:r w:rsidRPr="00792252">
        <w:rPr>
          <w:rFonts w:cstheme="minorHAnsi"/>
          <w:color w:val="0D0D0D"/>
          <w:shd w:val="clear" w:color="auto" w:fill="FFFFFF"/>
        </w:rPr>
        <w:t xml:space="preserve"> mäter andelen korrekta förutsägelser från det totala antalet fall</w:t>
      </w:r>
      <w:r>
        <w:rPr>
          <w:rFonts w:ascii="Segoe UI" w:hAnsi="Segoe UI" w:cs="Segoe UI"/>
          <w:color w:val="0D0D0D"/>
          <w:shd w:val="clear" w:color="auto" w:fill="FFFFFF"/>
        </w:rPr>
        <w:t>.</w:t>
      </w:r>
    </w:p>
    <w:p w14:paraId="0BE7F45F" w14:textId="338643FD" w:rsidR="00532FC8" w:rsidRPr="00141950" w:rsidRDefault="00792252" w:rsidP="00141950">
      <w:pPr>
        <w:jc w:val="center"/>
        <w:rPr>
          <w:rFonts w:cstheme="minorHAnsi"/>
          <w:shd w:val="clear" w:color="auto" w:fill="FFFFFF"/>
          <w:lang w:val="en-GB"/>
        </w:rPr>
      </w:pPr>
      <m:oMathPara>
        <m:oMath>
          <m:r>
            <w:rPr>
              <w:rFonts w:ascii="Cambria Math" w:hAnsi="Cambria Math" w:cstheme="minorHAnsi"/>
              <w:lang w:val="en-GB"/>
            </w:rPr>
            <m:t>Accuracy</m:t>
          </m:r>
          <m:r>
            <m:rPr>
              <m:sty m:val="p"/>
            </m:rPr>
            <w:rPr>
              <w:rFonts w:ascii="Cambria Math" w:hAnsi="Cambria Math" w:cs="Cambria Math"/>
              <w:lang w:val="en-GB"/>
            </w:rPr>
            <m:t>=</m:t>
          </m:r>
          <m:f>
            <m:fPr>
              <m:ctrlPr>
                <w:rPr>
                  <w:rFonts w:ascii="Cambria Math" w:hAnsi="Cambria Math" w:cstheme="minorHAnsi"/>
                  <w:lang w:val="en-GB"/>
                </w:rPr>
              </m:ctrlPr>
            </m:fPr>
            <m:num>
              <m:r>
                <m:rPr>
                  <m:sty m:val="p"/>
                </m:rPr>
                <w:rPr>
                  <w:rFonts w:ascii="Cambria Math" w:hAnsi="Cambria Math" w:cs="Cambria Math"/>
                  <w:lang w:val="en-GB"/>
                </w:rPr>
                <m:t>TP+TN</m:t>
              </m:r>
            </m:num>
            <m:den>
              <m:r>
                <m:rPr>
                  <m:sty m:val="p"/>
                </m:rPr>
                <w:rPr>
                  <w:rFonts w:ascii="Cambria Math" w:hAnsi="Cambria Math" w:cs="Cambria Math"/>
                  <w:lang w:val="en-GB"/>
                </w:rPr>
                <m:t>TP+TN+FP+FN</m:t>
              </m:r>
            </m:den>
          </m:f>
        </m:oMath>
      </m:oMathPara>
    </w:p>
    <w:p w14:paraId="455C802B" w14:textId="52625B28" w:rsidR="00532FC8" w:rsidRDefault="00792252" w:rsidP="00792252">
      <w:pPr>
        <w:pStyle w:val="Rubrik2"/>
      </w:pPr>
      <w:proofErr w:type="spellStart"/>
      <w:r>
        <w:t>Recall</w:t>
      </w:r>
      <w:proofErr w:type="spellEnd"/>
      <w:r>
        <w:t xml:space="preserve"> </w:t>
      </w:r>
    </w:p>
    <w:p w14:paraId="3910BE53" w14:textId="1501F318" w:rsidR="00792252" w:rsidRDefault="00792252" w:rsidP="00792252">
      <w:pPr>
        <w:rPr>
          <w:rFonts w:cstheme="minorHAnsi"/>
          <w:color w:val="0D0D0D"/>
          <w:shd w:val="clear" w:color="auto" w:fill="FFFFFF"/>
        </w:rPr>
      </w:pPr>
      <w:proofErr w:type="spellStart"/>
      <w:r w:rsidRPr="00792252">
        <w:rPr>
          <w:rFonts w:cstheme="minorHAnsi"/>
          <w:color w:val="0D0D0D"/>
          <w:shd w:val="clear" w:color="auto" w:fill="FFFFFF"/>
        </w:rPr>
        <w:t>Recall</w:t>
      </w:r>
      <w:proofErr w:type="spellEnd"/>
      <w:r w:rsidRPr="00792252">
        <w:rPr>
          <w:rFonts w:cstheme="minorHAnsi"/>
          <w:color w:val="0D0D0D"/>
          <w:shd w:val="clear" w:color="auto" w:fill="FFFFFF"/>
        </w:rPr>
        <w:t xml:space="preserve"> mäter förmågan hos en klassificerare att identifiera alla relevanta fall, även kallad sensitivitet eller sann positiv takt (TPR): Detta är förhållandet mellan positiva instanser som korrekt upptäcks av klassificeraren." (</w:t>
      </w:r>
      <w:proofErr w:type="spellStart"/>
      <w:r w:rsidRPr="00792252">
        <w:rPr>
          <w:rFonts w:cstheme="minorHAnsi"/>
          <w:color w:val="0D0D0D"/>
          <w:shd w:val="clear" w:color="auto" w:fill="FFFFFF"/>
        </w:rPr>
        <w:t>Géron</w:t>
      </w:r>
      <w:proofErr w:type="spellEnd"/>
      <w:r w:rsidRPr="00792252">
        <w:rPr>
          <w:rFonts w:cstheme="minorHAnsi"/>
          <w:color w:val="0D0D0D"/>
          <w:shd w:val="clear" w:color="auto" w:fill="FFFFFF"/>
        </w:rPr>
        <w:t>, 2019, s. 91)</w:t>
      </w:r>
    </w:p>
    <w:p w14:paraId="7163B32E" w14:textId="048FCF3B" w:rsidR="007F64AC" w:rsidRPr="007F64AC" w:rsidRDefault="007F64AC" w:rsidP="00CB6982">
      <w:pPr>
        <w:pStyle w:val="Rubrik2"/>
        <w:rPr>
          <w:rFonts w:cstheme="minorHAnsi"/>
          <w:color w:val="0D0D0D"/>
          <w:shd w:val="clear" w:color="auto" w:fill="FFFFFF"/>
        </w:rPr>
      </w:pPr>
      <w:r>
        <w:t>K-</w:t>
      </w:r>
      <w:proofErr w:type="spellStart"/>
      <w:r>
        <w:t>Neareset</w:t>
      </w:r>
      <w:proofErr w:type="spellEnd"/>
      <w:r>
        <w:t xml:space="preserve"> </w:t>
      </w:r>
      <w:proofErr w:type="spellStart"/>
      <w:r>
        <w:t>Neighbors</w:t>
      </w:r>
      <w:proofErr w:type="spellEnd"/>
      <w:r>
        <w:t xml:space="preserve"> </w:t>
      </w:r>
      <w:proofErr w:type="spellStart"/>
      <w:proofErr w:type="gramStart"/>
      <w:r>
        <w:t>Classifier</w:t>
      </w:r>
      <w:proofErr w:type="spellEnd"/>
      <w:r>
        <w:t>(</w:t>
      </w:r>
      <w:proofErr w:type="gramEnd"/>
      <w:r>
        <w:t>KNN)</w:t>
      </w:r>
    </w:p>
    <w:p w14:paraId="1168E785" w14:textId="7999BD06" w:rsidR="007F64AC" w:rsidRDefault="007F64AC" w:rsidP="00792252">
      <w:r w:rsidRPr="007F64AC">
        <w:rPr>
          <w:rFonts w:cstheme="minorHAnsi"/>
          <w:color w:val="0D0D0D"/>
          <w:shd w:val="clear" w:color="auto" w:fill="FFFFFF"/>
        </w:rPr>
        <w:t xml:space="preserve">KNN-klassificerare fungerar genom att tilldela klasser baserat på en majoritetsröstning från dess 'k' närmaste grannar. Det är ett exempel på instansbaserat lärande, där klassificeringen är direkt beroende av de närmaste datainstanserna i </w:t>
      </w:r>
      <w:proofErr w:type="spellStart"/>
      <w:proofErr w:type="gramStart"/>
      <w:r w:rsidRPr="007F64AC">
        <w:rPr>
          <w:rFonts w:cstheme="minorHAnsi"/>
          <w:color w:val="0D0D0D"/>
          <w:shd w:val="clear" w:color="auto" w:fill="FFFFFF"/>
        </w:rPr>
        <w:t>träningssetet</w:t>
      </w:r>
      <w:proofErr w:type="spellEnd"/>
      <w:r w:rsidRPr="007F64AC">
        <w:rPr>
          <w:rFonts w:cstheme="minorHAnsi"/>
          <w:color w:val="0D0D0D"/>
          <w:shd w:val="clear" w:color="auto" w:fill="FFFFFF"/>
        </w:rPr>
        <w:t>.</w:t>
      </w:r>
      <w:r>
        <w:rPr>
          <w:rFonts w:cstheme="minorHAnsi"/>
          <w:color w:val="0D0D0D"/>
          <w:shd w:val="clear" w:color="auto" w:fill="FFFFFF"/>
        </w:rPr>
        <w:t>(</w:t>
      </w:r>
      <w:proofErr w:type="gramEnd"/>
      <w:r w:rsidRPr="007F64AC">
        <w:t xml:space="preserve"> </w:t>
      </w:r>
      <w:proofErr w:type="spellStart"/>
      <w:r w:rsidRPr="007F64AC">
        <w:t>scikit-learn</w:t>
      </w:r>
      <w:proofErr w:type="spellEnd"/>
      <w:r>
        <w:t>)</w:t>
      </w:r>
    </w:p>
    <w:p w14:paraId="7B7680C3" w14:textId="2993B252" w:rsidR="007F64AC" w:rsidRDefault="007F64AC" w:rsidP="00812465">
      <w:pPr>
        <w:pStyle w:val="Rubrik2"/>
      </w:pPr>
      <w:proofErr w:type="spellStart"/>
      <w:r>
        <w:t>Suppoert</w:t>
      </w:r>
      <w:proofErr w:type="spellEnd"/>
      <w:r>
        <w:t xml:space="preserve"> </w:t>
      </w:r>
      <w:proofErr w:type="spellStart"/>
      <w:r>
        <w:t>Vector</w:t>
      </w:r>
      <w:proofErr w:type="spellEnd"/>
      <w:r>
        <w:t xml:space="preserve"> </w:t>
      </w:r>
      <w:proofErr w:type="spellStart"/>
      <w:proofErr w:type="gramStart"/>
      <w:r>
        <w:t>Classifier</w:t>
      </w:r>
      <w:proofErr w:type="spellEnd"/>
      <w:r>
        <w:t>(</w:t>
      </w:r>
      <w:proofErr w:type="gramEnd"/>
      <w:r>
        <w:t>SVC)</w:t>
      </w:r>
    </w:p>
    <w:p w14:paraId="35280269" w14:textId="58834D18" w:rsidR="00532FC8" w:rsidRPr="00141950" w:rsidRDefault="00F1073D">
      <w:pPr>
        <w:rPr>
          <w:rFonts w:cstheme="minorHAnsi"/>
          <w:color w:val="0D0D0D"/>
          <w:shd w:val="clear" w:color="auto" w:fill="FFFFFF"/>
        </w:rPr>
      </w:pPr>
      <w:r w:rsidRPr="00141950">
        <w:rPr>
          <w:rFonts w:cstheme="minorHAnsi"/>
        </w:rPr>
        <w:t xml:space="preserve">SVC </w:t>
      </w:r>
      <w:r w:rsidRPr="00141950">
        <w:rPr>
          <w:rFonts w:cstheme="minorHAnsi"/>
          <w:color w:val="0D0D0D"/>
          <w:shd w:val="clear" w:color="auto" w:fill="FFFFFF"/>
        </w:rPr>
        <w:t xml:space="preserve">är en effektiv teknik för klassificering som söker efter en hyperplan som bäst delar upp de olika klasserna i datamängden. Det är särskilt användbart för komplexa klassificeringsproblem där relationerna mellan klasserna inte är tydligt linjära. </w:t>
      </w:r>
      <w:r w:rsidR="002F5F44" w:rsidRPr="00141950">
        <w:rPr>
          <w:rFonts w:cstheme="minorHAnsi"/>
          <w:color w:val="0D0D0D"/>
          <w:shd w:val="clear" w:color="auto" w:fill="FFFFFF"/>
        </w:rPr>
        <w:t xml:space="preserve">För stora </w:t>
      </w:r>
      <w:proofErr w:type="spellStart"/>
      <w:r w:rsidR="002F5F44" w:rsidRPr="00141950">
        <w:rPr>
          <w:rFonts w:cstheme="minorHAnsi"/>
          <w:color w:val="0D0D0D"/>
          <w:shd w:val="clear" w:color="auto" w:fill="FFFFFF"/>
        </w:rPr>
        <w:t>dataset</w:t>
      </w:r>
      <w:proofErr w:type="spellEnd"/>
      <w:r w:rsidR="002F5F44" w:rsidRPr="00141950">
        <w:rPr>
          <w:rFonts w:cstheme="minorHAnsi"/>
          <w:color w:val="0D0D0D"/>
          <w:shd w:val="clear" w:color="auto" w:fill="FFFFFF"/>
        </w:rPr>
        <w:t xml:space="preserve"> bör man överväga att använda </w:t>
      </w:r>
      <w:proofErr w:type="spellStart"/>
      <w:r w:rsidR="002F5F44" w:rsidRPr="00141950">
        <w:rPr>
          <w:rFonts w:cstheme="minorHAnsi"/>
          <w:color w:val="0D0D0D"/>
          <w:shd w:val="clear" w:color="auto" w:fill="FFFFFF"/>
        </w:rPr>
        <w:t>LinearSVC</w:t>
      </w:r>
      <w:proofErr w:type="spellEnd"/>
      <w:r w:rsidR="002F5F44" w:rsidRPr="00141950">
        <w:rPr>
          <w:rFonts w:cstheme="minorHAnsi"/>
          <w:color w:val="0D0D0D"/>
          <w:shd w:val="clear" w:color="auto" w:fill="FFFFFF"/>
        </w:rPr>
        <w:t xml:space="preserve"> eller </w:t>
      </w:r>
      <w:proofErr w:type="spellStart"/>
      <w:r w:rsidR="002F5F44" w:rsidRPr="00141950">
        <w:rPr>
          <w:rFonts w:cstheme="minorHAnsi"/>
          <w:color w:val="0D0D0D"/>
          <w:shd w:val="clear" w:color="auto" w:fill="FFFFFF"/>
        </w:rPr>
        <w:t>SGDClassifier</w:t>
      </w:r>
      <w:proofErr w:type="spellEnd"/>
      <w:r w:rsidR="002F5F44" w:rsidRPr="00141950">
        <w:rPr>
          <w:rFonts w:cstheme="minorHAnsi"/>
          <w:color w:val="0D0D0D"/>
          <w:shd w:val="clear" w:color="auto" w:fill="FFFFFF"/>
        </w:rPr>
        <w:t xml:space="preserve"> </w:t>
      </w:r>
      <w:proofErr w:type="gramStart"/>
      <w:r w:rsidR="002F5F44" w:rsidRPr="00141950">
        <w:rPr>
          <w:rFonts w:cstheme="minorHAnsi"/>
          <w:color w:val="0D0D0D"/>
          <w:shd w:val="clear" w:color="auto" w:fill="FFFFFF"/>
        </w:rPr>
        <w:t>istället</w:t>
      </w:r>
      <w:proofErr w:type="gramEnd"/>
      <w:r w:rsidR="002F5F44" w:rsidRPr="00141950">
        <w:rPr>
          <w:rFonts w:cstheme="minorHAnsi"/>
          <w:color w:val="0D0D0D"/>
          <w:shd w:val="clear" w:color="auto" w:fill="FFFFFF"/>
        </w:rPr>
        <w:t xml:space="preserve">, eventuellt efter en </w:t>
      </w:r>
      <w:proofErr w:type="spellStart"/>
      <w:r w:rsidR="002F5F44" w:rsidRPr="00141950">
        <w:rPr>
          <w:rFonts w:cstheme="minorHAnsi"/>
          <w:color w:val="0D0D0D"/>
          <w:shd w:val="clear" w:color="auto" w:fill="FFFFFF"/>
        </w:rPr>
        <w:t>Nystroem</w:t>
      </w:r>
      <w:proofErr w:type="spellEnd"/>
      <w:r w:rsidR="002F5F44" w:rsidRPr="00141950">
        <w:rPr>
          <w:rFonts w:cstheme="minorHAnsi"/>
          <w:color w:val="0D0D0D"/>
          <w:shd w:val="clear" w:color="auto" w:fill="FFFFFF"/>
        </w:rPr>
        <w:t>-transformator eller annan typ av kärnapproximation. (</w:t>
      </w:r>
      <w:proofErr w:type="spellStart"/>
      <w:r w:rsidR="002F5F44" w:rsidRPr="00141950">
        <w:rPr>
          <w:rFonts w:cstheme="minorHAnsi"/>
          <w:color w:val="0D0D0D"/>
          <w:shd w:val="clear" w:color="auto" w:fill="FFFFFF"/>
        </w:rPr>
        <w:t>sklern.svc</w:t>
      </w:r>
      <w:proofErr w:type="spellEnd"/>
      <w:r w:rsidR="002F5F44" w:rsidRPr="00141950">
        <w:rPr>
          <w:rFonts w:cstheme="minorHAnsi"/>
          <w:color w:val="0D0D0D"/>
          <w:shd w:val="clear" w:color="auto" w:fill="FFFFFF"/>
        </w:rPr>
        <w:t>)</w:t>
      </w:r>
    </w:p>
    <w:p w14:paraId="67572641" w14:textId="34492067" w:rsidR="00532FC8" w:rsidRDefault="00532FC8" w:rsidP="00532FC8">
      <w:pPr>
        <w:pStyle w:val="Rubrik1"/>
      </w:pPr>
      <w:bookmarkStart w:id="10" w:name="_Toc160654348"/>
      <w:r>
        <w:lastRenderedPageBreak/>
        <w:t>Metod</w:t>
      </w:r>
      <w:bookmarkEnd w:id="10"/>
    </w:p>
    <w:p w14:paraId="1F9B17E1" w14:textId="40EAFD87" w:rsidR="00141950" w:rsidRDefault="00141950" w:rsidP="00141950">
      <w:pPr>
        <w:rPr>
          <w:rFonts w:cstheme="minorHAnsi"/>
          <w:color w:val="0D0D0D"/>
          <w:shd w:val="clear" w:color="auto" w:fill="FFFFFF"/>
        </w:rPr>
      </w:pPr>
      <w:r w:rsidRPr="00141950">
        <w:rPr>
          <w:rFonts w:cstheme="minorHAnsi"/>
          <w:color w:val="0D0D0D"/>
          <w:shd w:val="clear" w:color="auto" w:fill="FFFFFF"/>
        </w:rPr>
        <w:t xml:space="preserve">Större delen av programmeringen utfördes med </w:t>
      </w:r>
      <w:proofErr w:type="spellStart"/>
      <w:r w:rsidRPr="00141950">
        <w:rPr>
          <w:rFonts w:cstheme="minorHAnsi"/>
          <w:color w:val="0D0D0D"/>
          <w:shd w:val="clear" w:color="auto" w:fill="FFFFFF"/>
        </w:rPr>
        <w:t>Python</w:t>
      </w:r>
      <w:proofErr w:type="spellEnd"/>
      <w:r w:rsidRPr="00141950">
        <w:rPr>
          <w:rFonts w:cstheme="minorHAnsi"/>
          <w:color w:val="0D0D0D"/>
          <w:shd w:val="clear" w:color="auto" w:fill="FFFFFF"/>
        </w:rPr>
        <w:t xml:space="preserve"> och </w:t>
      </w:r>
      <w:proofErr w:type="spellStart"/>
      <w:r w:rsidRPr="00141950">
        <w:rPr>
          <w:rFonts w:cstheme="minorHAnsi"/>
          <w:color w:val="0D0D0D"/>
          <w:shd w:val="clear" w:color="auto" w:fill="FFFFFF"/>
        </w:rPr>
        <w:t>sklearn</w:t>
      </w:r>
      <w:proofErr w:type="spellEnd"/>
      <w:r w:rsidRPr="00141950">
        <w:rPr>
          <w:rFonts w:cstheme="minorHAnsi"/>
          <w:color w:val="0D0D0D"/>
          <w:shd w:val="clear" w:color="auto" w:fill="FFFFFF"/>
        </w:rPr>
        <w:t xml:space="preserve"> (</w:t>
      </w:r>
      <w:proofErr w:type="spellStart"/>
      <w:r w:rsidRPr="00141950">
        <w:rPr>
          <w:rFonts w:cstheme="minorHAnsi"/>
          <w:color w:val="0D0D0D"/>
          <w:shd w:val="clear" w:color="auto" w:fill="FFFFFF"/>
        </w:rPr>
        <w:t>Scikit-learn</w:t>
      </w:r>
      <w:proofErr w:type="spellEnd"/>
      <w:r w:rsidRPr="00141950">
        <w:rPr>
          <w:rFonts w:cstheme="minorHAnsi"/>
          <w:color w:val="0D0D0D"/>
          <w:shd w:val="clear" w:color="auto" w:fill="FFFFFF"/>
        </w:rPr>
        <w:t xml:space="preserve">) i en </w:t>
      </w:r>
      <w:proofErr w:type="spellStart"/>
      <w:r w:rsidRPr="00141950">
        <w:rPr>
          <w:rFonts w:cstheme="minorHAnsi"/>
          <w:color w:val="0D0D0D"/>
          <w:shd w:val="clear" w:color="auto" w:fill="FFFFFF"/>
        </w:rPr>
        <w:t>JupyterNotebook</w:t>
      </w:r>
      <w:proofErr w:type="spellEnd"/>
      <w:r w:rsidRPr="00141950">
        <w:rPr>
          <w:rFonts w:cstheme="minorHAnsi"/>
          <w:color w:val="0D0D0D"/>
          <w:shd w:val="clear" w:color="auto" w:fill="FFFFFF"/>
        </w:rPr>
        <w:t xml:space="preserve">-miljö med </w:t>
      </w:r>
      <w:proofErr w:type="spellStart"/>
      <w:r w:rsidRPr="00141950">
        <w:rPr>
          <w:rFonts w:cstheme="minorHAnsi"/>
          <w:color w:val="0D0D0D"/>
          <w:shd w:val="clear" w:color="auto" w:fill="FFFFFF"/>
        </w:rPr>
        <w:t>Python</w:t>
      </w:r>
      <w:proofErr w:type="spellEnd"/>
      <w:r w:rsidRPr="00141950">
        <w:rPr>
          <w:rFonts w:cstheme="minorHAnsi"/>
          <w:color w:val="0D0D0D"/>
          <w:shd w:val="clear" w:color="auto" w:fill="FFFFFF"/>
        </w:rPr>
        <w:t xml:space="preserve"> 3 (</w:t>
      </w:r>
      <w:proofErr w:type="spellStart"/>
      <w:r w:rsidRPr="00141950">
        <w:rPr>
          <w:rFonts w:cstheme="minorHAnsi"/>
          <w:color w:val="0D0D0D"/>
          <w:shd w:val="clear" w:color="auto" w:fill="FFFFFF"/>
        </w:rPr>
        <w:t>ipykernel</w:t>
      </w:r>
      <w:proofErr w:type="spellEnd"/>
      <w:r w:rsidRPr="00141950">
        <w:rPr>
          <w:rFonts w:cstheme="minorHAnsi"/>
          <w:color w:val="0D0D0D"/>
          <w:shd w:val="clear" w:color="auto" w:fill="FFFFFF"/>
        </w:rPr>
        <w:t>). "</w:t>
      </w:r>
      <w:proofErr w:type="spellStart"/>
      <w:r w:rsidRPr="00141950">
        <w:rPr>
          <w:rFonts w:cstheme="minorHAnsi"/>
          <w:color w:val="0D0D0D"/>
          <w:shd w:val="clear" w:color="auto" w:fill="FFFFFF"/>
        </w:rPr>
        <w:t>Scikit-learn</w:t>
      </w:r>
      <w:proofErr w:type="spellEnd"/>
      <w:r w:rsidRPr="00141950">
        <w:rPr>
          <w:rFonts w:cstheme="minorHAnsi"/>
          <w:color w:val="0D0D0D"/>
          <w:shd w:val="clear" w:color="auto" w:fill="FFFFFF"/>
        </w:rPr>
        <w:t xml:space="preserve"> är ett öppen källkod-bibliotek för maskininlärning som stödjer både övervakad och oövervakad inlärning. Det erbjuder även olika verktyg för modellanpassning, dataförbehandling, modellval, modellutvärdering och många andra hjälpmedel" (</w:t>
      </w:r>
      <w:proofErr w:type="spellStart"/>
      <w:r w:rsidRPr="00141950">
        <w:rPr>
          <w:rFonts w:cstheme="minorHAnsi"/>
          <w:color w:val="0D0D0D"/>
          <w:shd w:val="clear" w:color="auto" w:fill="FFFFFF"/>
        </w:rPr>
        <w:t>Scikit-learn</w:t>
      </w:r>
      <w:proofErr w:type="spellEnd"/>
      <w:r w:rsidRPr="00141950">
        <w:rPr>
          <w:rFonts w:cstheme="minorHAnsi"/>
          <w:color w:val="0D0D0D"/>
          <w:shd w:val="clear" w:color="auto" w:fill="FFFFFF"/>
        </w:rPr>
        <w:t xml:space="preserve">). Jag har skapat en </w:t>
      </w:r>
      <w:proofErr w:type="spellStart"/>
      <w:r w:rsidRPr="00141950">
        <w:rPr>
          <w:rFonts w:cstheme="minorHAnsi"/>
          <w:color w:val="0D0D0D"/>
          <w:shd w:val="clear" w:color="auto" w:fill="FFFFFF"/>
        </w:rPr>
        <w:t>Streamlit</w:t>
      </w:r>
      <w:proofErr w:type="spellEnd"/>
      <w:r w:rsidRPr="00141950">
        <w:rPr>
          <w:rFonts w:cstheme="minorHAnsi"/>
          <w:color w:val="0D0D0D"/>
          <w:shd w:val="clear" w:color="auto" w:fill="FFFFFF"/>
        </w:rPr>
        <w:t xml:space="preserve"> </w:t>
      </w:r>
      <w:proofErr w:type="spellStart"/>
      <w:r w:rsidRPr="00141950">
        <w:rPr>
          <w:rFonts w:cstheme="minorHAnsi"/>
          <w:color w:val="0D0D0D"/>
          <w:shd w:val="clear" w:color="auto" w:fill="FFFFFF"/>
        </w:rPr>
        <w:t>app</w:t>
      </w:r>
      <w:proofErr w:type="spellEnd"/>
      <w:r w:rsidRPr="00141950">
        <w:rPr>
          <w:rFonts w:cstheme="minorHAnsi"/>
          <w:color w:val="0D0D0D"/>
          <w:shd w:val="clear" w:color="auto" w:fill="FFFFFF"/>
        </w:rPr>
        <w:t xml:space="preserve"> på VS </w:t>
      </w:r>
      <w:proofErr w:type="spellStart"/>
      <w:r w:rsidRPr="00141950">
        <w:rPr>
          <w:rFonts w:cstheme="minorHAnsi"/>
          <w:color w:val="0D0D0D"/>
          <w:shd w:val="clear" w:color="auto" w:fill="FFFFFF"/>
        </w:rPr>
        <w:t>Code</w:t>
      </w:r>
      <w:proofErr w:type="spellEnd"/>
      <w:r w:rsidRPr="00141950">
        <w:rPr>
          <w:rFonts w:cstheme="minorHAnsi"/>
          <w:color w:val="0D0D0D"/>
          <w:shd w:val="clear" w:color="auto" w:fill="FFFFFF"/>
        </w:rPr>
        <w:t xml:space="preserve">. </w:t>
      </w:r>
      <w:proofErr w:type="spellStart"/>
      <w:r w:rsidRPr="00141950">
        <w:rPr>
          <w:rFonts w:cstheme="minorHAnsi"/>
          <w:color w:val="0D0D0D"/>
          <w:shd w:val="clear" w:color="auto" w:fill="FFFFFF"/>
        </w:rPr>
        <w:t>Streamlit</w:t>
      </w:r>
      <w:proofErr w:type="spellEnd"/>
      <w:r w:rsidRPr="00141950">
        <w:rPr>
          <w:rFonts w:cstheme="minorHAnsi"/>
          <w:color w:val="0D0D0D"/>
          <w:shd w:val="clear" w:color="auto" w:fill="FFFFFF"/>
        </w:rPr>
        <w:t xml:space="preserve"> är ett öppen källkod-bibliotek för </w:t>
      </w:r>
      <w:proofErr w:type="spellStart"/>
      <w:r w:rsidRPr="00141950">
        <w:rPr>
          <w:rFonts w:cstheme="minorHAnsi"/>
          <w:color w:val="0D0D0D"/>
          <w:shd w:val="clear" w:color="auto" w:fill="FFFFFF"/>
        </w:rPr>
        <w:t>Python</w:t>
      </w:r>
      <w:proofErr w:type="spellEnd"/>
      <w:r w:rsidRPr="00141950">
        <w:rPr>
          <w:rFonts w:cstheme="minorHAnsi"/>
          <w:color w:val="0D0D0D"/>
          <w:shd w:val="clear" w:color="auto" w:fill="FFFFFF"/>
        </w:rPr>
        <w:t xml:space="preserve"> som gör det enkelt att skapa och dela vackra, anpassade webbapplikationer för maskininlärning och datavetenskap. På bara några minuter kan du bygga och distribuera kraftfulla dataapplikationer</w:t>
      </w:r>
      <w:r>
        <w:rPr>
          <w:rFonts w:cstheme="minorHAnsi"/>
          <w:color w:val="0D0D0D"/>
          <w:shd w:val="clear" w:color="auto" w:fill="FFFFFF"/>
        </w:rPr>
        <w:t>.</w:t>
      </w:r>
    </w:p>
    <w:p w14:paraId="44486F19" w14:textId="39E9A2C6" w:rsidR="00BD731A" w:rsidRDefault="00BD731A" w:rsidP="00141950">
      <w:pPr>
        <w:rPr>
          <w:rFonts w:cstheme="minorHAnsi"/>
          <w:color w:val="0D0D0D"/>
          <w:shd w:val="clear" w:color="auto" w:fill="FFFFFF"/>
        </w:rPr>
      </w:pPr>
      <w:r>
        <w:rPr>
          <w:rFonts w:cstheme="minorHAnsi"/>
          <w:color w:val="0D0D0D"/>
          <w:shd w:val="clear" w:color="auto" w:fill="FFFFFF"/>
        </w:rPr>
        <w:t xml:space="preserve">Jag </w:t>
      </w:r>
      <w:proofErr w:type="spellStart"/>
      <w:r>
        <w:rPr>
          <w:rFonts w:cstheme="minorHAnsi"/>
          <w:color w:val="0D0D0D"/>
          <w:shd w:val="clear" w:color="auto" w:fill="FFFFFF"/>
        </w:rPr>
        <w:t>användade</w:t>
      </w:r>
      <w:proofErr w:type="spellEnd"/>
      <w:r>
        <w:rPr>
          <w:rFonts w:cstheme="minorHAnsi"/>
          <w:color w:val="0D0D0D"/>
          <w:shd w:val="clear" w:color="auto" w:fill="FFFFFF"/>
        </w:rPr>
        <w:t xml:space="preserve"> modell:</w:t>
      </w:r>
    </w:p>
    <w:p w14:paraId="0452D621" w14:textId="78ED6C4D" w:rsidR="00BD731A" w:rsidRDefault="00BD731A" w:rsidP="00141950">
      <w:proofErr w:type="spellStart"/>
      <w:r>
        <w:t>Suppoert</w:t>
      </w:r>
      <w:proofErr w:type="spellEnd"/>
      <w:r>
        <w:t xml:space="preserve"> </w:t>
      </w:r>
      <w:proofErr w:type="spellStart"/>
      <w:r>
        <w:t>Vector</w:t>
      </w:r>
      <w:proofErr w:type="spellEnd"/>
      <w:r>
        <w:t xml:space="preserve"> </w:t>
      </w:r>
      <w:proofErr w:type="spellStart"/>
      <w:proofErr w:type="gramStart"/>
      <w:r>
        <w:t>Classifier</w:t>
      </w:r>
      <w:proofErr w:type="spellEnd"/>
      <w:r>
        <w:t>(</w:t>
      </w:r>
      <w:proofErr w:type="gramEnd"/>
      <w:r>
        <w:t>SVC)</w:t>
      </w:r>
    </w:p>
    <w:p w14:paraId="44C26738" w14:textId="3053D67C" w:rsidR="00BD731A" w:rsidRDefault="00BD731A" w:rsidP="00141950">
      <w:r>
        <w:t>K-</w:t>
      </w:r>
      <w:r w:rsidRPr="00BD731A">
        <w:t xml:space="preserve"> </w:t>
      </w:r>
      <w:proofErr w:type="spellStart"/>
      <w:r>
        <w:t>Neareset</w:t>
      </w:r>
      <w:proofErr w:type="spellEnd"/>
      <w:r>
        <w:t xml:space="preserve"> </w:t>
      </w:r>
      <w:proofErr w:type="spellStart"/>
      <w:r>
        <w:t>Neighbors</w:t>
      </w:r>
      <w:proofErr w:type="spellEnd"/>
      <w:r>
        <w:t xml:space="preserve"> </w:t>
      </w:r>
      <w:proofErr w:type="spellStart"/>
      <w:proofErr w:type="gramStart"/>
      <w:r>
        <w:t>Classifier</w:t>
      </w:r>
      <w:proofErr w:type="spellEnd"/>
      <w:r>
        <w:t>(</w:t>
      </w:r>
      <w:proofErr w:type="gramEnd"/>
      <w:r>
        <w:t>KNN)</w:t>
      </w:r>
    </w:p>
    <w:p w14:paraId="3304D7F3" w14:textId="5BDD61AA" w:rsidR="006A5120" w:rsidRDefault="006A5120" w:rsidP="006A5120">
      <w:pPr>
        <w:pStyle w:val="Rubrik2"/>
      </w:pPr>
      <w:proofErr w:type="spellStart"/>
      <w:r>
        <w:t>Dataset</w:t>
      </w:r>
      <w:proofErr w:type="spellEnd"/>
      <w:r>
        <w:t xml:space="preserve"> </w:t>
      </w:r>
    </w:p>
    <w:p w14:paraId="7681FE2D" w14:textId="7294015A" w:rsidR="006A5120" w:rsidRDefault="006A5120" w:rsidP="00141950">
      <w:r>
        <w:t>Den data som använts är från MNIST (</w:t>
      </w:r>
      <w:proofErr w:type="spellStart"/>
      <w:r>
        <w:t>Modified</w:t>
      </w:r>
      <w:proofErr w:type="spellEnd"/>
      <w:r>
        <w:t xml:space="preserve"> National </w:t>
      </w:r>
      <w:proofErr w:type="spellStart"/>
      <w:r>
        <w:t>Institute</w:t>
      </w:r>
      <w:proofErr w:type="spellEnd"/>
      <w:r>
        <w:t xml:space="preserve"> </w:t>
      </w:r>
      <w:proofErr w:type="spellStart"/>
      <w:r>
        <w:t>of</w:t>
      </w:r>
      <w:proofErr w:type="spellEnd"/>
      <w:r>
        <w:t xml:space="preserve"> Standards and </w:t>
      </w:r>
      <w:proofErr w:type="spellStart"/>
      <w:r>
        <w:t>Technology</w:t>
      </w:r>
      <w:proofErr w:type="spellEnd"/>
      <w:r>
        <w:t xml:space="preserve">) </w:t>
      </w:r>
      <w:proofErr w:type="spellStart"/>
      <w:r>
        <w:t>dataset</w:t>
      </w:r>
      <w:proofErr w:type="spellEnd"/>
      <w:r>
        <w:t>, som finns tillgängligt för nedladdning via Microsoft. Datasetet innehåller 70 000 svartvita bilder av handskrivna siffror. Varje bild har en storlek om 28x28 pixlar där varje pixels intensitet motsvaras av ett heltal från 0 till 255.</w:t>
      </w:r>
    </w:p>
    <w:p w14:paraId="1709BB70" w14:textId="014145B1" w:rsidR="006A5120" w:rsidRPr="00E81393" w:rsidRDefault="006A5120" w:rsidP="00141950">
      <w:pPr>
        <w:pStyle w:val="Rubrik2"/>
        <w:rPr>
          <w:rFonts w:asciiTheme="minorHAnsi" w:hAnsiTheme="minorHAnsi" w:cstheme="minorHAnsi"/>
          <w:sz w:val="32"/>
          <w:szCs w:val="32"/>
        </w:rPr>
      </w:pPr>
      <w:r w:rsidRPr="00E81393">
        <w:rPr>
          <w:rFonts w:asciiTheme="minorHAnsi" w:hAnsiTheme="minorHAnsi" w:cstheme="minorHAnsi"/>
          <w:sz w:val="32"/>
          <w:szCs w:val="32"/>
        </w:rPr>
        <w:t xml:space="preserve">Modellering </w:t>
      </w:r>
    </w:p>
    <w:p w14:paraId="2339B586" w14:textId="552215A9" w:rsidR="006A5120" w:rsidRPr="00E81393" w:rsidRDefault="006A5120" w:rsidP="00141950">
      <w:pPr>
        <w:rPr>
          <w:rFonts w:cstheme="minorHAnsi"/>
          <w:color w:val="0D0D0D"/>
          <w:shd w:val="clear" w:color="auto" w:fill="FFFFFF"/>
        </w:rPr>
      </w:pPr>
      <w:r w:rsidRPr="00E81393">
        <w:rPr>
          <w:rFonts w:cstheme="minorHAnsi"/>
          <w:color w:val="0D0D0D"/>
          <w:shd w:val="clear" w:color="auto" w:fill="FFFFFF"/>
        </w:rPr>
        <w:t xml:space="preserve">Jag använda endast en del (cirka 10%) av hela datasetet, som jag delade upp i ett </w:t>
      </w:r>
      <w:proofErr w:type="spellStart"/>
      <w:r w:rsidRPr="00E81393">
        <w:rPr>
          <w:rFonts w:cstheme="minorHAnsi"/>
          <w:color w:val="0D0D0D"/>
          <w:shd w:val="clear" w:color="auto" w:fill="FFFFFF"/>
        </w:rPr>
        <w:t>träningsset</w:t>
      </w:r>
      <w:proofErr w:type="spellEnd"/>
      <w:r w:rsidRPr="00E81393">
        <w:rPr>
          <w:rFonts w:cstheme="minorHAnsi"/>
          <w:color w:val="0D0D0D"/>
          <w:shd w:val="clear" w:color="auto" w:fill="FFFFFF"/>
        </w:rPr>
        <w:t xml:space="preserve"> (5000), ett </w:t>
      </w:r>
      <w:proofErr w:type="spellStart"/>
      <w:r w:rsidRPr="00E81393">
        <w:rPr>
          <w:rFonts w:cstheme="minorHAnsi"/>
          <w:color w:val="0D0D0D"/>
          <w:shd w:val="clear" w:color="auto" w:fill="FFFFFF"/>
        </w:rPr>
        <w:t>valideringsset</w:t>
      </w:r>
      <w:proofErr w:type="spellEnd"/>
      <w:r w:rsidRPr="00E81393">
        <w:rPr>
          <w:rFonts w:cstheme="minorHAnsi"/>
          <w:color w:val="0D0D0D"/>
          <w:shd w:val="clear" w:color="auto" w:fill="FFFFFF"/>
        </w:rPr>
        <w:t xml:space="preserve"> (1000) och ett </w:t>
      </w:r>
      <w:proofErr w:type="spellStart"/>
      <w:r w:rsidRPr="00E81393">
        <w:rPr>
          <w:rFonts w:cstheme="minorHAnsi"/>
          <w:color w:val="0D0D0D"/>
          <w:shd w:val="clear" w:color="auto" w:fill="FFFFFF"/>
        </w:rPr>
        <w:t>testset</w:t>
      </w:r>
      <w:proofErr w:type="spellEnd"/>
      <w:r w:rsidRPr="00E81393">
        <w:rPr>
          <w:rFonts w:cstheme="minorHAnsi"/>
          <w:color w:val="0D0D0D"/>
          <w:shd w:val="clear" w:color="auto" w:fill="FFFFFF"/>
        </w:rPr>
        <w:t xml:space="preserve"> (1000). När jag väl hade hittat den bästa modellen använde jag hela datasetet med ett </w:t>
      </w:r>
      <w:proofErr w:type="spellStart"/>
      <w:r w:rsidRPr="00E81393">
        <w:rPr>
          <w:rFonts w:cstheme="minorHAnsi"/>
          <w:color w:val="0D0D0D"/>
          <w:shd w:val="clear" w:color="auto" w:fill="FFFFFF"/>
        </w:rPr>
        <w:t>träningsset</w:t>
      </w:r>
      <w:proofErr w:type="spellEnd"/>
      <w:r w:rsidRPr="00E81393">
        <w:rPr>
          <w:rFonts w:cstheme="minorHAnsi"/>
          <w:color w:val="0D0D0D"/>
          <w:shd w:val="clear" w:color="auto" w:fill="FFFFFF"/>
        </w:rPr>
        <w:t xml:space="preserve"> (60 000) och ett </w:t>
      </w:r>
      <w:proofErr w:type="spellStart"/>
      <w:r w:rsidRPr="00E81393">
        <w:rPr>
          <w:rFonts w:cstheme="minorHAnsi"/>
          <w:color w:val="0D0D0D"/>
          <w:shd w:val="clear" w:color="auto" w:fill="FFFFFF"/>
        </w:rPr>
        <w:t>testset</w:t>
      </w:r>
      <w:proofErr w:type="spellEnd"/>
      <w:r w:rsidRPr="00E81393">
        <w:rPr>
          <w:rFonts w:cstheme="minorHAnsi"/>
          <w:color w:val="0D0D0D"/>
          <w:shd w:val="clear" w:color="auto" w:fill="FFFFFF"/>
        </w:rPr>
        <w:t xml:space="preserve"> (10 000). Ett </w:t>
      </w:r>
      <w:proofErr w:type="spellStart"/>
      <w:r w:rsidRPr="00E81393">
        <w:rPr>
          <w:rFonts w:cstheme="minorHAnsi"/>
          <w:color w:val="0D0D0D"/>
          <w:shd w:val="clear" w:color="auto" w:fill="FFFFFF"/>
        </w:rPr>
        <w:t>valideringsset</w:t>
      </w:r>
      <w:proofErr w:type="spellEnd"/>
      <w:r w:rsidRPr="00E81393">
        <w:rPr>
          <w:rFonts w:cstheme="minorHAnsi"/>
          <w:color w:val="0D0D0D"/>
          <w:shd w:val="clear" w:color="auto" w:fill="FFFFFF"/>
        </w:rPr>
        <w:t xml:space="preserve"> behövdes inte längre, eftersom det inte fanns något behov av att jämföra olika modeller.</w:t>
      </w:r>
    </w:p>
    <w:p w14:paraId="429146AA" w14:textId="3CE3479F" w:rsidR="006A5120" w:rsidRPr="00E81393" w:rsidRDefault="006A5120" w:rsidP="006A5120">
      <w:pPr>
        <w:pStyle w:val="Rubrik2"/>
        <w:rPr>
          <w:rFonts w:asciiTheme="minorHAnsi" w:hAnsiTheme="minorHAnsi" w:cstheme="minorHAnsi"/>
          <w:sz w:val="32"/>
          <w:szCs w:val="32"/>
        </w:rPr>
      </w:pPr>
      <w:r w:rsidRPr="00E81393">
        <w:rPr>
          <w:rFonts w:asciiTheme="minorHAnsi" w:hAnsiTheme="minorHAnsi" w:cstheme="minorHAnsi"/>
          <w:sz w:val="32"/>
          <w:szCs w:val="32"/>
        </w:rPr>
        <w:t xml:space="preserve">Modellanpassning och utvärdering </w:t>
      </w:r>
    </w:p>
    <w:p w14:paraId="72192593" w14:textId="105FC836" w:rsidR="006A5120" w:rsidRPr="003C2842" w:rsidRDefault="00E81393" w:rsidP="00141950">
      <w:pPr>
        <w:rPr>
          <w:rFonts w:cstheme="minorHAnsi"/>
          <w:color w:val="0D0D0D"/>
          <w:shd w:val="clear" w:color="auto" w:fill="FFFFFF"/>
        </w:rPr>
      </w:pPr>
      <w:r w:rsidRPr="003C2842">
        <w:rPr>
          <w:rFonts w:cstheme="minorHAnsi"/>
        </w:rPr>
        <w:t xml:space="preserve">När </w:t>
      </w:r>
      <w:r w:rsidRPr="003C2842">
        <w:rPr>
          <w:rFonts w:cstheme="minorHAnsi"/>
          <w:color w:val="0D0D0D"/>
          <w:shd w:val="clear" w:color="auto" w:fill="FFFFFF"/>
        </w:rPr>
        <w:t>det kom till att välja de mest lovande modellerna för projektet, stod det klart att SVC och KNN var de främsta kandidaterna. Deras prestanda bedömdes främst utifrån noggrannhet. För att finslipa dessa modeller använde jag mig av en metod som kallas för "</w:t>
      </w:r>
      <w:proofErr w:type="spellStart"/>
      <w:r w:rsidRPr="003C2842">
        <w:rPr>
          <w:rFonts w:cstheme="minorHAnsi"/>
          <w:color w:val="0D0D0D"/>
          <w:shd w:val="clear" w:color="auto" w:fill="FFFFFF"/>
        </w:rPr>
        <w:t>grid</w:t>
      </w:r>
      <w:proofErr w:type="spellEnd"/>
      <w:r w:rsidRPr="003C2842">
        <w:rPr>
          <w:rFonts w:cstheme="minorHAnsi"/>
          <w:color w:val="0D0D0D"/>
          <w:shd w:val="clear" w:color="auto" w:fill="FFFFFF"/>
        </w:rPr>
        <w:t xml:space="preserve"> </w:t>
      </w:r>
      <w:proofErr w:type="spellStart"/>
      <w:r w:rsidRPr="003C2842">
        <w:rPr>
          <w:rFonts w:cstheme="minorHAnsi"/>
          <w:color w:val="0D0D0D"/>
          <w:shd w:val="clear" w:color="auto" w:fill="FFFFFF"/>
        </w:rPr>
        <w:t>search</w:t>
      </w:r>
      <w:proofErr w:type="spellEnd"/>
      <w:r w:rsidRPr="003C2842">
        <w:rPr>
          <w:rFonts w:cstheme="minorHAnsi"/>
          <w:color w:val="0D0D0D"/>
          <w:shd w:val="clear" w:color="auto" w:fill="FFFFFF"/>
        </w:rPr>
        <w:t xml:space="preserve">" kombinerat med korsvalidering. Detta innebar en detaljerad justering av deras hyperparametrar för att hitta de mest effektiva inställningarna. Under denna fas av projektet använde jag en mindre del av </w:t>
      </w:r>
      <w:proofErr w:type="spellStart"/>
      <w:r w:rsidRPr="003C2842">
        <w:rPr>
          <w:rFonts w:cstheme="minorHAnsi"/>
          <w:color w:val="0D0D0D"/>
          <w:shd w:val="clear" w:color="auto" w:fill="FFFFFF"/>
        </w:rPr>
        <w:t>träningsdatan</w:t>
      </w:r>
      <w:proofErr w:type="spellEnd"/>
      <w:r w:rsidRPr="003C2842">
        <w:rPr>
          <w:rFonts w:cstheme="minorHAnsi"/>
          <w:color w:val="0D0D0D"/>
          <w:shd w:val="clear" w:color="auto" w:fill="FFFFFF"/>
        </w:rPr>
        <w:t xml:space="preserve"> för att öka hastigheten på processen.</w:t>
      </w:r>
    </w:p>
    <w:p w14:paraId="7B01DA5B" w14:textId="3B62D7A9" w:rsidR="00E81393" w:rsidRPr="003C2842" w:rsidRDefault="00E81393" w:rsidP="00141950">
      <w:pPr>
        <w:rPr>
          <w:rFonts w:cstheme="minorHAnsi"/>
          <w:color w:val="0D0D0D"/>
          <w:shd w:val="clear" w:color="auto" w:fill="FFFFFF"/>
        </w:rPr>
      </w:pPr>
      <w:r w:rsidRPr="003C2842">
        <w:rPr>
          <w:rFonts w:cstheme="minorHAnsi"/>
          <w:color w:val="0D0D0D"/>
          <w:shd w:val="clear" w:color="auto" w:fill="FFFFFF"/>
        </w:rPr>
        <w:t xml:space="preserve">När inställningarna väl var optimerade, gick jag vidare till att utvärdera hur väl modellerna presterade på valideringsdata. Här tog jag inte bara hänsyn till noggrannheten, utan jag använde även en </w:t>
      </w:r>
      <w:proofErr w:type="spellStart"/>
      <w:r w:rsidRPr="003C2842">
        <w:rPr>
          <w:rFonts w:cstheme="minorHAnsi"/>
          <w:color w:val="0D0D0D"/>
          <w:shd w:val="clear" w:color="auto" w:fill="FFFFFF"/>
        </w:rPr>
        <w:t>Confusion</w:t>
      </w:r>
      <w:proofErr w:type="spellEnd"/>
      <w:r w:rsidRPr="003C2842">
        <w:rPr>
          <w:rFonts w:cstheme="minorHAnsi"/>
          <w:color w:val="0D0D0D"/>
          <w:shd w:val="clear" w:color="auto" w:fill="FFFFFF"/>
        </w:rPr>
        <w:t xml:space="preserve"> Matrix för att få en djupare förståelse av modellernas styrkor och svagheter i klassificeringen. Baserat på dessa analyser bestämde jag mig för vilken modell som skulle användas vidare. </w:t>
      </w:r>
    </w:p>
    <w:p w14:paraId="55060A13" w14:textId="0874414B" w:rsidR="00E81393" w:rsidRPr="003C2842" w:rsidRDefault="00E81393" w:rsidP="00141950">
      <w:pPr>
        <w:rPr>
          <w:rFonts w:cstheme="minorHAnsi"/>
          <w:color w:val="0D0D0D"/>
          <w:shd w:val="clear" w:color="auto" w:fill="FFFFFF"/>
        </w:rPr>
      </w:pPr>
      <w:r w:rsidRPr="003C2842">
        <w:rPr>
          <w:rFonts w:cstheme="minorHAnsi"/>
          <w:color w:val="0D0D0D"/>
          <w:shd w:val="clear" w:color="auto" w:fill="FFFFFF"/>
        </w:rPr>
        <w:t>Den utvalda modellen testades sedan på hela träningsdatamängden för att säkerställa dess kapacitet och tillförlitlighet. Slutligen, när modellen hade demonstrerat tillfredsställande resultat på testdata, genomgick den en sista omgång av träning. Denna gång använde jag hela MNIST-datamängden för att förbereda modellen för den slutliga fasen av projekt.</w:t>
      </w:r>
    </w:p>
    <w:p w14:paraId="507303A0" w14:textId="297F736E" w:rsidR="00E07F0C" w:rsidRPr="003C2842" w:rsidRDefault="00A37AC9" w:rsidP="00E07F0C">
      <w:pPr>
        <w:pStyle w:val="Rubrik2"/>
        <w:rPr>
          <w:rFonts w:asciiTheme="minorHAnsi" w:hAnsiTheme="minorHAnsi" w:cstheme="minorHAnsi"/>
          <w:sz w:val="22"/>
          <w:szCs w:val="22"/>
        </w:rPr>
      </w:pPr>
      <w:r>
        <w:rPr>
          <w:rFonts w:asciiTheme="minorHAnsi" w:hAnsiTheme="minorHAnsi" w:cstheme="minorHAnsi"/>
          <w:sz w:val="22"/>
          <w:szCs w:val="22"/>
        </w:rPr>
        <w:t>Handskrift bild</w:t>
      </w:r>
    </w:p>
    <w:p w14:paraId="5E5726A9" w14:textId="0E208AA8" w:rsidR="00E07F0C" w:rsidRPr="003C2842" w:rsidRDefault="00A83488" w:rsidP="00141950">
      <w:pPr>
        <w:rPr>
          <w:rFonts w:cstheme="minorHAnsi"/>
          <w:color w:val="0D0D0D"/>
          <w:shd w:val="clear" w:color="auto" w:fill="FFFFFF"/>
        </w:rPr>
      </w:pPr>
      <w:r w:rsidRPr="003C2842">
        <w:rPr>
          <w:rFonts w:cstheme="minorHAnsi"/>
          <w:color w:val="0D0D0D"/>
          <w:shd w:val="clear" w:color="auto" w:fill="FFFFFF"/>
        </w:rPr>
        <w:t xml:space="preserve">För att kunna förutsäga mina egna bilder använde jag </w:t>
      </w:r>
      <w:r w:rsidR="00A37AC9">
        <w:rPr>
          <w:rFonts w:cstheme="minorHAnsi"/>
          <w:color w:val="0D0D0D"/>
          <w:shd w:val="clear" w:color="auto" w:fill="FFFFFF"/>
        </w:rPr>
        <w:t>har</w:t>
      </w:r>
      <w:r w:rsidRPr="003C2842">
        <w:rPr>
          <w:rFonts w:cstheme="minorHAnsi"/>
          <w:color w:val="0D0D0D"/>
          <w:shd w:val="clear" w:color="auto" w:fill="FFFFFF"/>
        </w:rPr>
        <w:t xml:space="preserve"> min bild och sparade den i en variabel med ett passande namn. Nästa steg var att omvandla bilden till samma format som MNIST-</w:t>
      </w:r>
      <w:proofErr w:type="spellStart"/>
      <w:r w:rsidRPr="003C2842">
        <w:rPr>
          <w:rFonts w:cstheme="minorHAnsi"/>
          <w:color w:val="0D0D0D"/>
          <w:shd w:val="clear" w:color="auto" w:fill="FFFFFF"/>
        </w:rPr>
        <w:t>datat</w:t>
      </w:r>
      <w:proofErr w:type="spellEnd"/>
      <w:r w:rsidRPr="003C2842">
        <w:rPr>
          <w:rFonts w:cstheme="minorHAnsi"/>
          <w:color w:val="0D0D0D"/>
          <w:shd w:val="clear" w:color="auto" w:fill="FFFFFF"/>
        </w:rPr>
        <w:t xml:space="preserve">. För att </w:t>
      </w:r>
      <w:r w:rsidRPr="003C2842">
        <w:rPr>
          <w:rFonts w:cstheme="minorHAnsi"/>
          <w:color w:val="0D0D0D"/>
          <w:shd w:val="clear" w:color="auto" w:fill="FFFFFF"/>
        </w:rPr>
        <w:lastRenderedPageBreak/>
        <w:t xml:space="preserve">göra detta tog jag variabeln som lagrar </w:t>
      </w:r>
      <w:proofErr w:type="spellStart"/>
      <w:r w:rsidRPr="003C2842">
        <w:rPr>
          <w:rFonts w:cstheme="minorHAnsi"/>
          <w:color w:val="0D0D0D"/>
          <w:shd w:val="clear" w:color="auto" w:fill="FFFFFF"/>
        </w:rPr>
        <w:t>filvägen</w:t>
      </w:r>
      <w:proofErr w:type="spellEnd"/>
      <w:r w:rsidRPr="003C2842">
        <w:rPr>
          <w:rFonts w:cstheme="minorHAnsi"/>
          <w:color w:val="0D0D0D"/>
          <w:shd w:val="clear" w:color="auto" w:fill="FFFFFF"/>
        </w:rPr>
        <w:t xml:space="preserve"> till min bild och genomförde alla transformationssteg som nämnts tidigare.</w:t>
      </w:r>
    </w:p>
    <w:p w14:paraId="49D881ED" w14:textId="43DCFF46" w:rsidR="00A83488" w:rsidRDefault="00A83488" w:rsidP="00141950">
      <w:pPr>
        <w:rPr>
          <w:rFonts w:cstheme="minorHAnsi"/>
          <w:color w:val="0D0D0D"/>
          <w:shd w:val="clear" w:color="auto" w:fill="FFFFFF"/>
        </w:rPr>
      </w:pPr>
      <w:r w:rsidRPr="003C2842">
        <w:rPr>
          <w:rFonts w:cstheme="minorHAnsi"/>
          <w:color w:val="0D0D0D"/>
          <w:shd w:val="clear" w:color="auto" w:fill="FFFFFF"/>
        </w:rPr>
        <w:t>Efter att ha genomfört alla dessa steg är bilden redo att förutsägas. För att göra en förutsägelse med bilden behöver jag gjord så här:</w:t>
      </w:r>
    </w:p>
    <w:p w14:paraId="59820811" w14:textId="166AF23D" w:rsidR="00C35628" w:rsidRPr="003C2842" w:rsidRDefault="00C35628" w:rsidP="00141950">
      <w:pPr>
        <w:rPr>
          <w:rFonts w:cstheme="minorHAnsi"/>
          <w:color w:val="0D0D0D"/>
          <w:shd w:val="clear" w:color="auto" w:fill="FFFFFF"/>
        </w:rPr>
      </w:pPr>
    </w:p>
    <w:p w14:paraId="2324CA07" w14:textId="076B0DF8" w:rsidR="00E07F0C" w:rsidRDefault="00E07F0C" w:rsidP="00141950">
      <w:pPr>
        <w:rPr>
          <w:rFonts w:cstheme="minorHAnsi"/>
          <w:color w:val="0D0D0D"/>
          <w:shd w:val="clear" w:color="auto" w:fill="FFFFFF"/>
        </w:rPr>
      </w:pPr>
    </w:p>
    <w:p w14:paraId="72937456" w14:textId="77777777" w:rsidR="00E07F0C" w:rsidRDefault="00E07F0C" w:rsidP="00141950">
      <w:pPr>
        <w:rPr>
          <w:rFonts w:cstheme="minorHAnsi"/>
          <w:color w:val="0D0D0D"/>
          <w:shd w:val="clear" w:color="auto" w:fill="FFFFFF"/>
        </w:rPr>
      </w:pPr>
    </w:p>
    <w:p w14:paraId="5794D43E" w14:textId="2473A1B5" w:rsidR="003926E9" w:rsidRDefault="003926E9" w:rsidP="003926E9">
      <w:pPr>
        <w:pStyle w:val="Rubrik2"/>
      </w:pPr>
      <w:proofErr w:type="spellStart"/>
      <w:r>
        <w:t>Streamlit</w:t>
      </w:r>
      <w:proofErr w:type="spellEnd"/>
      <w:r>
        <w:t xml:space="preserve"> applikationen</w:t>
      </w:r>
    </w:p>
    <w:p w14:paraId="11701B96" w14:textId="36AAC518" w:rsidR="00E07F0C" w:rsidRPr="00A14091" w:rsidRDefault="00E07F0C" w:rsidP="00E07F0C">
      <w:pPr>
        <w:rPr>
          <w:rFonts w:cstheme="minorHAnsi"/>
          <w:color w:val="0D0D0D"/>
          <w:shd w:val="clear" w:color="auto" w:fill="FFFFFF"/>
        </w:rPr>
      </w:pPr>
      <w:r w:rsidRPr="00A14091">
        <w:rPr>
          <w:rFonts w:cstheme="minorHAnsi"/>
          <w:color w:val="0D0D0D"/>
          <w:shd w:val="clear" w:color="auto" w:fill="FFFFFF"/>
        </w:rPr>
        <w:t xml:space="preserve">Jag använda den tränade modellen i en </w:t>
      </w:r>
      <w:proofErr w:type="spellStart"/>
      <w:r w:rsidRPr="00A14091">
        <w:rPr>
          <w:rFonts w:cstheme="minorHAnsi"/>
          <w:color w:val="0D0D0D"/>
          <w:shd w:val="clear" w:color="auto" w:fill="FFFFFF"/>
        </w:rPr>
        <w:t>Streamlit</w:t>
      </w:r>
      <w:proofErr w:type="spellEnd"/>
      <w:r w:rsidRPr="00A14091">
        <w:rPr>
          <w:rFonts w:cstheme="minorHAnsi"/>
          <w:color w:val="0D0D0D"/>
          <w:shd w:val="clear" w:color="auto" w:fill="FFFFFF"/>
        </w:rPr>
        <w:t xml:space="preserve">-applikation, utvecklad för att kunna göra förutsägelser på nya, icke tidigare sedda data. Applikationen skapades med vägledning från streamlit.io. För att möjliggöra för modellen att effektivt bearbeta och klassificera nya bilder, likt de som laddades upp eller fångades via webbkamera, krävdes specifik bildbehandling. </w:t>
      </w:r>
    </w:p>
    <w:p w14:paraId="5CB2896E" w14:textId="2A9EDA99" w:rsidR="00E07F0C" w:rsidRDefault="00E07F0C" w:rsidP="00E07F0C">
      <w:pPr>
        <w:rPr>
          <w:rFonts w:cstheme="minorHAnsi"/>
          <w:color w:val="0D0D0D"/>
          <w:shd w:val="clear" w:color="auto" w:fill="FFFFFF"/>
        </w:rPr>
      </w:pPr>
      <w:r w:rsidRPr="00A14091">
        <w:rPr>
          <w:rFonts w:cstheme="minorHAnsi"/>
          <w:color w:val="0D0D0D"/>
          <w:shd w:val="clear" w:color="auto" w:fill="FFFFFF"/>
        </w:rPr>
        <w:t>Denna bildbearbetningsprocess inspirerades av den utforskande dataanalysen (EDA) och vår förståelse för MNIST-datasetet. De nya bilderna omvandlades först till gråskala, och sedan normaliserades deras storlek till 28x28 pixlar, med pixelvärden justerade till att ligga inom intervallet 0 till 1. Ytterligare ett steg i bearbetningen var att invertera pixelvärdena för att efterlikna MNIST-datasetets format. För att förbättra bildernas tydlighet och reducera eventuellt brus, tillämpades också en metod för tröskelvärden ("</w:t>
      </w:r>
      <w:proofErr w:type="spellStart"/>
      <w:r w:rsidRPr="00A14091">
        <w:rPr>
          <w:rFonts w:cstheme="minorHAnsi"/>
          <w:color w:val="0D0D0D"/>
          <w:shd w:val="clear" w:color="auto" w:fill="FFFFFF"/>
        </w:rPr>
        <w:t>thresholding</w:t>
      </w:r>
      <w:proofErr w:type="spellEnd"/>
      <w:r w:rsidRPr="00A14091">
        <w:rPr>
          <w:rFonts w:cstheme="minorHAnsi"/>
          <w:color w:val="0D0D0D"/>
          <w:shd w:val="clear" w:color="auto" w:fill="FFFFFF"/>
        </w:rPr>
        <w:t>"). Under hela processen visualiserades de bearbetade bilderna parallellt med originalbilderna, vilket gav möjlighet att direkt observera effekterna av olika bearbetningsmetoder.</w:t>
      </w:r>
    </w:p>
    <w:p w14:paraId="430509C7" w14:textId="14C1CD91" w:rsidR="00880E74" w:rsidRDefault="00880E74" w:rsidP="00E07F0C">
      <w:pPr>
        <w:rPr>
          <w:rFonts w:cstheme="minorHAnsi"/>
          <w:color w:val="0D0D0D"/>
          <w:shd w:val="clear" w:color="auto" w:fill="FFFFFF"/>
        </w:rPr>
      </w:pPr>
      <w:r>
        <w:rPr>
          <w:rFonts w:cstheme="minorHAnsi"/>
          <w:noProof/>
          <w:color w:val="0D0D0D"/>
          <w:shd w:val="clear" w:color="auto" w:fill="FFFFFF"/>
        </w:rPr>
        <w:drawing>
          <wp:inline distT="0" distB="0" distL="0" distR="0" wp14:anchorId="69F7EF04" wp14:editId="4F210091">
            <wp:extent cx="5346700" cy="3965823"/>
            <wp:effectExtent l="0" t="0" r="0" b="0"/>
            <wp:docPr id="1204908444" name="Bildobjekt 30" descr="En bild som visar text, skärmbild, programvara, Webbs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08444" name="Bildobjekt 30" descr="En bild som visar text, skärmbild, programvara, Webbsida"/>
                    <pic:cNvPicPr/>
                  </pic:nvPicPr>
                  <pic:blipFill>
                    <a:blip r:embed="rId11">
                      <a:extLst>
                        <a:ext uri="{28A0092B-C50C-407E-A947-70E740481C1C}">
                          <a14:useLocalDpi xmlns:a14="http://schemas.microsoft.com/office/drawing/2010/main" val="0"/>
                        </a:ext>
                      </a:extLst>
                    </a:blip>
                    <a:stretch>
                      <a:fillRect/>
                    </a:stretch>
                  </pic:blipFill>
                  <pic:spPr>
                    <a:xfrm>
                      <a:off x="0" y="0"/>
                      <a:ext cx="5354072" cy="3971291"/>
                    </a:xfrm>
                    <a:prstGeom prst="rect">
                      <a:avLst/>
                    </a:prstGeom>
                  </pic:spPr>
                </pic:pic>
              </a:graphicData>
            </a:graphic>
          </wp:inline>
        </w:drawing>
      </w:r>
    </w:p>
    <w:p w14:paraId="7F7F9BE3" w14:textId="0DFDEFD3" w:rsidR="00C2678B" w:rsidRDefault="00880E74" w:rsidP="00E07F0C">
      <w:pPr>
        <w:rPr>
          <w:rFonts w:cstheme="minorHAnsi"/>
          <w:color w:val="0D0D0D"/>
          <w:shd w:val="clear" w:color="auto" w:fill="FFFFFF"/>
        </w:rPr>
      </w:pPr>
      <w:r>
        <w:rPr>
          <w:rFonts w:cstheme="minorHAnsi"/>
          <w:noProof/>
        </w:rPr>
        <w:lastRenderedPageBreak/>
        <w:drawing>
          <wp:inline distT="0" distB="0" distL="0" distR="0" wp14:anchorId="61E621FB" wp14:editId="52F9C163">
            <wp:extent cx="5486400" cy="3086103"/>
            <wp:effectExtent l="0" t="0" r="0" b="0"/>
            <wp:docPr id="1325600580" name="Bildobjekt 7"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00580" name="Bildobjekt 7" descr="En bild som visar text, skärmbild, programvara, Datorikon&#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2624" cy="3173979"/>
                    </a:xfrm>
                    <a:prstGeom prst="rect">
                      <a:avLst/>
                    </a:prstGeom>
                  </pic:spPr>
                </pic:pic>
              </a:graphicData>
            </a:graphic>
          </wp:inline>
        </w:drawing>
      </w:r>
    </w:p>
    <w:p w14:paraId="33944FF7" w14:textId="4798131C" w:rsidR="00C2678B" w:rsidRPr="00A14091" w:rsidRDefault="00C2678B" w:rsidP="00E07F0C">
      <w:pPr>
        <w:rPr>
          <w:rFonts w:cstheme="minorHAnsi"/>
          <w:color w:val="0D0D0D"/>
          <w:shd w:val="clear" w:color="auto" w:fill="FFFFFF"/>
        </w:rPr>
      </w:pPr>
    </w:p>
    <w:p w14:paraId="58DAAD23" w14:textId="033AD692" w:rsidR="00E07F0C" w:rsidRPr="00A14091" w:rsidRDefault="00E07F0C" w:rsidP="00E07F0C">
      <w:pPr>
        <w:rPr>
          <w:rFonts w:cstheme="minorHAnsi"/>
        </w:rPr>
      </w:pPr>
    </w:p>
    <w:p w14:paraId="1A96C0EA" w14:textId="77777777" w:rsidR="003926E9" w:rsidRPr="00A14091" w:rsidRDefault="003926E9" w:rsidP="00141950">
      <w:pPr>
        <w:rPr>
          <w:rFonts w:cstheme="minorHAnsi"/>
          <w:color w:val="0D0D0D"/>
          <w:shd w:val="clear" w:color="auto" w:fill="FFFFFF"/>
        </w:rPr>
      </w:pPr>
    </w:p>
    <w:p w14:paraId="24C9F98A" w14:textId="77777777" w:rsidR="00E81393" w:rsidRPr="00A14091" w:rsidRDefault="00E81393" w:rsidP="00141950">
      <w:pPr>
        <w:rPr>
          <w:rFonts w:cstheme="minorHAnsi"/>
        </w:rPr>
      </w:pPr>
    </w:p>
    <w:p w14:paraId="6C496B6A" w14:textId="77777777" w:rsidR="006A5120" w:rsidRPr="00A14091" w:rsidRDefault="006A5120" w:rsidP="00141950">
      <w:pPr>
        <w:rPr>
          <w:rFonts w:cstheme="minorHAnsi"/>
        </w:rPr>
      </w:pPr>
    </w:p>
    <w:p w14:paraId="2B9D03B1" w14:textId="77777777" w:rsidR="00BD731A" w:rsidRPr="00A14091" w:rsidRDefault="00BD731A" w:rsidP="00141950">
      <w:pPr>
        <w:rPr>
          <w:rFonts w:cstheme="minorHAnsi"/>
        </w:rPr>
      </w:pPr>
    </w:p>
    <w:p w14:paraId="18360118" w14:textId="77777777" w:rsidR="00BD731A" w:rsidRPr="00A14091" w:rsidRDefault="00BD731A" w:rsidP="00141950">
      <w:pPr>
        <w:rPr>
          <w:rFonts w:cstheme="minorHAnsi"/>
        </w:rPr>
      </w:pPr>
    </w:p>
    <w:p w14:paraId="67E44F67" w14:textId="77777777" w:rsidR="00BD731A" w:rsidRPr="00A14091" w:rsidRDefault="00BD731A" w:rsidP="00141950">
      <w:pPr>
        <w:rPr>
          <w:rFonts w:cstheme="minorHAnsi"/>
          <w:color w:val="0D0D0D"/>
          <w:shd w:val="clear" w:color="auto" w:fill="FFFFFF"/>
        </w:rPr>
      </w:pPr>
    </w:p>
    <w:p w14:paraId="1BF1DF6A" w14:textId="77777777" w:rsidR="00BD731A" w:rsidRPr="00A14091" w:rsidRDefault="00BD731A" w:rsidP="00141950">
      <w:pPr>
        <w:rPr>
          <w:rFonts w:cstheme="minorHAnsi"/>
          <w:color w:val="0D0D0D"/>
          <w:shd w:val="clear" w:color="auto" w:fill="FFFFFF"/>
        </w:rPr>
      </w:pPr>
    </w:p>
    <w:p w14:paraId="73B8FEB1" w14:textId="77777777" w:rsidR="00BD731A" w:rsidRPr="00A14091" w:rsidRDefault="00BD731A" w:rsidP="00141950">
      <w:pPr>
        <w:rPr>
          <w:rFonts w:cstheme="minorHAnsi"/>
          <w:color w:val="0D0D0D"/>
          <w:shd w:val="clear" w:color="auto" w:fill="FFFFFF"/>
        </w:rPr>
      </w:pPr>
    </w:p>
    <w:p w14:paraId="41C2EA48" w14:textId="77777777" w:rsidR="00501E05" w:rsidRPr="00A14091" w:rsidRDefault="00501E05" w:rsidP="00141950">
      <w:pPr>
        <w:rPr>
          <w:rFonts w:cstheme="minorHAnsi"/>
          <w:color w:val="0D0D0D"/>
          <w:shd w:val="clear" w:color="auto" w:fill="FFFFFF"/>
        </w:rPr>
      </w:pPr>
    </w:p>
    <w:p w14:paraId="1726FC45" w14:textId="77777777" w:rsidR="00141950" w:rsidRPr="00A14091" w:rsidRDefault="00141950" w:rsidP="00141950">
      <w:pPr>
        <w:rPr>
          <w:rFonts w:cstheme="minorHAnsi"/>
        </w:rPr>
      </w:pPr>
    </w:p>
    <w:p w14:paraId="31E17E36" w14:textId="40317466" w:rsidR="00532FC8" w:rsidRPr="00A14091" w:rsidRDefault="00532FC8">
      <w:pPr>
        <w:rPr>
          <w:rFonts w:cstheme="minorHAnsi"/>
        </w:rPr>
      </w:pPr>
      <w:r w:rsidRPr="00A14091">
        <w:rPr>
          <w:rFonts w:cstheme="minorHAnsi"/>
        </w:rPr>
        <w:br w:type="page"/>
      </w:r>
    </w:p>
    <w:p w14:paraId="5DA9FA1F" w14:textId="3B9A82D3" w:rsidR="00532FC8" w:rsidRPr="00A14091" w:rsidRDefault="00532FC8" w:rsidP="00532FC8">
      <w:pPr>
        <w:pStyle w:val="Rubrik1"/>
        <w:rPr>
          <w:rFonts w:asciiTheme="minorHAnsi" w:hAnsiTheme="minorHAnsi" w:cstheme="minorHAnsi"/>
        </w:rPr>
      </w:pPr>
      <w:bookmarkStart w:id="11" w:name="_Toc160654349"/>
      <w:r w:rsidRPr="00A14091">
        <w:rPr>
          <w:rFonts w:asciiTheme="minorHAnsi" w:hAnsiTheme="minorHAnsi" w:cstheme="minorHAnsi"/>
        </w:rPr>
        <w:lastRenderedPageBreak/>
        <w:t xml:space="preserve">Resultat </w:t>
      </w:r>
      <w:bookmarkEnd w:id="11"/>
    </w:p>
    <w:p w14:paraId="38C6ACED" w14:textId="77777777" w:rsidR="00A83488" w:rsidRPr="00A14091" w:rsidRDefault="00A83488" w:rsidP="00A83488">
      <w:pPr>
        <w:rPr>
          <w:rFonts w:cstheme="minorHAnsi"/>
        </w:rPr>
      </w:pPr>
    </w:p>
    <w:p w14:paraId="6D542B19" w14:textId="00CAFF47" w:rsidR="00147F71" w:rsidRPr="00A14091" w:rsidRDefault="00795D79">
      <w:pPr>
        <w:rPr>
          <w:rFonts w:cstheme="minorHAnsi"/>
        </w:rPr>
      </w:pPr>
      <w:r w:rsidRPr="00A14091">
        <w:rPr>
          <w:rFonts w:cstheme="minorHAnsi"/>
        </w:rPr>
        <w:t xml:space="preserve">4.1 </w:t>
      </w:r>
      <w:r w:rsidR="00E0478E" w:rsidRPr="00A14091">
        <w:rPr>
          <w:rFonts w:cstheme="minorHAnsi"/>
        </w:rPr>
        <w:t>Modellernas prestanda på träning</w:t>
      </w:r>
      <w:r w:rsidRPr="00A14091">
        <w:rPr>
          <w:rFonts w:cstheme="minorHAnsi"/>
        </w:rPr>
        <w:t xml:space="preserve">s data </w:t>
      </w:r>
    </w:p>
    <w:tbl>
      <w:tblPr>
        <w:tblStyle w:val="Tabellrutnt"/>
        <w:tblW w:w="0" w:type="auto"/>
        <w:tblLook w:val="04A0" w:firstRow="1" w:lastRow="0" w:firstColumn="1" w:lastColumn="0" w:noHBand="0" w:noVBand="1"/>
      </w:tblPr>
      <w:tblGrid>
        <w:gridCol w:w="4103"/>
        <w:gridCol w:w="4106"/>
      </w:tblGrid>
      <w:tr w:rsidR="00147F71" w:rsidRPr="00A14091" w14:paraId="06FA878D" w14:textId="77777777" w:rsidTr="00E07F0C">
        <w:trPr>
          <w:trHeight w:val="316"/>
        </w:trPr>
        <w:tc>
          <w:tcPr>
            <w:tcW w:w="4103" w:type="dxa"/>
          </w:tcPr>
          <w:p w14:paraId="11E5B422" w14:textId="65C60814" w:rsidR="00147F71" w:rsidRPr="00A14091" w:rsidRDefault="00A83488">
            <w:pPr>
              <w:rPr>
                <w:rFonts w:cstheme="minorHAnsi"/>
              </w:rPr>
            </w:pPr>
            <w:r w:rsidRPr="00A14091">
              <w:rPr>
                <w:rFonts w:cstheme="minorHAnsi"/>
              </w:rPr>
              <w:t>MODELL</w:t>
            </w:r>
          </w:p>
        </w:tc>
        <w:tc>
          <w:tcPr>
            <w:tcW w:w="4106" w:type="dxa"/>
          </w:tcPr>
          <w:p w14:paraId="343C439C" w14:textId="6FDC7854" w:rsidR="00147F71" w:rsidRPr="00A14091" w:rsidRDefault="00A83488">
            <w:pPr>
              <w:rPr>
                <w:rFonts w:cstheme="minorHAnsi"/>
              </w:rPr>
            </w:pPr>
            <w:proofErr w:type="spellStart"/>
            <w:r w:rsidRPr="00A14091">
              <w:rPr>
                <w:rFonts w:cstheme="minorHAnsi"/>
              </w:rPr>
              <w:t>Accuracy</w:t>
            </w:r>
            <w:proofErr w:type="spellEnd"/>
            <w:r w:rsidRPr="00A14091">
              <w:rPr>
                <w:rFonts w:cstheme="minorHAnsi"/>
              </w:rPr>
              <w:t xml:space="preserve"> Score</w:t>
            </w:r>
          </w:p>
        </w:tc>
      </w:tr>
      <w:tr w:rsidR="00147F71" w:rsidRPr="00A14091" w14:paraId="1713C032" w14:textId="77777777" w:rsidTr="00E07F0C">
        <w:trPr>
          <w:trHeight w:val="316"/>
        </w:trPr>
        <w:tc>
          <w:tcPr>
            <w:tcW w:w="4103" w:type="dxa"/>
          </w:tcPr>
          <w:p w14:paraId="542ED176" w14:textId="361F6BD1" w:rsidR="00147F71" w:rsidRPr="00A14091" w:rsidRDefault="00A83488">
            <w:pPr>
              <w:rPr>
                <w:rFonts w:cstheme="minorHAnsi"/>
              </w:rPr>
            </w:pPr>
            <w:r w:rsidRPr="00A14091">
              <w:rPr>
                <w:rFonts w:cstheme="minorHAnsi"/>
              </w:rPr>
              <w:t>SVC</w:t>
            </w:r>
          </w:p>
        </w:tc>
        <w:tc>
          <w:tcPr>
            <w:tcW w:w="4106" w:type="dxa"/>
          </w:tcPr>
          <w:p w14:paraId="54E42B4C" w14:textId="77777777" w:rsidR="004776EC" w:rsidRPr="004776EC" w:rsidRDefault="004776EC" w:rsidP="00477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sv-SE"/>
                <w14:ligatures w14:val="none"/>
              </w:rPr>
            </w:pPr>
            <w:proofErr w:type="spellStart"/>
            <w:r w:rsidRPr="004776EC">
              <w:rPr>
                <w:rFonts w:eastAsia="Times New Roman" w:cstheme="minorHAnsi"/>
                <w:color w:val="000000"/>
                <w:lang w:eastAsia="sv-SE"/>
                <w14:ligatures w14:val="none"/>
              </w:rPr>
              <w:t>accuracy</w:t>
            </w:r>
            <w:proofErr w:type="spellEnd"/>
            <w:r w:rsidRPr="004776EC">
              <w:rPr>
                <w:rFonts w:eastAsia="Times New Roman" w:cstheme="minorHAnsi"/>
                <w:color w:val="000000"/>
                <w:lang w:eastAsia="sv-SE"/>
                <w14:ligatures w14:val="none"/>
              </w:rPr>
              <w:t xml:space="preserve"> score </w:t>
            </w:r>
            <w:proofErr w:type="gramStart"/>
            <w:r w:rsidRPr="004776EC">
              <w:rPr>
                <w:rFonts w:eastAsia="Times New Roman" w:cstheme="minorHAnsi"/>
                <w:color w:val="000000"/>
                <w:lang w:eastAsia="sv-SE"/>
                <w14:ligatures w14:val="none"/>
              </w:rPr>
              <w:t>=  0.939</w:t>
            </w:r>
            <w:proofErr w:type="gramEnd"/>
          </w:p>
          <w:p w14:paraId="23268046" w14:textId="0DB981C4" w:rsidR="00147F71" w:rsidRPr="00A14091" w:rsidRDefault="00147F71">
            <w:pPr>
              <w:rPr>
                <w:rFonts w:cstheme="minorHAnsi"/>
              </w:rPr>
            </w:pPr>
          </w:p>
        </w:tc>
      </w:tr>
      <w:tr w:rsidR="00A83488" w:rsidRPr="00A14091" w14:paraId="3D7622EB" w14:textId="77777777" w:rsidTr="00A83488">
        <w:trPr>
          <w:trHeight w:val="316"/>
        </w:trPr>
        <w:tc>
          <w:tcPr>
            <w:tcW w:w="4103" w:type="dxa"/>
          </w:tcPr>
          <w:p w14:paraId="194F48BF" w14:textId="77777777" w:rsidR="00A83488" w:rsidRPr="00A14091" w:rsidRDefault="00A83488" w:rsidP="00823D50">
            <w:pPr>
              <w:rPr>
                <w:rFonts w:cstheme="minorHAnsi"/>
              </w:rPr>
            </w:pPr>
            <w:r w:rsidRPr="00A14091">
              <w:rPr>
                <w:rFonts w:cstheme="minorHAnsi"/>
              </w:rPr>
              <w:t>KNN</w:t>
            </w:r>
          </w:p>
        </w:tc>
        <w:tc>
          <w:tcPr>
            <w:tcW w:w="4106" w:type="dxa"/>
          </w:tcPr>
          <w:p w14:paraId="08BE2E3B" w14:textId="51B1903F" w:rsidR="004776EC" w:rsidRPr="00A14091" w:rsidRDefault="004776EC" w:rsidP="004776EC">
            <w:pPr>
              <w:pStyle w:val="HTML-frformaterad"/>
              <w:shd w:val="clear" w:color="auto" w:fill="FFFFFF"/>
              <w:wordWrap w:val="0"/>
              <w:textAlignment w:val="baseline"/>
              <w:rPr>
                <w:rFonts w:asciiTheme="minorHAnsi" w:hAnsiTheme="minorHAnsi" w:cstheme="minorHAnsi"/>
                <w:color w:val="000000"/>
                <w:sz w:val="22"/>
                <w:szCs w:val="22"/>
                <w14:ligatures w14:val="none"/>
              </w:rPr>
            </w:pPr>
            <w:proofErr w:type="spellStart"/>
            <w:r w:rsidRPr="00A14091">
              <w:rPr>
                <w:rFonts w:asciiTheme="minorHAnsi" w:hAnsiTheme="minorHAnsi" w:cstheme="minorHAnsi"/>
                <w:color w:val="000000"/>
                <w:sz w:val="22"/>
                <w:szCs w:val="22"/>
                <w14:ligatures w14:val="none"/>
              </w:rPr>
              <w:t>accuracy</w:t>
            </w:r>
            <w:proofErr w:type="spellEnd"/>
            <w:r w:rsidRPr="00A14091">
              <w:rPr>
                <w:rFonts w:asciiTheme="minorHAnsi" w:hAnsiTheme="minorHAnsi" w:cstheme="minorHAnsi"/>
                <w:color w:val="000000"/>
                <w:sz w:val="22"/>
                <w:szCs w:val="22"/>
                <w14:ligatures w14:val="none"/>
              </w:rPr>
              <w:t xml:space="preserve"> score </w:t>
            </w:r>
            <w:proofErr w:type="gramStart"/>
            <w:r w:rsidRPr="00A14091">
              <w:rPr>
                <w:rFonts w:asciiTheme="minorHAnsi" w:hAnsiTheme="minorHAnsi" w:cstheme="minorHAnsi"/>
                <w:color w:val="000000"/>
                <w:sz w:val="22"/>
                <w:szCs w:val="22"/>
                <w14:ligatures w14:val="none"/>
              </w:rPr>
              <w:t>=  0.934</w:t>
            </w:r>
            <w:proofErr w:type="gramEnd"/>
          </w:p>
          <w:p w14:paraId="06FB680A" w14:textId="03002FFB" w:rsidR="00E0478E" w:rsidRPr="00E0478E" w:rsidRDefault="00E0478E" w:rsidP="00E04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sv-SE"/>
                <w14:ligatures w14:val="none"/>
              </w:rPr>
            </w:pPr>
          </w:p>
          <w:p w14:paraId="11A68CD9" w14:textId="42DF2E2E" w:rsidR="00A83488" w:rsidRPr="00A14091" w:rsidRDefault="00A83488" w:rsidP="00823D50">
            <w:pPr>
              <w:rPr>
                <w:rFonts w:cstheme="minorHAnsi"/>
              </w:rPr>
            </w:pPr>
          </w:p>
        </w:tc>
      </w:tr>
    </w:tbl>
    <w:p w14:paraId="286C6A01" w14:textId="1456A86F" w:rsidR="00795D79" w:rsidRPr="00A14091" w:rsidRDefault="00795D79">
      <w:pPr>
        <w:rPr>
          <w:rFonts w:cstheme="minorHAnsi"/>
        </w:rPr>
      </w:pPr>
      <w:r w:rsidRPr="00A14091">
        <w:rPr>
          <w:rFonts w:cstheme="minorHAnsi"/>
        </w:rPr>
        <w:t>Bilder</w:t>
      </w:r>
    </w:p>
    <w:p w14:paraId="50A6FA74" w14:textId="51C94C3E" w:rsidR="00795D79" w:rsidRPr="00A14091" w:rsidRDefault="00795D79">
      <w:pPr>
        <w:rPr>
          <w:rFonts w:cstheme="minorHAnsi"/>
        </w:rPr>
      </w:pPr>
      <w:r w:rsidRPr="00A14091">
        <w:rPr>
          <w:rFonts w:cstheme="minorHAnsi"/>
        </w:rPr>
        <w:t>4.2 Slutgiltiga modellens prestanda på validerings- och testdata</w:t>
      </w:r>
    </w:p>
    <w:p w14:paraId="3A207736" w14:textId="680B2511" w:rsidR="00795D79" w:rsidRDefault="003C2842">
      <w:pPr>
        <w:rPr>
          <w:rFonts w:cstheme="minorHAnsi"/>
          <w:color w:val="0D0D0D"/>
          <w:shd w:val="clear" w:color="auto" w:fill="FFFFFF"/>
        </w:rPr>
      </w:pPr>
      <w:r w:rsidRPr="00A14091">
        <w:rPr>
          <w:rFonts w:cstheme="minorHAnsi"/>
        </w:rPr>
        <w:t>T</w:t>
      </w:r>
      <w:r w:rsidRPr="00A14091">
        <w:rPr>
          <w:rFonts w:cstheme="minorHAnsi"/>
          <w:color w:val="0D0D0D"/>
          <w:shd w:val="clear" w:color="auto" w:fill="FFFFFF"/>
        </w:rPr>
        <w:t xml:space="preserve">rots en nära kamp i noggrannhetsresultat mellan SVC och KNN efter användning av Grid </w:t>
      </w:r>
      <w:proofErr w:type="spellStart"/>
      <w:r w:rsidRPr="00A14091">
        <w:rPr>
          <w:rFonts w:cstheme="minorHAnsi"/>
          <w:color w:val="0D0D0D"/>
          <w:shd w:val="clear" w:color="auto" w:fill="FFFFFF"/>
        </w:rPr>
        <w:t>Search</w:t>
      </w:r>
      <w:proofErr w:type="spellEnd"/>
      <w:r w:rsidRPr="00A14091">
        <w:rPr>
          <w:rFonts w:cstheme="minorHAnsi"/>
          <w:color w:val="0D0D0D"/>
          <w:shd w:val="clear" w:color="auto" w:fill="FFFFFF"/>
        </w:rPr>
        <w:t xml:space="preserve">, där SVC nådde en noggrannhet på </w:t>
      </w:r>
      <w:proofErr w:type="gramStart"/>
      <w:r w:rsidRPr="00A14091">
        <w:rPr>
          <w:rFonts w:cstheme="minorHAnsi"/>
          <w:color w:val="0D0D0D"/>
          <w:shd w:val="clear" w:color="auto" w:fill="FFFFFF"/>
        </w:rPr>
        <w:t>0.939</w:t>
      </w:r>
      <w:proofErr w:type="gramEnd"/>
      <w:r w:rsidRPr="00A14091">
        <w:rPr>
          <w:rFonts w:cstheme="minorHAnsi"/>
          <w:color w:val="0D0D0D"/>
          <w:shd w:val="clear" w:color="auto" w:fill="FFFFFF"/>
        </w:rPr>
        <w:t xml:space="preserve"> och KNN nådde 0.934, valdes KNN för vidare användning på hela MNIST-datasetet. Detta beslut baserades på </w:t>
      </w:r>
      <w:proofErr w:type="spellStart"/>
      <w:r w:rsidRPr="00A14091">
        <w:rPr>
          <w:rFonts w:cstheme="minorHAnsi"/>
          <w:color w:val="0D0D0D"/>
          <w:shd w:val="clear" w:color="auto" w:fill="FFFFFF"/>
        </w:rPr>
        <w:t>KNN:s</w:t>
      </w:r>
      <w:proofErr w:type="spellEnd"/>
      <w:r w:rsidRPr="00A14091">
        <w:rPr>
          <w:rFonts w:cstheme="minorHAnsi"/>
          <w:color w:val="0D0D0D"/>
          <w:shd w:val="clear" w:color="auto" w:fill="FFFFFF"/>
        </w:rPr>
        <w:t xml:space="preserve"> starka prestanda och potentiella fördelar i andra aspekter såsom modellens enkelhet och tolkningsbarhet.</w:t>
      </w:r>
    </w:p>
    <w:p w14:paraId="7061E342" w14:textId="765841ED" w:rsidR="00C2678B" w:rsidRDefault="00C2678B">
      <w:pPr>
        <w:rPr>
          <w:rFonts w:cstheme="minorHAnsi"/>
          <w:color w:val="0D0D0D"/>
          <w:shd w:val="clear" w:color="auto" w:fill="FFFFFF"/>
        </w:rPr>
      </w:pPr>
      <w:r>
        <w:rPr>
          <w:rFonts w:cstheme="minorHAnsi"/>
          <w:noProof/>
        </w:rPr>
        <w:drawing>
          <wp:inline distT="0" distB="0" distL="0" distR="0" wp14:anchorId="32E6111E" wp14:editId="74C8803D">
            <wp:extent cx="4222750" cy="1570032"/>
            <wp:effectExtent l="0" t="0" r="0" b="0"/>
            <wp:docPr id="479247596" name="Bildobjekt 25"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47596" name="Bildobjekt 25" descr="En bild som visar text, skärmbild, Teckensnitt, numm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4248301" cy="1579532"/>
                    </a:xfrm>
                    <a:prstGeom prst="rect">
                      <a:avLst/>
                    </a:prstGeom>
                  </pic:spPr>
                </pic:pic>
              </a:graphicData>
            </a:graphic>
          </wp:inline>
        </w:drawing>
      </w:r>
    </w:p>
    <w:p w14:paraId="4EDF629A" w14:textId="1EF408C4" w:rsidR="00C97341" w:rsidRPr="00A14091" w:rsidRDefault="00C97341">
      <w:pPr>
        <w:rPr>
          <w:rFonts w:cstheme="minorHAnsi"/>
          <w:color w:val="0D0D0D"/>
          <w:shd w:val="clear" w:color="auto" w:fill="FFFFFF"/>
        </w:rPr>
      </w:pPr>
      <w:r>
        <w:rPr>
          <w:rFonts w:cstheme="minorHAnsi"/>
          <w:noProof/>
          <w:color w:val="0D0D0D"/>
          <w:shd w:val="clear" w:color="auto" w:fill="FFFFFF"/>
        </w:rPr>
        <w:drawing>
          <wp:inline distT="0" distB="0" distL="0" distR="0" wp14:anchorId="1300FAD5" wp14:editId="12FEA77E">
            <wp:extent cx="3953427" cy="3839111"/>
            <wp:effectExtent l="0" t="0" r="0" b="0"/>
            <wp:docPr id="446998601" name="Bildobjekt 31" descr="En bild som visar Post-it, skärmbild, Färggrann,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98601" name="Bildobjekt 31" descr="En bild som visar Post-it, skärmbild, Färggrann, tex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3953427" cy="3839111"/>
                    </a:xfrm>
                    <a:prstGeom prst="rect">
                      <a:avLst/>
                    </a:prstGeom>
                  </pic:spPr>
                </pic:pic>
              </a:graphicData>
            </a:graphic>
          </wp:inline>
        </w:drawing>
      </w:r>
    </w:p>
    <w:p w14:paraId="449A43E9" w14:textId="6501981D" w:rsidR="003C2842" w:rsidRPr="00A14091" w:rsidRDefault="003C2842">
      <w:pPr>
        <w:rPr>
          <w:rFonts w:cstheme="minorHAnsi"/>
          <w:color w:val="0D0D0D"/>
          <w:shd w:val="clear" w:color="auto" w:fill="FFFFFF"/>
        </w:rPr>
      </w:pPr>
      <w:r w:rsidRPr="00A14091">
        <w:rPr>
          <w:rFonts w:cstheme="minorHAnsi"/>
          <w:color w:val="0D0D0D"/>
          <w:shd w:val="clear" w:color="auto" w:fill="FFFFFF"/>
        </w:rPr>
        <w:lastRenderedPageBreak/>
        <w:t xml:space="preserve">När KNN-modellen tränades på hela MNIST-datasetet, visade den en ytterligare förbättring i noggrannhet till </w:t>
      </w:r>
      <w:proofErr w:type="gramStart"/>
      <w:r w:rsidRPr="00A14091">
        <w:rPr>
          <w:rFonts w:cstheme="minorHAnsi"/>
          <w:color w:val="0D0D0D"/>
          <w:shd w:val="clear" w:color="auto" w:fill="FFFFFF"/>
        </w:rPr>
        <w:t>0.9379</w:t>
      </w:r>
      <w:proofErr w:type="gramEnd"/>
      <w:r w:rsidRPr="00A14091">
        <w:rPr>
          <w:rFonts w:cstheme="minorHAnsi"/>
          <w:color w:val="0D0D0D"/>
          <w:shd w:val="clear" w:color="auto" w:fill="FFFFFF"/>
        </w:rPr>
        <w:t xml:space="preserve">. Denna förbättring i prestanda på testdata indikerar att KNN-modellen inte bara presterade väl på tränings- och valideringsdata, utan också demonstrerade en stark förmåga att generalisera till nya, osedda data. Detta är ett tecken på att modellen inte överanpassade till </w:t>
      </w:r>
      <w:proofErr w:type="spellStart"/>
      <w:r w:rsidRPr="00A14091">
        <w:rPr>
          <w:rFonts w:cstheme="minorHAnsi"/>
          <w:color w:val="0D0D0D"/>
          <w:shd w:val="clear" w:color="auto" w:fill="FFFFFF"/>
        </w:rPr>
        <w:t>träningsdatan</w:t>
      </w:r>
      <w:proofErr w:type="spellEnd"/>
      <w:r w:rsidRPr="00A14091">
        <w:rPr>
          <w:rFonts w:cstheme="minorHAnsi"/>
          <w:color w:val="0D0D0D"/>
          <w:shd w:val="clear" w:color="auto" w:fill="FFFFFF"/>
        </w:rPr>
        <w:t>.</w:t>
      </w:r>
    </w:p>
    <w:p w14:paraId="634CBEE1" w14:textId="115ACDEF" w:rsidR="003C2842" w:rsidRPr="00A14091" w:rsidRDefault="003C2842">
      <w:pPr>
        <w:rPr>
          <w:rFonts w:cstheme="minorHAnsi"/>
          <w:color w:val="0D0D0D"/>
          <w:shd w:val="clear" w:color="auto" w:fill="FFFFFF"/>
        </w:rPr>
      </w:pPr>
      <w:r w:rsidRPr="00A14091">
        <w:rPr>
          <w:rFonts w:cstheme="minorHAnsi"/>
          <w:color w:val="0D0D0D"/>
          <w:shd w:val="clear" w:color="auto" w:fill="FFFFFF"/>
        </w:rPr>
        <w:t xml:space="preserve">Även om det fanns utmaningar med att skilja på vissa siffror, som framgick i </w:t>
      </w:r>
      <w:proofErr w:type="spellStart"/>
      <w:r w:rsidRPr="00A14091">
        <w:rPr>
          <w:rFonts w:cstheme="minorHAnsi"/>
          <w:color w:val="0D0D0D"/>
          <w:shd w:val="clear" w:color="auto" w:fill="FFFFFF"/>
        </w:rPr>
        <w:t>Confusion</w:t>
      </w:r>
      <w:proofErr w:type="spellEnd"/>
      <w:r w:rsidRPr="00A14091">
        <w:rPr>
          <w:rFonts w:cstheme="minorHAnsi"/>
          <w:color w:val="0D0D0D"/>
          <w:shd w:val="clear" w:color="auto" w:fill="FFFFFF"/>
        </w:rPr>
        <w:t xml:space="preserve"> Matrix, visade KNN-modellens övergripande prestanda - inklusive höga värden på precision, </w:t>
      </w:r>
      <w:proofErr w:type="spellStart"/>
      <w:r w:rsidRPr="00A14091">
        <w:rPr>
          <w:rFonts w:cstheme="minorHAnsi"/>
          <w:color w:val="0D0D0D"/>
          <w:shd w:val="clear" w:color="auto" w:fill="FFFFFF"/>
        </w:rPr>
        <w:t>recall</w:t>
      </w:r>
      <w:proofErr w:type="spellEnd"/>
      <w:r w:rsidRPr="00A14091">
        <w:rPr>
          <w:rFonts w:cstheme="minorHAnsi"/>
          <w:color w:val="0D0D0D"/>
          <w:shd w:val="clear" w:color="auto" w:fill="FFFFFF"/>
        </w:rPr>
        <w:t xml:space="preserve"> och F1-score - på dess robusthet och tillförlitlighet som en klassificeringsmetod. Denna balans mellan noggrannhet och andra utvärderingsmått bekräftar KNN som ett effektivt verktyg för sifferigenkänning i praktiska tillämpningar.</w:t>
      </w:r>
    </w:p>
    <w:p w14:paraId="539C35F7" w14:textId="1394D14E" w:rsidR="003C2842" w:rsidRPr="00A14091" w:rsidRDefault="003C2842">
      <w:pPr>
        <w:rPr>
          <w:rFonts w:cstheme="minorHAnsi"/>
          <w:color w:val="0D0D0D"/>
          <w:shd w:val="clear" w:color="auto" w:fill="FFFFFF"/>
        </w:rPr>
      </w:pPr>
      <w:r w:rsidRPr="00A14091">
        <w:rPr>
          <w:rFonts w:cstheme="minorHAnsi"/>
          <w:color w:val="0D0D0D"/>
          <w:shd w:val="clear" w:color="auto" w:fill="FFFFFF"/>
        </w:rPr>
        <w:t>4.3 Handskrift</w:t>
      </w:r>
    </w:p>
    <w:p w14:paraId="415770C8" w14:textId="4763C91A" w:rsidR="003C2842" w:rsidRDefault="003C2842">
      <w:pPr>
        <w:rPr>
          <w:rFonts w:cstheme="minorHAnsi"/>
          <w:color w:val="0D0D0D"/>
          <w:shd w:val="clear" w:color="auto" w:fill="FFFFFF"/>
        </w:rPr>
      </w:pPr>
      <w:r w:rsidRPr="00A14091">
        <w:rPr>
          <w:rFonts w:cstheme="minorHAnsi"/>
          <w:color w:val="0D0D0D"/>
          <w:shd w:val="clear" w:color="auto" w:fill="FFFFFF"/>
        </w:rPr>
        <w:t xml:space="preserve">Jag försökte förutsäga ett antal av mina egna handskrivna bilder, en </w:t>
      </w:r>
      <w:proofErr w:type="gramStart"/>
      <w:r w:rsidRPr="00A14091">
        <w:rPr>
          <w:rFonts w:cstheme="minorHAnsi"/>
          <w:color w:val="0D0D0D"/>
          <w:shd w:val="clear" w:color="auto" w:fill="FFFFFF"/>
        </w:rPr>
        <w:t>5:a</w:t>
      </w:r>
      <w:proofErr w:type="gramEnd"/>
      <w:r w:rsidRPr="00A14091">
        <w:rPr>
          <w:rFonts w:cstheme="minorHAnsi"/>
          <w:color w:val="0D0D0D"/>
          <w:shd w:val="clear" w:color="auto" w:fill="FFFFFF"/>
        </w:rPr>
        <w:t>, en 6:a och en 7:a. Alla dessa siffror förutsades korrekt, vilket visar att min modell också fungerar på mina egna handskrivna bilder.</w:t>
      </w:r>
    </w:p>
    <w:p w14:paraId="70149C04" w14:textId="0ADFE121" w:rsidR="00C97341" w:rsidRDefault="00C97341">
      <w:pPr>
        <w:rPr>
          <w:rFonts w:cstheme="minorHAnsi"/>
          <w:color w:val="0D0D0D"/>
          <w:shd w:val="clear" w:color="auto" w:fill="FFFFFF"/>
        </w:rPr>
      </w:pPr>
      <w:r>
        <w:rPr>
          <w:rFonts w:cstheme="minorHAnsi"/>
          <w:noProof/>
          <w:color w:val="0D0D0D"/>
          <w:shd w:val="clear" w:color="auto" w:fill="FFFFFF"/>
        </w:rPr>
        <w:drawing>
          <wp:inline distT="0" distB="0" distL="0" distR="0" wp14:anchorId="49CC6D2E" wp14:editId="3D31B892">
            <wp:extent cx="4375150" cy="3331519"/>
            <wp:effectExtent l="0" t="0" r="0" b="0"/>
            <wp:docPr id="1349010384" name="Bildobjekt 32" descr="En bild som visar text, skärmbild, diagram, G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0384" name="Bildobjekt 32" descr="En bild som visar text, skärmbild, diagram, Graf"/>
                    <pic:cNvPicPr/>
                  </pic:nvPicPr>
                  <pic:blipFill>
                    <a:blip r:embed="rId15">
                      <a:extLst>
                        <a:ext uri="{28A0092B-C50C-407E-A947-70E740481C1C}">
                          <a14:useLocalDpi xmlns:a14="http://schemas.microsoft.com/office/drawing/2010/main" val="0"/>
                        </a:ext>
                      </a:extLst>
                    </a:blip>
                    <a:stretch>
                      <a:fillRect/>
                    </a:stretch>
                  </pic:blipFill>
                  <pic:spPr>
                    <a:xfrm>
                      <a:off x="0" y="0"/>
                      <a:ext cx="4392270" cy="3344555"/>
                    </a:xfrm>
                    <a:prstGeom prst="rect">
                      <a:avLst/>
                    </a:prstGeom>
                  </pic:spPr>
                </pic:pic>
              </a:graphicData>
            </a:graphic>
          </wp:inline>
        </w:drawing>
      </w:r>
    </w:p>
    <w:p w14:paraId="33857B18" w14:textId="68A587B0" w:rsidR="00C35628" w:rsidRDefault="00C35628">
      <w:pPr>
        <w:rPr>
          <w:rFonts w:cstheme="minorHAnsi"/>
          <w:color w:val="0D0D0D"/>
          <w:shd w:val="clear" w:color="auto" w:fill="FFFFFF"/>
        </w:rPr>
      </w:pPr>
      <w:r>
        <w:rPr>
          <w:rFonts w:cstheme="minorHAnsi"/>
          <w:noProof/>
        </w:rPr>
        <w:drawing>
          <wp:inline distT="0" distB="0" distL="0" distR="0" wp14:anchorId="7A159572" wp14:editId="4D896462">
            <wp:extent cx="1922517" cy="2032000"/>
            <wp:effectExtent l="0" t="0" r="0" b="0"/>
            <wp:docPr id="909508492" name="Bildobjekt 10" descr="En bild som visar himmel, krok, ut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08492" name="Bildobjekt 10" descr="En bild som visar himmel, krok, utomhus&#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1931530" cy="2041526"/>
                    </a:xfrm>
                    <a:prstGeom prst="rect">
                      <a:avLst/>
                    </a:prstGeom>
                  </pic:spPr>
                </pic:pic>
              </a:graphicData>
            </a:graphic>
          </wp:inline>
        </w:drawing>
      </w:r>
      <w:r w:rsidR="00880E74">
        <w:rPr>
          <w:rFonts w:cstheme="minorHAnsi"/>
          <w:noProof/>
        </w:rPr>
        <w:drawing>
          <wp:inline distT="0" distB="0" distL="0" distR="0" wp14:anchorId="315360E0" wp14:editId="66B84777">
            <wp:extent cx="2315210" cy="2242459"/>
            <wp:effectExtent l="0" t="0" r="0" b="0"/>
            <wp:docPr id="815733587" name="Bildobjekt 12"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3587" name="Bildobjekt 12" descr="En bild som visar text, skärmbild, diagram, Rektangel&#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2331655" cy="2258388"/>
                    </a:xfrm>
                    <a:prstGeom prst="rect">
                      <a:avLst/>
                    </a:prstGeom>
                  </pic:spPr>
                </pic:pic>
              </a:graphicData>
            </a:graphic>
          </wp:inline>
        </w:drawing>
      </w:r>
    </w:p>
    <w:p w14:paraId="0DBD9140" w14:textId="6CA06386" w:rsidR="00C35628" w:rsidRDefault="00C35628">
      <w:pPr>
        <w:rPr>
          <w:rFonts w:cstheme="minorHAnsi"/>
          <w:color w:val="0D0D0D"/>
          <w:shd w:val="clear" w:color="auto" w:fill="FFFFFF"/>
        </w:rPr>
      </w:pPr>
    </w:p>
    <w:p w14:paraId="7DB04551" w14:textId="64D473AD" w:rsidR="00C35628" w:rsidRDefault="00C35628">
      <w:pPr>
        <w:rPr>
          <w:rFonts w:cstheme="minorHAnsi"/>
          <w:color w:val="0D0D0D"/>
          <w:shd w:val="clear" w:color="auto" w:fill="FFFFFF"/>
        </w:rPr>
      </w:pPr>
      <w:r>
        <w:rPr>
          <w:rFonts w:cstheme="minorHAnsi"/>
          <w:noProof/>
        </w:rPr>
        <w:lastRenderedPageBreak/>
        <w:drawing>
          <wp:inline distT="0" distB="0" distL="0" distR="0" wp14:anchorId="6663D40A" wp14:editId="3062A251">
            <wp:extent cx="2004906" cy="1879600"/>
            <wp:effectExtent l="0" t="0" r="0" b="0"/>
            <wp:docPr id="1627945814" name="Bildobjekt 14" descr="En bild som visar krok&#10;&#10;Automatiskt genererad beskrivning med medelhög exakt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5814" name="Bildobjekt 14" descr="En bild som visar krok&#10;&#10;Automatiskt genererad beskrivning med medelhög exakthe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4862" cy="1907684"/>
                    </a:xfrm>
                    <a:prstGeom prst="rect">
                      <a:avLst/>
                    </a:prstGeom>
                  </pic:spPr>
                </pic:pic>
              </a:graphicData>
            </a:graphic>
          </wp:inline>
        </w:drawing>
      </w:r>
      <w:r w:rsidR="00880E74">
        <w:rPr>
          <w:rFonts w:cstheme="minorHAnsi"/>
          <w:noProof/>
        </w:rPr>
        <w:drawing>
          <wp:inline distT="0" distB="0" distL="0" distR="0" wp14:anchorId="4566928F" wp14:editId="1768F3EE">
            <wp:extent cx="1765300" cy="1831065"/>
            <wp:effectExtent l="0" t="0" r="0" b="0"/>
            <wp:docPr id="547500342" name="Bildobjekt 15" descr="En bild som visar text, skärmbild, diagram,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00342" name="Bildobjekt 15" descr="En bild som visar text, skärmbild, diagram, pixel&#10;&#10;Automatiskt genererad beskrivn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159" cy="1851664"/>
                    </a:xfrm>
                    <a:prstGeom prst="rect">
                      <a:avLst/>
                    </a:prstGeom>
                  </pic:spPr>
                </pic:pic>
              </a:graphicData>
            </a:graphic>
          </wp:inline>
        </w:drawing>
      </w:r>
    </w:p>
    <w:p w14:paraId="221EED00" w14:textId="6873CD43" w:rsidR="00C35628" w:rsidRPr="00A14091" w:rsidRDefault="00880E74">
      <w:pPr>
        <w:rPr>
          <w:rFonts w:cstheme="minorHAnsi"/>
          <w:color w:val="0D0D0D"/>
          <w:shd w:val="clear" w:color="auto" w:fill="FFFFFF"/>
        </w:rPr>
      </w:pPr>
      <w:r>
        <w:rPr>
          <w:rFonts w:cstheme="minorHAnsi"/>
          <w:noProof/>
        </w:rPr>
        <w:drawing>
          <wp:inline distT="0" distB="0" distL="0" distR="0" wp14:anchorId="3D9676A8" wp14:editId="401F9A22">
            <wp:extent cx="1985898" cy="1200150"/>
            <wp:effectExtent l="0" t="0" r="0" b="0"/>
            <wp:docPr id="1279777069" name="Bildobjekt 16" descr="En bild som visar text, skärmbild, diagram,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77069" name="Bildobjekt 16" descr="En bild som visar text, skärmbild, diagram, pixel&#10;&#10;Automatiskt genererad beskrivn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9172" cy="1238389"/>
                    </a:xfrm>
                    <a:prstGeom prst="rect">
                      <a:avLst/>
                    </a:prstGeom>
                  </pic:spPr>
                </pic:pic>
              </a:graphicData>
            </a:graphic>
          </wp:inline>
        </w:drawing>
      </w:r>
    </w:p>
    <w:p w14:paraId="3C4AD3CD" w14:textId="67CC2EA7" w:rsidR="00A14091" w:rsidRPr="00A14091" w:rsidRDefault="00A14091" w:rsidP="00A14091">
      <w:pPr>
        <w:pStyle w:val="Rubrik1"/>
        <w:rPr>
          <w:rFonts w:asciiTheme="minorHAnsi" w:hAnsiTheme="minorHAnsi" w:cstheme="minorHAnsi"/>
        </w:rPr>
      </w:pPr>
      <w:r w:rsidRPr="00A14091">
        <w:rPr>
          <w:rFonts w:asciiTheme="minorHAnsi" w:hAnsiTheme="minorHAnsi" w:cstheme="minorHAnsi"/>
        </w:rPr>
        <w:t xml:space="preserve">Diskussion </w:t>
      </w:r>
    </w:p>
    <w:p w14:paraId="11FFF118" w14:textId="3DA60ECA" w:rsidR="003C2842" w:rsidRPr="001F5536" w:rsidRDefault="003C2842">
      <w:pPr>
        <w:rPr>
          <w:rFonts w:cstheme="minorHAnsi"/>
          <w:color w:val="0D0D0D"/>
          <w:shd w:val="clear" w:color="auto" w:fill="FFFFFF"/>
        </w:rPr>
      </w:pPr>
      <w:r w:rsidRPr="001F5536">
        <w:rPr>
          <w:rFonts w:cstheme="minorHAnsi"/>
          <w:color w:val="0D0D0D"/>
          <w:shd w:val="clear" w:color="auto" w:fill="FFFFFF"/>
        </w:rPr>
        <w:t xml:space="preserve">Projektets genomförande och de uppnådda resultaten har gett flera viktiga insikter. </w:t>
      </w:r>
      <w:proofErr w:type="gramStart"/>
      <w:r w:rsidRPr="001F5536">
        <w:rPr>
          <w:rFonts w:cstheme="minorHAnsi"/>
          <w:color w:val="0D0D0D"/>
          <w:shd w:val="clear" w:color="auto" w:fill="FFFFFF"/>
        </w:rPr>
        <w:t>Framförallt</w:t>
      </w:r>
      <w:proofErr w:type="gramEnd"/>
      <w:r w:rsidRPr="001F5536">
        <w:rPr>
          <w:rFonts w:cstheme="minorHAnsi"/>
          <w:color w:val="0D0D0D"/>
          <w:shd w:val="clear" w:color="auto" w:fill="FFFFFF"/>
        </w:rPr>
        <w:t xml:space="preserve"> har det demonstrerat effektiviteten och pålitligheten i att använda maskininlärningsmodeller, särskilt K-</w:t>
      </w:r>
      <w:proofErr w:type="spellStart"/>
      <w:r w:rsidRPr="001F5536">
        <w:rPr>
          <w:rFonts w:cstheme="minorHAnsi"/>
          <w:color w:val="0D0D0D"/>
          <w:shd w:val="clear" w:color="auto" w:fill="FFFFFF"/>
        </w:rPr>
        <w:t>Nearest</w:t>
      </w:r>
      <w:proofErr w:type="spellEnd"/>
      <w:r w:rsidRPr="001F5536">
        <w:rPr>
          <w:rFonts w:cstheme="minorHAnsi"/>
          <w:color w:val="0D0D0D"/>
          <w:shd w:val="clear" w:color="auto" w:fill="FFFFFF"/>
        </w:rPr>
        <w:t xml:space="preserve"> </w:t>
      </w:r>
      <w:proofErr w:type="spellStart"/>
      <w:r w:rsidRPr="001F5536">
        <w:rPr>
          <w:rFonts w:cstheme="minorHAnsi"/>
          <w:color w:val="0D0D0D"/>
          <w:shd w:val="clear" w:color="auto" w:fill="FFFFFF"/>
        </w:rPr>
        <w:t>Neighbors</w:t>
      </w:r>
      <w:proofErr w:type="spellEnd"/>
      <w:r w:rsidRPr="001F5536">
        <w:rPr>
          <w:rFonts w:cstheme="minorHAnsi"/>
          <w:color w:val="0D0D0D"/>
          <w:shd w:val="clear" w:color="auto" w:fill="FFFFFF"/>
        </w:rPr>
        <w:t xml:space="preserve"> (KNN), för att klassificera handskrivna siffror.</w:t>
      </w:r>
    </w:p>
    <w:p w14:paraId="50BA8CC5" w14:textId="4F324AE7" w:rsidR="003C2842" w:rsidRPr="001F5536" w:rsidRDefault="00A14091">
      <w:pPr>
        <w:rPr>
          <w:rStyle w:val="Stark"/>
          <w:rFonts w:cstheme="minorHAnsi"/>
          <w:b w:val="0"/>
          <w:bCs w:val="0"/>
          <w:color w:val="0D0D0D"/>
          <w:bdr w:val="single" w:sz="2" w:space="0" w:color="E3E3E3" w:frame="1"/>
          <w:shd w:val="clear" w:color="auto" w:fill="FFFFFF"/>
        </w:rPr>
      </w:pPr>
      <w:r w:rsidRPr="001F5536">
        <w:rPr>
          <w:rFonts w:cstheme="minorHAnsi"/>
          <w:color w:val="0D0D0D"/>
          <w:shd w:val="clear" w:color="auto" w:fill="FFFFFF"/>
        </w:rPr>
        <w:t>A</w:t>
      </w:r>
      <w:r w:rsidRPr="001F5536">
        <w:rPr>
          <w:rStyle w:val="Stark"/>
          <w:rFonts w:cstheme="minorHAnsi"/>
          <w:b w:val="0"/>
          <w:bCs w:val="0"/>
          <w:color w:val="0D0D0D"/>
          <w:bdr w:val="single" w:sz="2" w:space="0" w:color="E3E3E3" w:frame="1"/>
          <w:shd w:val="clear" w:color="auto" w:fill="FFFFFF"/>
        </w:rPr>
        <w:t xml:space="preserve">nvändningen av KNN och dess </w:t>
      </w:r>
      <w:proofErr w:type="spellStart"/>
      <w:r w:rsidRPr="001F5536">
        <w:rPr>
          <w:rStyle w:val="Stark"/>
          <w:rFonts w:cstheme="minorHAnsi"/>
          <w:b w:val="0"/>
          <w:bCs w:val="0"/>
          <w:color w:val="0D0D0D"/>
          <w:bdr w:val="single" w:sz="2" w:space="0" w:color="E3E3E3" w:frame="1"/>
          <w:shd w:val="clear" w:color="auto" w:fill="FFFFFF"/>
        </w:rPr>
        <w:t>Framgångr</w:t>
      </w:r>
      <w:proofErr w:type="spellEnd"/>
    </w:p>
    <w:p w14:paraId="0F5514F1" w14:textId="3A52BB0B" w:rsidR="00A14091" w:rsidRPr="001F5536" w:rsidRDefault="00A14091">
      <w:pPr>
        <w:rPr>
          <w:rFonts w:cstheme="minorHAnsi"/>
          <w:color w:val="0D0D0D"/>
          <w:shd w:val="clear" w:color="auto" w:fill="FFFFFF"/>
        </w:rPr>
      </w:pPr>
      <w:r w:rsidRPr="001F5536">
        <w:rPr>
          <w:rStyle w:val="Stark"/>
          <w:rFonts w:cstheme="minorHAnsi"/>
          <w:b w:val="0"/>
          <w:bCs w:val="0"/>
          <w:color w:val="0D0D0D"/>
          <w:bdr w:val="single" w:sz="2" w:space="0" w:color="E3E3E3" w:frame="1"/>
          <w:shd w:val="clear" w:color="auto" w:fill="FFFFFF"/>
        </w:rPr>
        <w:t>E</w:t>
      </w:r>
      <w:r w:rsidRPr="001F5536">
        <w:rPr>
          <w:rFonts w:cstheme="minorHAnsi"/>
          <w:color w:val="0D0D0D"/>
          <w:shd w:val="clear" w:color="auto" w:fill="FFFFFF"/>
        </w:rPr>
        <w:t xml:space="preserve">fter en noggrann jämförelse och optimering av modeller genom Grid </w:t>
      </w:r>
      <w:proofErr w:type="spellStart"/>
      <w:r w:rsidRPr="001F5536">
        <w:rPr>
          <w:rFonts w:cstheme="minorHAnsi"/>
          <w:color w:val="0D0D0D"/>
          <w:shd w:val="clear" w:color="auto" w:fill="FFFFFF"/>
        </w:rPr>
        <w:t>Search</w:t>
      </w:r>
      <w:proofErr w:type="spellEnd"/>
      <w:r w:rsidRPr="001F5536">
        <w:rPr>
          <w:rFonts w:cstheme="minorHAnsi"/>
          <w:color w:val="0D0D0D"/>
          <w:shd w:val="clear" w:color="auto" w:fill="FFFFFF"/>
        </w:rPr>
        <w:t xml:space="preserve"> föll valet på KNN som den slutgiltiga modellen. Dess förmåga att uppnå en noggrannhetsscore på </w:t>
      </w:r>
      <w:proofErr w:type="gramStart"/>
      <w:r w:rsidRPr="001F5536">
        <w:rPr>
          <w:rFonts w:cstheme="minorHAnsi"/>
          <w:color w:val="0D0D0D"/>
          <w:shd w:val="clear" w:color="auto" w:fill="FFFFFF"/>
        </w:rPr>
        <w:t>0.9379</w:t>
      </w:r>
      <w:proofErr w:type="gramEnd"/>
      <w:r w:rsidRPr="001F5536">
        <w:rPr>
          <w:rFonts w:cstheme="minorHAnsi"/>
          <w:color w:val="0D0D0D"/>
          <w:shd w:val="clear" w:color="auto" w:fill="FFFFFF"/>
        </w:rPr>
        <w:t xml:space="preserve"> på hela MNIST-datasetet var särskilt imponerande. Denna höga prestanda på ett så stort och varierat </w:t>
      </w:r>
      <w:proofErr w:type="spellStart"/>
      <w:r w:rsidRPr="001F5536">
        <w:rPr>
          <w:rFonts w:cstheme="minorHAnsi"/>
          <w:color w:val="0D0D0D"/>
          <w:shd w:val="clear" w:color="auto" w:fill="FFFFFF"/>
        </w:rPr>
        <w:t>dataset</w:t>
      </w:r>
      <w:proofErr w:type="spellEnd"/>
      <w:r w:rsidRPr="001F5536">
        <w:rPr>
          <w:rFonts w:cstheme="minorHAnsi"/>
          <w:color w:val="0D0D0D"/>
          <w:shd w:val="clear" w:color="auto" w:fill="FFFFFF"/>
        </w:rPr>
        <w:t xml:space="preserve"> indikerar KNN-modellens styrka och mångsidighet.</w:t>
      </w:r>
    </w:p>
    <w:p w14:paraId="4F5DC3F5" w14:textId="54D55EA1" w:rsidR="00A14091" w:rsidRPr="001F5536" w:rsidRDefault="00A14091">
      <w:pPr>
        <w:rPr>
          <w:rStyle w:val="Stark"/>
          <w:rFonts w:cstheme="minorHAnsi"/>
          <w:b w:val="0"/>
          <w:bCs w:val="0"/>
          <w:color w:val="0D0D0D"/>
          <w:bdr w:val="single" w:sz="2" w:space="0" w:color="E3E3E3" w:frame="1"/>
          <w:shd w:val="clear" w:color="auto" w:fill="FFFFFF"/>
        </w:rPr>
      </w:pPr>
      <w:r w:rsidRPr="001F5536">
        <w:rPr>
          <w:rFonts w:cstheme="minorHAnsi"/>
          <w:color w:val="0D0D0D"/>
          <w:shd w:val="clear" w:color="auto" w:fill="FFFFFF"/>
        </w:rPr>
        <w:t>U</w:t>
      </w:r>
      <w:r w:rsidRPr="001F5536">
        <w:rPr>
          <w:rStyle w:val="Stark"/>
          <w:rFonts w:cstheme="minorHAnsi"/>
          <w:b w:val="0"/>
          <w:bCs w:val="0"/>
          <w:color w:val="0D0D0D"/>
          <w:bdr w:val="single" w:sz="2" w:space="0" w:color="E3E3E3" w:frame="1"/>
          <w:shd w:val="clear" w:color="auto" w:fill="FFFFFF"/>
        </w:rPr>
        <w:t>tmaningar och Lösningar</w:t>
      </w:r>
    </w:p>
    <w:p w14:paraId="387FC8F7" w14:textId="589E18E0" w:rsidR="00A14091" w:rsidRPr="001F5536" w:rsidRDefault="00A14091">
      <w:pPr>
        <w:rPr>
          <w:rFonts w:cstheme="minorHAnsi"/>
          <w:color w:val="0D0D0D"/>
          <w:shd w:val="clear" w:color="auto" w:fill="FFFFFF"/>
        </w:rPr>
      </w:pPr>
      <w:r w:rsidRPr="001F5536">
        <w:rPr>
          <w:rStyle w:val="Stark"/>
          <w:rFonts w:cstheme="minorHAnsi"/>
          <w:b w:val="0"/>
          <w:bCs w:val="0"/>
          <w:color w:val="0D0D0D"/>
          <w:bdr w:val="single" w:sz="2" w:space="0" w:color="E3E3E3" w:frame="1"/>
          <w:shd w:val="clear" w:color="auto" w:fill="FFFFFF"/>
        </w:rPr>
        <w:t>E</w:t>
      </w:r>
      <w:r w:rsidRPr="001F5536">
        <w:rPr>
          <w:rFonts w:cstheme="minorHAnsi"/>
          <w:color w:val="0D0D0D"/>
          <w:shd w:val="clear" w:color="auto" w:fill="FFFFFF"/>
        </w:rPr>
        <w:t xml:space="preserve">n av de största utmaningarna i projektet var att anpassa modellen till att effektivt kunna förutsäga handskrivna siffror, inte bara från MNIST-datasetet, utan även från egna bilder. Lyckligtvis visade sig modellen vara kapabel att korrekt identifiera och klassificera de egna handskrivna siffrorna (5, 6 och 7). Denna framgång bekräftar inte bara modellens effektivitet utan också dess potential för realtidsapplikationer och mer diversifierade </w:t>
      </w:r>
      <w:proofErr w:type="spellStart"/>
      <w:r w:rsidRPr="001F5536">
        <w:rPr>
          <w:rFonts w:cstheme="minorHAnsi"/>
          <w:color w:val="0D0D0D"/>
          <w:shd w:val="clear" w:color="auto" w:fill="FFFFFF"/>
        </w:rPr>
        <w:t>dataset</w:t>
      </w:r>
      <w:proofErr w:type="spellEnd"/>
      <w:r w:rsidRPr="001F5536">
        <w:rPr>
          <w:rFonts w:cstheme="minorHAnsi"/>
          <w:color w:val="0D0D0D"/>
          <w:shd w:val="clear" w:color="auto" w:fill="FFFFFF"/>
        </w:rPr>
        <w:t>.</w:t>
      </w:r>
    </w:p>
    <w:p w14:paraId="318F5B21" w14:textId="3746FC39" w:rsidR="00A14091" w:rsidRPr="001F5536" w:rsidRDefault="00A14091">
      <w:pPr>
        <w:rPr>
          <w:rStyle w:val="Stark"/>
          <w:rFonts w:cstheme="minorHAnsi"/>
          <w:b w:val="0"/>
          <w:bCs w:val="0"/>
          <w:color w:val="0D0D0D"/>
          <w:bdr w:val="single" w:sz="2" w:space="0" w:color="E3E3E3" w:frame="1"/>
          <w:shd w:val="clear" w:color="auto" w:fill="FFFFFF"/>
        </w:rPr>
      </w:pPr>
      <w:r w:rsidRPr="001F5536">
        <w:rPr>
          <w:rFonts w:cstheme="minorHAnsi"/>
          <w:color w:val="0D0D0D"/>
          <w:shd w:val="clear" w:color="auto" w:fill="FFFFFF"/>
        </w:rPr>
        <w:t>R</w:t>
      </w:r>
      <w:r w:rsidRPr="001F5536">
        <w:rPr>
          <w:rStyle w:val="Stark"/>
          <w:rFonts w:cstheme="minorHAnsi"/>
          <w:b w:val="0"/>
          <w:bCs w:val="0"/>
          <w:color w:val="0D0D0D"/>
          <w:bdr w:val="single" w:sz="2" w:space="0" w:color="E3E3E3" w:frame="1"/>
          <w:shd w:val="clear" w:color="auto" w:fill="FFFFFF"/>
        </w:rPr>
        <w:t>eflektioner över Modellens Generaliserbarhet</w:t>
      </w:r>
    </w:p>
    <w:p w14:paraId="6E4B21C6" w14:textId="4C20293B" w:rsidR="00A14091" w:rsidRPr="00A14091" w:rsidRDefault="00A14091">
      <w:pPr>
        <w:rPr>
          <w:rFonts w:cstheme="minorHAnsi"/>
          <w:color w:val="0D0D0D"/>
          <w:shd w:val="clear" w:color="auto" w:fill="FFFFFF"/>
        </w:rPr>
      </w:pPr>
      <w:r w:rsidRPr="001F5536">
        <w:rPr>
          <w:rStyle w:val="Stark"/>
          <w:rFonts w:cstheme="minorHAnsi"/>
          <w:color w:val="0D0D0D"/>
          <w:bdr w:val="single" w:sz="2" w:space="0" w:color="E3E3E3" w:frame="1"/>
          <w:shd w:val="clear" w:color="auto" w:fill="FFFFFF"/>
        </w:rPr>
        <w:t>E</w:t>
      </w:r>
      <w:r w:rsidRPr="001F5536">
        <w:rPr>
          <w:rFonts w:cstheme="minorHAnsi"/>
          <w:color w:val="0D0D0D"/>
          <w:shd w:val="clear" w:color="auto" w:fill="FFFFFF"/>
        </w:rPr>
        <w:t>n betydande observation från detta projekt är modellens förmåga att generalisera. Trots att modellen tränades</w:t>
      </w:r>
      <w:r w:rsidRPr="00A14091">
        <w:rPr>
          <w:rFonts w:cstheme="minorHAnsi"/>
          <w:color w:val="0D0D0D"/>
          <w:shd w:val="clear" w:color="auto" w:fill="FFFFFF"/>
        </w:rPr>
        <w:t xml:space="preserve"> på MNIST-datasetet, kunde den framgångsrikt tillämpas på egna bilder utan förlust av noggrannhet eller effektivitet. Denna flexibilitet är central för praktiska tillämpningar av maskininlärningsmodeller och visar på vikten av robust träning och korrekt datavalidering.</w:t>
      </w:r>
    </w:p>
    <w:p w14:paraId="4CA5F621" w14:textId="0989F86F" w:rsidR="00A14091" w:rsidRPr="00A14091" w:rsidRDefault="00A14091">
      <w:pPr>
        <w:rPr>
          <w:rFonts w:cstheme="minorHAnsi"/>
          <w:color w:val="0D0D0D"/>
          <w:shd w:val="clear" w:color="auto" w:fill="FFFFFF"/>
        </w:rPr>
      </w:pPr>
      <w:r w:rsidRPr="00A14091">
        <w:rPr>
          <w:rFonts w:cstheme="minorHAnsi"/>
          <w:color w:val="0D0D0D"/>
          <w:shd w:val="clear" w:color="auto" w:fill="FFFFFF"/>
        </w:rPr>
        <w:t>Detta projekt gett värdefulla lärdomar om användningen av maskininlärningsmodeller för bildklassificering och markerat betydande steg mot mer avancerade och anpassningsbara AI-system.</w:t>
      </w:r>
    </w:p>
    <w:p w14:paraId="3B8E043A" w14:textId="77777777" w:rsidR="003C2842" w:rsidRPr="003C2842" w:rsidRDefault="003C2842">
      <w:pPr>
        <w:rPr>
          <w:rFonts w:cstheme="minorHAnsi"/>
        </w:rPr>
      </w:pPr>
    </w:p>
    <w:p w14:paraId="1DFA318F" w14:textId="77777777" w:rsidR="005A7B86" w:rsidRDefault="005A7B86"/>
    <w:p w14:paraId="75E2F901" w14:textId="550DADB1" w:rsidR="00147F71" w:rsidRPr="005A7B86" w:rsidRDefault="00147F71">
      <w:r w:rsidRPr="005A7B86">
        <w:lastRenderedPageBreak/>
        <w:br w:type="page"/>
      </w:r>
    </w:p>
    <w:p w14:paraId="45DBAAB2" w14:textId="1E9281EA" w:rsidR="00532FC8" w:rsidRDefault="00532FC8" w:rsidP="00532FC8">
      <w:pPr>
        <w:pStyle w:val="Rubrik1"/>
      </w:pPr>
      <w:bookmarkStart w:id="12" w:name="_Toc160654350"/>
      <w:r>
        <w:lastRenderedPageBreak/>
        <w:t>Slutsatser</w:t>
      </w:r>
      <w:bookmarkEnd w:id="12"/>
    </w:p>
    <w:p w14:paraId="664AF920" w14:textId="065A95AB" w:rsidR="001F5536" w:rsidRPr="001F5536" w:rsidRDefault="001F5536" w:rsidP="001F5536">
      <w:r>
        <w:t>Innan jag började projekt, ville jag försöka uppnå:</w:t>
      </w:r>
    </w:p>
    <w:p w14:paraId="29339B14" w14:textId="77777777" w:rsidR="001F5536" w:rsidRPr="00792252" w:rsidRDefault="001F5536" w:rsidP="001F5536">
      <w:pPr>
        <w:rPr>
          <w:rFonts w:cstheme="minorHAnsi"/>
        </w:rPr>
      </w:pPr>
      <w:r w:rsidRPr="00792252">
        <w:rPr>
          <w:rFonts w:cstheme="minorHAnsi"/>
          <w:color w:val="0D0D0D"/>
          <w:shd w:val="clear" w:color="auto" w:fill="FFFFFF"/>
        </w:rPr>
        <w:t xml:space="preserve">1. </w:t>
      </w:r>
      <w:r w:rsidRPr="00792252">
        <w:rPr>
          <w:rFonts w:cstheme="minorHAnsi"/>
        </w:rPr>
        <w:t xml:space="preserve">Kan jag skapa en klassificeringsmodell som uppnår en </w:t>
      </w:r>
      <w:proofErr w:type="spellStart"/>
      <w:r w:rsidRPr="00792252">
        <w:rPr>
          <w:rFonts w:cstheme="minorHAnsi"/>
        </w:rPr>
        <w:t>nogrannhet</w:t>
      </w:r>
      <w:proofErr w:type="spellEnd"/>
      <w:r w:rsidRPr="00792252">
        <w:rPr>
          <w:rFonts w:cstheme="minorHAnsi"/>
        </w:rPr>
        <w:t xml:space="preserve"> på 95% eller högre på hela </w:t>
      </w:r>
      <w:proofErr w:type="spellStart"/>
      <w:r w:rsidRPr="00792252">
        <w:rPr>
          <w:rFonts w:cstheme="minorHAnsi"/>
        </w:rPr>
        <w:t>databaset</w:t>
      </w:r>
      <w:proofErr w:type="spellEnd"/>
      <w:r w:rsidRPr="00792252">
        <w:rPr>
          <w:rFonts w:cstheme="minorHAnsi"/>
        </w:rPr>
        <w:t>?</w:t>
      </w:r>
    </w:p>
    <w:p w14:paraId="3BD1179F" w14:textId="77777777" w:rsidR="001F5536" w:rsidRDefault="001F5536" w:rsidP="001F5536">
      <w:pPr>
        <w:rPr>
          <w:rFonts w:cstheme="minorHAnsi"/>
        </w:rPr>
      </w:pPr>
      <w:r w:rsidRPr="00792252">
        <w:rPr>
          <w:rFonts w:cstheme="minorHAnsi"/>
        </w:rPr>
        <w:t>2. Kan jag därefter använda denna modell för att förutsäga mina egna handskrivna siffror?</w:t>
      </w:r>
    </w:p>
    <w:p w14:paraId="133758B8" w14:textId="77777777" w:rsidR="001F5536" w:rsidRDefault="001F5536" w:rsidP="001F5536">
      <w:pPr>
        <w:rPr>
          <w:rFonts w:ascii="Segoe UI" w:hAnsi="Segoe UI" w:cs="Segoe UI"/>
          <w:color w:val="0D0D0D"/>
          <w:shd w:val="clear" w:color="auto" w:fill="FFFFFF"/>
        </w:rPr>
      </w:pPr>
      <w:r>
        <w:rPr>
          <w:rFonts w:cstheme="minorHAnsi"/>
        </w:rPr>
        <w:t xml:space="preserve">Efter </w:t>
      </w:r>
      <w:r>
        <w:rPr>
          <w:rFonts w:ascii="Segoe UI" w:hAnsi="Segoe UI" w:cs="Segoe UI"/>
          <w:color w:val="0D0D0D"/>
          <w:shd w:val="clear" w:color="auto" w:fill="FFFFFF"/>
        </w:rPr>
        <w:t>att ha avslutat projektet kan jag dra några avgörande slutsatser med avseende på de initiala målen:</w:t>
      </w:r>
    </w:p>
    <w:p w14:paraId="3368B50E" w14:textId="77777777" w:rsidR="001F5536" w:rsidRPr="001F5536" w:rsidRDefault="001F5536" w:rsidP="001F5536">
      <w:pPr>
        <w:pStyle w:val="Liststycke"/>
        <w:numPr>
          <w:ilvl w:val="0"/>
          <w:numId w:val="9"/>
        </w:numPr>
        <w:rPr>
          <w:rFonts w:cstheme="minorHAnsi"/>
        </w:rPr>
      </w:pPr>
      <w:r>
        <w:rPr>
          <w:rFonts w:ascii="Segoe UI" w:hAnsi="Segoe UI" w:cs="Segoe UI"/>
          <w:color w:val="0D0D0D"/>
          <w:shd w:val="clear" w:color="auto" w:fill="FFFFFF"/>
        </w:rPr>
        <w:t>Jag siktade på att utveckla en klassificeringsmodell som kunde uppnå en noggrannhet på 95% eller högre på hela datasetet. Detta ambitiösa mål uppnåddes delvis genom användningen av K-</w:t>
      </w:r>
      <w:proofErr w:type="spellStart"/>
      <w:r>
        <w:rPr>
          <w:rFonts w:ascii="Segoe UI" w:hAnsi="Segoe UI" w:cs="Segoe UI"/>
          <w:color w:val="0D0D0D"/>
          <w:shd w:val="clear" w:color="auto" w:fill="FFFFFF"/>
        </w:rPr>
        <w:t>Nearest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Neighbors</w:t>
      </w:r>
      <w:proofErr w:type="spellEnd"/>
      <w:r>
        <w:rPr>
          <w:rFonts w:ascii="Segoe UI" w:hAnsi="Segoe UI" w:cs="Segoe UI"/>
          <w:color w:val="0D0D0D"/>
          <w:shd w:val="clear" w:color="auto" w:fill="FFFFFF"/>
        </w:rPr>
        <w:t xml:space="preserve"> (KNN), som efter noggrann validering och optimering med Grid </w:t>
      </w:r>
      <w:proofErr w:type="spellStart"/>
      <w:r>
        <w:rPr>
          <w:rFonts w:ascii="Segoe UI" w:hAnsi="Segoe UI" w:cs="Segoe UI"/>
          <w:color w:val="0D0D0D"/>
          <w:shd w:val="clear" w:color="auto" w:fill="FFFFFF"/>
        </w:rPr>
        <w:t>Search</w:t>
      </w:r>
      <w:proofErr w:type="spellEnd"/>
      <w:r>
        <w:rPr>
          <w:rFonts w:ascii="Segoe UI" w:hAnsi="Segoe UI" w:cs="Segoe UI"/>
          <w:color w:val="0D0D0D"/>
          <w:shd w:val="clear" w:color="auto" w:fill="FFFFFF"/>
        </w:rPr>
        <w:t xml:space="preserve">, uppnådde en imponerande noggrannhet på </w:t>
      </w:r>
      <w:proofErr w:type="gramStart"/>
      <w:r>
        <w:rPr>
          <w:rFonts w:ascii="Segoe UI" w:hAnsi="Segoe UI" w:cs="Segoe UI"/>
          <w:color w:val="0D0D0D"/>
          <w:shd w:val="clear" w:color="auto" w:fill="FFFFFF"/>
        </w:rPr>
        <w:t>93.79</w:t>
      </w:r>
      <w:proofErr w:type="gramEnd"/>
      <w:r>
        <w:rPr>
          <w:rFonts w:ascii="Segoe UI" w:hAnsi="Segoe UI" w:cs="Segoe UI"/>
          <w:color w:val="0D0D0D"/>
          <w:shd w:val="clear" w:color="auto" w:fill="FFFFFF"/>
        </w:rPr>
        <w:t>% på hela MNIST-datasetet. Även om detta inte helt nådde den uppsatta målsättningen på 95%, var resultatet ändå nära och överträffade förväntningarna med avseende på modellens effektivitet och generaliseringsförmåga.</w:t>
      </w:r>
    </w:p>
    <w:p w14:paraId="22908A14" w14:textId="3C02AB07" w:rsidR="001F5536" w:rsidRPr="001F5536" w:rsidRDefault="001F5536" w:rsidP="001F5536">
      <w:pPr>
        <w:pStyle w:val="Liststycke"/>
        <w:numPr>
          <w:ilvl w:val="0"/>
          <w:numId w:val="9"/>
        </w:numPr>
        <w:rPr>
          <w:rFonts w:cstheme="minorHAnsi"/>
        </w:rPr>
      </w:pPr>
      <w:r>
        <w:rPr>
          <w:rFonts w:ascii="Segoe UI" w:hAnsi="Segoe UI" w:cs="Segoe UI"/>
          <w:color w:val="0D0D0D"/>
          <w:shd w:val="clear" w:color="auto" w:fill="FFFFFF"/>
        </w:rPr>
        <w:t xml:space="preserve">Det andra målet var att kunna använda modellen för att förutsäga egna handskrivna siffror. Detta mål uppnåddes framgångsrikt, vilket demonstrerades när modellen korrekt kunde klassificera mina egna handskrivna siffror - en </w:t>
      </w:r>
      <w:proofErr w:type="gramStart"/>
      <w:r>
        <w:rPr>
          <w:rFonts w:ascii="Segoe UI" w:hAnsi="Segoe UI" w:cs="Segoe UI"/>
          <w:color w:val="0D0D0D"/>
          <w:shd w:val="clear" w:color="auto" w:fill="FFFFFF"/>
        </w:rPr>
        <w:t>5:a</w:t>
      </w:r>
      <w:proofErr w:type="gramEnd"/>
      <w:r>
        <w:rPr>
          <w:rFonts w:ascii="Segoe UI" w:hAnsi="Segoe UI" w:cs="Segoe UI"/>
          <w:color w:val="0D0D0D"/>
          <w:shd w:val="clear" w:color="auto" w:fill="FFFFFF"/>
        </w:rPr>
        <w:t xml:space="preserve">, en 6:a och en 7:a. Denna prestation bekräftar modellens anpassningsförmåga och tillämpbarhet inte bara på standardiserade </w:t>
      </w:r>
      <w:proofErr w:type="spellStart"/>
      <w:r>
        <w:rPr>
          <w:rFonts w:ascii="Segoe UI" w:hAnsi="Segoe UI" w:cs="Segoe UI"/>
          <w:color w:val="0D0D0D"/>
          <w:shd w:val="clear" w:color="auto" w:fill="FFFFFF"/>
        </w:rPr>
        <w:t>dataset</w:t>
      </w:r>
      <w:proofErr w:type="spellEnd"/>
      <w:r>
        <w:rPr>
          <w:rFonts w:ascii="Segoe UI" w:hAnsi="Segoe UI" w:cs="Segoe UI"/>
          <w:color w:val="0D0D0D"/>
          <w:shd w:val="clear" w:color="auto" w:fill="FFFFFF"/>
        </w:rPr>
        <w:t xml:space="preserve"> som MNIST, utan även på individuellt skapade data, vilket är avgörande för praktiska tillämpningar.</w:t>
      </w:r>
    </w:p>
    <w:p w14:paraId="2EC6C18D" w14:textId="7A132520" w:rsidR="001F5536" w:rsidRPr="001F5536" w:rsidRDefault="001F5536" w:rsidP="001F5536">
      <w:pPr>
        <w:ind w:left="360"/>
        <w:rPr>
          <w:rFonts w:cstheme="minorHAnsi"/>
        </w:rPr>
      </w:pPr>
      <w:r>
        <w:rPr>
          <w:rFonts w:cstheme="minorHAnsi"/>
        </w:rPr>
        <w:t>G</w:t>
      </w:r>
      <w:r>
        <w:rPr>
          <w:rFonts w:ascii="Segoe UI" w:hAnsi="Segoe UI" w:cs="Segoe UI"/>
          <w:color w:val="0D0D0D"/>
          <w:shd w:val="clear" w:color="auto" w:fill="FFFFFF"/>
        </w:rPr>
        <w:t>enom detta projekt har jag fått värdefulla insikter i maskininlärning och dess tillämpningar, särskilt inom området för bildklassificering. Även om den ultimata noggrannhetsmålsättningen inte fullt uppnåddes, var framstegen och resultaten ändå betydande. Dessa resultat understryker potentialen och flexibiliteten hos maskininlärningsmodeller, i synnerhet KNN, för komplexa uppgifter som klassificering av handskrivna siffror. Framåt ser jag möjligheter att fortsätta förbättra och finjustera modeller för att nå ännu högre noggrannhetsnivåer och utvidga deras användbarhet i en rad olika tillämpningar.</w:t>
      </w:r>
    </w:p>
    <w:p w14:paraId="290564E6" w14:textId="77777777" w:rsidR="001F5536" w:rsidRPr="001F5536" w:rsidRDefault="001F5536" w:rsidP="001F5536">
      <w:pPr>
        <w:ind w:left="360"/>
        <w:rPr>
          <w:rFonts w:cstheme="minorHAnsi"/>
        </w:rPr>
      </w:pPr>
    </w:p>
    <w:p w14:paraId="5BA75124" w14:textId="27337AC1" w:rsidR="00532FC8" w:rsidRPr="001F5536" w:rsidRDefault="00532FC8" w:rsidP="001F5536">
      <w:pPr>
        <w:pStyle w:val="Liststycke"/>
        <w:numPr>
          <w:ilvl w:val="0"/>
          <w:numId w:val="9"/>
        </w:numPr>
        <w:rPr>
          <w:rFonts w:cstheme="minorHAnsi"/>
        </w:rPr>
      </w:pPr>
      <w:r w:rsidRPr="001F5536">
        <w:rPr>
          <w:rFonts w:cstheme="minorHAnsi"/>
        </w:rPr>
        <w:br w:type="page"/>
      </w:r>
    </w:p>
    <w:p w14:paraId="1A0F87B1" w14:textId="759142FF" w:rsidR="009C3F59" w:rsidRPr="000E3926" w:rsidRDefault="009C3F59" w:rsidP="00A23B64">
      <w:pPr>
        <w:pStyle w:val="Rubrik1"/>
        <w:rPr>
          <w:rFonts w:asciiTheme="minorHAnsi" w:hAnsiTheme="minorHAnsi" w:cstheme="minorHAnsi"/>
        </w:rPr>
      </w:pPr>
      <w:bookmarkStart w:id="13" w:name="_Toc160654351"/>
      <w:r w:rsidRPr="000E3926">
        <w:rPr>
          <w:rFonts w:asciiTheme="minorHAnsi" w:hAnsiTheme="minorHAnsi" w:cstheme="minorHAnsi"/>
        </w:rPr>
        <w:lastRenderedPageBreak/>
        <w:t xml:space="preserve">Teoretiska </w:t>
      </w:r>
      <w:r w:rsidRPr="000E3926">
        <w:rPr>
          <w:rFonts w:cstheme="majorHAnsi"/>
        </w:rPr>
        <w:t>frågor</w:t>
      </w:r>
      <w:bookmarkEnd w:id="13"/>
    </w:p>
    <w:p w14:paraId="645929A4" w14:textId="79166E0C" w:rsidR="003E0C4F" w:rsidRPr="000E3926" w:rsidRDefault="003E0C4F" w:rsidP="003E0C4F">
      <w:pPr>
        <w:rPr>
          <w:rFonts w:cstheme="minorHAnsi"/>
        </w:rPr>
      </w:pPr>
      <w:r w:rsidRPr="000E3926">
        <w:rPr>
          <w:rFonts w:cstheme="minorHAnsi"/>
        </w:rPr>
        <w:t>1.</w:t>
      </w:r>
      <w:r w:rsidR="00141950" w:rsidRPr="000E3926">
        <w:rPr>
          <w:rFonts w:cstheme="minorHAnsi"/>
        </w:rPr>
        <w:t xml:space="preserve">Kalle delar upp sin data i ”Träning”, ”Validering” och ”Test”, vad används respektive del för? </w:t>
      </w:r>
    </w:p>
    <w:p w14:paraId="6DEE2DC3" w14:textId="4586EDAF" w:rsidR="003E0C4F" w:rsidRPr="000E3926" w:rsidRDefault="003E0C4F" w:rsidP="003E0C4F">
      <w:pPr>
        <w:rPr>
          <w:rFonts w:cstheme="minorHAnsi"/>
        </w:rPr>
      </w:pPr>
      <w:r w:rsidRPr="000E3926">
        <w:rPr>
          <w:rFonts w:cstheme="minorHAnsi"/>
          <w:color w:val="0D0D0D"/>
          <w:shd w:val="clear" w:color="auto" w:fill="FFFFFF"/>
        </w:rPr>
        <w:t xml:space="preserve">När Kalle delar upp sin data i olika set, använder han träningsdata för att träna sina modeller. Valideringsdata används för att finjustera och välja den mest effektiva modellen, medan testdata används för att slutligen bedöma modellens verkliga </w:t>
      </w:r>
      <w:r w:rsidR="00141950" w:rsidRPr="000E3926">
        <w:rPr>
          <w:rFonts w:cstheme="minorHAnsi"/>
        </w:rPr>
        <w:t xml:space="preserve">prestanda. </w:t>
      </w:r>
    </w:p>
    <w:p w14:paraId="669A38EE" w14:textId="77777777" w:rsidR="003E0C4F" w:rsidRPr="000E3926" w:rsidRDefault="00141950" w:rsidP="009C3F59">
      <w:pPr>
        <w:rPr>
          <w:rFonts w:cstheme="minorHAnsi"/>
        </w:rPr>
      </w:pPr>
      <w:r w:rsidRPr="000E3926">
        <w:rPr>
          <w:rFonts w:cstheme="minorHAnsi"/>
        </w:rPr>
        <w:t xml:space="preserve">2. Julia delar upp sin data i träning och test. På </w:t>
      </w:r>
      <w:proofErr w:type="spellStart"/>
      <w:r w:rsidRPr="000E3926">
        <w:rPr>
          <w:rFonts w:cstheme="minorHAnsi"/>
        </w:rPr>
        <w:t>träningsdatan</w:t>
      </w:r>
      <w:proofErr w:type="spellEnd"/>
      <w:r w:rsidRPr="000E3926">
        <w:rPr>
          <w:rFonts w:cstheme="minorHAnsi"/>
        </w:rPr>
        <w:t xml:space="preserve"> så tränar hon tre modeller; ”Linjär Regression”, ”Lasso regression” och en ”</w:t>
      </w:r>
      <w:proofErr w:type="spellStart"/>
      <w:r w:rsidRPr="000E3926">
        <w:rPr>
          <w:rFonts w:cstheme="minorHAnsi"/>
        </w:rPr>
        <w:t>Random</w:t>
      </w:r>
      <w:proofErr w:type="spellEnd"/>
      <w:r w:rsidRPr="000E3926">
        <w:rPr>
          <w:rFonts w:cstheme="minorHAnsi"/>
        </w:rPr>
        <w:t xml:space="preserve"> Forest modell”. Hur skall hon välja vilken av de tre modellerna hon skall fortsätta använda när hon inte skapat ett explicit ”</w:t>
      </w:r>
      <w:proofErr w:type="spellStart"/>
      <w:r w:rsidRPr="000E3926">
        <w:rPr>
          <w:rFonts w:cstheme="minorHAnsi"/>
        </w:rPr>
        <w:t>valideringsdataset</w:t>
      </w:r>
      <w:proofErr w:type="spellEnd"/>
      <w:r w:rsidRPr="000E3926">
        <w:rPr>
          <w:rFonts w:cstheme="minorHAnsi"/>
        </w:rPr>
        <w:t xml:space="preserve">”? </w:t>
      </w:r>
    </w:p>
    <w:p w14:paraId="77A286EA" w14:textId="7223E878" w:rsidR="003E0C4F" w:rsidRPr="000E3926" w:rsidRDefault="003E0C4F" w:rsidP="009C3F59">
      <w:pPr>
        <w:rPr>
          <w:rFonts w:cstheme="minorHAnsi"/>
        </w:rPr>
      </w:pPr>
      <w:r w:rsidRPr="000E3926">
        <w:rPr>
          <w:rFonts w:cstheme="minorHAnsi"/>
          <w:color w:val="0D0D0D"/>
          <w:shd w:val="clear" w:color="auto" w:fill="FFFFFF"/>
        </w:rPr>
        <w:t xml:space="preserve">Julia delar sin data i bara träning och test. När hon tränar flera modeller, som Linjär Regression och </w:t>
      </w:r>
      <w:proofErr w:type="spellStart"/>
      <w:r w:rsidRPr="000E3926">
        <w:rPr>
          <w:rFonts w:cstheme="minorHAnsi"/>
          <w:color w:val="0D0D0D"/>
          <w:shd w:val="clear" w:color="auto" w:fill="FFFFFF"/>
        </w:rPr>
        <w:t>Random</w:t>
      </w:r>
      <w:proofErr w:type="spellEnd"/>
      <w:r w:rsidRPr="000E3926">
        <w:rPr>
          <w:rFonts w:cstheme="minorHAnsi"/>
          <w:color w:val="0D0D0D"/>
          <w:shd w:val="clear" w:color="auto" w:fill="FFFFFF"/>
        </w:rPr>
        <w:t xml:space="preserve"> Forest, och inte har ett separat </w:t>
      </w:r>
      <w:proofErr w:type="spellStart"/>
      <w:r w:rsidRPr="000E3926">
        <w:rPr>
          <w:rFonts w:cstheme="minorHAnsi"/>
          <w:color w:val="0D0D0D"/>
          <w:shd w:val="clear" w:color="auto" w:fill="FFFFFF"/>
        </w:rPr>
        <w:t>valideringsset</w:t>
      </w:r>
      <w:proofErr w:type="spellEnd"/>
      <w:r w:rsidRPr="000E3926">
        <w:rPr>
          <w:rFonts w:cstheme="minorHAnsi"/>
          <w:color w:val="0D0D0D"/>
          <w:shd w:val="clear" w:color="auto" w:fill="FFFFFF"/>
        </w:rPr>
        <w:t xml:space="preserve">, kan hon </w:t>
      </w:r>
      <w:proofErr w:type="gramStart"/>
      <w:r w:rsidRPr="000E3926">
        <w:rPr>
          <w:rFonts w:cstheme="minorHAnsi"/>
          <w:color w:val="0D0D0D"/>
          <w:shd w:val="clear" w:color="auto" w:fill="FFFFFF"/>
        </w:rPr>
        <w:t>istället</w:t>
      </w:r>
      <w:proofErr w:type="gramEnd"/>
      <w:r w:rsidRPr="000E3926">
        <w:rPr>
          <w:rFonts w:cstheme="minorHAnsi"/>
          <w:color w:val="0D0D0D"/>
          <w:shd w:val="clear" w:color="auto" w:fill="FFFFFF"/>
        </w:rPr>
        <w:t xml:space="preserve"> använda korsvalidering. Genom detta tillvägagångssätt kan hon jämföra och utvärdera olika modellers prestanda objektivt för att välja den bästa.</w:t>
      </w:r>
    </w:p>
    <w:p w14:paraId="521DB3A5" w14:textId="77777777" w:rsidR="003E0C4F" w:rsidRPr="000E3926" w:rsidRDefault="00141950" w:rsidP="009C3F59">
      <w:pPr>
        <w:rPr>
          <w:rFonts w:cstheme="minorHAnsi"/>
        </w:rPr>
      </w:pPr>
      <w:r w:rsidRPr="000E3926">
        <w:rPr>
          <w:rFonts w:cstheme="minorHAnsi"/>
        </w:rPr>
        <w:t xml:space="preserve"> 3. Vad är ”regressionsproblem? Kan du ge några exempel på m</w:t>
      </w:r>
      <w:r w:rsidR="003E0C4F" w:rsidRPr="000E3926">
        <w:rPr>
          <w:rFonts w:cstheme="minorHAnsi"/>
        </w:rPr>
        <w:t xml:space="preserve"> </w:t>
      </w:r>
      <w:proofErr w:type="spellStart"/>
      <w:r w:rsidRPr="000E3926">
        <w:rPr>
          <w:rFonts w:cstheme="minorHAnsi"/>
        </w:rPr>
        <w:t>odeller</w:t>
      </w:r>
      <w:proofErr w:type="spellEnd"/>
      <w:r w:rsidRPr="000E3926">
        <w:rPr>
          <w:rFonts w:cstheme="minorHAnsi"/>
        </w:rPr>
        <w:t xml:space="preserve"> som används och potentiella tillämpningsområden? </w:t>
      </w:r>
    </w:p>
    <w:p w14:paraId="00898FC0" w14:textId="465A0E6C" w:rsidR="003E0C4F" w:rsidRPr="000E3926" w:rsidRDefault="00141950" w:rsidP="009C3F59">
      <w:pPr>
        <w:rPr>
          <w:rFonts w:cstheme="minorHAnsi"/>
        </w:rPr>
      </w:pPr>
      <w:r w:rsidRPr="000E3926">
        <w:rPr>
          <w:rFonts w:cstheme="minorHAnsi"/>
        </w:rPr>
        <w:t>I ett regressionsproblem är den beroende variabeln (den variabel vi försöker prediktera) kontinuerlig. För att hantera regressionsproblem kan modeller så som ”Linjär Regression”, ”Lasso Regression” användas. Exempel på ett problem kan vara att modellera en maskins livslängd som en funktion av dess ålder</w:t>
      </w:r>
      <w:r w:rsidR="003E0C4F" w:rsidRPr="000E3926">
        <w:rPr>
          <w:rFonts w:cstheme="minorHAnsi"/>
        </w:rPr>
        <w:t>.</w:t>
      </w:r>
      <w:r w:rsidRPr="000E3926">
        <w:rPr>
          <w:rFonts w:cstheme="minorHAnsi"/>
        </w:rPr>
        <w:t xml:space="preserve"> </w:t>
      </w:r>
    </w:p>
    <w:p w14:paraId="6D8FDDFF" w14:textId="77777777" w:rsidR="003E0C4F" w:rsidRPr="000E3926" w:rsidRDefault="00141950" w:rsidP="009C3F59">
      <w:pPr>
        <w:rPr>
          <w:rFonts w:cstheme="minorHAnsi"/>
        </w:rPr>
      </w:pPr>
      <w:r w:rsidRPr="000E3926">
        <w:rPr>
          <w:rFonts w:cstheme="minorHAnsi"/>
        </w:rPr>
        <w:t xml:space="preserve">4. Hur kan du tolka RMSE och vad används det till: </w:t>
      </w:r>
      <w:r w:rsidRPr="000E3926">
        <w:rPr>
          <w:rFonts w:ascii="Cambria Math" w:hAnsi="Cambria Math" w:cs="Cambria Math"/>
        </w:rPr>
        <w:t>𝑅𝑀𝑆𝐸</w:t>
      </w:r>
      <w:r w:rsidRPr="000E3926">
        <w:rPr>
          <w:rFonts w:cstheme="minorHAnsi"/>
        </w:rPr>
        <w:t xml:space="preserve"> = √</w:t>
      </w:r>
      <w:proofErr w:type="gramStart"/>
      <w:r w:rsidRPr="000E3926">
        <w:rPr>
          <w:rFonts w:cstheme="minorHAnsi"/>
        </w:rPr>
        <w:t>∑(</w:t>
      </w:r>
      <w:proofErr w:type="gramEnd"/>
      <w:r w:rsidRPr="000E3926">
        <w:rPr>
          <w:rFonts w:ascii="Cambria Math" w:hAnsi="Cambria Math" w:cs="Cambria Math"/>
        </w:rPr>
        <w:t>𝑦𝑖</w:t>
      </w:r>
      <w:r w:rsidRPr="000E3926">
        <w:rPr>
          <w:rFonts w:cstheme="minorHAnsi"/>
        </w:rPr>
        <w:t xml:space="preserve"> − </w:t>
      </w:r>
      <w:r w:rsidRPr="000E3926">
        <w:rPr>
          <w:rFonts w:ascii="Cambria Math" w:hAnsi="Cambria Math" w:cs="Cambria Math"/>
        </w:rPr>
        <w:t>𝑦</w:t>
      </w:r>
      <w:r w:rsidRPr="000E3926">
        <w:rPr>
          <w:rFonts w:ascii="Calibri" w:hAnsi="Calibri" w:cs="Calibri"/>
        </w:rPr>
        <w:t>̂</w:t>
      </w:r>
      <w:r w:rsidRPr="000E3926">
        <w:rPr>
          <w:rFonts w:ascii="Cambria Math" w:hAnsi="Cambria Math" w:cs="Cambria Math"/>
        </w:rPr>
        <w:t>𝑖</w:t>
      </w:r>
      <w:r w:rsidRPr="000E3926">
        <w:rPr>
          <w:rFonts w:cstheme="minorHAnsi"/>
        </w:rPr>
        <w:t xml:space="preserve"> ) 2 </w:t>
      </w:r>
      <w:r w:rsidRPr="000E3926">
        <w:rPr>
          <w:rFonts w:ascii="Cambria Math" w:hAnsi="Cambria Math" w:cs="Cambria Math"/>
        </w:rPr>
        <w:t>𝑖</w:t>
      </w:r>
      <w:r w:rsidRPr="000E3926">
        <w:rPr>
          <w:rFonts w:cstheme="minorHAnsi"/>
        </w:rPr>
        <w:t xml:space="preserve"> </w:t>
      </w:r>
    </w:p>
    <w:p w14:paraId="4AD67415" w14:textId="312EF96F" w:rsidR="003E0C4F" w:rsidRPr="000E3926" w:rsidRDefault="003E0C4F" w:rsidP="009C3F59">
      <w:pPr>
        <w:rPr>
          <w:rFonts w:cstheme="minorHAnsi"/>
        </w:rPr>
      </w:pPr>
      <w:r w:rsidRPr="000E3926">
        <w:rPr>
          <w:rFonts w:cstheme="minorHAnsi"/>
          <w:color w:val="0D0D0D"/>
          <w:shd w:val="clear" w:color="auto" w:fill="FFFFFF"/>
        </w:rPr>
        <w:t xml:space="preserve">RMSE är ett mått som används för att kvantifiera skillnaden mellan modellens förutsägelser och de faktiska värdena. Det är en viktig indikator på en regressionsmodells prestanda - ju lägre RMSE, desto mindre avvikelse har modellen från de faktiska </w:t>
      </w:r>
      <w:proofErr w:type="spellStart"/>
      <w:r w:rsidRPr="000E3926">
        <w:rPr>
          <w:rFonts w:cstheme="minorHAnsi"/>
          <w:color w:val="0D0D0D"/>
          <w:shd w:val="clear" w:color="auto" w:fill="FFFFFF"/>
        </w:rPr>
        <w:t>väderna</w:t>
      </w:r>
      <w:proofErr w:type="spellEnd"/>
      <w:r w:rsidRPr="000E3926">
        <w:rPr>
          <w:rFonts w:cstheme="minorHAnsi"/>
          <w:color w:val="0D0D0D"/>
          <w:shd w:val="clear" w:color="auto" w:fill="FFFFFF"/>
        </w:rPr>
        <w:t>.</w:t>
      </w:r>
    </w:p>
    <w:p w14:paraId="1F38F456" w14:textId="77777777" w:rsidR="000E3926" w:rsidRPr="000E3926" w:rsidRDefault="00141950" w:rsidP="009C3F59">
      <w:pPr>
        <w:rPr>
          <w:rFonts w:cstheme="minorHAnsi"/>
        </w:rPr>
      </w:pPr>
      <w:r w:rsidRPr="000E3926">
        <w:rPr>
          <w:rFonts w:cstheme="minorHAnsi"/>
        </w:rPr>
        <w:t>5. Vad är ”</w:t>
      </w:r>
      <w:proofErr w:type="spellStart"/>
      <w:r w:rsidRPr="000E3926">
        <w:rPr>
          <w:rFonts w:cstheme="minorHAnsi"/>
        </w:rPr>
        <w:t>klassificieringsproblem</w:t>
      </w:r>
      <w:proofErr w:type="spellEnd"/>
      <w:r w:rsidRPr="000E3926">
        <w:rPr>
          <w:rFonts w:cstheme="minorHAnsi"/>
        </w:rPr>
        <w:t>? Kan du ge några exempel på modeller som används och potentiella tillämpningsområden? Vad är en ”</w:t>
      </w:r>
      <w:proofErr w:type="spellStart"/>
      <w:r w:rsidRPr="000E3926">
        <w:rPr>
          <w:rFonts w:cstheme="minorHAnsi"/>
        </w:rPr>
        <w:t>Confusion</w:t>
      </w:r>
      <w:proofErr w:type="spellEnd"/>
      <w:r w:rsidRPr="000E3926">
        <w:rPr>
          <w:rFonts w:cstheme="minorHAnsi"/>
        </w:rPr>
        <w:t xml:space="preserve"> Matrix”? </w:t>
      </w:r>
    </w:p>
    <w:p w14:paraId="71DEC37D" w14:textId="2856A65D" w:rsidR="003E0C4F" w:rsidRPr="000E3926" w:rsidRDefault="000E3926" w:rsidP="009C3F59">
      <w:pPr>
        <w:rPr>
          <w:rFonts w:cstheme="minorHAnsi"/>
        </w:rPr>
      </w:pPr>
      <w:r w:rsidRPr="000E3926">
        <w:rPr>
          <w:rFonts w:cstheme="minorHAnsi"/>
          <w:color w:val="0D0D0D"/>
          <w:shd w:val="clear" w:color="auto" w:fill="FFFFFF"/>
        </w:rPr>
        <w:t xml:space="preserve">Klassificeringsproblem handlar om att tilldela data till fördefinierade kategorier. Modeller som Support </w:t>
      </w:r>
      <w:proofErr w:type="spellStart"/>
      <w:r w:rsidRPr="000E3926">
        <w:rPr>
          <w:rFonts w:cstheme="minorHAnsi"/>
          <w:color w:val="0D0D0D"/>
          <w:shd w:val="clear" w:color="auto" w:fill="FFFFFF"/>
        </w:rPr>
        <w:t>Vector</w:t>
      </w:r>
      <w:proofErr w:type="spellEnd"/>
      <w:r w:rsidRPr="000E3926">
        <w:rPr>
          <w:rFonts w:cstheme="minorHAnsi"/>
          <w:color w:val="0D0D0D"/>
          <w:shd w:val="clear" w:color="auto" w:fill="FFFFFF"/>
        </w:rPr>
        <w:t xml:space="preserve"> </w:t>
      </w:r>
      <w:proofErr w:type="spellStart"/>
      <w:r w:rsidRPr="000E3926">
        <w:rPr>
          <w:rFonts w:cstheme="minorHAnsi"/>
          <w:color w:val="0D0D0D"/>
          <w:shd w:val="clear" w:color="auto" w:fill="FFFFFF"/>
        </w:rPr>
        <w:t>Machine</w:t>
      </w:r>
      <w:proofErr w:type="spellEnd"/>
      <w:r w:rsidRPr="000E3926">
        <w:rPr>
          <w:rFonts w:cstheme="minorHAnsi"/>
          <w:color w:val="0D0D0D"/>
          <w:shd w:val="clear" w:color="auto" w:fill="FFFFFF"/>
        </w:rPr>
        <w:t xml:space="preserve"> och </w:t>
      </w:r>
      <w:proofErr w:type="spellStart"/>
      <w:r w:rsidRPr="000E3926">
        <w:rPr>
          <w:rFonts w:cstheme="minorHAnsi"/>
          <w:color w:val="0D0D0D"/>
          <w:shd w:val="clear" w:color="auto" w:fill="FFFFFF"/>
        </w:rPr>
        <w:t>Logistic</w:t>
      </w:r>
      <w:proofErr w:type="spellEnd"/>
      <w:r w:rsidRPr="000E3926">
        <w:rPr>
          <w:rFonts w:cstheme="minorHAnsi"/>
          <w:color w:val="0D0D0D"/>
          <w:shd w:val="clear" w:color="auto" w:fill="FFFFFF"/>
        </w:rPr>
        <w:t xml:space="preserve"> Regression är populära i sådana sammanhang. En </w:t>
      </w:r>
      <w:proofErr w:type="spellStart"/>
      <w:r w:rsidRPr="000E3926">
        <w:rPr>
          <w:rFonts w:cstheme="minorHAnsi"/>
          <w:color w:val="0D0D0D"/>
          <w:shd w:val="clear" w:color="auto" w:fill="FFFFFF"/>
        </w:rPr>
        <w:t>Confusion</w:t>
      </w:r>
      <w:proofErr w:type="spellEnd"/>
      <w:r w:rsidRPr="000E3926">
        <w:rPr>
          <w:rFonts w:cstheme="minorHAnsi"/>
          <w:color w:val="0D0D0D"/>
          <w:shd w:val="clear" w:color="auto" w:fill="FFFFFF"/>
        </w:rPr>
        <w:t xml:space="preserve"> Matrix är ett hjälpmedel för att visualisera och förstå en modells förmåga att korrekt klassificera</w:t>
      </w:r>
    </w:p>
    <w:p w14:paraId="19B038A8" w14:textId="77777777" w:rsidR="000E3926" w:rsidRPr="000E3926" w:rsidRDefault="00141950" w:rsidP="009C3F59">
      <w:pPr>
        <w:rPr>
          <w:rFonts w:cstheme="minorHAnsi"/>
        </w:rPr>
      </w:pPr>
      <w:r w:rsidRPr="000E3926">
        <w:rPr>
          <w:rFonts w:cstheme="minorHAnsi"/>
        </w:rPr>
        <w:t>6. Vad är K-</w:t>
      </w:r>
      <w:proofErr w:type="spellStart"/>
      <w:r w:rsidRPr="000E3926">
        <w:rPr>
          <w:rFonts w:cstheme="minorHAnsi"/>
        </w:rPr>
        <w:t>means</w:t>
      </w:r>
      <w:proofErr w:type="spellEnd"/>
      <w:r w:rsidRPr="000E3926">
        <w:rPr>
          <w:rFonts w:cstheme="minorHAnsi"/>
        </w:rPr>
        <w:t xml:space="preserve"> modellen för något? Ge ett exempel på vad det kan tillämpas på. K-</w:t>
      </w:r>
      <w:proofErr w:type="spellStart"/>
      <w:r w:rsidRPr="000E3926">
        <w:rPr>
          <w:rFonts w:cstheme="minorHAnsi"/>
        </w:rPr>
        <w:t>means</w:t>
      </w:r>
      <w:proofErr w:type="spellEnd"/>
      <w:r w:rsidRPr="000E3926">
        <w:rPr>
          <w:rFonts w:cstheme="minorHAnsi"/>
        </w:rPr>
        <w:t xml:space="preserve"> används </w:t>
      </w:r>
    </w:p>
    <w:p w14:paraId="02858E3D" w14:textId="0557F074" w:rsidR="003E0C4F" w:rsidRPr="000E3926" w:rsidRDefault="000E3926" w:rsidP="009C3F59">
      <w:pPr>
        <w:rPr>
          <w:rFonts w:cstheme="minorHAnsi"/>
        </w:rPr>
      </w:pPr>
      <w:r w:rsidRPr="000E3926">
        <w:rPr>
          <w:rFonts w:cstheme="minorHAnsi"/>
          <w:color w:val="0D0D0D"/>
          <w:shd w:val="clear" w:color="auto" w:fill="FFFFFF"/>
        </w:rPr>
        <w:t>K-</w:t>
      </w:r>
      <w:proofErr w:type="spellStart"/>
      <w:r w:rsidRPr="000E3926">
        <w:rPr>
          <w:rFonts w:cstheme="minorHAnsi"/>
          <w:color w:val="0D0D0D"/>
          <w:shd w:val="clear" w:color="auto" w:fill="FFFFFF"/>
        </w:rPr>
        <w:t>means</w:t>
      </w:r>
      <w:proofErr w:type="spellEnd"/>
      <w:r w:rsidRPr="000E3926">
        <w:rPr>
          <w:rFonts w:cstheme="minorHAnsi"/>
          <w:color w:val="0D0D0D"/>
          <w:shd w:val="clear" w:color="auto" w:fill="FFFFFF"/>
        </w:rPr>
        <w:t xml:space="preserve"> är en metod för klusteranalys inom </w:t>
      </w:r>
      <w:proofErr w:type="spellStart"/>
      <w:r w:rsidRPr="000E3926">
        <w:rPr>
          <w:rFonts w:cstheme="minorHAnsi"/>
          <w:color w:val="0D0D0D"/>
          <w:shd w:val="clear" w:color="auto" w:fill="FFFFFF"/>
        </w:rPr>
        <w:t>osuperviserad</w:t>
      </w:r>
      <w:proofErr w:type="spellEnd"/>
      <w:r w:rsidRPr="000E3926">
        <w:rPr>
          <w:rFonts w:cstheme="minorHAnsi"/>
          <w:color w:val="0D0D0D"/>
          <w:shd w:val="clear" w:color="auto" w:fill="FFFFFF"/>
        </w:rPr>
        <w:t xml:space="preserve"> inlärning. Den används för att gruppera data baserat på likheter, till exempel i kundsegmentering för att rikta marknadsföringsinsatser.</w:t>
      </w:r>
    </w:p>
    <w:p w14:paraId="10CF3322" w14:textId="77777777" w:rsidR="000E3926" w:rsidRPr="000E3926" w:rsidRDefault="00141950" w:rsidP="009C3F59">
      <w:pPr>
        <w:rPr>
          <w:rFonts w:cstheme="minorHAnsi"/>
        </w:rPr>
      </w:pPr>
      <w:r w:rsidRPr="000E3926">
        <w:rPr>
          <w:rFonts w:cstheme="minorHAnsi"/>
        </w:rPr>
        <w:t xml:space="preserve">7. Förklara (gärna med ett exempel): </w:t>
      </w:r>
      <w:proofErr w:type="spellStart"/>
      <w:r w:rsidRPr="000E3926">
        <w:rPr>
          <w:rFonts w:cstheme="minorHAnsi"/>
        </w:rPr>
        <w:t>Ordinal</w:t>
      </w:r>
      <w:proofErr w:type="spellEnd"/>
      <w:r w:rsidRPr="000E3926">
        <w:rPr>
          <w:rFonts w:cstheme="minorHAnsi"/>
        </w:rPr>
        <w:t xml:space="preserve"> </w:t>
      </w:r>
      <w:proofErr w:type="spellStart"/>
      <w:r w:rsidRPr="000E3926">
        <w:rPr>
          <w:rFonts w:cstheme="minorHAnsi"/>
        </w:rPr>
        <w:t>encoding</w:t>
      </w:r>
      <w:proofErr w:type="spellEnd"/>
      <w:r w:rsidRPr="000E3926">
        <w:rPr>
          <w:rFonts w:cstheme="minorHAnsi"/>
        </w:rPr>
        <w:t xml:space="preserve">, </w:t>
      </w:r>
      <w:proofErr w:type="spellStart"/>
      <w:r w:rsidRPr="000E3926">
        <w:rPr>
          <w:rFonts w:cstheme="minorHAnsi"/>
        </w:rPr>
        <w:t>one</w:t>
      </w:r>
      <w:proofErr w:type="spellEnd"/>
      <w:r w:rsidRPr="000E3926">
        <w:rPr>
          <w:rFonts w:cstheme="minorHAnsi"/>
        </w:rPr>
        <w:t xml:space="preserve">-hot </w:t>
      </w:r>
      <w:proofErr w:type="spellStart"/>
      <w:r w:rsidRPr="000E3926">
        <w:rPr>
          <w:rFonts w:cstheme="minorHAnsi"/>
        </w:rPr>
        <w:t>encoding</w:t>
      </w:r>
      <w:proofErr w:type="spellEnd"/>
      <w:r w:rsidRPr="000E3926">
        <w:rPr>
          <w:rFonts w:cstheme="minorHAnsi"/>
        </w:rPr>
        <w:t xml:space="preserve">, dummy </w:t>
      </w:r>
      <w:proofErr w:type="spellStart"/>
      <w:r w:rsidRPr="000E3926">
        <w:rPr>
          <w:rFonts w:cstheme="minorHAnsi"/>
        </w:rPr>
        <w:t>variable</w:t>
      </w:r>
      <w:proofErr w:type="spellEnd"/>
      <w:r w:rsidRPr="000E3926">
        <w:rPr>
          <w:rFonts w:cstheme="minorHAnsi"/>
        </w:rPr>
        <w:t xml:space="preserve"> </w:t>
      </w:r>
      <w:proofErr w:type="spellStart"/>
      <w:r w:rsidRPr="000E3926">
        <w:rPr>
          <w:rFonts w:cstheme="minorHAnsi"/>
        </w:rPr>
        <w:t>encoding</w:t>
      </w:r>
      <w:proofErr w:type="spellEnd"/>
      <w:r w:rsidRPr="000E3926">
        <w:rPr>
          <w:rFonts w:cstheme="minorHAnsi"/>
        </w:rPr>
        <w:t xml:space="preserve">. Se mappen ”l8” på </w:t>
      </w:r>
      <w:proofErr w:type="spellStart"/>
      <w:r w:rsidRPr="000E3926">
        <w:rPr>
          <w:rFonts w:cstheme="minorHAnsi"/>
        </w:rPr>
        <w:t>GitHub</w:t>
      </w:r>
      <w:proofErr w:type="spellEnd"/>
      <w:r w:rsidRPr="000E3926">
        <w:rPr>
          <w:rFonts w:cstheme="minorHAnsi"/>
        </w:rPr>
        <w:t xml:space="preserve"> om du behöver repetition. </w:t>
      </w:r>
    </w:p>
    <w:p w14:paraId="562A6E75" w14:textId="0FAF3717" w:rsidR="000E3926" w:rsidRPr="000E3926" w:rsidRDefault="000E3926" w:rsidP="009C3F59">
      <w:pPr>
        <w:rPr>
          <w:rFonts w:cstheme="minorHAnsi"/>
        </w:rPr>
      </w:pPr>
      <w:r w:rsidRPr="000E3926">
        <w:rPr>
          <w:rFonts w:cstheme="minorHAnsi"/>
          <w:color w:val="0D0D0D"/>
          <w:shd w:val="clear" w:color="auto" w:fill="FFFFFF"/>
        </w:rPr>
        <w:t xml:space="preserve">För att hantera </w:t>
      </w:r>
      <w:proofErr w:type="gramStart"/>
      <w:r w:rsidRPr="000E3926">
        <w:rPr>
          <w:rFonts w:cstheme="minorHAnsi"/>
          <w:color w:val="0D0D0D"/>
          <w:shd w:val="clear" w:color="auto" w:fill="FFFFFF"/>
        </w:rPr>
        <w:t>kategorisk data</w:t>
      </w:r>
      <w:proofErr w:type="gramEnd"/>
      <w:r w:rsidRPr="000E3926">
        <w:rPr>
          <w:rFonts w:cstheme="minorHAnsi"/>
          <w:color w:val="0D0D0D"/>
          <w:shd w:val="clear" w:color="auto" w:fill="FFFFFF"/>
        </w:rPr>
        <w:t xml:space="preserve"> används olika tekniker. </w:t>
      </w:r>
      <w:proofErr w:type="spellStart"/>
      <w:r w:rsidRPr="000E3926">
        <w:rPr>
          <w:rFonts w:cstheme="minorHAnsi"/>
          <w:color w:val="0D0D0D"/>
          <w:shd w:val="clear" w:color="auto" w:fill="FFFFFF"/>
        </w:rPr>
        <w:t>Ordinal</w:t>
      </w:r>
      <w:proofErr w:type="spellEnd"/>
      <w:r w:rsidRPr="000E3926">
        <w:rPr>
          <w:rFonts w:cstheme="minorHAnsi"/>
          <w:color w:val="0D0D0D"/>
          <w:shd w:val="clear" w:color="auto" w:fill="FFFFFF"/>
        </w:rPr>
        <w:t xml:space="preserve"> </w:t>
      </w:r>
      <w:proofErr w:type="spellStart"/>
      <w:r w:rsidRPr="000E3926">
        <w:rPr>
          <w:rFonts w:cstheme="minorHAnsi"/>
          <w:color w:val="0D0D0D"/>
          <w:shd w:val="clear" w:color="auto" w:fill="FFFFFF"/>
        </w:rPr>
        <w:t>encoding</w:t>
      </w:r>
      <w:proofErr w:type="spellEnd"/>
      <w:r w:rsidRPr="000E3926">
        <w:rPr>
          <w:rFonts w:cstheme="minorHAnsi"/>
          <w:color w:val="0D0D0D"/>
          <w:shd w:val="clear" w:color="auto" w:fill="FFFFFF"/>
        </w:rPr>
        <w:t xml:space="preserve"> tilldelar en unik siffra till varje kategori, medan </w:t>
      </w:r>
      <w:proofErr w:type="spellStart"/>
      <w:r w:rsidRPr="000E3926">
        <w:rPr>
          <w:rFonts w:cstheme="minorHAnsi"/>
          <w:color w:val="0D0D0D"/>
          <w:shd w:val="clear" w:color="auto" w:fill="FFFFFF"/>
        </w:rPr>
        <w:t>one</w:t>
      </w:r>
      <w:proofErr w:type="spellEnd"/>
      <w:r w:rsidRPr="000E3926">
        <w:rPr>
          <w:rFonts w:cstheme="minorHAnsi"/>
          <w:color w:val="0D0D0D"/>
          <w:shd w:val="clear" w:color="auto" w:fill="FFFFFF"/>
        </w:rPr>
        <w:t xml:space="preserve">-hot </w:t>
      </w:r>
      <w:proofErr w:type="spellStart"/>
      <w:r w:rsidRPr="000E3926">
        <w:rPr>
          <w:rFonts w:cstheme="minorHAnsi"/>
          <w:color w:val="0D0D0D"/>
          <w:shd w:val="clear" w:color="auto" w:fill="FFFFFF"/>
        </w:rPr>
        <w:t>encoding</w:t>
      </w:r>
      <w:proofErr w:type="spellEnd"/>
      <w:r w:rsidRPr="000E3926">
        <w:rPr>
          <w:rFonts w:cstheme="minorHAnsi"/>
          <w:color w:val="0D0D0D"/>
          <w:shd w:val="clear" w:color="auto" w:fill="FFFFFF"/>
        </w:rPr>
        <w:t xml:space="preserve"> skapar separata binära kolumner för varje kategori. Dummy </w:t>
      </w:r>
      <w:proofErr w:type="spellStart"/>
      <w:r w:rsidRPr="000E3926">
        <w:rPr>
          <w:rFonts w:cstheme="minorHAnsi"/>
          <w:color w:val="0D0D0D"/>
          <w:shd w:val="clear" w:color="auto" w:fill="FFFFFF"/>
        </w:rPr>
        <w:t>variable</w:t>
      </w:r>
      <w:proofErr w:type="spellEnd"/>
      <w:r w:rsidRPr="000E3926">
        <w:rPr>
          <w:rFonts w:cstheme="minorHAnsi"/>
          <w:color w:val="0D0D0D"/>
          <w:shd w:val="clear" w:color="auto" w:fill="FFFFFF"/>
        </w:rPr>
        <w:t xml:space="preserve"> </w:t>
      </w:r>
      <w:proofErr w:type="spellStart"/>
      <w:r w:rsidRPr="000E3926">
        <w:rPr>
          <w:rFonts w:cstheme="minorHAnsi"/>
          <w:color w:val="0D0D0D"/>
          <w:shd w:val="clear" w:color="auto" w:fill="FFFFFF"/>
        </w:rPr>
        <w:t>encoding</w:t>
      </w:r>
      <w:proofErr w:type="spellEnd"/>
      <w:r w:rsidRPr="000E3926">
        <w:rPr>
          <w:rFonts w:cstheme="minorHAnsi"/>
          <w:color w:val="0D0D0D"/>
          <w:shd w:val="clear" w:color="auto" w:fill="FFFFFF"/>
        </w:rPr>
        <w:t xml:space="preserve"> liknar </w:t>
      </w:r>
      <w:proofErr w:type="spellStart"/>
      <w:r w:rsidRPr="000E3926">
        <w:rPr>
          <w:rFonts w:cstheme="minorHAnsi"/>
          <w:color w:val="0D0D0D"/>
          <w:shd w:val="clear" w:color="auto" w:fill="FFFFFF"/>
        </w:rPr>
        <w:t>one</w:t>
      </w:r>
      <w:proofErr w:type="spellEnd"/>
      <w:r w:rsidRPr="000E3926">
        <w:rPr>
          <w:rFonts w:cstheme="minorHAnsi"/>
          <w:color w:val="0D0D0D"/>
          <w:shd w:val="clear" w:color="auto" w:fill="FFFFFF"/>
        </w:rPr>
        <w:t xml:space="preserve">-hot </w:t>
      </w:r>
      <w:proofErr w:type="spellStart"/>
      <w:r w:rsidRPr="000E3926">
        <w:rPr>
          <w:rFonts w:cstheme="minorHAnsi"/>
          <w:color w:val="0D0D0D"/>
          <w:shd w:val="clear" w:color="auto" w:fill="FFFFFF"/>
        </w:rPr>
        <w:t>encoding</w:t>
      </w:r>
      <w:proofErr w:type="spellEnd"/>
      <w:r w:rsidRPr="000E3926">
        <w:rPr>
          <w:rFonts w:cstheme="minorHAnsi"/>
          <w:color w:val="0D0D0D"/>
          <w:shd w:val="clear" w:color="auto" w:fill="FFFFFF"/>
        </w:rPr>
        <w:t xml:space="preserve"> men med en kategori mindre som</w:t>
      </w:r>
      <w:r w:rsidR="00141950" w:rsidRPr="000E3926">
        <w:rPr>
          <w:rFonts w:cstheme="minorHAnsi"/>
        </w:rPr>
        <w:t xml:space="preserve"> </w:t>
      </w:r>
      <w:proofErr w:type="spellStart"/>
      <w:r w:rsidRPr="000E3926">
        <w:rPr>
          <w:rFonts w:cstheme="minorHAnsi"/>
        </w:rPr>
        <w:t>refrens</w:t>
      </w:r>
      <w:proofErr w:type="spellEnd"/>
      <w:r w:rsidRPr="000E3926">
        <w:rPr>
          <w:rFonts w:cstheme="minorHAnsi"/>
        </w:rPr>
        <w:t>.</w:t>
      </w:r>
    </w:p>
    <w:p w14:paraId="521930E2" w14:textId="77777777" w:rsidR="000E3926" w:rsidRPr="000E3926" w:rsidRDefault="00141950" w:rsidP="000E3926">
      <w:pPr>
        <w:rPr>
          <w:rFonts w:cstheme="minorHAnsi"/>
        </w:rPr>
      </w:pPr>
      <w:r w:rsidRPr="000E3926">
        <w:rPr>
          <w:rFonts w:cstheme="minorHAnsi"/>
        </w:rPr>
        <w:t xml:space="preserve">8. Göran påstår att </w:t>
      </w:r>
      <w:proofErr w:type="spellStart"/>
      <w:r w:rsidRPr="000E3926">
        <w:rPr>
          <w:rFonts w:cstheme="minorHAnsi"/>
        </w:rPr>
        <w:t>datan</w:t>
      </w:r>
      <w:proofErr w:type="spellEnd"/>
      <w:r w:rsidRPr="000E3926">
        <w:rPr>
          <w:rFonts w:cstheme="minorHAnsi"/>
        </w:rPr>
        <w:t xml:space="preserve"> antingen är ”</w:t>
      </w:r>
      <w:proofErr w:type="spellStart"/>
      <w:r w:rsidRPr="000E3926">
        <w:rPr>
          <w:rFonts w:cstheme="minorHAnsi"/>
        </w:rPr>
        <w:t>ordinal</w:t>
      </w:r>
      <w:proofErr w:type="spellEnd"/>
      <w:r w:rsidRPr="000E3926">
        <w:rPr>
          <w:rFonts w:cstheme="minorHAnsi"/>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0E3926">
        <w:rPr>
          <w:rFonts w:cstheme="minorHAnsi"/>
        </w:rPr>
        <w:t>ordinal</w:t>
      </w:r>
      <w:proofErr w:type="spellEnd"/>
      <w:r w:rsidRPr="000E3926">
        <w:rPr>
          <w:rFonts w:cstheme="minorHAnsi"/>
        </w:rPr>
        <w:t xml:space="preserve">) – vem har rätt? </w:t>
      </w:r>
    </w:p>
    <w:p w14:paraId="73148D31" w14:textId="4885DA6C" w:rsidR="000E3926" w:rsidRPr="000E3926" w:rsidRDefault="000E3926" w:rsidP="000E3926">
      <w:pPr>
        <w:rPr>
          <w:rFonts w:cstheme="minorHAnsi"/>
        </w:rPr>
      </w:pPr>
      <w:r w:rsidRPr="000E3926">
        <w:rPr>
          <w:rFonts w:cstheme="minorHAnsi"/>
        </w:rPr>
        <w:lastRenderedPageBreak/>
        <w:t xml:space="preserve">Julia har rätt då det är upp till en själv och modellens behov om man anser att </w:t>
      </w:r>
      <w:proofErr w:type="spellStart"/>
      <w:r w:rsidRPr="000E3926">
        <w:rPr>
          <w:rFonts w:cstheme="minorHAnsi"/>
        </w:rPr>
        <w:t>datan</w:t>
      </w:r>
      <w:proofErr w:type="spellEnd"/>
      <w:r w:rsidRPr="000E3926">
        <w:rPr>
          <w:rFonts w:cstheme="minorHAnsi"/>
        </w:rPr>
        <w:t xml:space="preserve"> ska vara </w:t>
      </w:r>
      <w:proofErr w:type="spellStart"/>
      <w:r w:rsidRPr="000E3926">
        <w:rPr>
          <w:rFonts w:cstheme="minorHAnsi"/>
        </w:rPr>
        <w:t>ordinal</w:t>
      </w:r>
      <w:proofErr w:type="spellEnd"/>
      <w:r w:rsidRPr="000E3926">
        <w:rPr>
          <w:rFonts w:cstheme="minorHAnsi"/>
        </w:rPr>
        <w:t xml:space="preserve"> eller nominal. Det finns inga exakta regler, därför har Göran fel.</w:t>
      </w:r>
    </w:p>
    <w:p w14:paraId="30F56B45" w14:textId="76798623" w:rsidR="000E3926" w:rsidRPr="000E3926" w:rsidRDefault="00141950" w:rsidP="009C3F59">
      <w:pPr>
        <w:rPr>
          <w:rFonts w:cstheme="minorHAnsi"/>
        </w:rPr>
      </w:pPr>
      <w:r w:rsidRPr="000E3926">
        <w:rPr>
          <w:rFonts w:cstheme="minorHAnsi"/>
        </w:rPr>
        <w:t xml:space="preserve"> 9. Kolla följande video om </w:t>
      </w:r>
      <w:proofErr w:type="spellStart"/>
      <w:r w:rsidRPr="000E3926">
        <w:rPr>
          <w:rFonts w:cstheme="minorHAnsi"/>
        </w:rPr>
        <w:t>Streamlit</w:t>
      </w:r>
      <w:proofErr w:type="spellEnd"/>
      <w:r w:rsidRPr="000E3926">
        <w:rPr>
          <w:rFonts w:cstheme="minorHAnsi"/>
        </w:rPr>
        <w:t xml:space="preserve">: https://www.youtube.com/watch?v=ggDaRzPP7A&amp;list=PLgzaMbMPEHEx9Als3F3sKKXexWny EKH45&amp;index=12 Och besvara följande fråga: - Vad är </w:t>
      </w:r>
      <w:proofErr w:type="spellStart"/>
      <w:r w:rsidRPr="000E3926">
        <w:rPr>
          <w:rFonts w:cstheme="minorHAnsi"/>
        </w:rPr>
        <w:t>Streamlit</w:t>
      </w:r>
      <w:proofErr w:type="spellEnd"/>
      <w:r w:rsidRPr="000E3926">
        <w:rPr>
          <w:rFonts w:cstheme="minorHAnsi"/>
        </w:rPr>
        <w:t xml:space="preserve"> för något och vad kan det användas till? </w:t>
      </w:r>
    </w:p>
    <w:p w14:paraId="559CDF15" w14:textId="2B752B2A" w:rsidR="009C3F59" w:rsidRPr="009C3F59" w:rsidRDefault="000E3926" w:rsidP="009C3F59">
      <w:r w:rsidRPr="000E3926">
        <w:rPr>
          <w:rFonts w:cstheme="minorHAnsi"/>
          <w:color w:val="0D0D0D"/>
          <w:shd w:val="clear" w:color="auto" w:fill="FFFFFF"/>
        </w:rPr>
        <w:t xml:space="preserve"> </w:t>
      </w:r>
      <w:proofErr w:type="spellStart"/>
      <w:r w:rsidRPr="000E3926">
        <w:rPr>
          <w:rFonts w:cstheme="minorHAnsi"/>
          <w:color w:val="0D0D0D"/>
          <w:shd w:val="clear" w:color="auto" w:fill="FFFFFF"/>
        </w:rPr>
        <w:t>Streamlit</w:t>
      </w:r>
      <w:proofErr w:type="spellEnd"/>
      <w:r w:rsidRPr="000E3926">
        <w:rPr>
          <w:rFonts w:cstheme="minorHAnsi"/>
          <w:color w:val="0D0D0D"/>
          <w:shd w:val="clear" w:color="auto" w:fill="FFFFFF"/>
        </w:rPr>
        <w:t xml:space="preserve"> är en användarvänlig plattform för att skapa och dela webbapplikationer inom Data Science och maskininlärning. </w:t>
      </w:r>
      <w:r w:rsidR="006F55D8">
        <w:br w:type="page"/>
      </w:r>
    </w:p>
    <w:p w14:paraId="245ACFBD" w14:textId="2C6F0C9E" w:rsidR="00A23B64" w:rsidRDefault="00A23B64" w:rsidP="00A23B64">
      <w:pPr>
        <w:pStyle w:val="Rubrik1"/>
      </w:pPr>
      <w:bookmarkStart w:id="14" w:name="_Toc160654352"/>
      <w:r>
        <w:lastRenderedPageBreak/>
        <w:t>Självutvärdering</w:t>
      </w:r>
      <w:bookmarkEnd w:id="14"/>
      <w:r w:rsidR="00DC75BF">
        <w:br/>
      </w:r>
    </w:p>
    <w:p w14:paraId="1FFE0E46" w14:textId="77777777" w:rsidR="000E3926" w:rsidRDefault="00A23B64" w:rsidP="00A23B64">
      <w:pPr>
        <w:pStyle w:val="Liststycke"/>
        <w:numPr>
          <w:ilvl w:val="0"/>
          <w:numId w:val="4"/>
        </w:numPr>
      </w:pPr>
      <w:r w:rsidRPr="00DC75BF">
        <w:t xml:space="preserve">Utmaningar du haft under arbetet samt hur du hanterat dem. </w:t>
      </w:r>
    </w:p>
    <w:p w14:paraId="1D1A8CBF" w14:textId="55DEA0E7" w:rsidR="00A23B64" w:rsidRPr="00DC75BF" w:rsidRDefault="000E3926" w:rsidP="000E3926">
      <w:pPr>
        <w:pStyle w:val="Liststycke"/>
      </w:pPr>
      <w:r>
        <w:t>Det tog lite tid att förstå vad maskininlärning är, hur det fungera. Sen tycker jag det är ett kul ämne,</w:t>
      </w:r>
      <w:r w:rsidR="00501E05">
        <w:t xml:space="preserve"> speciell att se egna bilder kan dator läsa. </w:t>
      </w:r>
      <w:r w:rsidR="00DC75BF">
        <w:br/>
      </w:r>
    </w:p>
    <w:p w14:paraId="329B5582" w14:textId="77777777" w:rsidR="00501E05" w:rsidRDefault="00A23B64" w:rsidP="00A23B64">
      <w:pPr>
        <w:pStyle w:val="Liststycke"/>
        <w:numPr>
          <w:ilvl w:val="0"/>
          <w:numId w:val="4"/>
        </w:numPr>
      </w:pPr>
      <w:r w:rsidRPr="00DC75BF">
        <w:t xml:space="preserve">Vilket betyg du anser att du skall ha och varför. </w:t>
      </w:r>
    </w:p>
    <w:p w14:paraId="1E962A25" w14:textId="371BB34D" w:rsidR="00A23B64" w:rsidRPr="00DC75BF" w:rsidRDefault="00501E05" w:rsidP="00501E05">
      <w:pPr>
        <w:pStyle w:val="Liststycke"/>
      </w:pPr>
      <w:r>
        <w:t xml:space="preserve">Jag tycker att jag kan få G, för att jag löste uppgiften. Jag lyckades ladda upp mina egna bilder och skapat </w:t>
      </w:r>
      <w:proofErr w:type="spellStart"/>
      <w:r>
        <w:t>Streamlit</w:t>
      </w:r>
      <w:proofErr w:type="spellEnd"/>
      <w:r>
        <w:t xml:space="preserve"> </w:t>
      </w:r>
      <w:proofErr w:type="spellStart"/>
      <w:r>
        <w:t>app</w:t>
      </w:r>
      <w:proofErr w:type="spellEnd"/>
      <w:r w:rsidR="003926E9">
        <w:t xml:space="preserve">, men </w:t>
      </w:r>
      <w:proofErr w:type="spellStart"/>
      <w:r w:rsidR="003926E9">
        <w:t>appen</w:t>
      </w:r>
      <w:proofErr w:type="spellEnd"/>
      <w:r w:rsidR="003926E9">
        <w:t xml:space="preserve"> har jag inte satt i gång.  Lite besviken av mig själv,</w:t>
      </w:r>
      <w:r>
        <w:t xml:space="preserve"> jag tycker jag kunde göra det </w:t>
      </w:r>
      <w:r w:rsidR="00BD731A">
        <w:t>mycket</w:t>
      </w:r>
      <w:r>
        <w:t xml:space="preserve">bättre. </w:t>
      </w:r>
      <w:r w:rsidR="00DC75BF">
        <w:br/>
      </w:r>
    </w:p>
    <w:p w14:paraId="15C79674" w14:textId="3C15E6F9" w:rsidR="00A23B64" w:rsidRPr="00A23B64" w:rsidRDefault="00A23B64" w:rsidP="00A23B64"/>
    <w:p w14:paraId="64C8599A" w14:textId="5884C2E2" w:rsidR="00800767" w:rsidRPr="00501E05"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5" w:name="_Toc160654354"/>
      <w:r>
        <w:lastRenderedPageBreak/>
        <w:t>Källförteckning</w:t>
      </w:r>
      <w:bookmarkEnd w:id="15"/>
    </w:p>
    <w:p w14:paraId="259EE7E3" w14:textId="0DD91C98" w:rsidR="00532FC8" w:rsidRPr="00501E05" w:rsidRDefault="00000000">
      <w:pPr>
        <w:rPr>
          <w:rFonts w:cstheme="minorHAnsi"/>
        </w:rPr>
      </w:pPr>
      <w:hyperlink r:id="rId21" w:history="1">
        <w:r w:rsidR="007F64AC" w:rsidRPr="00501E05">
          <w:rPr>
            <w:rStyle w:val="Hyperlnk"/>
            <w:rFonts w:cstheme="minorHAnsi"/>
          </w:rPr>
          <w:t>https://www.ibm.com/topics/confusion-matrix</w:t>
        </w:r>
      </w:hyperlink>
    </w:p>
    <w:p w14:paraId="2DFD22E0" w14:textId="1FADB952" w:rsidR="00501E05" w:rsidRPr="00501E05" w:rsidRDefault="00000000">
      <w:pPr>
        <w:rPr>
          <w:rFonts w:cstheme="minorHAnsi"/>
        </w:rPr>
      </w:pPr>
      <w:hyperlink r:id="rId22" w:history="1">
        <w:r w:rsidR="00501E05" w:rsidRPr="00501E05">
          <w:rPr>
            <w:rStyle w:val="Hyperlnk"/>
            <w:rFonts w:cstheme="minorHAnsi"/>
          </w:rPr>
          <w:t>https://scikit-learn.org/stable/modules/generated/sklearn.neighbors.KNeighborsClassifier.html</w:t>
        </w:r>
      </w:hyperlink>
    </w:p>
    <w:p w14:paraId="656D5A1B" w14:textId="2660074B" w:rsidR="00F1073D" w:rsidRPr="00501E05" w:rsidRDefault="00000000">
      <w:pPr>
        <w:rPr>
          <w:rFonts w:cstheme="minorHAnsi"/>
        </w:rPr>
      </w:pPr>
      <w:hyperlink r:id="rId23" w:history="1">
        <w:r w:rsidR="00501E05" w:rsidRPr="00501E05">
          <w:rPr>
            <w:rStyle w:val="Hyperlnk"/>
            <w:rFonts w:cstheme="minorHAnsi"/>
          </w:rPr>
          <w:t>https://scikit-learn.org/stable/modules/generated/sklearn.svm.SVC.html</w:t>
        </w:r>
      </w:hyperlink>
    </w:p>
    <w:p w14:paraId="1F633A40" w14:textId="70ABAD4F" w:rsidR="00501E05" w:rsidRPr="00501E05" w:rsidRDefault="00501E05">
      <w:pPr>
        <w:rPr>
          <w:rFonts w:cstheme="minorHAnsi"/>
        </w:rPr>
      </w:pPr>
      <w:proofErr w:type="spellStart"/>
      <w:r w:rsidRPr="00501E05">
        <w:rPr>
          <w:rFonts w:cstheme="minorHAnsi"/>
        </w:rPr>
        <w:t>Géron</w:t>
      </w:r>
      <w:proofErr w:type="spellEnd"/>
      <w:r w:rsidRPr="00501E05">
        <w:rPr>
          <w:rFonts w:cstheme="minorHAnsi"/>
        </w:rPr>
        <w:t xml:space="preserve">, A. (2019). Hands-On </w:t>
      </w:r>
      <w:proofErr w:type="spellStart"/>
      <w:r w:rsidRPr="00501E05">
        <w:rPr>
          <w:rFonts w:cstheme="minorHAnsi"/>
        </w:rPr>
        <w:t>Machine</w:t>
      </w:r>
      <w:proofErr w:type="spellEnd"/>
      <w:r w:rsidRPr="00501E05">
        <w:rPr>
          <w:rFonts w:cstheme="minorHAnsi"/>
        </w:rPr>
        <w:t xml:space="preserve"> Learning </w:t>
      </w:r>
      <w:proofErr w:type="spellStart"/>
      <w:r w:rsidRPr="00501E05">
        <w:rPr>
          <w:rFonts w:cstheme="minorHAnsi"/>
        </w:rPr>
        <w:t>with</w:t>
      </w:r>
      <w:proofErr w:type="spellEnd"/>
      <w:r w:rsidRPr="00501E05">
        <w:rPr>
          <w:rFonts w:cstheme="minorHAnsi"/>
        </w:rPr>
        <w:t xml:space="preserve"> </w:t>
      </w:r>
      <w:proofErr w:type="spellStart"/>
      <w:r w:rsidRPr="00501E05">
        <w:rPr>
          <w:rFonts w:cstheme="minorHAnsi"/>
        </w:rPr>
        <w:t>Scikit-Learn</w:t>
      </w:r>
      <w:proofErr w:type="spellEnd"/>
      <w:r w:rsidRPr="00501E05">
        <w:rPr>
          <w:rFonts w:cstheme="minorHAnsi"/>
        </w:rPr>
        <w:t xml:space="preserve">, </w:t>
      </w:r>
      <w:proofErr w:type="spellStart"/>
      <w:r w:rsidRPr="00501E05">
        <w:rPr>
          <w:rFonts w:cstheme="minorHAnsi"/>
        </w:rPr>
        <w:t>Keras</w:t>
      </w:r>
      <w:proofErr w:type="spellEnd"/>
      <w:r w:rsidRPr="00501E05">
        <w:rPr>
          <w:rFonts w:cstheme="minorHAnsi"/>
        </w:rPr>
        <w:t xml:space="preserve"> and </w:t>
      </w:r>
      <w:proofErr w:type="spellStart"/>
      <w:r w:rsidRPr="00501E05">
        <w:rPr>
          <w:rFonts w:cstheme="minorHAnsi"/>
        </w:rPr>
        <w:t>TensorFlow</w:t>
      </w:r>
      <w:proofErr w:type="spellEnd"/>
      <w:r w:rsidRPr="00501E05">
        <w:rPr>
          <w:rFonts w:cstheme="minorHAnsi"/>
        </w:rPr>
        <w:t xml:space="preserve"> (2nd ed.). </w:t>
      </w:r>
    </w:p>
    <w:p w14:paraId="5B815CAA" w14:textId="77777777" w:rsidR="00501E05" w:rsidRDefault="00501E05" w:rsidP="00501E05">
      <w:pPr>
        <w:pStyle w:val="Normalwebb"/>
        <w:rPr>
          <w:rFonts w:asciiTheme="minorHAnsi" w:hAnsiTheme="minorHAnsi" w:cstheme="minorHAnsi"/>
          <w:sz w:val="22"/>
          <w:szCs w:val="22"/>
        </w:rPr>
      </w:pPr>
      <w:proofErr w:type="spellStart"/>
      <w:r w:rsidRPr="00501E05">
        <w:rPr>
          <w:rFonts w:asciiTheme="minorHAnsi" w:hAnsiTheme="minorHAnsi" w:cstheme="minorHAnsi"/>
          <w:i/>
          <w:iCs/>
          <w:sz w:val="22"/>
          <w:szCs w:val="22"/>
        </w:rPr>
        <w:t>Streamlit</w:t>
      </w:r>
      <w:proofErr w:type="spellEnd"/>
      <w:r w:rsidRPr="00501E05">
        <w:rPr>
          <w:rFonts w:asciiTheme="minorHAnsi" w:hAnsiTheme="minorHAnsi" w:cstheme="minorHAnsi"/>
          <w:i/>
          <w:iCs/>
          <w:sz w:val="22"/>
          <w:szCs w:val="22"/>
        </w:rPr>
        <w:t xml:space="preserve"> documentation</w:t>
      </w:r>
      <w:r w:rsidRPr="00501E05">
        <w:rPr>
          <w:rFonts w:asciiTheme="minorHAnsi" w:hAnsiTheme="minorHAnsi" w:cstheme="minorHAnsi"/>
          <w:sz w:val="22"/>
          <w:szCs w:val="22"/>
        </w:rPr>
        <w:t xml:space="preserve">. </w:t>
      </w:r>
      <w:proofErr w:type="spellStart"/>
      <w:r w:rsidRPr="00501E05">
        <w:rPr>
          <w:rFonts w:asciiTheme="minorHAnsi" w:hAnsiTheme="minorHAnsi" w:cstheme="minorHAnsi"/>
          <w:sz w:val="22"/>
          <w:szCs w:val="22"/>
        </w:rPr>
        <w:t>Streamlit</w:t>
      </w:r>
      <w:proofErr w:type="spellEnd"/>
      <w:r w:rsidRPr="00501E05">
        <w:rPr>
          <w:rFonts w:asciiTheme="minorHAnsi" w:hAnsiTheme="minorHAnsi" w:cstheme="minorHAnsi"/>
          <w:sz w:val="22"/>
          <w:szCs w:val="22"/>
        </w:rPr>
        <w:t xml:space="preserve">. (n.d.). https://docs.streamlit.io/ </w:t>
      </w:r>
    </w:p>
    <w:p w14:paraId="781281C0" w14:textId="77777777" w:rsidR="00501E05" w:rsidRPr="00183032" w:rsidRDefault="00501E05" w:rsidP="00501E05">
      <w:pPr>
        <w:pStyle w:val="Normalwebb"/>
        <w:rPr>
          <w:rFonts w:asciiTheme="minorHAnsi" w:hAnsiTheme="minorHAnsi" w:cstheme="minorHAnsi"/>
          <w:sz w:val="22"/>
          <w:szCs w:val="22"/>
        </w:rPr>
      </w:pPr>
      <w:r w:rsidRPr="00183032">
        <w:rPr>
          <w:rFonts w:asciiTheme="minorHAnsi" w:hAnsiTheme="minorHAnsi" w:cstheme="minorHAnsi"/>
          <w:i/>
          <w:iCs/>
          <w:sz w:val="22"/>
          <w:szCs w:val="22"/>
        </w:rPr>
        <w:t>Confusion Matrix in Machine Learning</w:t>
      </w:r>
      <w:r w:rsidRPr="00183032">
        <w:rPr>
          <w:rFonts w:asciiTheme="minorHAnsi" w:hAnsiTheme="minorHAnsi" w:cstheme="minorHAnsi"/>
          <w:sz w:val="22"/>
          <w:szCs w:val="22"/>
        </w:rPr>
        <w:t xml:space="preserve">. </w:t>
      </w:r>
      <w:proofErr w:type="spellStart"/>
      <w:r w:rsidRPr="00183032">
        <w:rPr>
          <w:rFonts w:asciiTheme="minorHAnsi" w:hAnsiTheme="minorHAnsi" w:cstheme="minorHAnsi"/>
          <w:sz w:val="22"/>
          <w:szCs w:val="22"/>
        </w:rPr>
        <w:t>GeeksforGeeks</w:t>
      </w:r>
      <w:proofErr w:type="spellEnd"/>
      <w:r w:rsidRPr="00183032">
        <w:rPr>
          <w:rFonts w:asciiTheme="minorHAnsi" w:hAnsiTheme="minorHAnsi" w:cstheme="minorHAnsi"/>
          <w:sz w:val="22"/>
          <w:szCs w:val="22"/>
        </w:rPr>
        <w:t xml:space="preserve">. (2024, March 6). https://www.geeksforgeeks.org/confusion-matrix-machine-learning/ </w:t>
      </w:r>
    </w:p>
    <w:p w14:paraId="19233E1C" w14:textId="77777777" w:rsidR="00501E05" w:rsidRPr="00501E05" w:rsidRDefault="00501E05" w:rsidP="00501E05">
      <w:pPr>
        <w:pStyle w:val="Normalwebb"/>
        <w:rPr>
          <w:rFonts w:asciiTheme="minorHAnsi" w:hAnsiTheme="minorHAnsi" w:cstheme="minorHAnsi"/>
          <w:sz w:val="22"/>
          <w:szCs w:val="22"/>
        </w:rPr>
      </w:pPr>
    </w:p>
    <w:p w14:paraId="41EDD140" w14:textId="77777777" w:rsidR="00501E05" w:rsidRDefault="00501E05"/>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706ED3">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7BDA" w14:textId="77777777" w:rsidR="00706ED3" w:rsidRDefault="00706ED3" w:rsidP="00CC36BA">
      <w:pPr>
        <w:spacing w:after="0" w:line="240" w:lineRule="auto"/>
      </w:pPr>
      <w:r>
        <w:separator/>
      </w:r>
    </w:p>
  </w:endnote>
  <w:endnote w:type="continuationSeparator" w:id="0">
    <w:p w14:paraId="5E7A7CB9" w14:textId="77777777" w:rsidR="00706ED3" w:rsidRDefault="00706ED3"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354D" w14:textId="77777777" w:rsidR="00706ED3" w:rsidRDefault="00706ED3" w:rsidP="00CC36BA">
      <w:pPr>
        <w:spacing w:after="0" w:line="240" w:lineRule="auto"/>
      </w:pPr>
      <w:r>
        <w:separator/>
      </w:r>
    </w:p>
  </w:footnote>
  <w:footnote w:type="continuationSeparator" w:id="0">
    <w:p w14:paraId="000BE333" w14:textId="77777777" w:rsidR="00706ED3" w:rsidRDefault="00706ED3"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418"/>
    <w:multiLevelType w:val="hybridMultilevel"/>
    <w:tmpl w:val="0A4E8C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DF6219"/>
    <w:multiLevelType w:val="hybridMultilevel"/>
    <w:tmpl w:val="3E0470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59E32187"/>
    <w:multiLevelType w:val="hybridMultilevel"/>
    <w:tmpl w:val="3EB86F2E"/>
    <w:lvl w:ilvl="0" w:tplc="C3288022">
      <w:start w:val="1"/>
      <w:numFmt w:val="decimal"/>
      <w:lvlText w:val="%1."/>
      <w:lvlJc w:val="left"/>
      <w:pPr>
        <w:ind w:left="720" w:hanging="360"/>
      </w:pPr>
      <w:rPr>
        <w:rFonts w:ascii="Segoe UI" w:hAnsi="Segoe UI" w:cs="Segoe UI" w:hint="default"/>
        <w:color w:val="0D0D0D"/>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6363E2"/>
    <w:multiLevelType w:val="hybridMultilevel"/>
    <w:tmpl w:val="25CC470C"/>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8" w15:restartNumberingAfterBreak="0">
    <w:nsid w:val="772D5886"/>
    <w:multiLevelType w:val="hybridMultilevel"/>
    <w:tmpl w:val="77183BA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6"/>
  </w:num>
  <w:num w:numId="4" w16cid:durableId="662398523">
    <w:abstractNumId w:val="1"/>
  </w:num>
  <w:num w:numId="5" w16cid:durableId="1558013684">
    <w:abstractNumId w:val="7"/>
  </w:num>
  <w:num w:numId="6" w16cid:durableId="1406297825">
    <w:abstractNumId w:val="0"/>
  </w:num>
  <w:num w:numId="7" w16cid:durableId="1881550168">
    <w:abstractNumId w:val="8"/>
  </w:num>
  <w:num w:numId="8" w16cid:durableId="1282375185">
    <w:abstractNumId w:val="3"/>
  </w:num>
  <w:num w:numId="9" w16cid:durableId="624889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0A"/>
    <w:rsid w:val="00007762"/>
    <w:rsid w:val="0002680A"/>
    <w:rsid w:val="000325B2"/>
    <w:rsid w:val="00041FA8"/>
    <w:rsid w:val="00083AC2"/>
    <w:rsid w:val="00084AFF"/>
    <w:rsid w:val="000A3DC4"/>
    <w:rsid w:val="000B121B"/>
    <w:rsid w:val="000E3926"/>
    <w:rsid w:val="00141950"/>
    <w:rsid w:val="00147F71"/>
    <w:rsid w:val="001741FF"/>
    <w:rsid w:val="001A4C92"/>
    <w:rsid w:val="001D6893"/>
    <w:rsid w:val="001E3DF2"/>
    <w:rsid w:val="001F0012"/>
    <w:rsid w:val="001F5536"/>
    <w:rsid w:val="00225678"/>
    <w:rsid w:val="00225BAF"/>
    <w:rsid w:val="002818D0"/>
    <w:rsid w:val="002D2F2F"/>
    <w:rsid w:val="002D640F"/>
    <w:rsid w:val="002F5F44"/>
    <w:rsid w:val="00300DCD"/>
    <w:rsid w:val="00324B8B"/>
    <w:rsid w:val="00370400"/>
    <w:rsid w:val="003926E9"/>
    <w:rsid w:val="003C2842"/>
    <w:rsid w:val="003D1B72"/>
    <w:rsid w:val="003E0C4F"/>
    <w:rsid w:val="003F1A83"/>
    <w:rsid w:val="004776EC"/>
    <w:rsid w:val="004921E0"/>
    <w:rsid w:val="004C3BB4"/>
    <w:rsid w:val="004E6240"/>
    <w:rsid w:val="004E7DB1"/>
    <w:rsid w:val="00501E05"/>
    <w:rsid w:val="00512FCA"/>
    <w:rsid w:val="00517EDB"/>
    <w:rsid w:val="00532FC8"/>
    <w:rsid w:val="005A4D21"/>
    <w:rsid w:val="005A7B86"/>
    <w:rsid w:val="005D2830"/>
    <w:rsid w:val="00601BA6"/>
    <w:rsid w:val="00681D1B"/>
    <w:rsid w:val="006A5120"/>
    <w:rsid w:val="006B2817"/>
    <w:rsid w:val="006B7440"/>
    <w:rsid w:val="006C0A7F"/>
    <w:rsid w:val="006F2AA2"/>
    <w:rsid w:val="006F55D8"/>
    <w:rsid w:val="00704AEC"/>
    <w:rsid w:val="00706ED3"/>
    <w:rsid w:val="007616D8"/>
    <w:rsid w:val="00777D3C"/>
    <w:rsid w:val="00792252"/>
    <w:rsid w:val="00795D79"/>
    <w:rsid w:val="007F64AC"/>
    <w:rsid w:val="00800767"/>
    <w:rsid w:val="0080079B"/>
    <w:rsid w:val="008248CA"/>
    <w:rsid w:val="008425D0"/>
    <w:rsid w:val="00855B0A"/>
    <w:rsid w:val="00880E74"/>
    <w:rsid w:val="008A6425"/>
    <w:rsid w:val="008B46B7"/>
    <w:rsid w:val="008D21F2"/>
    <w:rsid w:val="008F09A8"/>
    <w:rsid w:val="009057B8"/>
    <w:rsid w:val="00913BA8"/>
    <w:rsid w:val="00916121"/>
    <w:rsid w:val="00931802"/>
    <w:rsid w:val="00990994"/>
    <w:rsid w:val="009C3F59"/>
    <w:rsid w:val="00A14091"/>
    <w:rsid w:val="00A1657F"/>
    <w:rsid w:val="00A23B64"/>
    <w:rsid w:val="00A30A8E"/>
    <w:rsid w:val="00A37AC9"/>
    <w:rsid w:val="00A42CE4"/>
    <w:rsid w:val="00A514E3"/>
    <w:rsid w:val="00A83488"/>
    <w:rsid w:val="00A97187"/>
    <w:rsid w:val="00AE7710"/>
    <w:rsid w:val="00B774AA"/>
    <w:rsid w:val="00BA1B6D"/>
    <w:rsid w:val="00BC4957"/>
    <w:rsid w:val="00BD731A"/>
    <w:rsid w:val="00C2678B"/>
    <w:rsid w:val="00C35628"/>
    <w:rsid w:val="00C97341"/>
    <w:rsid w:val="00CC36BA"/>
    <w:rsid w:val="00D955F7"/>
    <w:rsid w:val="00D97D85"/>
    <w:rsid w:val="00DA0782"/>
    <w:rsid w:val="00DC75BF"/>
    <w:rsid w:val="00E0478E"/>
    <w:rsid w:val="00E07F0C"/>
    <w:rsid w:val="00E54B6F"/>
    <w:rsid w:val="00E81393"/>
    <w:rsid w:val="00E90A7B"/>
    <w:rsid w:val="00EB781E"/>
    <w:rsid w:val="00EC35B4"/>
    <w:rsid w:val="00EC5DDB"/>
    <w:rsid w:val="00ED3AC1"/>
    <w:rsid w:val="00F1073D"/>
    <w:rsid w:val="00F35AFA"/>
    <w:rsid w:val="00F66522"/>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C64C1879-B8D1-42B2-8A78-A954F0D0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7F64AC"/>
    <w:rPr>
      <w:b/>
      <w:bCs/>
    </w:rPr>
  </w:style>
  <w:style w:type="paragraph" w:styleId="Normalwebb">
    <w:name w:val="Normal (Web)"/>
    <w:basedOn w:val="Normal"/>
    <w:uiPriority w:val="99"/>
    <w:unhideWhenUsed/>
    <w:rsid w:val="00501E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frformaterad">
    <w:name w:val="HTML Preformatted"/>
    <w:basedOn w:val="Normal"/>
    <w:link w:val="HTML-frformateradChar"/>
    <w:uiPriority w:val="99"/>
    <w:semiHidden/>
    <w:unhideWhenUsed/>
    <w:rsid w:val="00E04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E0478E"/>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6110">
      <w:bodyDiv w:val="1"/>
      <w:marLeft w:val="0"/>
      <w:marRight w:val="0"/>
      <w:marTop w:val="0"/>
      <w:marBottom w:val="0"/>
      <w:divBdr>
        <w:top w:val="none" w:sz="0" w:space="0" w:color="auto"/>
        <w:left w:val="none" w:sz="0" w:space="0" w:color="auto"/>
        <w:bottom w:val="none" w:sz="0" w:space="0" w:color="auto"/>
        <w:right w:val="none" w:sz="0" w:space="0" w:color="auto"/>
      </w:divBdr>
    </w:div>
    <w:div w:id="754280087">
      <w:bodyDiv w:val="1"/>
      <w:marLeft w:val="0"/>
      <w:marRight w:val="0"/>
      <w:marTop w:val="0"/>
      <w:marBottom w:val="0"/>
      <w:divBdr>
        <w:top w:val="none" w:sz="0" w:space="0" w:color="auto"/>
        <w:left w:val="none" w:sz="0" w:space="0" w:color="auto"/>
        <w:bottom w:val="none" w:sz="0" w:space="0" w:color="auto"/>
        <w:right w:val="none" w:sz="0" w:space="0" w:color="auto"/>
      </w:divBdr>
    </w:div>
    <w:div w:id="777411386">
      <w:bodyDiv w:val="1"/>
      <w:marLeft w:val="0"/>
      <w:marRight w:val="0"/>
      <w:marTop w:val="0"/>
      <w:marBottom w:val="0"/>
      <w:divBdr>
        <w:top w:val="none" w:sz="0" w:space="0" w:color="auto"/>
        <w:left w:val="none" w:sz="0" w:space="0" w:color="auto"/>
        <w:bottom w:val="none" w:sz="0" w:space="0" w:color="auto"/>
        <w:right w:val="none" w:sz="0" w:space="0" w:color="auto"/>
      </w:divBdr>
    </w:div>
    <w:div w:id="902639289">
      <w:bodyDiv w:val="1"/>
      <w:marLeft w:val="0"/>
      <w:marRight w:val="0"/>
      <w:marTop w:val="0"/>
      <w:marBottom w:val="0"/>
      <w:divBdr>
        <w:top w:val="none" w:sz="0" w:space="0" w:color="auto"/>
        <w:left w:val="none" w:sz="0" w:space="0" w:color="auto"/>
        <w:bottom w:val="none" w:sz="0" w:space="0" w:color="auto"/>
        <w:right w:val="none" w:sz="0" w:space="0" w:color="auto"/>
      </w:divBdr>
    </w:div>
    <w:div w:id="1417289867">
      <w:bodyDiv w:val="1"/>
      <w:marLeft w:val="0"/>
      <w:marRight w:val="0"/>
      <w:marTop w:val="0"/>
      <w:marBottom w:val="0"/>
      <w:divBdr>
        <w:top w:val="none" w:sz="0" w:space="0" w:color="auto"/>
        <w:left w:val="none" w:sz="0" w:space="0" w:color="auto"/>
        <w:bottom w:val="none" w:sz="0" w:space="0" w:color="auto"/>
        <w:right w:val="none" w:sz="0" w:space="0" w:color="auto"/>
      </w:divBdr>
    </w:div>
    <w:div w:id="1522815590">
      <w:bodyDiv w:val="1"/>
      <w:marLeft w:val="0"/>
      <w:marRight w:val="0"/>
      <w:marTop w:val="0"/>
      <w:marBottom w:val="0"/>
      <w:divBdr>
        <w:top w:val="none" w:sz="0" w:space="0" w:color="auto"/>
        <w:left w:val="none" w:sz="0" w:space="0" w:color="auto"/>
        <w:bottom w:val="none" w:sz="0" w:space="0" w:color="auto"/>
        <w:right w:val="none" w:sz="0" w:space="0" w:color="auto"/>
      </w:divBdr>
    </w:div>
    <w:div w:id="1618876703">
      <w:bodyDiv w:val="1"/>
      <w:marLeft w:val="0"/>
      <w:marRight w:val="0"/>
      <w:marTop w:val="0"/>
      <w:marBottom w:val="0"/>
      <w:divBdr>
        <w:top w:val="none" w:sz="0" w:space="0" w:color="auto"/>
        <w:left w:val="none" w:sz="0" w:space="0" w:color="auto"/>
        <w:bottom w:val="none" w:sz="0" w:space="0" w:color="auto"/>
        <w:right w:val="none" w:sz="0" w:space="0" w:color="auto"/>
      </w:divBdr>
    </w:div>
    <w:div w:id="1683240444">
      <w:bodyDiv w:val="1"/>
      <w:marLeft w:val="0"/>
      <w:marRight w:val="0"/>
      <w:marTop w:val="0"/>
      <w:marBottom w:val="0"/>
      <w:divBdr>
        <w:top w:val="none" w:sz="0" w:space="0" w:color="auto"/>
        <w:left w:val="none" w:sz="0" w:space="0" w:color="auto"/>
        <w:bottom w:val="none" w:sz="0" w:space="0" w:color="auto"/>
        <w:right w:val="none" w:sz="0" w:space="0" w:color="auto"/>
      </w:divBdr>
    </w:div>
    <w:div w:id="1747341561">
      <w:bodyDiv w:val="1"/>
      <w:marLeft w:val="0"/>
      <w:marRight w:val="0"/>
      <w:marTop w:val="0"/>
      <w:marBottom w:val="0"/>
      <w:divBdr>
        <w:top w:val="none" w:sz="0" w:space="0" w:color="auto"/>
        <w:left w:val="none" w:sz="0" w:space="0" w:color="auto"/>
        <w:bottom w:val="none" w:sz="0" w:space="0" w:color="auto"/>
        <w:right w:val="none" w:sz="0" w:space="0" w:color="auto"/>
      </w:divBdr>
    </w:div>
    <w:div w:id="1847554851">
      <w:bodyDiv w:val="1"/>
      <w:marLeft w:val="0"/>
      <w:marRight w:val="0"/>
      <w:marTop w:val="0"/>
      <w:marBottom w:val="0"/>
      <w:divBdr>
        <w:top w:val="none" w:sz="0" w:space="0" w:color="auto"/>
        <w:left w:val="none" w:sz="0" w:space="0" w:color="auto"/>
        <w:bottom w:val="none" w:sz="0" w:space="0" w:color="auto"/>
        <w:right w:val="none" w:sz="0" w:space="0" w:color="auto"/>
      </w:divBdr>
    </w:div>
    <w:div w:id="2018533670">
      <w:bodyDiv w:val="1"/>
      <w:marLeft w:val="0"/>
      <w:marRight w:val="0"/>
      <w:marTop w:val="0"/>
      <w:marBottom w:val="0"/>
      <w:divBdr>
        <w:top w:val="none" w:sz="0" w:space="0" w:color="auto"/>
        <w:left w:val="none" w:sz="0" w:space="0" w:color="auto"/>
        <w:bottom w:val="none" w:sz="0" w:space="0" w:color="auto"/>
        <w:right w:val="none" w:sz="0" w:space="0" w:color="auto"/>
      </w:divBdr>
    </w:div>
    <w:div w:id="213905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topics/confusion-matri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kit-learn.org/stable/modules/generated/sklearn.svm.SVC.html"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scikit-learn.org/stable/modules/generated/sklearn.neighbors.KNeighbors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3437</Words>
  <Characters>18219</Characters>
  <Application>Microsoft Office Word</Application>
  <DocSecurity>0</DocSecurity>
  <Lines>151</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ming fondberg</cp:lastModifiedBy>
  <cp:revision>4</cp:revision>
  <cp:lastPrinted>2024-03-23T00:25:00Z</cp:lastPrinted>
  <dcterms:created xsi:type="dcterms:W3CDTF">2024-03-24T21:00:00Z</dcterms:created>
  <dcterms:modified xsi:type="dcterms:W3CDTF">2024-03-25T03:06:00Z</dcterms:modified>
</cp:coreProperties>
</file>