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118" w:rsidRPr="00A518F4" w:rsidRDefault="0034627A" w:rsidP="00A518F4">
      <w:pPr>
        <w:jc w:val="center"/>
        <w:rPr>
          <w:rFonts w:ascii="Times New Roman" w:hAnsi="Times New Roman" w:cs="Times New Roman"/>
          <w:b/>
          <w:sz w:val="40"/>
          <w:szCs w:val="40"/>
        </w:rPr>
      </w:pPr>
      <w:r w:rsidRPr="00A518F4">
        <w:rPr>
          <w:rFonts w:ascii="Times New Roman" w:hAnsi="Times New Roman" w:cs="Times New Roman"/>
          <w:b/>
          <w:sz w:val="40"/>
          <w:szCs w:val="40"/>
        </w:rPr>
        <w:t>GEL KÍCH THÍCH ĐIỂM G OCEAN SENSUALS</w:t>
      </w:r>
    </w:p>
    <w:p w:rsidR="00305194" w:rsidRPr="00A518F4" w:rsidRDefault="0034627A" w:rsidP="00A518F4">
      <w:pPr>
        <w:pStyle w:val="ListParagraph"/>
        <w:numPr>
          <w:ilvl w:val="0"/>
          <w:numId w:val="1"/>
        </w:numPr>
        <w:rPr>
          <w:rFonts w:ascii="Times New Roman" w:hAnsi="Times New Roman" w:cs="Times New Roman"/>
          <w:b/>
          <w:sz w:val="30"/>
          <w:szCs w:val="30"/>
        </w:rPr>
      </w:pPr>
      <w:r w:rsidRPr="00A518F4">
        <w:rPr>
          <w:rFonts w:ascii="Times New Roman" w:hAnsi="Times New Roman" w:cs="Times New Roman"/>
          <w:b/>
          <w:sz w:val="30"/>
          <w:szCs w:val="30"/>
        </w:rPr>
        <w:t>ĐẶC TÍNH SẢN PHẨM</w:t>
      </w:r>
    </w:p>
    <w:p w:rsidR="00A518F4" w:rsidRPr="00A518F4" w:rsidRDefault="00A518F4" w:rsidP="00A518F4">
      <w:pPr>
        <w:pStyle w:val="ListParagraph"/>
        <w:numPr>
          <w:ilvl w:val="0"/>
          <w:numId w:val="4"/>
        </w:numPr>
        <w:shd w:val="clear" w:color="auto" w:fill="FFFFFF"/>
        <w:spacing w:after="225" w:line="240" w:lineRule="auto"/>
        <w:rPr>
          <w:rFonts w:ascii="Times New Roman" w:eastAsia="Times New Roman" w:hAnsi="Times New Roman" w:cs="Times New Roman"/>
          <w:color w:val="353535"/>
          <w:sz w:val="26"/>
          <w:szCs w:val="26"/>
        </w:rPr>
      </w:pPr>
      <w:r w:rsidRPr="00A518F4">
        <w:rPr>
          <w:rFonts w:ascii="Times New Roman" w:eastAsia="Times New Roman" w:hAnsi="Times New Roman" w:cs="Times New Roman"/>
          <w:b/>
          <w:bCs/>
          <w:color w:val="353535"/>
          <w:sz w:val="26"/>
          <w:szCs w:val="26"/>
        </w:rPr>
        <w:t>Gel kích thích điểm G phụ nữ</w:t>
      </w:r>
      <w:r w:rsidRPr="00A518F4">
        <w:rPr>
          <w:rFonts w:ascii="Times New Roman" w:eastAsia="Times New Roman" w:hAnsi="Times New Roman" w:cs="Times New Roman"/>
          <w:color w:val="353535"/>
          <w:sz w:val="26"/>
          <w:szCs w:val="26"/>
        </w:rPr>
        <w:t> của Mỹ: [G] – Gel bôi trơn G Ocean Sensuals vừa bôi trơn vừa kích thích âm vật &amp; điểm G khiến nàng hừng hực lửa yêu, lên đỉnh thăng hoa cực kỳ hạnh phúc.</w:t>
      </w:r>
    </w:p>
    <w:p w:rsidR="00A518F4" w:rsidRPr="00A518F4" w:rsidRDefault="00A518F4" w:rsidP="00A518F4">
      <w:pPr>
        <w:pStyle w:val="ListParagraph"/>
        <w:numPr>
          <w:ilvl w:val="0"/>
          <w:numId w:val="4"/>
        </w:numPr>
        <w:shd w:val="clear" w:color="auto" w:fill="FFFFFF"/>
        <w:spacing w:after="225" w:line="240" w:lineRule="auto"/>
        <w:rPr>
          <w:rFonts w:ascii="Times New Roman" w:eastAsia="Times New Roman" w:hAnsi="Times New Roman" w:cs="Times New Roman"/>
          <w:color w:val="353535"/>
          <w:sz w:val="26"/>
          <w:szCs w:val="26"/>
        </w:rPr>
      </w:pPr>
      <w:r w:rsidRPr="00A518F4">
        <w:rPr>
          <w:rFonts w:ascii="Times New Roman" w:eastAsia="Times New Roman" w:hAnsi="Times New Roman" w:cs="Times New Roman"/>
          <w:color w:val="353535"/>
          <w:sz w:val="26"/>
          <w:szCs w:val="26"/>
        </w:rPr>
        <w:t>100% chiết suất từ thiên nhiên với công thức độc quyền </w:t>
      </w:r>
      <w:r w:rsidRPr="00A518F4">
        <w:rPr>
          <w:rFonts w:ascii="Times New Roman" w:eastAsia="Times New Roman" w:hAnsi="Times New Roman" w:cs="Times New Roman"/>
          <w:b/>
          <w:bCs/>
          <w:color w:val="353535"/>
          <w:sz w:val="26"/>
          <w:szCs w:val="26"/>
        </w:rPr>
        <w:t>DreamBrands</w:t>
      </w:r>
    </w:p>
    <w:p w:rsidR="00A518F4" w:rsidRPr="00A518F4" w:rsidRDefault="00A518F4" w:rsidP="00A518F4">
      <w:pPr>
        <w:pStyle w:val="ListParagraph"/>
        <w:numPr>
          <w:ilvl w:val="0"/>
          <w:numId w:val="4"/>
        </w:numPr>
        <w:shd w:val="clear" w:color="auto" w:fill="FFFFFF"/>
        <w:spacing w:after="225" w:line="240" w:lineRule="auto"/>
        <w:rPr>
          <w:rFonts w:ascii="Times New Roman" w:eastAsia="Times New Roman" w:hAnsi="Times New Roman" w:cs="Times New Roman"/>
          <w:color w:val="353535"/>
          <w:sz w:val="26"/>
          <w:szCs w:val="26"/>
        </w:rPr>
      </w:pPr>
      <w:r w:rsidRPr="00A518F4">
        <w:rPr>
          <w:rFonts w:ascii="Times New Roman" w:eastAsia="Times New Roman" w:hAnsi="Times New Roman" w:cs="Times New Roman"/>
          <w:color w:val="353535"/>
          <w:sz w:val="26"/>
          <w:szCs w:val="26"/>
        </w:rPr>
        <w:t>Gel còn có tác dụng làm se khít âm đạo nhẹ, tạo cảm giác vô cùng hưng phấn cho phái mạnh</w:t>
      </w:r>
    </w:p>
    <w:p w:rsidR="00A518F4" w:rsidRPr="00A518F4" w:rsidRDefault="00A518F4" w:rsidP="00A518F4">
      <w:pPr>
        <w:pStyle w:val="ListParagraph"/>
        <w:numPr>
          <w:ilvl w:val="0"/>
          <w:numId w:val="4"/>
        </w:numPr>
        <w:shd w:val="clear" w:color="auto" w:fill="FFFFFF"/>
        <w:spacing w:after="225" w:line="330" w:lineRule="atLeast"/>
        <w:rPr>
          <w:rFonts w:ascii="Times New Roman" w:eastAsia="Times New Roman" w:hAnsi="Times New Roman" w:cs="Times New Roman"/>
          <w:color w:val="353535"/>
          <w:sz w:val="26"/>
          <w:szCs w:val="26"/>
        </w:rPr>
      </w:pPr>
      <w:r w:rsidRPr="00A518F4">
        <w:rPr>
          <w:rFonts w:ascii="Times New Roman" w:eastAsia="Times New Roman" w:hAnsi="Times New Roman" w:cs="Times New Roman"/>
          <w:b/>
          <w:bCs/>
          <w:color w:val="353535"/>
          <w:sz w:val="26"/>
          <w:szCs w:val="26"/>
        </w:rPr>
        <w:t>Gel bôi trơn G Ocean Sensuals</w:t>
      </w:r>
      <w:r w:rsidRPr="00A518F4">
        <w:rPr>
          <w:rFonts w:ascii="Times New Roman" w:eastAsia="Times New Roman" w:hAnsi="Times New Roman" w:cs="Times New Roman"/>
          <w:color w:val="353535"/>
          <w:sz w:val="26"/>
          <w:szCs w:val="26"/>
        </w:rPr>
        <w:t> là sản phẩm cao cấp có công dụng bôi trơn âm đạo và kích thích điểm G, sản phẩm không màu không mùi không khó chịu, có hiệu quả cực kỳ cao giúp âm đạo trơn mượt, kích thích dữ dội, trực tiếp lên “cô bé” một cách mạnh mẽ và hấp dẫn nhất.</w:t>
      </w:r>
    </w:p>
    <w:p w:rsidR="00A518F4" w:rsidRPr="00A518F4" w:rsidRDefault="00A518F4" w:rsidP="00A518F4">
      <w:pPr>
        <w:pStyle w:val="ListParagraph"/>
        <w:numPr>
          <w:ilvl w:val="0"/>
          <w:numId w:val="4"/>
        </w:numPr>
        <w:shd w:val="clear" w:color="auto" w:fill="FFFFFF"/>
        <w:spacing w:after="225" w:line="330" w:lineRule="atLeast"/>
        <w:rPr>
          <w:rFonts w:ascii="Times New Roman" w:eastAsia="Times New Roman" w:hAnsi="Times New Roman" w:cs="Times New Roman"/>
          <w:color w:val="353535"/>
          <w:sz w:val="26"/>
          <w:szCs w:val="26"/>
        </w:rPr>
      </w:pPr>
      <w:r w:rsidRPr="00A518F4">
        <w:rPr>
          <w:rFonts w:ascii="Times New Roman" w:eastAsia="Times New Roman" w:hAnsi="Times New Roman" w:cs="Times New Roman"/>
          <w:color w:val="353535"/>
          <w:sz w:val="26"/>
          <w:szCs w:val="26"/>
        </w:rPr>
        <w:t>Sản phẩm giúp tăng cường sinh lý nữ, giúp chị em có lại cảm giác muốn ân ái, gần gũi, khả năng tình dục được nâng cao, tạo nên sự hưng phấn cao độ giúp chị em trải nghiệm những cuộc vui đầy thú vị.</w:t>
      </w:r>
    </w:p>
    <w:p w:rsidR="00A518F4" w:rsidRPr="00A518F4" w:rsidRDefault="00A518F4" w:rsidP="00A518F4">
      <w:pPr>
        <w:pStyle w:val="ListParagraph"/>
        <w:shd w:val="clear" w:color="auto" w:fill="FFFFFF"/>
        <w:spacing w:after="225" w:line="330" w:lineRule="atLeast"/>
        <w:rPr>
          <w:rFonts w:ascii="Times New Roman" w:eastAsia="Times New Roman" w:hAnsi="Times New Roman" w:cs="Times New Roman"/>
          <w:color w:val="353535"/>
          <w:sz w:val="24"/>
          <w:szCs w:val="24"/>
        </w:rPr>
      </w:pPr>
    </w:p>
    <w:p w:rsidR="0034627A" w:rsidRPr="00A518F4" w:rsidRDefault="0034627A" w:rsidP="0034627A">
      <w:pPr>
        <w:pStyle w:val="ListParagraph"/>
        <w:numPr>
          <w:ilvl w:val="0"/>
          <w:numId w:val="1"/>
        </w:numPr>
        <w:rPr>
          <w:rFonts w:ascii="Times New Roman" w:hAnsi="Times New Roman" w:cs="Times New Roman"/>
          <w:b/>
          <w:sz w:val="30"/>
          <w:szCs w:val="30"/>
        </w:rPr>
      </w:pPr>
      <w:r w:rsidRPr="00A518F4">
        <w:rPr>
          <w:rFonts w:ascii="Times New Roman" w:hAnsi="Times New Roman" w:cs="Times New Roman"/>
          <w:b/>
          <w:sz w:val="30"/>
          <w:szCs w:val="30"/>
        </w:rPr>
        <w:t>THÔNG TIN SẢN PHẨM</w:t>
      </w:r>
    </w:p>
    <w:p w:rsidR="00A518F4" w:rsidRPr="00A518F4" w:rsidRDefault="00A518F4" w:rsidP="00A518F4">
      <w:pPr>
        <w:pStyle w:val="ListParagraph"/>
        <w:numPr>
          <w:ilvl w:val="0"/>
          <w:numId w:val="4"/>
        </w:numPr>
        <w:shd w:val="clear" w:color="auto" w:fill="FFFFFF"/>
        <w:spacing w:after="225" w:line="240" w:lineRule="auto"/>
        <w:rPr>
          <w:rFonts w:ascii="Times New Roman" w:eastAsia="Times New Roman" w:hAnsi="Times New Roman" w:cs="Times New Roman"/>
          <w:color w:val="353535"/>
          <w:sz w:val="26"/>
          <w:szCs w:val="26"/>
        </w:rPr>
      </w:pPr>
      <w:r w:rsidRPr="00A518F4">
        <w:rPr>
          <w:rFonts w:ascii="Times New Roman" w:eastAsia="Times New Roman" w:hAnsi="Times New Roman" w:cs="Times New Roman"/>
          <w:b/>
          <w:bCs/>
          <w:color w:val="353535"/>
          <w:sz w:val="26"/>
          <w:szCs w:val="26"/>
        </w:rPr>
        <w:t>Tên sản phẩm:</w:t>
      </w:r>
      <w:r w:rsidRPr="00A518F4">
        <w:rPr>
          <w:rFonts w:ascii="Times New Roman" w:eastAsia="Times New Roman" w:hAnsi="Times New Roman" w:cs="Times New Roman"/>
          <w:color w:val="353535"/>
          <w:sz w:val="26"/>
          <w:szCs w:val="26"/>
        </w:rPr>
        <w:t> Ocean Sensuals</w:t>
      </w:r>
    </w:p>
    <w:p w:rsidR="00A518F4" w:rsidRPr="00A518F4" w:rsidRDefault="00A518F4" w:rsidP="00A518F4">
      <w:pPr>
        <w:pStyle w:val="ListParagraph"/>
        <w:numPr>
          <w:ilvl w:val="0"/>
          <w:numId w:val="4"/>
        </w:numPr>
        <w:shd w:val="clear" w:color="auto" w:fill="FFFFFF"/>
        <w:spacing w:after="225" w:line="240" w:lineRule="auto"/>
        <w:rPr>
          <w:rFonts w:ascii="Times New Roman" w:eastAsia="Times New Roman" w:hAnsi="Times New Roman" w:cs="Times New Roman"/>
          <w:color w:val="353535"/>
          <w:sz w:val="26"/>
          <w:szCs w:val="26"/>
        </w:rPr>
      </w:pPr>
      <w:r w:rsidRPr="00A518F4">
        <w:rPr>
          <w:rFonts w:ascii="Times New Roman" w:eastAsia="Times New Roman" w:hAnsi="Times New Roman" w:cs="Times New Roman"/>
          <w:b/>
          <w:bCs/>
          <w:color w:val="353535"/>
          <w:sz w:val="26"/>
          <w:szCs w:val="26"/>
        </w:rPr>
        <w:t>Thành Phần của Ocean Sensuals:</w:t>
      </w:r>
      <w:r w:rsidRPr="00A518F4">
        <w:rPr>
          <w:rFonts w:ascii="Times New Roman" w:eastAsia="Times New Roman" w:hAnsi="Times New Roman" w:cs="Times New Roman"/>
          <w:color w:val="353535"/>
          <w:sz w:val="26"/>
          <w:szCs w:val="26"/>
        </w:rPr>
        <w:t> Nước, propanediol, Chất giữ ẩm tự nhiên, Carrageenan – thành phần giữ ẩm bôi trơn với lợi ích sức khỏe lâu dài, L-Arginine – tăng cảm giác và lưu lượng máu, Niacin – tăng cảm giác và lưu lượng máu, Evening Primrose Oil – tăng cảm giác và lưu lượng máu, Menthol – làm ấm áp, kích thích âm vật, Citric Acid – pH cân bằng, chất bảo quản tự nhiên.</w:t>
      </w:r>
    </w:p>
    <w:p w:rsidR="00A518F4" w:rsidRPr="00A518F4" w:rsidRDefault="00A518F4" w:rsidP="00A518F4">
      <w:pPr>
        <w:pStyle w:val="ListParagraph"/>
        <w:numPr>
          <w:ilvl w:val="0"/>
          <w:numId w:val="4"/>
        </w:numPr>
        <w:shd w:val="clear" w:color="auto" w:fill="FFFFFF"/>
        <w:spacing w:after="225" w:line="240" w:lineRule="auto"/>
        <w:rPr>
          <w:rFonts w:ascii="Times New Roman" w:eastAsia="Times New Roman" w:hAnsi="Times New Roman" w:cs="Times New Roman"/>
          <w:color w:val="353535"/>
          <w:sz w:val="26"/>
          <w:szCs w:val="26"/>
        </w:rPr>
      </w:pPr>
      <w:r w:rsidRPr="00A518F4">
        <w:rPr>
          <w:rFonts w:ascii="Times New Roman" w:eastAsia="Times New Roman" w:hAnsi="Times New Roman" w:cs="Times New Roman"/>
          <w:b/>
          <w:bCs/>
          <w:color w:val="353535"/>
          <w:sz w:val="26"/>
          <w:szCs w:val="26"/>
        </w:rPr>
        <w:t>Tính năng:</w:t>
      </w:r>
      <w:r w:rsidRPr="00A518F4">
        <w:rPr>
          <w:rFonts w:ascii="Times New Roman" w:eastAsia="Times New Roman" w:hAnsi="Times New Roman" w:cs="Times New Roman"/>
          <w:color w:val="353535"/>
          <w:sz w:val="26"/>
          <w:szCs w:val="26"/>
        </w:rPr>
        <w:t> Bôi trơn âm đạo, tăng cường khoái cảm, kích thích </w:t>
      </w:r>
      <w:r w:rsidRPr="00A518F4">
        <w:rPr>
          <w:rFonts w:ascii="Times New Roman" w:eastAsia="Times New Roman" w:hAnsi="Times New Roman" w:cs="Times New Roman"/>
          <w:b/>
          <w:bCs/>
          <w:color w:val="353535"/>
          <w:sz w:val="26"/>
          <w:szCs w:val="26"/>
        </w:rPr>
        <w:t>điểm G</w:t>
      </w:r>
      <w:r w:rsidRPr="00A518F4">
        <w:rPr>
          <w:rFonts w:ascii="Times New Roman" w:eastAsia="Times New Roman" w:hAnsi="Times New Roman" w:cs="Times New Roman"/>
          <w:color w:val="353535"/>
          <w:sz w:val="26"/>
          <w:szCs w:val="26"/>
        </w:rPr>
        <w:t>.</w:t>
      </w:r>
    </w:p>
    <w:p w:rsidR="00A518F4" w:rsidRPr="00A518F4" w:rsidRDefault="00A518F4" w:rsidP="00A518F4">
      <w:pPr>
        <w:pStyle w:val="ListParagraph"/>
        <w:numPr>
          <w:ilvl w:val="0"/>
          <w:numId w:val="4"/>
        </w:numPr>
        <w:shd w:val="clear" w:color="auto" w:fill="FFFFFF"/>
        <w:spacing w:after="225" w:line="240" w:lineRule="auto"/>
        <w:rPr>
          <w:rFonts w:ascii="Times New Roman" w:eastAsia="Times New Roman" w:hAnsi="Times New Roman" w:cs="Times New Roman"/>
          <w:color w:val="353535"/>
          <w:sz w:val="26"/>
          <w:szCs w:val="26"/>
        </w:rPr>
      </w:pPr>
      <w:r w:rsidRPr="00A518F4">
        <w:rPr>
          <w:rFonts w:ascii="Times New Roman" w:eastAsia="Times New Roman" w:hAnsi="Times New Roman" w:cs="Times New Roman"/>
          <w:b/>
          <w:bCs/>
          <w:color w:val="353535"/>
          <w:sz w:val="26"/>
          <w:szCs w:val="26"/>
        </w:rPr>
        <w:t>Đối tượng sử dụng:</w:t>
      </w:r>
      <w:r w:rsidRPr="00A518F4">
        <w:rPr>
          <w:rFonts w:ascii="Times New Roman" w:eastAsia="Times New Roman" w:hAnsi="Times New Roman" w:cs="Times New Roman"/>
          <w:color w:val="353535"/>
          <w:sz w:val="26"/>
          <w:szCs w:val="26"/>
        </w:rPr>
        <w:t> Phụ nữ đã sinh con, khô âm đạo, phụ nữ trong thời kỳ mãn kinh, những phụ nữ đang bị stress hay không có cảm giác khi quan hệ tình dục.</w:t>
      </w:r>
    </w:p>
    <w:p w:rsidR="00A518F4" w:rsidRPr="00A518F4" w:rsidRDefault="00A518F4" w:rsidP="00A518F4">
      <w:pPr>
        <w:pStyle w:val="ListParagraph"/>
        <w:numPr>
          <w:ilvl w:val="0"/>
          <w:numId w:val="4"/>
        </w:numPr>
        <w:shd w:val="clear" w:color="auto" w:fill="FFFFFF"/>
        <w:spacing w:after="225" w:line="240" w:lineRule="auto"/>
        <w:rPr>
          <w:rFonts w:ascii="Times New Roman" w:eastAsia="Times New Roman" w:hAnsi="Times New Roman" w:cs="Times New Roman"/>
          <w:color w:val="353535"/>
          <w:sz w:val="26"/>
          <w:szCs w:val="26"/>
        </w:rPr>
      </w:pPr>
      <w:r w:rsidRPr="00A518F4">
        <w:rPr>
          <w:rFonts w:ascii="Times New Roman" w:eastAsia="Times New Roman" w:hAnsi="Times New Roman" w:cs="Times New Roman"/>
          <w:b/>
          <w:bCs/>
          <w:color w:val="353535"/>
          <w:sz w:val="26"/>
          <w:szCs w:val="26"/>
        </w:rPr>
        <w:t>Xuất xứ:</w:t>
      </w:r>
      <w:r w:rsidRPr="00A518F4">
        <w:rPr>
          <w:rFonts w:ascii="Times New Roman" w:eastAsia="Times New Roman" w:hAnsi="Times New Roman" w:cs="Times New Roman"/>
          <w:color w:val="353535"/>
          <w:sz w:val="26"/>
          <w:szCs w:val="26"/>
        </w:rPr>
        <w:t> Mỹ</w:t>
      </w:r>
    </w:p>
    <w:p w:rsidR="00A518F4" w:rsidRPr="00A518F4" w:rsidRDefault="00A518F4" w:rsidP="00A518F4">
      <w:pPr>
        <w:pStyle w:val="ListParagraph"/>
        <w:numPr>
          <w:ilvl w:val="0"/>
          <w:numId w:val="4"/>
        </w:numPr>
        <w:shd w:val="clear" w:color="auto" w:fill="FFFFFF"/>
        <w:spacing w:after="225" w:line="240" w:lineRule="auto"/>
        <w:rPr>
          <w:rFonts w:ascii="Times New Roman" w:eastAsia="Times New Roman" w:hAnsi="Times New Roman" w:cs="Times New Roman"/>
          <w:color w:val="353535"/>
          <w:sz w:val="26"/>
          <w:szCs w:val="26"/>
        </w:rPr>
      </w:pPr>
      <w:r w:rsidRPr="00A518F4">
        <w:rPr>
          <w:rFonts w:ascii="Times New Roman" w:eastAsia="Times New Roman" w:hAnsi="Times New Roman" w:cs="Times New Roman"/>
          <w:b/>
          <w:bCs/>
          <w:color w:val="353535"/>
          <w:sz w:val="26"/>
          <w:szCs w:val="26"/>
        </w:rPr>
        <w:t>Hãng Sản Xuất:</w:t>
      </w:r>
      <w:r w:rsidRPr="00A518F4">
        <w:rPr>
          <w:rFonts w:ascii="Times New Roman" w:eastAsia="Times New Roman" w:hAnsi="Times New Roman" w:cs="Times New Roman"/>
          <w:color w:val="353535"/>
          <w:sz w:val="26"/>
          <w:szCs w:val="26"/>
        </w:rPr>
        <w:t> Oceanus Naturals</w:t>
      </w:r>
    </w:p>
    <w:p w:rsidR="00A518F4" w:rsidRPr="00A518F4" w:rsidRDefault="00A518F4" w:rsidP="00A518F4">
      <w:pPr>
        <w:pStyle w:val="ListParagraph"/>
        <w:numPr>
          <w:ilvl w:val="0"/>
          <w:numId w:val="4"/>
        </w:numPr>
        <w:shd w:val="clear" w:color="auto" w:fill="FFFFFF"/>
        <w:spacing w:after="225" w:line="240" w:lineRule="auto"/>
        <w:rPr>
          <w:rFonts w:ascii="Times New Roman" w:eastAsia="Times New Roman" w:hAnsi="Times New Roman" w:cs="Times New Roman"/>
          <w:color w:val="353535"/>
          <w:sz w:val="26"/>
          <w:szCs w:val="26"/>
        </w:rPr>
      </w:pPr>
      <w:r w:rsidRPr="00A518F4">
        <w:rPr>
          <w:rFonts w:ascii="Times New Roman" w:eastAsia="Times New Roman" w:hAnsi="Times New Roman" w:cs="Times New Roman"/>
          <w:b/>
          <w:bCs/>
          <w:color w:val="353535"/>
          <w:sz w:val="26"/>
          <w:szCs w:val="26"/>
        </w:rPr>
        <w:t>Thương hiệu:</w:t>
      </w:r>
      <w:r w:rsidRPr="00A518F4">
        <w:rPr>
          <w:rFonts w:ascii="Times New Roman" w:eastAsia="Times New Roman" w:hAnsi="Times New Roman" w:cs="Times New Roman"/>
          <w:color w:val="353535"/>
          <w:sz w:val="26"/>
          <w:szCs w:val="26"/>
        </w:rPr>
        <w:t> DreamBrands</w:t>
      </w:r>
    </w:p>
    <w:p w:rsidR="00A518F4" w:rsidRPr="00A518F4" w:rsidRDefault="00A518F4" w:rsidP="00A518F4">
      <w:pPr>
        <w:pStyle w:val="ListParagraph"/>
        <w:numPr>
          <w:ilvl w:val="0"/>
          <w:numId w:val="4"/>
        </w:numPr>
        <w:shd w:val="clear" w:color="auto" w:fill="FFFFFF"/>
        <w:spacing w:after="225" w:line="240" w:lineRule="auto"/>
        <w:rPr>
          <w:rFonts w:ascii="Times New Roman" w:eastAsia="Times New Roman" w:hAnsi="Times New Roman" w:cs="Times New Roman"/>
          <w:color w:val="353535"/>
          <w:sz w:val="26"/>
          <w:szCs w:val="26"/>
        </w:rPr>
      </w:pPr>
      <w:r w:rsidRPr="00A518F4">
        <w:rPr>
          <w:rFonts w:ascii="Times New Roman" w:eastAsia="Times New Roman" w:hAnsi="Times New Roman" w:cs="Times New Roman"/>
          <w:b/>
          <w:bCs/>
          <w:color w:val="353535"/>
          <w:sz w:val="26"/>
          <w:szCs w:val="26"/>
        </w:rPr>
        <w:t>Hạn Sử Dụng:</w:t>
      </w:r>
      <w:r w:rsidRPr="00A518F4">
        <w:rPr>
          <w:rFonts w:ascii="Times New Roman" w:eastAsia="Times New Roman" w:hAnsi="Times New Roman" w:cs="Times New Roman"/>
          <w:color w:val="353535"/>
          <w:sz w:val="26"/>
          <w:szCs w:val="26"/>
        </w:rPr>
        <w:t> 36 tháng</w:t>
      </w:r>
    </w:p>
    <w:p w:rsidR="00A518F4" w:rsidRPr="00A518F4" w:rsidRDefault="00A518F4" w:rsidP="00A518F4">
      <w:pPr>
        <w:pStyle w:val="ListParagraph"/>
        <w:numPr>
          <w:ilvl w:val="0"/>
          <w:numId w:val="4"/>
        </w:numPr>
        <w:shd w:val="clear" w:color="auto" w:fill="FFFFFF"/>
        <w:spacing w:after="225" w:line="240" w:lineRule="auto"/>
        <w:rPr>
          <w:rFonts w:ascii="Times New Roman" w:eastAsia="Times New Roman" w:hAnsi="Times New Roman" w:cs="Times New Roman"/>
          <w:color w:val="353535"/>
          <w:sz w:val="26"/>
          <w:szCs w:val="26"/>
        </w:rPr>
      </w:pPr>
      <w:r w:rsidRPr="00A518F4">
        <w:rPr>
          <w:rFonts w:ascii="Times New Roman" w:eastAsia="Times New Roman" w:hAnsi="Times New Roman" w:cs="Times New Roman"/>
          <w:b/>
          <w:bCs/>
          <w:color w:val="353535"/>
          <w:sz w:val="26"/>
          <w:szCs w:val="26"/>
        </w:rPr>
        <w:t>Trọng lượng:</w:t>
      </w:r>
      <w:r w:rsidRPr="00A518F4">
        <w:rPr>
          <w:rFonts w:ascii="Times New Roman" w:eastAsia="Times New Roman" w:hAnsi="Times New Roman" w:cs="Times New Roman"/>
          <w:color w:val="353535"/>
          <w:sz w:val="26"/>
          <w:szCs w:val="26"/>
        </w:rPr>
        <w:t> 53 gram</w:t>
      </w:r>
    </w:p>
    <w:p w:rsidR="00A518F4" w:rsidRPr="00A518F4" w:rsidRDefault="00A518F4" w:rsidP="00A518F4">
      <w:pPr>
        <w:pStyle w:val="ListParagraph"/>
        <w:numPr>
          <w:ilvl w:val="0"/>
          <w:numId w:val="4"/>
        </w:numPr>
        <w:shd w:val="clear" w:color="auto" w:fill="FFFFFF"/>
        <w:spacing w:after="225" w:line="240" w:lineRule="auto"/>
        <w:rPr>
          <w:rFonts w:ascii="Times New Roman" w:eastAsia="Times New Roman" w:hAnsi="Times New Roman" w:cs="Times New Roman"/>
          <w:color w:val="353535"/>
          <w:sz w:val="26"/>
          <w:szCs w:val="26"/>
        </w:rPr>
      </w:pPr>
      <w:r w:rsidRPr="00A518F4">
        <w:rPr>
          <w:rFonts w:ascii="Times New Roman" w:eastAsia="Times New Roman" w:hAnsi="Times New Roman" w:cs="Times New Roman"/>
          <w:b/>
          <w:bCs/>
          <w:color w:val="353535"/>
          <w:sz w:val="26"/>
          <w:szCs w:val="26"/>
        </w:rPr>
        <w:t>Quy Cách đóng gói:</w:t>
      </w:r>
      <w:r w:rsidRPr="00A518F4">
        <w:rPr>
          <w:rFonts w:ascii="Times New Roman" w:eastAsia="Times New Roman" w:hAnsi="Times New Roman" w:cs="Times New Roman"/>
          <w:color w:val="353535"/>
          <w:sz w:val="26"/>
          <w:szCs w:val="26"/>
        </w:rPr>
        <w:t> Dạng Tuýp</w:t>
      </w:r>
    </w:p>
    <w:p w:rsidR="00A518F4" w:rsidRPr="00A518F4" w:rsidRDefault="00A518F4" w:rsidP="00A518F4">
      <w:pPr>
        <w:pStyle w:val="ListParagraph"/>
        <w:shd w:val="clear" w:color="auto" w:fill="FFFFFF"/>
        <w:spacing w:after="225" w:line="240" w:lineRule="auto"/>
        <w:rPr>
          <w:rFonts w:ascii="Times New Roman" w:eastAsia="Times New Roman" w:hAnsi="Times New Roman" w:cs="Times New Roman"/>
          <w:color w:val="353535"/>
          <w:sz w:val="24"/>
          <w:szCs w:val="24"/>
        </w:rPr>
      </w:pPr>
    </w:p>
    <w:p w:rsidR="0034627A" w:rsidRPr="00A518F4" w:rsidRDefault="0034627A" w:rsidP="0034627A">
      <w:pPr>
        <w:pStyle w:val="ListParagraph"/>
        <w:numPr>
          <w:ilvl w:val="0"/>
          <w:numId w:val="1"/>
        </w:numPr>
        <w:rPr>
          <w:rFonts w:ascii="Times New Roman" w:hAnsi="Times New Roman" w:cs="Times New Roman"/>
          <w:b/>
          <w:sz w:val="30"/>
          <w:szCs w:val="30"/>
        </w:rPr>
      </w:pPr>
      <w:r w:rsidRPr="00A518F4">
        <w:rPr>
          <w:rFonts w:ascii="Times New Roman" w:hAnsi="Times New Roman" w:cs="Times New Roman"/>
          <w:b/>
          <w:sz w:val="30"/>
          <w:szCs w:val="30"/>
        </w:rPr>
        <w:t>CÁCH DÙNG</w:t>
      </w:r>
    </w:p>
    <w:p w:rsidR="00FB6986" w:rsidRDefault="00A518F4" w:rsidP="00FB6986">
      <w:pPr>
        <w:shd w:val="clear" w:color="auto" w:fill="FFFFFF"/>
        <w:spacing w:after="225" w:line="330" w:lineRule="atLeast"/>
        <w:ind w:left="360"/>
        <w:rPr>
          <w:rFonts w:ascii="Times New Roman" w:eastAsia="Times New Roman" w:hAnsi="Times New Roman" w:cs="Times New Roman"/>
          <w:color w:val="353535"/>
          <w:sz w:val="26"/>
          <w:szCs w:val="26"/>
        </w:rPr>
      </w:pPr>
      <w:r w:rsidRPr="00A518F4">
        <w:rPr>
          <w:rFonts w:ascii="Times New Roman" w:eastAsia="Times New Roman" w:hAnsi="Times New Roman" w:cs="Times New Roman"/>
          <w:color w:val="353535"/>
          <w:sz w:val="26"/>
          <w:szCs w:val="26"/>
        </w:rPr>
        <w:t>– Rửa sạch vùng kín.</w:t>
      </w:r>
    </w:p>
    <w:p w:rsidR="00A518F4" w:rsidRPr="00A518F4" w:rsidRDefault="00A518F4" w:rsidP="00FB6986">
      <w:pPr>
        <w:shd w:val="clear" w:color="auto" w:fill="FFFFFF"/>
        <w:spacing w:after="225" w:line="330" w:lineRule="atLeast"/>
        <w:ind w:left="360"/>
        <w:rPr>
          <w:rFonts w:ascii="Times New Roman" w:eastAsia="Times New Roman" w:hAnsi="Times New Roman" w:cs="Times New Roman"/>
          <w:color w:val="353535"/>
          <w:sz w:val="26"/>
          <w:szCs w:val="26"/>
        </w:rPr>
      </w:pPr>
      <w:bookmarkStart w:id="0" w:name="_GoBack"/>
      <w:bookmarkEnd w:id="0"/>
      <w:r w:rsidRPr="00A518F4">
        <w:rPr>
          <w:rFonts w:ascii="Times New Roman" w:eastAsia="Times New Roman" w:hAnsi="Times New Roman" w:cs="Times New Roman"/>
          <w:color w:val="353535"/>
          <w:sz w:val="26"/>
          <w:szCs w:val="26"/>
        </w:rPr>
        <w:t>– Có thể dùng bôi lên âm đạo hoặc dương vật đều được, nên bôi trước tầm 3 – 5 phút để dưỡng chất thẩm thấu và phát huy công dụng.</w:t>
      </w:r>
    </w:p>
    <w:p w:rsidR="00A518F4" w:rsidRPr="00A518F4" w:rsidRDefault="00A518F4" w:rsidP="00A518F4">
      <w:pPr>
        <w:shd w:val="clear" w:color="auto" w:fill="FFFFFF"/>
        <w:spacing w:after="225" w:line="330" w:lineRule="atLeast"/>
        <w:ind w:left="360"/>
        <w:rPr>
          <w:rFonts w:ascii="Times New Roman" w:eastAsia="Times New Roman" w:hAnsi="Times New Roman" w:cs="Times New Roman"/>
          <w:color w:val="353535"/>
          <w:sz w:val="26"/>
          <w:szCs w:val="26"/>
        </w:rPr>
      </w:pPr>
      <w:r w:rsidRPr="00A518F4">
        <w:rPr>
          <w:rFonts w:ascii="Times New Roman" w:eastAsia="Times New Roman" w:hAnsi="Times New Roman" w:cs="Times New Roman"/>
          <w:color w:val="353535"/>
          <w:sz w:val="26"/>
          <w:szCs w:val="26"/>
        </w:rPr>
        <w:t>– Số lần sử dụng là khoảng 150 lần quan hệ.</w:t>
      </w:r>
    </w:p>
    <w:p w:rsidR="00A518F4" w:rsidRPr="00A518F4" w:rsidRDefault="00A518F4" w:rsidP="00A518F4">
      <w:pPr>
        <w:shd w:val="clear" w:color="auto" w:fill="FFFFFF"/>
        <w:spacing w:after="225" w:line="330" w:lineRule="atLeast"/>
        <w:ind w:left="360"/>
        <w:rPr>
          <w:rFonts w:ascii="Times New Roman" w:eastAsia="Times New Roman" w:hAnsi="Times New Roman" w:cs="Times New Roman"/>
          <w:color w:val="353535"/>
          <w:sz w:val="26"/>
          <w:szCs w:val="26"/>
        </w:rPr>
      </w:pPr>
      <w:r w:rsidRPr="00A518F4">
        <w:rPr>
          <w:rFonts w:ascii="Times New Roman" w:eastAsia="Times New Roman" w:hAnsi="Times New Roman" w:cs="Times New Roman"/>
          <w:color w:val="353535"/>
          <w:sz w:val="26"/>
          <w:szCs w:val="26"/>
        </w:rPr>
        <w:lastRenderedPageBreak/>
        <w:t>– Có thể bôi thêm gel trong quá trình ân ái nếu bị khô.</w:t>
      </w:r>
    </w:p>
    <w:p w:rsidR="00A518F4" w:rsidRPr="00A518F4" w:rsidRDefault="00A518F4" w:rsidP="00A518F4">
      <w:pPr>
        <w:pStyle w:val="ListParagraph"/>
        <w:rPr>
          <w:rFonts w:ascii="Times New Roman" w:hAnsi="Times New Roman" w:cs="Times New Roman"/>
          <w:sz w:val="26"/>
          <w:szCs w:val="26"/>
        </w:rPr>
      </w:pPr>
    </w:p>
    <w:sectPr w:rsidR="00A518F4" w:rsidRPr="00A51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E349A"/>
    <w:multiLevelType w:val="hybridMultilevel"/>
    <w:tmpl w:val="6988FEA0"/>
    <w:lvl w:ilvl="0" w:tplc="4D82FE0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E483D"/>
    <w:multiLevelType w:val="multilevel"/>
    <w:tmpl w:val="454A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266D99"/>
    <w:multiLevelType w:val="hybridMultilevel"/>
    <w:tmpl w:val="B6706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0727E0"/>
    <w:multiLevelType w:val="multilevel"/>
    <w:tmpl w:val="0B2E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27A"/>
    <w:rsid w:val="00305194"/>
    <w:rsid w:val="0034627A"/>
    <w:rsid w:val="006F35A1"/>
    <w:rsid w:val="00A518F4"/>
    <w:rsid w:val="00C1540C"/>
    <w:rsid w:val="00CC4C86"/>
    <w:rsid w:val="00D25118"/>
    <w:rsid w:val="00FB6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92B68-7DEC-4899-A1DE-C3F8C92B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27A"/>
    <w:pPr>
      <w:ind w:left="720"/>
      <w:contextualSpacing/>
    </w:pPr>
  </w:style>
  <w:style w:type="paragraph" w:styleId="NormalWeb">
    <w:name w:val="Normal (Web)"/>
    <w:basedOn w:val="Normal"/>
    <w:uiPriority w:val="99"/>
    <w:semiHidden/>
    <w:unhideWhenUsed/>
    <w:rsid w:val="00A518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18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663491">
      <w:bodyDiv w:val="1"/>
      <w:marLeft w:val="0"/>
      <w:marRight w:val="0"/>
      <w:marTop w:val="0"/>
      <w:marBottom w:val="0"/>
      <w:divBdr>
        <w:top w:val="none" w:sz="0" w:space="0" w:color="auto"/>
        <w:left w:val="none" w:sz="0" w:space="0" w:color="auto"/>
        <w:bottom w:val="none" w:sz="0" w:space="0" w:color="auto"/>
        <w:right w:val="none" w:sz="0" w:space="0" w:color="auto"/>
      </w:divBdr>
    </w:div>
    <w:div w:id="917520932">
      <w:bodyDiv w:val="1"/>
      <w:marLeft w:val="0"/>
      <w:marRight w:val="0"/>
      <w:marTop w:val="0"/>
      <w:marBottom w:val="0"/>
      <w:divBdr>
        <w:top w:val="none" w:sz="0" w:space="0" w:color="auto"/>
        <w:left w:val="none" w:sz="0" w:space="0" w:color="auto"/>
        <w:bottom w:val="none" w:sz="0" w:space="0" w:color="auto"/>
        <w:right w:val="none" w:sz="0" w:space="0" w:color="auto"/>
      </w:divBdr>
    </w:div>
    <w:div w:id="1366557506">
      <w:bodyDiv w:val="1"/>
      <w:marLeft w:val="0"/>
      <w:marRight w:val="0"/>
      <w:marTop w:val="0"/>
      <w:marBottom w:val="0"/>
      <w:divBdr>
        <w:top w:val="none" w:sz="0" w:space="0" w:color="auto"/>
        <w:left w:val="none" w:sz="0" w:space="0" w:color="auto"/>
        <w:bottom w:val="none" w:sz="0" w:space="0" w:color="auto"/>
        <w:right w:val="none" w:sz="0" w:space="0" w:color="auto"/>
      </w:divBdr>
    </w:div>
    <w:div w:id="1849830382">
      <w:bodyDiv w:val="1"/>
      <w:marLeft w:val="0"/>
      <w:marRight w:val="0"/>
      <w:marTop w:val="0"/>
      <w:marBottom w:val="0"/>
      <w:divBdr>
        <w:top w:val="none" w:sz="0" w:space="0" w:color="auto"/>
        <w:left w:val="none" w:sz="0" w:space="0" w:color="auto"/>
        <w:bottom w:val="none" w:sz="0" w:space="0" w:color="auto"/>
        <w:right w:val="none" w:sz="0" w:space="0" w:color="auto"/>
      </w:divBdr>
    </w:div>
    <w:div w:id="189892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5</cp:revision>
  <dcterms:created xsi:type="dcterms:W3CDTF">2019-09-23T13:32:00Z</dcterms:created>
  <dcterms:modified xsi:type="dcterms:W3CDTF">2019-09-24T03:22:00Z</dcterms:modified>
</cp:coreProperties>
</file>