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leader="none" w:pos="6090"/>
        </w:tabs>
        <w:spacing w:before="51" w:lineRule="auto"/>
        <w:ind w:left="150" w:firstLine="0"/>
        <w:jc w:val="center"/>
        <w:rPr>
          <w:i w:val="1"/>
          <w:color w:val="5b9bd5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5b9bd5"/>
          <w:sz w:val="72"/>
          <w:szCs w:val="72"/>
          <w:rtl w:val="0"/>
        </w:rPr>
        <w:t xml:space="preserve">Mini A.S. </w:t>
      </w:r>
      <w:r w:rsidDel="00000000" w:rsidR="00000000" w:rsidRPr="00000000">
        <w:rPr>
          <w:i w:val="1"/>
          <w:color w:val="5b9bd5"/>
          <w:sz w:val="72"/>
          <w:szCs w:val="72"/>
          <w:rtl w:val="0"/>
        </w:rPr>
        <w:t xml:space="preserve">Nair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090"/>
        </w:tabs>
        <w:spacing w:before="51" w:lineRule="auto"/>
        <w:ind w:left="144" w:firstLine="0"/>
        <w:jc w:val="center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647.323.3352|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mininair.as@gmail.com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| Toronto, ON 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="216" w:lineRule="auto"/>
        <w:ind w:left="0" w:firstLine="0"/>
        <w:jc w:val="center"/>
        <w:rPr>
          <w:i w:val="1"/>
          <w:color w:val="5b9bd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="216" w:lineRule="auto"/>
        <w:ind w:left="0" w:firstLine="0"/>
        <w:jc w:val="center"/>
        <w:rPr>
          <w:i w:val="1"/>
          <w:color w:val="5b9bd5"/>
          <w:sz w:val="32"/>
          <w:szCs w:val="32"/>
        </w:rPr>
      </w:pPr>
      <w:r w:rsidDel="00000000" w:rsidR="00000000" w:rsidRPr="00000000">
        <w:rPr>
          <w:i w:val="1"/>
          <w:color w:val="5b9bd5"/>
          <w:sz w:val="32"/>
          <w:szCs w:val="32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tabs>
          <w:tab w:val="left" w:leader="none" w:pos="865"/>
        </w:tabs>
        <w:spacing w:before="0" w:line="216" w:lineRule="auto"/>
        <w:ind w:left="284" w:right="21" w:hanging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10+ years of experience in software development and engineering within the IT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tabs>
          <w:tab w:val="left" w:leader="none" w:pos="865"/>
        </w:tabs>
        <w:spacing w:before="0" w:line="216" w:lineRule="auto"/>
        <w:ind w:left="284" w:right="21" w:hanging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Experienced IT professional adept at supporting global project teams through comprehensive analysis of system requirements and the development and implementation of information system solutions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tabs>
          <w:tab w:val="left" w:leader="none" w:pos="865"/>
        </w:tabs>
        <w:spacing w:before="0" w:line="216" w:lineRule="auto"/>
        <w:ind w:left="284" w:right="21" w:hanging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Proficient in developing IT solutions aimed at maximizing productivity, features, and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tabs>
          <w:tab w:val="left" w:leader="none" w:pos="865"/>
        </w:tabs>
        <w:spacing w:before="0" w:line="216" w:lineRule="auto"/>
        <w:ind w:left="284" w:right="21" w:hanging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Intensive background and hands-on experience working with a large array of software development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left" w:leader="none" w:pos="865"/>
        </w:tabs>
        <w:spacing w:before="0" w:line="216" w:lineRule="auto"/>
        <w:ind w:left="284" w:right="21" w:hanging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cross-cultural communication skills, adept at conveying complex decisions to diverse audiences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jc w:val="left"/>
        <w:rPr>
          <w:i w:val="1"/>
          <w:color w:val="5b9bd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0" w:firstLine="0"/>
        <w:jc w:val="center"/>
        <w:rPr>
          <w:i w:val="1"/>
          <w:color w:val="5b9bd5"/>
          <w:sz w:val="32"/>
          <w:szCs w:val="32"/>
        </w:rPr>
      </w:pPr>
      <w:r w:rsidDel="00000000" w:rsidR="00000000" w:rsidRPr="00000000">
        <w:rPr>
          <w:i w:val="1"/>
          <w:color w:val="5b9bd5"/>
          <w:sz w:val="32"/>
          <w:szCs w:val="3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957.0000000000005"/>
        </w:tabs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Operating Systems: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Windows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957.0000000000005"/>
        </w:tabs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Applications &amp; Tools: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Microsoft Excel, Azure Sandbox</w:t>
      </w:r>
    </w:p>
    <w:p w:rsidR="00000000" w:rsidDel="00000000" w:rsidP="00000000" w:rsidRDefault="00000000" w:rsidRPr="00000000" w14:paraId="0000000E">
      <w:pPr>
        <w:tabs>
          <w:tab w:val="left" w:leader="none" w:pos="3960"/>
        </w:tabs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Google Workspace, RDBMS, IBM Cognos Analytics, Jupyter, SQLite, </w:t>
        <w:tab/>
        <w:tab/>
        <w:t xml:space="preserve">HTML, CSS, XML, JavaScript, SSIS, SSAS, SSRS, GIT, REST API, ASP .Net, </w:t>
        <w:tab/>
        <w:tab/>
        <w:t xml:space="preserve">MVC, SQL Server, Visual Studio, Oracle, Sybase</w:t>
      </w:r>
    </w:p>
    <w:p w:rsidR="00000000" w:rsidDel="00000000" w:rsidP="00000000" w:rsidRDefault="00000000" w:rsidRPr="00000000" w14:paraId="0000000F">
      <w:pPr>
        <w:tabs>
          <w:tab w:val="left" w:leader="none" w:pos="3960"/>
        </w:tabs>
        <w:ind w:left="2160" w:hanging="21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Management Fundamentals: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  <w:tab/>
        <w:t xml:space="preserve">Waterfall, Agile, Scrum, Kanban, Trello</w:t>
      </w:r>
    </w:p>
    <w:p w:rsidR="00000000" w:rsidDel="00000000" w:rsidP="00000000" w:rsidRDefault="00000000" w:rsidRPr="00000000" w14:paraId="00000010">
      <w:pPr>
        <w:tabs>
          <w:tab w:val="left" w:leader="none" w:pos="3957.0000000000005"/>
        </w:tabs>
        <w:ind w:left="2160" w:hanging="21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PowerBuilder, C#, SQL, Python </w:t>
      </w:r>
    </w:p>
    <w:p w:rsidR="00000000" w:rsidDel="00000000" w:rsidP="00000000" w:rsidRDefault="00000000" w:rsidRPr="00000000" w14:paraId="00000011">
      <w:pPr>
        <w:tabs>
          <w:tab w:val="left" w:leader="none" w:pos="3957.0000000000005"/>
        </w:tabs>
        <w:ind w:left="2160" w:hanging="21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5982" w:right="3110" w:hanging="3102"/>
        <w:jc w:val="center"/>
        <w:rPr>
          <w:i w:val="1"/>
          <w:color w:val="5b9bd5"/>
          <w:sz w:val="32"/>
          <w:szCs w:val="32"/>
        </w:rPr>
      </w:pPr>
      <w:r w:rsidDel="00000000" w:rsidR="00000000" w:rsidRPr="00000000">
        <w:rPr>
          <w:i w:val="1"/>
          <w:color w:val="5b9bd5"/>
          <w:sz w:val="32"/>
          <w:szCs w:val="32"/>
          <w:rtl w:val="0"/>
        </w:rPr>
        <w:t xml:space="preserve">Education &amp; Certifications</w:t>
      </w:r>
    </w:p>
    <w:p w:rsidR="00000000" w:rsidDel="00000000" w:rsidP="00000000" w:rsidRDefault="00000000" w:rsidRPr="00000000" w14:paraId="00000013">
      <w:pPr>
        <w:tabs>
          <w:tab w:val="right" w:leader="none" w:pos="10890"/>
          <w:tab w:val="left" w:leader="none" w:pos="5904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Azure AI Fundamentals Professional Certificate</w:t>
        <w:tab/>
        <w:tab/>
        <w:t xml:space="preserve">June 2024</w:t>
      </w:r>
    </w:p>
    <w:p w:rsidR="00000000" w:rsidDel="00000000" w:rsidP="00000000" w:rsidRDefault="00000000" w:rsidRPr="00000000" w14:paraId="00000014">
      <w:pPr>
        <w:tabs>
          <w:tab w:val="right" w:leader="none" w:pos="10890"/>
          <w:tab w:val="left" w:leader="none" w:pos="5904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IBM Data Analyst Professional Certificate</w:t>
        <w:tab/>
        <w:tab/>
        <w:t xml:space="preserve">Expected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tabs>
          <w:tab w:val="right" w:leader="none" w:pos="10890"/>
        </w:tabs>
        <w:ind w:left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k1wgeuk8slg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tabs>
          <w:tab w:val="right" w:leader="none" w:pos="10890"/>
        </w:tabs>
        <w:ind w:left="0"/>
        <w:rPr/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Junior Data Analyst Program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2024 – Aug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NPower Canada │ Toronto, ON</w:t>
      </w:r>
    </w:p>
    <w:p w:rsidR="00000000" w:rsidDel="00000000" w:rsidP="00000000" w:rsidRDefault="00000000" w:rsidRPr="00000000" w14:paraId="00000018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14-week intensive online training on the fundamentals of computer technology, and  project management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16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Excel spreadsheets to perform data wrangling and data mining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16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working knowledge of Python language for data analysis using Pandas and Numpy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16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Effectively complete a capstone project by collecting data from multiple sources, performing exploratory data analysis, data wrangling, statistical analysis and mining of the data using Python libraries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16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extensively on creating charts and plots to visualize data, and building an interactive dashboard using IBMs Cognos Analytics and various Excel charts/graphs 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16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data using Python libraries including Matplotlib, Seaborn, Plotly and Dash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16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Compose queries to access data in cloud databases using SQL and Python from Jupyter notebooks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16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cloud concepts, benefits of cloud computing and core Azure architecture components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16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core Azure services and choose the Azure AI services that best address a company’s challenges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16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Azure spending and managing bills by applying recommended practices to minimize cost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5"/>
        </w:numPr>
        <w:spacing w:line="216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Demonstrated a high level of understanding of Agile Project Management Lifecycle and key techniques and successfully complete Agile projects using tools such as Scrum, Kanban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before="1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tabs>
          <w:tab w:val="right" w:leader="none" w:pos="10800"/>
        </w:tabs>
        <w:spacing w:before="13" w:lineRule="auto"/>
        <w:rPr/>
      </w:pPr>
      <w:bookmarkStart w:colFirst="0" w:colLast="0" w:name="_heading=h.5ut8h4bthyxo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Engineering Diploma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Feb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spacing w:before="1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Canadian Business College│ Toronto, </w:t>
      </w:r>
      <w:r w:rsidDel="00000000" w:rsidR="00000000" w:rsidRPr="00000000">
        <w:rPr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spacing w:before="1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tabs>
          <w:tab w:val="right" w:leader="none" w:pos="10800"/>
        </w:tabs>
        <w:spacing w:before="13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bvgtffa90642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Masters Computer Application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 2004</w:t>
      </w:r>
    </w:p>
    <w:p w:rsidR="00000000" w:rsidDel="00000000" w:rsidP="00000000" w:rsidRDefault="00000000" w:rsidRPr="00000000" w14:paraId="00000028">
      <w:pPr>
        <w:tabs>
          <w:tab w:val="left" w:leader="none" w:pos="865"/>
        </w:tabs>
        <w:spacing w:before="1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Indira Gandhi National Open University│ New Delhi, India</w:t>
      </w:r>
    </w:p>
    <w:p w:rsidR="00000000" w:rsidDel="00000000" w:rsidP="00000000" w:rsidRDefault="00000000" w:rsidRPr="00000000" w14:paraId="00000029">
      <w:pPr>
        <w:pStyle w:val="Heading2"/>
        <w:tabs>
          <w:tab w:val="right" w:leader="none" w:pos="10800"/>
        </w:tabs>
        <w:spacing w:before="13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7n84v27taxl6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Bachelors in Computer Application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Jun 1999</w:t>
      </w:r>
    </w:p>
    <w:p w:rsidR="00000000" w:rsidDel="00000000" w:rsidP="00000000" w:rsidRDefault="00000000" w:rsidRPr="00000000" w14:paraId="0000002A">
      <w:pPr>
        <w:tabs>
          <w:tab w:val="left" w:leader="none" w:pos="865"/>
        </w:tabs>
        <w:spacing w:before="1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Mahatma Gandhi University│ Kerala, </w:t>
      </w:r>
      <w:r w:rsidDel="00000000" w:rsidR="00000000" w:rsidRPr="00000000">
        <w:rPr>
          <w:sz w:val="24"/>
          <w:szCs w:val="24"/>
          <w:rtl w:val="0"/>
        </w:rPr>
        <w:t xml:space="preserve">India</w:t>
      </w:r>
    </w:p>
    <w:p w:rsidR="00000000" w:rsidDel="00000000" w:rsidP="00000000" w:rsidRDefault="00000000" w:rsidRPr="00000000" w14:paraId="0000002B">
      <w:pPr>
        <w:tabs>
          <w:tab w:val="left" w:leader="none" w:pos="865"/>
        </w:tabs>
        <w:spacing w:before="1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6702" w:right="3110" w:hanging="3102"/>
        <w:rPr>
          <w:sz w:val="24"/>
          <w:szCs w:val="24"/>
        </w:rPr>
      </w:pPr>
      <w:r w:rsidDel="00000000" w:rsidR="00000000" w:rsidRPr="00000000">
        <w:rPr>
          <w:i w:val="1"/>
          <w:color w:val="5b9bd5"/>
          <w:sz w:val="32"/>
          <w:szCs w:val="32"/>
          <w:rtl w:val="0"/>
        </w:rPr>
        <w:t xml:space="preserve">Work </w:t>
      </w:r>
      <w:r w:rsidDel="00000000" w:rsidR="00000000" w:rsidRPr="00000000">
        <w:rPr>
          <w:i w:val="1"/>
          <w:color w:val="5b9bd5"/>
          <w:sz w:val="32"/>
          <w:szCs w:val="3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tabs>
          <w:tab w:val="right" w:leader="none" w:pos="10890"/>
        </w:tabs>
        <w:rPr>
          <w:rFonts w:ascii="Calibri" w:cs="Calibri" w:eastAsia="Calibri" w:hAnsi="Calibri"/>
          <w:sz w:val="24"/>
          <w:szCs w:val="24"/>
        </w:rPr>
      </w:pPr>
      <w:bookmarkStart w:colFirst="0" w:colLast="0" w:name="_heading=h.wontpkzdl5fk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Programmer Analyst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Jul 2015 - Mar 2017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 Infotech Inc. │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Toronto, ON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Collaborated in a team on the d</w:t>
      </w:r>
      <w:r w:rsidDel="00000000" w:rsidR="00000000" w:rsidRPr="00000000">
        <w:rPr>
          <w:sz w:val="24"/>
          <w:szCs w:val="24"/>
          <w:rtl w:val="0"/>
        </w:rPr>
        <w:t xml:space="preserve">evelopment and ongoing maintenance of metal casting applications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Monitored and managed incident, change, and problem tickets, ensuring prompt resolution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Conducted code debugging to address issues and rectify defects</w:t>
      </w:r>
    </w:p>
    <w:p w:rsidR="00000000" w:rsidDel="00000000" w:rsidP="00000000" w:rsidRDefault="00000000" w:rsidRPr="00000000" w14:paraId="00000032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tabs>
          <w:tab w:val="right" w:leader="none" w:pos="10890"/>
        </w:tabs>
        <w:rPr>
          <w:rFonts w:ascii="Calibri" w:cs="Calibri" w:eastAsia="Calibri" w:hAnsi="Calibri"/>
          <w:sz w:val="24"/>
          <w:szCs w:val="24"/>
        </w:rPr>
      </w:pPr>
      <w:bookmarkStart w:colFirst="0" w:colLast="0" w:name="_heading=h.v3lms1ubijyh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Senior System Analyst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 2013 - Apr 2015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Accenture │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Bangalore, India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Supported offshore application, providing support for 13 Administrative System applications operating in Dutch and Norwegian languages for Royal Dutch Shell PLC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Monitored interface issues, managed data sharing between applications and minor to major </w:t>
      </w:r>
      <w:r w:rsidDel="00000000" w:rsidR="00000000" w:rsidRPr="00000000">
        <w:rPr>
          <w:sz w:val="24"/>
          <w:szCs w:val="24"/>
          <w:rtl w:val="0"/>
        </w:rPr>
        <w:t xml:space="preserve">enhancements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Tracked Service Management incidents. Prioritized and fixed severity issues promptly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tabs>
          <w:tab w:val="right" w:leader="none" w:pos="10890"/>
        </w:tabs>
        <w:rPr>
          <w:rFonts w:ascii="Calibri" w:cs="Calibri" w:eastAsia="Calibri" w:hAnsi="Calibri"/>
          <w:sz w:val="24"/>
          <w:szCs w:val="24"/>
        </w:rPr>
      </w:pPr>
      <w:bookmarkStart w:colFirst="0" w:colLast="0" w:name="_heading=h.bec7hwr1tdw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 Analyst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Feb 2010 - Feb 2011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CapitaLand Limited │ Singapore           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Engaged in application development encompassing coding, testing, documentation, and deployment for the project AMOS(Asset Management and Operating Systems)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changes across User Acceptance Testing and system testing, offering guidance to users and testers during testing procedures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Managed and sustained application customization across installations in three different countries and languages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tabs>
          <w:tab w:val="right" w:leader="none" w:pos="10890"/>
        </w:tabs>
        <w:rPr>
          <w:rFonts w:ascii="Calibri" w:cs="Calibri" w:eastAsia="Calibri" w:hAnsi="Calibri"/>
          <w:sz w:val="24"/>
          <w:szCs w:val="24"/>
        </w:rPr>
      </w:pPr>
      <w:bookmarkStart w:colFirst="0" w:colLast="0" w:name="_heading=h.20gqblxie34q" w:id="10"/>
      <w:bookmarkEnd w:id="10"/>
      <w:r w:rsidDel="00000000" w:rsidR="00000000" w:rsidRPr="00000000">
        <w:rPr>
          <w:rtl w:val="0"/>
        </w:rPr>
        <w:t xml:space="preserve">System Specialist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Aug 2005 - Oct 2008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Mphasis │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Chennai, India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Collaborated on a General Motors Vehicle Information Management project, providing marketing and Vehicle Sales Forecasting for Australia and New Zealand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Monitored and resolved batch issues, including system interfaces with other systems across different environments using batch job schedules in Unicenter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Conducted testing and guiding users through User Acceptance Testing processes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tabs>
          <w:tab w:val="right" w:leader="none" w:pos="10890"/>
        </w:tabs>
        <w:rPr>
          <w:rFonts w:ascii="Calibri" w:cs="Calibri" w:eastAsia="Calibri" w:hAnsi="Calibri"/>
          <w:sz w:val="24"/>
          <w:szCs w:val="24"/>
        </w:rPr>
      </w:pPr>
      <w:bookmarkStart w:colFirst="0" w:colLast="0" w:name="_heading=h.eh0oyn36dcn1" w:id="11"/>
      <w:bookmarkEnd w:id="1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 2005 - Oct 2005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Thomson Financial │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Bangalo</w:t>
      </w:r>
      <w:r w:rsidDel="00000000" w:rsidR="00000000" w:rsidRPr="00000000">
        <w:rPr>
          <w:sz w:val="24"/>
          <w:szCs w:val="24"/>
          <w:rtl w:val="0"/>
        </w:rPr>
        <w:t xml:space="preserve">re, India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Facilitated the development of scalable and maintainable codebases for inhouse projects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Contributed to the documentation of technical specifications, architecture diagrams, and user manuals to facilitate project maintenance and knowledge transfer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Conducted code reviews and provided constructive feedback to team members, ensuring high-quality deliverables and promoting knowledge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tabs>
          <w:tab w:val="right" w:leader="none" w:pos="10890"/>
        </w:tabs>
        <w:rPr>
          <w:rFonts w:ascii="Calibri" w:cs="Calibri" w:eastAsia="Calibri" w:hAnsi="Calibri"/>
          <w:sz w:val="24"/>
          <w:szCs w:val="24"/>
        </w:rPr>
      </w:pPr>
      <w:bookmarkStart w:colFirst="0" w:colLast="0" w:name="_heading=h.33pmrod2aqph" w:id="12"/>
      <w:bookmarkEnd w:id="1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 1999 - Jan 2005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Cochin Computing Studio and Research Center│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Kochi, India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the entire development life cycle, including gathering user requirements for community banks.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 technical and test case documents, coding, conducting Unit, Integration and System testing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Conducted User Acceptance Testing and provided on-call production support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720" w:left="810" w:right="525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2232"/>
      </w:pPr>
      <w:rPr>
        <w:rFonts w:ascii="Arial" w:cs="Arial" w:eastAsia="Arial" w:hAnsi="Arial"/>
        <w:sz w:val="21"/>
        <w:szCs w:val="21"/>
      </w:rPr>
    </w:lvl>
    <w:lvl w:ilvl="1">
      <w:start w:val="1"/>
      <w:numFmt w:val="bullet"/>
      <w:lvlText w:val="•"/>
      <w:lvlJc w:val="left"/>
      <w:pPr>
        <w:ind w:left="1740" w:firstLine="48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620" w:firstLine="750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500" w:firstLine="1014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4380" w:firstLine="1278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5260" w:firstLine="1542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6140" w:firstLine="180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7020" w:firstLine="2070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7900" w:firstLine="233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3102"/>
    </w:pPr>
    <w:rPr>
      <w:rFonts w:ascii="Arial" w:cs="Arial" w:eastAsia="Arial" w:hAnsi="Arial"/>
      <w:b w:val="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  <w:ind w:left="104"/>
    </w:pPr>
    <w:rPr>
      <w:rFonts w:ascii="Arial" w:cs="Arial" w:eastAsia="Arial" w:hAnsi="Arial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3102"/>
    </w:pPr>
    <w:rPr>
      <w:rFonts w:ascii="Arial" w:cs="Arial" w:eastAsia="Arial" w:hAnsi="Arial"/>
      <w:b w:val="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  <w:ind w:left="104"/>
    </w:pPr>
    <w:rPr>
      <w:rFonts w:ascii="Arial" w:cs="Arial" w:eastAsia="Arial" w:hAnsi="Arial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ninairas/Resume-Data-Analys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ininair.as@gmail.com" TargetMode="External"/><Relationship Id="rId8" Type="http://schemas.openxmlformats.org/officeDocument/2006/relationships/hyperlink" Target="http://www.linkedin.com/in/mini-a-s-nair-b3436b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SaK7NqH+UcvXH+pas4iDv48F3A==">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