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96825" w14:textId="77777777" w:rsidR="00F97571" w:rsidRDefault="00F97571" w:rsidP="00F97571">
      <w:pPr>
        <w:spacing w:before="1100"/>
        <w:jc w:val="center"/>
      </w:pPr>
      <w:r>
        <w:rPr>
          <w:b/>
          <w:color w:val="2563EB"/>
          <w:sz w:val="68"/>
        </w:rPr>
        <w:t>JBOOKS360</w:t>
      </w:r>
    </w:p>
    <w:p w14:paraId="7C3D159A" w14:textId="77777777" w:rsidR="00F97571" w:rsidRDefault="00F97571" w:rsidP="00F97571">
      <w:pPr>
        <w:jc w:val="center"/>
      </w:pPr>
      <w:r>
        <w:rPr>
          <w:b/>
          <w:color w:val="398B42"/>
          <w:sz w:val="24"/>
        </w:rPr>
        <w:t>ACCOUNTING. FINANCE. TAX. BUSINESS.</w:t>
      </w:r>
    </w:p>
    <w:p w14:paraId="4E729DB2" w14:textId="77777777" w:rsidR="00F97571" w:rsidRDefault="00F97571" w:rsidP="00F97571">
      <w:pPr>
        <w:pBdr>
          <w:bottom w:val="single" w:sz="18" w:space="1" w:color="2563EB"/>
        </w:pBdr>
        <w:spacing w:after="200"/>
      </w:pPr>
    </w:p>
    <w:p w14:paraId="1E188D1C" w14:textId="77777777" w:rsidR="00F97571" w:rsidRDefault="00F97571" w:rsidP="00F97571">
      <w:pPr>
        <w:jc w:val="center"/>
      </w:pPr>
      <w:r>
        <w:rPr>
          <w:b/>
          <w:sz w:val="48"/>
        </w:rPr>
        <w:t>Final Website Content</w:t>
      </w:r>
    </w:p>
    <w:p w14:paraId="2EEA1DAD" w14:textId="77777777" w:rsidR="00F97571" w:rsidRDefault="00F97571" w:rsidP="00F97571">
      <w:pPr>
        <w:jc w:val="center"/>
      </w:pPr>
      <w:r>
        <w:rPr>
          <w:color w:val="6B7280"/>
          <w:sz w:val="28"/>
        </w:rPr>
        <w:t>Smarter Financial Management. Better Business Decisions.</w:t>
      </w:r>
    </w:p>
    <w:p w14:paraId="668139A8" w14:textId="77777777" w:rsidR="00F97571" w:rsidRDefault="00F97571" w:rsidP="00F97571">
      <w:pPr>
        <w:spacing w:before="760"/>
        <w:jc w:val="center"/>
      </w:pPr>
      <w:r>
        <w:rPr>
          <w:sz w:val="22"/>
        </w:rPr>
        <w:t>Professional Accounting, Bookkeeping, Finance Advisory, Tax Advisory and Business Advisory Services for startups, SMEs and growing businesses.</w:t>
      </w:r>
    </w:p>
    <w:tbl>
      <w:tblPr>
        <w:tblW w:w="0" w:type="auto"/>
        <w:jc w:val="center"/>
        <w:tblLook w:val="04A0" w:firstRow="1" w:lastRow="0" w:firstColumn="1" w:lastColumn="0" w:noHBand="0" w:noVBand="1"/>
      </w:tblPr>
      <w:tblGrid>
        <w:gridCol w:w="9360"/>
      </w:tblGrid>
      <w:tr w:rsidR="00F97571" w14:paraId="01612E6E" w14:textId="77777777" w:rsidTr="007A4B90">
        <w:trPr>
          <w:jc w:val="center"/>
        </w:trPr>
        <w:tc>
          <w:tcPr>
            <w:tcW w:w="9936" w:type="dxa"/>
            <w:shd w:val="clear" w:color="auto" w:fill="EEF5FF"/>
            <w:tcMar>
              <w:top w:w="160" w:type="dxa"/>
              <w:left w:w="180" w:type="dxa"/>
              <w:bottom w:w="160" w:type="dxa"/>
              <w:right w:w="180" w:type="dxa"/>
            </w:tcMar>
          </w:tcPr>
          <w:p w14:paraId="068DCAA3" w14:textId="77777777" w:rsidR="00F97571" w:rsidRDefault="00F97571" w:rsidP="007A4B90">
            <w:pPr>
              <w:jc w:val="center"/>
            </w:pPr>
            <w:proofErr w:type="gramStart"/>
            <w:r>
              <w:rPr>
                <w:b/>
                <w:color w:val="2563EB"/>
                <w:sz w:val="26"/>
              </w:rPr>
              <w:t>BOOK</w:t>
            </w:r>
            <w:proofErr w:type="gramEnd"/>
            <w:r>
              <w:rPr>
                <w:b/>
                <w:color w:val="2563EB"/>
                <w:sz w:val="26"/>
              </w:rPr>
              <w:t xml:space="preserve"> A CONSULTATION</w:t>
            </w:r>
          </w:p>
          <w:p w14:paraId="08A37236" w14:textId="77777777" w:rsidR="00F97571" w:rsidRDefault="00F97571" w:rsidP="007A4B90">
            <w:pPr>
              <w:spacing w:after="0"/>
              <w:jc w:val="center"/>
            </w:pPr>
            <w:r>
              <w:rPr>
                <w:i/>
              </w:rPr>
              <w:t>CONTACT US</w:t>
            </w:r>
          </w:p>
        </w:tc>
      </w:tr>
    </w:tbl>
    <w:p w14:paraId="083ED6E8" w14:textId="77777777" w:rsidR="00F97571" w:rsidRDefault="00F97571" w:rsidP="00F97571">
      <w:pPr>
        <w:spacing w:after="40"/>
      </w:pPr>
    </w:p>
    <w:p w14:paraId="6DC72472" w14:textId="77777777" w:rsidR="00F97571" w:rsidRDefault="00F97571" w:rsidP="00F97571">
      <w:pPr>
        <w:spacing w:before="960"/>
        <w:jc w:val="center"/>
      </w:pPr>
      <w:r>
        <w:rPr>
          <w:color w:val="6B7280"/>
          <w:sz w:val="18"/>
        </w:rPr>
        <w:t xml:space="preserve">Powered by </w:t>
      </w:r>
      <w:proofErr w:type="spellStart"/>
      <w:r>
        <w:rPr>
          <w:color w:val="6B7280"/>
          <w:sz w:val="18"/>
        </w:rPr>
        <w:t>JobAlign</w:t>
      </w:r>
      <w:proofErr w:type="spellEnd"/>
      <w:r>
        <w:rPr>
          <w:color w:val="6B7280"/>
          <w:sz w:val="18"/>
        </w:rPr>
        <w:t xml:space="preserve"> Software Solutions (Pvt) Ltd</w:t>
      </w:r>
    </w:p>
    <w:p w14:paraId="40CACB52" w14:textId="4CDCA78F" w:rsidR="00F97571" w:rsidRDefault="00F97571">
      <w:pPr>
        <w:spacing w:after="160" w:line="278" w:lineRule="auto"/>
      </w:pPr>
      <w:r>
        <w:br w:type="page"/>
      </w:r>
    </w:p>
    <w:p w14:paraId="5FDD57DC" w14:textId="77777777" w:rsidR="00F97571" w:rsidRDefault="00F97571" w:rsidP="00F97571">
      <w:pPr>
        <w:pStyle w:val="Eyebrow"/>
      </w:pPr>
      <w:r>
        <w:lastRenderedPageBreak/>
        <w:t>WEBSITE CONTENT MAP</w:t>
      </w:r>
    </w:p>
    <w:p w14:paraId="49807A2C" w14:textId="77777777" w:rsidR="00F97571" w:rsidRDefault="00F97571" w:rsidP="00F97571">
      <w:pPr>
        <w:pStyle w:val="Heading1"/>
      </w:pPr>
      <w:r>
        <w:t>Page Structure</w:t>
      </w:r>
    </w:p>
    <w:tbl>
      <w:tblPr>
        <w:tblW w:w="0" w:type="auto"/>
        <w:jc w:val="center"/>
        <w:tblLook w:val="04A0" w:firstRow="1" w:lastRow="0" w:firstColumn="1" w:lastColumn="0" w:noHBand="0" w:noVBand="1"/>
      </w:tblPr>
      <w:tblGrid>
        <w:gridCol w:w="3089"/>
        <w:gridCol w:w="3126"/>
        <w:gridCol w:w="3145"/>
      </w:tblGrid>
      <w:tr w:rsidR="00F97571" w14:paraId="32462606" w14:textId="77777777" w:rsidTr="007A4B90">
        <w:trPr>
          <w:jc w:val="center"/>
        </w:trPr>
        <w:tc>
          <w:tcPr>
            <w:tcW w:w="3312" w:type="dxa"/>
            <w:shd w:val="clear" w:color="auto" w:fill="2563EB"/>
          </w:tcPr>
          <w:p w14:paraId="60DBCF5C" w14:textId="77777777" w:rsidR="00F97571" w:rsidRDefault="00F97571" w:rsidP="007A4B90">
            <w:r>
              <w:rPr>
                <w:b/>
                <w:color w:val="FFFFFF"/>
              </w:rPr>
              <w:t>No.</w:t>
            </w:r>
          </w:p>
        </w:tc>
        <w:tc>
          <w:tcPr>
            <w:tcW w:w="3312" w:type="dxa"/>
            <w:shd w:val="clear" w:color="auto" w:fill="2563EB"/>
          </w:tcPr>
          <w:p w14:paraId="6BAEF368" w14:textId="77777777" w:rsidR="00F97571" w:rsidRDefault="00F97571" w:rsidP="007A4B90">
            <w:r>
              <w:rPr>
                <w:b/>
                <w:color w:val="FFFFFF"/>
              </w:rPr>
              <w:t>Section</w:t>
            </w:r>
          </w:p>
        </w:tc>
        <w:tc>
          <w:tcPr>
            <w:tcW w:w="3312" w:type="dxa"/>
            <w:shd w:val="clear" w:color="auto" w:fill="2563EB"/>
          </w:tcPr>
          <w:p w14:paraId="31BCC7B5" w14:textId="77777777" w:rsidR="00F97571" w:rsidRDefault="00F97571" w:rsidP="007A4B90">
            <w:r>
              <w:rPr>
                <w:b/>
                <w:color w:val="FFFFFF"/>
              </w:rPr>
              <w:t>Purpose</w:t>
            </w:r>
          </w:p>
        </w:tc>
      </w:tr>
      <w:tr w:rsidR="00F97571" w14:paraId="7FF4383D" w14:textId="77777777" w:rsidTr="007A4B90">
        <w:trPr>
          <w:jc w:val="center"/>
        </w:trPr>
        <w:tc>
          <w:tcPr>
            <w:tcW w:w="3312" w:type="dxa"/>
            <w:tcMar>
              <w:top w:w="45" w:type="dxa"/>
              <w:left w:w="70" w:type="dxa"/>
              <w:bottom w:w="45" w:type="dxa"/>
              <w:right w:w="70" w:type="dxa"/>
            </w:tcMar>
          </w:tcPr>
          <w:p w14:paraId="482D81A8" w14:textId="77777777" w:rsidR="00F97571" w:rsidRDefault="00F97571" w:rsidP="007A4B90">
            <w:pPr>
              <w:spacing w:after="0"/>
            </w:pPr>
            <w:r>
              <w:rPr>
                <w:sz w:val="17"/>
              </w:rPr>
              <w:t>01</w:t>
            </w:r>
          </w:p>
        </w:tc>
        <w:tc>
          <w:tcPr>
            <w:tcW w:w="3312" w:type="dxa"/>
            <w:tcMar>
              <w:top w:w="45" w:type="dxa"/>
              <w:left w:w="70" w:type="dxa"/>
              <w:bottom w:w="45" w:type="dxa"/>
              <w:right w:w="70" w:type="dxa"/>
            </w:tcMar>
          </w:tcPr>
          <w:p w14:paraId="14D3DCD4" w14:textId="77777777" w:rsidR="00F97571" w:rsidRDefault="00F97571" w:rsidP="007A4B90">
            <w:pPr>
              <w:spacing w:after="0"/>
            </w:pPr>
            <w:r>
              <w:rPr>
                <w:sz w:val="17"/>
              </w:rPr>
              <w:t>Home / Hero</w:t>
            </w:r>
          </w:p>
        </w:tc>
        <w:tc>
          <w:tcPr>
            <w:tcW w:w="3312" w:type="dxa"/>
            <w:tcMar>
              <w:top w:w="45" w:type="dxa"/>
              <w:left w:w="70" w:type="dxa"/>
              <w:bottom w:w="45" w:type="dxa"/>
              <w:right w:w="70" w:type="dxa"/>
            </w:tcMar>
          </w:tcPr>
          <w:p w14:paraId="1ECB7FD8" w14:textId="77777777" w:rsidR="00F97571" w:rsidRDefault="00F97571" w:rsidP="007A4B90">
            <w:pPr>
              <w:spacing w:after="0"/>
            </w:pPr>
            <w:r>
              <w:rPr>
                <w:sz w:val="17"/>
              </w:rPr>
              <w:t>Core positioning, primary CTA and service promise.</w:t>
            </w:r>
          </w:p>
        </w:tc>
      </w:tr>
      <w:tr w:rsidR="00F97571" w14:paraId="1F72BE4A" w14:textId="77777777" w:rsidTr="007A4B90">
        <w:trPr>
          <w:jc w:val="center"/>
        </w:trPr>
        <w:tc>
          <w:tcPr>
            <w:tcW w:w="3312" w:type="dxa"/>
            <w:tcMar>
              <w:top w:w="45" w:type="dxa"/>
              <w:left w:w="70" w:type="dxa"/>
              <w:bottom w:w="45" w:type="dxa"/>
              <w:right w:w="70" w:type="dxa"/>
            </w:tcMar>
          </w:tcPr>
          <w:p w14:paraId="571E73E5" w14:textId="77777777" w:rsidR="00F97571" w:rsidRDefault="00F97571" w:rsidP="007A4B90">
            <w:pPr>
              <w:spacing w:after="0"/>
            </w:pPr>
            <w:r>
              <w:rPr>
                <w:sz w:val="17"/>
              </w:rPr>
              <w:t>02</w:t>
            </w:r>
          </w:p>
        </w:tc>
        <w:tc>
          <w:tcPr>
            <w:tcW w:w="3312" w:type="dxa"/>
            <w:tcMar>
              <w:top w:w="45" w:type="dxa"/>
              <w:left w:w="70" w:type="dxa"/>
              <w:bottom w:w="45" w:type="dxa"/>
              <w:right w:w="70" w:type="dxa"/>
            </w:tcMar>
          </w:tcPr>
          <w:p w14:paraId="4650FC38" w14:textId="77777777" w:rsidR="00F97571" w:rsidRDefault="00F97571" w:rsidP="007A4B90">
            <w:pPr>
              <w:spacing w:after="0"/>
            </w:pPr>
            <w:r>
              <w:rPr>
                <w:sz w:val="17"/>
              </w:rPr>
              <w:t>About Jbooks360</w:t>
            </w:r>
          </w:p>
        </w:tc>
        <w:tc>
          <w:tcPr>
            <w:tcW w:w="3312" w:type="dxa"/>
            <w:tcMar>
              <w:top w:w="45" w:type="dxa"/>
              <w:left w:w="70" w:type="dxa"/>
              <w:bottom w:w="45" w:type="dxa"/>
              <w:right w:w="70" w:type="dxa"/>
            </w:tcMar>
          </w:tcPr>
          <w:p w14:paraId="2BE8DCFE" w14:textId="77777777" w:rsidR="00F97571" w:rsidRDefault="00F97571" w:rsidP="007A4B90">
            <w:pPr>
              <w:spacing w:after="0"/>
            </w:pPr>
            <w:r>
              <w:rPr>
                <w:sz w:val="17"/>
              </w:rPr>
              <w:t>Who we are and how we support businesses.</w:t>
            </w:r>
          </w:p>
        </w:tc>
      </w:tr>
      <w:tr w:rsidR="00F97571" w14:paraId="4F8F4008" w14:textId="77777777" w:rsidTr="007A4B90">
        <w:trPr>
          <w:jc w:val="center"/>
        </w:trPr>
        <w:tc>
          <w:tcPr>
            <w:tcW w:w="3312" w:type="dxa"/>
            <w:tcMar>
              <w:top w:w="45" w:type="dxa"/>
              <w:left w:w="70" w:type="dxa"/>
              <w:bottom w:w="45" w:type="dxa"/>
              <w:right w:w="70" w:type="dxa"/>
            </w:tcMar>
          </w:tcPr>
          <w:p w14:paraId="0FFAD156" w14:textId="77777777" w:rsidR="00F97571" w:rsidRDefault="00F97571" w:rsidP="007A4B90">
            <w:pPr>
              <w:spacing w:after="0"/>
            </w:pPr>
            <w:r>
              <w:rPr>
                <w:sz w:val="17"/>
              </w:rPr>
              <w:t>03</w:t>
            </w:r>
          </w:p>
        </w:tc>
        <w:tc>
          <w:tcPr>
            <w:tcW w:w="3312" w:type="dxa"/>
            <w:tcMar>
              <w:top w:w="45" w:type="dxa"/>
              <w:left w:w="70" w:type="dxa"/>
              <w:bottom w:w="45" w:type="dxa"/>
              <w:right w:w="70" w:type="dxa"/>
            </w:tcMar>
          </w:tcPr>
          <w:p w14:paraId="243D896A" w14:textId="77777777" w:rsidR="00F97571" w:rsidRDefault="00F97571" w:rsidP="007A4B90">
            <w:pPr>
              <w:spacing w:after="0"/>
            </w:pPr>
            <w:r>
              <w:rPr>
                <w:sz w:val="17"/>
              </w:rPr>
              <w:t>Our Services</w:t>
            </w:r>
          </w:p>
        </w:tc>
        <w:tc>
          <w:tcPr>
            <w:tcW w:w="3312" w:type="dxa"/>
            <w:tcMar>
              <w:top w:w="45" w:type="dxa"/>
              <w:left w:w="70" w:type="dxa"/>
              <w:bottom w:w="45" w:type="dxa"/>
              <w:right w:w="70" w:type="dxa"/>
            </w:tcMar>
          </w:tcPr>
          <w:p w14:paraId="67CD71AF" w14:textId="77777777" w:rsidR="00F97571" w:rsidRDefault="00F97571" w:rsidP="007A4B90">
            <w:pPr>
              <w:spacing w:after="0"/>
            </w:pPr>
            <w:r>
              <w:rPr>
                <w:sz w:val="17"/>
              </w:rPr>
              <w:t>Accounting &amp; Bookkeeping, Finance Advisory, Tax Advisory and Business Advisory.</w:t>
            </w:r>
          </w:p>
        </w:tc>
      </w:tr>
      <w:tr w:rsidR="00F97571" w14:paraId="499B70F4" w14:textId="77777777" w:rsidTr="007A4B90">
        <w:trPr>
          <w:jc w:val="center"/>
        </w:trPr>
        <w:tc>
          <w:tcPr>
            <w:tcW w:w="3312" w:type="dxa"/>
            <w:tcMar>
              <w:top w:w="45" w:type="dxa"/>
              <w:left w:w="70" w:type="dxa"/>
              <w:bottom w:w="45" w:type="dxa"/>
              <w:right w:w="70" w:type="dxa"/>
            </w:tcMar>
          </w:tcPr>
          <w:p w14:paraId="45985D9B" w14:textId="77777777" w:rsidR="00F97571" w:rsidRDefault="00F97571" w:rsidP="007A4B90">
            <w:pPr>
              <w:spacing w:after="0"/>
            </w:pPr>
            <w:r>
              <w:rPr>
                <w:sz w:val="17"/>
              </w:rPr>
              <w:t>04</w:t>
            </w:r>
          </w:p>
        </w:tc>
        <w:tc>
          <w:tcPr>
            <w:tcW w:w="3312" w:type="dxa"/>
            <w:tcMar>
              <w:top w:w="45" w:type="dxa"/>
              <w:left w:w="70" w:type="dxa"/>
              <w:bottom w:w="45" w:type="dxa"/>
              <w:right w:w="70" w:type="dxa"/>
            </w:tcMar>
          </w:tcPr>
          <w:p w14:paraId="014BCFF7" w14:textId="77777777" w:rsidR="00F97571" w:rsidRDefault="00F97571" w:rsidP="007A4B90">
            <w:pPr>
              <w:spacing w:after="0"/>
            </w:pPr>
            <w:r>
              <w:rPr>
                <w:sz w:val="17"/>
              </w:rPr>
              <w:t>Who We Help</w:t>
            </w:r>
          </w:p>
        </w:tc>
        <w:tc>
          <w:tcPr>
            <w:tcW w:w="3312" w:type="dxa"/>
            <w:tcMar>
              <w:top w:w="45" w:type="dxa"/>
              <w:left w:w="70" w:type="dxa"/>
              <w:bottom w:w="45" w:type="dxa"/>
              <w:right w:w="70" w:type="dxa"/>
            </w:tcMar>
          </w:tcPr>
          <w:p w14:paraId="5475E33D" w14:textId="77777777" w:rsidR="00F97571" w:rsidRDefault="00F97571" w:rsidP="007A4B90">
            <w:pPr>
              <w:spacing w:after="0"/>
            </w:pPr>
            <w:r>
              <w:rPr>
                <w:sz w:val="17"/>
              </w:rPr>
              <w:t>Startups, SMEs, growing businesses, entrepreneurs, self-employed professionals and established organizations.</w:t>
            </w:r>
          </w:p>
        </w:tc>
      </w:tr>
      <w:tr w:rsidR="00F97571" w14:paraId="770054DE" w14:textId="77777777" w:rsidTr="007A4B90">
        <w:trPr>
          <w:jc w:val="center"/>
        </w:trPr>
        <w:tc>
          <w:tcPr>
            <w:tcW w:w="3312" w:type="dxa"/>
            <w:tcMar>
              <w:top w:w="45" w:type="dxa"/>
              <w:left w:w="70" w:type="dxa"/>
              <w:bottom w:w="45" w:type="dxa"/>
              <w:right w:w="70" w:type="dxa"/>
            </w:tcMar>
          </w:tcPr>
          <w:p w14:paraId="6B49251E" w14:textId="77777777" w:rsidR="00F97571" w:rsidRDefault="00F97571" w:rsidP="007A4B90">
            <w:pPr>
              <w:spacing w:after="0"/>
            </w:pPr>
            <w:r>
              <w:rPr>
                <w:sz w:val="17"/>
              </w:rPr>
              <w:t>05</w:t>
            </w:r>
          </w:p>
        </w:tc>
        <w:tc>
          <w:tcPr>
            <w:tcW w:w="3312" w:type="dxa"/>
            <w:tcMar>
              <w:top w:w="45" w:type="dxa"/>
              <w:left w:w="70" w:type="dxa"/>
              <w:bottom w:w="45" w:type="dxa"/>
              <w:right w:w="70" w:type="dxa"/>
            </w:tcMar>
          </w:tcPr>
          <w:p w14:paraId="7021DFFD" w14:textId="77777777" w:rsidR="00F97571" w:rsidRDefault="00F97571" w:rsidP="007A4B90">
            <w:pPr>
              <w:spacing w:after="0"/>
            </w:pPr>
            <w:r>
              <w:rPr>
                <w:sz w:val="17"/>
              </w:rPr>
              <w:t>Why Jbooks360?</w:t>
            </w:r>
          </w:p>
        </w:tc>
        <w:tc>
          <w:tcPr>
            <w:tcW w:w="3312" w:type="dxa"/>
            <w:tcMar>
              <w:top w:w="45" w:type="dxa"/>
              <w:left w:w="70" w:type="dxa"/>
              <w:bottom w:w="45" w:type="dxa"/>
              <w:right w:w="70" w:type="dxa"/>
            </w:tcMar>
          </w:tcPr>
          <w:p w14:paraId="5E9AE2EC" w14:textId="77777777" w:rsidR="00F97571" w:rsidRDefault="00F97571" w:rsidP="007A4B90">
            <w:pPr>
              <w:spacing w:after="0"/>
            </w:pPr>
            <w:r>
              <w:rPr>
                <w:sz w:val="17"/>
              </w:rPr>
              <w:t>Expertise, practical solutions, integrated advisory, reliable information, tax responsibility, technology and partnership.</w:t>
            </w:r>
          </w:p>
        </w:tc>
      </w:tr>
      <w:tr w:rsidR="00F97571" w14:paraId="2C7AE4BA" w14:textId="77777777" w:rsidTr="007A4B90">
        <w:trPr>
          <w:jc w:val="center"/>
        </w:trPr>
        <w:tc>
          <w:tcPr>
            <w:tcW w:w="3312" w:type="dxa"/>
            <w:tcMar>
              <w:top w:w="45" w:type="dxa"/>
              <w:left w:w="70" w:type="dxa"/>
              <w:bottom w:w="45" w:type="dxa"/>
              <w:right w:w="70" w:type="dxa"/>
            </w:tcMar>
          </w:tcPr>
          <w:p w14:paraId="62C4C062" w14:textId="77777777" w:rsidR="00F97571" w:rsidRDefault="00F97571" w:rsidP="007A4B90">
            <w:pPr>
              <w:spacing w:after="0"/>
            </w:pPr>
            <w:r>
              <w:rPr>
                <w:sz w:val="17"/>
              </w:rPr>
              <w:t>06</w:t>
            </w:r>
          </w:p>
        </w:tc>
        <w:tc>
          <w:tcPr>
            <w:tcW w:w="3312" w:type="dxa"/>
            <w:tcMar>
              <w:top w:w="45" w:type="dxa"/>
              <w:left w:w="70" w:type="dxa"/>
              <w:bottom w:w="45" w:type="dxa"/>
              <w:right w:w="70" w:type="dxa"/>
            </w:tcMar>
          </w:tcPr>
          <w:p w14:paraId="311553A2" w14:textId="77777777" w:rsidR="00F97571" w:rsidRDefault="00F97571" w:rsidP="007A4B90">
            <w:pPr>
              <w:spacing w:after="0"/>
            </w:pPr>
            <w:r>
              <w:rPr>
                <w:sz w:val="17"/>
              </w:rPr>
              <w:t>Our Approach</w:t>
            </w:r>
          </w:p>
        </w:tc>
        <w:tc>
          <w:tcPr>
            <w:tcW w:w="3312" w:type="dxa"/>
            <w:tcMar>
              <w:top w:w="45" w:type="dxa"/>
              <w:left w:w="70" w:type="dxa"/>
              <w:bottom w:w="45" w:type="dxa"/>
              <w:right w:w="70" w:type="dxa"/>
            </w:tcMar>
          </w:tcPr>
          <w:p w14:paraId="1A363423" w14:textId="77777777" w:rsidR="00F97571" w:rsidRDefault="00F97571" w:rsidP="007A4B90">
            <w:pPr>
              <w:spacing w:after="0"/>
            </w:pPr>
            <w:r>
              <w:rPr>
                <w:sz w:val="17"/>
              </w:rPr>
              <w:t>Record → Understand → Advise → Improve → Grow.</w:t>
            </w:r>
          </w:p>
        </w:tc>
      </w:tr>
      <w:tr w:rsidR="00F97571" w14:paraId="594E24C0" w14:textId="77777777" w:rsidTr="007A4B90">
        <w:trPr>
          <w:jc w:val="center"/>
        </w:trPr>
        <w:tc>
          <w:tcPr>
            <w:tcW w:w="3312" w:type="dxa"/>
            <w:tcMar>
              <w:top w:w="45" w:type="dxa"/>
              <w:left w:w="70" w:type="dxa"/>
              <w:bottom w:w="45" w:type="dxa"/>
              <w:right w:w="70" w:type="dxa"/>
            </w:tcMar>
          </w:tcPr>
          <w:p w14:paraId="01A58E63" w14:textId="77777777" w:rsidR="00F97571" w:rsidRDefault="00F97571" w:rsidP="007A4B90">
            <w:pPr>
              <w:spacing w:after="0"/>
            </w:pPr>
            <w:r>
              <w:rPr>
                <w:sz w:val="17"/>
              </w:rPr>
              <w:t>07</w:t>
            </w:r>
          </w:p>
        </w:tc>
        <w:tc>
          <w:tcPr>
            <w:tcW w:w="3312" w:type="dxa"/>
            <w:tcMar>
              <w:top w:w="45" w:type="dxa"/>
              <w:left w:w="70" w:type="dxa"/>
              <w:bottom w:w="45" w:type="dxa"/>
              <w:right w:w="70" w:type="dxa"/>
            </w:tcMar>
          </w:tcPr>
          <w:p w14:paraId="47542523" w14:textId="77777777" w:rsidR="00F97571" w:rsidRDefault="00F97571" w:rsidP="007A4B90">
            <w:pPr>
              <w:spacing w:after="0"/>
            </w:pPr>
            <w:r>
              <w:rPr>
                <w:sz w:val="17"/>
              </w:rPr>
              <w:t>Vision &amp; Mission</w:t>
            </w:r>
          </w:p>
        </w:tc>
        <w:tc>
          <w:tcPr>
            <w:tcW w:w="3312" w:type="dxa"/>
            <w:tcMar>
              <w:top w:w="45" w:type="dxa"/>
              <w:left w:w="70" w:type="dxa"/>
              <w:bottom w:w="45" w:type="dxa"/>
              <w:right w:w="70" w:type="dxa"/>
            </w:tcMar>
          </w:tcPr>
          <w:p w14:paraId="022179E6" w14:textId="77777777" w:rsidR="00F97571" w:rsidRDefault="00F97571" w:rsidP="007A4B90">
            <w:pPr>
              <w:spacing w:after="0"/>
            </w:pPr>
            <w:r>
              <w:rPr>
                <w:sz w:val="17"/>
              </w:rPr>
              <w:t>Long-term direction and service commitment.</w:t>
            </w:r>
          </w:p>
        </w:tc>
      </w:tr>
      <w:tr w:rsidR="00F97571" w14:paraId="1D05A9E9" w14:textId="77777777" w:rsidTr="007A4B90">
        <w:trPr>
          <w:jc w:val="center"/>
        </w:trPr>
        <w:tc>
          <w:tcPr>
            <w:tcW w:w="3312" w:type="dxa"/>
            <w:tcMar>
              <w:top w:w="45" w:type="dxa"/>
              <w:left w:w="70" w:type="dxa"/>
              <w:bottom w:w="45" w:type="dxa"/>
              <w:right w:w="70" w:type="dxa"/>
            </w:tcMar>
          </w:tcPr>
          <w:p w14:paraId="25E4BC6F" w14:textId="77777777" w:rsidR="00F97571" w:rsidRDefault="00F97571" w:rsidP="007A4B90">
            <w:pPr>
              <w:spacing w:after="0"/>
            </w:pPr>
            <w:r>
              <w:rPr>
                <w:sz w:val="17"/>
              </w:rPr>
              <w:t>08</w:t>
            </w:r>
          </w:p>
        </w:tc>
        <w:tc>
          <w:tcPr>
            <w:tcW w:w="3312" w:type="dxa"/>
            <w:tcMar>
              <w:top w:w="45" w:type="dxa"/>
              <w:left w:w="70" w:type="dxa"/>
              <w:bottom w:w="45" w:type="dxa"/>
              <w:right w:w="70" w:type="dxa"/>
            </w:tcMar>
          </w:tcPr>
          <w:p w14:paraId="531DC145" w14:textId="77777777" w:rsidR="00F97571" w:rsidRDefault="00F97571" w:rsidP="007A4B90">
            <w:pPr>
              <w:spacing w:after="0"/>
            </w:pPr>
            <w:r>
              <w:rPr>
                <w:sz w:val="17"/>
              </w:rPr>
              <w:t>Knowledge &amp; Technology</w:t>
            </w:r>
          </w:p>
        </w:tc>
        <w:tc>
          <w:tcPr>
            <w:tcW w:w="3312" w:type="dxa"/>
            <w:tcMar>
              <w:top w:w="45" w:type="dxa"/>
              <w:left w:w="70" w:type="dxa"/>
              <w:bottom w:w="45" w:type="dxa"/>
              <w:right w:w="70" w:type="dxa"/>
            </w:tcMar>
          </w:tcPr>
          <w:p w14:paraId="378C50D4" w14:textId="77777777" w:rsidR="00F97571" w:rsidRDefault="00F97571" w:rsidP="007A4B90">
            <w:pPr>
              <w:spacing w:after="0"/>
            </w:pPr>
            <w:r>
              <w:rPr>
                <w:sz w:val="17"/>
              </w:rPr>
              <w:t xml:space="preserve">Integration with the </w:t>
            </w:r>
            <w:proofErr w:type="spellStart"/>
            <w:r>
              <w:rPr>
                <w:sz w:val="17"/>
              </w:rPr>
              <w:t>JobAlign</w:t>
            </w:r>
            <w:proofErr w:type="spellEnd"/>
            <w:r>
              <w:rPr>
                <w:sz w:val="17"/>
              </w:rPr>
              <w:t xml:space="preserve"> Software Solutions ecosystem.</w:t>
            </w:r>
          </w:p>
        </w:tc>
      </w:tr>
      <w:tr w:rsidR="00F97571" w14:paraId="36BD8602" w14:textId="77777777" w:rsidTr="007A4B90">
        <w:trPr>
          <w:jc w:val="center"/>
        </w:trPr>
        <w:tc>
          <w:tcPr>
            <w:tcW w:w="3312" w:type="dxa"/>
            <w:tcMar>
              <w:top w:w="45" w:type="dxa"/>
              <w:left w:w="70" w:type="dxa"/>
              <w:bottom w:w="45" w:type="dxa"/>
              <w:right w:w="70" w:type="dxa"/>
            </w:tcMar>
          </w:tcPr>
          <w:p w14:paraId="7D5421C3" w14:textId="77777777" w:rsidR="00F97571" w:rsidRDefault="00F97571" w:rsidP="007A4B90">
            <w:pPr>
              <w:spacing w:after="0"/>
            </w:pPr>
            <w:r>
              <w:rPr>
                <w:sz w:val="17"/>
              </w:rPr>
              <w:t>09</w:t>
            </w:r>
          </w:p>
        </w:tc>
        <w:tc>
          <w:tcPr>
            <w:tcW w:w="3312" w:type="dxa"/>
            <w:tcMar>
              <w:top w:w="45" w:type="dxa"/>
              <w:left w:w="70" w:type="dxa"/>
              <w:bottom w:w="45" w:type="dxa"/>
              <w:right w:w="70" w:type="dxa"/>
            </w:tcMar>
          </w:tcPr>
          <w:p w14:paraId="1FA0390B" w14:textId="77777777" w:rsidR="00F97571" w:rsidRDefault="00F97571" w:rsidP="007A4B90">
            <w:pPr>
              <w:spacing w:after="0"/>
            </w:pPr>
            <w:r>
              <w:rPr>
                <w:sz w:val="17"/>
              </w:rPr>
              <w:t>Call to Action</w:t>
            </w:r>
          </w:p>
        </w:tc>
        <w:tc>
          <w:tcPr>
            <w:tcW w:w="3312" w:type="dxa"/>
            <w:tcMar>
              <w:top w:w="45" w:type="dxa"/>
              <w:left w:w="70" w:type="dxa"/>
              <w:bottom w:w="45" w:type="dxa"/>
              <w:right w:w="70" w:type="dxa"/>
            </w:tcMar>
          </w:tcPr>
          <w:p w14:paraId="60B91091" w14:textId="77777777" w:rsidR="00F97571" w:rsidRDefault="00F97571" w:rsidP="007A4B90">
            <w:pPr>
              <w:spacing w:after="0"/>
            </w:pPr>
            <w:r>
              <w:rPr>
                <w:sz w:val="17"/>
              </w:rPr>
              <w:t>Conversion-focused closing section.</w:t>
            </w:r>
          </w:p>
        </w:tc>
      </w:tr>
      <w:tr w:rsidR="00F97571" w14:paraId="49BC8867" w14:textId="77777777" w:rsidTr="007A4B90">
        <w:trPr>
          <w:jc w:val="center"/>
        </w:trPr>
        <w:tc>
          <w:tcPr>
            <w:tcW w:w="3312" w:type="dxa"/>
            <w:tcMar>
              <w:top w:w="45" w:type="dxa"/>
              <w:left w:w="70" w:type="dxa"/>
              <w:bottom w:w="45" w:type="dxa"/>
              <w:right w:w="70" w:type="dxa"/>
            </w:tcMar>
          </w:tcPr>
          <w:p w14:paraId="1FCAD3D2" w14:textId="77777777" w:rsidR="00F97571" w:rsidRDefault="00F97571" w:rsidP="007A4B90">
            <w:pPr>
              <w:spacing w:after="0"/>
            </w:pPr>
            <w:r>
              <w:rPr>
                <w:sz w:val="17"/>
              </w:rPr>
              <w:t>10</w:t>
            </w:r>
          </w:p>
        </w:tc>
        <w:tc>
          <w:tcPr>
            <w:tcW w:w="3312" w:type="dxa"/>
            <w:tcMar>
              <w:top w:w="45" w:type="dxa"/>
              <w:left w:w="70" w:type="dxa"/>
              <w:bottom w:w="45" w:type="dxa"/>
              <w:right w:w="70" w:type="dxa"/>
            </w:tcMar>
          </w:tcPr>
          <w:p w14:paraId="432CD1A4" w14:textId="77777777" w:rsidR="00F97571" w:rsidRDefault="00F97571" w:rsidP="007A4B90">
            <w:pPr>
              <w:spacing w:after="0"/>
            </w:pPr>
            <w:r>
              <w:rPr>
                <w:sz w:val="17"/>
              </w:rPr>
              <w:t>Contact &amp; Footer</w:t>
            </w:r>
          </w:p>
        </w:tc>
        <w:tc>
          <w:tcPr>
            <w:tcW w:w="3312" w:type="dxa"/>
            <w:tcMar>
              <w:top w:w="45" w:type="dxa"/>
              <w:left w:w="70" w:type="dxa"/>
              <w:bottom w:w="45" w:type="dxa"/>
              <w:right w:w="70" w:type="dxa"/>
            </w:tcMar>
          </w:tcPr>
          <w:p w14:paraId="29735CD1" w14:textId="77777777" w:rsidR="00F97571" w:rsidRDefault="00F97571" w:rsidP="007A4B90">
            <w:pPr>
              <w:spacing w:after="0"/>
            </w:pPr>
            <w:r>
              <w:rPr>
                <w:sz w:val="17"/>
              </w:rPr>
              <w:t>Contact details, navigation and corporate attribution.</w:t>
            </w:r>
          </w:p>
        </w:tc>
      </w:tr>
    </w:tbl>
    <w:p w14:paraId="4814F52C" w14:textId="3FDD18DD" w:rsidR="00F97571" w:rsidRDefault="00F97571"/>
    <w:p w14:paraId="200F9B12" w14:textId="77777777" w:rsidR="00F97571" w:rsidRDefault="00F97571">
      <w:pPr>
        <w:spacing w:after="160" w:line="278" w:lineRule="auto"/>
      </w:pPr>
      <w:r>
        <w:br w:type="page"/>
      </w:r>
    </w:p>
    <w:p w14:paraId="59413543" w14:textId="77777777" w:rsidR="00F97571" w:rsidRDefault="00F97571" w:rsidP="00F97571">
      <w:pPr>
        <w:pStyle w:val="Eyebrow"/>
      </w:pPr>
      <w:r>
        <w:t>01 — HOME / HERO</w:t>
      </w:r>
    </w:p>
    <w:p w14:paraId="35A53E6E" w14:textId="77777777" w:rsidR="00F97571" w:rsidRPr="00F97571" w:rsidRDefault="00F97571" w:rsidP="00F97571">
      <w:pPr>
        <w:pStyle w:val="Heading1"/>
        <w:rPr>
          <w:b/>
          <w:bCs/>
        </w:rPr>
      </w:pPr>
      <w:r w:rsidRPr="00F97571">
        <w:rPr>
          <w:b/>
          <w:bCs/>
        </w:rPr>
        <w:t>JBOOKS360</w:t>
      </w:r>
    </w:p>
    <w:p w14:paraId="1F58DBCD" w14:textId="77777777" w:rsidR="00F97571" w:rsidRDefault="00F97571" w:rsidP="00F97571">
      <w:r>
        <w:rPr>
          <w:b/>
          <w:color w:val="398B42"/>
          <w:sz w:val="30"/>
        </w:rPr>
        <w:t>Accounting. Finance. Tax. Business.</w:t>
      </w:r>
    </w:p>
    <w:p w14:paraId="2EF51925" w14:textId="77777777" w:rsidR="00F97571" w:rsidRDefault="00F97571" w:rsidP="00F97571">
      <w:pPr>
        <w:pStyle w:val="Heading2"/>
      </w:pPr>
      <w:r>
        <w:t>Smarter Financial Management. Better Business Decisions.</w:t>
      </w:r>
    </w:p>
    <w:p w14:paraId="0BD279D6" w14:textId="77777777" w:rsidR="00F97571" w:rsidRDefault="00F97571" w:rsidP="00F97571">
      <w:r>
        <w:t>Professional Accounting, Bookkeeping, Finance Advisory, Tax Advisory and Business Advisory Services for startups, SMEs and growing businesses.</w:t>
      </w:r>
    </w:p>
    <w:tbl>
      <w:tblPr>
        <w:tblW w:w="0" w:type="auto"/>
        <w:jc w:val="center"/>
        <w:tblLook w:val="04A0" w:firstRow="1" w:lastRow="0" w:firstColumn="1" w:lastColumn="0" w:noHBand="0" w:noVBand="1"/>
      </w:tblPr>
      <w:tblGrid>
        <w:gridCol w:w="9360"/>
      </w:tblGrid>
      <w:tr w:rsidR="00F97571" w14:paraId="165FFDCB" w14:textId="77777777" w:rsidTr="007A4B90">
        <w:trPr>
          <w:jc w:val="center"/>
        </w:trPr>
        <w:tc>
          <w:tcPr>
            <w:tcW w:w="9936" w:type="dxa"/>
            <w:shd w:val="clear" w:color="auto" w:fill="EEF5FF"/>
            <w:tcMar>
              <w:top w:w="160" w:type="dxa"/>
              <w:left w:w="180" w:type="dxa"/>
              <w:bottom w:w="160" w:type="dxa"/>
              <w:right w:w="180" w:type="dxa"/>
            </w:tcMar>
          </w:tcPr>
          <w:p w14:paraId="2498AE9B" w14:textId="77777777" w:rsidR="00F97571" w:rsidRDefault="00F97571" w:rsidP="007A4B90">
            <w:pPr>
              <w:jc w:val="center"/>
            </w:pPr>
            <w:r>
              <w:rPr>
                <w:b/>
                <w:color w:val="2563EB"/>
                <w:sz w:val="26"/>
              </w:rPr>
              <w:t>Book a Consultation</w:t>
            </w:r>
          </w:p>
          <w:p w14:paraId="106F3C10" w14:textId="77777777" w:rsidR="00F97571" w:rsidRDefault="00F97571" w:rsidP="007A4B90">
            <w:pPr>
              <w:spacing w:after="0"/>
              <w:jc w:val="center"/>
            </w:pPr>
            <w:r>
              <w:rPr>
                <w:i/>
              </w:rPr>
              <w:t>Contact Us</w:t>
            </w:r>
          </w:p>
        </w:tc>
      </w:tr>
    </w:tbl>
    <w:p w14:paraId="37CC9E2E" w14:textId="69BE4BEA" w:rsidR="00F97571" w:rsidRDefault="00F97571"/>
    <w:p w14:paraId="44732DD1" w14:textId="77777777" w:rsidR="00F97571" w:rsidRDefault="00F97571">
      <w:pPr>
        <w:spacing w:after="160" w:line="278" w:lineRule="auto"/>
      </w:pPr>
      <w:r>
        <w:br w:type="page"/>
      </w:r>
    </w:p>
    <w:p w14:paraId="38D9EEE9" w14:textId="77777777" w:rsidR="00F97571" w:rsidRDefault="00F97571" w:rsidP="00F97571">
      <w:pPr>
        <w:pStyle w:val="Eyebrow"/>
      </w:pPr>
      <w:r>
        <w:t>02 — ABOUT JBOOKS360</w:t>
      </w:r>
    </w:p>
    <w:p w14:paraId="1BAF2F66" w14:textId="77777777" w:rsidR="00F97571" w:rsidRPr="00F97571" w:rsidRDefault="00F97571" w:rsidP="00F97571">
      <w:pPr>
        <w:pStyle w:val="Heading1"/>
        <w:rPr>
          <w:b/>
          <w:bCs/>
        </w:rPr>
      </w:pPr>
      <w:r w:rsidRPr="00F97571">
        <w:rPr>
          <w:b/>
          <w:bCs/>
        </w:rPr>
        <w:t>Professional Financial &amp; Business Services for Smarter Growth</w:t>
      </w:r>
    </w:p>
    <w:p w14:paraId="2ABA0BDC" w14:textId="77777777" w:rsidR="00F97571" w:rsidRDefault="00F97571" w:rsidP="00F97571">
      <w:r>
        <w:t>Jbooks360 provides practical and professional Accounting, Bookkeeping, Finance Advisory, Tax Advisory and Business Advisory Services to help businesses maintain reliable financial records, understand their financial position, manage their tax responsibilities and make better business decisions.</w:t>
      </w:r>
    </w:p>
    <w:p w14:paraId="3E65CC6A" w14:textId="77777777" w:rsidR="00F97571" w:rsidRDefault="00F97571" w:rsidP="00F97571">
      <w:r>
        <w:t>We combine professional expertise, practical experience and technology to help businesses operate with greater accuracy, clarity and confidence.</w:t>
      </w:r>
    </w:p>
    <w:p w14:paraId="625FE203" w14:textId="77777777" w:rsidR="00F97571" w:rsidRDefault="00F97571" w:rsidP="00F97571">
      <w:r>
        <w:t>Whether you are starting a new business, managing an SME or growing an established organization, Jbooks360 provides practical support to strengthen your financial and business management.</w:t>
      </w:r>
    </w:p>
    <w:p w14:paraId="2B8A0A6A" w14:textId="16FA1BE7" w:rsidR="00F97571" w:rsidRDefault="00F97571">
      <w:pPr>
        <w:spacing w:after="160" w:line="278" w:lineRule="auto"/>
      </w:pPr>
      <w:r>
        <w:br w:type="page"/>
      </w:r>
    </w:p>
    <w:p w14:paraId="4DDF31D1" w14:textId="77777777" w:rsidR="00F97571" w:rsidRDefault="00F97571" w:rsidP="00F97571">
      <w:pPr>
        <w:pStyle w:val="Eyebrow"/>
      </w:pPr>
      <w:r>
        <w:t>03 — OUR SERVICES</w:t>
      </w:r>
    </w:p>
    <w:p w14:paraId="0686F3C0" w14:textId="77777777" w:rsidR="00F97571" w:rsidRPr="00F97571" w:rsidRDefault="00F97571" w:rsidP="00F97571">
      <w:pPr>
        <w:pStyle w:val="Heading1"/>
        <w:rPr>
          <w:b/>
          <w:bCs/>
        </w:rPr>
      </w:pPr>
      <w:r w:rsidRPr="00F97571">
        <w:rPr>
          <w:b/>
          <w:bCs/>
        </w:rPr>
        <w:t>Professional Services for Better Financial &amp; Business Management</w:t>
      </w:r>
    </w:p>
    <w:p w14:paraId="02539D4B" w14:textId="77777777" w:rsidR="00F97571" w:rsidRPr="00F97571" w:rsidRDefault="00F97571" w:rsidP="00F97571">
      <w:pPr>
        <w:pStyle w:val="Heading2"/>
        <w:rPr>
          <w:b/>
          <w:bCs/>
        </w:rPr>
      </w:pPr>
      <w:r>
        <w:t xml:space="preserve">01 — </w:t>
      </w:r>
      <w:r w:rsidRPr="00F97571">
        <w:rPr>
          <w:b/>
          <w:bCs/>
        </w:rPr>
        <w:t>ACCOUNTING &amp; BOOKKEEPING</w:t>
      </w:r>
    </w:p>
    <w:p w14:paraId="5CC60961" w14:textId="77777777" w:rsidR="00F97571" w:rsidRDefault="00F97571" w:rsidP="00F97571">
      <w:r>
        <w:rPr>
          <w:b/>
          <w:color w:val="398B42"/>
        </w:rPr>
        <w:t>Accurate Records. Reliable Information.</w:t>
      </w:r>
    </w:p>
    <w:p w14:paraId="3462C4DA" w14:textId="77777777" w:rsidR="00F97571" w:rsidRDefault="00F97571" w:rsidP="00F97571">
      <w:r>
        <w:t>Proper financial records are the foundation of a well-managed business. We help businesses maintain accurate, organized and meaningful accounting records that support management, reporting, audit and tax requirements.</w:t>
      </w:r>
    </w:p>
    <w:p w14:paraId="4C26BE47" w14:textId="77777777" w:rsidR="00F97571" w:rsidRDefault="00F97571" w:rsidP="00F97571">
      <w:pPr>
        <w:pStyle w:val="Heading3"/>
      </w:pPr>
      <w:r>
        <w:t>Our Services Include</w:t>
      </w:r>
    </w:p>
    <w:p w14:paraId="055E96E4" w14:textId="77777777" w:rsidR="00F97571" w:rsidRDefault="00F97571" w:rsidP="00F97571">
      <w:pPr>
        <w:pStyle w:val="ListBullet"/>
        <w:tabs>
          <w:tab w:val="num" w:pos="360"/>
        </w:tabs>
        <w:spacing w:after="40"/>
        <w:ind w:left="317" w:hanging="360"/>
      </w:pPr>
      <w:r>
        <w:t>Accounting and bookkeeping</w:t>
      </w:r>
    </w:p>
    <w:p w14:paraId="18CF6E4A" w14:textId="77777777" w:rsidR="00F97571" w:rsidRDefault="00F97571" w:rsidP="00F97571">
      <w:pPr>
        <w:pStyle w:val="ListBullet"/>
        <w:tabs>
          <w:tab w:val="num" w:pos="360"/>
        </w:tabs>
        <w:spacing w:after="40"/>
        <w:ind w:left="317" w:hanging="360"/>
      </w:pPr>
      <w:r>
        <w:t>General ledger maintenance</w:t>
      </w:r>
    </w:p>
    <w:p w14:paraId="68C6CEF8" w14:textId="77777777" w:rsidR="00F97571" w:rsidRDefault="00F97571" w:rsidP="00F97571">
      <w:pPr>
        <w:pStyle w:val="ListBullet"/>
        <w:tabs>
          <w:tab w:val="num" w:pos="360"/>
        </w:tabs>
        <w:spacing w:after="40"/>
        <w:ind w:left="317" w:hanging="360"/>
      </w:pPr>
      <w:r>
        <w:t>Bank and account reconciliations</w:t>
      </w:r>
    </w:p>
    <w:p w14:paraId="2DFEE1E0" w14:textId="77777777" w:rsidR="00F97571" w:rsidRDefault="00F97571" w:rsidP="00F97571">
      <w:pPr>
        <w:pStyle w:val="ListBullet"/>
        <w:tabs>
          <w:tab w:val="num" w:pos="360"/>
        </w:tabs>
        <w:spacing w:after="40"/>
        <w:ind w:left="317" w:hanging="360"/>
      </w:pPr>
      <w:r>
        <w:t>Accounts receivable and payable</w:t>
      </w:r>
    </w:p>
    <w:p w14:paraId="262C29CA" w14:textId="77777777" w:rsidR="00F97571" w:rsidRDefault="00F97571" w:rsidP="00F97571">
      <w:pPr>
        <w:pStyle w:val="ListBullet"/>
        <w:tabs>
          <w:tab w:val="num" w:pos="360"/>
        </w:tabs>
        <w:spacing w:after="40"/>
        <w:ind w:left="317" w:hanging="360"/>
      </w:pPr>
      <w:r>
        <w:t>Payroll accounting support</w:t>
      </w:r>
    </w:p>
    <w:p w14:paraId="074BF4F1" w14:textId="77777777" w:rsidR="00F97571" w:rsidRDefault="00F97571" w:rsidP="00F97571">
      <w:pPr>
        <w:pStyle w:val="ListBullet"/>
        <w:tabs>
          <w:tab w:val="num" w:pos="360"/>
        </w:tabs>
        <w:spacing w:after="40"/>
        <w:ind w:left="317" w:hanging="360"/>
      </w:pPr>
      <w:r>
        <w:t>Monthly and periodic accounts</w:t>
      </w:r>
    </w:p>
    <w:p w14:paraId="08006AC4" w14:textId="77777777" w:rsidR="00F97571" w:rsidRDefault="00F97571" w:rsidP="00F97571">
      <w:pPr>
        <w:pStyle w:val="ListBullet"/>
        <w:tabs>
          <w:tab w:val="num" w:pos="360"/>
        </w:tabs>
        <w:spacing w:after="40"/>
        <w:ind w:left="317" w:hanging="360"/>
      </w:pPr>
      <w:r>
        <w:t>Management accounts</w:t>
      </w:r>
    </w:p>
    <w:p w14:paraId="130C90EF" w14:textId="77777777" w:rsidR="00F97571" w:rsidRDefault="00F97571" w:rsidP="00F97571">
      <w:pPr>
        <w:pStyle w:val="ListBullet"/>
        <w:tabs>
          <w:tab w:val="num" w:pos="360"/>
        </w:tabs>
        <w:spacing w:after="40"/>
        <w:ind w:left="317" w:hanging="360"/>
      </w:pPr>
      <w:r>
        <w:t>Financial statements</w:t>
      </w:r>
    </w:p>
    <w:p w14:paraId="6420EF59" w14:textId="77777777" w:rsidR="00F97571" w:rsidRDefault="00F97571" w:rsidP="00F97571">
      <w:pPr>
        <w:pStyle w:val="ListBullet"/>
        <w:tabs>
          <w:tab w:val="num" w:pos="360"/>
        </w:tabs>
        <w:spacing w:after="40"/>
        <w:ind w:left="317" w:hanging="360"/>
      </w:pPr>
      <w:r>
        <w:t>Accounting review and improvement</w:t>
      </w:r>
    </w:p>
    <w:p w14:paraId="5E8B10F5" w14:textId="77777777" w:rsidR="00F97571" w:rsidRDefault="00F97571" w:rsidP="00F97571">
      <w:pPr>
        <w:pStyle w:val="ListBullet"/>
        <w:tabs>
          <w:tab w:val="num" w:pos="360"/>
        </w:tabs>
        <w:spacing w:after="40"/>
        <w:ind w:left="317" w:hanging="360"/>
      </w:pPr>
      <w:r>
        <w:t>Audit preparation and financial record support</w:t>
      </w:r>
    </w:p>
    <w:p w14:paraId="576F8EC2" w14:textId="77777777" w:rsidR="00F97571" w:rsidRDefault="00F97571" w:rsidP="00F97571">
      <w:pPr>
        <w:pStyle w:val="Heading2"/>
      </w:pPr>
      <w:r>
        <w:rPr>
          <w:b/>
          <w:color w:val="2563EB"/>
        </w:rPr>
        <w:t>Better Records. Better Financial Visibility.</w:t>
      </w:r>
      <w:r>
        <w:rPr>
          <w:b/>
          <w:color w:val="2563EB"/>
        </w:rPr>
        <w:br/>
      </w:r>
      <w:r>
        <w:t xml:space="preserve">02 — </w:t>
      </w:r>
      <w:r w:rsidRPr="00F97571">
        <w:rPr>
          <w:b/>
          <w:bCs/>
        </w:rPr>
        <w:t>FINANCE ADVISORY</w:t>
      </w:r>
    </w:p>
    <w:p w14:paraId="6DC48370" w14:textId="77777777" w:rsidR="00F97571" w:rsidRDefault="00F97571" w:rsidP="00F97571">
      <w:r>
        <w:rPr>
          <w:b/>
          <w:color w:val="398B42"/>
        </w:rPr>
        <w:t xml:space="preserve">Turn Financial Information </w:t>
      </w:r>
      <w:proofErr w:type="gramStart"/>
      <w:r>
        <w:rPr>
          <w:b/>
          <w:color w:val="398B42"/>
        </w:rPr>
        <w:t>Into</w:t>
      </w:r>
      <w:proofErr w:type="gramEnd"/>
      <w:r>
        <w:rPr>
          <w:b/>
          <w:color w:val="398B42"/>
        </w:rPr>
        <w:t xml:space="preserve"> Business Insight.</w:t>
      </w:r>
    </w:p>
    <w:p w14:paraId="26F34D29" w14:textId="77777777" w:rsidR="00F97571" w:rsidRDefault="00F97571" w:rsidP="00F97571">
      <w:r>
        <w:t>Financial information becomes valuable when it helps you make better decisions. We help business owners understand their financial performance, identify opportunities and manage financial resources effectively.</w:t>
      </w:r>
    </w:p>
    <w:p w14:paraId="5EE3DFE8" w14:textId="77777777" w:rsidR="00F97571" w:rsidRDefault="00F97571" w:rsidP="00F97571">
      <w:pPr>
        <w:pStyle w:val="Heading3"/>
      </w:pPr>
      <w:r>
        <w:t>Our Advisory Areas Include</w:t>
      </w:r>
    </w:p>
    <w:p w14:paraId="6711A218" w14:textId="77777777" w:rsidR="00F97571" w:rsidRDefault="00F97571" w:rsidP="00F97571">
      <w:pPr>
        <w:pStyle w:val="ListBullet"/>
        <w:tabs>
          <w:tab w:val="num" w:pos="360"/>
        </w:tabs>
        <w:spacing w:after="40"/>
        <w:ind w:left="317" w:hanging="360"/>
      </w:pPr>
      <w:r>
        <w:t>Financial performance analysis</w:t>
      </w:r>
    </w:p>
    <w:p w14:paraId="2A845241" w14:textId="77777777" w:rsidR="00F97571" w:rsidRDefault="00F97571" w:rsidP="00F97571">
      <w:pPr>
        <w:pStyle w:val="ListBullet"/>
        <w:tabs>
          <w:tab w:val="num" w:pos="360"/>
        </w:tabs>
        <w:spacing w:after="40"/>
        <w:ind w:left="317" w:hanging="360"/>
      </w:pPr>
      <w:r>
        <w:t>Profitability analysis</w:t>
      </w:r>
    </w:p>
    <w:p w14:paraId="315451CB" w14:textId="77777777" w:rsidR="00F97571" w:rsidRDefault="00F97571" w:rsidP="00F97571">
      <w:pPr>
        <w:pStyle w:val="ListBullet"/>
        <w:tabs>
          <w:tab w:val="num" w:pos="360"/>
        </w:tabs>
        <w:spacing w:after="40"/>
        <w:ind w:left="317" w:hanging="360"/>
      </w:pPr>
      <w:r>
        <w:t>Cash flow management</w:t>
      </w:r>
    </w:p>
    <w:p w14:paraId="0AD2ABD8" w14:textId="77777777" w:rsidR="00F97571" w:rsidRDefault="00F97571" w:rsidP="00F97571">
      <w:pPr>
        <w:pStyle w:val="ListBullet"/>
        <w:tabs>
          <w:tab w:val="num" w:pos="360"/>
        </w:tabs>
        <w:spacing w:after="40"/>
        <w:ind w:left="317" w:hanging="360"/>
      </w:pPr>
      <w:proofErr w:type="gramStart"/>
      <w:r>
        <w:t>Working</w:t>
      </w:r>
      <w:proofErr w:type="gramEnd"/>
      <w:r>
        <w:t xml:space="preserve"> capital management</w:t>
      </w:r>
    </w:p>
    <w:p w14:paraId="4F1741CE" w14:textId="77777777" w:rsidR="00F97571" w:rsidRDefault="00F97571" w:rsidP="00F97571">
      <w:pPr>
        <w:pStyle w:val="ListBullet"/>
        <w:tabs>
          <w:tab w:val="num" w:pos="360"/>
        </w:tabs>
        <w:spacing w:after="40"/>
        <w:ind w:left="317" w:hanging="360"/>
      </w:pPr>
      <w:r>
        <w:t>Budgeting and forecasting</w:t>
      </w:r>
    </w:p>
    <w:p w14:paraId="4A44487D" w14:textId="77777777" w:rsidR="00F97571" w:rsidRDefault="00F97571" w:rsidP="00F97571">
      <w:pPr>
        <w:pStyle w:val="ListBullet"/>
        <w:tabs>
          <w:tab w:val="num" w:pos="360"/>
        </w:tabs>
        <w:spacing w:after="40"/>
        <w:ind w:left="317" w:hanging="360"/>
      </w:pPr>
      <w:r>
        <w:t>Cost analysis and control</w:t>
      </w:r>
    </w:p>
    <w:p w14:paraId="389DB648" w14:textId="77777777" w:rsidR="00F97571" w:rsidRDefault="00F97571" w:rsidP="00F97571">
      <w:pPr>
        <w:pStyle w:val="ListBullet"/>
        <w:tabs>
          <w:tab w:val="num" w:pos="360"/>
        </w:tabs>
        <w:spacing w:after="40"/>
        <w:ind w:left="317" w:hanging="360"/>
      </w:pPr>
      <w:r>
        <w:t>Management reporting</w:t>
      </w:r>
    </w:p>
    <w:p w14:paraId="1566BDF4" w14:textId="77777777" w:rsidR="00F97571" w:rsidRDefault="00F97571" w:rsidP="00F97571">
      <w:pPr>
        <w:pStyle w:val="ListBullet"/>
        <w:tabs>
          <w:tab w:val="num" w:pos="360"/>
        </w:tabs>
        <w:spacing w:after="40"/>
        <w:ind w:left="317" w:hanging="360"/>
      </w:pPr>
      <w:r>
        <w:t>Financial planning</w:t>
      </w:r>
    </w:p>
    <w:p w14:paraId="2191EC4B" w14:textId="77777777" w:rsidR="00F97571" w:rsidRDefault="00F97571" w:rsidP="00F97571">
      <w:pPr>
        <w:pStyle w:val="ListBullet"/>
        <w:tabs>
          <w:tab w:val="num" w:pos="360"/>
        </w:tabs>
        <w:spacing w:after="40"/>
        <w:ind w:left="317" w:hanging="360"/>
      </w:pPr>
      <w:r>
        <w:t>Business financial reviews</w:t>
      </w:r>
    </w:p>
    <w:p w14:paraId="7622CAFD" w14:textId="77777777" w:rsidR="00F97571" w:rsidRDefault="00F97571" w:rsidP="00F97571">
      <w:pPr>
        <w:pStyle w:val="ListBullet"/>
        <w:tabs>
          <w:tab w:val="num" w:pos="360"/>
        </w:tabs>
        <w:spacing w:after="40"/>
        <w:ind w:left="317" w:hanging="360"/>
      </w:pPr>
      <w:r>
        <w:t>Financial decision support</w:t>
      </w:r>
    </w:p>
    <w:p w14:paraId="2FD252A2" w14:textId="77777777" w:rsidR="00F97571" w:rsidRDefault="00F97571" w:rsidP="00F97571">
      <w:r>
        <w:rPr>
          <w:b/>
          <w:color w:val="2563EB"/>
        </w:rPr>
        <w:t>Understand Your Numbers. Plan With Confidence. Grow With Clarity.</w:t>
      </w:r>
    </w:p>
    <w:p w14:paraId="181668DD" w14:textId="32B8DB1B" w:rsidR="00F97571" w:rsidRDefault="00F97571" w:rsidP="00F97571"/>
    <w:p w14:paraId="6BC4FD5E" w14:textId="77777777" w:rsidR="00F97571" w:rsidRDefault="00F97571" w:rsidP="00F97571">
      <w:pPr>
        <w:pStyle w:val="Heading2"/>
      </w:pPr>
      <w:r>
        <w:t xml:space="preserve">03 — </w:t>
      </w:r>
      <w:r w:rsidRPr="00F97571">
        <w:rPr>
          <w:b/>
          <w:bCs/>
        </w:rPr>
        <w:t>TAX ADVISORY SERVICES</w:t>
      </w:r>
    </w:p>
    <w:p w14:paraId="7F38E8CB" w14:textId="77777777" w:rsidR="00F97571" w:rsidRDefault="00F97571" w:rsidP="00F97571">
      <w:r>
        <w:rPr>
          <w:b/>
          <w:color w:val="398B42"/>
        </w:rPr>
        <w:t>Practical Tax Guidance for Better Compliance.</w:t>
      </w:r>
    </w:p>
    <w:p w14:paraId="4547B872" w14:textId="77777777" w:rsidR="00F97571" w:rsidRDefault="00F97571" w:rsidP="00F97571">
      <w:r>
        <w:t>Tax matters can have a significant impact on business performance. We provide practical tax advisory support to help businesses understand their tax responsibilities, maintain proper records and make informed tax decisions.</w:t>
      </w:r>
    </w:p>
    <w:p w14:paraId="6B7BBB43" w14:textId="77777777" w:rsidR="00F97571" w:rsidRDefault="00F97571" w:rsidP="00F97571">
      <w:pPr>
        <w:pStyle w:val="Heading3"/>
      </w:pPr>
      <w:r>
        <w:t>Our Advisory Areas Include</w:t>
      </w:r>
    </w:p>
    <w:p w14:paraId="04CBEEFB" w14:textId="77777777" w:rsidR="00F97571" w:rsidRDefault="00F97571" w:rsidP="00F97571">
      <w:pPr>
        <w:pStyle w:val="ListBullet"/>
        <w:tabs>
          <w:tab w:val="num" w:pos="360"/>
        </w:tabs>
        <w:spacing w:after="40"/>
        <w:ind w:left="317" w:hanging="360"/>
      </w:pPr>
      <w:r>
        <w:t>Tax planning and advisory</w:t>
      </w:r>
    </w:p>
    <w:p w14:paraId="1E9BCD8E" w14:textId="77777777" w:rsidR="00F97571" w:rsidRDefault="00F97571" w:rsidP="00F97571">
      <w:pPr>
        <w:pStyle w:val="ListBullet"/>
        <w:tabs>
          <w:tab w:val="num" w:pos="360"/>
        </w:tabs>
        <w:spacing w:after="40"/>
        <w:ind w:left="317" w:hanging="360"/>
      </w:pPr>
      <w:r>
        <w:t>Tax compliance guidance</w:t>
      </w:r>
    </w:p>
    <w:p w14:paraId="5A29872B" w14:textId="77777777" w:rsidR="00F97571" w:rsidRDefault="00F97571" w:rsidP="00F97571">
      <w:pPr>
        <w:pStyle w:val="ListBullet"/>
        <w:tabs>
          <w:tab w:val="num" w:pos="360"/>
        </w:tabs>
        <w:spacing w:after="40"/>
        <w:ind w:left="317" w:hanging="360"/>
      </w:pPr>
      <w:r>
        <w:t>Tax registration support</w:t>
      </w:r>
    </w:p>
    <w:p w14:paraId="06335A83" w14:textId="77777777" w:rsidR="00F97571" w:rsidRDefault="00F97571" w:rsidP="00F97571">
      <w:pPr>
        <w:pStyle w:val="ListBullet"/>
        <w:tabs>
          <w:tab w:val="num" w:pos="360"/>
        </w:tabs>
        <w:spacing w:after="40"/>
        <w:ind w:left="317" w:hanging="360"/>
      </w:pPr>
      <w:r>
        <w:t>Income tax advisory</w:t>
      </w:r>
    </w:p>
    <w:p w14:paraId="7B23F78D" w14:textId="77777777" w:rsidR="00F97571" w:rsidRDefault="00F97571" w:rsidP="00F97571">
      <w:pPr>
        <w:pStyle w:val="ListBullet"/>
        <w:tabs>
          <w:tab w:val="num" w:pos="360"/>
        </w:tabs>
        <w:spacing w:after="40"/>
        <w:ind w:left="317" w:hanging="360"/>
      </w:pPr>
      <w:r>
        <w:t>VAT advisory</w:t>
      </w:r>
    </w:p>
    <w:p w14:paraId="2DDCE39F" w14:textId="77777777" w:rsidR="00F97571" w:rsidRDefault="00F97571" w:rsidP="00F97571">
      <w:pPr>
        <w:pStyle w:val="ListBullet"/>
        <w:tabs>
          <w:tab w:val="num" w:pos="360"/>
        </w:tabs>
        <w:spacing w:after="40"/>
        <w:ind w:left="317" w:hanging="360"/>
      </w:pPr>
      <w:r>
        <w:t>SSCL-related advisory</w:t>
      </w:r>
    </w:p>
    <w:p w14:paraId="0E1506EF" w14:textId="77777777" w:rsidR="00F97571" w:rsidRDefault="00F97571" w:rsidP="00F97571">
      <w:pPr>
        <w:pStyle w:val="ListBullet"/>
        <w:tabs>
          <w:tab w:val="num" w:pos="360"/>
        </w:tabs>
        <w:spacing w:after="40"/>
        <w:ind w:left="317" w:hanging="360"/>
      </w:pPr>
      <w:r>
        <w:t>Tax calculation and review</w:t>
      </w:r>
    </w:p>
    <w:p w14:paraId="57B7ACD4" w14:textId="77777777" w:rsidR="00F97571" w:rsidRDefault="00F97571" w:rsidP="00F97571">
      <w:pPr>
        <w:pStyle w:val="ListBullet"/>
        <w:tabs>
          <w:tab w:val="num" w:pos="360"/>
        </w:tabs>
        <w:spacing w:after="40"/>
        <w:ind w:left="317" w:hanging="360"/>
      </w:pPr>
      <w:r>
        <w:t>Tax-related accounting support</w:t>
      </w:r>
    </w:p>
    <w:p w14:paraId="3C6E2F16" w14:textId="77777777" w:rsidR="00F97571" w:rsidRDefault="00F97571" w:rsidP="00F97571">
      <w:pPr>
        <w:pStyle w:val="ListBullet"/>
        <w:tabs>
          <w:tab w:val="num" w:pos="360"/>
        </w:tabs>
        <w:spacing w:after="40"/>
        <w:ind w:left="317" w:hanging="360"/>
      </w:pPr>
      <w:r>
        <w:t>Tax updates and interpretation</w:t>
      </w:r>
    </w:p>
    <w:p w14:paraId="6A11324F" w14:textId="77777777" w:rsidR="00F97571" w:rsidRDefault="00F97571" w:rsidP="00F97571">
      <w:pPr>
        <w:pStyle w:val="ListBullet"/>
        <w:tabs>
          <w:tab w:val="num" w:pos="360"/>
        </w:tabs>
        <w:spacing w:after="40"/>
        <w:ind w:left="317" w:hanging="360"/>
      </w:pPr>
      <w:r>
        <w:t>Tax documentation and record guidance</w:t>
      </w:r>
    </w:p>
    <w:p w14:paraId="30C4004E" w14:textId="77777777" w:rsidR="00F97571" w:rsidRDefault="00F97571" w:rsidP="00F97571">
      <w:r>
        <w:rPr>
          <w:b/>
          <w:color w:val="2563EB"/>
        </w:rPr>
        <w:t>Understand Your Tax Responsibilities. Plan Properly. Stay Compliant.</w:t>
      </w:r>
    </w:p>
    <w:p w14:paraId="6A4C709F" w14:textId="77777777" w:rsidR="00F97571" w:rsidRDefault="00F97571" w:rsidP="00F97571"/>
    <w:p w14:paraId="11897E1F" w14:textId="77777777" w:rsidR="00F97571" w:rsidRDefault="00F97571" w:rsidP="00F97571">
      <w:pPr>
        <w:pStyle w:val="Heading2"/>
      </w:pPr>
      <w:r>
        <w:t xml:space="preserve">04 — </w:t>
      </w:r>
      <w:r w:rsidRPr="00F97571">
        <w:rPr>
          <w:b/>
          <w:bCs/>
        </w:rPr>
        <w:t>BUSINESS ADVISORY SERVICES</w:t>
      </w:r>
    </w:p>
    <w:p w14:paraId="62B8367D" w14:textId="77777777" w:rsidR="00F97571" w:rsidRDefault="00F97571" w:rsidP="00F97571">
      <w:r>
        <w:rPr>
          <w:b/>
          <w:color w:val="398B42"/>
        </w:rPr>
        <w:t>Practical Advice for Better Business Decisions.</w:t>
      </w:r>
    </w:p>
    <w:p w14:paraId="500F4156" w14:textId="77777777" w:rsidR="00F97571" w:rsidRDefault="00F97571" w:rsidP="00F97571">
      <w:r>
        <w:t>Business success requires more than financial records. Our Business Advisory Services help business owners improve their planning, management, processes, performance and overall business direction.</w:t>
      </w:r>
    </w:p>
    <w:p w14:paraId="744A579B" w14:textId="77777777" w:rsidR="00F97571" w:rsidRDefault="00F97571" w:rsidP="00F97571">
      <w:pPr>
        <w:pStyle w:val="Heading3"/>
      </w:pPr>
      <w:r>
        <w:t>Our Advisory Areas Include</w:t>
      </w:r>
    </w:p>
    <w:p w14:paraId="630FCD91" w14:textId="77777777" w:rsidR="00F97571" w:rsidRDefault="00F97571" w:rsidP="00F97571">
      <w:pPr>
        <w:pStyle w:val="ListBullet"/>
        <w:tabs>
          <w:tab w:val="num" w:pos="360"/>
        </w:tabs>
        <w:spacing w:after="40"/>
        <w:ind w:left="317" w:hanging="360"/>
      </w:pPr>
      <w:r>
        <w:t>Business planning and strategy</w:t>
      </w:r>
    </w:p>
    <w:p w14:paraId="704E220B" w14:textId="77777777" w:rsidR="00F97571" w:rsidRDefault="00F97571" w:rsidP="00F97571">
      <w:pPr>
        <w:pStyle w:val="ListBullet"/>
        <w:tabs>
          <w:tab w:val="num" w:pos="360"/>
        </w:tabs>
        <w:spacing w:after="40"/>
        <w:ind w:left="317" w:hanging="360"/>
      </w:pPr>
      <w:r>
        <w:t>Business performance reviews</w:t>
      </w:r>
    </w:p>
    <w:p w14:paraId="007CEF32" w14:textId="77777777" w:rsidR="00F97571" w:rsidRDefault="00F97571" w:rsidP="00F97571">
      <w:pPr>
        <w:pStyle w:val="ListBullet"/>
        <w:tabs>
          <w:tab w:val="num" w:pos="360"/>
        </w:tabs>
        <w:spacing w:after="40"/>
        <w:ind w:left="317" w:hanging="360"/>
      </w:pPr>
      <w:r>
        <w:t>Business process improvement</w:t>
      </w:r>
    </w:p>
    <w:p w14:paraId="53F0F38E" w14:textId="77777777" w:rsidR="00F97571" w:rsidRDefault="00F97571" w:rsidP="00F97571">
      <w:pPr>
        <w:pStyle w:val="ListBullet"/>
        <w:tabs>
          <w:tab w:val="num" w:pos="360"/>
        </w:tabs>
        <w:spacing w:after="40"/>
        <w:ind w:left="317" w:hanging="360"/>
      </w:pPr>
      <w:r>
        <w:t>Management and operational advisory</w:t>
      </w:r>
    </w:p>
    <w:p w14:paraId="5DBC76BC" w14:textId="77777777" w:rsidR="00F97571" w:rsidRDefault="00F97571" w:rsidP="00F97571">
      <w:pPr>
        <w:pStyle w:val="ListBullet"/>
        <w:tabs>
          <w:tab w:val="num" w:pos="360"/>
        </w:tabs>
        <w:spacing w:after="40"/>
        <w:ind w:left="317" w:hanging="360"/>
      </w:pPr>
      <w:r>
        <w:t>Business setup and development guidance</w:t>
      </w:r>
    </w:p>
    <w:p w14:paraId="22240209" w14:textId="77777777" w:rsidR="00F97571" w:rsidRDefault="00F97571" w:rsidP="00F97571">
      <w:pPr>
        <w:pStyle w:val="ListBullet"/>
        <w:tabs>
          <w:tab w:val="num" w:pos="360"/>
        </w:tabs>
        <w:spacing w:after="40"/>
        <w:ind w:left="317" w:hanging="360"/>
      </w:pPr>
      <w:r>
        <w:t>Growth and expansion planning</w:t>
      </w:r>
    </w:p>
    <w:p w14:paraId="5A6ED0C9" w14:textId="77777777" w:rsidR="00F97571" w:rsidRDefault="00F97571" w:rsidP="00F97571">
      <w:pPr>
        <w:pStyle w:val="ListBullet"/>
        <w:tabs>
          <w:tab w:val="num" w:pos="360"/>
        </w:tabs>
        <w:spacing w:after="40"/>
        <w:ind w:left="317" w:hanging="360"/>
      </w:pPr>
      <w:r>
        <w:t>Business financial and management analysis</w:t>
      </w:r>
    </w:p>
    <w:p w14:paraId="684C8DBA" w14:textId="77777777" w:rsidR="00F97571" w:rsidRDefault="00F97571" w:rsidP="00F97571">
      <w:pPr>
        <w:pStyle w:val="ListBullet"/>
        <w:tabs>
          <w:tab w:val="num" w:pos="360"/>
        </w:tabs>
        <w:spacing w:after="40"/>
        <w:ind w:left="317" w:hanging="360"/>
      </w:pPr>
      <w:r>
        <w:t>Organizational improvement</w:t>
      </w:r>
    </w:p>
    <w:p w14:paraId="5BE60930" w14:textId="77777777" w:rsidR="00F97571" w:rsidRDefault="00F97571" w:rsidP="00F97571">
      <w:pPr>
        <w:pStyle w:val="ListBullet"/>
        <w:tabs>
          <w:tab w:val="num" w:pos="360"/>
        </w:tabs>
        <w:spacing w:after="40"/>
        <w:ind w:left="317" w:hanging="360"/>
      </w:pPr>
      <w:r>
        <w:t>Strategic decision support</w:t>
      </w:r>
    </w:p>
    <w:p w14:paraId="22FB5081" w14:textId="77777777" w:rsidR="00F97571" w:rsidRDefault="00F97571" w:rsidP="00F97571">
      <w:pPr>
        <w:pStyle w:val="ListBullet"/>
        <w:tabs>
          <w:tab w:val="num" w:pos="360"/>
        </w:tabs>
        <w:spacing w:after="40"/>
        <w:ind w:left="317" w:hanging="360"/>
      </w:pPr>
      <w:r>
        <w:t>Business development guidance</w:t>
      </w:r>
    </w:p>
    <w:p w14:paraId="1E4C2514" w14:textId="77777777" w:rsidR="00F97571" w:rsidRDefault="00F97571" w:rsidP="00F97571">
      <w:r>
        <w:rPr>
          <w:b/>
          <w:color w:val="2563EB"/>
        </w:rPr>
        <w:t>Better Strategy. Better Management. Better Growth.</w:t>
      </w:r>
    </w:p>
    <w:p w14:paraId="140D2232" w14:textId="5B8E04A1" w:rsidR="00F97571" w:rsidRDefault="00F97571">
      <w:pPr>
        <w:spacing w:after="160" w:line="278" w:lineRule="auto"/>
      </w:pPr>
      <w:r>
        <w:br w:type="page"/>
      </w:r>
    </w:p>
    <w:p w14:paraId="30550D6F" w14:textId="77777777" w:rsidR="00F97571" w:rsidRDefault="00F97571" w:rsidP="00F97571">
      <w:pPr>
        <w:pStyle w:val="Eyebrow"/>
      </w:pPr>
      <w:r>
        <w:t>04 — WHO WE HELP</w:t>
      </w:r>
    </w:p>
    <w:p w14:paraId="49F121AE" w14:textId="77777777" w:rsidR="00F97571" w:rsidRPr="00F97571" w:rsidRDefault="00F97571" w:rsidP="00F97571">
      <w:pPr>
        <w:pStyle w:val="Heading1"/>
        <w:rPr>
          <w:b/>
          <w:bCs/>
        </w:rPr>
      </w:pPr>
      <w:r w:rsidRPr="00F97571">
        <w:rPr>
          <w:b/>
          <w:bCs/>
        </w:rPr>
        <w:t>Practical Support at Every Stage of Business</w:t>
      </w:r>
    </w:p>
    <w:p w14:paraId="42A5FF8E" w14:textId="77777777" w:rsidR="00F97571" w:rsidRDefault="00F97571" w:rsidP="00F97571">
      <w:r>
        <w:t>Jbooks360 supports businesses and professionals at different stages of their journey.</w:t>
      </w:r>
    </w:p>
    <w:tbl>
      <w:tblPr>
        <w:tblW w:w="0" w:type="auto"/>
        <w:jc w:val="center"/>
        <w:tblLook w:val="04A0" w:firstRow="1" w:lastRow="0" w:firstColumn="1" w:lastColumn="0" w:noHBand="0" w:noVBand="1"/>
      </w:tblPr>
      <w:tblGrid>
        <w:gridCol w:w="4679"/>
        <w:gridCol w:w="4681"/>
      </w:tblGrid>
      <w:tr w:rsidR="00F97571" w14:paraId="7989E00B" w14:textId="77777777" w:rsidTr="007A4B90">
        <w:trPr>
          <w:jc w:val="center"/>
        </w:trPr>
        <w:tc>
          <w:tcPr>
            <w:tcW w:w="4968" w:type="dxa"/>
            <w:shd w:val="clear" w:color="auto" w:fill="F3F6F8"/>
            <w:tcMar>
              <w:top w:w="90" w:type="dxa"/>
              <w:left w:w="100" w:type="dxa"/>
              <w:bottom w:w="90" w:type="dxa"/>
              <w:right w:w="100" w:type="dxa"/>
            </w:tcMar>
          </w:tcPr>
          <w:p w14:paraId="7549C146" w14:textId="77777777" w:rsidR="00F97571" w:rsidRDefault="00F97571" w:rsidP="007A4B90">
            <w:r>
              <w:rPr>
                <w:b/>
              </w:rPr>
              <w:t>Startups</w:t>
            </w:r>
          </w:p>
        </w:tc>
        <w:tc>
          <w:tcPr>
            <w:tcW w:w="4968" w:type="dxa"/>
            <w:tcMar>
              <w:top w:w="90" w:type="dxa"/>
              <w:left w:w="100" w:type="dxa"/>
              <w:bottom w:w="90" w:type="dxa"/>
              <w:right w:w="100" w:type="dxa"/>
            </w:tcMar>
          </w:tcPr>
          <w:p w14:paraId="2988A0B4" w14:textId="77777777" w:rsidR="00F97571" w:rsidRDefault="00F97571" w:rsidP="007A4B90">
            <w:r>
              <w:t>Build the right accounting, financial and business foundation from the beginning.</w:t>
            </w:r>
          </w:p>
        </w:tc>
      </w:tr>
      <w:tr w:rsidR="00F97571" w14:paraId="6D3B9F95" w14:textId="77777777" w:rsidTr="007A4B90">
        <w:trPr>
          <w:jc w:val="center"/>
        </w:trPr>
        <w:tc>
          <w:tcPr>
            <w:tcW w:w="4968" w:type="dxa"/>
            <w:shd w:val="clear" w:color="auto" w:fill="F3F6F8"/>
            <w:tcMar>
              <w:top w:w="90" w:type="dxa"/>
              <w:left w:w="100" w:type="dxa"/>
              <w:bottom w:w="90" w:type="dxa"/>
              <w:right w:w="100" w:type="dxa"/>
            </w:tcMar>
          </w:tcPr>
          <w:p w14:paraId="39651137" w14:textId="77777777" w:rsidR="00F97571" w:rsidRDefault="00F97571" w:rsidP="007A4B90">
            <w:r>
              <w:rPr>
                <w:b/>
              </w:rPr>
              <w:t>SMEs</w:t>
            </w:r>
          </w:p>
        </w:tc>
        <w:tc>
          <w:tcPr>
            <w:tcW w:w="4968" w:type="dxa"/>
            <w:tcMar>
              <w:top w:w="90" w:type="dxa"/>
              <w:left w:w="100" w:type="dxa"/>
              <w:bottom w:w="90" w:type="dxa"/>
              <w:right w:w="100" w:type="dxa"/>
            </w:tcMar>
          </w:tcPr>
          <w:p w14:paraId="75523156" w14:textId="77777777" w:rsidR="00F97571" w:rsidRDefault="00F97571" w:rsidP="007A4B90">
            <w:r>
              <w:t>Improve financial management, compliance and business performance.</w:t>
            </w:r>
          </w:p>
        </w:tc>
      </w:tr>
      <w:tr w:rsidR="00F97571" w14:paraId="56A3F3DB" w14:textId="77777777" w:rsidTr="007A4B90">
        <w:trPr>
          <w:jc w:val="center"/>
        </w:trPr>
        <w:tc>
          <w:tcPr>
            <w:tcW w:w="4968" w:type="dxa"/>
            <w:shd w:val="clear" w:color="auto" w:fill="F3F6F8"/>
            <w:tcMar>
              <w:top w:w="90" w:type="dxa"/>
              <w:left w:w="100" w:type="dxa"/>
              <w:bottom w:w="90" w:type="dxa"/>
              <w:right w:w="100" w:type="dxa"/>
            </w:tcMar>
          </w:tcPr>
          <w:p w14:paraId="23661456" w14:textId="77777777" w:rsidR="00F97571" w:rsidRDefault="00F97571" w:rsidP="007A4B90">
            <w:r>
              <w:rPr>
                <w:b/>
              </w:rPr>
              <w:t>Growing Businesses</w:t>
            </w:r>
          </w:p>
        </w:tc>
        <w:tc>
          <w:tcPr>
            <w:tcW w:w="4968" w:type="dxa"/>
            <w:tcMar>
              <w:top w:w="90" w:type="dxa"/>
              <w:left w:w="100" w:type="dxa"/>
              <w:bottom w:w="90" w:type="dxa"/>
              <w:right w:w="100" w:type="dxa"/>
            </w:tcMar>
          </w:tcPr>
          <w:p w14:paraId="1E26EECD" w14:textId="77777777" w:rsidR="00F97571" w:rsidRDefault="00F97571" w:rsidP="007A4B90">
            <w:proofErr w:type="gramStart"/>
            <w:r>
              <w:t>Strengthen</w:t>
            </w:r>
            <w:proofErr w:type="gramEnd"/>
            <w:r>
              <w:t xml:space="preserve"> systems, financial planning and decision-making for sustainable growth.</w:t>
            </w:r>
          </w:p>
        </w:tc>
      </w:tr>
      <w:tr w:rsidR="00F97571" w14:paraId="436E5DCF" w14:textId="77777777" w:rsidTr="007A4B90">
        <w:trPr>
          <w:jc w:val="center"/>
        </w:trPr>
        <w:tc>
          <w:tcPr>
            <w:tcW w:w="4968" w:type="dxa"/>
            <w:shd w:val="clear" w:color="auto" w:fill="F3F6F8"/>
            <w:tcMar>
              <w:top w:w="90" w:type="dxa"/>
              <w:left w:w="100" w:type="dxa"/>
              <w:bottom w:w="90" w:type="dxa"/>
              <w:right w:w="100" w:type="dxa"/>
            </w:tcMar>
          </w:tcPr>
          <w:p w14:paraId="6ACEFA0A" w14:textId="77777777" w:rsidR="00F97571" w:rsidRDefault="00F97571" w:rsidP="007A4B90">
            <w:r>
              <w:rPr>
                <w:b/>
              </w:rPr>
              <w:t>Business Owners &amp; Entrepreneurs</w:t>
            </w:r>
          </w:p>
        </w:tc>
        <w:tc>
          <w:tcPr>
            <w:tcW w:w="4968" w:type="dxa"/>
            <w:tcMar>
              <w:top w:w="90" w:type="dxa"/>
              <w:left w:w="100" w:type="dxa"/>
              <w:bottom w:w="90" w:type="dxa"/>
              <w:right w:w="100" w:type="dxa"/>
            </w:tcMar>
          </w:tcPr>
          <w:p w14:paraId="215B378A" w14:textId="77777777" w:rsidR="00F97571" w:rsidRDefault="00F97571" w:rsidP="007A4B90">
            <w:r>
              <w:t>Gain better financial visibility and practical business insight.</w:t>
            </w:r>
          </w:p>
        </w:tc>
      </w:tr>
      <w:tr w:rsidR="00F97571" w14:paraId="3907EDF8" w14:textId="77777777" w:rsidTr="007A4B90">
        <w:trPr>
          <w:jc w:val="center"/>
        </w:trPr>
        <w:tc>
          <w:tcPr>
            <w:tcW w:w="4968" w:type="dxa"/>
            <w:shd w:val="clear" w:color="auto" w:fill="F3F6F8"/>
            <w:tcMar>
              <w:top w:w="90" w:type="dxa"/>
              <w:left w:w="100" w:type="dxa"/>
              <w:bottom w:w="90" w:type="dxa"/>
              <w:right w:w="100" w:type="dxa"/>
            </w:tcMar>
          </w:tcPr>
          <w:p w14:paraId="7C119C45" w14:textId="77777777" w:rsidR="00F97571" w:rsidRDefault="00F97571" w:rsidP="007A4B90">
            <w:r>
              <w:rPr>
                <w:b/>
              </w:rPr>
              <w:t>Self-Employed Professionals</w:t>
            </w:r>
          </w:p>
        </w:tc>
        <w:tc>
          <w:tcPr>
            <w:tcW w:w="4968" w:type="dxa"/>
            <w:tcMar>
              <w:top w:w="90" w:type="dxa"/>
              <w:left w:w="100" w:type="dxa"/>
              <w:bottom w:w="90" w:type="dxa"/>
              <w:right w:w="100" w:type="dxa"/>
            </w:tcMar>
          </w:tcPr>
          <w:p w14:paraId="4AA50D9C" w14:textId="77777777" w:rsidR="00F97571" w:rsidRDefault="00F97571" w:rsidP="007A4B90">
            <w:r>
              <w:t>Maintain proper financial records and manage business responsibilities effectively.</w:t>
            </w:r>
          </w:p>
        </w:tc>
      </w:tr>
      <w:tr w:rsidR="00F97571" w14:paraId="0E7D2629" w14:textId="77777777" w:rsidTr="007A4B90">
        <w:trPr>
          <w:jc w:val="center"/>
        </w:trPr>
        <w:tc>
          <w:tcPr>
            <w:tcW w:w="4968" w:type="dxa"/>
            <w:shd w:val="clear" w:color="auto" w:fill="F3F6F8"/>
            <w:tcMar>
              <w:top w:w="90" w:type="dxa"/>
              <w:left w:w="100" w:type="dxa"/>
              <w:bottom w:w="90" w:type="dxa"/>
              <w:right w:w="100" w:type="dxa"/>
            </w:tcMar>
          </w:tcPr>
          <w:p w14:paraId="004103D6" w14:textId="77777777" w:rsidR="00F97571" w:rsidRDefault="00F97571" w:rsidP="007A4B90">
            <w:r>
              <w:rPr>
                <w:b/>
              </w:rPr>
              <w:t>Established Organizations</w:t>
            </w:r>
          </w:p>
        </w:tc>
        <w:tc>
          <w:tcPr>
            <w:tcW w:w="4968" w:type="dxa"/>
            <w:tcMar>
              <w:top w:w="90" w:type="dxa"/>
              <w:left w:w="100" w:type="dxa"/>
              <w:bottom w:w="90" w:type="dxa"/>
              <w:right w:w="100" w:type="dxa"/>
            </w:tcMar>
          </w:tcPr>
          <w:p w14:paraId="593CD9D2" w14:textId="77777777" w:rsidR="00F97571" w:rsidRDefault="00F97571" w:rsidP="007A4B90">
            <w:r>
              <w:t>Improve financial processes, management reporting and business performance.</w:t>
            </w:r>
          </w:p>
        </w:tc>
      </w:tr>
    </w:tbl>
    <w:p w14:paraId="72548A93" w14:textId="7EED7D5A" w:rsidR="00F97571" w:rsidRDefault="00F97571"/>
    <w:p w14:paraId="77EEE273" w14:textId="77777777" w:rsidR="00F97571" w:rsidRDefault="00F97571">
      <w:pPr>
        <w:spacing w:after="160" w:line="278" w:lineRule="auto"/>
      </w:pPr>
      <w:r>
        <w:br w:type="page"/>
      </w:r>
    </w:p>
    <w:p w14:paraId="0A3A0AB3" w14:textId="77777777" w:rsidR="00F97571" w:rsidRDefault="00F97571" w:rsidP="00F97571">
      <w:pPr>
        <w:pStyle w:val="Eyebrow"/>
      </w:pPr>
      <w:r>
        <w:t>05 — WHY JBOOKS360?</w:t>
      </w:r>
    </w:p>
    <w:p w14:paraId="6FB93384" w14:textId="77777777" w:rsidR="00F97571" w:rsidRPr="00F97571" w:rsidRDefault="00F97571" w:rsidP="00F97571">
      <w:pPr>
        <w:pStyle w:val="Heading1"/>
        <w:rPr>
          <w:b/>
          <w:bCs/>
        </w:rPr>
      </w:pPr>
      <w:r w:rsidRPr="00F97571">
        <w:rPr>
          <w:b/>
          <w:bCs/>
        </w:rPr>
        <w:t>Why Businesses Choose Jbooks360</w:t>
      </w:r>
    </w:p>
    <w:tbl>
      <w:tblPr>
        <w:tblW w:w="0" w:type="auto"/>
        <w:jc w:val="center"/>
        <w:tblLook w:val="04A0" w:firstRow="1" w:lastRow="0" w:firstColumn="1" w:lastColumn="0" w:noHBand="0" w:noVBand="1"/>
      </w:tblPr>
      <w:tblGrid>
        <w:gridCol w:w="4678"/>
        <w:gridCol w:w="4682"/>
      </w:tblGrid>
      <w:tr w:rsidR="00F97571" w14:paraId="7F97BBCB" w14:textId="77777777" w:rsidTr="007A4B90">
        <w:trPr>
          <w:jc w:val="center"/>
        </w:trPr>
        <w:tc>
          <w:tcPr>
            <w:tcW w:w="4968" w:type="dxa"/>
            <w:shd w:val="clear" w:color="auto" w:fill="EEF5FF"/>
            <w:tcMar>
              <w:top w:w="90" w:type="dxa"/>
              <w:left w:w="100" w:type="dxa"/>
              <w:bottom w:w="90" w:type="dxa"/>
              <w:right w:w="100" w:type="dxa"/>
            </w:tcMar>
          </w:tcPr>
          <w:p w14:paraId="2EFA3B87" w14:textId="77777777" w:rsidR="00F97571" w:rsidRDefault="00F97571" w:rsidP="007A4B90">
            <w:r>
              <w:rPr>
                <w:b/>
              </w:rPr>
              <w:t>Professional Expertise</w:t>
            </w:r>
          </w:p>
        </w:tc>
        <w:tc>
          <w:tcPr>
            <w:tcW w:w="4968" w:type="dxa"/>
            <w:tcMar>
              <w:top w:w="90" w:type="dxa"/>
              <w:left w:w="100" w:type="dxa"/>
              <w:bottom w:w="90" w:type="dxa"/>
              <w:right w:w="100" w:type="dxa"/>
            </w:tcMar>
          </w:tcPr>
          <w:p w14:paraId="50CA6529" w14:textId="77777777" w:rsidR="00F97571" w:rsidRDefault="00F97571" w:rsidP="007A4B90">
            <w:r>
              <w:t>Practical experience across accounting, finance, taxation and business management.</w:t>
            </w:r>
          </w:p>
        </w:tc>
      </w:tr>
      <w:tr w:rsidR="00F97571" w14:paraId="1063DADE" w14:textId="77777777" w:rsidTr="007A4B90">
        <w:trPr>
          <w:jc w:val="center"/>
        </w:trPr>
        <w:tc>
          <w:tcPr>
            <w:tcW w:w="4968" w:type="dxa"/>
            <w:shd w:val="clear" w:color="auto" w:fill="EEF5FF"/>
            <w:tcMar>
              <w:top w:w="90" w:type="dxa"/>
              <w:left w:w="100" w:type="dxa"/>
              <w:bottom w:w="90" w:type="dxa"/>
              <w:right w:w="100" w:type="dxa"/>
            </w:tcMar>
          </w:tcPr>
          <w:p w14:paraId="7B0C5C25" w14:textId="77777777" w:rsidR="00F97571" w:rsidRDefault="00F97571" w:rsidP="007A4B90">
            <w:r>
              <w:rPr>
                <w:b/>
              </w:rPr>
              <w:t>Practical Solutions</w:t>
            </w:r>
          </w:p>
        </w:tc>
        <w:tc>
          <w:tcPr>
            <w:tcW w:w="4968" w:type="dxa"/>
            <w:tcMar>
              <w:top w:w="90" w:type="dxa"/>
              <w:left w:w="100" w:type="dxa"/>
              <w:bottom w:w="90" w:type="dxa"/>
              <w:right w:w="100" w:type="dxa"/>
            </w:tcMar>
          </w:tcPr>
          <w:p w14:paraId="2437EBF5" w14:textId="77777777" w:rsidR="00F97571" w:rsidRDefault="00F97571" w:rsidP="007A4B90">
            <w:r>
              <w:t>We focus on practical solutions that can be applied in real business environments.</w:t>
            </w:r>
          </w:p>
        </w:tc>
      </w:tr>
      <w:tr w:rsidR="00F97571" w14:paraId="6F11F20B" w14:textId="77777777" w:rsidTr="007A4B90">
        <w:trPr>
          <w:jc w:val="center"/>
        </w:trPr>
        <w:tc>
          <w:tcPr>
            <w:tcW w:w="4968" w:type="dxa"/>
            <w:shd w:val="clear" w:color="auto" w:fill="EEF5FF"/>
            <w:tcMar>
              <w:top w:w="90" w:type="dxa"/>
              <w:left w:w="100" w:type="dxa"/>
              <w:bottom w:w="90" w:type="dxa"/>
              <w:right w:w="100" w:type="dxa"/>
            </w:tcMar>
          </w:tcPr>
          <w:p w14:paraId="61D0275A" w14:textId="77777777" w:rsidR="00F97571" w:rsidRDefault="00F97571" w:rsidP="007A4B90">
            <w:r>
              <w:rPr>
                <w:b/>
              </w:rPr>
              <w:t>Integrated Advisory</w:t>
            </w:r>
          </w:p>
        </w:tc>
        <w:tc>
          <w:tcPr>
            <w:tcW w:w="4968" w:type="dxa"/>
            <w:tcMar>
              <w:top w:w="90" w:type="dxa"/>
              <w:left w:w="100" w:type="dxa"/>
              <w:bottom w:w="90" w:type="dxa"/>
              <w:right w:w="100" w:type="dxa"/>
            </w:tcMar>
          </w:tcPr>
          <w:p w14:paraId="09828416" w14:textId="77777777" w:rsidR="00F97571" w:rsidRDefault="00F97571" w:rsidP="007A4B90">
            <w:r>
              <w:t>Accounting, finance, tax and business decisions are closely connected. We provide an integrated perspective to support better decision-making.</w:t>
            </w:r>
          </w:p>
        </w:tc>
      </w:tr>
      <w:tr w:rsidR="00F97571" w14:paraId="14FDA8F7" w14:textId="77777777" w:rsidTr="007A4B90">
        <w:trPr>
          <w:jc w:val="center"/>
        </w:trPr>
        <w:tc>
          <w:tcPr>
            <w:tcW w:w="4968" w:type="dxa"/>
            <w:shd w:val="clear" w:color="auto" w:fill="EEF5FF"/>
            <w:tcMar>
              <w:top w:w="90" w:type="dxa"/>
              <w:left w:w="100" w:type="dxa"/>
              <w:bottom w:w="90" w:type="dxa"/>
              <w:right w:w="100" w:type="dxa"/>
            </w:tcMar>
          </w:tcPr>
          <w:p w14:paraId="1E7F76BA" w14:textId="77777777" w:rsidR="00F97571" w:rsidRDefault="00F97571" w:rsidP="007A4B90">
            <w:r>
              <w:rPr>
                <w:b/>
              </w:rPr>
              <w:t>Reliable Information</w:t>
            </w:r>
          </w:p>
        </w:tc>
        <w:tc>
          <w:tcPr>
            <w:tcW w:w="4968" w:type="dxa"/>
            <w:tcMar>
              <w:top w:w="90" w:type="dxa"/>
              <w:left w:w="100" w:type="dxa"/>
              <w:bottom w:w="90" w:type="dxa"/>
              <w:right w:w="100" w:type="dxa"/>
            </w:tcMar>
          </w:tcPr>
          <w:p w14:paraId="1AFA723F" w14:textId="77777777" w:rsidR="00F97571" w:rsidRDefault="00F97571" w:rsidP="007A4B90">
            <w:r>
              <w:t>We help businesses maintain accurate and organized financial information.</w:t>
            </w:r>
          </w:p>
        </w:tc>
      </w:tr>
      <w:tr w:rsidR="00F97571" w14:paraId="1BD3E367" w14:textId="77777777" w:rsidTr="007A4B90">
        <w:trPr>
          <w:jc w:val="center"/>
        </w:trPr>
        <w:tc>
          <w:tcPr>
            <w:tcW w:w="4968" w:type="dxa"/>
            <w:shd w:val="clear" w:color="auto" w:fill="EEF5FF"/>
            <w:tcMar>
              <w:top w:w="90" w:type="dxa"/>
              <w:left w:w="100" w:type="dxa"/>
              <w:bottom w:w="90" w:type="dxa"/>
              <w:right w:w="100" w:type="dxa"/>
            </w:tcMar>
          </w:tcPr>
          <w:p w14:paraId="6247C98B" w14:textId="77777777" w:rsidR="00F97571" w:rsidRDefault="00F97571" w:rsidP="007A4B90">
            <w:proofErr w:type="gramStart"/>
            <w:r>
              <w:rPr>
                <w:b/>
              </w:rPr>
              <w:t>Responsible</w:t>
            </w:r>
            <w:proofErr w:type="gramEnd"/>
            <w:r>
              <w:rPr>
                <w:b/>
              </w:rPr>
              <w:t xml:space="preserve"> Tax Management</w:t>
            </w:r>
          </w:p>
        </w:tc>
        <w:tc>
          <w:tcPr>
            <w:tcW w:w="4968" w:type="dxa"/>
            <w:tcMar>
              <w:top w:w="90" w:type="dxa"/>
              <w:left w:w="100" w:type="dxa"/>
              <w:bottom w:w="90" w:type="dxa"/>
              <w:right w:w="100" w:type="dxa"/>
            </w:tcMar>
          </w:tcPr>
          <w:p w14:paraId="770BD413" w14:textId="77777777" w:rsidR="00F97571" w:rsidRDefault="00F97571" w:rsidP="007A4B90">
            <w:r>
              <w:t>We encourage proper compliance, informed planning and responsible tax practices.</w:t>
            </w:r>
          </w:p>
        </w:tc>
      </w:tr>
      <w:tr w:rsidR="00F97571" w14:paraId="6A9F600C" w14:textId="77777777" w:rsidTr="007A4B90">
        <w:trPr>
          <w:jc w:val="center"/>
        </w:trPr>
        <w:tc>
          <w:tcPr>
            <w:tcW w:w="4968" w:type="dxa"/>
            <w:shd w:val="clear" w:color="auto" w:fill="EEF5FF"/>
            <w:tcMar>
              <w:top w:w="90" w:type="dxa"/>
              <w:left w:w="100" w:type="dxa"/>
              <w:bottom w:w="90" w:type="dxa"/>
              <w:right w:w="100" w:type="dxa"/>
            </w:tcMar>
          </w:tcPr>
          <w:p w14:paraId="2AC79BB2" w14:textId="77777777" w:rsidR="00F97571" w:rsidRDefault="00F97571" w:rsidP="007A4B90">
            <w:r>
              <w:rPr>
                <w:b/>
              </w:rPr>
              <w:t>Technology Enabled</w:t>
            </w:r>
          </w:p>
        </w:tc>
        <w:tc>
          <w:tcPr>
            <w:tcW w:w="4968" w:type="dxa"/>
            <w:tcMar>
              <w:top w:w="90" w:type="dxa"/>
              <w:left w:w="100" w:type="dxa"/>
              <w:bottom w:w="90" w:type="dxa"/>
              <w:right w:w="100" w:type="dxa"/>
            </w:tcMar>
          </w:tcPr>
          <w:p w14:paraId="46ACB4C2" w14:textId="77777777" w:rsidR="00F97571" w:rsidRDefault="00F97571" w:rsidP="007A4B90">
            <w:r>
              <w:t>We use modern technology and digital solutions to improve financial and business processes.</w:t>
            </w:r>
          </w:p>
        </w:tc>
      </w:tr>
      <w:tr w:rsidR="00F97571" w14:paraId="1565DFD7" w14:textId="77777777" w:rsidTr="007A4B90">
        <w:trPr>
          <w:jc w:val="center"/>
        </w:trPr>
        <w:tc>
          <w:tcPr>
            <w:tcW w:w="4968" w:type="dxa"/>
            <w:shd w:val="clear" w:color="auto" w:fill="EEF5FF"/>
            <w:tcMar>
              <w:top w:w="90" w:type="dxa"/>
              <w:left w:w="100" w:type="dxa"/>
              <w:bottom w:w="90" w:type="dxa"/>
              <w:right w:w="100" w:type="dxa"/>
            </w:tcMar>
          </w:tcPr>
          <w:p w14:paraId="7F34A9F0" w14:textId="77777777" w:rsidR="00F97571" w:rsidRDefault="00F97571" w:rsidP="007A4B90">
            <w:r>
              <w:rPr>
                <w:b/>
              </w:rPr>
              <w:t>Long-Term Partnership</w:t>
            </w:r>
          </w:p>
        </w:tc>
        <w:tc>
          <w:tcPr>
            <w:tcW w:w="4968" w:type="dxa"/>
            <w:tcMar>
              <w:top w:w="90" w:type="dxa"/>
              <w:left w:w="100" w:type="dxa"/>
              <w:bottom w:w="90" w:type="dxa"/>
              <w:right w:w="100" w:type="dxa"/>
            </w:tcMar>
          </w:tcPr>
          <w:p w14:paraId="22684683" w14:textId="77777777" w:rsidR="00F97571" w:rsidRDefault="00F97571" w:rsidP="007A4B90">
            <w:r>
              <w:t>We aim to become a trusted professional partner as your business develops and grows.</w:t>
            </w:r>
          </w:p>
        </w:tc>
      </w:tr>
    </w:tbl>
    <w:p w14:paraId="2D7BBC24" w14:textId="1A852E62" w:rsidR="00F97571" w:rsidRDefault="00F97571"/>
    <w:p w14:paraId="02512658" w14:textId="77777777" w:rsidR="00F97571" w:rsidRDefault="00F97571">
      <w:pPr>
        <w:spacing w:after="160" w:line="278" w:lineRule="auto"/>
      </w:pPr>
      <w:r>
        <w:br w:type="page"/>
      </w:r>
    </w:p>
    <w:p w14:paraId="30EE0A6F" w14:textId="77777777" w:rsidR="00F97571" w:rsidRDefault="00F97571" w:rsidP="00F97571">
      <w:pPr>
        <w:pStyle w:val="Eyebrow"/>
      </w:pPr>
      <w:r>
        <w:t>06 — OUR APPROACH</w:t>
      </w:r>
    </w:p>
    <w:p w14:paraId="371301F4" w14:textId="77777777" w:rsidR="00F97571" w:rsidRPr="00F97571" w:rsidRDefault="00F97571" w:rsidP="00F97571">
      <w:pPr>
        <w:pStyle w:val="Heading1"/>
        <w:rPr>
          <w:b/>
          <w:bCs/>
        </w:rPr>
      </w:pPr>
      <w:r w:rsidRPr="00F97571">
        <w:rPr>
          <w:b/>
          <w:bCs/>
        </w:rPr>
        <w:t>A Practical Process for Better Business Management</w:t>
      </w:r>
    </w:p>
    <w:tbl>
      <w:tblPr>
        <w:tblW w:w="0" w:type="auto"/>
        <w:jc w:val="center"/>
        <w:tblLook w:val="04A0" w:firstRow="1" w:lastRow="0" w:firstColumn="1" w:lastColumn="0" w:noHBand="0" w:noVBand="1"/>
      </w:tblPr>
      <w:tblGrid>
        <w:gridCol w:w="1867"/>
        <w:gridCol w:w="1920"/>
        <w:gridCol w:w="1854"/>
        <w:gridCol w:w="1873"/>
        <w:gridCol w:w="1846"/>
      </w:tblGrid>
      <w:tr w:rsidR="00F97571" w14:paraId="31B01483" w14:textId="77777777" w:rsidTr="007A4B90">
        <w:trPr>
          <w:jc w:val="center"/>
        </w:trPr>
        <w:tc>
          <w:tcPr>
            <w:tcW w:w="1987" w:type="dxa"/>
            <w:shd w:val="clear" w:color="auto" w:fill="2563EB"/>
            <w:tcMar>
              <w:top w:w="110" w:type="dxa"/>
              <w:left w:w="80" w:type="dxa"/>
              <w:bottom w:w="110" w:type="dxa"/>
              <w:right w:w="80" w:type="dxa"/>
            </w:tcMar>
            <w:vAlign w:val="center"/>
          </w:tcPr>
          <w:p w14:paraId="6F3EC39E" w14:textId="77777777" w:rsidR="00F97571" w:rsidRDefault="00F97571" w:rsidP="007A4B90">
            <w:pPr>
              <w:jc w:val="center"/>
            </w:pPr>
            <w:r>
              <w:rPr>
                <w:b/>
                <w:color w:val="FFFFFF"/>
                <w:sz w:val="19"/>
              </w:rPr>
              <w:t>RECORD</w:t>
            </w:r>
          </w:p>
        </w:tc>
        <w:tc>
          <w:tcPr>
            <w:tcW w:w="1987" w:type="dxa"/>
            <w:shd w:val="clear" w:color="auto" w:fill="2563EB"/>
            <w:tcMar>
              <w:top w:w="110" w:type="dxa"/>
              <w:left w:w="80" w:type="dxa"/>
              <w:bottom w:w="110" w:type="dxa"/>
              <w:right w:w="80" w:type="dxa"/>
            </w:tcMar>
            <w:vAlign w:val="center"/>
          </w:tcPr>
          <w:p w14:paraId="55E381FA" w14:textId="77777777" w:rsidR="00F97571" w:rsidRDefault="00F97571" w:rsidP="007A4B90">
            <w:pPr>
              <w:jc w:val="center"/>
            </w:pPr>
            <w:r>
              <w:rPr>
                <w:b/>
                <w:color w:val="FFFFFF"/>
                <w:sz w:val="19"/>
              </w:rPr>
              <w:t>UNDERSTAND</w:t>
            </w:r>
          </w:p>
        </w:tc>
        <w:tc>
          <w:tcPr>
            <w:tcW w:w="1987" w:type="dxa"/>
            <w:shd w:val="clear" w:color="auto" w:fill="2563EB"/>
            <w:tcMar>
              <w:top w:w="110" w:type="dxa"/>
              <w:left w:w="80" w:type="dxa"/>
              <w:bottom w:w="110" w:type="dxa"/>
              <w:right w:w="80" w:type="dxa"/>
            </w:tcMar>
            <w:vAlign w:val="center"/>
          </w:tcPr>
          <w:p w14:paraId="13FE3E26" w14:textId="77777777" w:rsidR="00F97571" w:rsidRDefault="00F97571" w:rsidP="007A4B90">
            <w:pPr>
              <w:jc w:val="center"/>
            </w:pPr>
            <w:r>
              <w:rPr>
                <w:b/>
                <w:color w:val="FFFFFF"/>
                <w:sz w:val="19"/>
              </w:rPr>
              <w:t>ADVISE</w:t>
            </w:r>
          </w:p>
        </w:tc>
        <w:tc>
          <w:tcPr>
            <w:tcW w:w="1987" w:type="dxa"/>
            <w:shd w:val="clear" w:color="auto" w:fill="2563EB"/>
            <w:tcMar>
              <w:top w:w="110" w:type="dxa"/>
              <w:left w:w="80" w:type="dxa"/>
              <w:bottom w:w="110" w:type="dxa"/>
              <w:right w:w="80" w:type="dxa"/>
            </w:tcMar>
            <w:vAlign w:val="center"/>
          </w:tcPr>
          <w:p w14:paraId="1BA2E19E" w14:textId="77777777" w:rsidR="00F97571" w:rsidRDefault="00F97571" w:rsidP="007A4B90">
            <w:pPr>
              <w:jc w:val="center"/>
            </w:pPr>
            <w:r>
              <w:rPr>
                <w:b/>
                <w:color w:val="FFFFFF"/>
                <w:sz w:val="19"/>
              </w:rPr>
              <w:t>IMPROVE</w:t>
            </w:r>
          </w:p>
        </w:tc>
        <w:tc>
          <w:tcPr>
            <w:tcW w:w="1987" w:type="dxa"/>
            <w:shd w:val="clear" w:color="auto" w:fill="2563EB"/>
            <w:tcMar>
              <w:top w:w="110" w:type="dxa"/>
              <w:left w:w="80" w:type="dxa"/>
              <w:bottom w:w="110" w:type="dxa"/>
              <w:right w:w="80" w:type="dxa"/>
            </w:tcMar>
            <w:vAlign w:val="center"/>
          </w:tcPr>
          <w:p w14:paraId="52B62B83" w14:textId="77777777" w:rsidR="00F97571" w:rsidRDefault="00F97571" w:rsidP="007A4B90">
            <w:pPr>
              <w:jc w:val="center"/>
            </w:pPr>
            <w:r>
              <w:rPr>
                <w:b/>
                <w:color w:val="FFFFFF"/>
                <w:sz w:val="19"/>
              </w:rPr>
              <w:t>GROW</w:t>
            </w:r>
          </w:p>
        </w:tc>
      </w:tr>
    </w:tbl>
    <w:p w14:paraId="4B0FA9D9" w14:textId="77777777" w:rsidR="00F97571" w:rsidRDefault="00F97571" w:rsidP="00F97571">
      <w:r>
        <w:rPr>
          <w:b/>
          <w:color w:val="398B42"/>
        </w:rPr>
        <w:t xml:space="preserve">Record: </w:t>
      </w:r>
      <w:r>
        <w:t>Maintain accurate and organized financial information.</w:t>
      </w:r>
    </w:p>
    <w:p w14:paraId="32F3D5E1" w14:textId="77777777" w:rsidR="00F97571" w:rsidRDefault="00F97571" w:rsidP="00F97571">
      <w:r>
        <w:rPr>
          <w:b/>
          <w:color w:val="398B42"/>
        </w:rPr>
        <w:t xml:space="preserve">Understand: </w:t>
      </w:r>
      <w:r>
        <w:t>Analyze financial, tax and business information to understand the real position.</w:t>
      </w:r>
    </w:p>
    <w:p w14:paraId="4F60EFBB" w14:textId="77777777" w:rsidR="00F97571" w:rsidRDefault="00F97571" w:rsidP="00F97571">
      <w:proofErr w:type="gramStart"/>
      <w:r>
        <w:rPr>
          <w:b/>
          <w:color w:val="398B42"/>
        </w:rPr>
        <w:t>Advise</w:t>
      </w:r>
      <w:proofErr w:type="gramEnd"/>
      <w:r>
        <w:rPr>
          <w:b/>
          <w:color w:val="398B42"/>
        </w:rPr>
        <w:t xml:space="preserve">: </w:t>
      </w:r>
      <w:r>
        <w:t>Provide practical accounting, finance, tax and business insights.</w:t>
      </w:r>
    </w:p>
    <w:p w14:paraId="54D9AE5A" w14:textId="77777777" w:rsidR="00F97571" w:rsidRDefault="00F97571" w:rsidP="00F97571">
      <w:r>
        <w:rPr>
          <w:b/>
          <w:color w:val="398B42"/>
        </w:rPr>
        <w:t xml:space="preserve">Improve: </w:t>
      </w:r>
      <w:r>
        <w:t>Strengthen systems, processes and decision-making.</w:t>
      </w:r>
    </w:p>
    <w:p w14:paraId="3E028F3B" w14:textId="77777777" w:rsidR="00F97571" w:rsidRDefault="00F97571" w:rsidP="00F97571">
      <w:r>
        <w:rPr>
          <w:b/>
          <w:color w:val="398B42"/>
        </w:rPr>
        <w:t xml:space="preserve">Grow: </w:t>
      </w:r>
      <w:r>
        <w:t>Support continuous improvement and sustainable business development.</w:t>
      </w:r>
    </w:p>
    <w:p w14:paraId="033DB0CA" w14:textId="77777777" w:rsidR="00F97571" w:rsidRDefault="00F97571" w:rsidP="00F97571">
      <w:pPr>
        <w:jc w:val="center"/>
      </w:pPr>
      <w:r>
        <w:rPr>
          <w:b/>
          <w:color w:val="2563EB"/>
          <w:sz w:val="26"/>
        </w:rPr>
        <w:t>Record Better. Understand Better. Decide Better. Grow Better.</w:t>
      </w:r>
    </w:p>
    <w:p w14:paraId="3349350E" w14:textId="15D50834" w:rsidR="00F97571" w:rsidRDefault="00F97571">
      <w:pPr>
        <w:spacing w:after="160" w:line="278" w:lineRule="auto"/>
      </w:pPr>
      <w:r>
        <w:br w:type="page"/>
      </w:r>
    </w:p>
    <w:p w14:paraId="0533D47B" w14:textId="77777777" w:rsidR="00F97571" w:rsidRDefault="00F97571" w:rsidP="00F97571">
      <w:pPr>
        <w:pStyle w:val="Eyebrow"/>
      </w:pPr>
      <w:r>
        <w:t>07 — VISION &amp; MISSION</w:t>
      </w:r>
    </w:p>
    <w:p w14:paraId="306B3871" w14:textId="77777777" w:rsidR="00F97571" w:rsidRPr="00F97571" w:rsidRDefault="00F97571" w:rsidP="00F97571">
      <w:pPr>
        <w:pStyle w:val="Heading1"/>
        <w:rPr>
          <w:b/>
          <w:bCs/>
        </w:rPr>
      </w:pPr>
      <w:r w:rsidRPr="00F97571">
        <w:rPr>
          <w:b/>
          <w:bCs/>
        </w:rPr>
        <w:t>OUR VISION</w:t>
      </w:r>
    </w:p>
    <w:p w14:paraId="1C612503" w14:textId="77777777" w:rsidR="00F97571" w:rsidRDefault="00F97571" w:rsidP="00F97571">
      <w:pPr>
        <w:pStyle w:val="Heading2"/>
      </w:pPr>
      <w:r>
        <w:t>To become a trusted professional platform for Accounting, Finance, Tax and Business Advisory Services.</w:t>
      </w:r>
    </w:p>
    <w:p w14:paraId="55D5B563" w14:textId="77777777" w:rsidR="00F97571" w:rsidRDefault="00F97571" w:rsidP="00F97571">
      <w:r>
        <w:t>We aim to help businesses build stronger financial practices, improve management capabilities and make informed decisions for sustainable growth.</w:t>
      </w:r>
    </w:p>
    <w:p w14:paraId="029C73E1" w14:textId="77777777" w:rsidR="00F97571" w:rsidRPr="00F97571" w:rsidRDefault="00F97571" w:rsidP="00F97571">
      <w:pPr>
        <w:pStyle w:val="Heading1"/>
        <w:rPr>
          <w:b/>
          <w:bCs/>
        </w:rPr>
      </w:pPr>
      <w:r w:rsidRPr="00F97571">
        <w:rPr>
          <w:b/>
          <w:bCs/>
        </w:rPr>
        <w:t>OUR MISSION</w:t>
      </w:r>
    </w:p>
    <w:p w14:paraId="47163B35" w14:textId="77777777" w:rsidR="00F97571" w:rsidRDefault="00F97571" w:rsidP="00F97571">
      <w:r>
        <w:t>To provide professional and practical Accounting, Bookkeeping, Finance Advisory, Tax Advisory and Business Advisory Services that help businesses maintain reliable records, understand their financial position, manage tax responsibilities, improve operations and make better decisions.</w:t>
      </w:r>
    </w:p>
    <w:p w14:paraId="3AEA2A23" w14:textId="77777777" w:rsidR="00F97571" w:rsidRDefault="00F97571" w:rsidP="00F97571">
      <w:r>
        <w:t>We are committed to delivering practical guidance with professional integrity, clarity and a business-focused approach.</w:t>
      </w:r>
    </w:p>
    <w:p w14:paraId="28A87F9E" w14:textId="448E9E3C" w:rsidR="00F97571" w:rsidRDefault="00F97571">
      <w:pPr>
        <w:spacing w:after="160" w:line="278" w:lineRule="auto"/>
      </w:pPr>
      <w:r>
        <w:br w:type="page"/>
      </w:r>
    </w:p>
    <w:p w14:paraId="1D125681" w14:textId="77777777" w:rsidR="00F97571" w:rsidRDefault="00F97571" w:rsidP="00F97571">
      <w:pPr>
        <w:pStyle w:val="Eyebrow"/>
      </w:pPr>
      <w:r>
        <w:t>08 — KNOWLEDGE &amp; TECHNOLOGY</w:t>
      </w:r>
    </w:p>
    <w:p w14:paraId="638D6608" w14:textId="77777777" w:rsidR="00F97571" w:rsidRPr="00F97571" w:rsidRDefault="00F97571" w:rsidP="00F97571">
      <w:pPr>
        <w:pStyle w:val="Heading1"/>
        <w:rPr>
          <w:b/>
          <w:bCs/>
        </w:rPr>
      </w:pPr>
      <w:r w:rsidRPr="00F97571">
        <w:rPr>
          <w:b/>
          <w:bCs/>
        </w:rPr>
        <w:t>Professional Expertise. Practical Solutions. Modern Technology.</w:t>
      </w:r>
    </w:p>
    <w:p w14:paraId="42903293" w14:textId="77777777" w:rsidR="00F97571" w:rsidRDefault="00F97571" w:rsidP="00F97571">
      <w:r>
        <w:t>Jbooks360 combines professional financial and business expertise with technology-driven solutions to help businesses improve the way they manage information, processes and decisions.</w:t>
      </w:r>
    </w:p>
    <w:p w14:paraId="30F0F9EF" w14:textId="77777777" w:rsidR="00F97571" w:rsidRDefault="00F97571" w:rsidP="00F97571">
      <w:r>
        <w:t xml:space="preserve">Jbooks360 operates within the </w:t>
      </w:r>
      <w:proofErr w:type="spellStart"/>
      <w:r>
        <w:t>JobAlign</w:t>
      </w:r>
      <w:proofErr w:type="spellEnd"/>
      <w:r>
        <w:t xml:space="preserve"> Software Solutions (Pvt) Ltd ecosystem, connecting professional advisory services with modern business technology.</w:t>
      </w:r>
    </w:p>
    <w:p w14:paraId="27B11912" w14:textId="77777777" w:rsidR="00F97571" w:rsidRDefault="00F97571" w:rsidP="00F97571">
      <w:pPr>
        <w:pStyle w:val="Heading2"/>
      </w:pPr>
      <w:r>
        <w:t>Technology Ecosystem</w:t>
      </w:r>
    </w:p>
    <w:tbl>
      <w:tblPr>
        <w:tblW w:w="0" w:type="auto"/>
        <w:jc w:val="center"/>
        <w:tblLook w:val="04A0" w:firstRow="1" w:lastRow="0" w:firstColumn="1" w:lastColumn="0" w:noHBand="0" w:noVBand="1"/>
      </w:tblPr>
      <w:tblGrid>
        <w:gridCol w:w="4685"/>
        <w:gridCol w:w="4675"/>
      </w:tblGrid>
      <w:tr w:rsidR="00F97571" w14:paraId="6C421813" w14:textId="77777777" w:rsidTr="007A4B90">
        <w:trPr>
          <w:jc w:val="center"/>
        </w:trPr>
        <w:tc>
          <w:tcPr>
            <w:tcW w:w="4968" w:type="dxa"/>
            <w:shd w:val="clear" w:color="auto" w:fill="398B42"/>
            <w:tcMar>
              <w:top w:w="90" w:type="dxa"/>
              <w:left w:w="100" w:type="dxa"/>
              <w:bottom w:w="90" w:type="dxa"/>
              <w:right w:w="100" w:type="dxa"/>
            </w:tcMar>
          </w:tcPr>
          <w:p w14:paraId="501B99CF" w14:textId="77777777" w:rsidR="00F97571" w:rsidRDefault="00F97571" w:rsidP="007A4B90">
            <w:r>
              <w:rPr>
                <w:b/>
                <w:color w:val="FFFFFF"/>
              </w:rPr>
              <w:t>Jbooks360</w:t>
            </w:r>
          </w:p>
        </w:tc>
        <w:tc>
          <w:tcPr>
            <w:tcW w:w="4968" w:type="dxa"/>
            <w:shd w:val="clear" w:color="auto" w:fill="398B42"/>
            <w:tcMar>
              <w:top w:w="90" w:type="dxa"/>
              <w:left w:w="100" w:type="dxa"/>
              <w:bottom w:w="90" w:type="dxa"/>
              <w:right w:w="100" w:type="dxa"/>
            </w:tcMar>
          </w:tcPr>
          <w:p w14:paraId="4DE884F9" w14:textId="77777777" w:rsidR="00F97571" w:rsidRDefault="00F97571" w:rsidP="007A4B90">
            <w:proofErr w:type="spellStart"/>
            <w:r>
              <w:rPr>
                <w:b/>
                <w:color w:val="FFFFFF"/>
              </w:rPr>
              <w:t>JobAlign</w:t>
            </w:r>
            <w:proofErr w:type="spellEnd"/>
            <w:r>
              <w:rPr>
                <w:b/>
                <w:color w:val="FFFFFF"/>
              </w:rPr>
              <w:t xml:space="preserve"> Software Solutions</w:t>
            </w:r>
          </w:p>
        </w:tc>
      </w:tr>
      <w:tr w:rsidR="00F97571" w14:paraId="120C1221" w14:textId="77777777" w:rsidTr="007A4B90">
        <w:trPr>
          <w:jc w:val="center"/>
        </w:trPr>
        <w:tc>
          <w:tcPr>
            <w:tcW w:w="4968" w:type="dxa"/>
            <w:tcMar>
              <w:top w:w="90" w:type="dxa"/>
              <w:left w:w="100" w:type="dxa"/>
              <w:bottom w:w="90" w:type="dxa"/>
              <w:right w:w="100" w:type="dxa"/>
            </w:tcMar>
          </w:tcPr>
          <w:p w14:paraId="3EA28604" w14:textId="77777777" w:rsidR="00F97571" w:rsidRDefault="00F97571" w:rsidP="007A4B90">
            <w:r>
              <w:t>Accounting | Bookkeeping | Finance Advisory | Tax Advisory | Business Advisory</w:t>
            </w:r>
          </w:p>
        </w:tc>
        <w:tc>
          <w:tcPr>
            <w:tcW w:w="4968" w:type="dxa"/>
            <w:tcMar>
              <w:top w:w="90" w:type="dxa"/>
              <w:left w:w="100" w:type="dxa"/>
              <w:bottom w:w="90" w:type="dxa"/>
              <w:right w:w="100" w:type="dxa"/>
            </w:tcMar>
          </w:tcPr>
          <w:p w14:paraId="7BFC1DB1" w14:textId="77777777" w:rsidR="00F97571" w:rsidRDefault="00F97571" w:rsidP="007A4B90">
            <w:r>
              <w:t>Business Software | ERP | Accounting | HR | Digital Solutions</w:t>
            </w:r>
          </w:p>
        </w:tc>
      </w:tr>
    </w:tbl>
    <w:p w14:paraId="74203528" w14:textId="77777777" w:rsidR="00F97571" w:rsidRPr="00F97571" w:rsidRDefault="00F97571" w:rsidP="00F97571">
      <w:pPr>
        <w:pStyle w:val="Heading2"/>
        <w:rPr>
          <w:b/>
          <w:bCs/>
        </w:rPr>
      </w:pPr>
      <w:r w:rsidRPr="00F97571">
        <w:rPr>
          <w:b/>
          <w:bCs/>
        </w:rPr>
        <w:t>ABOUT OUR APPROACH</w:t>
      </w:r>
    </w:p>
    <w:p w14:paraId="12A43014" w14:textId="77777777" w:rsidR="00F97571" w:rsidRDefault="00F97571" w:rsidP="00F97571">
      <w:pPr>
        <w:pStyle w:val="Heading3"/>
      </w:pPr>
      <w:r>
        <w:t>We Don't Just Maintain Numbers.</w:t>
      </w:r>
    </w:p>
    <w:p w14:paraId="3FD51C26" w14:textId="77777777" w:rsidR="00F97571" w:rsidRDefault="00F97571" w:rsidP="00F97571">
      <w:r>
        <w:t>We help businesses understand their numbers, manage their responsibilities and make better decisions.</w:t>
      </w:r>
    </w:p>
    <w:p w14:paraId="6DA5B013" w14:textId="77777777" w:rsidR="00F97571" w:rsidRDefault="00F97571" w:rsidP="00F97571">
      <w:r>
        <w:t>From maintaining proper accounting records to financial planning, tax advisory and business development, Jbooks360 provides practical professional support designed around your business needs.</w:t>
      </w:r>
    </w:p>
    <w:p w14:paraId="0860B3AE" w14:textId="77777777" w:rsidR="00F97571" w:rsidRDefault="00F97571" w:rsidP="00F97571">
      <w:r>
        <w:rPr>
          <w:b/>
          <w:color w:val="2563EB"/>
        </w:rPr>
        <w:t>Your Business. Your Numbers. Better Decisions.</w:t>
      </w:r>
    </w:p>
    <w:p w14:paraId="2E5947D4" w14:textId="4EC52200" w:rsidR="00F97571" w:rsidRDefault="00F97571">
      <w:pPr>
        <w:spacing w:after="160" w:line="278" w:lineRule="auto"/>
      </w:pPr>
      <w:r>
        <w:br w:type="page"/>
      </w:r>
    </w:p>
    <w:p w14:paraId="75869E89" w14:textId="77777777" w:rsidR="00F97571" w:rsidRDefault="00F97571" w:rsidP="00F97571">
      <w:pPr>
        <w:pStyle w:val="Eyebrow"/>
      </w:pPr>
      <w:r>
        <w:t>09 — CALL TO ACTION</w:t>
      </w:r>
    </w:p>
    <w:p w14:paraId="487CD2B3" w14:textId="77777777" w:rsidR="00F97571" w:rsidRPr="00F97571" w:rsidRDefault="00F97571" w:rsidP="00F97571">
      <w:pPr>
        <w:pStyle w:val="Heading1"/>
        <w:rPr>
          <w:b/>
          <w:bCs/>
        </w:rPr>
      </w:pPr>
      <w:r w:rsidRPr="00F97571">
        <w:rPr>
          <w:b/>
          <w:bCs/>
        </w:rPr>
        <w:t>Let's Build a Better Business.</w:t>
      </w:r>
    </w:p>
    <w:p w14:paraId="77ABEA46" w14:textId="77777777" w:rsidR="00F97571" w:rsidRDefault="00F97571" w:rsidP="00F97571">
      <w:r>
        <w:t>Whether you need Accounting &amp; Bookkeeping, Finance Advisory, Tax Advisory or Business Advisory Services, Jbooks360 is here to help you move forward with greater clarity, confidence and direction.</w:t>
      </w:r>
    </w:p>
    <w:p w14:paraId="19478A0D" w14:textId="77777777" w:rsidR="00F97571" w:rsidRDefault="00F97571" w:rsidP="00F97571">
      <w:r>
        <w:rPr>
          <w:b/>
          <w:color w:val="2563EB"/>
          <w:sz w:val="28"/>
        </w:rPr>
        <w:t>Better Records. Better Insight. Better Decisions. Better Growth.</w:t>
      </w:r>
    </w:p>
    <w:tbl>
      <w:tblPr>
        <w:tblW w:w="0" w:type="auto"/>
        <w:jc w:val="center"/>
        <w:tblLook w:val="04A0" w:firstRow="1" w:lastRow="0" w:firstColumn="1" w:lastColumn="0" w:noHBand="0" w:noVBand="1"/>
      </w:tblPr>
      <w:tblGrid>
        <w:gridCol w:w="9360"/>
      </w:tblGrid>
      <w:tr w:rsidR="00F97571" w14:paraId="21CBA9BB" w14:textId="77777777" w:rsidTr="007A4B90">
        <w:trPr>
          <w:jc w:val="center"/>
        </w:trPr>
        <w:tc>
          <w:tcPr>
            <w:tcW w:w="9936" w:type="dxa"/>
            <w:shd w:val="clear" w:color="auto" w:fill="EEF5FF"/>
            <w:tcMar>
              <w:top w:w="160" w:type="dxa"/>
              <w:left w:w="180" w:type="dxa"/>
              <w:bottom w:w="160" w:type="dxa"/>
              <w:right w:w="180" w:type="dxa"/>
            </w:tcMar>
          </w:tcPr>
          <w:p w14:paraId="6887C9B2" w14:textId="77777777" w:rsidR="00F97571" w:rsidRDefault="00F97571" w:rsidP="007A4B90">
            <w:pPr>
              <w:jc w:val="center"/>
            </w:pPr>
            <w:r>
              <w:rPr>
                <w:b/>
                <w:color w:val="2563EB"/>
                <w:sz w:val="26"/>
              </w:rPr>
              <w:t>Book a Consultation</w:t>
            </w:r>
          </w:p>
          <w:p w14:paraId="3C519B9D" w14:textId="77777777" w:rsidR="00F97571" w:rsidRDefault="00F97571" w:rsidP="007A4B90">
            <w:pPr>
              <w:spacing w:after="0"/>
              <w:jc w:val="center"/>
            </w:pPr>
            <w:r>
              <w:rPr>
                <w:i/>
              </w:rPr>
              <w:t>Contact Us</w:t>
            </w:r>
          </w:p>
        </w:tc>
      </w:tr>
    </w:tbl>
    <w:p w14:paraId="7BB62D8B" w14:textId="47943E58" w:rsidR="00F97571" w:rsidRDefault="00F97571"/>
    <w:p w14:paraId="1D289E7F" w14:textId="77777777" w:rsidR="00F97571" w:rsidRDefault="00F97571">
      <w:pPr>
        <w:spacing w:after="160" w:line="278" w:lineRule="auto"/>
      </w:pPr>
      <w:r>
        <w:br w:type="page"/>
      </w:r>
    </w:p>
    <w:p w14:paraId="3D7651A6" w14:textId="77777777" w:rsidR="00F97571" w:rsidRDefault="00F97571" w:rsidP="00F97571">
      <w:pPr>
        <w:pStyle w:val="Eyebrow"/>
      </w:pPr>
      <w:r>
        <w:t>10 — CONTACT &amp; FOOTER</w:t>
      </w:r>
    </w:p>
    <w:p w14:paraId="7F2726FE" w14:textId="77777777" w:rsidR="00F97571" w:rsidRPr="00F97571" w:rsidRDefault="00F97571" w:rsidP="00F97571">
      <w:pPr>
        <w:pStyle w:val="Heading1"/>
        <w:rPr>
          <w:b/>
          <w:bCs/>
        </w:rPr>
      </w:pPr>
      <w:r w:rsidRPr="00F97571">
        <w:rPr>
          <w:b/>
          <w:bCs/>
        </w:rPr>
        <w:t>Let's Talk About Your Business</w:t>
      </w:r>
    </w:p>
    <w:p w14:paraId="1C0FC860" w14:textId="77777777" w:rsidR="00F97571" w:rsidRDefault="00F97571" w:rsidP="00F97571">
      <w:r>
        <w:t>Have a question about our Accounting, Bookkeeping, Finance Advisory, Tax Advisory or Business Advisory Services?</w:t>
      </w:r>
    </w:p>
    <w:p w14:paraId="2486C625" w14:textId="77777777" w:rsidR="00F97571" w:rsidRDefault="00F97571" w:rsidP="00F97571">
      <w:r>
        <w:t>Contact our team to discuss your requirements and explore how Jbooks360 can support your business.</w:t>
      </w:r>
    </w:p>
    <w:tbl>
      <w:tblPr>
        <w:tblW w:w="0" w:type="auto"/>
        <w:jc w:val="center"/>
        <w:tblLook w:val="04A0" w:firstRow="1" w:lastRow="0" w:firstColumn="1" w:lastColumn="0" w:noHBand="0" w:noVBand="1"/>
      </w:tblPr>
      <w:tblGrid>
        <w:gridCol w:w="4648"/>
        <w:gridCol w:w="4712"/>
      </w:tblGrid>
      <w:tr w:rsidR="00F97571" w14:paraId="44B3D872" w14:textId="77777777" w:rsidTr="007A4B90">
        <w:trPr>
          <w:jc w:val="center"/>
        </w:trPr>
        <w:tc>
          <w:tcPr>
            <w:tcW w:w="4968" w:type="dxa"/>
            <w:shd w:val="clear" w:color="auto" w:fill="F3F6F8"/>
            <w:tcMar>
              <w:top w:w="90" w:type="dxa"/>
              <w:left w:w="100" w:type="dxa"/>
              <w:bottom w:w="90" w:type="dxa"/>
              <w:right w:w="100" w:type="dxa"/>
            </w:tcMar>
          </w:tcPr>
          <w:p w14:paraId="616C46EA" w14:textId="77777777" w:rsidR="00F97571" w:rsidRDefault="00F97571" w:rsidP="007A4B90">
            <w:r>
              <w:rPr>
                <w:b/>
              </w:rPr>
              <w:t>Jbooks360</w:t>
            </w:r>
          </w:p>
        </w:tc>
        <w:tc>
          <w:tcPr>
            <w:tcW w:w="4968" w:type="dxa"/>
            <w:tcMar>
              <w:top w:w="90" w:type="dxa"/>
              <w:left w:w="100" w:type="dxa"/>
              <w:bottom w:w="90" w:type="dxa"/>
              <w:right w:w="100" w:type="dxa"/>
            </w:tcMar>
          </w:tcPr>
          <w:p w14:paraId="11E9782C" w14:textId="77777777" w:rsidR="00F97571" w:rsidRDefault="00F97571" w:rsidP="007A4B90">
            <w:r>
              <w:t>Accounting | Bookkeeping | Finance Advisory | Tax Advisory | Business Advisory</w:t>
            </w:r>
          </w:p>
        </w:tc>
      </w:tr>
      <w:tr w:rsidR="00F97571" w14:paraId="54D4CF19" w14:textId="77777777" w:rsidTr="007A4B90">
        <w:trPr>
          <w:jc w:val="center"/>
        </w:trPr>
        <w:tc>
          <w:tcPr>
            <w:tcW w:w="4968" w:type="dxa"/>
            <w:shd w:val="clear" w:color="auto" w:fill="F3F6F8"/>
            <w:tcMar>
              <w:top w:w="90" w:type="dxa"/>
              <w:left w:w="100" w:type="dxa"/>
              <w:bottom w:w="90" w:type="dxa"/>
              <w:right w:w="100" w:type="dxa"/>
            </w:tcMar>
          </w:tcPr>
          <w:p w14:paraId="42836A8D" w14:textId="77777777" w:rsidR="00F97571" w:rsidRDefault="00F97571" w:rsidP="007A4B90">
            <w:r>
              <w:rPr>
                <w:b/>
              </w:rPr>
              <w:t>Contact No.</w:t>
            </w:r>
          </w:p>
        </w:tc>
        <w:tc>
          <w:tcPr>
            <w:tcW w:w="4968" w:type="dxa"/>
            <w:tcMar>
              <w:top w:w="90" w:type="dxa"/>
              <w:left w:w="100" w:type="dxa"/>
              <w:bottom w:w="90" w:type="dxa"/>
              <w:right w:w="100" w:type="dxa"/>
            </w:tcMar>
          </w:tcPr>
          <w:p w14:paraId="469B7498" w14:textId="77777777" w:rsidR="00F97571" w:rsidRDefault="00F97571" w:rsidP="007A4B90">
            <w:r>
              <w:t>+94 77 934 9005</w:t>
            </w:r>
          </w:p>
        </w:tc>
      </w:tr>
      <w:tr w:rsidR="00F97571" w14:paraId="1197C812" w14:textId="77777777" w:rsidTr="007A4B90">
        <w:trPr>
          <w:jc w:val="center"/>
        </w:trPr>
        <w:tc>
          <w:tcPr>
            <w:tcW w:w="4968" w:type="dxa"/>
            <w:shd w:val="clear" w:color="auto" w:fill="F3F6F8"/>
            <w:tcMar>
              <w:top w:w="90" w:type="dxa"/>
              <w:left w:w="100" w:type="dxa"/>
              <w:bottom w:w="90" w:type="dxa"/>
              <w:right w:w="100" w:type="dxa"/>
            </w:tcMar>
          </w:tcPr>
          <w:p w14:paraId="0319D0CC" w14:textId="77777777" w:rsidR="00F97571" w:rsidRDefault="00F97571" w:rsidP="007A4B90">
            <w:r>
              <w:rPr>
                <w:b/>
              </w:rPr>
              <w:t>Email</w:t>
            </w:r>
          </w:p>
        </w:tc>
        <w:tc>
          <w:tcPr>
            <w:tcW w:w="4968" w:type="dxa"/>
            <w:tcMar>
              <w:top w:w="90" w:type="dxa"/>
              <w:left w:w="100" w:type="dxa"/>
              <w:bottom w:w="90" w:type="dxa"/>
              <w:right w:w="100" w:type="dxa"/>
            </w:tcMar>
          </w:tcPr>
          <w:p w14:paraId="106BC601" w14:textId="77777777" w:rsidR="00F97571" w:rsidRDefault="00F97571" w:rsidP="007A4B90">
            <w:r>
              <w:t>contact@jobalign.lk</w:t>
            </w:r>
          </w:p>
        </w:tc>
      </w:tr>
      <w:tr w:rsidR="00F97571" w14:paraId="54CF07D7" w14:textId="77777777" w:rsidTr="007A4B90">
        <w:trPr>
          <w:jc w:val="center"/>
        </w:trPr>
        <w:tc>
          <w:tcPr>
            <w:tcW w:w="4968" w:type="dxa"/>
            <w:shd w:val="clear" w:color="auto" w:fill="F3F6F8"/>
            <w:tcMar>
              <w:top w:w="90" w:type="dxa"/>
              <w:left w:w="100" w:type="dxa"/>
              <w:bottom w:w="90" w:type="dxa"/>
              <w:right w:w="100" w:type="dxa"/>
            </w:tcMar>
          </w:tcPr>
          <w:p w14:paraId="06E30B65" w14:textId="77777777" w:rsidR="00F97571" w:rsidRDefault="00F97571" w:rsidP="007A4B90">
            <w:r>
              <w:rPr>
                <w:b/>
              </w:rPr>
              <w:t>Corporate Attribution</w:t>
            </w:r>
          </w:p>
        </w:tc>
        <w:tc>
          <w:tcPr>
            <w:tcW w:w="4968" w:type="dxa"/>
            <w:tcMar>
              <w:top w:w="90" w:type="dxa"/>
              <w:left w:w="100" w:type="dxa"/>
              <w:bottom w:w="90" w:type="dxa"/>
              <w:right w:w="100" w:type="dxa"/>
            </w:tcMar>
          </w:tcPr>
          <w:p w14:paraId="4F38E5A7" w14:textId="77777777" w:rsidR="00F97571" w:rsidRDefault="00F97571" w:rsidP="007A4B90">
            <w:r>
              <w:t xml:space="preserve">Powered by </w:t>
            </w:r>
            <w:proofErr w:type="spellStart"/>
            <w:r>
              <w:t>JobAlign</w:t>
            </w:r>
            <w:proofErr w:type="spellEnd"/>
            <w:r>
              <w:t xml:space="preserve"> Software Solutions (Pvt) Ltd</w:t>
            </w:r>
          </w:p>
        </w:tc>
      </w:tr>
    </w:tbl>
    <w:p w14:paraId="256CAA95" w14:textId="77777777" w:rsidR="00F97571" w:rsidRPr="00F97571" w:rsidRDefault="00F97571" w:rsidP="00F97571">
      <w:pPr>
        <w:pStyle w:val="Heading2"/>
        <w:rPr>
          <w:b/>
          <w:bCs/>
        </w:rPr>
      </w:pPr>
      <w:r w:rsidRPr="00F97571">
        <w:rPr>
          <w:b/>
          <w:bCs/>
        </w:rPr>
        <w:t>Footer Navigation</w:t>
      </w:r>
    </w:p>
    <w:p w14:paraId="54D8EA0C" w14:textId="77777777" w:rsidR="00F97571" w:rsidRDefault="00F97571" w:rsidP="00F97571">
      <w:r>
        <w:t>Home | Services | About Us | Our Approach | Contact Us | Privacy Policy | Terms &amp; Conditions</w:t>
      </w:r>
    </w:p>
    <w:p w14:paraId="0CAF992E" w14:textId="6B6CD54F" w:rsidR="00F97571" w:rsidRDefault="00F97571">
      <w:pPr>
        <w:spacing w:after="160" w:line="278" w:lineRule="auto"/>
      </w:pPr>
      <w:r>
        <w:br w:type="page"/>
      </w:r>
    </w:p>
    <w:p w14:paraId="494019B5" w14:textId="77777777" w:rsidR="00F97571" w:rsidRDefault="00F97571"/>
    <w:sectPr w:rsidR="00F97571" w:rsidSect="00F97571">
      <w:pgSz w:w="12240" w:h="15840"/>
      <w:pgMar w:top="144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5648CE6"/>
    <w:lvl w:ilvl="0">
      <w:start w:val="1"/>
      <w:numFmt w:val="bullet"/>
      <w:pStyle w:val="ListBullet"/>
      <w:lvlText w:val=""/>
      <w:lvlJc w:val="left"/>
      <w:pPr>
        <w:tabs>
          <w:tab w:val="num" w:pos="360"/>
        </w:tabs>
        <w:ind w:left="360" w:hanging="360"/>
      </w:pPr>
      <w:rPr>
        <w:rFonts w:ascii="Symbol" w:hAnsi="Symbol" w:hint="default"/>
      </w:rPr>
    </w:lvl>
  </w:abstractNum>
  <w:num w:numId="1" w16cid:durableId="733043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571"/>
    <w:rsid w:val="001C2017"/>
    <w:rsid w:val="00F9757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9156"/>
  <w15:chartTrackingRefBased/>
  <w15:docId w15:val="{361980D1-73A4-4049-8F07-91439FA1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571"/>
    <w:pPr>
      <w:spacing w:after="120" w:line="276" w:lineRule="auto"/>
    </w:pPr>
    <w:rPr>
      <w:rFonts w:ascii="Aptos" w:eastAsiaTheme="minorEastAsia" w:hAnsi="Aptos"/>
      <w:color w:val="1F2937"/>
      <w:kern w:val="0"/>
      <w:sz w:val="20"/>
      <w:szCs w:val="22"/>
      <w:lang w:bidi="ar-SA"/>
      <w14:ligatures w14:val="none"/>
    </w:rPr>
  </w:style>
  <w:style w:type="paragraph" w:styleId="Heading1">
    <w:name w:val="heading 1"/>
    <w:basedOn w:val="Normal"/>
    <w:next w:val="Normal"/>
    <w:link w:val="Heading1Char"/>
    <w:uiPriority w:val="9"/>
    <w:qFormat/>
    <w:rsid w:val="00F97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571"/>
    <w:rPr>
      <w:rFonts w:eastAsiaTheme="majorEastAsia" w:cstheme="majorBidi"/>
      <w:color w:val="272727" w:themeColor="text1" w:themeTint="D8"/>
    </w:rPr>
  </w:style>
  <w:style w:type="paragraph" w:styleId="Title">
    <w:name w:val="Title"/>
    <w:basedOn w:val="Normal"/>
    <w:next w:val="Normal"/>
    <w:link w:val="TitleChar"/>
    <w:uiPriority w:val="10"/>
    <w:qFormat/>
    <w:rsid w:val="00F97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571"/>
    <w:pPr>
      <w:spacing w:before="160"/>
      <w:jc w:val="center"/>
    </w:pPr>
    <w:rPr>
      <w:i/>
      <w:iCs/>
      <w:color w:val="404040" w:themeColor="text1" w:themeTint="BF"/>
    </w:rPr>
  </w:style>
  <w:style w:type="character" w:customStyle="1" w:styleId="QuoteChar">
    <w:name w:val="Quote Char"/>
    <w:basedOn w:val="DefaultParagraphFont"/>
    <w:link w:val="Quote"/>
    <w:uiPriority w:val="29"/>
    <w:rsid w:val="00F97571"/>
    <w:rPr>
      <w:i/>
      <w:iCs/>
      <w:color w:val="404040" w:themeColor="text1" w:themeTint="BF"/>
    </w:rPr>
  </w:style>
  <w:style w:type="paragraph" w:styleId="ListParagraph">
    <w:name w:val="List Paragraph"/>
    <w:basedOn w:val="Normal"/>
    <w:uiPriority w:val="34"/>
    <w:qFormat/>
    <w:rsid w:val="00F97571"/>
    <w:pPr>
      <w:ind w:left="720"/>
      <w:contextualSpacing/>
    </w:pPr>
  </w:style>
  <w:style w:type="character" w:styleId="IntenseEmphasis">
    <w:name w:val="Intense Emphasis"/>
    <w:basedOn w:val="DefaultParagraphFont"/>
    <w:uiPriority w:val="21"/>
    <w:qFormat/>
    <w:rsid w:val="00F97571"/>
    <w:rPr>
      <w:i/>
      <w:iCs/>
      <w:color w:val="0F4761" w:themeColor="accent1" w:themeShade="BF"/>
    </w:rPr>
  </w:style>
  <w:style w:type="paragraph" w:styleId="IntenseQuote">
    <w:name w:val="Intense Quote"/>
    <w:basedOn w:val="Normal"/>
    <w:next w:val="Normal"/>
    <w:link w:val="IntenseQuoteChar"/>
    <w:uiPriority w:val="30"/>
    <w:qFormat/>
    <w:rsid w:val="00F97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571"/>
    <w:rPr>
      <w:i/>
      <w:iCs/>
      <w:color w:val="0F4761" w:themeColor="accent1" w:themeShade="BF"/>
    </w:rPr>
  </w:style>
  <w:style w:type="character" w:styleId="IntenseReference">
    <w:name w:val="Intense Reference"/>
    <w:basedOn w:val="DefaultParagraphFont"/>
    <w:uiPriority w:val="32"/>
    <w:qFormat/>
    <w:rsid w:val="00F97571"/>
    <w:rPr>
      <w:b/>
      <w:bCs/>
      <w:smallCaps/>
      <w:color w:val="0F4761" w:themeColor="accent1" w:themeShade="BF"/>
      <w:spacing w:val="5"/>
    </w:rPr>
  </w:style>
  <w:style w:type="paragraph" w:customStyle="1" w:styleId="Eyebrow">
    <w:name w:val="Eyebrow"/>
    <w:rsid w:val="00F97571"/>
    <w:pPr>
      <w:spacing w:after="60" w:line="276" w:lineRule="auto"/>
    </w:pPr>
    <w:rPr>
      <w:rFonts w:ascii="Aptos" w:eastAsiaTheme="minorEastAsia" w:hAnsi="Aptos"/>
      <w:b/>
      <w:color w:val="398B42"/>
      <w:kern w:val="0"/>
      <w:sz w:val="18"/>
      <w:szCs w:val="22"/>
      <w:lang w:bidi="ar-SA"/>
      <w14:ligatures w14:val="none"/>
    </w:rPr>
  </w:style>
  <w:style w:type="paragraph" w:styleId="ListBullet">
    <w:name w:val="List Bullet"/>
    <w:basedOn w:val="Normal"/>
    <w:uiPriority w:val="99"/>
    <w:unhideWhenUsed/>
    <w:rsid w:val="00F97571"/>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1455</Words>
  <Characters>8296</Characters>
  <Application>Microsoft Office Word</Application>
  <DocSecurity>0</DocSecurity>
  <Lines>69</Lines>
  <Paragraphs>19</Paragraphs>
  <ScaleCrop>false</ScaleCrop>
  <Company/>
  <LinksUpToDate>false</LinksUpToDate>
  <CharactersWithSpaces>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Minsath</dc:creator>
  <cp:keywords/>
  <dc:description/>
  <cp:lastModifiedBy>Mohammed Minsath</cp:lastModifiedBy>
  <cp:revision>1</cp:revision>
  <dcterms:created xsi:type="dcterms:W3CDTF">2026-09-14T06:31:00Z</dcterms:created>
  <dcterms:modified xsi:type="dcterms:W3CDTF">2026-09-14T06:39:00Z</dcterms:modified>
</cp:coreProperties>
</file>