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pPr>
        <w:rPr>
          <w:rFonts w:ascii="Segoe UI" w:hAnsi="Segoe UI" w:cs="Segoe UI"/>
          <w:lang w:val="es-AR"/>
        </w:rPr>
      </w:pPr>
    </w:p>
    <w:p w:rsidR="00B97D84" w:rsidRPr="003435E0" w:rsidRDefault="00B97D84">
      <w:pPr>
        <w:rPr>
          <w:rFonts w:ascii="Arial" w:hAnsi="Arial" w:cs="Arial"/>
          <w:b/>
          <w:sz w:val="44"/>
          <w:szCs w:val="44"/>
          <w:lang w:val="es-AR"/>
        </w:rPr>
      </w:pPr>
      <w:r w:rsidRPr="003435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3435E0">
        <w:rPr>
          <w:rFonts w:ascii="Arial" w:hAnsi="Arial" w:cs="Arial"/>
          <w:b/>
          <w:sz w:val="44"/>
          <w:szCs w:val="44"/>
          <w:lang w:val="es-AR"/>
        </w:rPr>
        <w:t xml:space="preserve"> </w:t>
      </w:r>
    </w:p>
    <w:p w:rsidR="00B97D84" w:rsidRPr="003435E0" w:rsidRDefault="00B97D84" w:rsidP="00B97D84">
      <w:pPr>
        <w:jc w:val="center"/>
        <w:rPr>
          <w:rFonts w:ascii="Arial" w:hAnsi="Arial" w:cs="Arial"/>
          <w:b/>
          <w:sz w:val="44"/>
          <w:szCs w:val="44"/>
          <w:lang w:val="es-AR"/>
        </w:rPr>
      </w:pPr>
      <w:r w:rsidRPr="003435E0">
        <w:rPr>
          <w:rFonts w:ascii="Arial" w:hAnsi="Arial" w:cs="Arial"/>
          <w:b/>
          <w:sz w:val="44"/>
          <w:szCs w:val="44"/>
          <w:lang w:val="es-AR"/>
        </w:rPr>
        <w:t>71.15 Modelos y Optimización II</w:t>
      </w:r>
    </w:p>
    <w:p w:rsidR="00B97D84" w:rsidRPr="003435E0" w:rsidRDefault="00B97D84">
      <w:pPr>
        <w:rPr>
          <w:rFonts w:ascii="Segoe UI" w:hAnsi="Segoe UI" w:cs="Segoe UI"/>
          <w:lang w:val="es-AR"/>
        </w:rPr>
      </w:pPr>
    </w:p>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rsidP="00B97D84">
      <w:pPr>
        <w:jc w:val="center"/>
        <w:rPr>
          <w:rFonts w:ascii="Arial" w:hAnsi="Arial" w:cs="Arial"/>
          <w:b/>
          <w:sz w:val="56"/>
          <w:szCs w:val="56"/>
          <w:lang w:val="es-AR"/>
        </w:rPr>
      </w:pPr>
      <w:r w:rsidRPr="003435E0">
        <w:rPr>
          <w:rFonts w:ascii="Arial" w:hAnsi="Arial" w:cs="Arial"/>
          <w:b/>
          <w:sz w:val="56"/>
          <w:szCs w:val="56"/>
          <w:lang w:val="es-AR"/>
        </w:rPr>
        <w:t>Trabajo Práctico Nº 1</w:t>
      </w:r>
    </w:p>
    <w:p w:rsidR="00B97D84" w:rsidRPr="003435E0" w:rsidRDefault="00B97D84" w:rsidP="00B97D84">
      <w:pPr>
        <w:jc w:val="center"/>
        <w:rPr>
          <w:rFonts w:ascii="Arial" w:hAnsi="Arial" w:cs="Arial"/>
          <w:b/>
          <w:sz w:val="56"/>
          <w:szCs w:val="56"/>
          <w:lang w:val="es-AR"/>
        </w:rPr>
      </w:pPr>
      <w:r w:rsidRPr="003435E0">
        <w:rPr>
          <w:rFonts w:ascii="Arial" w:hAnsi="Arial" w:cs="Arial"/>
          <w:b/>
          <w:sz w:val="56"/>
          <w:szCs w:val="56"/>
          <w:lang w:val="es-AR"/>
        </w:rPr>
        <w:t>Teoría de Colas</w:t>
      </w: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Ayudante: </w:t>
      </w:r>
      <w:r w:rsidRPr="003435E0">
        <w:rPr>
          <w:rFonts w:ascii="Arial" w:hAnsi="Arial" w:cs="Arial"/>
          <w:sz w:val="32"/>
          <w:szCs w:val="32"/>
          <w:lang w:val="es-AR"/>
        </w:rPr>
        <w:t>Lixin</w:t>
      </w:r>
      <w:r w:rsidR="00C35162" w:rsidRPr="003435E0">
        <w:rPr>
          <w:rFonts w:ascii="Arial" w:hAnsi="Arial" w:cs="Arial"/>
          <w:sz w:val="32"/>
          <w:szCs w:val="32"/>
          <w:lang w:val="es-AR"/>
        </w:rPr>
        <w:t xml:space="preserve"> Ge</w:t>
      </w:r>
    </w:p>
    <w:p w:rsidR="00B97D84" w:rsidRPr="003435E0" w:rsidRDefault="00974197" w:rsidP="00B97D84">
      <w:pPr>
        <w:rPr>
          <w:rFonts w:ascii="Arial" w:hAnsi="Arial" w:cs="Arial"/>
          <w:sz w:val="32"/>
          <w:szCs w:val="32"/>
          <w:lang w:val="es-AR"/>
        </w:rPr>
      </w:pPr>
      <w:r w:rsidRPr="003435E0">
        <w:rPr>
          <w:rFonts w:ascii="Arial" w:hAnsi="Arial" w:cs="Arial"/>
          <w:b/>
          <w:sz w:val="32"/>
          <w:szCs w:val="32"/>
          <w:lang w:val="es-AR"/>
        </w:rPr>
        <w:t xml:space="preserve">Año y </w:t>
      </w:r>
      <w:r w:rsidR="00B97D84" w:rsidRPr="003435E0">
        <w:rPr>
          <w:rFonts w:ascii="Arial" w:hAnsi="Arial" w:cs="Arial"/>
          <w:b/>
          <w:sz w:val="32"/>
          <w:szCs w:val="32"/>
          <w:lang w:val="es-AR"/>
        </w:rPr>
        <w:t>Cuatrimestre:</w:t>
      </w:r>
      <w:r w:rsidR="00B97D84" w:rsidRPr="003435E0">
        <w:rPr>
          <w:rFonts w:ascii="Arial" w:hAnsi="Arial" w:cs="Arial"/>
          <w:sz w:val="32"/>
          <w:szCs w:val="32"/>
          <w:lang w:val="es-AR"/>
        </w:rPr>
        <w:t xml:space="preserve"> </w:t>
      </w:r>
      <w:r w:rsidRPr="003435E0">
        <w:rPr>
          <w:rFonts w:ascii="Arial" w:hAnsi="Arial" w:cs="Arial"/>
          <w:sz w:val="32"/>
          <w:szCs w:val="32"/>
          <w:lang w:val="es-AR"/>
        </w:rPr>
        <w:t xml:space="preserve">2014  </w:t>
      </w:r>
      <w:r w:rsidR="00B97D84" w:rsidRPr="003435E0">
        <w:rPr>
          <w:rFonts w:ascii="Arial" w:hAnsi="Arial" w:cs="Arial"/>
          <w:sz w:val="32"/>
          <w:szCs w:val="32"/>
          <w:lang w:val="es-AR"/>
        </w:rPr>
        <w:t>2</w:t>
      </w:r>
      <w:r w:rsidRPr="003435E0">
        <w:rPr>
          <w:rFonts w:ascii="Arial" w:hAnsi="Arial" w:cs="Arial"/>
          <w:sz w:val="32"/>
          <w:szCs w:val="32"/>
          <w:lang w:val="es-AR"/>
        </w:rPr>
        <w:t>°C</w:t>
      </w: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Fecha de </w:t>
      </w:r>
      <w:r w:rsidR="00974197" w:rsidRPr="003435E0">
        <w:rPr>
          <w:rFonts w:ascii="Arial" w:hAnsi="Arial" w:cs="Arial"/>
          <w:b/>
          <w:sz w:val="32"/>
          <w:szCs w:val="32"/>
          <w:lang w:val="es-AR"/>
        </w:rPr>
        <w:t>e</w:t>
      </w:r>
      <w:r w:rsidRPr="003435E0">
        <w:rPr>
          <w:rFonts w:ascii="Arial" w:hAnsi="Arial" w:cs="Arial"/>
          <w:b/>
          <w:sz w:val="32"/>
          <w:szCs w:val="32"/>
          <w:lang w:val="es-AR"/>
        </w:rPr>
        <w:t xml:space="preserve">ntrega: </w:t>
      </w:r>
      <w:r w:rsidRPr="003435E0">
        <w:rPr>
          <w:rFonts w:ascii="Arial" w:hAnsi="Arial" w:cs="Arial"/>
          <w:sz w:val="32"/>
          <w:szCs w:val="32"/>
          <w:lang w:val="es-AR"/>
        </w:rPr>
        <w:t>25/09/14</w:t>
      </w:r>
    </w:p>
    <w:p w:rsidR="00B97D84" w:rsidRPr="003435E0" w:rsidRDefault="00B97D84" w:rsidP="00B97D84">
      <w:pPr>
        <w:rPr>
          <w:rFonts w:ascii="Arial" w:hAnsi="Arial" w:cs="Arial"/>
          <w:b/>
          <w:sz w:val="32"/>
          <w:szCs w:val="32"/>
          <w:lang w:val="es-AR"/>
        </w:rPr>
      </w:pPr>
      <w:r w:rsidRPr="003435E0">
        <w:rPr>
          <w:rFonts w:ascii="Arial" w:hAnsi="Arial" w:cs="Arial"/>
          <w:b/>
          <w:sz w:val="32"/>
          <w:szCs w:val="32"/>
          <w:lang w:val="es-AR"/>
        </w:rPr>
        <w:t>Integrantes</w:t>
      </w:r>
      <w:r w:rsidR="00C35162" w:rsidRPr="003435E0">
        <w:rPr>
          <w:rFonts w:ascii="Arial" w:hAnsi="Arial" w:cs="Arial"/>
          <w:b/>
          <w:sz w:val="32"/>
          <w:szCs w:val="32"/>
          <w:lang w:val="es-AR"/>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3229"/>
        <w:gridCol w:w="3394"/>
      </w:tblGrid>
      <w:tr w:rsidR="00B97D84" w:rsidRPr="003435E0" w:rsidTr="003435E0">
        <w:trPr>
          <w:jc w:val="center"/>
        </w:trPr>
        <w:tc>
          <w:tcPr>
            <w:tcW w:w="3232" w:type="dxa"/>
            <w:tcBorders>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3435E0" w:rsidRDefault="001E38B1" w:rsidP="00C35162">
            <w:pPr>
              <w:jc w:val="right"/>
              <w:rPr>
                <w:rFonts w:ascii="Arial" w:hAnsi="Arial" w:cs="Arial"/>
                <w:color w:val="222222"/>
                <w:sz w:val="28"/>
                <w:szCs w:val="24"/>
                <w:shd w:val="clear" w:color="auto" w:fill="FFFFFF"/>
                <w:lang w:val="es-AR"/>
              </w:rPr>
            </w:pPr>
            <w:hyperlink r:id="rId9" w:tgtFrame="_blank" w:history="1">
              <w:r w:rsidR="00B97D84" w:rsidRPr="003435E0">
                <w:rPr>
                  <w:color w:val="222222"/>
                  <w:sz w:val="28"/>
                  <w:szCs w:val="24"/>
                  <w:lang w:val="es-AR"/>
                </w:rPr>
                <w:t>ycgzhang@gmail.com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3435E0" w:rsidRDefault="001E38B1" w:rsidP="00C35162">
            <w:pPr>
              <w:jc w:val="right"/>
              <w:rPr>
                <w:rFonts w:ascii="Arial" w:hAnsi="Arial" w:cs="Arial"/>
                <w:color w:val="222222"/>
                <w:sz w:val="28"/>
                <w:szCs w:val="24"/>
                <w:shd w:val="clear" w:color="auto" w:fill="FFFFFF"/>
                <w:lang w:val="es-AR"/>
              </w:rPr>
            </w:pPr>
            <w:hyperlink r:id="rId10" w:tgtFrame="_blank" w:history="1">
              <w:r w:rsidR="00B97D84" w:rsidRPr="003435E0">
                <w:rPr>
                  <w:color w:val="222222"/>
                  <w:sz w:val="28"/>
                  <w:szCs w:val="24"/>
                  <w:lang w:val="es-AR"/>
                </w:rPr>
                <w:t>diegormontoya@gmail.com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Damián</w:t>
            </w:r>
            <w:r w:rsidR="00B97D84" w:rsidRPr="003435E0">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3435E0" w:rsidRDefault="001E38B1" w:rsidP="00C35162">
            <w:pPr>
              <w:jc w:val="right"/>
              <w:rPr>
                <w:rFonts w:ascii="Arial" w:hAnsi="Arial" w:cs="Arial"/>
                <w:color w:val="222222"/>
                <w:sz w:val="28"/>
                <w:szCs w:val="24"/>
                <w:shd w:val="clear" w:color="auto" w:fill="FFFFFF"/>
                <w:lang w:val="es-AR"/>
              </w:rPr>
            </w:pPr>
            <w:hyperlink r:id="rId11" w:tgtFrame="_blank" w:history="1">
              <w:r w:rsidR="00B97D84" w:rsidRPr="003435E0">
                <w:rPr>
                  <w:color w:val="222222"/>
                  <w:sz w:val="28"/>
                  <w:szCs w:val="24"/>
                  <w:lang w:val="es-AR"/>
                </w:rPr>
                <w:t>damfinkel@gmail.com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B97D84"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3435E0" w:rsidRDefault="001E38B1" w:rsidP="00C35162">
            <w:pPr>
              <w:jc w:val="right"/>
              <w:rPr>
                <w:rFonts w:ascii="Arial" w:hAnsi="Arial" w:cs="Arial"/>
                <w:color w:val="222222"/>
                <w:sz w:val="28"/>
                <w:szCs w:val="24"/>
                <w:shd w:val="clear" w:color="auto" w:fill="FFFFFF"/>
                <w:lang w:val="es-AR"/>
              </w:rPr>
            </w:pPr>
            <w:hyperlink r:id="rId12" w:tgtFrame="_blank" w:history="1">
              <w:r w:rsidR="00B97D84" w:rsidRPr="003435E0">
                <w:rPr>
                  <w:color w:val="222222"/>
                  <w:sz w:val="28"/>
                  <w:szCs w:val="24"/>
                  <w:lang w:val="es-AR"/>
                </w:rPr>
                <w:t>ibayetto@gmail.com</w:t>
              </w:r>
            </w:hyperlink>
          </w:p>
        </w:tc>
      </w:tr>
      <w:tr w:rsidR="00B97D84" w:rsidRPr="003435E0" w:rsidTr="003435E0">
        <w:trPr>
          <w:jc w:val="center"/>
        </w:trPr>
        <w:tc>
          <w:tcPr>
            <w:tcW w:w="3232" w:type="dxa"/>
            <w:tcBorders>
              <w:top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María</w:t>
            </w:r>
            <w:r w:rsidR="00C35162" w:rsidRPr="003435E0">
              <w:rPr>
                <w:rFonts w:ascii="Arial" w:hAnsi="Arial" w:cs="Arial"/>
                <w:color w:val="222222"/>
                <w:sz w:val="28"/>
                <w:szCs w:val="24"/>
                <w:shd w:val="clear" w:color="auto" w:fill="FFFFFF"/>
                <w:lang w:val="es-AR"/>
              </w:rPr>
              <w:t xml:space="preserve"> Iné</w:t>
            </w:r>
            <w:r w:rsidR="00B97D84" w:rsidRPr="003435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3435E0" w:rsidRDefault="001E38B1" w:rsidP="00C35162">
            <w:pPr>
              <w:jc w:val="right"/>
              <w:rPr>
                <w:rFonts w:ascii="Arial" w:hAnsi="Arial" w:cs="Arial"/>
                <w:color w:val="222222"/>
                <w:sz w:val="28"/>
                <w:szCs w:val="24"/>
                <w:shd w:val="clear" w:color="auto" w:fill="FFFFFF"/>
                <w:lang w:val="es-AR"/>
              </w:rPr>
            </w:pPr>
            <w:hyperlink r:id="rId13" w:tgtFrame="_blank" w:history="1">
              <w:r w:rsidR="00B97D84" w:rsidRPr="003435E0">
                <w:rPr>
                  <w:color w:val="222222"/>
                  <w:sz w:val="28"/>
                  <w:szCs w:val="24"/>
                  <w:lang w:val="es-AR"/>
                </w:rPr>
                <w:t>maineparnisari@gmail.com</w:t>
              </w:r>
            </w:hyperlink>
          </w:p>
        </w:tc>
      </w:tr>
      <w:tr w:rsidR="00B97D84" w:rsidRPr="003435E0" w:rsidTr="003435E0">
        <w:trPr>
          <w:gridAfter w:val="2"/>
          <w:wAfter w:w="6623" w:type="dxa"/>
          <w:jc w:val="center"/>
        </w:trPr>
        <w:tc>
          <w:tcPr>
            <w:tcW w:w="3232" w:type="dxa"/>
            <w:vAlign w:val="center"/>
          </w:tcPr>
          <w:p w:rsidR="00B97D84" w:rsidRPr="003435E0" w:rsidRDefault="00B97D84" w:rsidP="00B97D84">
            <w:pPr>
              <w:jc w:val="center"/>
              <w:rPr>
                <w:rFonts w:ascii="Arial" w:hAnsi="Arial" w:cs="Arial"/>
                <w:sz w:val="24"/>
                <w:szCs w:val="24"/>
                <w:lang w:val="es-AR"/>
              </w:rPr>
            </w:pPr>
          </w:p>
        </w:tc>
      </w:tr>
    </w:tbl>
    <w:p w:rsidR="003435E0" w:rsidRPr="003435E0" w:rsidRDefault="003435E0" w:rsidP="003435E0">
      <w:pPr>
        <w:rPr>
          <w:rFonts w:ascii="Segoe UI" w:hAnsi="Segoe UI" w:cs="Segoe UI"/>
          <w:lang w:val="es-AR"/>
        </w:rPr>
      </w:pPr>
    </w:p>
    <w:p w:rsidR="00B97D84" w:rsidRPr="003435E0" w:rsidRDefault="00B97D84">
      <w:pPr>
        <w:rPr>
          <w:rFonts w:ascii="Segoe UI" w:hAnsi="Segoe UI" w:cs="Segoe UI"/>
          <w:lang w:val="es-AR"/>
        </w:rPr>
      </w:pPr>
      <w:r w:rsidRPr="003435E0">
        <w:rPr>
          <w:rFonts w:ascii="Segoe UI" w:hAnsi="Segoe UI" w:cs="Segoe UI"/>
          <w:lang w:val="es-AR"/>
        </w:rPr>
        <w:br w:type="page"/>
      </w:r>
    </w:p>
    <w:sdt>
      <w:sdtPr>
        <w:rPr>
          <w:rFonts w:asciiTheme="minorHAnsi" w:eastAsiaTheme="minorHAnsi" w:hAnsiTheme="minorHAnsi" w:cstheme="minorBidi"/>
          <w:color w:val="auto"/>
          <w:sz w:val="22"/>
          <w:szCs w:val="22"/>
          <w:lang w:val="es-AR"/>
        </w:rPr>
        <w:id w:val="2409893"/>
        <w:docPartObj>
          <w:docPartGallery w:val="Table of Contents"/>
          <w:docPartUnique/>
        </w:docPartObj>
      </w:sdtPr>
      <w:sdtContent>
        <w:p w:rsidR="00B97D84" w:rsidRPr="003435E0" w:rsidRDefault="00B97D84">
          <w:pPr>
            <w:pStyle w:val="TOCHeading"/>
            <w:rPr>
              <w:lang w:val="es-AR"/>
            </w:rPr>
          </w:pPr>
          <w:r w:rsidRPr="003435E0">
            <w:rPr>
              <w:b/>
              <w:sz w:val="48"/>
              <w:lang w:val="es-AR"/>
            </w:rPr>
            <w:t>Índice</w:t>
          </w:r>
        </w:p>
        <w:p w:rsidR="00A5551F" w:rsidRDefault="00152D22">
          <w:pPr>
            <w:pStyle w:val="TOC1"/>
            <w:tabs>
              <w:tab w:val="right" w:leader="dot" w:pos="9629"/>
            </w:tabs>
            <w:rPr>
              <w:rFonts w:eastAsiaTheme="minorEastAsia"/>
              <w:noProof/>
              <w:lang w:val="es-AR" w:eastAsia="es-AR"/>
            </w:rPr>
          </w:pPr>
          <w:r>
            <w:rPr>
              <w:lang w:val="es-AR"/>
            </w:rPr>
            <w:fldChar w:fldCharType="begin"/>
          </w:r>
          <w:r w:rsidR="00904C1A">
            <w:rPr>
              <w:lang w:val="es-AR"/>
            </w:rPr>
            <w:instrText xml:space="preserve"> TOC \o "1-1" \h \z \u </w:instrText>
          </w:r>
          <w:r>
            <w:rPr>
              <w:lang w:val="es-AR"/>
            </w:rPr>
            <w:fldChar w:fldCharType="separate"/>
          </w:r>
          <w:hyperlink w:anchor="_Toc399505939" w:history="1">
            <w:r w:rsidR="00A5551F" w:rsidRPr="001C49D6">
              <w:rPr>
                <w:rStyle w:val="Hyperlink"/>
                <w:rFonts w:ascii="Segoe UI" w:hAnsi="Segoe UI" w:cs="Segoe UI"/>
                <w:noProof/>
                <w:lang w:val="es-AR"/>
              </w:rPr>
              <w:t>Ejercicio N° 1</w:t>
            </w:r>
            <w:r w:rsidR="00A5551F">
              <w:rPr>
                <w:noProof/>
                <w:webHidden/>
              </w:rPr>
              <w:tab/>
            </w:r>
            <w:r w:rsidR="00A5551F">
              <w:rPr>
                <w:noProof/>
                <w:webHidden/>
              </w:rPr>
              <w:fldChar w:fldCharType="begin"/>
            </w:r>
            <w:r w:rsidR="00A5551F">
              <w:rPr>
                <w:noProof/>
                <w:webHidden/>
              </w:rPr>
              <w:instrText xml:space="preserve"> PAGEREF _Toc399505939 \h </w:instrText>
            </w:r>
            <w:r w:rsidR="00A5551F">
              <w:rPr>
                <w:noProof/>
                <w:webHidden/>
              </w:rPr>
            </w:r>
            <w:r w:rsidR="00A5551F">
              <w:rPr>
                <w:noProof/>
                <w:webHidden/>
              </w:rPr>
              <w:fldChar w:fldCharType="separate"/>
            </w:r>
            <w:r w:rsidR="00A5551F">
              <w:rPr>
                <w:noProof/>
                <w:webHidden/>
              </w:rPr>
              <w:t>3</w:t>
            </w:r>
            <w:r w:rsidR="00A5551F">
              <w:rPr>
                <w:noProof/>
                <w:webHidden/>
              </w:rPr>
              <w:fldChar w:fldCharType="end"/>
            </w:r>
          </w:hyperlink>
        </w:p>
        <w:p w:rsidR="00A5551F" w:rsidRDefault="001E38B1">
          <w:pPr>
            <w:pStyle w:val="TOC1"/>
            <w:tabs>
              <w:tab w:val="right" w:leader="dot" w:pos="9629"/>
            </w:tabs>
            <w:rPr>
              <w:rFonts w:eastAsiaTheme="minorEastAsia"/>
              <w:noProof/>
              <w:lang w:val="es-AR" w:eastAsia="es-AR"/>
            </w:rPr>
          </w:pPr>
          <w:hyperlink w:anchor="_Toc399505940" w:history="1">
            <w:r w:rsidR="00A5551F" w:rsidRPr="001C49D6">
              <w:rPr>
                <w:rStyle w:val="Hyperlink"/>
                <w:rFonts w:ascii="Segoe UI" w:hAnsi="Segoe UI" w:cs="Segoe UI"/>
                <w:noProof/>
                <w:lang w:val="es-AR"/>
              </w:rPr>
              <w:t>Ejercicio N° 2</w:t>
            </w:r>
            <w:r w:rsidR="00A5551F">
              <w:rPr>
                <w:noProof/>
                <w:webHidden/>
              </w:rPr>
              <w:tab/>
            </w:r>
            <w:r w:rsidR="00A5551F">
              <w:rPr>
                <w:noProof/>
                <w:webHidden/>
              </w:rPr>
              <w:fldChar w:fldCharType="begin"/>
            </w:r>
            <w:r w:rsidR="00A5551F">
              <w:rPr>
                <w:noProof/>
                <w:webHidden/>
              </w:rPr>
              <w:instrText xml:space="preserve"> PAGEREF _Toc399505940 \h </w:instrText>
            </w:r>
            <w:r w:rsidR="00A5551F">
              <w:rPr>
                <w:noProof/>
                <w:webHidden/>
              </w:rPr>
            </w:r>
            <w:r w:rsidR="00A5551F">
              <w:rPr>
                <w:noProof/>
                <w:webHidden/>
              </w:rPr>
              <w:fldChar w:fldCharType="separate"/>
            </w:r>
            <w:r w:rsidR="00A5551F">
              <w:rPr>
                <w:noProof/>
                <w:webHidden/>
              </w:rPr>
              <w:t>5</w:t>
            </w:r>
            <w:r w:rsidR="00A5551F">
              <w:rPr>
                <w:noProof/>
                <w:webHidden/>
              </w:rPr>
              <w:fldChar w:fldCharType="end"/>
            </w:r>
          </w:hyperlink>
        </w:p>
        <w:p w:rsidR="00A5551F" w:rsidRDefault="001E38B1">
          <w:pPr>
            <w:pStyle w:val="TOC1"/>
            <w:tabs>
              <w:tab w:val="right" w:leader="dot" w:pos="9629"/>
            </w:tabs>
            <w:rPr>
              <w:rFonts w:eastAsiaTheme="minorEastAsia"/>
              <w:noProof/>
              <w:lang w:val="es-AR" w:eastAsia="es-AR"/>
            </w:rPr>
          </w:pPr>
          <w:hyperlink w:anchor="_Toc399505941" w:history="1">
            <w:r w:rsidR="00A5551F" w:rsidRPr="001C49D6">
              <w:rPr>
                <w:rStyle w:val="Hyperlink"/>
                <w:rFonts w:ascii="Segoe UI" w:hAnsi="Segoe UI" w:cs="Segoe UI"/>
                <w:noProof/>
                <w:lang w:val="es-AR"/>
              </w:rPr>
              <w:t>Ejercicio N° 3</w:t>
            </w:r>
            <w:r w:rsidR="00A5551F">
              <w:rPr>
                <w:noProof/>
                <w:webHidden/>
              </w:rPr>
              <w:tab/>
            </w:r>
            <w:r w:rsidR="00A5551F">
              <w:rPr>
                <w:noProof/>
                <w:webHidden/>
              </w:rPr>
              <w:fldChar w:fldCharType="begin"/>
            </w:r>
            <w:r w:rsidR="00A5551F">
              <w:rPr>
                <w:noProof/>
                <w:webHidden/>
              </w:rPr>
              <w:instrText xml:space="preserve"> PAGEREF _Toc399505941 \h </w:instrText>
            </w:r>
            <w:r w:rsidR="00A5551F">
              <w:rPr>
                <w:noProof/>
                <w:webHidden/>
              </w:rPr>
            </w:r>
            <w:r w:rsidR="00A5551F">
              <w:rPr>
                <w:noProof/>
                <w:webHidden/>
              </w:rPr>
              <w:fldChar w:fldCharType="separate"/>
            </w:r>
            <w:r w:rsidR="00A5551F">
              <w:rPr>
                <w:noProof/>
                <w:webHidden/>
              </w:rPr>
              <w:t>7</w:t>
            </w:r>
            <w:r w:rsidR="00A5551F">
              <w:rPr>
                <w:noProof/>
                <w:webHidden/>
              </w:rPr>
              <w:fldChar w:fldCharType="end"/>
            </w:r>
          </w:hyperlink>
        </w:p>
        <w:p w:rsidR="00A5551F" w:rsidRDefault="001E38B1">
          <w:pPr>
            <w:pStyle w:val="TOC1"/>
            <w:tabs>
              <w:tab w:val="right" w:leader="dot" w:pos="9629"/>
            </w:tabs>
            <w:rPr>
              <w:rFonts w:eastAsiaTheme="minorEastAsia"/>
              <w:noProof/>
              <w:lang w:val="es-AR" w:eastAsia="es-AR"/>
            </w:rPr>
          </w:pPr>
          <w:hyperlink w:anchor="_Toc399505942" w:history="1">
            <w:r w:rsidR="00A5551F" w:rsidRPr="001C49D6">
              <w:rPr>
                <w:rStyle w:val="Hyperlink"/>
                <w:rFonts w:ascii="Segoe UI" w:hAnsi="Segoe UI" w:cs="Segoe UI"/>
                <w:noProof/>
                <w:lang w:val="es-AR"/>
              </w:rPr>
              <w:t>Ejercicio N° 4</w:t>
            </w:r>
            <w:r w:rsidR="00A5551F">
              <w:rPr>
                <w:noProof/>
                <w:webHidden/>
              </w:rPr>
              <w:tab/>
            </w:r>
            <w:r w:rsidR="00A5551F">
              <w:rPr>
                <w:noProof/>
                <w:webHidden/>
              </w:rPr>
              <w:fldChar w:fldCharType="begin"/>
            </w:r>
            <w:r w:rsidR="00A5551F">
              <w:rPr>
                <w:noProof/>
                <w:webHidden/>
              </w:rPr>
              <w:instrText xml:space="preserve"> PAGEREF _Toc399505942 \h </w:instrText>
            </w:r>
            <w:r w:rsidR="00A5551F">
              <w:rPr>
                <w:noProof/>
                <w:webHidden/>
              </w:rPr>
            </w:r>
            <w:r w:rsidR="00A5551F">
              <w:rPr>
                <w:noProof/>
                <w:webHidden/>
              </w:rPr>
              <w:fldChar w:fldCharType="separate"/>
            </w:r>
            <w:r w:rsidR="00A5551F">
              <w:rPr>
                <w:noProof/>
                <w:webHidden/>
              </w:rPr>
              <w:t>9</w:t>
            </w:r>
            <w:r w:rsidR="00A5551F">
              <w:rPr>
                <w:noProof/>
                <w:webHidden/>
              </w:rPr>
              <w:fldChar w:fldCharType="end"/>
            </w:r>
          </w:hyperlink>
        </w:p>
        <w:p w:rsidR="00A5551F" w:rsidRDefault="001E38B1">
          <w:pPr>
            <w:pStyle w:val="TOC1"/>
            <w:tabs>
              <w:tab w:val="right" w:leader="dot" w:pos="9629"/>
            </w:tabs>
            <w:rPr>
              <w:rFonts w:eastAsiaTheme="minorEastAsia"/>
              <w:noProof/>
              <w:lang w:val="es-AR" w:eastAsia="es-AR"/>
            </w:rPr>
          </w:pPr>
          <w:hyperlink w:anchor="_Toc399505943" w:history="1">
            <w:r w:rsidR="00A5551F" w:rsidRPr="001C49D6">
              <w:rPr>
                <w:rStyle w:val="Hyperlink"/>
                <w:rFonts w:ascii="Segoe UI" w:hAnsi="Segoe UI" w:cs="Segoe UI"/>
                <w:noProof/>
                <w:lang w:val="es-AR"/>
              </w:rPr>
              <w:t>Ejercicio N° 5</w:t>
            </w:r>
            <w:r w:rsidR="00A5551F">
              <w:rPr>
                <w:noProof/>
                <w:webHidden/>
              </w:rPr>
              <w:tab/>
            </w:r>
            <w:r w:rsidR="00A5551F">
              <w:rPr>
                <w:noProof/>
                <w:webHidden/>
              </w:rPr>
              <w:fldChar w:fldCharType="begin"/>
            </w:r>
            <w:r w:rsidR="00A5551F">
              <w:rPr>
                <w:noProof/>
                <w:webHidden/>
              </w:rPr>
              <w:instrText xml:space="preserve"> PAGEREF _Toc399505943 \h </w:instrText>
            </w:r>
            <w:r w:rsidR="00A5551F">
              <w:rPr>
                <w:noProof/>
                <w:webHidden/>
              </w:rPr>
            </w:r>
            <w:r w:rsidR="00A5551F">
              <w:rPr>
                <w:noProof/>
                <w:webHidden/>
              </w:rPr>
              <w:fldChar w:fldCharType="separate"/>
            </w:r>
            <w:r w:rsidR="00A5551F">
              <w:rPr>
                <w:noProof/>
                <w:webHidden/>
              </w:rPr>
              <w:t>11</w:t>
            </w:r>
            <w:r w:rsidR="00A5551F">
              <w:rPr>
                <w:noProof/>
                <w:webHidden/>
              </w:rPr>
              <w:fldChar w:fldCharType="end"/>
            </w:r>
          </w:hyperlink>
        </w:p>
        <w:p w:rsidR="00A5551F" w:rsidRDefault="001E38B1">
          <w:pPr>
            <w:pStyle w:val="TOC1"/>
            <w:tabs>
              <w:tab w:val="right" w:leader="dot" w:pos="9629"/>
            </w:tabs>
            <w:rPr>
              <w:rFonts w:eastAsiaTheme="minorEastAsia"/>
              <w:noProof/>
              <w:lang w:val="es-AR" w:eastAsia="es-AR"/>
            </w:rPr>
          </w:pPr>
          <w:hyperlink w:anchor="_Toc399505944" w:history="1">
            <w:r w:rsidR="00A5551F" w:rsidRPr="001C49D6">
              <w:rPr>
                <w:rStyle w:val="Hyperlink"/>
                <w:rFonts w:ascii="Segoe UI" w:hAnsi="Segoe UI" w:cs="Segoe UI"/>
                <w:noProof/>
                <w:lang w:val="es-AR"/>
              </w:rPr>
              <w:t>Ejercicio N° 6</w:t>
            </w:r>
            <w:r w:rsidR="00A5551F">
              <w:rPr>
                <w:noProof/>
                <w:webHidden/>
              </w:rPr>
              <w:tab/>
            </w:r>
            <w:r w:rsidR="00A5551F">
              <w:rPr>
                <w:noProof/>
                <w:webHidden/>
              </w:rPr>
              <w:fldChar w:fldCharType="begin"/>
            </w:r>
            <w:r w:rsidR="00A5551F">
              <w:rPr>
                <w:noProof/>
                <w:webHidden/>
              </w:rPr>
              <w:instrText xml:space="preserve"> PAGEREF _Toc399505944 \h </w:instrText>
            </w:r>
            <w:r w:rsidR="00A5551F">
              <w:rPr>
                <w:noProof/>
                <w:webHidden/>
              </w:rPr>
            </w:r>
            <w:r w:rsidR="00A5551F">
              <w:rPr>
                <w:noProof/>
                <w:webHidden/>
              </w:rPr>
              <w:fldChar w:fldCharType="separate"/>
            </w:r>
            <w:r w:rsidR="00A5551F">
              <w:rPr>
                <w:noProof/>
                <w:webHidden/>
              </w:rPr>
              <w:t>14</w:t>
            </w:r>
            <w:r w:rsidR="00A5551F">
              <w:rPr>
                <w:noProof/>
                <w:webHidden/>
              </w:rPr>
              <w:fldChar w:fldCharType="end"/>
            </w:r>
          </w:hyperlink>
        </w:p>
        <w:p w:rsidR="00A5551F" w:rsidRDefault="001E38B1">
          <w:pPr>
            <w:pStyle w:val="TOC1"/>
            <w:tabs>
              <w:tab w:val="right" w:leader="dot" w:pos="9629"/>
            </w:tabs>
            <w:rPr>
              <w:rFonts w:eastAsiaTheme="minorEastAsia"/>
              <w:noProof/>
              <w:lang w:val="es-AR" w:eastAsia="es-AR"/>
            </w:rPr>
          </w:pPr>
          <w:hyperlink w:anchor="_Toc399505945" w:history="1">
            <w:r w:rsidR="00A5551F" w:rsidRPr="001C49D6">
              <w:rPr>
                <w:rStyle w:val="Hyperlink"/>
                <w:rFonts w:ascii="Segoe UI" w:hAnsi="Segoe UI" w:cs="Segoe UI"/>
                <w:noProof/>
                <w:lang w:val="es-AR"/>
              </w:rPr>
              <w:t>Ejercicio N° 7</w:t>
            </w:r>
            <w:r w:rsidR="00A5551F">
              <w:rPr>
                <w:noProof/>
                <w:webHidden/>
              </w:rPr>
              <w:tab/>
            </w:r>
            <w:r w:rsidR="00A5551F">
              <w:rPr>
                <w:noProof/>
                <w:webHidden/>
              </w:rPr>
              <w:fldChar w:fldCharType="begin"/>
            </w:r>
            <w:r w:rsidR="00A5551F">
              <w:rPr>
                <w:noProof/>
                <w:webHidden/>
              </w:rPr>
              <w:instrText xml:space="preserve"> PAGEREF _Toc399505945 \h </w:instrText>
            </w:r>
            <w:r w:rsidR="00A5551F">
              <w:rPr>
                <w:noProof/>
                <w:webHidden/>
              </w:rPr>
            </w:r>
            <w:r w:rsidR="00A5551F">
              <w:rPr>
                <w:noProof/>
                <w:webHidden/>
              </w:rPr>
              <w:fldChar w:fldCharType="separate"/>
            </w:r>
            <w:r w:rsidR="00A5551F">
              <w:rPr>
                <w:noProof/>
                <w:webHidden/>
              </w:rPr>
              <w:t>17</w:t>
            </w:r>
            <w:r w:rsidR="00A5551F">
              <w:rPr>
                <w:noProof/>
                <w:webHidden/>
              </w:rPr>
              <w:fldChar w:fldCharType="end"/>
            </w:r>
          </w:hyperlink>
        </w:p>
        <w:p w:rsidR="00A5551F" w:rsidRDefault="001E38B1">
          <w:pPr>
            <w:pStyle w:val="TOC1"/>
            <w:tabs>
              <w:tab w:val="right" w:leader="dot" w:pos="9629"/>
            </w:tabs>
            <w:rPr>
              <w:rFonts w:eastAsiaTheme="minorEastAsia"/>
              <w:noProof/>
              <w:lang w:val="es-AR" w:eastAsia="es-AR"/>
            </w:rPr>
          </w:pPr>
          <w:hyperlink w:anchor="_Toc399505946" w:history="1">
            <w:r w:rsidR="00A5551F" w:rsidRPr="001C49D6">
              <w:rPr>
                <w:rStyle w:val="Hyperlink"/>
                <w:rFonts w:ascii="Segoe UI" w:hAnsi="Segoe UI" w:cs="Segoe UI"/>
                <w:noProof/>
                <w:lang w:val="es-AR"/>
              </w:rPr>
              <w:t>Ejercicio N° 8</w:t>
            </w:r>
            <w:r w:rsidR="00A5551F">
              <w:rPr>
                <w:noProof/>
                <w:webHidden/>
              </w:rPr>
              <w:tab/>
            </w:r>
            <w:r w:rsidR="00A5551F">
              <w:rPr>
                <w:noProof/>
                <w:webHidden/>
              </w:rPr>
              <w:fldChar w:fldCharType="begin"/>
            </w:r>
            <w:r w:rsidR="00A5551F">
              <w:rPr>
                <w:noProof/>
                <w:webHidden/>
              </w:rPr>
              <w:instrText xml:space="preserve"> PAGEREF _Toc399505946 \h </w:instrText>
            </w:r>
            <w:r w:rsidR="00A5551F">
              <w:rPr>
                <w:noProof/>
                <w:webHidden/>
              </w:rPr>
            </w:r>
            <w:r w:rsidR="00A5551F">
              <w:rPr>
                <w:noProof/>
                <w:webHidden/>
              </w:rPr>
              <w:fldChar w:fldCharType="separate"/>
            </w:r>
            <w:r w:rsidR="00A5551F">
              <w:rPr>
                <w:noProof/>
                <w:webHidden/>
              </w:rPr>
              <w:t>22</w:t>
            </w:r>
            <w:r w:rsidR="00A5551F">
              <w:rPr>
                <w:noProof/>
                <w:webHidden/>
              </w:rPr>
              <w:fldChar w:fldCharType="end"/>
            </w:r>
          </w:hyperlink>
        </w:p>
        <w:p w:rsidR="00A5551F" w:rsidRDefault="001E38B1">
          <w:pPr>
            <w:pStyle w:val="TOC1"/>
            <w:tabs>
              <w:tab w:val="right" w:leader="dot" w:pos="9629"/>
            </w:tabs>
            <w:rPr>
              <w:rFonts w:eastAsiaTheme="minorEastAsia"/>
              <w:noProof/>
              <w:lang w:val="es-AR" w:eastAsia="es-AR"/>
            </w:rPr>
          </w:pPr>
          <w:hyperlink w:anchor="_Toc399505947" w:history="1">
            <w:r w:rsidR="00A5551F" w:rsidRPr="001C49D6">
              <w:rPr>
                <w:rStyle w:val="Hyperlink"/>
                <w:rFonts w:ascii="Segoe UI" w:hAnsi="Segoe UI" w:cs="Segoe UI"/>
                <w:noProof/>
                <w:lang w:val="es-AR"/>
              </w:rPr>
              <w:t>Ejercicio Nº 9</w:t>
            </w:r>
            <w:r w:rsidR="00A5551F">
              <w:rPr>
                <w:noProof/>
                <w:webHidden/>
              </w:rPr>
              <w:tab/>
            </w:r>
            <w:r w:rsidR="00A5551F">
              <w:rPr>
                <w:noProof/>
                <w:webHidden/>
              </w:rPr>
              <w:fldChar w:fldCharType="begin"/>
            </w:r>
            <w:r w:rsidR="00A5551F">
              <w:rPr>
                <w:noProof/>
                <w:webHidden/>
              </w:rPr>
              <w:instrText xml:space="preserve"> PAGEREF _Toc399505947 \h </w:instrText>
            </w:r>
            <w:r w:rsidR="00A5551F">
              <w:rPr>
                <w:noProof/>
                <w:webHidden/>
              </w:rPr>
            </w:r>
            <w:r w:rsidR="00A5551F">
              <w:rPr>
                <w:noProof/>
                <w:webHidden/>
              </w:rPr>
              <w:fldChar w:fldCharType="separate"/>
            </w:r>
            <w:r w:rsidR="00A5551F">
              <w:rPr>
                <w:noProof/>
                <w:webHidden/>
              </w:rPr>
              <w:t>24</w:t>
            </w:r>
            <w:r w:rsidR="00A5551F">
              <w:rPr>
                <w:noProof/>
                <w:webHidden/>
              </w:rPr>
              <w:fldChar w:fldCharType="end"/>
            </w:r>
          </w:hyperlink>
        </w:p>
        <w:p w:rsidR="00A5551F" w:rsidRDefault="001E38B1">
          <w:pPr>
            <w:pStyle w:val="TOC1"/>
            <w:tabs>
              <w:tab w:val="right" w:leader="dot" w:pos="9629"/>
            </w:tabs>
            <w:rPr>
              <w:rFonts w:eastAsiaTheme="minorEastAsia"/>
              <w:noProof/>
              <w:lang w:val="es-AR" w:eastAsia="es-AR"/>
            </w:rPr>
          </w:pPr>
          <w:hyperlink w:anchor="_Toc399505948" w:history="1">
            <w:r w:rsidR="00A5551F" w:rsidRPr="001C49D6">
              <w:rPr>
                <w:rStyle w:val="Hyperlink"/>
                <w:rFonts w:ascii="Segoe UI" w:hAnsi="Segoe UI" w:cs="Segoe UI"/>
                <w:noProof/>
                <w:lang w:val="es-AR"/>
              </w:rPr>
              <w:t>Ejercicio Nº 10</w:t>
            </w:r>
            <w:r w:rsidR="00A5551F">
              <w:rPr>
                <w:noProof/>
                <w:webHidden/>
              </w:rPr>
              <w:tab/>
            </w:r>
            <w:r w:rsidR="00A5551F">
              <w:rPr>
                <w:noProof/>
                <w:webHidden/>
              </w:rPr>
              <w:fldChar w:fldCharType="begin"/>
            </w:r>
            <w:r w:rsidR="00A5551F">
              <w:rPr>
                <w:noProof/>
                <w:webHidden/>
              </w:rPr>
              <w:instrText xml:space="preserve"> PAGEREF _Toc399505948 \h </w:instrText>
            </w:r>
            <w:r w:rsidR="00A5551F">
              <w:rPr>
                <w:noProof/>
                <w:webHidden/>
              </w:rPr>
            </w:r>
            <w:r w:rsidR="00A5551F">
              <w:rPr>
                <w:noProof/>
                <w:webHidden/>
              </w:rPr>
              <w:fldChar w:fldCharType="separate"/>
            </w:r>
            <w:r w:rsidR="00A5551F">
              <w:rPr>
                <w:noProof/>
                <w:webHidden/>
              </w:rPr>
              <w:t>26</w:t>
            </w:r>
            <w:r w:rsidR="00A5551F">
              <w:rPr>
                <w:noProof/>
                <w:webHidden/>
              </w:rPr>
              <w:fldChar w:fldCharType="end"/>
            </w:r>
          </w:hyperlink>
        </w:p>
        <w:p w:rsidR="00B97D84" w:rsidRPr="003435E0" w:rsidRDefault="00152D22">
          <w:pPr>
            <w:rPr>
              <w:lang w:val="es-AR"/>
            </w:rPr>
          </w:pPr>
          <w:r>
            <w:rPr>
              <w:lang w:val="es-AR"/>
            </w:rPr>
            <w:fldChar w:fldCharType="end"/>
          </w:r>
        </w:p>
      </w:sdtContent>
    </w:sdt>
    <w:p w:rsidR="00BC7535" w:rsidRPr="003435E0" w:rsidRDefault="00BC7535">
      <w:pPr>
        <w:rPr>
          <w:rFonts w:ascii="Segoe UI" w:hAnsi="Segoe UI" w:cs="Segoe UI"/>
          <w:b/>
          <w:bCs/>
          <w:noProof/>
          <w:lang w:val="es-AR"/>
        </w:rPr>
      </w:pPr>
      <w:r w:rsidRPr="003435E0">
        <w:rPr>
          <w:rFonts w:ascii="Segoe UI" w:hAnsi="Segoe UI" w:cs="Segoe UI"/>
          <w:b/>
          <w:bCs/>
          <w:noProof/>
          <w:lang w:val="es-AR"/>
        </w:rPr>
        <w:br w:type="page"/>
      </w:r>
    </w:p>
    <w:p w:rsidR="00DB1F96" w:rsidRPr="003435E0" w:rsidRDefault="00DB1F96" w:rsidP="00FF5BB5">
      <w:pPr>
        <w:pStyle w:val="Heading1"/>
        <w:rPr>
          <w:rFonts w:ascii="Segoe UI" w:hAnsi="Segoe UI" w:cs="Segoe UI"/>
          <w:lang w:val="es-AR"/>
        </w:rPr>
      </w:pPr>
      <w:bookmarkStart w:id="0" w:name="_Toc398677659"/>
      <w:bookmarkStart w:id="1" w:name="_Toc399505939"/>
      <w:r w:rsidRPr="003435E0">
        <w:rPr>
          <w:rFonts w:ascii="Segoe UI" w:hAnsi="Segoe UI" w:cs="Segoe UI"/>
          <w:lang w:val="es-AR"/>
        </w:rPr>
        <w:lastRenderedPageBreak/>
        <w:t>Ejercicio N° 1</w:t>
      </w:r>
      <w:bookmarkEnd w:id="0"/>
      <w:bookmarkEnd w:id="1"/>
    </w:p>
    <w:p w:rsidR="00DB1F96" w:rsidRPr="003435E0" w:rsidRDefault="00DB1F96" w:rsidP="005C4587">
      <w:pPr>
        <w:pStyle w:val="Heading2"/>
        <w:jc w:val="both"/>
        <w:rPr>
          <w:rFonts w:ascii="Segoe UI" w:hAnsi="Segoe UI" w:cs="Segoe UI"/>
          <w:lang w:val="es-AR"/>
        </w:rPr>
      </w:pPr>
      <w:r w:rsidRPr="003435E0">
        <w:rPr>
          <w:rFonts w:ascii="Segoe UI" w:hAnsi="Segoe UI" w:cs="Segoe UI"/>
          <w:lang w:val="es-AR"/>
        </w:rPr>
        <w:t>Enunciado</w:t>
      </w:r>
    </w:p>
    <w:p w:rsidR="00DB1F96" w:rsidRPr="003435E0" w:rsidRDefault="00DB1F96" w:rsidP="005C4587">
      <w:pPr>
        <w:jc w:val="both"/>
        <w:rPr>
          <w:rFonts w:ascii="Segoe UI" w:hAnsi="Segoe UI" w:cs="Segoe UI"/>
          <w:lang w:val="es-AR"/>
        </w:rPr>
      </w:pPr>
      <w:r w:rsidRPr="003435E0">
        <w:rPr>
          <w:rFonts w:ascii="Segoe UI" w:hAnsi="Segoe UI" w:cs="Segoe UI"/>
          <w:lang w:val="es-AR"/>
        </w:rPr>
        <w:t xml:space="preserve">En una sastrería hay una sección de arreglo y reforma de la ropa vendida a sus clientes, que es atendida por </w:t>
      </w:r>
      <w:r w:rsidRPr="003435E0">
        <w:rPr>
          <w:rFonts w:ascii="Segoe UI" w:hAnsi="Segoe UI" w:cs="Segoe UI"/>
          <w:b/>
          <w:lang w:val="es-AR"/>
        </w:rPr>
        <w:t>un</w:t>
      </w:r>
      <w:r w:rsidRPr="003435E0">
        <w:rPr>
          <w:rFonts w:ascii="Segoe UI" w:hAnsi="Segoe UI" w:cs="Segoe UI"/>
          <w:lang w:val="es-AR"/>
        </w:rPr>
        <w:t xml:space="preserve"> sastre. El número de clientes que requieren arreglos arriban a dicha sección con una distribución Poisson con una media de </w:t>
      </w:r>
      <w:r w:rsidRPr="003435E0">
        <w:rPr>
          <w:rFonts w:ascii="Segoe UI" w:hAnsi="Segoe UI" w:cs="Segoe UI"/>
          <w:b/>
          <w:lang w:val="es-AR"/>
        </w:rPr>
        <w:t>24 clientes por hora</w:t>
      </w:r>
      <w:r w:rsidRPr="003435E0">
        <w:rPr>
          <w:rFonts w:ascii="Segoe UI" w:hAnsi="Segoe UI" w:cs="Segoe UI"/>
          <w:lang w:val="es-AR"/>
        </w:rPr>
        <w:t xml:space="preserve">. Debido a que el servicio es gratuito, todos los clientes están dispuestos a esperar el tiempo que sea necesario para poder utilizarlo. El tiempo de atención es en promedio de </w:t>
      </w:r>
      <w:r w:rsidRPr="003435E0">
        <w:rPr>
          <w:rFonts w:ascii="Segoe UI" w:hAnsi="Segoe UI" w:cs="Segoe UI"/>
          <w:b/>
          <w:lang w:val="es-AR"/>
        </w:rPr>
        <w:t>2 minutos por cliente</w:t>
      </w:r>
      <w:r w:rsidRPr="003435E0">
        <w:rPr>
          <w:rFonts w:ascii="Segoe UI" w:hAnsi="Segoe UI" w:cs="Segoe UI"/>
          <w:lang w:val="es-AR"/>
        </w:rPr>
        <w:t>, siendo exponencial la distribuc</w:t>
      </w:r>
      <w:r w:rsidR="000D33EB" w:rsidRPr="003435E0">
        <w:rPr>
          <w:rFonts w:ascii="Segoe UI" w:hAnsi="Segoe UI" w:cs="Segoe UI"/>
          <w:lang w:val="es-AR"/>
        </w:rPr>
        <w:t>ión de los tiempos de servicio.</w:t>
      </w:r>
    </w:p>
    <w:p w:rsidR="00DB1F96" w:rsidRPr="003435E0" w:rsidRDefault="000D33EB" w:rsidP="005C4587">
      <w:pPr>
        <w:pStyle w:val="Heading2"/>
        <w:jc w:val="both"/>
        <w:rPr>
          <w:rFonts w:ascii="Segoe UI" w:hAnsi="Segoe UI" w:cs="Segoe UI"/>
          <w:lang w:val="es-AR"/>
        </w:rPr>
      </w:pPr>
      <w:r w:rsidRPr="003435E0">
        <w:rPr>
          <w:rFonts w:ascii="Segoe UI" w:hAnsi="Segoe UI" w:cs="Segoe UI"/>
          <w:lang w:val="es-AR"/>
        </w:rPr>
        <w:t>Modelo</w:t>
      </w:r>
    </w:p>
    <w:p w:rsidR="006E1714" w:rsidRPr="003435E0" w:rsidRDefault="006E1714" w:rsidP="005C458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38800" cy="1958340"/>
            <wp:effectExtent l="190500" t="152400" r="1714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638800" cy="1958340"/>
                    </a:xfrm>
                    <a:prstGeom prst="rect">
                      <a:avLst/>
                    </a:prstGeom>
                    <a:ln>
                      <a:noFill/>
                    </a:ln>
                    <a:effectLst>
                      <a:outerShdw blurRad="190500" algn="tl" rotWithShape="0">
                        <a:srgbClr val="000000">
                          <a:alpha val="70000"/>
                        </a:srgbClr>
                      </a:outerShdw>
                    </a:effectLst>
                  </pic:spPr>
                </pic:pic>
              </a:graphicData>
            </a:graphic>
          </wp:inline>
        </w:drawing>
      </w:r>
    </w:p>
    <w:p w:rsidR="006E1714" w:rsidRPr="003435E0" w:rsidRDefault="006E1714" w:rsidP="005C4587">
      <w:pPr>
        <w:jc w:val="both"/>
        <w:rPr>
          <w:rFonts w:ascii="Segoe UI" w:hAnsi="Segoe UI" w:cs="Segoe UI"/>
          <w:lang w:val="es-AR"/>
        </w:rPr>
      </w:pPr>
      <w:r w:rsidRPr="003435E0">
        <w:rPr>
          <w:rFonts w:ascii="Segoe UI" w:hAnsi="Segoe UI" w:cs="Segoe UI"/>
          <w:lang w:val="es-AR"/>
        </w:rPr>
        <w:t xml:space="preserve">Según la notación </w:t>
      </w:r>
      <w:r w:rsidR="00CB1C64" w:rsidRPr="003435E0">
        <w:rPr>
          <w:rFonts w:ascii="Segoe UI" w:hAnsi="Segoe UI" w:cs="Segoe UI"/>
          <w:lang w:val="es-AR"/>
        </w:rPr>
        <w:t>de Kendall, este es un modelo P/P/1.</w:t>
      </w:r>
    </w:p>
    <w:p w:rsidR="00CB1C64" w:rsidRPr="003435E0" w:rsidRDefault="007B6186" w:rsidP="005C4587">
      <w:pPr>
        <w:pStyle w:val="Heading2"/>
        <w:jc w:val="both"/>
        <w:rPr>
          <w:rFonts w:ascii="Segoe UI" w:hAnsi="Segoe UI" w:cs="Segoe UI"/>
          <w:lang w:val="es-AR"/>
        </w:rPr>
      </w:pPr>
      <w:r w:rsidRPr="003435E0">
        <w:rPr>
          <w:rFonts w:ascii="Segoe UI" w:hAnsi="Segoe UI" w:cs="Segoe UI"/>
          <w:lang w:val="es-AR"/>
        </w:rPr>
        <w:t>Hipótesis</w:t>
      </w:r>
    </w:p>
    <w:p w:rsidR="00CB1C64" w:rsidRPr="003435E0" w:rsidRDefault="00CB1C64" w:rsidP="005C4587">
      <w:pPr>
        <w:pStyle w:val="ListParagraph"/>
        <w:numPr>
          <w:ilvl w:val="0"/>
          <w:numId w:val="5"/>
        </w:numPr>
        <w:jc w:val="both"/>
        <w:rPr>
          <w:rFonts w:ascii="Segoe UI" w:hAnsi="Segoe UI" w:cs="Segoe UI"/>
          <w:lang w:val="es-AR"/>
        </w:rPr>
      </w:pPr>
      <w:r w:rsidRPr="003435E0">
        <w:rPr>
          <w:rFonts w:ascii="Segoe UI" w:hAnsi="Segoe UI" w:cs="Segoe UI"/>
          <w:lang w:val="es-AR"/>
        </w:rPr>
        <w:t>El tipo de proceso de arribo de clientes es Poisson.</w:t>
      </w:r>
    </w:p>
    <w:p w:rsidR="00CB1C64" w:rsidRPr="003435E0" w:rsidRDefault="00CB1C64" w:rsidP="005C4587">
      <w:pPr>
        <w:pStyle w:val="ListParagraph"/>
        <w:numPr>
          <w:ilvl w:val="0"/>
          <w:numId w:val="5"/>
        </w:numPr>
        <w:jc w:val="both"/>
        <w:rPr>
          <w:rFonts w:ascii="Segoe UI" w:hAnsi="Segoe UI" w:cs="Segoe UI"/>
          <w:lang w:val="es-AR"/>
        </w:rPr>
      </w:pPr>
      <w:r w:rsidRPr="003435E0">
        <w:rPr>
          <w:rFonts w:ascii="Segoe UI" w:hAnsi="Segoe UI" w:cs="Segoe UI"/>
          <w:lang w:val="es-AR"/>
        </w:rPr>
        <w:t>El tipo de proceso de servicio de clientes es Poisson.</w:t>
      </w:r>
    </w:p>
    <w:p w:rsidR="00CB1C64" w:rsidRPr="003435E0" w:rsidRDefault="00CB1C64" w:rsidP="005C4587">
      <w:pPr>
        <w:pStyle w:val="ListParagraph"/>
        <w:numPr>
          <w:ilvl w:val="0"/>
          <w:numId w:val="5"/>
        </w:numPr>
        <w:jc w:val="both"/>
        <w:rPr>
          <w:rFonts w:ascii="Segoe UI" w:hAnsi="Segoe UI" w:cs="Segoe UI"/>
          <w:lang w:val="es-AR"/>
        </w:rPr>
      </w:pPr>
      <w:r w:rsidRPr="003435E0">
        <w:rPr>
          <w:rFonts w:ascii="Segoe UI" w:hAnsi="Segoe UI" w:cs="Segoe UI"/>
          <w:lang w:val="es-AR"/>
        </w:rPr>
        <w:t>Hay 1 solo canal de atención.</w:t>
      </w:r>
    </w:p>
    <w:p w:rsidR="00CB1C64" w:rsidRPr="003435E0" w:rsidRDefault="00CB1C64" w:rsidP="005C4587">
      <w:pPr>
        <w:pStyle w:val="ListParagraph"/>
        <w:numPr>
          <w:ilvl w:val="0"/>
          <w:numId w:val="5"/>
        </w:numPr>
        <w:jc w:val="both"/>
        <w:rPr>
          <w:rFonts w:ascii="Segoe UI" w:hAnsi="Segoe UI" w:cs="Segoe UI"/>
          <w:lang w:val="es-AR"/>
        </w:rPr>
      </w:pPr>
      <w:r w:rsidRPr="003435E0">
        <w:rPr>
          <w:rFonts w:ascii="Segoe UI" w:hAnsi="Segoe UI" w:cs="Segoe UI"/>
          <w:lang w:val="es-AR"/>
        </w:rPr>
        <w:t>La capacidad del sistema es infinita.</w:t>
      </w:r>
    </w:p>
    <w:p w:rsidR="00CB1C64" w:rsidRPr="003435E0" w:rsidRDefault="00CB1C64" w:rsidP="005C4587">
      <w:pPr>
        <w:pStyle w:val="ListParagraph"/>
        <w:numPr>
          <w:ilvl w:val="0"/>
          <w:numId w:val="5"/>
        </w:numPr>
        <w:jc w:val="both"/>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CB1C64" w:rsidRPr="003435E0" w:rsidRDefault="00CB1C64" w:rsidP="005C4587">
      <w:pPr>
        <w:pStyle w:val="ListParagraph"/>
        <w:numPr>
          <w:ilvl w:val="0"/>
          <w:numId w:val="5"/>
        </w:numPr>
        <w:jc w:val="both"/>
        <w:rPr>
          <w:rFonts w:ascii="Segoe UI" w:hAnsi="Segoe UI" w:cs="Segoe UI"/>
          <w:lang w:val="es-AR"/>
        </w:rPr>
      </w:pPr>
      <w:r w:rsidRPr="003435E0">
        <w:rPr>
          <w:rFonts w:ascii="Segoe UI" w:hAnsi="Segoe UI" w:cs="Segoe UI"/>
          <w:lang w:val="es-AR"/>
        </w:rPr>
        <w:t>La población es infinita.</w:t>
      </w:r>
    </w:p>
    <w:p w:rsidR="00CB1C64" w:rsidRPr="003435E0" w:rsidRDefault="00CB1C64" w:rsidP="005C4587">
      <w:pPr>
        <w:pStyle w:val="ListParagraph"/>
        <w:numPr>
          <w:ilvl w:val="0"/>
          <w:numId w:val="5"/>
        </w:numPr>
        <w:jc w:val="both"/>
        <w:rPr>
          <w:rFonts w:ascii="Segoe UI" w:hAnsi="Segoe UI" w:cs="Segoe UI"/>
          <w:lang w:val="es-AR"/>
        </w:rPr>
      </w:pPr>
      <w:r w:rsidRPr="003435E0">
        <w:rPr>
          <w:rFonts w:ascii="Segoe UI" w:hAnsi="Segoe UI" w:cs="Segoe UI"/>
          <w:lang w:val="es-AR"/>
        </w:rPr>
        <w:t>Se forma una única cola frente al canal.</w:t>
      </w:r>
    </w:p>
    <w:p w:rsidR="00CB1C64" w:rsidRPr="003435E0" w:rsidRDefault="00CB1C64" w:rsidP="005C4587">
      <w:pPr>
        <w:pStyle w:val="ListParagraph"/>
        <w:numPr>
          <w:ilvl w:val="0"/>
          <w:numId w:val="5"/>
        </w:numPr>
        <w:jc w:val="both"/>
        <w:rPr>
          <w:rFonts w:ascii="Segoe UI" w:hAnsi="Segoe UI" w:cs="Segoe UI"/>
          <w:lang w:val="es-AR"/>
        </w:rPr>
      </w:pPr>
      <w:r w:rsidRPr="003435E0">
        <w:rPr>
          <w:rFonts w:ascii="Segoe UI" w:hAnsi="Segoe UI" w:cs="Segoe UI"/>
          <w:lang w:val="es-AR"/>
        </w:rPr>
        <w:t>El sistema se encuentra en régimen permanente.</w:t>
      </w:r>
    </w:p>
    <w:p w:rsidR="00CB1C64" w:rsidRPr="003435E0" w:rsidRDefault="00CB1C64" w:rsidP="005C4587">
      <w:pPr>
        <w:pStyle w:val="ListParagraph"/>
        <w:numPr>
          <w:ilvl w:val="0"/>
          <w:numId w:val="5"/>
        </w:numPr>
        <w:jc w:val="both"/>
        <w:rPr>
          <w:rFonts w:ascii="Segoe UI" w:hAnsi="Segoe UI" w:cs="Segoe UI"/>
          <w:lang w:val="es-AR"/>
        </w:rPr>
      </w:pPr>
      <w:r w:rsidRPr="003435E0">
        <w:rPr>
          <w:rFonts w:ascii="Segoe UI" w:hAnsi="Segoe UI" w:cs="Segoe UI"/>
          <w:lang w:val="es-AR"/>
        </w:rPr>
        <w:t>No hay impaciencia por parte de los clientes.</w:t>
      </w:r>
    </w:p>
    <w:p w:rsidR="00CB1C64" w:rsidRPr="003435E0" w:rsidRDefault="000D33EB" w:rsidP="005C4587">
      <w:pPr>
        <w:pStyle w:val="Heading2"/>
        <w:jc w:val="both"/>
        <w:rPr>
          <w:rFonts w:ascii="Segoe UI" w:hAnsi="Segoe UI" w:cs="Segoe UI"/>
          <w:lang w:val="es-AR"/>
        </w:rPr>
      </w:pPr>
      <w:r w:rsidRPr="003435E0">
        <w:rPr>
          <w:rFonts w:ascii="Segoe UI" w:hAnsi="Segoe UI" w:cs="Segoe UI"/>
          <w:lang w:val="es-AR"/>
        </w:rPr>
        <w:t>Ejercicios</w:t>
      </w:r>
    </w:p>
    <w:p w:rsidR="000D33EB" w:rsidRPr="003435E0" w:rsidRDefault="000D33EB" w:rsidP="005C4587">
      <w:pPr>
        <w:pStyle w:val="ListParagraph"/>
        <w:numPr>
          <w:ilvl w:val="0"/>
          <w:numId w:val="3"/>
        </w:numPr>
        <w:jc w:val="both"/>
        <w:rPr>
          <w:rFonts w:ascii="Segoe UI" w:hAnsi="Segoe UI" w:cs="Segoe UI"/>
          <w:lang w:val="es-AR"/>
        </w:rPr>
      </w:pPr>
      <w:r w:rsidRPr="003435E0">
        <w:rPr>
          <w:rFonts w:ascii="Segoe UI" w:hAnsi="Segoe UI" w:cs="Segoe UI"/>
          <w:lang w:val="es-AR"/>
        </w:rPr>
        <w:t>¿Cuál es en promedio, el número de clientes en la sección?</w:t>
      </w:r>
    </w:p>
    <w:p w:rsidR="00CC7F47" w:rsidRPr="003435E0" w:rsidRDefault="000D33EB" w:rsidP="005C4587">
      <w:pPr>
        <w:tabs>
          <w:tab w:val="left" w:pos="11705"/>
        </w:tabs>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L</m:t>
        </m:r>
      </m:oMath>
      <w:r w:rsidRPr="003435E0">
        <w:rPr>
          <w:rFonts w:ascii="Segoe UI" w:eastAsiaTheme="minorEastAsia" w:hAnsi="Segoe UI" w:cs="Segoe UI"/>
          <w:lang w:val="es-AR"/>
        </w:rPr>
        <w:t xml:space="preserve"> la cantidad promedio de clientes que están en el sistema (cola + canal). Entonces</w:t>
      </w:r>
    </w:p>
    <w:p w:rsidR="000D33EB" w:rsidRPr="003435E0" w:rsidRDefault="000D33EB" w:rsidP="005C4587">
      <w:pPr>
        <w:tabs>
          <w:tab w:val="left" w:pos="11705"/>
        </w:tabs>
        <w:jc w:val="both"/>
        <w:rPr>
          <w:rFonts w:ascii="Segoe UI" w:hAnsi="Segoe UI" w:cs="Segoe UI"/>
          <w:vertAlign w:val="subscript"/>
          <w:lang w:val="es-AR"/>
        </w:rPr>
      </w:pPr>
      <m:oMathPara>
        <m:oMath>
          <m:r>
            <w:rPr>
              <w:rFonts w:ascii="Cambria Math" w:eastAsiaTheme="minorEastAsia" w:hAnsi="Cambria Math" w:cs="Segoe UI"/>
              <w:lang w:val="es-AR"/>
            </w:rPr>
            <m:t>L=</m:t>
          </m:r>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24</m:t>
              </m:r>
            </m:num>
            <m:den>
              <m:r>
                <w:rPr>
                  <w:rFonts w:ascii="Cambria Math" w:eastAsiaTheme="minorEastAsia" w:hAnsi="Cambria Math" w:cs="Segoe UI"/>
                  <w:lang w:val="es-AR"/>
                </w:rPr>
                <m:t>6</m:t>
              </m:r>
            </m:den>
          </m:f>
          <m:r>
            <w:rPr>
              <w:rFonts w:ascii="Cambria Math" w:eastAsiaTheme="minorEastAsia" w:hAnsi="Cambria Math" w:cs="Segoe UI"/>
              <w:lang w:val="es-AR"/>
            </w:rPr>
            <m:t>=4</m:t>
          </m:r>
        </m:oMath>
      </m:oMathPara>
    </w:p>
    <w:p w:rsidR="000D33EB" w:rsidRPr="003435E0" w:rsidRDefault="000D33EB" w:rsidP="005C4587">
      <w:pPr>
        <w:pStyle w:val="ListParagraph"/>
        <w:numPr>
          <w:ilvl w:val="0"/>
          <w:numId w:val="3"/>
        </w:numPr>
        <w:jc w:val="both"/>
        <w:rPr>
          <w:rFonts w:ascii="Segoe UI" w:hAnsi="Segoe UI" w:cs="Segoe UI"/>
          <w:lang w:val="es-AR"/>
        </w:rPr>
      </w:pPr>
      <w:r w:rsidRPr="003435E0">
        <w:rPr>
          <w:rFonts w:ascii="Segoe UI" w:hAnsi="Segoe UI" w:cs="Segoe UI"/>
          <w:lang w:val="es-AR"/>
        </w:rPr>
        <w:t>¿Cuánto tiempo permanece, en promedio, un cliente en la sección?</w:t>
      </w:r>
    </w:p>
    <w:p w:rsidR="00787AAB" w:rsidRPr="003435E0" w:rsidRDefault="00AD4703" w:rsidP="005C4587">
      <w:pPr>
        <w:jc w:val="both"/>
        <w:rPr>
          <w:rFonts w:ascii="Segoe UI" w:eastAsiaTheme="minorEastAsia" w:hAnsi="Segoe UI" w:cs="Segoe UI"/>
          <w:lang w:val="es-AR"/>
        </w:rPr>
      </w:pPr>
      <w:r w:rsidRPr="003435E0">
        <w:rPr>
          <w:rFonts w:ascii="Segoe UI" w:hAnsi="Segoe UI" w:cs="Segoe UI"/>
          <w:lang w:val="es-AR"/>
        </w:rPr>
        <w:lastRenderedPageBreak/>
        <w:t xml:space="preserve">Sea </w:t>
      </w:r>
      <m:oMath>
        <m:r>
          <w:rPr>
            <w:rFonts w:ascii="Cambria Math" w:hAnsi="Cambria Math" w:cs="Segoe UI"/>
            <w:lang w:val="es-AR"/>
          </w:rPr>
          <m:t>W</m:t>
        </m:r>
      </m:oMath>
      <w:r w:rsidRPr="003435E0">
        <w:rPr>
          <w:rFonts w:ascii="Segoe UI" w:eastAsiaTheme="minorEastAsia" w:hAnsi="Segoe UI" w:cs="Segoe UI"/>
          <w:lang w:val="es-AR"/>
        </w:rPr>
        <w:t xml:space="preserve"> el tiempo promedio que un cliente permanece en el sistema (cola + canal). Entonces</w:t>
      </w:r>
    </w:p>
    <w:p w:rsidR="000D33EB" w:rsidRPr="003435E0" w:rsidRDefault="00AD4703" w:rsidP="005C4587">
      <w:pPr>
        <w:jc w:val="both"/>
        <w:rPr>
          <w:rFonts w:ascii="Segoe UI" w:hAnsi="Segoe UI" w:cs="Segoe UI"/>
          <w:lang w:val="es-AR"/>
        </w:rPr>
      </w:pPr>
      <m:oMathPara>
        <m:oMath>
          <m:r>
            <w:rPr>
              <w:rFonts w:ascii="Cambria Math" w:eastAsiaTheme="minorEastAsia" w:hAnsi="Cambria Math" w:cs="Segoe UI"/>
              <w:lang w:val="es-AR"/>
            </w:rPr>
            <m:t>W=</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6</m:t>
              </m:r>
            </m:den>
          </m:f>
          <m:f>
            <m:fPr>
              <m:ctrlPr>
                <w:rPr>
                  <w:rFonts w:ascii="Cambria Math" w:eastAsiaTheme="minorEastAsia" w:hAnsi="Cambria Math" w:cs="Segoe UI"/>
                  <w:i/>
                  <w:lang w:val="es-AR"/>
                </w:rPr>
              </m:ctrlPr>
            </m:fPr>
            <m:num>
              <m:r>
                <w:rPr>
                  <w:rFonts w:ascii="Cambria Math" w:eastAsiaTheme="minorEastAsia" w:hAnsi="Cambria Math" w:cs="Segoe UI"/>
                  <w:lang w:val="es-AR"/>
                </w:rPr>
                <m:t>hr</m:t>
              </m:r>
            </m:num>
            <m:den>
              <m:r>
                <w:rPr>
                  <w:rFonts w:ascii="Cambria Math" w:eastAsiaTheme="minorEastAsia" w:hAnsi="Cambria Math" w:cs="Segoe UI"/>
                  <w:lang w:val="es-AR"/>
                </w:rPr>
                <m:t>cl</m:t>
              </m:r>
            </m:den>
          </m:f>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min</m:t>
              </m:r>
            </m:num>
            <m:den>
              <m:r>
                <w:rPr>
                  <w:rFonts w:ascii="Cambria Math" w:eastAsiaTheme="minorEastAsia" w:hAnsi="Cambria Math" w:cs="Segoe UI"/>
                  <w:lang w:val="es-AR"/>
                </w:rPr>
                <m:t>cl</m:t>
              </m:r>
            </m:den>
          </m:f>
        </m:oMath>
      </m:oMathPara>
    </w:p>
    <w:p w:rsidR="000D33EB" w:rsidRPr="003435E0" w:rsidRDefault="000D33EB" w:rsidP="005C4587">
      <w:pPr>
        <w:pStyle w:val="ListParagraph"/>
        <w:numPr>
          <w:ilvl w:val="0"/>
          <w:numId w:val="3"/>
        </w:numPr>
        <w:jc w:val="both"/>
        <w:rPr>
          <w:rFonts w:ascii="Segoe UI" w:hAnsi="Segoe UI" w:cs="Segoe UI"/>
          <w:lang w:val="es-AR"/>
        </w:rPr>
      </w:pPr>
      <w:r w:rsidRPr="003435E0">
        <w:rPr>
          <w:rFonts w:ascii="Segoe UI" w:hAnsi="Segoe UI" w:cs="Segoe UI"/>
          <w:lang w:val="es-AR"/>
        </w:rPr>
        <w:t>¿Cuál es la probabilidad de que el sastre esté desocupado?</w:t>
      </w:r>
    </w:p>
    <w:p w:rsidR="00787AAB" w:rsidRPr="003435E0" w:rsidRDefault="00AD4703" w:rsidP="005C4587">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P(0)</m:t>
        </m:r>
      </m:oMath>
      <w:r w:rsidRPr="003435E0">
        <w:rPr>
          <w:rFonts w:ascii="Segoe UI" w:eastAsiaTheme="minorEastAsia" w:hAnsi="Segoe UI" w:cs="Segoe UI"/>
          <w:lang w:val="es-AR"/>
        </w:rPr>
        <w:t xml:space="preserve"> la probabilidad de que haya 0 clientes en la sección. Entonces</w:t>
      </w:r>
    </w:p>
    <w:p w:rsidR="00AD4703" w:rsidRPr="003435E0" w:rsidRDefault="00AD4703" w:rsidP="005C4587">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=1-ρ=1-</m:t>
          </m:r>
          <m:d>
            <m:dPr>
              <m:ctrlPr>
                <w:rPr>
                  <w:rFonts w:ascii="Cambria Math" w:eastAsiaTheme="minorEastAsia" w:hAnsi="Cambria Math" w:cs="Segoe UI"/>
                  <w:i/>
                  <w:lang w:val="es-AR"/>
                </w:rPr>
              </m:ctrlPr>
            </m:dPr>
            <m:e>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=0,2</m:t>
          </m:r>
          <m:r>
            <m:rPr>
              <m:sty m:val="p"/>
            </m:rPr>
            <w:rPr>
              <w:rFonts w:ascii="Cambria Math" w:eastAsiaTheme="minorEastAsia" w:hAnsi="Cambria Math" w:cs="Segoe UI"/>
              <w:lang w:val="es-AR"/>
            </w:rPr>
            <w:br/>
          </m:r>
        </m:oMath>
      </m:oMathPara>
      <w:r w:rsidRPr="003435E0">
        <w:rPr>
          <w:rFonts w:ascii="Segoe UI" w:eastAsiaTheme="minorEastAsia" w:hAnsi="Segoe UI" w:cs="Segoe UI"/>
          <w:lang w:val="es-AR"/>
        </w:rPr>
        <w:t>.</w:t>
      </w:r>
    </w:p>
    <w:p w:rsidR="000D33EB" w:rsidRPr="003435E0" w:rsidRDefault="000D33EB" w:rsidP="005C4587">
      <w:pPr>
        <w:pStyle w:val="ListParagraph"/>
        <w:numPr>
          <w:ilvl w:val="0"/>
          <w:numId w:val="3"/>
        </w:numPr>
        <w:jc w:val="both"/>
        <w:rPr>
          <w:rFonts w:ascii="Segoe UI" w:hAnsi="Segoe UI" w:cs="Segoe UI"/>
          <w:lang w:val="es-AR"/>
        </w:rPr>
      </w:pPr>
      <w:r w:rsidRPr="003435E0">
        <w:rPr>
          <w:rFonts w:ascii="Segoe UI" w:hAnsi="Segoe UI" w:cs="Segoe UI"/>
          <w:lang w:val="es-AR"/>
        </w:rPr>
        <w:t>¿Cuál es</w:t>
      </w:r>
      <w:r w:rsidR="00AD4703" w:rsidRPr="003435E0">
        <w:rPr>
          <w:rFonts w:ascii="Segoe UI" w:hAnsi="Segoe UI" w:cs="Segoe UI"/>
          <w:lang w:val="es-AR"/>
        </w:rPr>
        <w:t>,</w:t>
      </w:r>
      <w:r w:rsidRPr="003435E0">
        <w:rPr>
          <w:rFonts w:ascii="Segoe UI" w:hAnsi="Segoe UI" w:cs="Segoe UI"/>
          <w:lang w:val="es-AR"/>
        </w:rPr>
        <w:t xml:space="preserve"> en promedio, el número de clientes que están esperando recibir el servicio?</w:t>
      </w:r>
    </w:p>
    <w:p w:rsidR="00787AAB" w:rsidRPr="003435E0" w:rsidRDefault="00F07244" w:rsidP="005C4587">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oMath>
      <w:r w:rsidRPr="003435E0">
        <w:rPr>
          <w:rFonts w:ascii="Segoe UI" w:eastAsiaTheme="minorEastAsia" w:hAnsi="Segoe UI" w:cs="Segoe UI"/>
          <w:lang w:val="es-AR"/>
        </w:rPr>
        <w:t xml:space="preserve"> la cantidad promedio de clientes que están en la cola. Entonces</w:t>
      </w:r>
    </w:p>
    <w:p w:rsidR="000D33EB" w:rsidRPr="003435E0" w:rsidRDefault="001E38B1" w:rsidP="005C4587">
      <w:pPr>
        <w:jc w:val="both"/>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λ</m:t>
                  </m:r>
                </m:e>
                <m:sup>
                  <m:r>
                    <w:rPr>
                      <w:rFonts w:ascii="Cambria Math" w:eastAsiaTheme="minorEastAsia" w:hAnsi="Cambria Math" w:cs="Segoe UI"/>
                      <w:lang w:val="es-AR"/>
                    </w:rPr>
                    <m:t>2</m:t>
                  </m:r>
                </m:sup>
              </m:sSup>
            </m:num>
            <m:den>
              <m:r>
                <w:rPr>
                  <w:rFonts w:ascii="Cambria Math" w:eastAsiaTheme="minorEastAsia" w:hAnsi="Cambria Math" w:cs="Segoe UI"/>
                  <w:lang w:val="es-AR"/>
                </w:rPr>
                <m:t>μ(μ-λ)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24</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r>
                    <w:rPr>
                      <w:rFonts w:ascii="Cambria Math" w:eastAsiaTheme="minorEastAsia" w:hAnsi="Cambria Math" w:cs="Segoe UI"/>
                      <w:lang w:val="es-AR"/>
                    </w:rPr>
                    <m:t>h</m:t>
                  </m:r>
                  <m:sSup>
                    <m:sSupPr>
                      <m:ctrlPr>
                        <w:rPr>
                          <w:rFonts w:ascii="Cambria Math" w:eastAsiaTheme="minorEastAsia" w:hAnsi="Cambria Math" w:cs="Segoe UI"/>
                          <w:i/>
                          <w:lang w:val="es-AR"/>
                        </w:rPr>
                      </m:ctrlPr>
                    </m:sSupPr>
                    <m:e>
                      <m:r>
                        <w:rPr>
                          <w:rFonts w:ascii="Cambria Math" w:eastAsiaTheme="minorEastAsia" w:hAnsi="Cambria Math" w:cs="Segoe UI"/>
                          <w:lang w:val="es-AR"/>
                        </w:rPr>
                        <m:t>r</m:t>
                      </m:r>
                    </m:e>
                    <m:sup>
                      <m:r>
                        <w:rPr>
                          <w:rFonts w:ascii="Cambria Math" w:eastAsiaTheme="minorEastAsia" w:hAnsi="Cambria Math" w:cs="Segoe UI"/>
                          <w:lang w:val="es-AR"/>
                        </w:rPr>
                        <m:t>2</m:t>
                      </m:r>
                    </m:sup>
                  </m:sSup>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6</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e>
              </m:d>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576</m:t>
              </m:r>
            </m:num>
            <m:den>
              <m:r>
                <w:rPr>
                  <w:rFonts w:ascii="Cambria Math" w:eastAsiaTheme="minorEastAsia" w:hAnsi="Cambria Math" w:cs="Segoe UI"/>
                  <w:lang w:val="es-AR"/>
                </w:rPr>
                <m:t>180</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2" w:name="_Toc398677660"/>
      <w:r>
        <w:rPr>
          <w:rFonts w:ascii="Segoe UI" w:hAnsi="Segoe UI" w:cs="Segoe UI"/>
          <w:lang w:val="es-AR"/>
        </w:rPr>
        <w:br w:type="page"/>
      </w:r>
    </w:p>
    <w:p w:rsidR="005C4587" w:rsidRPr="003435E0" w:rsidRDefault="005C4587" w:rsidP="00FF5BB5">
      <w:pPr>
        <w:pStyle w:val="Heading1"/>
        <w:rPr>
          <w:rFonts w:ascii="Segoe UI" w:hAnsi="Segoe UI" w:cs="Segoe UI"/>
          <w:lang w:val="es-AR"/>
        </w:rPr>
      </w:pPr>
      <w:bookmarkStart w:id="3" w:name="_Toc399505940"/>
      <w:r w:rsidRPr="003435E0">
        <w:rPr>
          <w:rFonts w:ascii="Segoe UI" w:hAnsi="Segoe UI" w:cs="Segoe UI"/>
          <w:lang w:val="es-AR"/>
        </w:rPr>
        <w:lastRenderedPageBreak/>
        <w:t xml:space="preserve">Ejercicio </w:t>
      </w:r>
      <w:r w:rsidR="00C109AC" w:rsidRPr="003435E0">
        <w:rPr>
          <w:rFonts w:ascii="Segoe UI" w:hAnsi="Segoe UI" w:cs="Segoe UI"/>
          <w:lang w:val="es-AR"/>
        </w:rPr>
        <w:t>N°</w:t>
      </w:r>
      <w:r w:rsidR="00FF5BB5" w:rsidRPr="003435E0">
        <w:rPr>
          <w:rFonts w:ascii="Segoe UI" w:hAnsi="Segoe UI" w:cs="Segoe UI"/>
          <w:lang w:val="es-AR"/>
        </w:rPr>
        <w:t xml:space="preserve"> </w:t>
      </w:r>
      <w:r w:rsidRPr="003435E0">
        <w:rPr>
          <w:rFonts w:ascii="Segoe UI" w:hAnsi="Segoe UI" w:cs="Segoe UI"/>
          <w:lang w:val="es-AR"/>
        </w:rPr>
        <w:t>2</w:t>
      </w:r>
      <w:bookmarkEnd w:id="2"/>
      <w:bookmarkEnd w:id="3"/>
    </w:p>
    <w:p w:rsidR="005C4587" w:rsidRPr="003435E0" w:rsidRDefault="005C4587" w:rsidP="005C4587">
      <w:pPr>
        <w:pStyle w:val="Heading2"/>
        <w:jc w:val="both"/>
        <w:rPr>
          <w:rFonts w:ascii="Segoe UI" w:hAnsi="Segoe UI" w:cs="Segoe UI"/>
          <w:lang w:val="es-AR"/>
        </w:rPr>
      </w:pPr>
      <w:r w:rsidRPr="003435E0">
        <w:rPr>
          <w:rFonts w:ascii="Segoe UI" w:hAnsi="Segoe UI" w:cs="Segoe UI"/>
          <w:lang w:val="es-AR"/>
        </w:rPr>
        <w:t>Enunciado</w:t>
      </w:r>
    </w:p>
    <w:p w:rsidR="005C4587" w:rsidRPr="003435E0" w:rsidRDefault="005C4587" w:rsidP="005C4587">
      <w:pPr>
        <w:jc w:val="both"/>
        <w:rPr>
          <w:rFonts w:ascii="Segoe UI" w:hAnsi="Segoe UI" w:cs="Segoe UI"/>
          <w:lang w:val="es-AR"/>
        </w:rPr>
      </w:pPr>
      <w:r w:rsidRPr="003435E0">
        <w:rPr>
          <w:rFonts w:ascii="Segoe UI" w:hAnsi="Segoe UI" w:cs="Segoe UI"/>
          <w:lang w:val="es-AR"/>
        </w:rPr>
        <w:t xml:space="preserve">Un establecimiento de reparaciones, atendido por </w:t>
      </w:r>
      <w:r w:rsidRPr="003435E0">
        <w:rPr>
          <w:rFonts w:ascii="Segoe UI" w:hAnsi="Segoe UI" w:cs="Segoe UI"/>
          <w:b/>
          <w:lang w:val="es-AR"/>
        </w:rPr>
        <w:t>un solo operario</w:t>
      </w:r>
      <w:r w:rsidRPr="003435E0">
        <w:rPr>
          <w:rFonts w:ascii="Segoe UI" w:hAnsi="Segoe UI" w:cs="Segoe UI"/>
          <w:lang w:val="es-AR"/>
        </w:rPr>
        <w:t xml:space="preserve">, recibe un promedio de </w:t>
      </w:r>
      <w:r w:rsidRPr="003435E0">
        <w:rPr>
          <w:rFonts w:ascii="Segoe UI" w:hAnsi="Segoe UI" w:cs="Segoe UI"/>
          <w:b/>
          <w:lang w:val="es-AR"/>
        </w:rPr>
        <w:t>cuatro clientes por hora</w:t>
      </w:r>
      <w:r w:rsidRPr="003435E0">
        <w:rPr>
          <w:rFonts w:ascii="Segoe UI" w:hAnsi="Segoe UI" w:cs="Segoe UI"/>
          <w:lang w:val="es-AR"/>
        </w:rPr>
        <w:t xml:space="preserve">, los cuales traen pequeños aparatos a reparar. El mecánico los inspecciona para encontrar los defectos y muy a menudo puede arreglarlos de inmediato, o de otro modo emitir un diagnóstico. En promedio, todo le toma </w:t>
      </w:r>
      <w:r w:rsidRPr="003435E0">
        <w:rPr>
          <w:rFonts w:ascii="Segoe UI" w:hAnsi="Segoe UI" w:cs="Segoe UI"/>
          <w:b/>
          <w:lang w:val="es-AR"/>
        </w:rPr>
        <w:t>6 minutos por aparato</w:t>
      </w:r>
      <w:r w:rsidRPr="003435E0">
        <w:rPr>
          <w:rFonts w:ascii="Segoe UI" w:hAnsi="Segoe UI" w:cs="Segoe UI"/>
          <w:lang w:val="es-AR"/>
        </w:rPr>
        <w:t>. Los arribos tienen una distribución Poisson y el tiempo de servicio tiene una distribución exponencial.</w:t>
      </w:r>
    </w:p>
    <w:p w:rsidR="005C4587" w:rsidRPr="003435E0" w:rsidRDefault="005C4587" w:rsidP="005C4587">
      <w:pPr>
        <w:pStyle w:val="Heading2"/>
        <w:rPr>
          <w:rFonts w:ascii="Segoe UI" w:hAnsi="Segoe UI" w:cs="Segoe UI"/>
          <w:lang w:val="es-AR"/>
        </w:rPr>
      </w:pPr>
      <w:r w:rsidRPr="003435E0">
        <w:rPr>
          <w:rFonts w:ascii="Segoe UI" w:hAnsi="Segoe UI" w:cs="Segoe UI"/>
          <w:lang w:val="es-AR"/>
        </w:rPr>
        <w:t>Modelo</w:t>
      </w:r>
    </w:p>
    <w:p w:rsidR="005C4587" w:rsidRPr="003435E0" w:rsidRDefault="00CD004F" w:rsidP="005C4587">
      <w:pPr>
        <w:keepNext/>
        <w:rPr>
          <w:rFonts w:ascii="Segoe UI" w:hAnsi="Segoe UI" w:cs="Segoe UI"/>
          <w:lang w:val="es-AR"/>
        </w:rPr>
      </w:pPr>
      <w:r w:rsidRPr="003435E0">
        <w:rPr>
          <w:rFonts w:ascii="Segoe UI" w:hAnsi="Segoe UI" w:cs="Segoe UI"/>
          <w:noProof/>
          <w:lang w:val="es-AR" w:eastAsia="es-AR"/>
        </w:rPr>
        <w:drawing>
          <wp:inline distT="0" distB="0" distL="0" distR="0">
            <wp:extent cx="6210500" cy="2383202"/>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210500" cy="2383202"/>
                    </a:xfrm>
                    <a:prstGeom prst="rect">
                      <a:avLst/>
                    </a:prstGeom>
                    <a:noFill/>
                  </pic:spPr>
                </pic:pic>
              </a:graphicData>
            </a:graphic>
          </wp:inline>
        </w:drawing>
      </w:r>
    </w:p>
    <w:p w:rsidR="005C4587" w:rsidRPr="003435E0" w:rsidRDefault="005C4587" w:rsidP="005C4587">
      <w:pPr>
        <w:jc w:val="both"/>
        <w:rPr>
          <w:rFonts w:ascii="Segoe UI" w:hAnsi="Segoe UI" w:cs="Segoe UI"/>
          <w:lang w:val="es-AR"/>
        </w:rPr>
      </w:pPr>
      <w:r w:rsidRPr="003435E0">
        <w:rPr>
          <w:rFonts w:ascii="Segoe UI" w:hAnsi="Segoe UI" w:cs="Segoe UI"/>
          <w:lang w:val="es-AR"/>
        </w:rPr>
        <w:t>Según la notación de Kendall, este es un modelo P/P/1.</w:t>
      </w:r>
    </w:p>
    <w:p w:rsidR="005C4587" w:rsidRPr="003435E0" w:rsidRDefault="005C4587" w:rsidP="005C4587">
      <w:pPr>
        <w:pStyle w:val="Heading2"/>
        <w:jc w:val="both"/>
        <w:rPr>
          <w:rFonts w:ascii="Segoe UI" w:hAnsi="Segoe UI" w:cs="Segoe UI"/>
          <w:lang w:val="es-AR"/>
        </w:rPr>
      </w:pPr>
      <w:r w:rsidRPr="003435E0">
        <w:rPr>
          <w:rFonts w:ascii="Segoe UI" w:hAnsi="Segoe UI" w:cs="Segoe UI"/>
          <w:lang w:val="es-AR"/>
        </w:rPr>
        <w:t>Hipótesis</w:t>
      </w:r>
    </w:p>
    <w:p w:rsidR="005C4587" w:rsidRPr="003435E0" w:rsidRDefault="005C4587" w:rsidP="005C4587">
      <w:pPr>
        <w:pStyle w:val="ListParagraph"/>
        <w:numPr>
          <w:ilvl w:val="0"/>
          <w:numId w:val="6"/>
        </w:numPr>
        <w:jc w:val="both"/>
        <w:rPr>
          <w:rFonts w:ascii="Segoe UI" w:hAnsi="Segoe UI" w:cs="Segoe UI"/>
          <w:lang w:val="es-AR"/>
        </w:rPr>
      </w:pPr>
      <w:r w:rsidRPr="003435E0">
        <w:rPr>
          <w:rFonts w:ascii="Segoe UI" w:hAnsi="Segoe UI" w:cs="Segoe UI"/>
          <w:lang w:val="es-AR"/>
        </w:rPr>
        <w:t>El tipo de proceso de arribo de clientes es Poisson.</w:t>
      </w:r>
    </w:p>
    <w:p w:rsidR="005C4587" w:rsidRPr="003435E0" w:rsidRDefault="005C4587" w:rsidP="005C4587">
      <w:pPr>
        <w:pStyle w:val="ListParagraph"/>
        <w:numPr>
          <w:ilvl w:val="0"/>
          <w:numId w:val="6"/>
        </w:numPr>
        <w:jc w:val="both"/>
        <w:rPr>
          <w:rFonts w:ascii="Segoe UI" w:hAnsi="Segoe UI" w:cs="Segoe UI"/>
          <w:lang w:val="es-AR"/>
        </w:rPr>
      </w:pPr>
      <w:r w:rsidRPr="003435E0">
        <w:rPr>
          <w:rFonts w:ascii="Segoe UI" w:hAnsi="Segoe UI" w:cs="Segoe UI"/>
          <w:lang w:val="es-AR"/>
        </w:rPr>
        <w:t>El tipo de proceso de servicio de clientes es Poisson.</w:t>
      </w:r>
    </w:p>
    <w:p w:rsidR="005C4587" w:rsidRPr="003435E0" w:rsidRDefault="005C4587" w:rsidP="005C4587">
      <w:pPr>
        <w:pStyle w:val="ListParagraph"/>
        <w:numPr>
          <w:ilvl w:val="0"/>
          <w:numId w:val="6"/>
        </w:numPr>
        <w:jc w:val="both"/>
        <w:rPr>
          <w:rFonts w:ascii="Segoe UI" w:hAnsi="Segoe UI" w:cs="Segoe UI"/>
          <w:lang w:val="es-AR"/>
        </w:rPr>
      </w:pPr>
      <w:r w:rsidRPr="003435E0">
        <w:rPr>
          <w:rFonts w:ascii="Segoe UI" w:hAnsi="Segoe UI" w:cs="Segoe UI"/>
          <w:lang w:val="es-AR"/>
        </w:rPr>
        <w:t>Hay 1 solo canal de atención.</w:t>
      </w:r>
    </w:p>
    <w:p w:rsidR="005C4587" w:rsidRPr="003435E0" w:rsidRDefault="005C4587" w:rsidP="005C4587">
      <w:pPr>
        <w:pStyle w:val="ListParagraph"/>
        <w:numPr>
          <w:ilvl w:val="0"/>
          <w:numId w:val="6"/>
        </w:numPr>
        <w:jc w:val="both"/>
        <w:rPr>
          <w:rFonts w:ascii="Segoe UI" w:hAnsi="Segoe UI" w:cs="Segoe UI"/>
          <w:lang w:val="es-AR"/>
        </w:rPr>
      </w:pPr>
      <w:r w:rsidRPr="003435E0">
        <w:rPr>
          <w:rFonts w:ascii="Segoe UI" w:hAnsi="Segoe UI" w:cs="Segoe UI"/>
          <w:lang w:val="es-AR"/>
        </w:rPr>
        <w:t>La capacidad del sistema es infinita.</w:t>
      </w:r>
    </w:p>
    <w:p w:rsidR="005C4587" w:rsidRPr="003435E0" w:rsidRDefault="005C4587" w:rsidP="005C4587">
      <w:pPr>
        <w:pStyle w:val="ListParagraph"/>
        <w:numPr>
          <w:ilvl w:val="0"/>
          <w:numId w:val="6"/>
        </w:numPr>
        <w:jc w:val="both"/>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5C4587" w:rsidRPr="003435E0" w:rsidRDefault="005C4587" w:rsidP="005C4587">
      <w:pPr>
        <w:pStyle w:val="ListParagraph"/>
        <w:numPr>
          <w:ilvl w:val="0"/>
          <w:numId w:val="6"/>
        </w:numPr>
        <w:jc w:val="both"/>
        <w:rPr>
          <w:rFonts w:ascii="Segoe UI" w:hAnsi="Segoe UI" w:cs="Segoe UI"/>
          <w:lang w:val="es-AR"/>
        </w:rPr>
      </w:pPr>
      <w:r w:rsidRPr="003435E0">
        <w:rPr>
          <w:rFonts w:ascii="Segoe UI" w:hAnsi="Segoe UI" w:cs="Segoe UI"/>
          <w:lang w:val="es-AR"/>
        </w:rPr>
        <w:t>La población es infinita.</w:t>
      </w:r>
    </w:p>
    <w:p w:rsidR="005C4587" w:rsidRPr="003435E0" w:rsidRDefault="005C4587" w:rsidP="005C4587">
      <w:pPr>
        <w:pStyle w:val="ListParagraph"/>
        <w:numPr>
          <w:ilvl w:val="0"/>
          <w:numId w:val="6"/>
        </w:numPr>
        <w:jc w:val="both"/>
        <w:rPr>
          <w:rFonts w:ascii="Segoe UI" w:hAnsi="Segoe UI" w:cs="Segoe UI"/>
          <w:lang w:val="es-AR"/>
        </w:rPr>
      </w:pPr>
      <w:r w:rsidRPr="003435E0">
        <w:rPr>
          <w:rFonts w:ascii="Segoe UI" w:hAnsi="Segoe UI" w:cs="Segoe UI"/>
          <w:lang w:val="es-AR"/>
        </w:rPr>
        <w:t>Se forma una única cola frente al canal.</w:t>
      </w:r>
    </w:p>
    <w:p w:rsidR="005C4587" w:rsidRPr="003435E0" w:rsidRDefault="005C4587" w:rsidP="005C4587">
      <w:pPr>
        <w:pStyle w:val="ListParagraph"/>
        <w:numPr>
          <w:ilvl w:val="0"/>
          <w:numId w:val="6"/>
        </w:numPr>
        <w:jc w:val="both"/>
        <w:rPr>
          <w:rFonts w:ascii="Segoe UI" w:hAnsi="Segoe UI" w:cs="Segoe UI"/>
          <w:lang w:val="es-AR"/>
        </w:rPr>
      </w:pPr>
      <w:r w:rsidRPr="003435E0">
        <w:rPr>
          <w:rFonts w:ascii="Segoe UI" w:hAnsi="Segoe UI" w:cs="Segoe UI"/>
          <w:lang w:val="es-AR"/>
        </w:rPr>
        <w:t>El sistema se encuentra en régimen permanente.</w:t>
      </w:r>
    </w:p>
    <w:p w:rsidR="005C4587" w:rsidRPr="003435E0" w:rsidRDefault="005C4587" w:rsidP="005C4587">
      <w:pPr>
        <w:pStyle w:val="ListParagraph"/>
        <w:numPr>
          <w:ilvl w:val="0"/>
          <w:numId w:val="6"/>
        </w:numPr>
        <w:jc w:val="both"/>
        <w:rPr>
          <w:rFonts w:ascii="Segoe UI" w:hAnsi="Segoe UI" w:cs="Segoe UI"/>
          <w:lang w:val="es-AR"/>
        </w:rPr>
      </w:pPr>
      <w:r w:rsidRPr="003435E0">
        <w:rPr>
          <w:rFonts w:ascii="Segoe UI" w:hAnsi="Segoe UI" w:cs="Segoe UI"/>
          <w:lang w:val="es-AR"/>
        </w:rPr>
        <w:t>No hay impaciencia por parte de los clientes.</w:t>
      </w:r>
    </w:p>
    <w:p w:rsidR="005C4587" w:rsidRPr="003435E0" w:rsidRDefault="006422D8" w:rsidP="006422D8">
      <w:pPr>
        <w:pStyle w:val="Heading2"/>
        <w:rPr>
          <w:rFonts w:ascii="Segoe UI" w:hAnsi="Segoe UI" w:cs="Segoe UI"/>
          <w:lang w:val="es-AR"/>
        </w:rPr>
      </w:pPr>
      <w:r w:rsidRPr="003435E0">
        <w:rPr>
          <w:rFonts w:ascii="Segoe UI" w:hAnsi="Segoe UI" w:cs="Segoe UI"/>
          <w:lang w:val="es-AR"/>
        </w:rPr>
        <w:t>Ejercicios</w:t>
      </w:r>
    </w:p>
    <w:p w:rsidR="005C4587" w:rsidRPr="003435E0" w:rsidRDefault="005C4587" w:rsidP="006422D8">
      <w:pPr>
        <w:pStyle w:val="ListParagraph"/>
        <w:numPr>
          <w:ilvl w:val="0"/>
          <w:numId w:val="9"/>
        </w:numPr>
        <w:jc w:val="both"/>
        <w:rPr>
          <w:rFonts w:ascii="Segoe UI" w:hAnsi="Segoe UI" w:cs="Segoe UI"/>
          <w:lang w:val="es-AR"/>
        </w:rPr>
      </w:pPr>
      <w:r w:rsidRPr="003435E0">
        <w:rPr>
          <w:rFonts w:ascii="Segoe UI" w:hAnsi="Segoe UI" w:cs="Segoe UI"/>
          <w:lang w:val="es-AR"/>
        </w:rPr>
        <w:t>La probabilidad de que el taller esté vacío.</w:t>
      </w:r>
    </w:p>
    <w:p w:rsidR="006422D8" w:rsidRPr="003435E0" w:rsidRDefault="006422D8" w:rsidP="006422D8">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P(0)</m:t>
        </m:r>
      </m:oMath>
      <w:r w:rsidRPr="003435E0">
        <w:rPr>
          <w:rFonts w:ascii="Segoe UI" w:eastAsiaTheme="minorEastAsia" w:hAnsi="Segoe UI" w:cs="Segoe UI"/>
          <w:lang w:val="es-AR"/>
        </w:rPr>
        <w:t xml:space="preserve"> la probabilidad de que haya 0 clientes esperando ser atendidos o siendo atendidos. Entonces</w:t>
      </w:r>
    </w:p>
    <w:p w:rsidR="006422D8" w:rsidRPr="003435E0" w:rsidRDefault="006422D8" w:rsidP="006422D8">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=1-ρ=1-</m:t>
          </m:r>
          <m:d>
            <m:dPr>
              <m:ctrlPr>
                <w:rPr>
                  <w:rFonts w:ascii="Cambria Math" w:eastAsiaTheme="minorEastAsia" w:hAnsi="Cambria Math" w:cs="Segoe UI"/>
                  <w:i/>
                  <w:lang w:val="es-AR"/>
                </w:rPr>
              </m:ctrlPr>
            </m:dPr>
            <m:e>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4</m:t>
              </m:r>
            </m:num>
            <m:den>
              <m:r>
                <w:rPr>
                  <w:rFonts w:ascii="Cambria Math" w:eastAsiaTheme="minorEastAsia" w:hAnsi="Cambria Math" w:cs="Segoe UI"/>
                  <w:lang w:val="es-AR"/>
                </w:rPr>
                <m:t>10</m:t>
              </m:r>
            </m:den>
          </m:f>
          <m:r>
            <w:rPr>
              <w:rFonts w:ascii="Cambria Math" w:eastAsiaTheme="minorEastAsia" w:hAnsi="Cambria Math" w:cs="Segoe UI"/>
              <w:lang w:val="es-AR"/>
            </w:rPr>
            <m:t>=0,6</m:t>
          </m:r>
        </m:oMath>
      </m:oMathPara>
    </w:p>
    <w:p w:rsidR="005C4587" w:rsidRPr="003435E0" w:rsidRDefault="005C4587" w:rsidP="006422D8">
      <w:pPr>
        <w:pStyle w:val="ListParagraph"/>
        <w:numPr>
          <w:ilvl w:val="0"/>
          <w:numId w:val="9"/>
        </w:numPr>
        <w:jc w:val="both"/>
        <w:rPr>
          <w:rFonts w:ascii="Segoe UI" w:hAnsi="Segoe UI" w:cs="Segoe UI"/>
          <w:lang w:val="es-AR"/>
        </w:rPr>
      </w:pPr>
      <w:r w:rsidRPr="003435E0">
        <w:rPr>
          <w:rFonts w:ascii="Segoe UI" w:hAnsi="Segoe UI" w:cs="Segoe UI"/>
          <w:lang w:val="es-AR"/>
        </w:rPr>
        <w:t>La probabilidad de que tres clientes estén en el taller.</w:t>
      </w:r>
    </w:p>
    <w:p w:rsidR="006422D8" w:rsidRPr="003435E0" w:rsidRDefault="006422D8" w:rsidP="006422D8">
      <w:pPr>
        <w:jc w:val="both"/>
        <w:rPr>
          <w:rFonts w:ascii="Segoe UI" w:eastAsiaTheme="minorEastAsia" w:hAnsi="Segoe UI" w:cs="Segoe UI"/>
          <w:lang w:val="es-AR"/>
        </w:rPr>
      </w:pPr>
      <w:r w:rsidRPr="003435E0">
        <w:rPr>
          <w:rFonts w:ascii="Segoe UI" w:hAnsi="Segoe UI" w:cs="Segoe UI"/>
          <w:lang w:val="es-AR"/>
        </w:rPr>
        <w:lastRenderedPageBreak/>
        <w:t xml:space="preserve">Sea </w:t>
      </w:r>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oMath>
      <w:r w:rsidRPr="003435E0">
        <w:rPr>
          <w:rFonts w:ascii="Segoe UI" w:eastAsiaTheme="minorEastAsia" w:hAnsi="Segoe UI" w:cs="Segoe UI"/>
          <w:lang w:val="es-AR"/>
        </w:rPr>
        <w:t xml:space="preserve"> la probabilidad de que haya 3 clientes en el taller. Entonces</w:t>
      </w:r>
    </w:p>
    <w:p w:rsidR="006422D8" w:rsidRPr="003435E0" w:rsidRDefault="006422D8" w:rsidP="006422D8">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m:t>
          </m:r>
          <m:sSup>
            <m:sSupPr>
              <m:ctrlPr>
                <w:rPr>
                  <w:rFonts w:ascii="Cambria Math" w:eastAsiaTheme="minorEastAsia" w:hAnsi="Cambria Math" w:cs="Segoe UI"/>
                  <w:i/>
                  <w:lang w:val="es-AR"/>
                </w:rPr>
              </m:ctrlPr>
            </m:sSupPr>
            <m:e>
              <m:r>
                <w:rPr>
                  <w:rFonts w:ascii="Cambria Math" w:eastAsiaTheme="minorEastAsia" w:hAnsi="Cambria Math" w:cs="Segoe UI"/>
                  <w:lang w:val="es-AR"/>
                </w:rPr>
                <m:t>ρ</m:t>
              </m:r>
            </m:e>
            <m:sup>
              <m:r>
                <w:rPr>
                  <w:rFonts w:ascii="Cambria Math" w:eastAsiaTheme="minorEastAsia" w:hAnsi="Cambria Math" w:cs="Segoe UI"/>
                  <w:lang w:val="es-AR"/>
                </w:rPr>
                <m:t>3</m:t>
              </m:r>
            </m:sup>
          </m:sSup>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e>
                <m:sup>
                  <m:r>
                    <w:rPr>
                      <w:rFonts w:ascii="Cambria Math" w:eastAsiaTheme="minorEastAsia" w:hAnsi="Cambria Math" w:cs="Segoe UI"/>
                      <w:lang w:val="es-AR"/>
                    </w:rPr>
                    <m:t>3</m:t>
                  </m:r>
                </m:sup>
              </m:sSup>
            </m:num>
            <m:den>
              <m:sSup>
                <m:sSupPr>
                  <m:ctrlPr>
                    <w:rPr>
                      <w:rFonts w:ascii="Cambria Math" w:eastAsiaTheme="minorEastAsia" w:hAnsi="Cambria Math" w:cs="Segoe UI"/>
                      <w:i/>
                      <w:lang w:val="es-AR"/>
                    </w:rPr>
                  </m:ctrlPr>
                </m:sSup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e>
                <m:sup>
                  <m:r>
                    <w:rPr>
                      <w:rFonts w:ascii="Cambria Math" w:eastAsiaTheme="minorEastAsia" w:hAnsi="Cambria Math" w:cs="Segoe UI"/>
                      <w:lang w:val="es-AR"/>
                    </w:rPr>
                    <m:t>3</m:t>
                  </m:r>
                </m:sup>
              </m:sSup>
            </m:den>
          </m:f>
          <m:r>
            <w:rPr>
              <w:rFonts w:ascii="Cambria Math" w:eastAsiaTheme="minorEastAsia" w:hAnsi="Cambria Math" w:cs="Segoe UI"/>
              <w:lang w:val="es-AR"/>
            </w:rPr>
            <m:t>×0,6=</m:t>
          </m:r>
          <m:f>
            <m:fPr>
              <m:ctrlPr>
                <w:rPr>
                  <w:rFonts w:ascii="Cambria Math" w:eastAsiaTheme="minorEastAsia" w:hAnsi="Cambria Math" w:cs="Segoe UI"/>
                  <w:i/>
                  <w:lang w:val="es-AR"/>
                </w:rPr>
              </m:ctrlPr>
            </m:fPr>
            <m:num>
              <m:r>
                <w:rPr>
                  <w:rFonts w:ascii="Cambria Math" w:eastAsiaTheme="minorEastAsia" w:hAnsi="Cambria Math" w:cs="Segoe UI"/>
                  <w:lang w:val="es-AR"/>
                </w:rPr>
                <m:t>64</m:t>
              </m:r>
            </m:num>
            <m:den>
              <m:r>
                <w:rPr>
                  <w:rFonts w:ascii="Cambria Math" w:eastAsiaTheme="minorEastAsia" w:hAnsi="Cambria Math" w:cs="Segoe UI"/>
                  <w:lang w:val="es-AR"/>
                </w:rPr>
                <m:t>1000</m:t>
              </m:r>
            </m:den>
          </m:f>
          <m:r>
            <w:rPr>
              <w:rFonts w:ascii="Cambria Math" w:eastAsiaTheme="minorEastAsia" w:hAnsi="Cambria Math" w:cs="Segoe UI"/>
              <w:lang w:val="es-AR"/>
            </w:rPr>
            <m:t>×0,6=0,0384</m:t>
          </m:r>
        </m:oMath>
      </m:oMathPara>
    </w:p>
    <w:p w:rsidR="005C4587" w:rsidRPr="003435E0" w:rsidRDefault="005C4587" w:rsidP="006422D8">
      <w:pPr>
        <w:pStyle w:val="ListParagraph"/>
        <w:numPr>
          <w:ilvl w:val="0"/>
          <w:numId w:val="9"/>
        </w:numPr>
        <w:jc w:val="both"/>
        <w:rPr>
          <w:rFonts w:ascii="Segoe UI" w:hAnsi="Segoe UI" w:cs="Segoe UI"/>
          <w:lang w:val="es-AR"/>
        </w:rPr>
      </w:pPr>
      <w:r w:rsidRPr="003435E0">
        <w:rPr>
          <w:rFonts w:ascii="Segoe UI" w:hAnsi="Segoe UI" w:cs="Segoe UI"/>
          <w:lang w:val="es-AR"/>
        </w:rPr>
        <w:t>La probabilidad de encontrar por lo menos un cliente en el taller.</w:t>
      </w:r>
    </w:p>
    <w:p w:rsidR="00CC7F47" w:rsidRPr="003435E0" w:rsidRDefault="00CC7F47" w:rsidP="00CC7F47">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n</m:t>
        </m:r>
      </m:oMath>
      <w:r w:rsidRPr="003435E0">
        <w:rPr>
          <w:rFonts w:ascii="Segoe UI" w:eastAsiaTheme="minorEastAsia" w:hAnsi="Segoe UI" w:cs="Segoe UI"/>
          <w:lang w:val="es-AR"/>
        </w:rPr>
        <w:t xml:space="preserve"> una variable aleatoria que representa la cantidad de clientes en el taller. Entonces</w:t>
      </w:r>
    </w:p>
    <w:p w:rsidR="00CC7F47" w:rsidRPr="003435E0" w:rsidRDefault="00CC7F47" w:rsidP="00CC7F47">
      <w:pPr>
        <w:jc w:val="both"/>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n&lt;1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=1-0,6=0,4</m:t>
          </m:r>
        </m:oMath>
      </m:oMathPara>
    </w:p>
    <w:p w:rsidR="005C4587" w:rsidRPr="003435E0" w:rsidRDefault="005C4587" w:rsidP="006422D8">
      <w:pPr>
        <w:pStyle w:val="ListParagraph"/>
        <w:numPr>
          <w:ilvl w:val="0"/>
          <w:numId w:val="9"/>
        </w:numPr>
        <w:jc w:val="both"/>
        <w:rPr>
          <w:rFonts w:ascii="Segoe UI" w:hAnsi="Segoe UI" w:cs="Segoe UI"/>
          <w:lang w:val="es-AR"/>
        </w:rPr>
      </w:pPr>
      <w:r w:rsidRPr="003435E0">
        <w:rPr>
          <w:rFonts w:ascii="Segoe UI" w:hAnsi="Segoe UI" w:cs="Segoe UI"/>
          <w:lang w:val="es-AR"/>
        </w:rPr>
        <w:t>El número promedio de clientes en el taller.</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L</m:t>
        </m:r>
      </m:oMath>
      <w:r w:rsidRPr="003435E0">
        <w:rPr>
          <w:rFonts w:ascii="Segoe UI" w:eastAsiaTheme="minorEastAsia" w:hAnsi="Segoe UI" w:cs="Segoe UI"/>
          <w:lang w:val="es-AR"/>
        </w:rPr>
        <w:t xml:space="preserve"> la cantidad promedio de clientes en el taller. Entonces</w:t>
      </w:r>
    </w:p>
    <w:p w:rsidR="00A91B7E" w:rsidRPr="003435E0" w:rsidRDefault="00A91B7E" w:rsidP="00A91B7E">
      <w:pPr>
        <w:jc w:val="both"/>
        <w:rPr>
          <w:rFonts w:ascii="Segoe UI" w:hAnsi="Segoe UI" w:cs="Segoe UI"/>
          <w:lang w:val="es-AR"/>
        </w:rPr>
      </w:pPr>
      <m:oMathPara>
        <m:oMath>
          <m:r>
            <w:rPr>
              <w:rFonts w:ascii="Cambria Math" w:hAnsi="Cambria Math" w:cs="Segoe UI"/>
              <w:lang w:val="es-AR"/>
            </w:rPr>
            <m:t>L=</m:t>
          </m:r>
          <m:f>
            <m:fPr>
              <m:ctrlPr>
                <w:rPr>
                  <w:rFonts w:ascii="Cambria Math" w:hAnsi="Cambria Math" w:cs="Segoe UI"/>
                  <w:i/>
                  <w:lang w:val="es-AR"/>
                </w:rPr>
              </m:ctrlPr>
            </m:fPr>
            <m:num>
              <m:r>
                <w:rPr>
                  <w:rFonts w:ascii="Cambria Math" w:hAnsi="Cambria Math" w:cs="Segoe UI"/>
                  <w:lang w:val="es-AR"/>
                </w:rPr>
                <m:t>λ</m:t>
              </m:r>
            </m:num>
            <m:den>
              <m:r>
                <w:rPr>
                  <w:rFonts w:ascii="Cambria Math" w:hAnsi="Cambria Math" w:cs="Segoe UI"/>
                  <w:lang w:val="es-AR"/>
                </w:rPr>
                <m:t>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num>
            <m:den>
              <m:r>
                <w:rPr>
                  <w:rFonts w:ascii="Cambria Math" w:hAnsi="Cambria Math" w:cs="Segoe UI"/>
                  <w:lang w:val="es-AR"/>
                </w:rPr>
                <m:t>10</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m:t>
              </m:r>
            </m:num>
            <m:den>
              <m:r>
                <w:rPr>
                  <w:rFonts w:ascii="Cambria Math" w:hAnsi="Cambria Math" w:cs="Segoe UI"/>
                  <w:lang w:val="es-AR"/>
                </w:rPr>
                <m:t>3</m:t>
              </m:r>
            </m:den>
          </m:f>
        </m:oMath>
      </m:oMathPara>
    </w:p>
    <w:p w:rsidR="005C4587" w:rsidRPr="003435E0" w:rsidRDefault="005C4587" w:rsidP="006422D8">
      <w:pPr>
        <w:pStyle w:val="ListParagraph"/>
        <w:numPr>
          <w:ilvl w:val="0"/>
          <w:numId w:val="9"/>
        </w:numPr>
        <w:jc w:val="both"/>
        <w:rPr>
          <w:rFonts w:ascii="Segoe UI" w:hAnsi="Segoe UI" w:cs="Segoe UI"/>
          <w:lang w:val="es-AR"/>
        </w:rPr>
      </w:pPr>
      <w:r w:rsidRPr="003435E0">
        <w:rPr>
          <w:rFonts w:ascii="Segoe UI" w:hAnsi="Segoe UI" w:cs="Segoe UI"/>
          <w:lang w:val="es-AR"/>
        </w:rPr>
        <w:t>El tiempo promedio que un cliente debe permanecer en el taller.</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W</m:t>
        </m:r>
      </m:oMath>
      <w:r w:rsidRPr="003435E0">
        <w:rPr>
          <w:rFonts w:ascii="Segoe UI" w:eastAsiaTheme="minorEastAsia" w:hAnsi="Segoe UI" w:cs="Segoe UI"/>
          <w:lang w:val="es-AR"/>
        </w:rPr>
        <w:t xml:space="preserve"> el tiempo promedio que un cliente permanece en el taller (en la cola y durante la atención). Entonces</w:t>
      </w:r>
    </w:p>
    <w:p w:rsidR="00A91B7E" w:rsidRPr="003435E0" w:rsidRDefault="00A91B7E" w:rsidP="00A91B7E">
      <w:pPr>
        <w:jc w:val="both"/>
        <w:rPr>
          <w:rFonts w:ascii="Segoe UI" w:hAnsi="Segoe UI" w:cs="Segoe UI"/>
          <w:lang w:val="es-AR"/>
        </w:rPr>
      </w:pPr>
      <m:oMathPara>
        <m:oMath>
          <m:r>
            <w:rPr>
              <w:rFonts w:ascii="Cambria Math" w:hAnsi="Cambria Math" w:cs="Segoe UI"/>
              <w:lang w:val="es-AR"/>
            </w:rPr>
            <m:t>W=</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6</m:t>
              </m:r>
            </m:den>
          </m:f>
          <m:f>
            <m:fPr>
              <m:ctrlPr>
                <w:rPr>
                  <w:rFonts w:ascii="Cambria Math" w:hAnsi="Cambria Math" w:cs="Segoe UI"/>
                  <w:i/>
                  <w:lang w:val="es-AR"/>
                </w:rPr>
              </m:ctrlPr>
            </m:fPr>
            <m:num>
              <m:r>
                <w:rPr>
                  <w:rFonts w:ascii="Cambria Math" w:hAnsi="Cambria Math" w:cs="Segoe UI"/>
                  <w:lang w:val="es-AR"/>
                </w:rPr>
                <m:t>hr</m:t>
              </m:r>
            </m:num>
            <m:den>
              <m:r>
                <w:rPr>
                  <w:rFonts w:ascii="Cambria Math" w:hAnsi="Cambria Math" w:cs="Segoe UI"/>
                  <w:lang w:val="es-AR"/>
                </w:rPr>
                <m:t>cl</m:t>
              </m:r>
            </m:den>
          </m:f>
          <m:r>
            <w:rPr>
              <w:rFonts w:ascii="Cambria Math" w:hAnsi="Cambria Math" w:cs="Segoe UI"/>
              <w:lang w:val="es-AR"/>
            </w:rPr>
            <m:t>≈10</m:t>
          </m:r>
          <m:f>
            <m:fPr>
              <m:ctrlPr>
                <w:rPr>
                  <w:rFonts w:ascii="Cambria Math" w:hAnsi="Cambria Math" w:cs="Segoe UI"/>
                  <w:i/>
                  <w:lang w:val="es-AR"/>
                </w:rPr>
              </m:ctrlPr>
            </m:fPr>
            <m:num>
              <m:r>
                <w:rPr>
                  <w:rFonts w:ascii="Cambria Math" w:hAnsi="Cambria Math" w:cs="Segoe UI"/>
                  <w:lang w:val="es-AR"/>
                </w:rPr>
                <m:t>min</m:t>
              </m:r>
            </m:num>
            <m:den>
              <m:r>
                <w:rPr>
                  <w:rFonts w:ascii="Cambria Math" w:hAnsi="Cambria Math" w:cs="Segoe UI"/>
                  <w:lang w:val="es-AR"/>
                </w:rPr>
                <m:t>cl</m:t>
              </m:r>
            </m:den>
          </m:f>
        </m:oMath>
      </m:oMathPara>
    </w:p>
    <w:p w:rsidR="005C4587" w:rsidRPr="003435E0" w:rsidRDefault="005C4587" w:rsidP="006422D8">
      <w:pPr>
        <w:pStyle w:val="ListParagraph"/>
        <w:numPr>
          <w:ilvl w:val="0"/>
          <w:numId w:val="9"/>
        </w:numPr>
        <w:jc w:val="both"/>
        <w:rPr>
          <w:rFonts w:ascii="Segoe UI" w:hAnsi="Segoe UI" w:cs="Segoe UI"/>
          <w:lang w:val="es-AR"/>
        </w:rPr>
      </w:pPr>
      <w:r w:rsidRPr="003435E0">
        <w:rPr>
          <w:rFonts w:ascii="Segoe UI" w:hAnsi="Segoe UI" w:cs="Segoe UI"/>
          <w:lang w:val="es-AR"/>
        </w:rPr>
        <w:t>El número promedio de clientes que esperan ser atendidos.</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oMath>
      <w:r w:rsidRPr="003435E0">
        <w:rPr>
          <w:rFonts w:ascii="Segoe UI" w:eastAsiaTheme="minorEastAsia" w:hAnsi="Segoe UI" w:cs="Segoe UI"/>
          <w:lang w:val="es-AR"/>
        </w:rPr>
        <w:t xml:space="preserve"> la cantidad promedio de clientes en la cola. Entonces </w:t>
      </w:r>
    </w:p>
    <w:p w:rsidR="00A91B7E" w:rsidRPr="003435E0" w:rsidRDefault="001E38B1" w:rsidP="00A91B7E">
      <w:pPr>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λ</m:t>
                  </m:r>
                </m:e>
                <m:sup>
                  <m:r>
                    <w:rPr>
                      <w:rFonts w:ascii="Cambria Math" w:hAnsi="Cambria Math" w:cs="Segoe UI"/>
                      <w:lang w:val="es-AR"/>
                    </w:rPr>
                    <m:t>2</m:t>
                  </m:r>
                </m:sup>
              </m:sSup>
            </m:num>
            <m:den>
              <m:r>
                <w:rPr>
                  <w:rFonts w:ascii="Cambria Math" w:hAnsi="Cambria Math" w:cs="Segoe UI"/>
                  <w:lang w:val="es-AR"/>
                </w:rPr>
                <m:t>μ(μ-λ)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16</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num>
            <m:den>
              <m:r>
                <w:rPr>
                  <w:rFonts w:ascii="Cambria Math" w:hAnsi="Cambria Math" w:cs="Segoe UI"/>
                  <w:lang w:val="es-AR"/>
                </w:rPr>
                <m:t>60</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15</m:t>
              </m:r>
            </m:den>
          </m:f>
          <m:r>
            <w:rPr>
              <w:rFonts w:ascii="Cambria Math" w:hAnsi="Cambria Math" w:cs="Segoe UI"/>
              <w:lang w:val="es-AR"/>
            </w:rPr>
            <m:t>≈0,27</m:t>
          </m:r>
        </m:oMath>
      </m:oMathPara>
    </w:p>
    <w:p w:rsidR="005C4587" w:rsidRPr="003435E0" w:rsidRDefault="005C4587" w:rsidP="006422D8">
      <w:pPr>
        <w:pStyle w:val="ListParagraph"/>
        <w:numPr>
          <w:ilvl w:val="0"/>
          <w:numId w:val="9"/>
        </w:numPr>
        <w:jc w:val="both"/>
        <w:rPr>
          <w:rFonts w:ascii="Segoe UI" w:hAnsi="Segoe UI" w:cs="Segoe UI"/>
          <w:lang w:val="es-AR"/>
        </w:rPr>
      </w:pPr>
      <w:r w:rsidRPr="003435E0">
        <w:rPr>
          <w:rFonts w:ascii="Segoe UI" w:hAnsi="Segoe UI" w:cs="Segoe UI"/>
          <w:lang w:val="es-AR"/>
        </w:rPr>
        <w:t>El tiempo promedio que un cliente debe esperar para ser atendido.</w:t>
      </w:r>
    </w:p>
    <w:p w:rsidR="00DB1F96" w:rsidRPr="003435E0" w:rsidRDefault="00A91B7E" w:rsidP="005C4587">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W</m:t>
            </m:r>
          </m:e>
          <m:sub>
            <m:r>
              <w:rPr>
                <w:rFonts w:ascii="Cambria Math" w:hAnsi="Cambria Math" w:cs="Segoe UI"/>
                <w:lang w:val="es-AR"/>
              </w:rPr>
              <m:t>c</m:t>
            </m:r>
          </m:sub>
        </m:sSub>
      </m:oMath>
      <w:r w:rsidRPr="003435E0">
        <w:rPr>
          <w:rFonts w:ascii="Segoe UI" w:eastAsiaTheme="minorEastAsia" w:hAnsi="Segoe UI" w:cs="Segoe UI"/>
          <w:lang w:val="es-AR"/>
        </w:rPr>
        <w:t xml:space="preserve"> el tiempo promedio que un cliente debe esperar en la cola. Entonces</w:t>
      </w:r>
    </w:p>
    <w:p w:rsidR="00A91B7E" w:rsidRPr="003435E0" w:rsidRDefault="001E38B1" w:rsidP="005C4587">
      <w:pPr>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W</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λ</m:t>
              </m:r>
            </m:num>
            <m:den>
              <m:r>
                <w:rPr>
                  <w:rFonts w:ascii="Cambria Math" w:hAnsi="Cambria Math" w:cs="Segoe UI"/>
                  <w:lang w:val="es-AR"/>
                </w:rPr>
                <m:t>μ(μ-λ)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num>
            <m:den>
              <m:r>
                <w:rPr>
                  <w:rFonts w:ascii="Cambria Math" w:hAnsi="Cambria Math" w:cs="Segoe UI"/>
                  <w:lang w:val="es-AR"/>
                </w:rPr>
                <m:t>60</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den>
          </m:f>
          <m:r>
            <w:rPr>
              <w:rFonts w:ascii="Cambria Math" w:hAnsi="Cambria Math" w:cs="Segoe UI"/>
              <w:lang w:val="es-AR"/>
            </w:rPr>
            <m:t>≈0,067</m:t>
          </m:r>
          <m:f>
            <m:fPr>
              <m:ctrlPr>
                <w:rPr>
                  <w:rFonts w:ascii="Cambria Math" w:hAnsi="Cambria Math" w:cs="Segoe UI"/>
                  <w:i/>
                  <w:lang w:val="es-AR"/>
                </w:rPr>
              </m:ctrlPr>
            </m:fPr>
            <m:num>
              <m:r>
                <w:rPr>
                  <w:rFonts w:ascii="Cambria Math" w:hAnsi="Cambria Math" w:cs="Segoe UI"/>
                  <w:lang w:val="es-AR"/>
                </w:rPr>
                <m:t>hr</m:t>
              </m:r>
            </m:num>
            <m:den>
              <m:r>
                <w:rPr>
                  <w:rFonts w:ascii="Cambria Math" w:hAnsi="Cambria Math" w:cs="Segoe UI"/>
                  <w:lang w:val="es-AR"/>
                </w:rPr>
                <m:t>cl</m:t>
              </m:r>
            </m:den>
          </m:f>
          <m:r>
            <w:rPr>
              <w:rFonts w:ascii="Cambria Math" w:hAnsi="Cambria Math" w:cs="Segoe UI"/>
              <w:lang w:val="es-AR"/>
            </w:rPr>
            <m:t>=4</m:t>
          </m:r>
          <m:f>
            <m:fPr>
              <m:ctrlPr>
                <w:rPr>
                  <w:rFonts w:ascii="Cambria Math" w:hAnsi="Cambria Math" w:cs="Segoe UI"/>
                  <w:i/>
                  <w:lang w:val="es-AR"/>
                </w:rPr>
              </m:ctrlPr>
            </m:fPr>
            <m:num>
              <m:r>
                <w:rPr>
                  <w:rFonts w:ascii="Cambria Math" w:hAnsi="Cambria Math" w:cs="Segoe UI"/>
                  <w:lang w:val="es-AR"/>
                </w:rPr>
                <m:t>min</m:t>
              </m:r>
            </m:num>
            <m:den>
              <m:r>
                <w:rPr>
                  <w:rFonts w:ascii="Cambria Math" w:hAnsi="Cambria Math" w:cs="Segoe UI"/>
                  <w:lang w:val="es-AR"/>
                </w:rPr>
                <m:t>cl</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4" w:name="_Toc398677661"/>
      <w:r>
        <w:rPr>
          <w:rFonts w:ascii="Segoe UI" w:hAnsi="Segoe UI" w:cs="Segoe UI"/>
          <w:lang w:val="es-AR"/>
        </w:rPr>
        <w:br w:type="page"/>
      </w:r>
    </w:p>
    <w:p w:rsidR="008B7CDE" w:rsidRPr="003435E0" w:rsidRDefault="008B7CDE" w:rsidP="00FF5BB5">
      <w:pPr>
        <w:pStyle w:val="Heading1"/>
        <w:rPr>
          <w:rFonts w:ascii="Segoe UI" w:hAnsi="Segoe UI" w:cs="Segoe UI"/>
          <w:lang w:val="es-AR"/>
        </w:rPr>
      </w:pPr>
      <w:bookmarkStart w:id="5" w:name="_Toc399505941"/>
      <w:r w:rsidRPr="003435E0">
        <w:rPr>
          <w:rFonts w:ascii="Segoe UI" w:hAnsi="Segoe UI" w:cs="Segoe UI"/>
          <w:lang w:val="es-AR"/>
        </w:rPr>
        <w:lastRenderedPageBreak/>
        <w:t>Ejercicio N° 3</w:t>
      </w:r>
      <w:bookmarkEnd w:id="4"/>
      <w:bookmarkEnd w:id="5"/>
    </w:p>
    <w:p w:rsidR="008B7CDE" w:rsidRPr="003435E0" w:rsidRDefault="008B7CDE" w:rsidP="008B7CDE">
      <w:pPr>
        <w:pStyle w:val="Heading2"/>
        <w:jc w:val="both"/>
        <w:rPr>
          <w:rFonts w:ascii="Segoe UI" w:hAnsi="Segoe UI" w:cs="Segoe UI"/>
          <w:lang w:val="es-AR"/>
        </w:rPr>
      </w:pPr>
      <w:r w:rsidRPr="003435E0">
        <w:rPr>
          <w:rFonts w:ascii="Segoe UI" w:hAnsi="Segoe UI" w:cs="Segoe UI"/>
          <w:lang w:val="es-AR"/>
        </w:rPr>
        <w:t>Enunciado</w:t>
      </w:r>
    </w:p>
    <w:p w:rsidR="008B7CDE" w:rsidRPr="003435E0" w:rsidRDefault="008B7CDE" w:rsidP="00E77B27">
      <w:pPr>
        <w:autoSpaceDE w:val="0"/>
        <w:autoSpaceDN w:val="0"/>
        <w:adjustRightInd w:val="0"/>
        <w:spacing w:after="0" w:line="240" w:lineRule="auto"/>
        <w:jc w:val="both"/>
        <w:rPr>
          <w:rFonts w:ascii="Segoe UI" w:eastAsia="TTFF2EC1B0t00" w:hAnsi="Segoe UI" w:cs="Segoe UI"/>
          <w:lang w:val="es-AR"/>
        </w:rPr>
      </w:pPr>
      <w:r w:rsidRPr="003435E0">
        <w:rPr>
          <w:rFonts w:ascii="Segoe UI" w:eastAsia="TTFF2EC1B0t00" w:hAnsi="Segoe UI" w:cs="Segoe UI"/>
          <w:lang w:val="es-AR"/>
        </w:rPr>
        <w:t xml:space="preserve">Un banco está desarrollando la prestación de un nuevo servicio, para lo cual ha habilitado </w:t>
      </w:r>
      <w:r w:rsidRPr="003435E0">
        <w:rPr>
          <w:rFonts w:ascii="Segoe UI" w:eastAsia="TTFF2EC1B0t00" w:hAnsi="Segoe UI" w:cs="Segoe UI"/>
          <w:b/>
          <w:lang w:val="es-AR"/>
        </w:rPr>
        <w:t>una ventanilla</w:t>
      </w:r>
      <w:r w:rsidRPr="003435E0">
        <w:rPr>
          <w:rFonts w:ascii="Segoe UI" w:eastAsia="TTFF2EC1B0t00" w:hAnsi="Segoe UI" w:cs="Segoe UI"/>
          <w:lang w:val="es-AR"/>
        </w:rPr>
        <w:t xml:space="preserve">. Como el desarrollo del mismo está </w:t>
      </w:r>
      <w:r w:rsidR="00E77B27" w:rsidRPr="003435E0">
        <w:rPr>
          <w:rFonts w:ascii="Segoe UI" w:eastAsia="TTFF2EC1B0t00" w:hAnsi="Segoe UI" w:cs="Segoe UI"/>
          <w:lang w:val="es-AR"/>
        </w:rPr>
        <w:t>basado en una campañ</w:t>
      </w:r>
      <w:r w:rsidRPr="003435E0">
        <w:rPr>
          <w:rFonts w:ascii="Segoe UI" w:eastAsia="TTFF2EC1B0t00" w:hAnsi="Segoe UI" w:cs="Segoe UI"/>
          <w:lang w:val="es-AR"/>
        </w:rPr>
        <w:t xml:space="preserve">a publicitaria que hace mención </w:t>
      </w:r>
      <w:r w:rsidR="00E77B27" w:rsidRPr="003435E0">
        <w:rPr>
          <w:rFonts w:ascii="Segoe UI" w:eastAsia="TTFF2EC1B0t00" w:hAnsi="Segoe UI" w:cs="Segoe UI"/>
          <w:lang w:val="es-AR"/>
        </w:rPr>
        <w:t>del</w:t>
      </w:r>
      <w:r w:rsidRPr="003435E0">
        <w:rPr>
          <w:rFonts w:ascii="Segoe UI" w:eastAsia="TTFF2EC1B0t00" w:hAnsi="Segoe UI" w:cs="Segoe UI"/>
          <w:lang w:val="es-AR"/>
        </w:rPr>
        <w:t xml:space="preserve"> mínimo tiempo de espera que se requiere, el gerente de la sucursal ha decidido encarar el estudio científico del problema a fin de no exponerse a un fracaso. Hasta ahora se cuenta con los siguientes datos:</w:t>
      </w:r>
    </w:p>
    <w:p w:rsidR="00AC2A76" w:rsidRPr="003435E0" w:rsidRDefault="008B7CDE" w:rsidP="00AC2A76">
      <w:pPr>
        <w:pStyle w:val="ListParagraph"/>
        <w:numPr>
          <w:ilvl w:val="0"/>
          <w:numId w:val="26"/>
        </w:numPr>
        <w:rPr>
          <w:rFonts w:ascii="Segoe UI" w:hAnsi="Segoe UI" w:cs="Segoe UI"/>
          <w:lang w:val="es-AR"/>
        </w:rPr>
      </w:pPr>
      <w:r w:rsidRPr="003435E0">
        <w:rPr>
          <w:rFonts w:ascii="Segoe UI" w:hAnsi="Segoe UI" w:cs="Segoe UI"/>
          <w:lang w:val="es-AR"/>
        </w:rPr>
        <w:t xml:space="preserve">Lapso medio entre arribo de usuarios: </w:t>
      </w:r>
      <w:r w:rsidRPr="003435E0">
        <w:rPr>
          <w:rFonts w:ascii="Segoe UI" w:hAnsi="Segoe UI" w:cs="Segoe UI"/>
          <w:b/>
          <w:lang w:val="es-AR"/>
        </w:rPr>
        <w:t>8 minutos</w:t>
      </w:r>
      <w:r w:rsidRPr="003435E0">
        <w:rPr>
          <w:rFonts w:ascii="Segoe UI" w:hAnsi="Segoe UI" w:cs="Segoe UI"/>
          <w:lang w:val="es-AR"/>
        </w:rPr>
        <w:t xml:space="preserve"> (distribución exponencial)</w:t>
      </w:r>
    </w:p>
    <w:p w:rsidR="008B7CDE" w:rsidRPr="003435E0" w:rsidRDefault="008B7CDE" w:rsidP="00AC2A76">
      <w:pPr>
        <w:pStyle w:val="ListParagraph"/>
        <w:numPr>
          <w:ilvl w:val="0"/>
          <w:numId w:val="26"/>
        </w:numPr>
        <w:rPr>
          <w:rFonts w:ascii="Segoe UI" w:hAnsi="Segoe UI" w:cs="Segoe UI"/>
          <w:lang w:val="es-AR"/>
        </w:rPr>
      </w:pPr>
      <w:r w:rsidRPr="003435E0">
        <w:rPr>
          <w:rFonts w:ascii="Segoe UI" w:hAnsi="Segoe UI" w:cs="Segoe UI"/>
          <w:lang w:val="es-AR"/>
        </w:rPr>
        <w:t xml:space="preserve">Tiempo medio de atención en ventanilla: </w:t>
      </w:r>
      <w:r w:rsidRPr="003435E0">
        <w:rPr>
          <w:rFonts w:ascii="Segoe UI" w:hAnsi="Segoe UI" w:cs="Segoe UI"/>
          <w:b/>
          <w:lang w:val="es-AR"/>
        </w:rPr>
        <w:t>2 minutos</w:t>
      </w:r>
      <w:r w:rsidRPr="003435E0">
        <w:rPr>
          <w:rFonts w:ascii="Segoe UI" w:hAnsi="Segoe UI" w:cs="Segoe UI"/>
          <w:lang w:val="es-AR"/>
        </w:rPr>
        <w:t xml:space="preserve"> (distribución exponencial)</w:t>
      </w:r>
    </w:p>
    <w:p w:rsidR="008B7CDE" w:rsidRPr="003435E0" w:rsidRDefault="008B7CDE" w:rsidP="00E77B27">
      <w:pPr>
        <w:jc w:val="both"/>
        <w:rPr>
          <w:rFonts w:ascii="Segoe UI" w:hAnsi="Segoe UI" w:cs="Segoe UI"/>
          <w:lang w:val="es-AR"/>
        </w:rPr>
      </w:pPr>
    </w:p>
    <w:p w:rsidR="008B7CDE" w:rsidRPr="003435E0" w:rsidRDefault="008B7CDE" w:rsidP="008B7CDE">
      <w:pPr>
        <w:pStyle w:val="Heading2"/>
        <w:jc w:val="both"/>
        <w:rPr>
          <w:rFonts w:ascii="Segoe UI" w:hAnsi="Segoe UI" w:cs="Segoe UI"/>
          <w:lang w:val="es-AR"/>
        </w:rPr>
      </w:pPr>
      <w:r w:rsidRPr="003435E0">
        <w:rPr>
          <w:rFonts w:ascii="Segoe UI" w:hAnsi="Segoe UI" w:cs="Segoe UI"/>
          <w:lang w:val="es-AR"/>
        </w:rPr>
        <w:t>Modelo</w:t>
      </w:r>
    </w:p>
    <w:p w:rsidR="00E77B27" w:rsidRPr="003435E0" w:rsidRDefault="00E77B27" w:rsidP="00E77B2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891249" cy="2032740"/>
            <wp:effectExtent l="190500" t="190500" r="167005" b="1771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898735" cy="2035323"/>
                    </a:xfrm>
                    <a:prstGeom prst="rect">
                      <a:avLst/>
                    </a:prstGeom>
                    <a:ln>
                      <a:noFill/>
                    </a:ln>
                    <a:effectLst>
                      <a:outerShdw blurRad="190500" algn="tl" rotWithShape="0">
                        <a:srgbClr val="000000">
                          <a:alpha val="70000"/>
                        </a:srgbClr>
                      </a:outerShdw>
                    </a:effectLst>
                  </pic:spPr>
                </pic:pic>
              </a:graphicData>
            </a:graphic>
          </wp:inline>
        </w:drawing>
      </w:r>
    </w:p>
    <w:p w:rsidR="008B7CDE" w:rsidRPr="003435E0" w:rsidRDefault="008B7CDE" w:rsidP="00E77B27">
      <w:pPr>
        <w:rPr>
          <w:rFonts w:ascii="Segoe UI" w:hAnsi="Segoe UI" w:cs="Segoe UI"/>
          <w:lang w:val="es-AR"/>
        </w:rPr>
      </w:pPr>
      <w:r w:rsidRPr="003435E0">
        <w:rPr>
          <w:rFonts w:ascii="Segoe UI" w:hAnsi="Segoe UI" w:cs="Segoe UI"/>
          <w:lang w:val="es-AR"/>
        </w:rPr>
        <w:t>Según la notación de Kendall, este es un modelo P/P/1.</w:t>
      </w:r>
    </w:p>
    <w:p w:rsidR="00AE3606" w:rsidRPr="003435E0" w:rsidRDefault="008B7CDE" w:rsidP="00AE3606">
      <w:pPr>
        <w:pStyle w:val="Heading2"/>
        <w:jc w:val="both"/>
        <w:rPr>
          <w:rFonts w:ascii="Segoe UI" w:hAnsi="Segoe UI" w:cs="Segoe UI"/>
          <w:lang w:val="es-AR"/>
        </w:rPr>
      </w:pPr>
      <w:r w:rsidRPr="003435E0">
        <w:rPr>
          <w:rFonts w:ascii="Segoe UI" w:hAnsi="Segoe UI" w:cs="Segoe UI"/>
          <w:lang w:val="es-AR"/>
        </w:rPr>
        <w:t>Hipótesis</w:t>
      </w:r>
    </w:p>
    <w:p w:rsidR="00AE3606" w:rsidRPr="003435E0" w:rsidRDefault="008B7CDE" w:rsidP="00E77B27">
      <w:pPr>
        <w:pStyle w:val="ListParagraph"/>
        <w:numPr>
          <w:ilvl w:val="0"/>
          <w:numId w:val="18"/>
        </w:numPr>
        <w:rPr>
          <w:rFonts w:ascii="Segoe UI" w:hAnsi="Segoe UI" w:cs="Segoe UI"/>
          <w:lang w:val="es-AR"/>
        </w:rPr>
      </w:pPr>
      <w:r w:rsidRPr="003435E0">
        <w:rPr>
          <w:rFonts w:ascii="Segoe UI" w:hAnsi="Segoe UI" w:cs="Segoe UI"/>
          <w:lang w:val="es-AR"/>
        </w:rPr>
        <w:t>El tipo de proceso de arribo de clientes es Poisson.</w:t>
      </w:r>
    </w:p>
    <w:p w:rsidR="00AE3606" w:rsidRPr="003435E0" w:rsidRDefault="008B7CDE" w:rsidP="00E77B27">
      <w:pPr>
        <w:pStyle w:val="ListParagraph"/>
        <w:numPr>
          <w:ilvl w:val="0"/>
          <w:numId w:val="18"/>
        </w:numPr>
        <w:rPr>
          <w:rFonts w:ascii="Segoe UI" w:hAnsi="Segoe UI" w:cs="Segoe UI"/>
          <w:lang w:val="es-AR"/>
        </w:rPr>
      </w:pPr>
      <w:r w:rsidRPr="003435E0">
        <w:rPr>
          <w:rFonts w:ascii="Segoe UI" w:hAnsi="Segoe UI" w:cs="Segoe UI"/>
          <w:lang w:val="es-AR"/>
        </w:rPr>
        <w:t>El tipo de proceso de servicio de clientes es Poisson.</w:t>
      </w:r>
    </w:p>
    <w:p w:rsidR="00AE3606" w:rsidRPr="003435E0" w:rsidRDefault="008B7CDE" w:rsidP="00E77B27">
      <w:pPr>
        <w:pStyle w:val="ListParagraph"/>
        <w:numPr>
          <w:ilvl w:val="0"/>
          <w:numId w:val="18"/>
        </w:numPr>
        <w:rPr>
          <w:rFonts w:ascii="Segoe UI" w:hAnsi="Segoe UI" w:cs="Segoe UI"/>
          <w:lang w:val="es-AR"/>
        </w:rPr>
      </w:pPr>
      <w:r w:rsidRPr="003435E0">
        <w:rPr>
          <w:rFonts w:ascii="Segoe UI" w:hAnsi="Segoe UI" w:cs="Segoe UI"/>
          <w:lang w:val="es-AR"/>
        </w:rPr>
        <w:t>Hay 1 solo canal de atención.</w:t>
      </w:r>
    </w:p>
    <w:p w:rsidR="00AE3606" w:rsidRPr="003435E0" w:rsidRDefault="008B7CDE" w:rsidP="00E77B27">
      <w:pPr>
        <w:pStyle w:val="ListParagraph"/>
        <w:numPr>
          <w:ilvl w:val="0"/>
          <w:numId w:val="18"/>
        </w:numPr>
        <w:rPr>
          <w:rFonts w:ascii="Segoe UI" w:hAnsi="Segoe UI" w:cs="Segoe UI"/>
          <w:lang w:val="es-AR"/>
        </w:rPr>
      </w:pPr>
      <w:r w:rsidRPr="003435E0">
        <w:rPr>
          <w:rFonts w:ascii="Segoe UI" w:hAnsi="Segoe UI" w:cs="Segoe UI"/>
          <w:lang w:val="es-AR"/>
        </w:rPr>
        <w:t>La capacidad del sistema es infinita.</w:t>
      </w:r>
    </w:p>
    <w:p w:rsidR="00AE3606" w:rsidRPr="003435E0" w:rsidRDefault="008B7CDE" w:rsidP="00E77B27">
      <w:pPr>
        <w:pStyle w:val="ListParagraph"/>
        <w:numPr>
          <w:ilvl w:val="0"/>
          <w:numId w:val="18"/>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AE3606" w:rsidRPr="003435E0" w:rsidRDefault="008B7CDE" w:rsidP="00E77B27">
      <w:pPr>
        <w:pStyle w:val="ListParagraph"/>
        <w:numPr>
          <w:ilvl w:val="0"/>
          <w:numId w:val="18"/>
        </w:numPr>
        <w:rPr>
          <w:rFonts w:ascii="Segoe UI" w:hAnsi="Segoe UI" w:cs="Segoe UI"/>
          <w:lang w:val="es-AR"/>
        </w:rPr>
      </w:pPr>
      <w:r w:rsidRPr="003435E0">
        <w:rPr>
          <w:rFonts w:ascii="Segoe UI" w:hAnsi="Segoe UI" w:cs="Segoe UI"/>
          <w:lang w:val="es-AR"/>
        </w:rPr>
        <w:t>La población es infinita.</w:t>
      </w:r>
    </w:p>
    <w:p w:rsidR="00AE3606" w:rsidRPr="003435E0" w:rsidRDefault="008B7CDE" w:rsidP="00E77B27">
      <w:pPr>
        <w:pStyle w:val="ListParagraph"/>
        <w:numPr>
          <w:ilvl w:val="0"/>
          <w:numId w:val="18"/>
        </w:numPr>
        <w:rPr>
          <w:rFonts w:ascii="Segoe UI" w:hAnsi="Segoe UI" w:cs="Segoe UI"/>
          <w:lang w:val="es-AR"/>
        </w:rPr>
      </w:pPr>
      <w:r w:rsidRPr="003435E0">
        <w:rPr>
          <w:rFonts w:ascii="Segoe UI" w:hAnsi="Segoe UI" w:cs="Segoe UI"/>
          <w:lang w:val="es-AR"/>
        </w:rPr>
        <w:t>Se forma una única cola frente al canal.</w:t>
      </w:r>
    </w:p>
    <w:p w:rsidR="00AE3606" w:rsidRPr="003435E0" w:rsidRDefault="008B7CDE" w:rsidP="00E77B27">
      <w:pPr>
        <w:pStyle w:val="ListParagraph"/>
        <w:numPr>
          <w:ilvl w:val="0"/>
          <w:numId w:val="18"/>
        </w:numPr>
        <w:rPr>
          <w:rFonts w:ascii="Segoe UI" w:hAnsi="Segoe UI" w:cs="Segoe UI"/>
          <w:lang w:val="es-AR"/>
        </w:rPr>
      </w:pPr>
      <w:r w:rsidRPr="003435E0">
        <w:rPr>
          <w:rFonts w:ascii="Segoe UI" w:hAnsi="Segoe UI" w:cs="Segoe UI"/>
          <w:lang w:val="es-AR"/>
        </w:rPr>
        <w:t>El sistema se encuentra en régimen permanente.</w:t>
      </w:r>
    </w:p>
    <w:p w:rsidR="008B7CDE" w:rsidRPr="003435E0" w:rsidRDefault="008B7CDE" w:rsidP="00E77B27">
      <w:pPr>
        <w:pStyle w:val="ListParagraph"/>
        <w:numPr>
          <w:ilvl w:val="0"/>
          <w:numId w:val="18"/>
        </w:numPr>
        <w:rPr>
          <w:rFonts w:ascii="Segoe UI" w:hAnsi="Segoe UI" w:cs="Segoe UI"/>
          <w:lang w:val="es-AR"/>
        </w:rPr>
      </w:pPr>
      <w:r w:rsidRPr="003435E0">
        <w:rPr>
          <w:rFonts w:ascii="Segoe UI" w:hAnsi="Segoe UI" w:cs="Segoe UI"/>
          <w:lang w:val="es-AR"/>
        </w:rPr>
        <w:t>No hay impaciencia por parte de los clientes.</w:t>
      </w:r>
    </w:p>
    <w:p w:rsidR="008B7CDE" w:rsidRPr="003435E0" w:rsidRDefault="008B7CDE" w:rsidP="008B7CDE">
      <w:pPr>
        <w:pStyle w:val="Heading2"/>
        <w:jc w:val="both"/>
        <w:rPr>
          <w:rFonts w:ascii="Segoe UI" w:hAnsi="Segoe UI" w:cs="Segoe UI"/>
          <w:lang w:val="es-AR"/>
        </w:rPr>
      </w:pPr>
      <w:r w:rsidRPr="003435E0">
        <w:rPr>
          <w:rFonts w:ascii="Segoe UI" w:hAnsi="Segoe UI" w:cs="Segoe UI"/>
          <w:lang w:val="es-AR"/>
        </w:rPr>
        <w:t>Ejercicios</w:t>
      </w:r>
    </w:p>
    <w:p w:rsidR="002205C5" w:rsidRPr="003435E0" w:rsidRDefault="008B7CDE" w:rsidP="002205C5">
      <w:pPr>
        <w:pStyle w:val="ListParagraph"/>
        <w:numPr>
          <w:ilvl w:val="0"/>
          <w:numId w:val="10"/>
        </w:numPr>
        <w:rPr>
          <w:rFonts w:ascii="Segoe UI" w:hAnsi="Segoe UI" w:cs="Segoe UI"/>
          <w:lang w:val="es-AR"/>
        </w:rPr>
      </w:pPr>
      <w:r w:rsidRPr="003435E0">
        <w:rPr>
          <w:rFonts w:ascii="Segoe UI" w:hAnsi="Segoe UI" w:cs="Segoe UI"/>
          <w:lang w:val="es-AR"/>
        </w:rPr>
        <w:t>La probabilidad de esperar</w:t>
      </w:r>
      <w:r w:rsidR="002205C5" w:rsidRPr="003435E0">
        <w:rPr>
          <w:rFonts w:ascii="Segoe UI" w:hAnsi="Segoe UI" w:cs="Segoe UI"/>
          <w:lang w:val="es-AR"/>
        </w:rPr>
        <w:t xml:space="preserve">. </w:t>
      </w:r>
    </w:p>
    <w:p w:rsidR="00F04287" w:rsidRPr="003435E0" w:rsidRDefault="008B7CDE" w:rsidP="002205C5">
      <w:pPr>
        <w:ind w:left="1080"/>
        <w:rPr>
          <w:rFonts w:ascii="Segoe UI" w:hAnsi="Segoe UI" w:cs="Segoe UI"/>
          <w:lang w:val="es-AR"/>
        </w:rPr>
      </w:pPr>
      <m:oMathPara>
        <m:oMathParaPr>
          <m:jc m:val="center"/>
        </m:oMathParaPr>
        <m:oMath>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8</m:t>
                      </m:r>
                    </m:den>
                  </m:f>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den>
              </m:f>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m:t>
                  </m:r>
                </m:den>
              </m:f>
            </m:e>
          </m:d>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m:t>
              </m:r>
            </m:den>
          </m:f>
        </m:oMath>
      </m:oMathPara>
    </w:p>
    <w:p w:rsidR="002205C5" w:rsidRPr="003435E0" w:rsidRDefault="008B7CDE" w:rsidP="00744AB5">
      <w:pPr>
        <w:pStyle w:val="ListParagraph"/>
        <w:numPr>
          <w:ilvl w:val="0"/>
          <w:numId w:val="10"/>
        </w:numPr>
        <w:rPr>
          <w:rFonts w:ascii="Segoe UI" w:eastAsiaTheme="minorEastAsia" w:hAnsi="Segoe UI" w:cs="Segoe UI"/>
          <w:lang w:val="es-AR"/>
        </w:rPr>
      </w:pPr>
      <w:r w:rsidRPr="003435E0">
        <w:rPr>
          <w:rFonts w:ascii="Segoe UI" w:hAnsi="Segoe UI" w:cs="Segoe UI"/>
          <w:lang w:val="es-AR"/>
        </w:rPr>
        <w:lastRenderedPageBreak/>
        <w:t>L</w:t>
      </w:r>
      <w:r w:rsidR="00A34AC0" w:rsidRPr="003435E0">
        <w:rPr>
          <w:rFonts w:ascii="Segoe UI" w:hAnsi="Segoe UI" w:cs="Segoe UI"/>
          <w:lang w:val="es-AR"/>
        </w:rPr>
        <w:t>ongitud promedio de la cola.</w:t>
      </w:r>
    </w:p>
    <w:p w:rsidR="004F2AB0" w:rsidRPr="003435E0" w:rsidRDefault="001E38B1" w:rsidP="002205C5">
      <w:pPr>
        <w:ind w:left="1080"/>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λ</m:t>
                  </m:r>
                </m:e>
                <m:sup>
                  <m:r>
                    <w:rPr>
                      <w:rFonts w:ascii="Cambria Math" w:eastAsiaTheme="minorEastAsia" w:hAnsi="Cambria Math" w:cs="Segoe UI"/>
                      <w:lang w:val="es-AR"/>
                    </w:rPr>
                    <m:t>2</m:t>
                  </m:r>
                </m:sup>
              </m:sSup>
            </m:num>
            <m:den>
              <m:r>
                <w:rPr>
                  <w:rFonts w:ascii="Cambria Math" w:eastAsiaTheme="minorEastAsia" w:hAnsi="Cambria Math" w:cs="Segoe UI"/>
                  <w:lang w:val="es-AR"/>
                </w:rPr>
                <m:t>μ(μ-λ)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1/8</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r>
                    <w:rPr>
                      <w:rFonts w:ascii="Cambria Math" w:eastAsiaTheme="minorEastAsia" w:hAnsi="Cambria Math" w:cs="Segoe UI"/>
                      <w:lang w:val="es-AR"/>
                    </w:rPr>
                    <m:t>mi</m:t>
                  </m:r>
                  <m:sSup>
                    <m:sSupPr>
                      <m:ctrlPr>
                        <w:rPr>
                          <w:rFonts w:ascii="Cambria Math" w:eastAsiaTheme="minorEastAsia" w:hAnsi="Cambria Math" w:cs="Segoe UI"/>
                          <w:i/>
                          <w:lang w:val="es-AR"/>
                        </w:rPr>
                      </m:ctrlPr>
                    </m:sSupPr>
                    <m:e>
                      <m:r>
                        <w:rPr>
                          <w:rFonts w:ascii="Cambria Math" w:eastAsiaTheme="minorEastAsia" w:hAnsi="Cambria Math" w:cs="Segoe UI"/>
                          <w:lang w:val="es-AR"/>
                        </w:rPr>
                        <m:t>n</m:t>
                      </m:r>
                    </m:e>
                    <m:sup>
                      <m:r>
                        <w:rPr>
                          <w:rFonts w:ascii="Cambria Math" w:hAnsi="Cambria Math" w:cs="Segoe UI"/>
                          <w:lang w:val="es-AR"/>
                        </w:rPr>
                        <m:t>2</m:t>
                      </m:r>
                    </m:sup>
                  </m:sSup>
                </m:den>
              </m:f>
            </m:num>
            <m:den>
              <m:r>
                <w:rPr>
                  <w:rFonts w:ascii="Cambria Math" w:eastAsiaTheme="minorEastAsia" w:hAnsi="Cambria Math" w:cs="Segoe UI"/>
                  <w:lang w:val="es-AR"/>
                </w:rPr>
                <m:t>1/2</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3/8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12</m:t>
              </m:r>
            </m:den>
          </m:f>
        </m:oMath>
      </m:oMathPara>
    </w:p>
    <w:p w:rsidR="002E4428" w:rsidRPr="003435E0" w:rsidRDefault="004F2AB0" w:rsidP="00744AB5">
      <w:pPr>
        <w:pStyle w:val="ListParagraph"/>
        <w:numPr>
          <w:ilvl w:val="0"/>
          <w:numId w:val="19"/>
        </w:numPr>
        <w:rPr>
          <w:rFonts w:ascii="Segoe UI" w:hAnsi="Segoe UI" w:cs="Segoe UI"/>
          <w:lang w:val="es-AR"/>
        </w:rPr>
      </w:pPr>
      <w:r w:rsidRPr="003435E0">
        <w:rPr>
          <w:rFonts w:ascii="Segoe UI" w:hAnsi="Segoe UI" w:cs="Segoe UI"/>
          <w:lang w:val="es-AR"/>
        </w:rPr>
        <w:t>La velocidad prome</w:t>
      </w:r>
      <w:r w:rsidR="002205C5" w:rsidRPr="003435E0">
        <w:rPr>
          <w:rFonts w:ascii="Segoe UI" w:hAnsi="Segoe UI" w:cs="Segoe UI"/>
          <w:lang w:val="es-AR"/>
        </w:rPr>
        <w:t>dio de arribos que haría que el</w:t>
      </w:r>
      <w:r w:rsidRPr="003435E0">
        <w:rPr>
          <w:rFonts w:ascii="Segoe UI" w:hAnsi="Segoe UI" w:cs="Segoe UI"/>
          <w:lang w:val="es-AR"/>
        </w:rPr>
        <w:t xml:space="preserve"> tie</w:t>
      </w:r>
      <w:r w:rsidR="002205C5" w:rsidRPr="003435E0">
        <w:rPr>
          <w:rFonts w:ascii="Segoe UI" w:hAnsi="Segoe UI" w:cs="Segoe UI"/>
          <w:lang w:val="es-AR"/>
        </w:rPr>
        <w:t>m</w:t>
      </w:r>
      <w:r w:rsidRPr="003435E0">
        <w:rPr>
          <w:rFonts w:ascii="Segoe UI" w:hAnsi="Segoe UI" w:cs="Segoe UI"/>
          <w:lang w:val="es-AR"/>
        </w:rPr>
        <w:t>po de espera en la cola supere los 4 minutos.</w:t>
      </w:r>
      <w:r w:rsidR="002E4428" w:rsidRPr="003435E0">
        <w:rPr>
          <w:rFonts w:ascii="Segoe UI" w:hAnsi="Segoe UI" w:cs="Segoe UI"/>
          <w:lang w:val="es-AR"/>
        </w:rPr>
        <w:t xml:space="preserve"> </w:t>
      </w:r>
    </w:p>
    <w:p w:rsidR="004F2AB0" w:rsidRPr="003435E0" w:rsidRDefault="002E4428" w:rsidP="002E4428">
      <w:pPr>
        <w:rPr>
          <w:rFonts w:ascii="Segoe UI" w:hAnsi="Segoe UI" w:cs="Segoe UI"/>
          <w:lang w:val="es-AR"/>
        </w:rPr>
      </w:pPr>
      <w:r w:rsidRPr="003435E0">
        <w:rPr>
          <w:rFonts w:ascii="Segoe UI" w:hAnsi="Segoe UI" w:cs="Segoe UI"/>
          <w:lang w:val="es-AR"/>
        </w:rPr>
        <w:t>Como es P/P/</w:t>
      </w:r>
      <w:proofErr w:type="gramStart"/>
      <w:r w:rsidRPr="003435E0">
        <w:rPr>
          <w:rFonts w:ascii="Segoe UI" w:hAnsi="Segoe UI" w:cs="Segoe UI"/>
          <w:lang w:val="es-AR"/>
        </w:rPr>
        <w:t xml:space="preserve">1, </w:t>
      </w:r>
      <m:oMath>
        <m:r>
          <w:rPr>
            <w:rFonts w:ascii="Cambria Math" w:hAnsi="Cambria Math" w:cs="Segoe UI"/>
            <w:lang w:val="es-AR"/>
          </w:rPr>
          <m:t xml:space="preserve">λ= </m:t>
        </m:r>
        <m:acc>
          <m:accPr>
            <m:chr m:val="̅"/>
            <m:ctrlPr>
              <w:rPr>
                <w:rFonts w:ascii="Cambria Math" w:hAnsi="Cambria Math" w:cs="Segoe UI"/>
                <w:i/>
                <w:lang w:val="es-AR"/>
              </w:rPr>
            </m:ctrlPr>
          </m:accPr>
          <m:e>
            <m:r>
              <w:rPr>
                <w:rFonts w:ascii="Cambria Math" w:hAnsi="Cambria Math" w:cs="Segoe UI"/>
                <w:lang w:val="es-AR"/>
              </w:rPr>
              <m:t>λ</m:t>
            </m:r>
          </m:e>
        </m:acc>
      </m:oMath>
      <w:r w:rsidRPr="003435E0">
        <w:rPr>
          <w:rFonts w:ascii="Segoe UI" w:eastAsiaTheme="minorEastAsia" w:hAnsi="Segoe UI" w:cs="Segoe UI"/>
          <w:lang w:val="es-AR"/>
        </w:rPr>
        <w:t>.</w:t>
      </w:r>
      <w:proofErr w:type="gramEnd"/>
      <w:r w:rsidRPr="003435E0">
        <w:rPr>
          <w:rFonts w:ascii="Segoe UI" w:eastAsiaTheme="minorEastAsia" w:hAnsi="Segoe UI" w:cs="Segoe UI"/>
          <w:lang w:val="es-AR"/>
        </w:rPr>
        <w:t xml:space="preserve"> Debemos buscar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oMath>
      <w:r w:rsidRPr="003435E0">
        <w:rPr>
          <w:rFonts w:ascii="Segoe UI" w:eastAsiaTheme="minorEastAsia" w:hAnsi="Segoe UI" w:cs="Segoe UI"/>
          <w:lang w:val="es-AR"/>
        </w:rPr>
        <w:t xml:space="preserve"> tal que </w:t>
      </w:r>
      <m:oMath>
        <m:r>
          <w:rPr>
            <w:rFonts w:ascii="Cambria Math" w:eastAsiaTheme="minorEastAsia" w:hAnsi="Cambria Math" w:cs="Segoe UI"/>
            <w:lang w:val="es-AR"/>
          </w:rPr>
          <m:t>λ&gt;4min</m:t>
        </m:r>
      </m:oMath>
      <w:r w:rsidRPr="003435E0">
        <w:rPr>
          <w:rFonts w:ascii="Segoe UI" w:eastAsiaTheme="minorEastAsia" w:hAnsi="Segoe UI" w:cs="Segoe UI"/>
          <w:lang w:val="es-AR"/>
        </w:rPr>
        <w:t>.</w:t>
      </w:r>
    </w:p>
    <w:p w:rsidR="00AE3606" w:rsidRPr="003435E0" w:rsidRDefault="001E38B1" w:rsidP="004F2AB0">
      <w:pPr>
        <w:pStyle w:val="ListParagraph"/>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12</m:t>
                      </m:r>
                    </m:den>
                  </m:f>
                </m:num>
                <m:den>
                  <m:r>
                    <w:rPr>
                      <w:rFonts w:ascii="Cambria Math" w:eastAsiaTheme="minorEastAsia" w:hAnsi="Cambria Math" w:cs="Segoe UI"/>
                      <w:lang w:val="es-AR"/>
                    </w:rPr>
                    <m:t>λ</m:t>
                  </m:r>
                </m:den>
              </m:f>
              <m:r>
                <w:rPr>
                  <w:rFonts w:ascii="Cambria Math" w:eastAsiaTheme="minorEastAsia" w:hAnsi="Cambria Math" w:cs="Segoe UI"/>
                  <w:lang w:val="es-AR"/>
                </w:rPr>
                <m:t xml:space="preserve"> </m:t>
              </m:r>
            </m:e>
            <m:sub/>
          </m:sSub>
          <m:r>
            <w:rPr>
              <w:rFonts w:ascii="Cambria Math" w:eastAsiaTheme="minorEastAsia" w:hAnsi="Cambria Math" w:cs="Segoe UI"/>
              <w:lang w:val="es-AR"/>
            </w:rPr>
            <m:t>&gt;4</m:t>
          </m:r>
          <m:f>
            <m:fPr>
              <m:ctrlPr>
                <w:rPr>
                  <w:rFonts w:ascii="Cambria Math" w:eastAsiaTheme="minorEastAsia" w:hAnsi="Cambria Math" w:cs="Segoe UI"/>
                  <w:i/>
                  <w:lang w:val="es-AR"/>
                </w:rPr>
              </m:ctrlPr>
            </m:fPr>
            <m:num>
              <m:r>
                <w:rPr>
                  <w:rFonts w:ascii="Cambria Math" w:eastAsiaTheme="minorEastAsia" w:hAnsi="Cambria Math" w:cs="Segoe UI"/>
                  <w:lang w:val="es-AR"/>
                </w:rPr>
                <m:t>min</m:t>
              </m:r>
            </m:num>
            <m:den>
              <m:r>
                <w:rPr>
                  <w:rFonts w:ascii="Cambria Math" w:eastAsiaTheme="minorEastAsia" w:hAnsi="Cambria Math" w:cs="Segoe UI"/>
                  <w:lang w:val="es-AR"/>
                </w:rPr>
                <m:t>cl</m:t>
              </m:r>
            </m:den>
          </m:f>
        </m:oMath>
      </m:oMathPara>
    </w:p>
    <w:p w:rsidR="004F2AB0" w:rsidRPr="003435E0" w:rsidRDefault="00CF2134" w:rsidP="004F2AB0">
      <w:pPr>
        <w:pStyle w:val="ListParagraph"/>
        <w:rPr>
          <w:rFonts w:ascii="Segoe UI" w:eastAsiaTheme="minorEastAsia" w:hAnsi="Segoe UI" w:cs="Segoe UI"/>
          <w:lang w:val="es-AR"/>
        </w:rPr>
      </w:pPr>
      <m:oMathPara>
        <m:oMath>
          <m:r>
            <w:rPr>
              <w:rFonts w:ascii="Cambria Math" w:eastAsiaTheme="minorEastAsia" w:hAnsi="Cambria Math" w:cs="Segoe UI"/>
              <w:lang w:val="es-AR"/>
            </w:rPr>
            <m:t xml:space="preserve">0&lt;λ &lt;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48</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3E15A1" w:rsidRDefault="003E15A1">
      <w:pPr>
        <w:rPr>
          <w:rFonts w:ascii="Segoe UI" w:eastAsiaTheme="majorEastAsia" w:hAnsi="Segoe UI" w:cs="Segoe UI"/>
          <w:color w:val="2E74B5" w:themeColor="accent1" w:themeShade="BF"/>
          <w:sz w:val="32"/>
          <w:szCs w:val="32"/>
          <w:lang w:val="es-AR"/>
        </w:rPr>
      </w:pPr>
      <w:bookmarkStart w:id="6" w:name="_Toc398677662"/>
      <w:r>
        <w:rPr>
          <w:rFonts w:ascii="Segoe UI" w:hAnsi="Segoe UI" w:cs="Segoe UI"/>
          <w:lang w:val="es-AR"/>
        </w:rPr>
        <w:br w:type="page"/>
      </w:r>
    </w:p>
    <w:p w:rsidR="00AE3606" w:rsidRPr="003435E0" w:rsidRDefault="00AE3606" w:rsidP="00FF5BB5">
      <w:pPr>
        <w:pStyle w:val="Heading1"/>
        <w:rPr>
          <w:rFonts w:ascii="Segoe UI" w:hAnsi="Segoe UI" w:cs="Segoe UI"/>
          <w:lang w:val="es-AR"/>
        </w:rPr>
      </w:pPr>
      <w:bookmarkStart w:id="7" w:name="_Toc399505942"/>
      <w:r w:rsidRPr="003435E0">
        <w:rPr>
          <w:rFonts w:ascii="Segoe UI" w:hAnsi="Segoe UI" w:cs="Segoe UI"/>
          <w:lang w:val="es-AR"/>
        </w:rPr>
        <w:lastRenderedPageBreak/>
        <w:t>Ejercicio N° 4</w:t>
      </w:r>
      <w:bookmarkEnd w:id="6"/>
      <w:bookmarkEnd w:id="7"/>
    </w:p>
    <w:p w:rsidR="00AE3606" w:rsidRPr="003435E0" w:rsidRDefault="00AE3606" w:rsidP="00AE3606">
      <w:pPr>
        <w:pStyle w:val="Heading2"/>
        <w:jc w:val="both"/>
        <w:rPr>
          <w:rFonts w:ascii="Segoe UI" w:hAnsi="Segoe UI" w:cs="Segoe UI"/>
          <w:lang w:val="es-AR"/>
        </w:rPr>
      </w:pPr>
      <w:r w:rsidRPr="003435E0">
        <w:rPr>
          <w:rFonts w:ascii="Segoe UI" w:hAnsi="Segoe UI" w:cs="Segoe UI"/>
          <w:lang w:val="es-AR"/>
        </w:rPr>
        <w:t>Enunciado</w:t>
      </w:r>
    </w:p>
    <w:p w:rsidR="00AE3606" w:rsidRPr="003435E0" w:rsidRDefault="00AE3606" w:rsidP="00AE3606">
      <w:pPr>
        <w:autoSpaceDE w:val="0"/>
        <w:autoSpaceDN w:val="0"/>
        <w:adjustRightInd w:val="0"/>
        <w:spacing w:after="0" w:line="240" w:lineRule="auto"/>
        <w:rPr>
          <w:rFonts w:ascii="Segoe UI" w:eastAsia="TTFF2EC1B0t00" w:hAnsi="Segoe UI" w:cs="Segoe UI"/>
          <w:lang w:val="es-AR"/>
        </w:rPr>
      </w:pPr>
      <w:r w:rsidRPr="003435E0">
        <w:rPr>
          <w:rFonts w:ascii="Segoe UI" w:eastAsia="TTFF2EC1B0t00" w:hAnsi="Segoe UI" w:cs="Segoe UI"/>
          <w:lang w:val="es-AR"/>
        </w:rPr>
        <w:t>Teniendo en cuenta el ejercicio 2, considerar todas las suposiciones anteriores, excepto que si hay</w:t>
      </w:r>
      <w:r w:rsidR="00CF2134" w:rsidRPr="003435E0">
        <w:rPr>
          <w:rFonts w:ascii="Segoe UI" w:eastAsia="TTFF2EC1B0t00" w:hAnsi="Segoe UI" w:cs="Segoe UI"/>
          <w:lang w:val="es-AR"/>
        </w:rPr>
        <w:t xml:space="preserve"> </w:t>
      </w:r>
      <w:r w:rsidRPr="003435E0">
        <w:rPr>
          <w:rFonts w:ascii="Segoe UI" w:eastAsia="TTFF2EC1B0t00" w:hAnsi="Segoe UI" w:cs="Segoe UI"/>
          <w:lang w:val="es-AR"/>
        </w:rPr>
        <w:t>tres clientes en el taller, cualquier otr</w:t>
      </w:r>
      <w:r w:rsidR="005C7E0C" w:rsidRPr="003435E0">
        <w:rPr>
          <w:rFonts w:ascii="Segoe UI" w:eastAsia="TTFF2EC1B0t00" w:hAnsi="Segoe UI" w:cs="Segoe UI"/>
          <w:lang w:val="es-AR"/>
        </w:rPr>
        <w:t>o cliente que llegue se retirará</w:t>
      </w:r>
      <w:r w:rsidRPr="003435E0">
        <w:rPr>
          <w:rFonts w:ascii="Segoe UI" w:eastAsia="TTFF2EC1B0t00" w:hAnsi="Segoe UI" w:cs="Segoe UI"/>
          <w:lang w:val="es-AR"/>
        </w:rPr>
        <w:t>.</w:t>
      </w:r>
    </w:p>
    <w:p w:rsidR="00AE3606" w:rsidRPr="003435E0" w:rsidRDefault="00AE3606" w:rsidP="00AE3606">
      <w:pPr>
        <w:autoSpaceDE w:val="0"/>
        <w:autoSpaceDN w:val="0"/>
        <w:adjustRightInd w:val="0"/>
        <w:spacing w:after="0" w:line="240" w:lineRule="auto"/>
        <w:rPr>
          <w:rFonts w:ascii="Segoe UI" w:eastAsia="TTFF2EC1B0t00" w:hAnsi="Segoe UI" w:cs="Segoe UI"/>
          <w:lang w:val="es-AR"/>
        </w:rPr>
      </w:pPr>
    </w:p>
    <w:p w:rsidR="00AE3606" w:rsidRPr="003435E0" w:rsidRDefault="00AE3606" w:rsidP="00AE3606">
      <w:pPr>
        <w:pStyle w:val="Heading2"/>
        <w:jc w:val="both"/>
        <w:rPr>
          <w:rFonts w:ascii="Segoe UI" w:hAnsi="Segoe UI" w:cs="Segoe UI"/>
          <w:lang w:val="es-AR"/>
        </w:rPr>
      </w:pPr>
      <w:r w:rsidRPr="003435E0">
        <w:rPr>
          <w:rFonts w:ascii="Segoe UI" w:hAnsi="Segoe UI" w:cs="Segoe UI"/>
          <w:lang w:val="es-AR"/>
        </w:rPr>
        <w:t>Modelo</w:t>
      </w:r>
    </w:p>
    <w:p w:rsidR="00AE3606" w:rsidRPr="003435E0" w:rsidRDefault="006B28C7" w:rsidP="00AE3606">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81844" cy="2151034"/>
            <wp:effectExtent l="190500" t="190500" r="167005" b="1733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688174" cy="2153430"/>
                    </a:xfrm>
                    <a:prstGeom prst="rect">
                      <a:avLst/>
                    </a:prstGeom>
                    <a:ln>
                      <a:noFill/>
                    </a:ln>
                    <a:effectLst>
                      <a:outerShdw blurRad="190500" algn="tl" rotWithShape="0">
                        <a:srgbClr val="000000">
                          <a:alpha val="70000"/>
                        </a:srgbClr>
                      </a:outerShdw>
                    </a:effectLst>
                  </pic:spPr>
                </pic:pic>
              </a:graphicData>
            </a:graphic>
          </wp:inline>
        </w:drawing>
      </w:r>
    </w:p>
    <w:p w:rsidR="00AE3606" w:rsidRPr="003435E0" w:rsidRDefault="00AE3606" w:rsidP="00AE3606">
      <w:pPr>
        <w:jc w:val="both"/>
        <w:rPr>
          <w:rFonts w:ascii="Segoe UI" w:hAnsi="Segoe UI" w:cs="Segoe UI"/>
          <w:lang w:val="es-AR"/>
        </w:rPr>
      </w:pPr>
      <w:r w:rsidRPr="003435E0">
        <w:rPr>
          <w:rFonts w:ascii="Segoe UI" w:hAnsi="Segoe UI" w:cs="Segoe UI"/>
          <w:lang w:val="es-AR"/>
        </w:rPr>
        <w:t>Según la notación de Kendall, este es un modelo P/P/1/3.</w:t>
      </w:r>
    </w:p>
    <w:p w:rsidR="00AE3606" w:rsidRPr="003435E0" w:rsidRDefault="00AE3606" w:rsidP="00AE3606">
      <w:pPr>
        <w:pStyle w:val="Heading2"/>
        <w:jc w:val="both"/>
        <w:rPr>
          <w:rFonts w:ascii="Segoe UI" w:hAnsi="Segoe UI" w:cs="Segoe UI"/>
          <w:lang w:val="es-AR"/>
        </w:rPr>
      </w:pPr>
      <w:r w:rsidRPr="003435E0">
        <w:rPr>
          <w:rFonts w:ascii="Segoe UI" w:hAnsi="Segoe UI" w:cs="Segoe UI"/>
          <w:lang w:val="es-AR"/>
        </w:rPr>
        <w:t>Hipótesis</w:t>
      </w:r>
    </w:p>
    <w:p w:rsidR="00AE3606" w:rsidRPr="003435E0" w:rsidRDefault="00AE3606" w:rsidP="00C0392F">
      <w:pPr>
        <w:pStyle w:val="ListParagraph"/>
        <w:numPr>
          <w:ilvl w:val="0"/>
          <w:numId w:val="20"/>
        </w:numPr>
        <w:rPr>
          <w:rFonts w:ascii="Segoe UI" w:hAnsi="Segoe UI" w:cs="Segoe UI"/>
          <w:lang w:val="es-AR"/>
        </w:rPr>
      </w:pPr>
      <w:r w:rsidRPr="003435E0">
        <w:rPr>
          <w:rFonts w:ascii="Segoe UI" w:hAnsi="Segoe UI" w:cs="Segoe UI"/>
          <w:lang w:val="es-AR"/>
        </w:rPr>
        <w:t>El tipo de proceso de servicio de clientes es Poisson.</w:t>
      </w:r>
    </w:p>
    <w:p w:rsidR="00AE3606" w:rsidRPr="003435E0" w:rsidRDefault="00AE3606" w:rsidP="00C0392F">
      <w:pPr>
        <w:pStyle w:val="ListParagraph"/>
        <w:numPr>
          <w:ilvl w:val="0"/>
          <w:numId w:val="20"/>
        </w:numPr>
        <w:rPr>
          <w:rFonts w:ascii="Segoe UI" w:hAnsi="Segoe UI" w:cs="Segoe UI"/>
          <w:lang w:val="es-AR"/>
        </w:rPr>
      </w:pPr>
      <w:r w:rsidRPr="003435E0">
        <w:rPr>
          <w:rFonts w:ascii="Segoe UI" w:hAnsi="Segoe UI" w:cs="Segoe UI"/>
          <w:lang w:val="es-AR"/>
        </w:rPr>
        <w:t>El tipo de proceso de arribo de clientes es Poisson.</w:t>
      </w:r>
    </w:p>
    <w:p w:rsidR="00AE3606" w:rsidRPr="003435E0" w:rsidRDefault="00AE3606" w:rsidP="00C0392F">
      <w:pPr>
        <w:pStyle w:val="ListParagraph"/>
        <w:numPr>
          <w:ilvl w:val="0"/>
          <w:numId w:val="20"/>
        </w:numPr>
        <w:rPr>
          <w:rFonts w:ascii="Segoe UI" w:hAnsi="Segoe UI" w:cs="Segoe UI"/>
          <w:lang w:val="es-AR"/>
        </w:rPr>
      </w:pPr>
      <w:r w:rsidRPr="003435E0">
        <w:rPr>
          <w:rFonts w:ascii="Segoe UI" w:hAnsi="Segoe UI" w:cs="Segoe UI"/>
          <w:lang w:val="es-AR"/>
        </w:rPr>
        <w:t>Hay 1 solo canal de atención.</w:t>
      </w:r>
    </w:p>
    <w:p w:rsidR="00AE3606" w:rsidRPr="003435E0" w:rsidRDefault="00B71867" w:rsidP="00C0392F">
      <w:pPr>
        <w:pStyle w:val="ListParagraph"/>
        <w:numPr>
          <w:ilvl w:val="0"/>
          <w:numId w:val="20"/>
        </w:numPr>
        <w:rPr>
          <w:rFonts w:ascii="Segoe UI" w:hAnsi="Segoe UI" w:cs="Segoe UI"/>
          <w:lang w:val="es-AR"/>
        </w:rPr>
      </w:pPr>
      <w:r w:rsidRPr="003435E0">
        <w:rPr>
          <w:rFonts w:ascii="Segoe UI" w:hAnsi="Segoe UI" w:cs="Segoe UI"/>
          <w:lang w:val="es-AR"/>
        </w:rPr>
        <w:t xml:space="preserve">La capacidad del sistema es </w:t>
      </w:r>
      <w:r w:rsidR="00AE3606" w:rsidRPr="003435E0">
        <w:rPr>
          <w:rFonts w:ascii="Segoe UI" w:hAnsi="Segoe UI" w:cs="Segoe UI"/>
          <w:lang w:val="es-AR"/>
        </w:rPr>
        <w:t>finita.</w:t>
      </w:r>
    </w:p>
    <w:p w:rsidR="00AE3606" w:rsidRPr="003435E0" w:rsidRDefault="00AE3606" w:rsidP="00C0392F">
      <w:pPr>
        <w:pStyle w:val="ListParagraph"/>
        <w:numPr>
          <w:ilvl w:val="0"/>
          <w:numId w:val="20"/>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AE3606" w:rsidRPr="003435E0" w:rsidRDefault="00AE3606" w:rsidP="00C0392F">
      <w:pPr>
        <w:pStyle w:val="ListParagraph"/>
        <w:numPr>
          <w:ilvl w:val="0"/>
          <w:numId w:val="20"/>
        </w:numPr>
        <w:rPr>
          <w:rFonts w:ascii="Segoe UI" w:hAnsi="Segoe UI" w:cs="Segoe UI"/>
          <w:lang w:val="es-AR"/>
        </w:rPr>
      </w:pPr>
      <w:r w:rsidRPr="003435E0">
        <w:rPr>
          <w:rFonts w:ascii="Segoe UI" w:hAnsi="Segoe UI" w:cs="Segoe UI"/>
          <w:lang w:val="es-AR"/>
        </w:rPr>
        <w:t>La población es infinita.</w:t>
      </w:r>
    </w:p>
    <w:p w:rsidR="00AE3606" w:rsidRPr="003435E0" w:rsidRDefault="00AE3606" w:rsidP="00C0392F">
      <w:pPr>
        <w:pStyle w:val="ListParagraph"/>
        <w:numPr>
          <w:ilvl w:val="0"/>
          <w:numId w:val="20"/>
        </w:numPr>
        <w:rPr>
          <w:rFonts w:ascii="Segoe UI" w:hAnsi="Segoe UI" w:cs="Segoe UI"/>
          <w:lang w:val="es-AR"/>
        </w:rPr>
      </w:pPr>
      <w:r w:rsidRPr="003435E0">
        <w:rPr>
          <w:rFonts w:ascii="Segoe UI" w:hAnsi="Segoe UI" w:cs="Segoe UI"/>
          <w:lang w:val="es-AR"/>
        </w:rPr>
        <w:t>Se forma una única cola frente al canal.</w:t>
      </w:r>
    </w:p>
    <w:p w:rsidR="00AE3606" w:rsidRPr="003435E0" w:rsidRDefault="00AE3606" w:rsidP="00C0392F">
      <w:pPr>
        <w:pStyle w:val="ListParagraph"/>
        <w:numPr>
          <w:ilvl w:val="0"/>
          <w:numId w:val="20"/>
        </w:numPr>
        <w:rPr>
          <w:rFonts w:ascii="Segoe UI" w:hAnsi="Segoe UI" w:cs="Segoe UI"/>
          <w:lang w:val="es-AR"/>
        </w:rPr>
      </w:pPr>
      <w:r w:rsidRPr="003435E0">
        <w:rPr>
          <w:rFonts w:ascii="Segoe UI" w:hAnsi="Segoe UI" w:cs="Segoe UI"/>
          <w:lang w:val="es-AR"/>
        </w:rPr>
        <w:t>El sistema se encuentra en régimen permanente.</w:t>
      </w:r>
    </w:p>
    <w:p w:rsidR="00AE3606" w:rsidRPr="003435E0" w:rsidRDefault="00AE3606" w:rsidP="00C0392F">
      <w:pPr>
        <w:pStyle w:val="ListParagraph"/>
        <w:numPr>
          <w:ilvl w:val="0"/>
          <w:numId w:val="20"/>
        </w:numPr>
        <w:rPr>
          <w:rFonts w:ascii="Segoe UI" w:hAnsi="Segoe UI" w:cs="Segoe UI"/>
          <w:lang w:val="es-AR"/>
        </w:rPr>
      </w:pPr>
      <w:r w:rsidRPr="003435E0">
        <w:rPr>
          <w:rFonts w:ascii="Segoe UI" w:hAnsi="Segoe UI" w:cs="Segoe UI"/>
          <w:lang w:val="es-AR"/>
        </w:rPr>
        <w:t xml:space="preserve">No hay </w:t>
      </w:r>
      <w:r w:rsidR="00E105B2" w:rsidRPr="003435E0">
        <w:rPr>
          <w:rFonts w:ascii="Segoe UI" w:hAnsi="Segoe UI" w:cs="Segoe UI"/>
          <w:lang w:val="es-AR"/>
        </w:rPr>
        <w:t>abandono</w:t>
      </w:r>
      <w:r w:rsidRPr="003435E0">
        <w:rPr>
          <w:rFonts w:ascii="Segoe UI" w:hAnsi="Segoe UI" w:cs="Segoe UI"/>
          <w:lang w:val="es-AR"/>
        </w:rPr>
        <w:t xml:space="preserve"> por parte de los clientes.</w:t>
      </w:r>
    </w:p>
    <w:p w:rsidR="00AE3606" w:rsidRPr="003435E0" w:rsidRDefault="00AE3606" w:rsidP="00AE3606">
      <w:pPr>
        <w:pStyle w:val="Heading2"/>
        <w:jc w:val="both"/>
        <w:rPr>
          <w:rFonts w:ascii="Segoe UI" w:hAnsi="Segoe UI" w:cs="Segoe UI"/>
          <w:lang w:val="es-AR"/>
        </w:rPr>
      </w:pPr>
      <w:r w:rsidRPr="003435E0">
        <w:rPr>
          <w:rFonts w:ascii="Segoe UI" w:hAnsi="Segoe UI" w:cs="Segoe UI"/>
          <w:lang w:val="es-AR"/>
        </w:rPr>
        <w:t>Ejercicios</w:t>
      </w:r>
    </w:p>
    <w:p w:rsidR="00AE3606" w:rsidRPr="003435E0" w:rsidRDefault="00AE3606" w:rsidP="00AE3606">
      <w:pPr>
        <w:rPr>
          <w:rFonts w:ascii="Segoe UI" w:hAnsi="Segoe UI" w:cs="Segoe UI"/>
          <w:lang w:val="es-AR"/>
        </w:rPr>
      </w:pPr>
    </w:p>
    <w:p w:rsidR="00AE3606" w:rsidRPr="003435E0" w:rsidRDefault="00AE3606" w:rsidP="00AE3606">
      <w:pPr>
        <w:pStyle w:val="ListParagraph"/>
        <w:numPr>
          <w:ilvl w:val="0"/>
          <w:numId w:val="14"/>
        </w:numPr>
        <w:rPr>
          <w:rFonts w:ascii="Segoe UI" w:hAnsi="Segoe UI" w:cs="Segoe UI"/>
          <w:lang w:val="es-AR"/>
        </w:rPr>
      </w:pPr>
      <w:r w:rsidRPr="003435E0">
        <w:rPr>
          <w:rFonts w:ascii="Segoe UI" w:hAnsi="Segoe UI" w:cs="Segoe UI"/>
          <w:lang w:val="es-AR"/>
        </w:rPr>
        <w:t>La probabili</w:t>
      </w:r>
      <w:r w:rsidR="00CA6FA5" w:rsidRPr="003435E0">
        <w:rPr>
          <w:rFonts w:ascii="Segoe UI" w:hAnsi="Segoe UI" w:cs="Segoe UI"/>
          <w:lang w:val="es-AR"/>
        </w:rPr>
        <w:t>dad de que el taller este vacío.</w:t>
      </w:r>
    </w:p>
    <w:p w:rsidR="00AE3606" w:rsidRPr="003435E0" w:rsidRDefault="000E2A92" w:rsidP="00AE3606">
      <w:pPr>
        <w:rPr>
          <w:rFonts w:ascii="Segoe UI" w:eastAsiaTheme="minorEastAsia" w:hAnsi="Segoe UI" w:cs="Segoe UI"/>
          <w:lang w:val="es-AR"/>
        </w:rPr>
      </w:pPr>
      <m:oMathPara>
        <m:oMath>
          <m:r>
            <w:rPr>
              <w:rFonts w:ascii="Cambria Math" w:eastAsiaTheme="minorEastAsia" w:hAnsi="Cambria Math" w:cs="Segoe UI"/>
              <w:lang w:val="es-AR"/>
            </w:rPr>
            <m:t>P(0)=</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1+0.4 + 0.16+0.064</m:t>
              </m:r>
            </m:den>
          </m:f>
          <m:r>
            <w:rPr>
              <w:rFonts w:ascii="Cambria Math" w:eastAsiaTheme="minorEastAsia" w:hAnsi="Cambria Math" w:cs="Segoe UI"/>
              <w:lang w:val="es-AR"/>
            </w:rPr>
            <m:t xml:space="preserve">=0.6157 </m:t>
          </m:r>
        </m:oMath>
      </m:oMathPara>
    </w:p>
    <w:p w:rsidR="000E2A92" w:rsidRPr="003435E0" w:rsidRDefault="000E2A92" w:rsidP="00380D3D">
      <w:pPr>
        <w:pStyle w:val="ListParagraph"/>
        <w:numPr>
          <w:ilvl w:val="0"/>
          <w:numId w:val="36"/>
        </w:numPr>
        <w:rPr>
          <w:rFonts w:ascii="Segoe UI" w:hAnsi="Segoe UI" w:cs="Segoe UI"/>
          <w:lang w:val="es-AR"/>
        </w:rPr>
      </w:pPr>
      <w:r w:rsidRPr="003435E0">
        <w:rPr>
          <w:rFonts w:ascii="Segoe UI" w:hAnsi="Segoe UI" w:cs="Segoe UI"/>
          <w:lang w:val="es-AR"/>
        </w:rPr>
        <w:t>La probabilidad de que tres clientes estén en el taller</w:t>
      </w:r>
      <w:r w:rsidR="00CA6FA5" w:rsidRPr="003435E0">
        <w:rPr>
          <w:rFonts w:ascii="Segoe UI" w:hAnsi="Segoe UI" w:cs="Segoe UI"/>
          <w:lang w:val="es-AR"/>
        </w:rPr>
        <w:t>.</w:t>
      </w:r>
    </w:p>
    <w:p w:rsidR="000E2A92" w:rsidRPr="003435E0" w:rsidRDefault="000E2A92" w:rsidP="00CA6FA5">
      <w:pPr>
        <w:rPr>
          <w:rFonts w:ascii="Segoe UI" w:hAnsi="Segoe UI" w:cs="Segoe UI"/>
          <w:lang w:val="es-AR"/>
        </w:rPr>
      </w:pPr>
      <w:r w:rsidRPr="003435E0">
        <w:rPr>
          <w:rFonts w:ascii="Segoe UI" w:hAnsi="Segoe UI" w:cs="Segoe UI"/>
          <w:lang w:val="es-AR"/>
        </w:rPr>
        <w:t xml:space="preserve">Necesito primero </w:t>
      </w:r>
      <m:oMath>
        <m:r>
          <w:rPr>
            <w:rFonts w:ascii="Cambria Math" w:hAnsi="Cambria Math" w:cs="Segoe UI"/>
            <w:lang w:val="es-AR"/>
          </w:rPr>
          <m:t>P(1)</m:t>
        </m:r>
      </m:oMath>
      <w:r w:rsidRPr="003435E0">
        <w:rPr>
          <w:rFonts w:ascii="Segoe UI" w:hAnsi="Segoe UI" w:cs="Segoe UI"/>
          <w:lang w:val="es-AR"/>
        </w:rPr>
        <w:t xml:space="preserve"> y </w:t>
      </w:r>
      <m:oMath>
        <m:r>
          <w:rPr>
            <w:rFonts w:ascii="Cambria Math" w:hAnsi="Cambria Math" w:cs="Segoe UI"/>
            <w:lang w:val="es-AR"/>
          </w:rPr>
          <m:t>P(2)</m:t>
        </m:r>
      </m:oMath>
      <w:r w:rsidRPr="003435E0">
        <w:rPr>
          <w:rFonts w:ascii="Segoe UI" w:hAnsi="Segoe UI" w:cs="Segoe UI"/>
          <w:lang w:val="es-AR"/>
        </w:rPr>
        <w:t xml:space="preserve">. Lo solicitado por el enunciado es </w:t>
      </w:r>
      <m:oMath>
        <m:r>
          <w:rPr>
            <w:rFonts w:ascii="Cambria Math" w:hAnsi="Cambria Math" w:cs="Segoe UI"/>
            <w:lang w:val="es-AR"/>
          </w:rPr>
          <m:t>P(3)</m:t>
        </m:r>
      </m:oMath>
      <w:r w:rsidRPr="003435E0">
        <w:rPr>
          <w:rFonts w:ascii="Segoe UI" w:hAnsi="Segoe UI" w:cs="Segoe UI"/>
          <w:lang w:val="es-AR"/>
        </w:rPr>
        <w:t>.</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P(1)=P(0)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=0.24628</m:t>
          </m:r>
        </m:oMath>
      </m:oMathPara>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w:lastRenderedPageBreak/>
            <m:t>P(2)=P(1)</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=0.098512</m:t>
          </m:r>
        </m:oMath>
      </m:oMathPara>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P(3)=P(2)</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=0.0394048</m:t>
          </m:r>
        </m:oMath>
      </m:oMathPara>
    </w:p>
    <w:p w:rsidR="000E2A92" w:rsidRPr="003435E0" w:rsidRDefault="000E2A92" w:rsidP="00380D3D">
      <w:pPr>
        <w:pStyle w:val="ListParagraph"/>
        <w:numPr>
          <w:ilvl w:val="0"/>
          <w:numId w:val="37"/>
        </w:numPr>
        <w:rPr>
          <w:rFonts w:ascii="Segoe UI" w:hAnsi="Segoe UI" w:cs="Segoe UI"/>
          <w:lang w:val="es-AR"/>
        </w:rPr>
      </w:pPr>
      <w:r w:rsidRPr="003435E0">
        <w:rPr>
          <w:rFonts w:ascii="Segoe UI" w:hAnsi="Segoe UI" w:cs="Segoe UI"/>
          <w:lang w:val="es-AR"/>
        </w:rPr>
        <w:t>La probabilidad de encontrar por lo menos un cliente en el taller</w:t>
      </w:r>
      <w:r w:rsidR="00591BC4" w:rsidRPr="003435E0">
        <w:rPr>
          <w:rFonts w:ascii="Segoe UI" w:hAnsi="Segoe UI" w:cs="Segoe UI"/>
          <w:lang w:val="es-AR"/>
        </w:rPr>
        <w:t>.</w:t>
      </w:r>
    </w:p>
    <w:p w:rsidR="00591BC4" w:rsidRPr="003435E0" w:rsidRDefault="00591BC4" w:rsidP="0072206A">
      <w:pPr>
        <w:ind w:left="708" w:hanging="708"/>
        <w:rPr>
          <w:rFonts w:ascii="Segoe UI" w:hAnsi="Segoe UI" w:cs="Segoe UI"/>
          <w:lang w:val="es-AR"/>
        </w:rPr>
      </w:pPr>
      <w:r w:rsidRPr="003435E0">
        <w:rPr>
          <w:rFonts w:ascii="Segoe UI" w:hAnsi="Segoe UI" w:cs="Segoe UI"/>
          <w:lang w:val="es-AR"/>
        </w:rPr>
        <w:t xml:space="preserve">Sea </w:t>
      </w:r>
      <m:oMath>
        <m:r>
          <w:rPr>
            <w:rFonts w:ascii="Cambria Math" w:hAnsi="Cambria Math" w:cs="Segoe UI"/>
            <w:lang w:val="es-AR"/>
          </w:rPr>
          <m:t>X</m:t>
        </m:r>
      </m:oMath>
      <w:r w:rsidRPr="003435E0">
        <w:rPr>
          <w:rFonts w:ascii="Segoe UI" w:eastAsiaTheme="minorEastAsia" w:hAnsi="Segoe UI" w:cs="Segoe UI"/>
          <w:lang w:val="es-AR"/>
        </w:rPr>
        <w:t xml:space="preserve"> una variable aleatoria que representa la cantidad de clientes en el taller.</w:t>
      </w:r>
    </w:p>
    <w:p w:rsidR="000E2A92" w:rsidRPr="003435E0" w:rsidRDefault="00591BC4" w:rsidP="00380D3D">
      <w:pPr>
        <w:ind w:left="708" w:hanging="708"/>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X≥1</m:t>
              </m:r>
            </m:e>
          </m:d>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X&lt;1</m:t>
              </m:r>
            </m:e>
          </m:d>
          <m:r>
            <w:rPr>
              <w:rFonts w:ascii="Cambria Math" w:eastAsiaTheme="minorEastAsia" w:hAnsi="Cambria Math" w:cs="Segoe UI"/>
              <w:lang w:val="es-AR"/>
            </w:rPr>
            <m:t>=1-P(0)=0.3843</m:t>
          </m:r>
        </m:oMath>
      </m:oMathPara>
    </w:p>
    <w:p w:rsidR="000E2A92" w:rsidRPr="003435E0" w:rsidRDefault="000E2A92" w:rsidP="00380D3D">
      <w:pPr>
        <w:pStyle w:val="ListParagraph"/>
        <w:numPr>
          <w:ilvl w:val="0"/>
          <w:numId w:val="37"/>
        </w:numPr>
        <w:rPr>
          <w:rFonts w:ascii="Segoe UI" w:hAnsi="Segoe UI" w:cs="Segoe UI"/>
          <w:lang w:val="es-AR"/>
        </w:rPr>
      </w:pPr>
      <w:r w:rsidRPr="003435E0">
        <w:rPr>
          <w:rFonts w:ascii="Segoe UI" w:hAnsi="Segoe UI" w:cs="Segoe UI"/>
          <w:lang w:val="es-AR"/>
        </w:rPr>
        <w:t>El número promedio de clientes en el taller</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L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 xml:space="preserve">P(3) = 0.5615 </m:t>
          </m:r>
        </m:oMath>
      </m:oMathPara>
    </w:p>
    <w:p w:rsidR="000E2A92" w:rsidRPr="003435E0" w:rsidRDefault="000E2A92" w:rsidP="00380D3D">
      <w:pPr>
        <w:pStyle w:val="ListParagraph"/>
        <w:numPr>
          <w:ilvl w:val="0"/>
          <w:numId w:val="37"/>
        </w:numPr>
        <w:rPr>
          <w:rFonts w:ascii="Segoe UI" w:hAnsi="Segoe UI" w:cs="Segoe UI"/>
          <w:lang w:val="es-AR"/>
        </w:rPr>
      </w:pPr>
      <w:r w:rsidRPr="003435E0">
        <w:rPr>
          <w:rFonts w:ascii="Segoe UI" w:hAnsi="Segoe UI" w:cs="Segoe UI"/>
          <w:lang w:val="es-AR"/>
        </w:rPr>
        <w:t>El tiempo promedio que un cliente debe permanecer en el taller</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W = Wc + Ts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 Ts =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3</m:t>
                  </m:r>
                </m:sub>
              </m:sSub>
              <m:r>
                <w:rPr>
                  <w:rFonts w:ascii="Cambria Math" w:eastAsiaTheme="minorEastAsia" w:hAnsi="Cambria Math" w:cs="Segoe UI"/>
                  <w:lang w:val="es-AR"/>
                </w:rPr>
                <m:t>P(3)</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r>
                <w:rPr>
                  <w:rFonts w:ascii="Cambria Math" w:eastAsiaTheme="minorEastAsia" w:hAnsi="Cambria Math" w:cs="Segoe UI"/>
                  <w:lang w:val="es-AR"/>
                </w:rPr>
                <m:t>P(3)</m:t>
              </m:r>
            </m:den>
          </m:f>
          <m:r>
            <w:rPr>
              <w:rFonts w:ascii="Cambria Math" w:eastAsiaTheme="minorEastAsia" w:hAnsi="Cambria Math" w:cs="Segoe UI"/>
              <w:lang w:val="es-AR"/>
            </w:rPr>
            <m:t xml:space="preserve"> = + Ts = </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0.1773 </m:t>
              </m:r>
            </m:num>
            <m:den>
              <m:r>
                <w:rPr>
                  <w:rFonts w:ascii="Cambria Math" w:eastAsiaTheme="minorEastAsia" w:hAnsi="Cambria Math" w:cs="Segoe UI"/>
                  <w:lang w:val="es-AR"/>
                </w:rPr>
                <m:t>3.8424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m:t>
                  </m:r>
                </m:den>
              </m:f>
            </m:den>
          </m:f>
          <m:r>
            <w:rPr>
              <w:rFonts w:ascii="Cambria Math" w:eastAsiaTheme="minorEastAsia" w:hAnsi="Cambria Math" w:cs="Segoe UI"/>
              <w:lang w:val="es-AR"/>
            </w:rPr>
            <m:t xml:space="preserve"> + 0.1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r>
            <w:rPr>
              <w:rFonts w:ascii="Cambria Math" w:eastAsiaTheme="minorEastAsia" w:hAnsi="Cambria Math" w:cs="Segoe UI"/>
              <w:lang w:val="es-AR"/>
            </w:rPr>
            <m:t xml:space="preserve"> = 0.14614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r>
            <w:rPr>
              <w:rFonts w:ascii="Cambria Math" w:eastAsiaTheme="minorEastAsia" w:hAnsi="Cambria Math" w:cs="Segoe UI"/>
              <w:lang w:val="es-AR"/>
            </w:rPr>
            <m:t xml:space="preserve"> </m:t>
          </m:r>
        </m:oMath>
      </m:oMathPara>
    </w:p>
    <w:p w:rsidR="007D2D8C" w:rsidRPr="003435E0" w:rsidRDefault="007D2D8C" w:rsidP="00380D3D">
      <w:pPr>
        <w:pStyle w:val="ListParagraph"/>
        <w:numPr>
          <w:ilvl w:val="0"/>
          <w:numId w:val="37"/>
        </w:numPr>
        <w:rPr>
          <w:rFonts w:ascii="Segoe UI" w:hAnsi="Segoe UI" w:cs="Segoe UI"/>
          <w:lang w:val="es-AR"/>
        </w:rPr>
      </w:pPr>
      <w:r w:rsidRPr="003435E0">
        <w:rPr>
          <w:rFonts w:ascii="Segoe UI" w:hAnsi="Segoe UI" w:cs="Segoe UI"/>
          <w:lang w:val="es-AR"/>
        </w:rPr>
        <w:t>El número promedio de clientes que esperan ser atendidos</w:t>
      </w:r>
      <w:r w:rsidR="00591BC4" w:rsidRPr="003435E0">
        <w:rPr>
          <w:rFonts w:ascii="Segoe UI" w:hAnsi="Segoe UI" w:cs="Segoe UI"/>
          <w:lang w:val="es-AR"/>
        </w:rPr>
        <w:t>.</w:t>
      </w:r>
    </w:p>
    <w:p w:rsidR="007D2D8C" w:rsidRPr="003435E0" w:rsidRDefault="007D2D8C" w:rsidP="007D2D8C">
      <w:pPr>
        <w:rPr>
          <w:rFonts w:ascii="Segoe UI" w:eastAsiaTheme="minorEastAsia" w:hAnsi="Segoe UI" w:cs="Segoe UI"/>
          <w:lang w:val="es-AR"/>
        </w:rPr>
      </w:pPr>
      <m:oMathPara>
        <m:oMath>
          <m:r>
            <w:rPr>
              <w:rFonts w:ascii="Cambria Math" w:eastAsiaTheme="minorEastAsia" w:hAnsi="Cambria Math" w:cs="Segoe UI"/>
              <w:lang w:val="es-AR"/>
            </w:rPr>
            <m:t xml:space="preserve">Lc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3</m:t>
              </m:r>
            </m:sub>
          </m:sSub>
          <m:r>
            <w:rPr>
              <w:rFonts w:ascii="Cambria Math" w:eastAsiaTheme="minorEastAsia" w:hAnsi="Cambria Math" w:cs="Segoe UI"/>
              <w:lang w:val="es-AR"/>
            </w:rPr>
            <m:t>P(3) = 0.1773</m:t>
          </m:r>
        </m:oMath>
      </m:oMathPara>
    </w:p>
    <w:p w:rsidR="00591BC4" w:rsidRPr="003435E0" w:rsidRDefault="007D2D8C" w:rsidP="00380D3D">
      <w:pPr>
        <w:pStyle w:val="ListParagraph"/>
        <w:numPr>
          <w:ilvl w:val="0"/>
          <w:numId w:val="37"/>
        </w:numPr>
        <w:jc w:val="both"/>
        <w:rPr>
          <w:rFonts w:ascii="Segoe UI" w:eastAsiaTheme="minorEastAsia" w:hAnsi="Segoe UI" w:cs="Segoe UI"/>
          <w:lang w:val="es-AR"/>
        </w:rPr>
      </w:pPr>
      <w:r w:rsidRPr="003435E0">
        <w:rPr>
          <w:rFonts w:ascii="Segoe UI" w:hAnsi="Segoe UI" w:cs="Segoe UI"/>
          <w:lang w:val="es-AR"/>
        </w:rPr>
        <w:t>El tiempo promedio que un cliente debe esperar para ser atendido</w:t>
      </w:r>
      <w:r w:rsidR="00591BC4" w:rsidRPr="003435E0">
        <w:rPr>
          <w:rFonts w:ascii="Segoe UI" w:hAnsi="Segoe UI" w:cs="Segoe UI"/>
          <w:lang w:val="es-AR"/>
        </w:rPr>
        <w:t>.</w:t>
      </w:r>
    </w:p>
    <w:p w:rsidR="008B7CDE" w:rsidRPr="003435E0" w:rsidRDefault="007D2D8C" w:rsidP="00591BC4">
      <w:pPr>
        <w:jc w:val="center"/>
        <w:rPr>
          <w:rFonts w:ascii="Segoe UI" w:eastAsiaTheme="minorEastAsia" w:hAnsi="Segoe UI" w:cs="Segoe UI"/>
          <w:lang w:val="es-AR"/>
        </w:rPr>
      </w:pPr>
      <m:oMathPara>
        <m:oMath>
          <m:r>
            <w:rPr>
              <w:rFonts w:ascii="Cambria Math" w:eastAsiaTheme="minorEastAsia" w:hAnsi="Cambria Math" w:cs="Segoe UI"/>
              <w:lang w:val="es-AR"/>
            </w:rPr>
            <m:t xml:space="preserve">Wc =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r>
                <w:rPr>
                  <w:rFonts w:ascii="Cambria Math" w:eastAsiaTheme="minorEastAsia" w:hAnsi="Cambria Math" w:cs="Segoe UI"/>
                  <w:lang w:val="es-AR"/>
                </w:rPr>
                <m:t>P(3)</m:t>
              </m:r>
            </m:den>
          </m:f>
          <m:r>
            <w:rPr>
              <w:rFonts w:ascii="Cambria Math" w:eastAsiaTheme="minorEastAsia" w:hAnsi="Cambria Math" w:cs="Segoe UI"/>
              <w:lang w:val="es-AR"/>
            </w:rPr>
            <m:t xml:space="preserve"> = 0.04614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oMath>
      </m:oMathPara>
    </w:p>
    <w:p w:rsidR="00176E38" w:rsidRPr="003435E0" w:rsidRDefault="00176E38" w:rsidP="00591BC4">
      <w:pPr>
        <w:pStyle w:val="ListParagraph"/>
        <w:numPr>
          <w:ilvl w:val="0"/>
          <w:numId w:val="22"/>
        </w:numPr>
        <w:rPr>
          <w:rFonts w:ascii="Segoe UI" w:hAnsi="Segoe UI" w:cs="Segoe UI"/>
          <w:lang w:val="es-AR"/>
        </w:rPr>
      </w:pPr>
      <w:r w:rsidRPr="003435E0">
        <w:rPr>
          <w:rFonts w:ascii="Segoe UI" w:hAnsi="Segoe UI" w:cs="Segoe UI"/>
          <w:lang w:val="es-AR"/>
        </w:rPr>
        <w:t>La cantidad promedio de clientes que se retiran sin ser atendidos</w:t>
      </w:r>
      <w:r w:rsidR="00591BC4" w:rsidRPr="003435E0">
        <w:rPr>
          <w:rFonts w:ascii="Segoe UI" w:hAnsi="Segoe UI" w:cs="Segoe UI"/>
          <w:lang w:val="es-AR"/>
        </w:rPr>
        <w:t>.</w:t>
      </w:r>
    </w:p>
    <w:p w:rsidR="00176E38" w:rsidRPr="003435E0" w:rsidRDefault="001E38B1" w:rsidP="00176E38">
      <w:pPr>
        <w:jc w:val="both"/>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acc>
                <m:accPr>
                  <m:chr m:val="̅"/>
                  <m:ctrlPr>
                    <w:rPr>
                      <w:rFonts w:ascii="Cambria Math" w:eastAsiaTheme="minorEastAsia" w:hAnsi="Cambria Math" w:cs="Segoe UI"/>
                      <w:i/>
                      <w:lang w:val="es-AR"/>
                    </w:rPr>
                  </m:ctrlPr>
                </m:accPr>
                <m:e>
                  <m:r>
                    <w:rPr>
                      <w:rFonts w:ascii="Cambria Math" w:eastAsiaTheme="minorEastAsia" w:hAnsi="Cambria Math" w:cs="Segoe UI"/>
                      <w:lang w:val="es-AR"/>
                    </w:rPr>
                    <m:t>R</m:t>
                  </m:r>
                </m:e>
              </m:acc>
              <m:r>
                <w:rPr>
                  <w:rFonts w:ascii="Cambria Math" w:eastAsiaTheme="minorEastAsia" w:hAnsi="Cambria Math" w:cs="Segoe UI"/>
                  <w:lang w:val="es-AR"/>
                </w:rPr>
                <m:t>=R</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3</m:t>
              </m:r>
            </m:sub>
          </m:sSub>
          <m:r>
            <w:rPr>
              <w:rFonts w:ascii="Cambria Math" w:eastAsiaTheme="minorEastAsia" w:hAnsi="Cambria Math" w:cs="Segoe UI"/>
              <w:lang w:val="es-AR"/>
            </w:rPr>
            <m:t xml:space="preserve">P(3) = 0.1576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8" w:name="_Toc398677663"/>
      <w:r>
        <w:rPr>
          <w:rFonts w:ascii="Segoe UI" w:hAnsi="Segoe UI" w:cs="Segoe UI"/>
          <w:lang w:val="es-AR"/>
        </w:rPr>
        <w:br w:type="page"/>
      </w:r>
    </w:p>
    <w:p w:rsidR="00B71867" w:rsidRPr="003435E0" w:rsidRDefault="00B71867" w:rsidP="00FF5BB5">
      <w:pPr>
        <w:pStyle w:val="Heading1"/>
        <w:rPr>
          <w:rFonts w:ascii="Segoe UI" w:hAnsi="Segoe UI" w:cs="Segoe UI"/>
          <w:lang w:val="es-AR"/>
        </w:rPr>
      </w:pPr>
      <w:bookmarkStart w:id="9" w:name="_Toc399505943"/>
      <w:r w:rsidRPr="003435E0">
        <w:rPr>
          <w:rFonts w:ascii="Segoe UI" w:hAnsi="Segoe UI" w:cs="Segoe UI"/>
          <w:lang w:val="es-AR"/>
        </w:rPr>
        <w:lastRenderedPageBreak/>
        <w:t>Ejercicio N° 5</w:t>
      </w:r>
      <w:bookmarkEnd w:id="8"/>
      <w:bookmarkEnd w:id="9"/>
    </w:p>
    <w:p w:rsidR="00B71867" w:rsidRPr="003435E0" w:rsidRDefault="00B71867" w:rsidP="00B71867">
      <w:pPr>
        <w:pStyle w:val="Heading2"/>
        <w:jc w:val="both"/>
        <w:rPr>
          <w:rFonts w:ascii="Segoe UI" w:hAnsi="Segoe UI" w:cs="Segoe UI"/>
          <w:lang w:val="es-AR"/>
        </w:rPr>
      </w:pPr>
      <w:r w:rsidRPr="003435E0">
        <w:rPr>
          <w:rFonts w:ascii="Segoe UI" w:hAnsi="Segoe UI" w:cs="Segoe UI"/>
          <w:lang w:val="es-AR"/>
        </w:rPr>
        <w:t>Enunciado</w:t>
      </w:r>
    </w:p>
    <w:p w:rsidR="00B71867" w:rsidRPr="003435E0" w:rsidRDefault="00B71867" w:rsidP="006667E5">
      <w:pPr>
        <w:autoSpaceDE w:val="0"/>
        <w:autoSpaceDN w:val="0"/>
        <w:adjustRightInd w:val="0"/>
        <w:spacing w:after="0" w:line="240" w:lineRule="auto"/>
        <w:jc w:val="both"/>
        <w:rPr>
          <w:rFonts w:ascii="Segoe UI" w:hAnsi="Segoe UI" w:cs="Segoe UI"/>
          <w:lang w:val="es-AR"/>
        </w:rPr>
      </w:pPr>
      <w:r w:rsidRPr="003435E0">
        <w:rPr>
          <w:rFonts w:ascii="Segoe UI" w:eastAsia="TTFF2EC1B0t00" w:hAnsi="Segoe UI" w:cs="Segoe UI"/>
          <w:lang w:val="es-AR"/>
        </w:rPr>
        <w:t xml:space="preserve">Una empresa tiene </w:t>
      </w:r>
      <w:r w:rsidRPr="003435E0">
        <w:rPr>
          <w:rFonts w:ascii="Segoe UI" w:eastAsia="TTFF2EC1B0t00" w:hAnsi="Segoe UI" w:cs="Segoe UI"/>
          <w:b/>
          <w:lang w:val="es-AR"/>
        </w:rPr>
        <w:t>cuatro m</w:t>
      </w:r>
      <w:r w:rsidR="001B14EC" w:rsidRPr="003435E0">
        <w:rPr>
          <w:rFonts w:ascii="Segoe UI" w:eastAsia="TTFF2EC1B0t00" w:hAnsi="Segoe UI" w:cs="Segoe UI"/>
          <w:b/>
          <w:lang w:val="es-AR"/>
        </w:rPr>
        <w:t>á</w:t>
      </w:r>
      <w:r w:rsidRPr="003435E0">
        <w:rPr>
          <w:rFonts w:ascii="Segoe UI" w:eastAsia="TTFF2EC1B0t00" w:hAnsi="Segoe UI" w:cs="Segoe UI"/>
          <w:b/>
          <w:lang w:val="es-AR"/>
        </w:rPr>
        <w:t>quinas</w:t>
      </w:r>
      <w:r w:rsidRPr="003435E0">
        <w:rPr>
          <w:rFonts w:ascii="Segoe UI" w:eastAsia="TTFF2EC1B0t00" w:hAnsi="Segoe UI" w:cs="Segoe UI"/>
          <w:lang w:val="es-AR"/>
        </w:rPr>
        <w:t xml:space="preserve"> cortadoras de césped. Las mismas se rompen o necesitan</w:t>
      </w:r>
      <w:r w:rsidR="00591BC4" w:rsidRPr="003435E0">
        <w:rPr>
          <w:rFonts w:ascii="Segoe UI" w:eastAsia="TTFF2EC1B0t00" w:hAnsi="Segoe UI" w:cs="Segoe UI"/>
          <w:lang w:val="es-AR"/>
        </w:rPr>
        <w:t xml:space="preserve"> </w:t>
      </w:r>
      <w:r w:rsidRPr="003435E0">
        <w:rPr>
          <w:rFonts w:ascii="Segoe UI" w:eastAsia="TTFF2EC1B0t00" w:hAnsi="Segoe UI" w:cs="Segoe UI"/>
          <w:lang w:val="es-AR"/>
        </w:rPr>
        <w:t xml:space="preserve">mantenimiento </w:t>
      </w:r>
      <w:r w:rsidRPr="003435E0">
        <w:rPr>
          <w:rFonts w:ascii="Segoe UI" w:eastAsia="TTFF2EC1B0t00" w:hAnsi="Segoe UI" w:cs="Segoe UI"/>
          <w:b/>
          <w:lang w:val="es-AR"/>
        </w:rPr>
        <w:t>cada 15 días</w:t>
      </w:r>
      <w:r w:rsidRPr="003435E0">
        <w:rPr>
          <w:rFonts w:ascii="Segoe UI" w:eastAsia="TTFF2EC1B0t00" w:hAnsi="Segoe UI" w:cs="Segoe UI"/>
          <w:lang w:val="es-AR"/>
        </w:rPr>
        <w:t xml:space="preserve"> (distribución exponencial). Para su atención y mantenimiento tiene</w:t>
      </w:r>
      <w:r w:rsidR="00591BC4" w:rsidRPr="003435E0">
        <w:rPr>
          <w:rFonts w:ascii="Segoe UI" w:eastAsia="TTFF2EC1B0t00" w:hAnsi="Segoe UI" w:cs="Segoe UI"/>
          <w:lang w:val="es-AR"/>
        </w:rPr>
        <w:t xml:space="preserve"> </w:t>
      </w:r>
      <w:r w:rsidRPr="003435E0">
        <w:rPr>
          <w:rFonts w:ascii="Segoe UI" w:eastAsia="TTFF2EC1B0t00" w:hAnsi="Segoe UI" w:cs="Segoe UI"/>
          <w:lang w:val="es-AR"/>
        </w:rPr>
        <w:t xml:space="preserve">un empleado que en promedio tarda </w:t>
      </w:r>
      <w:r w:rsidRPr="003435E0">
        <w:rPr>
          <w:rFonts w:ascii="Segoe UI" w:eastAsia="TTFF2EC1B0t00" w:hAnsi="Segoe UI" w:cs="Segoe UI"/>
          <w:b/>
          <w:lang w:val="es-AR"/>
        </w:rPr>
        <w:t>7 días</w:t>
      </w:r>
      <w:r w:rsidRPr="003435E0">
        <w:rPr>
          <w:rFonts w:ascii="Segoe UI" w:eastAsia="TTFF2EC1B0t00" w:hAnsi="Segoe UI" w:cs="Segoe UI"/>
          <w:lang w:val="es-AR"/>
        </w:rPr>
        <w:t xml:space="preserve"> con cada máquina. En promedio, por cada día de</w:t>
      </w:r>
      <w:r w:rsidR="00591BC4" w:rsidRPr="003435E0">
        <w:rPr>
          <w:rFonts w:ascii="Segoe UI" w:eastAsia="TTFF2EC1B0t00" w:hAnsi="Segoe UI" w:cs="Segoe UI"/>
          <w:lang w:val="es-AR"/>
        </w:rPr>
        <w:t xml:space="preserve"> </w:t>
      </w:r>
      <w:r w:rsidR="006667E5" w:rsidRPr="003435E0">
        <w:rPr>
          <w:rFonts w:ascii="Segoe UI" w:eastAsia="TTFF2EC1B0t00" w:hAnsi="Segoe UI" w:cs="Segoe UI"/>
          <w:lang w:val="es-AR"/>
        </w:rPr>
        <w:t>trabajo, las má</w:t>
      </w:r>
      <w:r w:rsidRPr="003435E0">
        <w:rPr>
          <w:rFonts w:ascii="Segoe UI" w:eastAsia="TTFF2EC1B0t00" w:hAnsi="Segoe UI" w:cs="Segoe UI"/>
          <w:lang w:val="es-AR"/>
        </w:rPr>
        <w:t>quinas reportan un ingreso de $50.</w:t>
      </w:r>
    </w:p>
    <w:p w:rsidR="00B71867" w:rsidRPr="003435E0" w:rsidRDefault="00B71867" w:rsidP="00B71867">
      <w:pPr>
        <w:autoSpaceDE w:val="0"/>
        <w:autoSpaceDN w:val="0"/>
        <w:adjustRightInd w:val="0"/>
        <w:spacing w:after="0" w:line="240" w:lineRule="auto"/>
        <w:rPr>
          <w:rFonts w:ascii="Segoe UI" w:eastAsia="TTFF2EC1B0t00" w:hAnsi="Segoe UI" w:cs="Segoe UI"/>
          <w:lang w:val="es-AR"/>
        </w:rPr>
      </w:pPr>
    </w:p>
    <w:p w:rsidR="00B71867" w:rsidRPr="003435E0" w:rsidRDefault="00B71867" w:rsidP="00B71867">
      <w:pPr>
        <w:pStyle w:val="Heading2"/>
        <w:jc w:val="both"/>
        <w:rPr>
          <w:rFonts w:ascii="Segoe UI" w:hAnsi="Segoe UI" w:cs="Segoe UI"/>
          <w:lang w:val="es-AR"/>
        </w:rPr>
      </w:pPr>
      <w:r w:rsidRPr="003435E0">
        <w:rPr>
          <w:rFonts w:ascii="Segoe UI" w:hAnsi="Segoe UI" w:cs="Segoe UI"/>
          <w:lang w:val="es-AR"/>
        </w:rPr>
        <w:t>Modelo</w:t>
      </w:r>
    </w:p>
    <w:p w:rsidR="00B71867" w:rsidRPr="003435E0" w:rsidRDefault="00AF03BF" w:rsidP="00B7186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12130" cy="2878455"/>
            <wp:effectExtent l="19050" t="0" r="762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44471" cy="5049380"/>
                      <a:chOff x="928632" y="402036"/>
                      <a:chExt cx="9844471" cy="504938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18" cstate="print">
                        <a:extLst>
                          <a:ext uri="{28A0092B-C50C-407E-A947-70E740481C1C}">
                            <a14:useLocalDpi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18" cstate="print">
                        <a:extLst>
                          <a:ext uri="{28A0092B-C50C-407E-A947-70E740481C1C}">
                            <a14:useLocalDpi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18" cstate="print">
                        <a:extLst>
                          <a:ext uri="{28A0092B-C50C-407E-A947-70E740481C1C}">
                            <a14:useLocalDpi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18" cstate="print">
                        <a:extLst>
                          <a:ext uri="{28A0092B-C50C-407E-A947-70E740481C1C}">
                            <a14:useLocalDpi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18" cstate="print">
                        <a:extLst>
                          <a:ext uri="{28A0092B-C50C-407E-A947-70E740481C1C}">
                            <a14:useLocalDpi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923330"/>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 fuera del sistema (J)</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a:off x="4777019" y="2249530"/>
                        <a:ext cx="865965" cy="711418"/>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6" name="Picture 16"/>
                      <a:cNvPicPr>
                        <a:picLocks noChangeAspect="1"/>
                      </a:cNvPicPr>
                    </a:nvPicPr>
                    <a:blipFill>
                      <a:blip r:embed="rId19" cstate="print">
                        <a:extLst>
                          <a:ext uri="{28A0092B-C50C-407E-A947-70E740481C1C}">
                            <a14:useLocalDpi xmlns:a14="http://schemas.microsoft.com/office/drawing/2010/main" val="0"/>
                          </a:ext>
                        </a:extLst>
                      </a:blip>
                      <a:stretch>
                        <a:fillRect/>
                      </a:stretch>
                    </a:blipFill>
                    <a:spPr>
                      <a:xfrm>
                        <a:off x="8566496" y="2200980"/>
                        <a:ext cx="745199" cy="745199"/>
                      </a:xfrm>
                      <a:prstGeom prst="rect">
                        <a:avLst/>
                      </a:prstGeom>
                    </a:spPr>
                  </a:pic>
                  <a:sp>
                    <a:nvSpPr>
                      <a:cNvPr id="17" name="Rectangle 17"/>
                      <a:cNvSpPr/>
                    </a:nvSpPr>
                    <a:spPr>
                      <a:xfrm>
                        <a:off x="5866227" y="2273399"/>
                        <a:ext cx="2264899" cy="554208"/>
                      </a:xfrm>
                      <a:prstGeom prst="rect">
                        <a:avLst/>
                      </a:prstGeom>
                      <a:ln>
                        <a:solidFill>
                          <a:schemeClr val="tx2"/>
                        </a:solidFill>
                      </a:ln>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5"/>
                      </a:lnRef>
                      <a:fillRef idx="1">
                        <a:schemeClr val="lt1"/>
                      </a:fillRef>
                      <a:effectRef idx="0">
                        <a:schemeClr val="accent5"/>
                      </a:effectRef>
                      <a:fontRef idx="minor">
                        <a:schemeClr val="dk1"/>
                      </a:fontRef>
                    </a:style>
                  </a:sp>
                  <a:sp>
                    <a:nvSpPr>
                      <a:cNvPr id="23" name="Right Arrow 12"/>
                      <a:cNvSpPr/>
                    </a:nvSpPr>
                    <a:spPr>
                      <a:xfrm rot="5400000">
                        <a:off x="9877757" y="335448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4" name="Right Arrow 12"/>
                      <a:cNvSpPr/>
                    </a:nvSpPr>
                    <a:spPr>
                      <a:xfrm rot="5400000">
                        <a:off x="9883012" y="4452818"/>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5" name="Right Arrow 12"/>
                      <a:cNvSpPr/>
                    </a:nvSpPr>
                    <a:spPr>
                      <a:xfrm rot="10800000">
                        <a:off x="8700598" y="474185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6" name="Right Arrow 12"/>
                      <a:cNvSpPr/>
                    </a:nvSpPr>
                    <a:spPr>
                      <a:xfrm rot="10800000">
                        <a:off x="5069274" y="4778635"/>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7" name="Right Arrow 12"/>
                      <a:cNvSpPr/>
                    </a:nvSpPr>
                    <a:spPr>
                      <a:xfrm rot="10800000">
                        <a:off x="7628543" y="476287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8" name="Right Arrow 12"/>
                      <a:cNvSpPr/>
                    </a:nvSpPr>
                    <a:spPr>
                      <a:xfrm rot="10800000">
                        <a:off x="6383067" y="475761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9" name="Right Arrow 12"/>
                      <a:cNvSpPr/>
                    </a:nvSpPr>
                    <a:spPr>
                      <a:xfrm rot="13208264">
                        <a:off x="3897369" y="4416029"/>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0" name="Right Arrow 12"/>
                      <a:cNvSpPr/>
                    </a:nvSpPr>
                    <a:spPr>
                      <a:xfrm rot="13208264">
                        <a:off x="3009245" y="363301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2" name="31 Cerrar llave"/>
                      <a:cNvSpPr/>
                    </a:nvSpPr>
                    <a:spPr>
                      <a:xfrm rot="16200000">
                        <a:off x="5733393" y="-3662857"/>
                        <a:ext cx="451943" cy="9627476"/>
                      </a:xfrm>
                      <a:prstGeom prst="rightBrace">
                        <a:avLst/>
                      </a:prstGeom>
                    </a:spPr>
                    <a:txSp>
                      <a:txBody>
                        <a:bodyPr rtlCol="0" anchor="ct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AR"/>
                        </a:p>
                      </a:txBody>
                      <a:useSpRect/>
                    </a:txSp>
                    <a:style>
                      <a:lnRef idx="1">
                        <a:schemeClr val="accent1"/>
                      </a:lnRef>
                      <a:fillRef idx="0">
                        <a:schemeClr val="accent1"/>
                      </a:fillRef>
                      <a:effectRef idx="0">
                        <a:schemeClr val="accent1"/>
                      </a:effectRef>
                      <a:fontRef idx="minor">
                        <a:schemeClr val="tx1"/>
                      </a:fontRef>
                    </a:style>
                  </a:sp>
                  <a:sp>
                    <a:nvSpPr>
                      <a:cNvPr id="33" name="TextBox 9"/>
                      <a:cNvSpPr txBox="1"/>
                    </a:nvSpPr>
                    <a:spPr>
                      <a:xfrm>
                        <a:off x="5159373" y="402036"/>
                        <a:ext cx="2134806"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 total(N’)</a:t>
                          </a:r>
                          <a:endParaRPr lang="es-AR" dirty="0">
                            <a:latin typeface="Segoe UI" panose="020B0502040204020203" pitchFamily="34" charset="0"/>
                            <a:cs typeface="Segoe UI" panose="020B0502040204020203" pitchFamily="34" charset="0"/>
                          </a:endParaRPr>
                        </a:p>
                      </a:txBody>
                      <a:useSpRect/>
                    </a:txSp>
                  </a:sp>
                  <a:pic>
                    <a:nvPicPr>
                      <a:cNvPr id="34" name="Picture 9"/>
                      <a:cNvPicPr>
                        <a:picLocks noChangeAspect="1" noChangeArrowheads="1"/>
                      </a:cNvPicPr>
                    </a:nvPicPr>
                    <a:blipFill>
                      <a:blip r:embed="rId20">
                        <a:clrChange>
                          <a:clrFrom>
                            <a:srgbClr val="FFFFFF"/>
                          </a:clrFrom>
                          <a:clrTo>
                            <a:srgbClr val="FFFFFF">
                              <a:alpha val="0"/>
                            </a:srgbClr>
                          </a:clrTo>
                        </a:clrChange>
                      </a:blip>
                      <a:srcRect/>
                      <a:stretch>
                        <a:fillRect/>
                      </a:stretch>
                    </a:blipFill>
                    <a:spPr bwMode="auto">
                      <a:xfrm>
                        <a:off x="10205545" y="1713186"/>
                        <a:ext cx="128337" cy="304800"/>
                      </a:xfrm>
                      <a:prstGeom prst="rect">
                        <a:avLst/>
                      </a:prstGeom>
                      <a:noFill/>
                    </a:spPr>
                  </a:pic>
                  <a:pic>
                    <a:nvPicPr>
                      <a:cNvPr id="35" name="Picture 5"/>
                      <a:cNvPicPr>
                        <a:picLocks noChangeAspect="1" noChangeArrowheads="1"/>
                      </a:cNvPicPr>
                    </a:nvPicPr>
                    <a:blipFill>
                      <a:blip r:embed="rId21">
                        <a:clrChange>
                          <a:clrFrom>
                            <a:srgbClr val="FFFFFF"/>
                          </a:clrFrom>
                          <a:clrTo>
                            <a:srgbClr val="FFFFFF">
                              <a:alpha val="0"/>
                            </a:srgbClr>
                          </a:clrTo>
                        </a:clrChange>
                      </a:blip>
                      <a:srcRect/>
                      <a:stretch>
                        <a:fillRect/>
                      </a:stretch>
                    </a:blipFill>
                    <a:spPr bwMode="auto">
                      <a:xfrm>
                        <a:off x="5129048" y="1723696"/>
                        <a:ext cx="128337" cy="304799"/>
                      </a:xfrm>
                      <a:prstGeom prst="rect">
                        <a:avLst/>
                      </a:prstGeom>
                      <a:noFill/>
                    </a:spPr>
                  </a:pic>
                </lc:lockedCanvas>
              </a:graphicData>
            </a:graphic>
          </wp:inline>
        </w:drawing>
      </w:r>
    </w:p>
    <w:p w:rsidR="00B71867" w:rsidRPr="003435E0" w:rsidRDefault="00B71867" w:rsidP="00B71867">
      <w:pPr>
        <w:jc w:val="both"/>
        <w:rPr>
          <w:rFonts w:ascii="Segoe UI" w:hAnsi="Segoe UI" w:cs="Segoe UI"/>
          <w:lang w:val="es-AR"/>
        </w:rPr>
      </w:pPr>
      <w:r w:rsidRPr="003435E0">
        <w:rPr>
          <w:rFonts w:ascii="Segoe UI" w:hAnsi="Segoe UI" w:cs="Segoe UI"/>
          <w:lang w:val="es-AR"/>
        </w:rPr>
        <w:t>Según la notación de Kendall, este es un modelo P/P/1 (4).</w:t>
      </w:r>
    </w:p>
    <w:p w:rsidR="00B71867" w:rsidRPr="003435E0" w:rsidRDefault="00B71867" w:rsidP="00B71867">
      <w:pPr>
        <w:pStyle w:val="Heading2"/>
        <w:jc w:val="both"/>
        <w:rPr>
          <w:rFonts w:ascii="Segoe UI" w:hAnsi="Segoe UI" w:cs="Segoe UI"/>
          <w:lang w:val="es-AR"/>
        </w:rPr>
      </w:pPr>
      <w:r w:rsidRPr="003435E0">
        <w:rPr>
          <w:rFonts w:ascii="Segoe UI" w:hAnsi="Segoe UI" w:cs="Segoe UI"/>
          <w:lang w:val="es-AR"/>
        </w:rPr>
        <w:t>Hipótesis</w:t>
      </w:r>
    </w:p>
    <w:p w:rsidR="00B71867" w:rsidRPr="003435E0" w:rsidRDefault="00B71867" w:rsidP="006667E5">
      <w:pPr>
        <w:pStyle w:val="ListParagraph"/>
        <w:numPr>
          <w:ilvl w:val="0"/>
          <w:numId w:val="23"/>
        </w:numPr>
        <w:rPr>
          <w:rFonts w:ascii="Segoe UI" w:hAnsi="Segoe UI" w:cs="Segoe UI"/>
          <w:lang w:val="es-AR"/>
        </w:rPr>
      </w:pPr>
      <w:r w:rsidRPr="003435E0">
        <w:rPr>
          <w:rFonts w:ascii="Segoe UI" w:hAnsi="Segoe UI" w:cs="Segoe UI"/>
          <w:lang w:val="es-AR"/>
        </w:rPr>
        <w:t>El tipo de proceso de servicio de clientes es Poisson.</w:t>
      </w:r>
    </w:p>
    <w:p w:rsidR="00B71867" w:rsidRPr="003435E0" w:rsidRDefault="00B71867" w:rsidP="006667E5">
      <w:pPr>
        <w:pStyle w:val="ListParagraph"/>
        <w:numPr>
          <w:ilvl w:val="0"/>
          <w:numId w:val="23"/>
        </w:numPr>
        <w:rPr>
          <w:rFonts w:ascii="Segoe UI" w:hAnsi="Segoe UI" w:cs="Segoe UI"/>
          <w:lang w:val="es-AR"/>
        </w:rPr>
      </w:pPr>
      <w:r w:rsidRPr="003435E0">
        <w:rPr>
          <w:rFonts w:ascii="Segoe UI" w:hAnsi="Segoe UI" w:cs="Segoe UI"/>
          <w:lang w:val="es-AR"/>
        </w:rPr>
        <w:t>El tipo de proceso de arribo de clientes es Poisson.</w:t>
      </w:r>
    </w:p>
    <w:p w:rsidR="00B71867" w:rsidRPr="003435E0" w:rsidRDefault="00B71867" w:rsidP="006667E5">
      <w:pPr>
        <w:pStyle w:val="ListParagraph"/>
        <w:numPr>
          <w:ilvl w:val="0"/>
          <w:numId w:val="23"/>
        </w:numPr>
        <w:rPr>
          <w:rFonts w:ascii="Segoe UI" w:hAnsi="Segoe UI" w:cs="Segoe UI"/>
          <w:lang w:val="es-AR"/>
        </w:rPr>
      </w:pPr>
      <w:r w:rsidRPr="003435E0">
        <w:rPr>
          <w:rFonts w:ascii="Segoe UI" w:hAnsi="Segoe UI" w:cs="Segoe UI"/>
          <w:lang w:val="es-AR"/>
        </w:rPr>
        <w:t>Hay 1 solo canal de atención.</w:t>
      </w:r>
    </w:p>
    <w:p w:rsidR="00B71867" w:rsidRPr="003435E0" w:rsidRDefault="00B71867" w:rsidP="006667E5">
      <w:pPr>
        <w:pStyle w:val="ListParagraph"/>
        <w:numPr>
          <w:ilvl w:val="0"/>
          <w:numId w:val="23"/>
        </w:numPr>
        <w:rPr>
          <w:rFonts w:ascii="Segoe UI" w:hAnsi="Segoe UI" w:cs="Segoe UI"/>
          <w:lang w:val="es-AR"/>
        </w:rPr>
      </w:pPr>
      <w:r w:rsidRPr="003435E0">
        <w:rPr>
          <w:rFonts w:ascii="Segoe UI" w:hAnsi="Segoe UI" w:cs="Segoe UI"/>
          <w:lang w:val="es-AR"/>
        </w:rPr>
        <w:t>La capacidad del sistema es infinita.</w:t>
      </w:r>
    </w:p>
    <w:p w:rsidR="00B71867" w:rsidRPr="003435E0" w:rsidRDefault="00B71867" w:rsidP="006667E5">
      <w:pPr>
        <w:pStyle w:val="ListParagraph"/>
        <w:numPr>
          <w:ilvl w:val="0"/>
          <w:numId w:val="23"/>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B71867" w:rsidRPr="003435E0" w:rsidRDefault="00B71867" w:rsidP="006667E5">
      <w:pPr>
        <w:pStyle w:val="ListParagraph"/>
        <w:numPr>
          <w:ilvl w:val="0"/>
          <w:numId w:val="23"/>
        </w:numPr>
        <w:rPr>
          <w:rFonts w:ascii="Segoe UI" w:hAnsi="Segoe UI" w:cs="Segoe UI"/>
          <w:lang w:val="es-AR"/>
        </w:rPr>
      </w:pPr>
      <w:r w:rsidRPr="003435E0">
        <w:rPr>
          <w:rFonts w:ascii="Segoe UI" w:hAnsi="Segoe UI" w:cs="Segoe UI"/>
          <w:lang w:val="es-AR"/>
        </w:rPr>
        <w:t>La población es finita.</w:t>
      </w:r>
    </w:p>
    <w:p w:rsidR="00B71867" w:rsidRPr="003435E0" w:rsidRDefault="00B71867" w:rsidP="006667E5">
      <w:pPr>
        <w:pStyle w:val="ListParagraph"/>
        <w:numPr>
          <w:ilvl w:val="0"/>
          <w:numId w:val="23"/>
        </w:numPr>
        <w:rPr>
          <w:rFonts w:ascii="Segoe UI" w:hAnsi="Segoe UI" w:cs="Segoe UI"/>
          <w:lang w:val="es-AR"/>
        </w:rPr>
      </w:pPr>
      <w:r w:rsidRPr="003435E0">
        <w:rPr>
          <w:rFonts w:ascii="Segoe UI" w:hAnsi="Segoe UI" w:cs="Segoe UI"/>
          <w:lang w:val="es-AR"/>
        </w:rPr>
        <w:t>Se forma una única cola frente al canal.</w:t>
      </w:r>
    </w:p>
    <w:p w:rsidR="00B71867" w:rsidRPr="003435E0" w:rsidRDefault="00B71867" w:rsidP="006667E5">
      <w:pPr>
        <w:pStyle w:val="ListParagraph"/>
        <w:numPr>
          <w:ilvl w:val="0"/>
          <w:numId w:val="23"/>
        </w:numPr>
        <w:rPr>
          <w:rFonts w:ascii="Segoe UI" w:hAnsi="Segoe UI" w:cs="Segoe UI"/>
          <w:lang w:val="es-AR"/>
        </w:rPr>
      </w:pPr>
      <w:r w:rsidRPr="003435E0">
        <w:rPr>
          <w:rFonts w:ascii="Segoe UI" w:hAnsi="Segoe UI" w:cs="Segoe UI"/>
          <w:lang w:val="es-AR"/>
        </w:rPr>
        <w:t>El sistema se encuentra en régimen permanente.</w:t>
      </w:r>
    </w:p>
    <w:p w:rsidR="00B71867" w:rsidRPr="003435E0" w:rsidRDefault="00B71867" w:rsidP="006667E5">
      <w:pPr>
        <w:pStyle w:val="ListParagraph"/>
        <w:numPr>
          <w:ilvl w:val="0"/>
          <w:numId w:val="23"/>
        </w:numPr>
        <w:rPr>
          <w:rFonts w:ascii="Segoe UI" w:hAnsi="Segoe UI" w:cs="Segoe UI"/>
          <w:lang w:val="es-AR"/>
        </w:rPr>
      </w:pPr>
      <w:r w:rsidRPr="003435E0">
        <w:rPr>
          <w:rFonts w:ascii="Segoe UI" w:hAnsi="Segoe UI" w:cs="Segoe UI"/>
          <w:lang w:val="es-AR"/>
        </w:rPr>
        <w:t xml:space="preserve">No hay </w:t>
      </w:r>
      <w:r w:rsidR="00E105B2" w:rsidRPr="003435E0">
        <w:rPr>
          <w:rFonts w:ascii="Segoe UI" w:hAnsi="Segoe UI" w:cs="Segoe UI"/>
          <w:lang w:val="es-AR"/>
        </w:rPr>
        <w:t>abandono</w:t>
      </w:r>
      <w:r w:rsidRPr="003435E0">
        <w:rPr>
          <w:rFonts w:ascii="Segoe UI" w:hAnsi="Segoe UI" w:cs="Segoe UI"/>
          <w:lang w:val="es-AR"/>
        </w:rPr>
        <w:t xml:space="preserve"> por parte de los clientes.</w:t>
      </w:r>
    </w:p>
    <w:p w:rsidR="00B71867" w:rsidRPr="003435E0" w:rsidRDefault="00B71867" w:rsidP="00B71867">
      <w:pPr>
        <w:pStyle w:val="Heading2"/>
        <w:jc w:val="both"/>
        <w:rPr>
          <w:rFonts w:ascii="Segoe UI" w:hAnsi="Segoe UI" w:cs="Segoe UI"/>
          <w:lang w:val="es-AR"/>
        </w:rPr>
      </w:pPr>
      <w:r w:rsidRPr="003435E0">
        <w:rPr>
          <w:rFonts w:ascii="Segoe UI" w:hAnsi="Segoe UI" w:cs="Segoe UI"/>
          <w:lang w:val="es-AR"/>
        </w:rPr>
        <w:t>Ejercicios</w:t>
      </w:r>
    </w:p>
    <w:p w:rsidR="00B71867" w:rsidRPr="003435E0" w:rsidRDefault="00B71867" w:rsidP="00B71867">
      <w:pPr>
        <w:pStyle w:val="ListParagraph"/>
        <w:numPr>
          <w:ilvl w:val="0"/>
          <w:numId w:val="16"/>
        </w:numPr>
        <w:rPr>
          <w:rFonts w:ascii="Segoe UI" w:hAnsi="Segoe UI" w:cs="Segoe UI"/>
          <w:lang w:val="es-AR"/>
        </w:rPr>
      </w:pPr>
      <w:r w:rsidRPr="003435E0">
        <w:rPr>
          <w:rFonts w:ascii="Segoe UI" w:hAnsi="Segoe UI" w:cs="Segoe UI"/>
          <w:lang w:val="es-AR"/>
        </w:rPr>
        <w:t>El número promedio de máquinas funcionando</w:t>
      </w:r>
      <w:r w:rsidR="006667E5" w:rsidRPr="003435E0">
        <w:rPr>
          <w:rFonts w:ascii="Segoe UI" w:hAnsi="Segoe UI" w:cs="Segoe UI"/>
          <w:lang w:val="es-AR"/>
        </w:rPr>
        <w:t>.</w:t>
      </w:r>
    </w:p>
    <w:p w:rsidR="00B71867" w:rsidRPr="003435E0" w:rsidRDefault="00B71867" w:rsidP="00B71867">
      <w:pPr>
        <w:rPr>
          <w:rFonts w:ascii="Segoe UI" w:hAnsi="Segoe UI" w:cs="Segoe UI"/>
          <w:lang w:val="es-AR"/>
        </w:rPr>
      </w:pPr>
      <w:r w:rsidRPr="003435E0">
        <w:rPr>
          <w:rFonts w:ascii="Segoe UI" w:hAnsi="Segoe UI" w:cs="Segoe UI"/>
          <w:lang w:val="es-AR"/>
        </w:rPr>
        <w:tab/>
        <w:t xml:space="preserve">Me piden </w:t>
      </w:r>
      <m:oMath>
        <m:r>
          <w:rPr>
            <w:rFonts w:ascii="Cambria Math" w:hAnsi="Cambria Math" w:cs="Segoe UI"/>
            <w:lang w:val="es-AR"/>
          </w:rPr>
          <m:t>J</m:t>
        </m:r>
      </m:oMath>
      <w:r w:rsidRPr="003435E0">
        <w:rPr>
          <w:rFonts w:ascii="Segoe UI" w:hAnsi="Segoe UI" w:cs="Segoe UI"/>
          <w:lang w:val="es-AR"/>
        </w:rPr>
        <w:t xml:space="preserve">. Para ello necesito </w:t>
      </w:r>
      <m:oMath>
        <m:r>
          <w:rPr>
            <w:rFonts w:ascii="Cambria Math" w:hAnsi="Cambria Math" w:cs="Segoe UI"/>
            <w:lang w:val="es-AR"/>
          </w:rPr>
          <m:t>L</m:t>
        </m:r>
      </m:oMath>
      <w:r w:rsidRPr="003435E0">
        <w:rPr>
          <w:rFonts w:ascii="Segoe UI" w:hAnsi="Segoe UI" w:cs="Segoe UI"/>
          <w:lang w:val="es-AR"/>
        </w:rPr>
        <w:t>, que a su vez necesita las probabilidades</w:t>
      </w:r>
      <w:r w:rsidR="006667E5" w:rsidRPr="003435E0">
        <w:rPr>
          <w:rFonts w:ascii="Segoe UI" w:hAnsi="Segoe UI" w:cs="Segoe UI"/>
          <w:lang w:val="es-AR"/>
        </w:rPr>
        <w:t>.</w:t>
      </w:r>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m:t xml:space="preserve">P(0)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den>
          </m:f>
          <m:r>
            <w:rPr>
              <w:rFonts w:ascii="Cambria Math" w:eastAsiaTheme="minorEastAsia" w:hAnsi="Cambria Math" w:cs="Segoe UI"/>
              <w:lang w:val="es-AR"/>
            </w:rPr>
            <m:t xml:space="preserve"> = 0.11 </m:t>
          </m:r>
        </m:oMath>
      </m:oMathPara>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w:lastRenderedPageBreak/>
            <m:t>P(1) =P(0)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=0.206</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1</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=0.288</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=0.27</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P(4) =P(3)</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r>
            <w:rPr>
              <w:rFonts w:ascii="Cambria Math" w:eastAsiaTheme="minorEastAsia" w:hAnsi="Cambria Math" w:cs="Segoe UI"/>
              <w:lang w:val="es-AR"/>
            </w:rPr>
            <m:t>=0.126</m:t>
          </m:r>
        </m:oMath>
      </m:oMathPara>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m:t>J=N'-L =4-</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P(3)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4</m:t>
              </m:r>
            </m:sub>
          </m:sSub>
          <m:r>
            <w:rPr>
              <w:rFonts w:ascii="Cambria Math" w:eastAsiaTheme="minorEastAsia" w:hAnsi="Cambria Math" w:cs="Segoe UI"/>
              <w:lang w:val="es-AR"/>
            </w:rPr>
            <m:t xml:space="preserve">P(4) = 4-2.096 =1.904 </m:t>
          </m:r>
        </m:oMath>
      </m:oMathPara>
    </w:p>
    <w:p w:rsidR="00315B91" w:rsidRPr="003435E0" w:rsidRDefault="00315B91" w:rsidP="00315B91">
      <w:pPr>
        <w:pStyle w:val="ListParagraph"/>
        <w:numPr>
          <w:ilvl w:val="0"/>
          <w:numId w:val="16"/>
        </w:numPr>
        <w:rPr>
          <w:rFonts w:ascii="Segoe UI" w:hAnsi="Segoe UI" w:cs="Segoe UI"/>
          <w:lang w:val="es-AR"/>
        </w:rPr>
      </w:pPr>
      <w:r w:rsidRPr="003435E0">
        <w:rPr>
          <w:rFonts w:ascii="Segoe UI" w:hAnsi="Segoe UI" w:cs="Segoe UI"/>
          <w:lang w:val="es-AR"/>
        </w:rPr>
        <w:t>El porcentaje de tiempo que el empleado se encuentra inactivo</w:t>
      </w:r>
      <w:r w:rsidR="009D3FDF" w:rsidRPr="003435E0">
        <w:rPr>
          <w:rFonts w:ascii="Segoe UI" w:hAnsi="Segoe UI" w:cs="Segoe UI"/>
          <w:lang w:val="es-AR"/>
        </w:rPr>
        <w:t>.</w:t>
      </w:r>
    </w:p>
    <w:p w:rsidR="00315B91" w:rsidRPr="003435E0" w:rsidRDefault="00315B91" w:rsidP="00315B91">
      <w:pPr>
        <w:rPr>
          <w:rFonts w:ascii="Segoe UI" w:eastAsiaTheme="minorEastAsia" w:hAnsi="Segoe UI" w:cs="Segoe UI"/>
          <w:lang w:val="es-AR"/>
        </w:rPr>
      </w:pPr>
      <m:oMathPara>
        <m:oMath>
          <m:r>
            <w:rPr>
              <w:rFonts w:ascii="Cambria Math" w:eastAsiaTheme="minorEastAsia" w:hAnsi="Cambria Math" w:cs="Segoe UI"/>
              <w:lang w:val="es-AR"/>
            </w:rPr>
            <m:t>100%P(0)=11%</m:t>
          </m:r>
        </m:oMath>
      </m:oMathPara>
    </w:p>
    <w:p w:rsidR="00315B91" w:rsidRPr="003435E0" w:rsidRDefault="00315B91" w:rsidP="00315B91">
      <w:pPr>
        <w:pStyle w:val="ListParagraph"/>
        <w:numPr>
          <w:ilvl w:val="0"/>
          <w:numId w:val="16"/>
        </w:numPr>
        <w:rPr>
          <w:rFonts w:ascii="Segoe UI" w:hAnsi="Segoe UI" w:cs="Segoe UI"/>
          <w:lang w:val="es-AR"/>
        </w:rPr>
      </w:pPr>
      <w:r w:rsidRPr="003435E0">
        <w:rPr>
          <w:rFonts w:ascii="Segoe UI" w:hAnsi="Segoe UI" w:cs="Segoe UI"/>
          <w:lang w:val="es-AR"/>
        </w:rPr>
        <w:t>Cuánto tiempo, en promedio, estará en funcionamiento una máquina</w:t>
      </w:r>
      <w:r w:rsidR="009D3FDF" w:rsidRPr="003435E0">
        <w:rPr>
          <w:rFonts w:ascii="Segoe UI" w:hAnsi="Segoe UI" w:cs="Segoe UI"/>
          <w:lang w:val="es-AR"/>
        </w:rPr>
        <w:t>.</w:t>
      </w:r>
    </w:p>
    <w:p w:rsidR="00315B91" w:rsidRPr="003435E0" w:rsidRDefault="00315B91" w:rsidP="00315B91">
      <w:pPr>
        <w:rPr>
          <w:rFonts w:ascii="Segoe UI" w:eastAsiaTheme="minorEastAsia" w:hAnsi="Segoe UI" w:cs="Segoe UI"/>
          <w:lang w:val="es-AR"/>
        </w:rPr>
      </w:pPr>
      <w:r w:rsidRPr="003435E0">
        <w:rPr>
          <w:rFonts w:ascii="Segoe UI" w:hAnsi="Segoe UI" w:cs="Segoe UI"/>
          <w:lang w:val="es-AR"/>
        </w:rPr>
        <w:tab/>
      </w:r>
      <w:r w:rsidRPr="003435E0">
        <w:rPr>
          <w:rFonts w:ascii="Segoe UI" w:eastAsiaTheme="minorEastAsia" w:hAnsi="Segoe UI" w:cs="Segoe UI"/>
          <w:lang w:val="es-AR"/>
        </w:rPr>
        <w:br/>
      </w:r>
      <m:oMathPara>
        <m:oMath>
          <m:r>
            <w:rPr>
              <w:rFonts w:ascii="Cambria Math" w:eastAsiaTheme="minorEastAsia" w:hAnsi="Cambria Math" w:cs="Segoe UI"/>
              <w:lang w:val="es-AR"/>
            </w:rPr>
            <m:t xml:space="preserve">Tr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r</m:t>
                  </m:r>
                </m:sub>
              </m:sSub>
            </m:den>
          </m:f>
          <m:r>
            <w:rPr>
              <w:rFonts w:ascii="Cambria Math" w:eastAsiaTheme="minorEastAsia" w:hAnsi="Cambria Math" w:cs="Segoe UI"/>
              <w:lang w:val="es-AR"/>
            </w:rPr>
            <m:t xml:space="preserve"> = 15 </m:t>
          </m:r>
          <m:f>
            <m:fPr>
              <m:ctrlPr>
                <w:rPr>
                  <w:rFonts w:ascii="Cambria Math" w:eastAsiaTheme="minorEastAsia" w:hAnsi="Cambria Math" w:cs="Segoe UI"/>
                  <w:i/>
                  <w:lang w:val="es-AR"/>
                </w:rPr>
              </m:ctrlPr>
            </m:fPr>
            <m:num>
              <m:r>
                <w:rPr>
                  <w:rFonts w:ascii="Cambria Math" w:eastAsiaTheme="minorEastAsia" w:hAnsi="Cambria Math" w:cs="Segoe UI"/>
                  <w:lang w:val="es-AR"/>
                </w:rPr>
                <m:t>días</m:t>
              </m:r>
            </m:num>
            <m:den>
              <m:r>
                <w:rPr>
                  <w:rFonts w:ascii="Cambria Math" w:eastAsiaTheme="minorEastAsia" w:hAnsi="Cambria Math" w:cs="Segoe UI"/>
                  <w:lang w:val="es-AR"/>
                </w:rPr>
                <m:t>cl</m:t>
              </m:r>
            </m:den>
          </m:f>
        </m:oMath>
      </m:oMathPara>
    </w:p>
    <w:p w:rsidR="00315B91" w:rsidRPr="003435E0" w:rsidRDefault="00315B91" w:rsidP="00315B91">
      <w:pPr>
        <w:pStyle w:val="ListParagraph"/>
        <w:numPr>
          <w:ilvl w:val="0"/>
          <w:numId w:val="16"/>
        </w:numPr>
        <w:rPr>
          <w:rFonts w:ascii="Segoe UI" w:hAnsi="Segoe UI" w:cs="Segoe UI"/>
          <w:lang w:val="es-AR"/>
        </w:rPr>
      </w:pPr>
      <w:r w:rsidRPr="003435E0">
        <w:rPr>
          <w:rFonts w:ascii="Segoe UI" w:hAnsi="Segoe UI" w:cs="Segoe UI"/>
          <w:lang w:val="es-AR"/>
        </w:rPr>
        <w:t xml:space="preserve">Exista la posibilidad de contratar una </w:t>
      </w:r>
      <w:r w:rsidR="009D3FDF" w:rsidRPr="003435E0">
        <w:rPr>
          <w:rFonts w:ascii="Segoe UI" w:hAnsi="Segoe UI" w:cs="Segoe UI"/>
          <w:lang w:val="es-AR"/>
        </w:rPr>
        <w:t>persona</w:t>
      </w:r>
      <w:r w:rsidRPr="003435E0">
        <w:rPr>
          <w:rFonts w:ascii="Segoe UI" w:hAnsi="Segoe UI" w:cs="Segoe UI"/>
          <w:lang w:val="es-AR"/>
        </w:rPr>
        <w:t xml:space="preserve"> más, que cobra $700 por mes y que tarda lo mismo que el empleado. Considerando un mes = 24 días, ¿Conviene contratar al nuevo empleado?</w:t>
      </w:r>
    </w:p>
    <w:p w:rsidR="00315B91" w:rsidRPr="003435E0" w:rsidRDefault="00315B91" w:rsidP="00315B91">
      <w:pPr>
        <w:rPr>
          <w:rFonts w:ascii="Segoe UI" w:hAnsi="Segoe UI" w:cs="Segoe UI"/>
          <w:lang w:val="es-AR"/>
        </w:rPr>
      </w:pPr>
      <w:r w:rsidRPr="003435E0">
        <w:rPr>
          <w:rFonts w:ascii="Segoe UI" w:hAnsi="Segoe UI" w:cs="Segoe UI"/>
          <w:lang w:val="es-AR"/>
        </w:rPr>
        <w:tab/>
        <w:t>Ganancia actual:</w:t>
      </w:r>
    </w:p>
    <w:p w:rsidR="00B71867" w:rsidRPr="003435E0" w:rsidRDefault="00315B91" w:rsidP="00176E38">
      <w:pPr>
        <w:jc w:val="both"/>
        <w:rPr>
          <w:rFonts w:ascii="Segoe UI" w:eastAsiaTheme="minorEastAsia" w:hAnsi="Segoe UI" w:cs="Segoe UI"/>
          <w:lang w:val="es-AR"/>
        </w:rPr>
      </w:pPr>
      <m:oMathPara>
        <m:oMath>
          <m:r>
            <w:rPr>
              <w:rFonts w:ascii="Cambria Math" w:eastAsiaTheme="minorEastAsia" w:hAnsi="Cambria Math" w:cs="Segoe UI"/>
              <w:lang w:val="es-AR"/>
            </w:rPr>
            <m:t>50</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días</m:t>
              </m:r>
            </m:den>
          </m:f>
          <m:r>
            <w:rPr>
              <w:rFonts w:ascii="Cambria Math" w:eastAsiaTheme="minorEastAsia" w:hAnsi="Cambria Math" w:cs="Segoe UI"/>
              <w:lang w:val="es-AR"/>
            </w:rPr>
            <m:t xml:space="preserve"> * 24 días *J = $2287.2</m:t>
          </m:r>
        </m:oMath>
      </m:oMathPara>
    </w:p>
    <w:p w:rsidR="00315B91" w:rsidRPr="003435E0" w:rsidRDefault="00315B91" w:rsidP="00176E38">
      <w:pPr>
        <w:jc w:val="both"/>
        <w:rPr>
          <w:rFonts w:ascii="Segoe UI" w:eastAsiaTheme="minorEastAsia" w:hAnsi="Segoe UI" w:cs="Segoe UI"/>
          <w:lang w:val="es-AR"/>
        </w:rPr>
      </w:pPr>
      <w:r w:rsidRPr="003435E0">
        <w:rPr>
          <w:rFonts w:ascii="Segoe UI" w:eastAsiaTheme="minorEastAsia" w:hAnsi="Segoe UI" w:cs="Segoe UI"/>
          <w:lang w:val="es-AR"/>
        </w:rPr>
        <w:tab/>
        <w:t xml:space="preserve">Si tengo un empleado más, ahora el modelo pasaría a ser un P/P/2 (4). Esto afecta a los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n</m:t>
            </m:r>
          </m:sub>
        </m:sSub>
      </m:oMath>
      <w:r w:rsidRPr="003435E0">
        <w:rPr>
          <w:rFonts w:ascii="Segoe UI" w:eastAsiaTheme="minorEastAsia" w:hAnsi="Segoe UI" w:cs="Segoe UI"/>
          <w:lang w:val="es-AR"/>
        </w:rPr>
        <w:t xml:space="preserve">, que ahora valdrán </w:t>
      </w:r>
      <w:r w:rsidR="005F744B" w:rsidRPr="003435E0">
        <w:rPr>
          <w:rFonts w:ascii="Segoe UI" w:eastAsiaTheme="minorEastAsia" w:hAnsi="Segoe UI" w:cs="Segoe UI"/>
          <w:lang w:val="es-AR"/>
        </w:rPr>
        <w:t xml:space="preserve">para </w:t>
      </w:r>
      <m:oMath>
        <m:r>
          <w:rPr>
            <w:rFonts w:ascii="Cambria Math" w:eastAsiaTheme="minorEastAsia" w:hAnsi="Cambria Math" w:cs="Segoe UI"/>
            <w:lang w:val="es-AR"/>
          </w:rPr>
          <m:t>n &gt; 1</m:t>
        </m:r>
      </m:oMath>
      <w:r w:rsidR="005F744B" w:rsidRPr="003435E0">
        <w:rPr>
          <w:rFonts w:ascii="Segoe UI" w:eastAsiaTheme="minorEastAsia" w:hAnsi="Segoe UI" w:cs="Segoe UI"/>
          <w:lang w:val="es-AR"/>
        </w:rPr>
        <w:t xml:space="preserve">. Esto afecta las </w:t>
      </w:r>
      <w:r w:rsidR="005F744B" w:rsidRPr="003435E0">
        <w:rPr>
          <w:rFonts w:ascii="Segoe UI" w:eastAsiaTheme="minorEastAsia" w:hAnsi="Segoe UI" w:cs="Segoe UI"/>
          <w:lang w:val="es-AR"/>
        </w:rPr>
        <w:tab/>
        <w:t>probabilidades de esta manera:</w:t>
      </w:r>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 xml:space="preserve">P(0)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den>
          </m:f>
          <m:r>
            <w:rPr>
              <w:rFonts w:ascii="Cambria Math" w:eastAsiaTheme="minorEastAsia" w:hAnsi="Cambria Math" w:cs="Segoe UI"/>
              <w:lang w:val="es-AR"/>
            </w:rPr>
            <m:t xml:space="preserve"> = 0.203</m:t>
          </m:r>
        </m:oMath>
      </m:oMathPara>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P(1) =P(0)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=0.379</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1</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=0.265</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=0.124</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P(4) =P(3)</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r>
            <w:rPr>
              <w:rFonts w:ascii="Cambria Math" w:eastAsiaTheme="minorEastAsia" w:hAnsi="Cambria Math" w:cs="Segoe UI"/>
              <w:lang w:val="es-AR"/>
            </w:rPr>
            <m:t>=0.029</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r>
      <m:oMath>
        <m:r>
          <w:rPr>
            <w:rFonts w:ascii="Cambria Math" w:eastAsiaTheme="minorEastAsia" w:hAnsi="Cambria Math" w:cs="Segoe UI"/>
            <w:lang w:val="es-AR"/>
          </w:rPr>
          <m:t>L</m:t>
        </m:r>
      </m:oMath>
      <w:r w:rsidRPr="003435E0">
        <w:rPr>
          <w:rFonts w:ascii="Segoe UI" w:eastAsiaTheme="minorEastAsia" w:hAnsi="Segoe UI" w:cs="Segoe UI"/>
          <w:lang w:val="es-AR"/>
        </w:rPr>
        <w:t xml:space="preserve"> </w:t>
      </w:r>
      <w:proofErr w:type="gramStart"/>
      <w:r w:rsidRPr="003435E0">
        <w:rPr>
          <w:rFonts w:ascii="Segoe UI" w:eastAsiaTheme="minorEastAsia" w:hAnsi="Segoe UI" w:cs="Segoe UI"/>
          <w:lang w:val="es-AR"/>
        </w:rPr>
        <w:t>valdría</w:t>
      </w:r>
      <w:proofErr w:type="gramEnd"/>
      <w:r w:rsidRPr="003435E0">
        <w:rPr>
          <w:rFonts w:ascii="Segoe UI" w:eastAsiaTheme="minorEastAsia" w:hAnsi="Segoe UI" w:cs="Segoe UI"/>
          <w:lang w:val="es-AR"/>
        </w:rPr>
        <w:t>:</w:t>
      </w:r>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L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P(3)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4</m:t>
              </m:r>
            </m:sub>
          </m:sSub>
          <m:r>
            <w:rPr>
              <w:rFonts w:ascii="Cambria Math" w:eastAsiaTheme="minorEastAsia" w:hAnsi="Cambria Math" w:cs="Segoe UI"/>
              <w:lang w:val="es-AR"/>
            </w:rPr>
            <m:t>P(4) = 1.397</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r>
      <m:oMath>
        <m:r>
          <w:rPr>
            <w:rFonts w:ascii="Cambria Math" w:eastAsiaTheme="minorEastAsia" w:hAnsi="Cambria Math" w:cs="Segoe UI"/>
            <w:lang w:val="es-AR"/>
          </w:rPr>
          <m:t>J</m:t>
        </m:r>
      </m:oMath>
      <w:r w:rsidRPr="003435E0">
        <w:rPr>
          <w:rFonts w:ascii="Segoe UI" w:eastAsiaTheme="minorEastAsia" w:hAnsi="Segoe UI" w:cs="Segoe UI"/>
          <w:lang w:val="es-AR"/>
        </w:rPr>
        <w:t xml:space="preserve"> </w:t>
      </w:r>
      <w:proofErr w:type="gramStart"/>
      <w:r w:rsidRPr="003435E0">
        <w:rPr>
          <w:rFonts w:ascii="Segoe UI" w:eastAsiaTheme="minorEastAsia" w:hAnsi="Segoe UI" w:cs="Segoe UI"/>
          <w:lang w:val="es-AR"/>
        </w:rPr>
        <w:t>valdría</w:t>
      </w:r>
      <w:proofErr w:type="gramEnd"/>
      <w:r w:rsidRPr="003435E0">
        <w:rPr>
          <w:rFonts w:ascii="Segoe UI" w:eastAsiaTheme="minorEastAsia" w:hAnsi="Segoe UI" w:cs="Segoe UI"/>
          <w:lang w:val="es-AR"/>
        </w:rPr>
        <w:t>:</w:t>
      </w:r>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w:lastRenderedPageBreak/>
            <m:t>J=N'-L = 4-1.397 =2.603</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t>Y la ganancia sería, incluyendo el salario del nuevo empleado:</w:t>
      </w:r>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50</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días</m:t>
              </m:r>
            </m:den>
          </m:f>
          <m:r>
            <w:rPr>
              <w:rFonts w:ascii="Cambria Math" w:eastAsiaTheme="minorEastAsia" w:hAnsi="Cambria Math" w:cs="Segoe UI"/>
              <w:lang w:val="es-AR"/>
            </w:rPr>
            <m:t xml:space="preserve"> * 24 días *J - $700 = $2423.6</m:t>
          </m:r>
        </m:oMath>
      </m:oMathPara>
    </w:p>
    <w:p w:rsidR="005F744B" w:rsidRPr="003435E0" w:rsidRDefault="005F744B" w:rsidP="00176E38">
      <w:pPr>
        <w:jc w:val="both"/>
        <w:rPr>
          <w:rFonts w:ascii="Segoe UI" w:eastAsiaTheme="minorEastAsia" w:hAnsi="Segoe UI" w:cs="Segoe UI"/>
          <w:lang w:val="es-AR"/>
        </w:rPr>
      </w:pPr>
      <w:r w:rsidRPr="003435E0">
        <w:rPr>
          <w:rFonts w:ascii="Segoe UI" w:eastAsiaTheme="minorEastAsia" w:hAnsi="Segoe UI" w:cs="Segoe UI"/>
          <w:lang w:val="es-AR"/>
        </w:rPr>
        <w:tab/>
        <w:t xml:space="preserve">Y como </w:t>
      </w:r>
      <m:oMath>
        <m:r>
          <w:rPr>
            <w:rFonts w:ascii="Cambria Math" w:eastAsiaTheme="minorEastAsia" w:hAnsi="Cambria Math" w:cs="Segoe UI"/>
            <w:lang w:val="es-AR"/>
          </w:rPr>
          <m:t>$2423.6 &gt; $2287.2</m:t>
        </m:r>
      </m:oMath>
      <w:r w:rsidRPr="003435E0">
        <w:rPr>
          <w:rFonts w:ascii="Segoe UI" w:eastAsiaTheme="minorEastAsia" w:hAnsi="Segoe UI" w:cs="Segoe UI"/>
          <w:lang w:val="es-AR"/>
        </w:rPr>
        <w:t>, la contratación del nuevo empleado sería conveniente</w:t>
      </w:r>
      <w:r w:rsidR="009D3FDF" w:rsidRPr="003435E0">
        <w:rPr>
          <w:rFonts w:ascii="Segoe UI" w:eastAsiaTheme="minorEastAsia" w:hAnsi="Segoe UI" w:cs="Segoe UI"/>
          <w:lang w:val="es-AR"/>
        </w:rPr>
        <w:t>.</w:t>
      </w:r>
    </w:p>
    <w:p w:rsidR="003E15A1" w:rsidRDefault="003E15A1">
      <w:pPr>
        <w:rPr>
          <w:rFonts w:ascii="Segoe UI" w:eastAsiaTheme="majorEastAsia" w:hAnsi="Segoe UI" w:cs="Segoe UI"/>
          <w:color w:val="2E74B5" w:themeColor="accent1" w:themeShade="BF"/>
          <w:sz w:val="32"/>
          <w:szCs w:val="32"/>
          <w:lang w:val="es-AR"/>
        </w:rPr>
      </w:pPr>
      <w:r>
        <w:rPr>
          <w:rFonts w:ascii="Segoe UI" w:hAnsi="Segoe UI" w:cs="Segoe UI"/>
          <w:lang w:val="es-AR"/>
        </w:rPr>
        <w:br w:type="page"/>
      </w:r>
    </w:p>
    <w:p w:rsidR="00E31840" w:rsidRPr="003435E0" w:rsidRDefault="00E31840" w:rsidP="00E31840">
      <w:pPr>
        <w:pStyle w:val="Heading1"/>
        <w:rPr>
          <w:rFonts w:ascii="Segoe UI" w:hAnsi="Segoe UI" w:cs="Segoe UI"/>
          <w:lang w:val="es-AR"/>
        </w:rPr>
      </w:pPr>
      <w:bookmarkStart w:id="10" w:name="_Toc399505944"/>
      <w:r w:rsidRPr="003435E0">
        <w:rPr>
          <w:rFonts w:ascii="Segoe UI" w:hAnsi="Segoe UI" w:cs="Segoe UI"/>
          <w:lang w:val="es-AR"/>
        </w:rPr>
        <w:lastRenderedPageBreak/>
        <w:t>Ejercicio N° 6</w:t>
      </w:r>
      <w:bookmarkEnd w:id="10"/>
    </w:p>
    <w:p w:rsidR="0026424B" w:rsidRPr="003435E0" w:rsidRDefault="0026424B" w:rsidP="0026424B">
      <w:pPr>
        <w:pStyle w:val="Heading2"/>
        <w:rPr>
          <w:rFonts w:ascii="Segoe UI" w:hAnsi="Segoe UI" w:cs="Segoe UI"/>
          <w:lang w:val="es-AR"/>
        </w:rPr>
      </w:pPr>
      <w:r w:rsidRPr="003435E0">
        <w:rPr>
          <w:rFonts w:ascii="Segoe UI" w:hAnsi="Segoe UI" w:cs="Segoe UI"/>
          <w:lang w:val="es-AR"/>
        </w:rPr>
        <w:t>Enunciado</w:t>
      </w:r>
    </w:p>
    <w:p w:rsidR="00AC2A76" w:rsidRPr="003435E0" w:rsidRDefault="0026424B" w:rsidP="0026424B">
      <w:pPr>
        <w:jc w:val="both"/>
        <w:rPr>
          <w:rFonts w:ascii="Segoe UI" w:hAnsi="Segoe UI" w:cs="Segoe UI"/>
          <w:lang w:val="es-AR"/>
        </w:rPr>
      </w:pPr>
      <w:r w:rsidRPr="003435E0">
        <w:rPr>
          <w:rFonts w:ascii="Segoe UI" w:hAnsi="Segoe UI" w:cs="Segoe UI"/>
          <w:lang w:val="es-AR"/>
        </w:rPr>
        <w:t xml:space="preserve">Una peluquería tiene </w:t>
      </w:r>
      <w:r w:rsidRPr="003435E0">
        <w:rPr>
          <w:rFonts w:ascii="Segoe UI" w:hAnsi="Segoe UI" w:cs="Segoe UI"/>
          <w:b/>
          <w:lang w:val="es-AR"/>
        </w:rPr>
        <w:t>un peluquero</w:t>
      </w:r>
      <w:r w:rsidRPr="003435E0">
        <w:rPr>
          <w:rFonts w:ascii="Segoe UI" w:hAnsi="Segoe UI" w:cs="Segoe UI"/>
          <w:lang w:val="es-AR"/>
        </w:rPr>
        <w:t xml:space="preserve"> que realiza un corte de pelo especial a los clientes. Recientemente se ha contratado </w:t>
      </w:r>
      <w:r w:rsidRPr="003435E0">
        <w:rPr>
          <w:rFonts w:ascii="Segoe UI" w:hAnsi="Segoe UI" w:cs="Segoe UI"/>
          <w:b/>
          <w:lang w:val="es-AR"/>
        </w:rPr>
        <w:t>un aprendiz</w:t>
      </w:r>
      <w:r w:rsidRPr="003435E0">
        <w:rPr>
          <w:rFonts w:ascii="Segoe UI" w:hAnsi="Segoe UI" w:cs="Segoe UI"/>
          <w:lang w:val="es-AR"/>
        </w:rPr>
        <w:t xml:space="preserve"> para que lo ayude, decidiendo que solo realice el corte cuando llega el segundo cliente a la cola de espera. Tanto el peluquero como el aprendiz demoran en promedio </w:t>
      </w:r>
      <w:r w:rsidRPr="003435E0">
        <w:rPr>
          <w:rFonts w:ascii="Segoe UI" w:hAnsi="Segoe UI" w:cs="Segoe UI"/>
          <w:b/>
          <w:lang w:val="es-AR"/>
        </w:rPr>
        <w:t xml:space="preserve">media hora cada uno </w:t>
      </w:r>
      <w:r w:rsidRPr="003435E0">
        <w:rPr>
          <w:rFonts w:ascii="Segoe UI" w:hAnsi="Segoe UI" w:cs="Segoe UI"/>
          <w:lang w:val="es-AR"/>
        </w:rPr>
        <w:t xml:space="preserve">para atender a cada cliente. Al local llegan en promedio </w:t>
      </w:r>
      <w:r w:rsidRPr="003435E0">
        <w:rPr>
          <w:rFonts w:ascii="Segoe UI" w:hAnsi="Segoe UI" w:cs="Segoe UI"/>
          <w:b/>
          <w:lang w:val="es-AR"/>
        </w:rPr>
        <w:t>5 clientes por hora</w:t>
      </w:r>
      <w:r w:rsidRPr="003435E0">
        <w:rPr>
          <w:rFonts w:ascii="Segoe UI" w:hAnsi="Segoe UI" w:cs="Segoe UI"/>
          <w:lang w:val="es-AR"/>
        </w:rPr>
        <w:t xml:space="preserve"> (distribución Poisson). </w:t>
      </w:r>
    </w:p>
    <w:p w:rsidR="0026424B" w:rsidRPr="003435E0" w:rsidRDefault="0026424B" w:rsidP="0026424B">
      <w:pPr>
        <w:jc w:val="both"/>
        <w:rPr>
          <w:rFonts w:ascii="Segoe UI" w:hAnsi="Segoe UI" w:cs="Segoe UI"/>
          <w:lang w:val="es-AR"/>
        </w:rPr>
      </w:pPr>
      <w:r w:rsidRPr="003435E0">
        <w:rPr>
          <w:rFonts w:ascii="Segoe UI" w:hAnsi="Segoe UI" w:cs="Segoe UI"/>
          <w:lang w:val="es-AR"/>
        </w:rPr>
        <w:t>Los clientes son impacientes. Si hay un cliente esperando, solamente el 50% de los clientes que llegan deciden entrar a la peluquerí</w:t>
      </w:r>
      <w:r w:rsidR="004E28F1" w:rsidRPr="003435E0">
        <w:rPr>
          <w:rFonts w:ascii="Segoe UI" w:hAnsi="Segoe UI" w:cs="Segoe UI"/>
          <w:lang w:val="es-AR"/>
        </w:rPr>
        <w:t>a. Si hay má</w:t>
      </w:r>
      <w:r w:rsidRPr="003435E0">
        <w:rPr>
          <w:rFonts w:ascii="Segoe UI" w:hAnsi="Segoe UI" w:cs="Segoe UI"/>
          <w:lang w:val="es-AR"/>
        </w:rPr>
        <w:t>s de un cliente esperando, no entra ningú</w:t>
      </w:r>
      <w:r w:rsidR="00751AA9" w:rsidRPr="003435E0">
        <w:rPr>
          <w:rFonts w:ascii="Segoe UI" w:hAnsi="Segoe UI" w:cs="Segoe UI"/>
          <w:lang w:val="es-AR"/>
        </w:rPr>
        <w:t>n cliente má</w:t>
      </w:r>
      <w:r w:rsidRPr="003435E0">
        <w:rPr>
          <w:rFonts w:ascii="Segoe UI" w:hAnsi="Segoe UI" w:cs="Segoe UI"/>
          <w:lang w:val="es-AR"/>
        </w:rPr>
        <w:t>s ya que no están dispuestos a esperar.</w:t>
      </w:r>
    </w:p>
    <w:p w:rsidR="00F34539" w:rsidRPr="003435E0" w:rsidRDefault="00F34539" w:rsidP="00F34539">
      <w:pPr>
        <w:pStyle w:val="Heading2"/>
        <w:rPr>
          <w:rFonts w:ascii="Segoe UI" w:eastAsia="TTFF2EC1B0t00" w:hAnsi="Segoe UI" w:cs="Segoe UI"/>
          <w:lang w:val="es-AR"/>
        </w:rPr>
      </w:pPr>
      <w:r w:rsidRPr="003435E0">
        <w:rPr>
          <w:rFonts w:ascii="Segoe UI" w:eastAsia="TTFF2EC1B0t00" w:hAnsi="Segoe UI" w:cs="Segoe UI"/>
          <w:lang w:val="es-AR"/>
        </w:rPr>
        <w:t>Modelo</w:t>
      </w:r>
    </w:p>
    <w:p w:rsidR="00AC2A76" w:rsidRPr="003435E0" w:rsidRDefault="007F0FE2" w:rsidP="00AC2A76">
      <w:pPr>
        <w:rPr>
          <w:rFonts w:ascii="Segoe UI" w:hAnsi="Segoe UI" w:cs="Segoe UI"/>
          <w:lang w:val="es-AR"/>
        </w:rPr>
      </w:pPr>
      <w:r w:rsidRPr="003435E0">
        <w:rPr>
          <w:noProof/>
          <w:lang w:val="es-AR" w:eastAsia="es-AR"/>
        </w:rPr>
        <w:drawing>
          <wp:inline distT="0" distB="0" distL="0" distR="0">
            <wp:extent cx="5854446" cy="2786063"/>
            <wp:effectExtent l="190500" t="152400" r="165354" b="12858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854446" cy="2786063"/>
                    </a:xfrm>
                    <a:prstGeom prst="rect">
                      <a:avLst/>
                    </a:prstGeom>
                    <a:ln>
                      <a:noFill/>
                    </a:ln>
                    <a:effectLst>
                      <a:outerShdw blurRad="190500" algn="tl" rotWithShape="0">
                        <a:srgbClr val="000000">
                          <a:alpha val="70000"/>
                        </a:srgbClr>
                      </a:outerShdw>
                    </a:effectLst>
                  </pic:spPr>
                </pic:pic>
              </a:graphicData>
            </a:graphic>
          </wp:inline>
        </w:drawing>
      </w:r>
    </w:p>
    <w:p w:rsidR="00744AB5" w:rsidRPr="003435E0" w:rsidRDefault="00744AB5" w:rsidP="00744AB5">
      <w:pPr>
        <w:jc w:val="both"/>
        <w:rPr>
          <w:rFonts w:ascii="Segoe UI" w:hAnsi="Segoe UI" w:cs="Segoe UI"/>
          <w:lang w:val="es-AR"/>
        </w:rPr>
      </w:pPr>
      <w:r w:rsidRPr="003435E0">
        <w:rPr>
          <w:rFonts w:ascii="Segoe UI" w:hAnsi="Segoe UI" w:cs="Segoe UI"/>
          <w:lang w:val="es-AR"/>
        </w:rPr>
        <w:t>Según la notación de Ke</w:t>
      </w:r>
      <w:r w:rsidR="004A5BA6" w:rsidRPr="003435E0">
        <w:rPr>
          <w:rFonts w:ascii="Segoe UI" w:hAnsi="Segoe UI" w:cs="Segoe UI"/>
          <w:lang w:val="es-AR"/>
        </w:rPr>
        <w:t>n</w:t>
      </w:r>
      <w:r w:rsidR="005608D7">
        <w:rPr>
          <w:rFonts w:ascii="Segoe UI" w:hAnsi="Segoe UI" w:cs="Segoe UI"/>
          <w:lang w:val="es-AR"/>
        </w:rPr>
        <w:t>dall, este es un modelo P/P/2</w:t>
      </w:r>
      <w:r w:rsidR="00D80D34">
        <w:rPr>
          <w:rFonts w:ascii="Segoe UI" w:hAnsi="Segoe UI" w:cs="Segoe UI"/>
          <w:lang w:val="es-AR"/>
        </w:rPr>
        <w:t>, con impaciencia.</w:t>
      </w:r>
    </w:p>
    <w:p w:rsidR="00E105B2" w:rsidRPr="003435E0" w:rsidRDefault="00E105B2" w:rsidP="00E105B2">
      <w:pPr>
        <w:pStyle w:val="Heading2"/>
        <w:jc w:val="both"/>
        <w:rPr>
          <w:rFonts w:ascii="Segoe UI" w:hAnsi="Segoe UI" w:cs="Segoe UI"/>
          <w:lang w:val="es-AR"/>
        </w:rPr>
      </w:pPr>
      <w:r w:rsidRPr="003435E0">
        <w:rPr>
          <w:rFonts w:ascii="Segoe UI" w:hAnsi="Segoe UI" w:cs="Segoe UI"/>
          <w:lang w:val="es-AR"/>
        </w:rPr>
        <w:t>Hipótesis</w:t>
      </w:r>
    </w:p>
    <w:p w:rsidR="00E105B2" w:rsidRPr="003435E0" w:rsidRDefault="00E105B2" w:rsidP="00E105B2">
      <w:pPr>
        <w:pStyle w:val="ListParagraph"/>
        <w:numPr>
          <w:ilvl w:val="0"/>
          <w:numId w:val="27"/>
        </w:numPr>
        <w:rPr>
          <w:rFonts w:ascii="Segoe UI" w:hAnsi="Segoe UI" w:cs="Segoe UI"/>
          <w:lang w:val="es-AR"/>
        </w:rPr>
      </w:pPr>
      <w:r w:rsidRPr="003435E0">
        <w:rPr>
          <w:rFonts w:ascii="Segoe UI" w:hAnsi="Segoe UI" w:cs="Segoe UI"/>
          <w:lang w:val="es-AR"/>
        </w:rPr>
        <w:t>El tipo de proceso de arribo de clientes es Poisson.</w:t>
      </w:r>
    </w:p>
    <w:p w:rsidR="00E105B2" w:rsidRPr="003435E0" w:rsidRDefault="00E105B2" w:rsidP="00E105B2">
      <w:pPr>
        <w:pStyle w:val="ListParagraph"/>
        <w:numPr>
          <w:ilvl w:val="0"/>
          <w:numId w:val="27"/>
        </w:numPr>
        <w:rPr>
          <w:rFonts w:ascii="Segoe UI" w:hAnsi="Segoe UI" w:cs="Segoe UI"/>
          <w:lang w:val="es-AR"/>
        </w:rPr>
      </w:pPr>
      <w:r w:rsidRPr="003435E0">
        <w:rPr>
          <w:rFonts w:ascii="Segoe UI" w:hAnsi="Segoe UI" w:cs="Segoe UI"/>
          <w:lang w:val="es-AR"/>
        </w:rPr>
        <w:t>El tipo de proceso de servicio de clientes es Poisson.</w:t>
      </w:r>
    </w:p>
    <w:p w:rsidR="00E105B2" w:rsidRPr="003435E0" w:rsidRDefault="00E105B2" w:rsidP="00E105B2">
      <w:pPr>
        <w:pStyle w:val="ListParagraph"/>
        <w:numPr>
          <w:ilvl w:val="0"/>
          <w:numId w:val="27"/>
        </w:numPr>
        <w:rPr>
          <w:rFonts w:ascii="Segoe UI" w:hAnsi="Segoe UI" w:cs="Segoe UI"/>
          <w:lang w:val="es-AR"/>
        </w:rPr>
      </w:pPr>
      <w:r w:rsidRPr="003435E0">
        <w:rPr>
          <w:rFonts w:ascii="Segoe UI" w:hAnsi="Segoe UI" w:cs="Segoe UI"/>
          <w:lang w:val="es-AR"/>
        </w:rPr>
        <w:t>Hay 2 canales de atención.</w:t>
      </w:r>
    </w:p>
    <w:p w:rsidR="00E105B2" w:rsidRPr="003435E0" w:rsidRDefault="00E105B2" w:rsidP="00E105B2">
      <w:pPr>
        <w:pStyle w:val="ListParagraph"/>
        <w:numPr>
          <w:ilvl w:val="0"/>
          <w:numId w:val="27"/>
        </w:numPr>
        <w:rPr>
          <w:rFonts w:ascii="Segoe UI" w:hAnsi="Segoe UI" w:cs="Segoe UI"/>
          <w:lang w:val="es-AR"/>
        </w:rPr>
      </w:pPr>
      <w:r w:rsidRPr="003435E0">
        <w:rPr>
          <w:rFonts w:ascii="Segoe UI" w:hAnsi="Segoe UI" w:cs="Segoe UI"/>
          <w:lang w:val="es-AR"/>
        </w:rPr>
        <w:t>La capacidad del sistema es infinita.</w:t>
      </w:r>
    </w:p>
    <w:p w:rsidR="00E105B2" w:rsidRPr="003435E0" w:rsidRDefault="00E105B2" w:rsidP="00E105B2">
      <w:pPr>
        <w:pStyle w:val="ListParagraph"/>
        <w:numPr>
          <w:ilvl w:val="0"/>
          <w:numId w:val="27"/>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E105B2" w:rsidRPr="003435E0" w:rsidRDefault="00E105B2" w:rsidP="00E105B2">
      <w:pPr>
        <w:pStyle w:val="ListParagraph"/>
        <w:numPr>
          <w:ilvl w:val="0"/>
          <w:numId w:val="27"/>
        </w:numPr>
        <w:rPr>
          <w:rFonts w:ascii="Segoe UI" w:hAnsi="Segoe UI" w:cs="Segoe UI"/>
          <w:lang w:val="es-AR"/>
        </w:rPr>
      </w:pPr>
      <w:r w:rsidRPr="003435E0">
        <w:rPr>
          <w:rFonts w:ascii="Segoe UI" w:hAnsi="Segoe UI" w:cs="Segoe UI"/>
          <w:lang w:val="es-AR"/>
        </w:rPr>
        <w:t>La población es infinita.</w:t>
      </w:r>
    </w:p>
    <w:p w:rsidR="00E105B2" w:rsidRPr="003435E0" w:rsidRDefault="00E105B2" w:rsidP="00E105B2">
      <w:pPr>
        <w:pStyle w:val="ListParagraph"/>
        <w:numPr>
          <w:ilvl w:val="0"/>
          <w:numId w:val="27"/>
        </w:numPr>
        <w:rPr>
          <w:rFonts w:ascii="Segoe UI" w:hAnsi="Segoe UI" w:cs="Segoe UI"/>
          <w:lang w:val="es-AR"/>
        </w:rPr>
      </w:pPr>
      <w:r w:rsidRPr="003435E0">
        <w:rPr>
          <w:rFonts w:ascii="Segoe UI" w:hAnsi="Segoe UI" w:cs="Segoe UI"/>
          <w:lang w:val="es-AR"/>
        </w:rPr>
        <w:t>Se forma una única cola frente al canal.</w:t>
      </w:r>
    </w:p>
    <w:p w:rsidR="00E105B2" w:rsidRPr="003435E0" w:rsidRDefault="00E105B2" w:rsidP="00E105B2">
      <w:pPr>
        <w:pStyle w:val="ListParagraph"/>
        <w:numPr>
          <w:ilvl w:val="0"/>
          <w:numId w:val="27"/>
        </w:numPr>
        <w:rPr>
          <w:rFonts w:ascii="Segoe UI" w:hAnsi="Segoe UI" w:cs="Segoe UI"/>
          <w:lang w:val="es-AR"/>
        </w:rPr>
      </w:pPr>
      <w:r w:rsidRPr="003435E0">
        <w:rPr>
          <w:rFonts w:ascii="Segoe UI" w:hAnsi="Segoe UI" w:cs="Segoe UI"/>
          <w:lang w:val="es-AR"/>
        </w:rPr>
        <w:t>El sistema se encuentra en régimen permanente.</w:t>
      </w:r>
    </w:p>
    <w:p w:rsidR="0017449D" w:rsidRDefault="0017449D">
      <w:pPr>
        <w:rPr>
          <w:rFonts w:ascii="Segoe UI" w:hAnsi="Segoe UI" w:cs="Segoe UI"/>
          <w:lang w:val="es-AR"/>
        </w:rPr>
      </w:pPr>
      <w:r>
        <w:rPr>
          <w:rFonts w:ascii="Segoe UI" w:hAnsi="Segoe UI" w:cs="Segoe UI"/>
          <w:lang w:val="es-AR"/>
        </w:rPr>
        <w:br w:type="page"/>
      </w:r>
    </w:p>
    <w:p w:rsidR="0026424B" w:rsidRDefault="0026424B" w:rsidP="0026424B">
      <w:pPr>
        <w:pStyle w:val="Heading2"/>
        <w:rPr>
          <w:rFonts w:ascii="Segoe UI" w:hAnsi="Segoe UI" w:cs="Segoe UI"/>
          <w:lang w:val="es-AR"/>
        </w:rPr>
      </w:pPr>
      <w:r w:rsidRPr="003435E0">
        <w:rPr>
          <w:rFonts w:ascii="Segoe UI" w:hAnsi="Segoe UI" w:cs="Segoe UI"/>
          <w:lang w:val="es-AR"/>
        </w:rPr>
        <w:lastRenderedPageBreak/>
        <w:t>Ejercicios</w:t>
      </w:r>
    </w:p>
    <w:p w:rsidR="00F40784" w:rsidRPr="00F40784" w:rsidRDefault="00F40784" w:rsidP="00F40784">
      <w:pPr>
        <w:rPr>
          <w:rFonts w:ascii="Segoe UI" w:hAnsi="Segoe UI" w:cs="Segoe UI"/>
          <w:lang w:val="es-AR"/>
        </w:rPr>
      </w:pPr>
    </w:p>
    <w:tbl>
      <w:tblPr>
        <w:tblStyle w:val="TableGrid"/>
        <w:tblW w:w="0" w:type="auto"/>
        <w:tblLook w:val="04A0" w:firstRow="1" w:lastRow="0" w:firstColumn="1" w:lastColumn="0" w:noHBand="0" w:noVBand="1"/>
      </w:tblPr>
      <w:tblGrid>
        <w:gridCol w:w="985"/>
        <w:gridCol w:w="986"/>
        <w:gridCol w:w="985"/>
        <w:gridCol w:w="986"/>
        <w:gridCol w:w="985"/>
        <w:gridCol w:w="986"/>
        <w:gridCol w:w="985"/>
        <w:gridCol w:w="986"/>
        <w:gridCol w:w="985"/>
        <w:gridCol w:w="986"/>
      </w:tblGrid>
      <w:tr w:rsidR="00FF713C" w:rsidRPr="0017449D" w:rsidTr="000A7855">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F713C" w:rsidP="00FF713C">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F713C" w:rsidP="00FF713C">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E38B1"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E38B1"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E38B1"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E38B1"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E38B1"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E38B1"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E38B1"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1</m:t>
                        </m:r>
                      </m:e>
                      <m:sub>
                        <m:r>
                          <m:rPr>
                            <m:sty m:val="bi"/>
                          </m:rPr>
                          <w:rPr>
                            <w:rFonts w:ascii="Cambria Math" w:hAnsi="Cambria Math"/>
                            <w:color w:val="FFFFFF" w:themeColor="background1"/>
                            <w:sz w:val="24"/>
                            <w:lang w:val="es-AR"/>
                          </w:rPr>
                          <m:t>n</m:t>
                        </m:r>
                      </m:sub>
                    </m:sSub>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E38B1"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2</m:t>
                        </m:r>
                      </m:e>
                      <m:sub>
                        <m:r>
                          <m:rPr>
                            <m:sty m:val="bi"/>
                          </m:rPr>
                          <w:rPr>
                            <w:rFonts w:ascii="Cambria Math" w:hAnsi="Cambria Math"/>
                            <w:color w:val="FFFFFF" w:themeColor="background1"/>
                            <w:sz w:val="24"/>
                            <w:lang w:val="es-AR"/>
                          </w:rPr>
                          <m:t>n</m:t>
                        </m:r>
                      </m:sub>
                    </m:sSub>
                  </m:sub>
                </m:sSub>
              </m:oMath>
            </m:oMathPara>
          </w:p>
        </w:tc>
      </w:tr>
      <w:tr w:rsidR="00FF713C" w:rsidRPr="0017449D" w:rsidTr="000A7855">
        <w:trPr>
          <w:trHeight w:val="542"/>
        </w:trPr>
        <w:tc>
          <w:tcPr>
            <w:tcW w:w="985" w:type="dxa"/>
            <w:tcBorders>
              <w:top w:val="single" w:sz="4" w:space="0" w:color="FFFFFF" w:themeColor="background1"/>
            </w:tcBorders>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6" w:type="dxa"/>
            <w:tcBorders>
              <w:top w:val="single" w:sz="4" w:space="0" w:color="FFFFFF" w:themeColor="background1"/>
            </w:tcBorders>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5" w:type="dxa"/>
            <w:tcBorders>
              <w:top w:val="single" w:sz="4" w:space="0" w:color="FFFFFF" w:themeColor="background1"/>
            </w:tcBorders>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c>
          <w:tcPr>
            <w:tcW w:w="986" w:type="dxa"/>
            <w:tcBorders>
              <w:top w:val="single" w:sz="4" w:space="0" w:color="FFFFFF" w:themeColor="background1"/>
            </w:tcBorders>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1</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P(1)</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μ</m:t>
                </m:r>
              </m:oMath>
            </m:oMathPara>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FF713C" w:rsidP="00FF713C">
            <w:pPr>
              <w:jc w:val="center"/>
              <w:rPr>
                <w:sz w:val="24"/>
                <w:lang w:val="es-AR"/>
              </w:rPr>
            </w:pPr>
            <w:r w:rsidRPr="0017449D">
              <w:rPr>
                <w:sz w:val="24"/>
                <w:lang w:val="es-AR"/>
              </w:rPr>
              <w:t>0</w:t>
            </w:r>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FF713C" w:rsidP="00FF713C">
            <w:pPr>
              <w:jc w:val="center"/>
              <w:rPr>
                <w:sz w:val="24"/>
                <w:lang w:val="es-AR"/>
              </w:rPr>
            </w:pPr>
            <w:r w:rsidRPr="0017449D">
              <w:rPr>
                <w:sz w:val="24"/>
                <w:lang w:val="es-AR"/>
              </w:rPr>
              <w:t>0</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2</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P(2)</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λ/2</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μ</m:t>
                </m:r>
              </m:oMath>
            </m:oMathPara>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FF713C" w:rsidP="00FF713C">
            <w:pPr>
              <w:jc w:val="center"/>
              <w:rPr>
                <w:sz w:val="24"/>
                <w:lang w:val="es-AR"/>
              </w:rPr>
            </w:pPr>
            <w:r w:rsidRPr="0017449D">
              <w:rPr>
                <w:sz w:val="24"/>
                <w:lang w:val="es-AR"/>
              </w:rPr>
              <w:t>1</w:t>
            </w:r>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3</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P(3)</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2μ</m:t>
                </m:r>
              </m:oMath>
            </m:oMathPara>
          </w:p>
        </w:tc>
        <w:tc>
          <w:tcPr>
            <w:tcW w:w="985" w:type="dxa"/>
            <w:vAlign w:val="center"/>
          </w:tcPr>
          <w:p w:rsidR="00FF713C" w:rsidRPr="0017449D" w:rsidRDefault="00FF713C" w:rsidP="00FF713C">
            <w:pPr>
              <w:jc w:val="center"/>
              <w:rPr>
                <w:sz w:val="24"/>
                <w:lang w:val="es-AR"/>
              </w:rPr>
            </w:pPr>
            <w:r w:rsidRPr="0017449D">
              <w:rPr>
                <w:sz w:val="24"/>
                <w:lang w:val="es-AR"/>
              </w:rPr>
              <w:t>3</w:t>
            </w:r>
          </w:p>
        </w:tc>
        <w:tc>
          <w:tcPr>
            <w:tcW w:w="986" w:type="dxa"/>
            <w:vAlign w:val="center"/>
          </w:tcPr>
          <w:p w:rsidR="00FF713C" w:rsidRPr="0017449D" w:rsidRDefault="00FF713C" w:rsidP="00FF713C">
            <w:pPr>
              <w:jc w:val="center"/>
              <w:rPr>
                <w:sz w:val="24"/>
                <w:lang w:val="es-AR"/>
              </w:rPr>
            </w:pPr>
            <w:r w:rsidRPr="0017449D">
              <w:rPr>
                <w:sz w:val="24"/>
                <w:lang w:val="es-AR"/>
              </w:rPr>
              <w:t>1</w:t>
            </w:r>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4</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P(4)</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2μ</m:t>
                </m:r>
              </m:oMath>
            </m:oMathPara>
          </w:p>
        </w:tc>
        <w:tc>
          <w:tcPr>
            <w:tcW w:w="985" w:type="dxa"/>
            <w:vAlign w:val="center"/>
          </w:tcPr>
          <w:p w:rsidR="00FF713C" w:rsidRPr="0017449D" w:rsidRDefault="00FF713C" w:rsidP="00FF713C">
            <w:pPr>
              <w:jc w:val="center"/>
              <w:rPr>
                <w:sz w:val="24"/>
                <w:lang w:val="es-AR"/>
              </w:rPr>
            </w:pPr>
            <w:r w:rsidRPr="0017449D">
              <w:rPr>
                <w:sz w:val="24"/>
                <w:lang w:val="es-AR"/>
              </w:rPr>
              <w:t>4</w:t>
            </w:r>
          </w:p>
        </w:tc>
        <w:tc>
          <w:tcPr>
            <w:tcW w:w="986" w:type="dxa"/>
            <w:vAlign w:val="center"/>
          </w:tcPr>
          <w:p w:rsidR="00FF713C" w:rsidRPr="0017449D" w:rsidRDefault="00FF713C" w:rsidP="00FF713C">
            <w:pPr>
              <w:jc w:val="center"/>
              <w:rPr>
                <w:sz w:val="24"/>
                <w:lang w:val="es-AR"/>
              </w:rPr>
            </w:pPr>
            <w:r w:rsidRPr="0017449D">
              <w:rPr>
                <w:sz w:val="24"/>
                <w:lang w:val="es-AR"/>
              </w:rPr>
              <w:t>2</w:t>
            </w:r>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r>
    </w:tbl>
    <w:p w:rsidR="00333598" w:rsidRDefault="00333598" w:rsidP="000C7FB2">
      <w:pPr>
        <w:rPr>
          <w:rFonts w:ascii="Segoe UI" w:hAnsi="Segoe UI" w:cs="Segoe UI"/>
          <w:lang w:val="es-AR"/>
        </w:rPr>
      </w:pPr>
    </w:p>
    <w:p w:rsidR="009B40FD" w:rsidRPr="009B40FD" w:rsidRDefault="009B40FD" w:rsidP="009B40FD">
      <w:pPr>
        <w:rPr>
          <w:rFonts w:ascii="Segoe UI" w:hAnsi="Segoe UI" w:cs="Segoe UI"/>
          <w:sz w:val="28"/>
          <w:lang w:val="es-AR"/>
        </w:rPr>
      </w:pPr>
      <w:r>
        <w:rPr>
          <w:rFonts w:ascii="Segoe UI" w:hAnsi="Segoe UI" w:cs="Segoe UI"/>
          <w:lang w:val="es-AR"/>
        </w:rPr>
        <w:t xml:space="preserve">Con:  </w:t>
      </w:r>
      <m:oMath>
        <m:r>
          <w:rPr>
            <w:rFonts w:ascii="Cambria Math" w:hAnsi="Cambria Math"/>
            <w:sz w:val="32"/>
            <w:lang w:val="es-AR"/>
          </w:rPr>
          <m:t>λ=</m:t>
        </m:r>
        <m:f>
          <m:fPr>
            <m:ctrlPr>
              <w:rPr>
                <w:rFonts w:ascii="Cambria Math" w:hAnsi="Cambria Math"/>
                <w:i/>
                <w:sz w:val="32"/>
                <w:lang w:val="es-AR"/>
              </w:rPr>
            </m:ctrlPr>
          </m:fPr>
          <m:num>
            <m:r>
              <w:rPr>
                <w:rFonts w:ascii="Cambria Math" w:hAnsi="Cambria Math"/>
                <w:sz w:val="32"/>
                <w:lang w:val="es-AR"/>
              </w:rPr>
              <m:t>5 cl</m:t>
            </m:r>
          </m:num>
          <m:den>
            <m:r>
              <w:rPr>
                <w:rFonts w:ascii="Cambria Math" w:hAnsi="Cambria Math"/>
                <w:sz w:val="32"/>
                <w:lang w:val="es-AR"/>
              </w:rPr>
              <m:t>60 min</m:t>
            </m:r>
          </m:den>
        </m:f>
      </m:oMath>
      <w:r w:rsidRPr="009B40FD">
        <w:rPr>
          <w:rFonts w:ascii="Segoe UI" w:eastAsiaTheme="minorEastAsia" w:hAnsi="Segoe UI" w:cs="Segoe UI"/>
          <w:sz w:val="32"/>
          <w:lang w:val="es-AR"/>
        </w:rPr>
        <w:t xml:space="preserve">  </w:t>
      </w:r>
      <w:r>
        <w:rPr>
          <w:rFonts w:ascii="Segoe UI" w:eastAsiaTheme="minorEastAsia" w:hAnsi="Segoe UI" w:cs="Segoe UI"/>
          <w:sz w:val="32"/>
          <w:lang w:val="es-AR"/>
        </w:rPr>
        <w:t xml:space="preserve"> </w:t>
      </w:r>
      <w:r w:rsidRPr="009B40FD">
        <w:rPr>
          <w:rFonts w:ascii="Segoe UI" w:eastAsiaTheme="minorEastAsia" w:hAnsi="Segoe UI" w:cs="Segoe UI"/>
          <w:sz w:val="32"/>
          <w:lang w:val="es-AR"/>
        </w:rPr>
        <w:t xml:space="preserve">y  </w:t>
      </w:r>
      <m:oMath>
        <m:r>
          <w:rPr>
            <w:rFonts w:ascii="Cambria Math" w:eastAsiaTheme="minorEastAsia" w:hAnsi="Cambria Math" w:cs="Segoe UI"/>
            <w:sz w:val="32"/>
            <w:lang w:val="es-AR"/>
          </w:rPr>
          <m:t xml:space="preserve"> </m:t>
        </m:r>
        <m:r>
          <w:rPr>
            <w:rFonts w:ascii="Cambria Math" w:hAnsi="Cambria Math"/>
            <w:sz w:val="32"/>
            <w:lang w:val="es-AR"/>
          </w:rPr>
          <m:t>μ=</m:t>
        </m:r>
        <m:f>
          <m:fPr>
            <m:ctrlPr>
              <w:rPr>
                <w:rFonts w:ascii="Cambria Math" w:hAnsi="Cambria Math"/>
                <w:i/>
                <w:sz w:val="32"/>
                <w:lang w:val="es-AR"/>
              </w:rPr>
            </m:ctrlPr>
          </m:fPr>
          <m:num>
            <m:r>
              <w:rPr>
                <w:rFonts w:ascii="Cambria Math" w:hAnsi="Cambria Math"/>
                <w:sz w:val="32"/>
                <w:lang w:val="es-AR"/>
              </w:rPr>
              <m:t>1 cl</m:t>
            </m:r>
          </m:num>
          <m:den>
            <m:r>
              <w:rPr>
                <w:rFonts w:ascii="Cambria Math" w:hAnsi="Cambria Math"/>
                <w:sz w:val="32"/>
                <w:lang w:val="es-AR"/>
              </w:rPr>
              <m:t>30 min</m:t>
            </m:r>
          </m:den>
        </m:f>
      </m:oMath>
    </w:p>
    <w:p w:rsidR="00333598" w:rsidRPr="00333598" w:rsidRDefault="00333598" w:rsidP="00333598">
      <w:pPr>
        <w:rPr>
          <w:rFonts w:ascii="Segoe UI" w:hAnsi="Segoe UI" w:cs="Segoe UI"/>
          <w:lang w:val="es-AR"/>
        </w:rPr>
      </w:pPr>
    </w:p>
    <w:p w:rsidR="0026424B" w:rsidRDefault="0026424B" w:rsidP="0026424B">
      <w:pPr>
        <w:pStyle w:val="ListParagraph"/>
        <w:numPr>
          <w:ilvl w:val="0"/>
          <w:numId w:val="25"/>
        </w:numPr>
        <w:rPr>
          <w:rFonts w:ascii="Segoe UI" w:hAnsi="Segoe UI" w:cs="Segoe UI"/>
          <w:lang w:val="es-AR"/>
        </w:rPr>
      </w:pPr>
      <w:r w:rsidRPr="003435E0">
        <w:rPr>
          <w:rFonts w:ascii="Segoe UI" w:hAnsi="Segoe UI" w:cs="Segoe UI"/>
          <w:lang w:val="es-AR"/>
        </w:rPr>
        <w:t>La probabilidad de que no haya clientes en la peluquería.</w:t>
      </w:r>
    </w:p>
    <w:p w:rsidR="00D80D34" w:rsidRDefault="009B40FD" w:rsidP="00D80D34">
      <w:pPr>
        <w:rPr>
          <w:rFonts w:ascii="Segoe UI" w:hAnsi="Segoe UI" w:cs="Segoe UI"/>
          <w:lang w:val="es-AR"/>
        </w:rPr>
      </w:pPr>
      <w:r>
        <w:rPr>
          <w:rFonts w:ascii="Segoe UI" w:hAnsi="Segoe UI" w:cs="Segoe UI"/>
          <w:lang w:val="es-AR"/>
        </w:rPr>
        <w:t>Me pide</w:t>
      </w:r>
      <w:r w:rsidR="00CF0DA0">
        <w:rPr>
          <w:rFonts w:ascii="Segoe UI" w:hAnsi="Segoe UI" w:cs="Segoe UI"/>
          <w:lang w:val="es-AR"/>
        </w:rPr>
        <w:t xml:space="preserve">n </w:t>
      </w:r>
      <w:proofErr w:type="gramStart"/>
      <w:r w:rsidR="00CF0DA0">
        <w:rPr>
          <w:rFonts w:ascii="Segoe UI" w:hAnsi="Segoe UI" w:cs="Segoe UI"/>
          <w:lang w:val="es-AR"/>
        </w:rPr>
        <w:t>P(</w:t>
      </w:r>
      <w:proofErr w:type="gramEnd"/>
      <w:r w:rsidR="00CF0DA0">
        <w:rPr>
          <w:rFonts w:ascii="Segoe UI" w:hAnsi="Segoe UI" w:cs="Segoe UI"/>
          <w:lang w:val="es-AR"/>
        </w:rPr>
        <w:t>0), que la tengo que despej</w:t>
      </w:r>
      <w:r>
        <w:rPr>
          <w:rFonts w:ascii="Segoe UI" w:hAnsi="Segoe UI" w:cs="Segoe UI"/>
          <w:lang w:val="es-AR"/>
        </w:rPr>
        <w:t>ar de otras ecuaciones.</w:t>
      </w:r>
    </w:p>
    <w:p w:rsidR="009B40FD" w:rsidRDefault="00936C1A"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P(0)</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num>
            <m:den>
              <m:r>
                <w:rPr>
                  <w:rFonts w:ascii="Cambria Math" w:hAnsi="Cambria Math"/>
                  <w:sz w:val="24"/>
                  <w:lang w:val="es-AR"/>
                </w:rPr>
                <m:t>μ</m:t>
              </m:r>
            </m:den>
          </m:f>
          <m:r>
            <w:rPr>
              <w:rFonts w:ascii="Cambria Math" w:hAnsi="Cambria Math" w:cs="Segoe UI"/>
              <w:lang w:val="es-AR"/>
            </w:rPr>
            <m:t xml:space="preserve">  ⇒  ρ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P(1)</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2 </m:t>
                  </m:r>
                </m:sub>
              </m:sSub>
              <m:r>
                <w:rPr>
                  <w:rFonts w:ascii="Cambria Math" w:hAnsi="Cambria Math" w:cs="Segoe UI"/>
                  <w:lang w:val="es-AR"/>
                </w:rPr>
                <m:t xml:space="preserve"> P(2)</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3</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0,5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num>
            <m:den>
              <m:r>
                <w:rPr>
                  <w:rFonts w:ascii="Cambria Math" w:hAnsi="Cambria Math"/>
                  <w:sz w:val="24"/>
                  <w:lang w:val="es-AR"/>
                </w:rPr>
                <m:t>2μ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4</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3 </m:t>
                  </m:r>
                </m:sub>
              </m:sSub>
              <m:r>
                <w:rPr>
                  <w:rFonts w:ascii="Cambria Math" w:hAnsi="Cambria Math" w:cs="Segoe UI"/>
                  <w:lang w:val="es-AR"/>
                </w:rPr>
                <m:t xml:space="preserve"> P(3)</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4</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0,5</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num>
            <m:den>
              <m:r>
                <w:rPr>
                  <w:rFonts w:ascii="Cambria Math" w:hAnsi="Cambria Math"/>
                  <w:sz w:val="24"/>
                  <w:lang w:val="es-AR"/>
                </w:rPr>
                <m:t>2μ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P(0)</m:t>
          </m:r>
        </m:oMath>
      </m:oMathPara>
    </w:p>
    <w:p w:rsidR="00936C1A" w:rsidRDefault="00936C1A" w:rsidP="00D80D34">
      <w:pPr>
        <w:rPr>
          <w:rFonts w:ascii="Segoe UI" w:hAnsi="Segoe UI" w:cs="Segoe UI"/>
          <w:lang w:val="es-AR"/>
        </w:rPr>
      </w:pPr>
      <w:r>
        <w:rPr>
          <w:rFonts w:ascii="Segoe UI" w:hAnsi="Segoe UI" w:cs="Segoe UI"/>
          <w:lang w:val="es-AR"/>
        </w:rPr>
        <w:t>Como la suma de todas las P(n) da 1, entonces:</w:t>
      </w:r>
    </w:p>
    <w:p w:rsidR="00936C1A"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+ρ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=1</m:t>
          </m:r>
        </m:oMath>
      </m:oMathPara>
    </w:p>
    <w:p w:rsidR="00D80D34"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sSup>
                <m:sSupPr>
                  <m:ctrlPr>
                    <w:rPr>
                      <w:rFonts w:ascii="Cambria Math" w:hAnsi="Cambria Math" w:cs="Segoe UI"/>
                      <w:i/>
                      <w:lang w:val="es-AR"/>
                    </w:rPr>
                  </m:ctrlPr>
                </m:sSupPr>
                <m:e>
                  <m:r>
                    <w:rPr>
                      <w:rFonts w:ascii="Cambria Math" w:hAnsi="Cambria Math" w:cs="Segoe UI"/>
                      <w:lang w:val="es-AR"/>
                    </w:rPr>
                    <m:t xml:space="preserve">1+ ρ+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256</m:t>
              </m:r>
            </m:num>
            <m:den>
              <m:r>
                <w:rPr>
                  <w:rFonts w:ascii="Cambria Math" w:hAnsi="Cambria Math" w:cs="Segoe UI"/>
                  <w:lang w:val="es-AR"/>
                </w:rPr>
                <m:t>4121</m:t>
              </m:r>
            </m:den>
          </m:f>
          <m:r>
            <w:rPr>
              <w:rFonts w:ascii="Cambria Math" w:hAnsi="Cambria Math" w:cs="Segoe UI"/>
              <w:lang w:val="es-AR"/>
            </w:rPr>
            <m:t xml:space="preserve"> ≅</m:t>
          </m:r>
          <m:r>
            <m:rPr>
              <m:sty m:val="bi"/>
            </m:rPr>
            <w:rPr>
              <w:rFonts w:ascii="Cambria Math" w:hAnsi="Cambria Math" w:cs="Segoe UI"/>
              <w:lang w:val="es-AR"/>
            </w:rPr>
            <m:t>0,0621</m:t>
          </m:r>
        </m:oMath>
      </m:oMathPara>
    </w:p>
    <w:p w:rsidR="001776F7" w:rsidRDefault="001776F7" w:rsidP="00D80D34">
      <w:pPr>
        <w:rPr>
          <w:rFonts w:ascii="Segoe UI" w:hAnsi="Segoe UI" w:cs="Segoe UI"/>
          <w:lang w:val="es-AR"/>
        </w:rPr>
      </w:pPr>
    </w:p>
    <w:p w:rsidR="00D80D34" w:rsidRDefault="001776F7" w:rsidP="00D80D34">
      <w:pPr>
        <w:rPr>
          <w:rFonts w:ascii="Segoe UI" w:hAnsi="Segoe UI" w:cs="Segoe UI"/>
          <w:lang w:val="es-AR"/>
        </w:rPr>
      </w:pPr>
      <w:r>
        <w:rPr>
          <w:rFonts w:ascii="Segoe UI" w:hAnsi="Segoe UI" w:cs="Segoe UI"/>
          <w:lang w:val="es-AR"/>
        </w:rPr>
        <w:t>Y calculo los otros P(n):</w:t>
      </w:r>
    </w:p>
    <w:p w:rsidR="001776F7" w:rsidRDefault="001776F7" w:rsidP="00D80D34">
      <w:pPr>
        <w:rPr>
          <w:rFonts w:ascii="Segoe UI" w:hAnsi="Segoe UI" w:cs="Segoe UI"/>
          <w:lang w:val="es-AR"/>
        </w:rPr>
      </w:pPr>
      <w:proofErr w:type="gramStart"/>
      <w:r>
        <w:rPr>
          <w:rFonts w:ascii="Segoe UI" w:hAnsi="Segoe UI" w:cs="Segoe UI"/>
          <w:lang w:val="es-AR"/>
        </w:rPr>
        <w:t>P(</w:t>
      </w:r>
      <w:proofErr w:type="gramEnd"/>
      <w:r>
        <w:rPr>
          <w:rFonts w:ascii="Segoe UI" w:hAnsi="Segoe UI" w:cs="Segoe UI"/>
          <w:lang w:val="es-AR"/>
        </w:rPr>
        <w:t>1) = 0,1553</w:t>
      </w:r>
    </w:p>
    <w:p w:rsidR="001776F7" w:rsidRDefault="001776F7" w:rsidP="00D80D34">
      <w:pPr>
        <w:rPr>
          <w:rFonts w:ascii="Segoe UI" w:hAnsi="Segoe UI" w:cs="Segoe UI"/>
          <w:lang w:val="es-AR"/>
        </w:rPr>
      </w:pPr>
      <w:proofErr w:type="gramStart"/>
      <w:r>
        <w:rPr>
          <w:rFonts w:ascii="Segoe UI" w:hAnsi="Segoe UI" w:cs="Segoe UI"/>
          <w:lang w:val="es-AR"/>
        </w:rPr>
        <w:t>P(</w:t>
      </w:r>
      <w:proofErr w:type="gramEnd"/>
      <w:r>
        <w:rPr>
          <w:rFonts w:ascii="Segoe UI" w:hAnsi="Segoe UI" w:cs="Segoe UI"/>
          <w:lang w:val="es-AR"/>
        </w:rPr>
        <w:t>2) = 0,3882</w:t>
      </w:r>
    </w:p>
    <w:p w:rsidR="001776F7" w:rsidRDefault="001776F7" w:rsidP="00D80D34">
      <w:pPr>
        <w:rPr>
          <w:rFonts w:ascii="Segoe UI" w:hAnsi="Segoe UI" w:cs="Segoe UI"/>
          <w:lang w:val="es-AR"/>
        </w:rPr>
      </w:pPr>
      <w:proofErr w:type="gramStart"/>
      <w:r>
        <w:rPr>
          <w:rFonts w:ascii="Segoe UI" w:hAnsi="Segoe UI" w:cs="Segoe UI"/>
          <w:lang w:val="es-AR"/>
        </w:rPr>
        <w:lastRenderedPageBreak/>
        <w:t>P(</w:t>
      </w:r>
      <w:proofErr w:type="gramEnd"/>
      <w:r>
        <w:rPr>
          <w:rFonts w:ascii="Segoe UI" w:hAnsi="Segoe UI" w:cs="Segoe UI"/>
          <w:lang w:val="es-AR"/>
        </w:rPr>
        <w:t>3) = 0,2427</w:t>
      </w:r>
    </w:p>
    <w:p w:rsidR="001776F7" w:rsidRDefault="001776F7" w:rsidP="00D80D34">
      <w:pPr>
        <w:rPr>
          <w:rFonts w:ascii="Segoe UI" w:hAnsi="Segoe UI" w:cs="Segoe UI"/>
          <w:lang w:val="es-AR"/>
        </w:rPr>
      </w:pPr>
      <w:proofErr w:type="gramStart"/>
      <w:r>
        <w:rPr>
          <w:rFonts w:ascii="Segoe UI" w:hAnsi="Segoe UI" w:cs="Segoe UI"/>
          <w:lang w:val="es-AR"/>
        </w:rPr>
        <w:t>P(</w:t>
      </w:r>
      <w:proofErr w:type="gramEnd"/>
      <w:r>
        <w:rPr>
          <w:rFonts w:ascii="Segoe UI" w:hAnsi="Segoe UI" w:cs="Segoe UI"/>
          <w:lang w:val="es-AR"/>
        </w:rPr>
        <w:t>4) = 0,1517</w:t>
      </w:r>
    </w:p>
    <w:p w:rsidR="001776F7" w:rsidRPr="00D80D34" w:rsidRDefault="001776F7" w:rsidP="00D80D34">
      <w:pPr>
        <w:rPr>
          <w:rFonts w:ascii="Segoe UI" w:hAnsi="Segoe UI" w:cs="Segoe UI"/>
          <w:lang w:val="es-AR"/>
        </w:rPr>
      </w:pPr>
    </w:p>
    <w:p w:rsidR="0026424B" w:rsidRDefault="0026424B" w:rsidP="0026424B">
      <w:pPr>
        <w:pStyle w:val="ListParagraph"/>
        <w:numPr>
          <w:ilvl w:val="0"/>
          <w:numId w:val="25"/>
        </w:numPr>
        <w:rPr>
          <w:rFonts w:ascii="Segoe UI" w:hAnsi="Segoe UI" w:cs="Segoe UI"/>
          <w:lang w:val="es-AR"/>
        </w:rPr>
      </w:pPr>
      <w:r w:rsidRPr="003435E0">
        <w:rPr>
          <w:rFonts w:ascii="Segoe UI" w:hAnsi="Segoe UI" w:cs="Segoe UI"/>
          <w:lang w:val="es-AR"/>
        </w:rPr>
        <w:t>La probabilidad de que haya clientes esperando para recibir el servicio.</w:t>
      </w:r>
    </w:p>
    <w:p w:rsidR="00D80D34"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2≤n≤4</m:t>
              </m:r>
            </m:e>
          </m:d>
          <m:r>
            <w:rPr>
              <w:rFonts w:ascii="Cambria Math" w:hAnsi="Cambria Math" w:cs="Segoe UI"/>
              <w:lang w:val="es-AR"/>
            </w:rPr>
            <m:t>=0,3882+0.2427+0.1517=</m:t>
          </m:r>
          <m:r>
            <m:rPr>
              <m:sty m:val="bi"/>
            </m:rPr>
            <w:rPr>
              <w:rFonts w:ascii="Cambria Math" w:hAnsi="Cambria Math" w:cs="Segoe UI"/>
              <w:lang w:val="es-AR"/>
            </w:rPr>
            <m:t>0,7826</m:t>
          </m:r>
        </m:oMath>
      </m:oMathPara>
    </w:p>
    <w:p w:rsidR="00D80D34" w:rsidRPr="00D80D34" w:rsidRDefault="00D80D34" w:rsidP="00D80D34">
      <w:pPr>
        <w:rPr>
          <w:rFonts w:ascii="Segoe UI" w:hAnsi="Segoe UI" w:cs="Segoe UI"/>
          <w:lang w:val="es-AR"/>
        </w:rPr>
      </w:pPr>
    </w:p>
    <w:p w:rsidR="0026424B" w:rsidRDefault="0026424B" w:rsidP="0026424B">
      <w:pPr>
        <w:pStyle w:val="ListParagraph"/>
        <w:numPr>
          <w:ilvl w:val="0"/>
          <w:numId w:val="25"/>
        </w:numPr>
        <w:rPr>
          <w:rFonts w:ascii="Segoe UI" w:hAnsi="Segoe UI" w:cs="Segoe UI"/>
          <w:lang w:val="es-AR"/>
        </w:rPr>
      </w:pPr>
      <w:r w:rsidRPr="003435E0">
        <w:rPr>
          <w:rFonts w:ascii="Segoe UI" w:hAnsi="Segoe UI" w:cs="Segoe UI"/>
          <w:lang w:val="es-AR"/>
        </w:rPr>
        <w:t>El porcentaje de ocupación del peluquero y del aprendiz.</w:t>
      </w:r>
    </w:p>
    <w:p w:rsidR="00D80D34" w:rsidRDefault="001776F7" w:rsidP="00D80D34">
      <w:pPr>
        <w:rPr>
          <w:rFonts w:ascii="Segoe UI" w:hAnsi="Segoe UI" w:cs="Segoe UI"/>
          <w:lang w:val="es-AR"/>
        </w:rPr>
      </w:pPr>
      <w:r>
        <w:rPr>
          <w:rFonts w:ascii="Segoe UI" w:hAnsi="Segoe UI" w:cs="Segoe UI"/>
          <w:lang w:val="es-AR"/>
        </w:rPr>
        <w:t>Peluquero:</w:t>
      </w:r>
    </w:p>
    <w:p w:rsidR="001776F7" w:rsidRDefault="001E38B1" w:rsidP="00D80D34">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1</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n</m:t>
                      </m:r>
                    </m:sub>
                  </m:sSub>
                </m:sub>
              </m:sSub>
            </m:e>
          </m:nary>
          <m:r>
            <w:rPr>
              <w:rFonts w:ascii="Cambria Math" w:hAnsi="Cambria Math" w:cs="Segoe UI"/>
              <w:lang w:val="es-AR"/>
            </w:rPr>
            <m:t xml:space="preserve">=0,9379  ⇒  </m:t>
          </m:r>
          <m:r>
            <m:rPr>
              <m:sty m:val="bi"/>
            </m:rPr>
            <w:rPr>
              <w:rFonts w:ascii="Cambria Math" w:hAnsi="Cambria Math" w:cs="Segoe UI"/>
              <w:lang w:val="es-AR"/>
            </w:rPr>
            <m:t>93,79%</m:t>
          </m:r>
        </m:oMath>
      </m:oMathPara>
    </w:p>
    <w:p w:rsidR="00D52F94" w:rsidRDefault="00D52F94" w:rsidP="00D80D34">
      <w:pPr>
        <w:rPr>
          <w:rFonts w:ascii="Segoe UI" w:hAnsi="Segoe UI" w:cs="Segoe UI"/>
          <w:lang w:val="es-AR"/>
        </w:rPr>
      </w:pPr>
      <w:r w:rsidRPr="00D52F94">
        <w:rPr>
          <w:rFonts w:ascii="Segoe UI" w:hAnsi="Segoe UI" w:cs="Segoe UI"/>
          <w:lang w:val="es-AR"/>
        </w:rPr>
        <w:t>Aprendiz:</w:t>
      </w:r>
    </w:p>
    <w:p w:rsidR="00D52F94" w:rsidRDefault="001E38B1" w:rsidP="00D52F9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2</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sSub>
                    <m:sSubPr>
                      <m:ctrlPr>
                        <w:rPr>
                          <w:rFonts w:ascii="Cambria Math" w:hAnsi="Cambria Math" w:cs="Segoe UI"/>
                          <w:i/>
                          <w:lang w:val="es-AR"/>
                        </w:rPr>
                      </m:ctrlPr>
                    </m:sSubPr>
                    <m:e>
                      <m:r>
                        <w:rPr>
                          <w:rFonts w:ascii="Cambria Math" w:hAnsi="Cambria Math" w:cs="Segoe UI"/>
                          <w:lang w:val="es-AR"/>
                        </w:rPr>
                        <m:t>2</m:t>
                      </m:r>
                    </m:e>
                    <m:sub>
                      <m:r>
                        <w:rPr>
                          <w:rFonts w:ascii="Cambria Math" w:hAnsi="Cambria Math" w:cs="Segoe UI"/>
                          <w:lang w:val="es-AR"/>
                        </w:rPr>
                        <m:t>n</m:t>
                      </m:r>
                    </m:sub>
                  </m:sSub>
                </m:sub>
              </m:sSub>
            </m:e>
          </m:nary>
          <m:r>
            <w:rPr>
              <w:rFonts w:ascii="Cambria Math" w:hAnsi="Cambria Math" w:cs="Segoe UI"/>
              <w:lang w:val="es-AR"/>
            </w:rPr>
            <m:t xml:space="preserve">=0,3944  ⇒  </m:t>
          </m:r>
          <m:r>
            <m:rPr>
              <m:sty m:val="bi"/>
            </m:rPr>
            <w:rPr>
              <w:rFonts w:ascii="Cambria Math" w:hAnsi="Cambria Math" w:cs="Segoe UI"/>
              <w:lang w:val="es-AR"/>
            </w:rPr>
            <m:t>39,44%</m:t>
          </m:r>
        </m:oMath>
      </m:oMathPara>
    </w:p>
    <w:p w:rsidR="00D80D34" w:rsidRPr="00D80D34" w:rsidRDefault="00D80D34" w:rsidP="00D80D34">
      <w:pPr>
        <w:rPr>
          <w:rFonts w:ascii="Segoe UI" w:hAnsi="Segoe UI" w:cs="Segoe UI"/>
          <w:lang w:val="es-AR"/>
        </w:rPr>
      </w:pPr>
    </w:p>
    <w:p w:rsidR="0026424B" w:rsidRDefault="0026424B" w:rsidP="0026424B">
      <w:pPr>
        <w:pStyle w:val="ListParagraph"/>
        <w:numPr>
          <w:ilvl w:val="0"/>
          <w:numId w:val="25"/>
        </w:numPr>
        <w:rPr>
          <w:rFonts w:ascii="Segoe UI" w:hAnsi="Segoe UI" w:cs="Segoe UI"/>
          <w:lang w:val="es-AR"/>
        </w:rPr>
      </w:pPr>
      <w:r w:rsidRPr="003435E0">
        <w:rPr>
          <w:rFonts w:ascii="Segoe UI" w:hAnsi="Segoe UI" w:cs="Segoe UI"/>
          <w:lang w:val="es-AR"/>
        </w:rPr>
        <w:t>La cantidad promedio de clientes esperando para recibir el servicio.</w:t>
      </w:r>
    </w:p>
    <w:p w:rsidR="00D80D34" w:rsidRDefault="001E38B1" w:rsidP="00D80D3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L</m:t>
                  </m:r>
                </m:e>
                <m: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n</m:t>
                      </m:r>
                    </m:sub>
                  </m:sSub>
                </m:sub>
              </m:sSub>
            </m:e>
          </m:nary>
          <m:r>
            <w:rPr>
              <w:rFonts w:ascii="Cambria Math" w:hAnsi="Cambria Math" w:cs="Segoe UI"/>
              <w:lang w:val="es-AR"/>
            </w:rPr>
            <m:t>=</m:t>
          </m:r>
          <m:r>
            <m:rPr>
              <m:sty m:val="bi"/>
            </m:rPr>
            <w:rPr>
              <w:rFonts w:ascii="Cambria Math" w:hAnsi="Cambria Math" w:cs="Segoe UI"/>
              <w:lang w:val="es-AR"/>
            </w:rPr>
            <m:t>0,9343</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m:oMathPara>
    </w:p>
    <w:p w:rsidR="00D80D34" w:rsidRPr="00D80D34" w:rsidRDefault="00D80D34" w:rsidP="00D80D34">
      <w:pPr>
        <w:rPr>
          <w:rFonts w:ascii="Segoe UI" w:hAnsi="Segoe UI" w:cs="Segoe UI"/>
          <w:lang w:val="es-AR"/>
        </w:rPr>
      </w:pPr>
    </w:p>
    <w:p w:rsidR="0026424B" w:rsidRDefault="0026424B" w:rsidP="0026424B">
      <w:pPr>
        <w:pStyle w:val="ListParagraph"/>
        <w:numPr>
          <w:ilvl w:val="0"/>
          <w:numId w:val="25"/>
        </w:numPr>
        <w:rPr>
          <w:rFonts w:ascii="Segoe UI" w:hAnsi="Segoe UI" w:cs="Segoe UI"/>
          <w:lang w:val="es-AR"/>
        </w:rPr>
      </w:pPr>
      <w:r w:rsidRPr="003435E0">
        <w:rPr>
          <w:rFonts w:ascii="Segoe UI" w:hAnsi="Segoe UI" w:cs="Segoe UI"/>
          <w:lang w:val="es-AR"/>
        </w:rPr>
        <w:t>La cantidad promedio de clientes que no ingresan a la peluquería.</w:t>
      </w:r>
    </w:p>
    <w:p w:rsidR="00D52F94" w:rsidRDefault="00D52F94" w:rsidP="00D52F94">
      <w:pPr>
        <w:rPr>
          <w:rFonts w:ascii="Segoe UI" w:hAnsi="Segoe UI" w:cs="Segoe UI"/>
          <w:lang w:val="es-AR"/>
        </w:rPr>
      </w:pPr>
      <m:oMathPara>
        <m:oMath>
          <m:r>
            <w:rPr>
              <w:rFonts w:ascii="Cambria Math" w:hAnsi="Cambria Math" w:cs="Segoe UI"/>
              <w:lang w:val="es-AR"/>
            </w:rPr>
            <m:t>R=</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R</m:t>
                  </m:r>
                </m:e>
                <m:sub>
                  <m:r>
                    <w:rPr>
                      <w:rFonts w:ascii="Cambria Math" w:hAnsi="Cambria Math" w:cs="Segoe UI"/>
                      <w:lang w:val="es-AR"/>
                    </w:rPr>
                    <m:t>n</m:t>
                  </m:r>
                </m:sub>
              </m:sSub>
            </m:e>
          </m:nary>
          <m:r>
            <w:rPr>
              <w:rFonts w:ascii="Cambria Math" w:hAnsi="Cambria Math" w:cs="Segoe UI"/>
              <w:lang w:val="es-AR"/>
            </w:rPr>
            <m:t>=</m:t>
          </m:r>
          <m:r>
            <m:rPr>
              <m:sty m:val="bi"/>
            </m:rPr>
            <w:rPr>
              <w:rFonts w:ascii="Cambria Math" w:hAnsi="Cambria Math" w:cs="Segoe UI"/>
              <w:lang w:val="es-AR"/>
            </w:rPr>
            <m:t>2,3358</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m:oMathPara>
    </w:p>
    <w:p w:rsidR="00D80D34" w:rsidRPr="00D80D34" w:rsidRDefault="00D80D34" w:rsidP="00D80D34">
      <w:pPr>
        <w:rPr>
          <w:rFonts w:ascii="Segoe UI" w:hAnsi="Segoe UI" w:cs="Segoe UI"/>
          <w:lang w:val="es-AR"/>
        </w:rPr>
      </w:pPr>
    </w:p>
    <w:p w:rsidR="00EA12BD" w:rsidRDefault="0026424B" w:rsidP="00B97D84">
      <w:pPr>
        <w:pStyle w:val="ListParagraph"/>
        <w:numPr>
          <w:ilvl w:val="0"/>
          <w:numId w:val="25"/>
        </w:numPr>
        <w:rPr>
          <w:rFonts w:ascii="Segoe UI" w:hAnsi="Segoe UI" w:cs="Segoe UI"/>
          <w:lang w:val="es-AR"/>
        </w:rPr>
      </w:pPr>
      <w:r w:rsidRPr="003435E0">
        <w:rPr>
          <w:rFonts w:ascii="Segoe UI" w:hAnsi="Segoe UI" w:cs="Segoe UI"/>
          <w:lang w:val="es-AR"/>
        </w:rPr>
        <w:t>Si cada corte de pelo cuesta 30$, calcular el ingreso económico promedio de la peluquería,</w:t>
      </w:r>
      <w:r w:rsidR="00750054" w:rsidRPr="003435E0">
        <w:rPr>
          <w:rFonts w:ascii="Segoe UI" w:hAnsi="Segoe UI" w:cs="Segoe UI"/>
          <w:lang w:val="es-AR"/>
        </w:rPr>
        <w:t xml:space="preserve"> </w:t>
      </w:r>
      <w:r w:rsidRPr="003435E0">
        <w:rPr>
          <w:rFonts w:ascii="Segoe UI" w:hAnsi="Segoe UI" w:cs="Segoe UI"/>
          <w:lang w:val="es-AR"/>
        </w:rPr>
        <w:t>por hora.</w:t>
      </w:r>
    </w:p>
    <w:p w:rsidR="00D52F94" w:rsidRDefault="00D52F94" w:rsidP="00D52F94">
      <w:pPr>
        <w:rPr>
          <w:rFonts w:ascii="Segoe UI" w:hAnsi="Segoe UI" w:cs="Segoe UI"/>
          <w:lang w:val="es-AR"/>
        </w:rPr>
      </w:pPr>
      <m:oMathPara>
        <m:oMath>
          <m:r>
            <w:rPr>
              <w:rFonts w:ascii="Cambria Math" w:hAnsi="Cambria Math" w:cs="Segoe UI"/>
              <w:lang w:val="es-AR"/>
            </w:rPr>
            <m:t>I=</m:t>
          </m:r>
          <m:d>
            <m:dPr>
              <m:begChr m:val="["/>
              <m:endChr m:val="]"/>
              <m:ctrlPr>
                <w:rPr>
                  <w:rFonts w:ascii="Cambria Math" w:hAnsi="Cambria Math" w:cs="Segoe UI"/>
                  <w:i/>
                  <w:lang w:val="es-AR"/>
                </w:rPr>
              </m:ctrlPr>
            </m:dPr>
            <m:e>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n</m:t>
                      </m:r>
                    </m:sub>
                  </m:sSub>
                </m:e>
              </m:nary>
            </m:e>
          </m:d>
          <m:r>
            <w:rPr>
              <w:rFonts w:ascii="Cambria Math" w:hAnsi="Cambria Math" w:cs="Segoe UI"/>
              <w:lang w:val="es-AR"/>
            </w:rPr>
            <m:t>*60min*$30=</m:t>
          </m:r>
          <m:r>
            <m:rPr>
              <m:sty m:val="bi"/>
            </m:rPr>
            <w:rPr>
              <w:rFonts w:ascii="Cambria Math" w:hAnsi="Cambria Math" w:cs="Segoe UI"/>
              <w:lang w:val="es-AR"/>
            </w:rPr>
            <m:t>$79,93</m:t>
          </m:r>
        </m:oMath>
      </m:oMathPara>
    </w:p>
    <w:p w:rsidR="00EA12BD" w:rsidRPr="003435E0" w:rsidRDefault="00EA12BD">
      <w:pPr>
        <w:rPr>
          <w:rFonts w:ascii="Segoe UI" w:hAnsi="Segoe UI" w:cs="Segoe UI"/>
          <w:lang w:val="es-AR"/>
        </w:rPr>
      </w:pPr>
      <w:r w:rsidRPr="003435E0">
        <w:rPr>
          <w:rFonts w:ascii="Segoe UI" w:hAnsi="Segoe UI" w:cs="Segoe UI"/>
          <w:lang w:val="es-AR"/>
        </w:rPr>
        <w:br w:type="page"/>
      </w:r>
    </w:p>
    <w:p w:rsidR="00F42C25" w:rsidRPr="003435E0" w:rsidRDefault="00F42C25" w:rsidP="00F42C25">
      <w:pPr>
        <w:pStyle w:val="Heading1"/>
        <w:rPr>
          <w:rFonts w:ascii="Segoe UI" w:hAnsi="Segoe UI" w:cs="Segoe UI"/>
          <w:lang w:val="es-AR"/>
        </w:rPr>
      </w:pPr>
      <w:bookmarkStart w:id="11" w:name="_Toc399505945"/>
      <w:r>
        <w:rPr>
          <w:rFonts w:ascii="Segoe UI" w:hAnsi="Segoe UI" w:cs="Segoe UI"/>
          <w:lang w:val="es-AR"/>
        </w:rPr>
        <w:lastRenderedPageBreak/>
        <w:t>Ejercicio N° 7</w:t>
      </w:r>
      <w:bookmarkEnd w:id="11"/>
    </w:p>
    <w:p w:rsidR="00F42C25" w:rsidRDefault="00F42C25" w:rsidP="00F42C25">
      <w:pPr>
        <w:pStyle w:val="Heading2"/>
        <w:rPr>
          <w:rFonts w:ascii="Segoe UI" w:hAnsi="Segoe UI" w:cs="Segoe UI"/>
          <w:lang w:val="es-AR"/>
        </w:rPr>
      </w:pPr>
      <w:r w:rsidRPr="003435E0">
        <w:rPr>
          <w:rFonts w:ascii="Segoe UI" w:hAnsi="Segoe UI" w:cs="Segoe UI"/>
          <w:lang w:val="es-AR"/>
        </w:rPr>
        <w:t>Enunciado</w:t>
      </w:r>
    </w:p>
    <w:p w:rsidR="00F42C25" w:rsidRPr="00F42C25" w:rsidRDefault="00F42C25" w:rsidP="00F42C25">
      <w:pPr>
        <w:jc w:val="both"/>
        <w:rPr>
          <w:rFonts w:ascii="Segoe UI" w:hAnsi="Segoe UI" w:cs="Segoe UI"/>
          <w:lang w:val="es-AR"/>
        </w:rPr>
      </w:pPr>
      <w:r w:rsidRPr="00F42C25">
        <w:rPr>
          <w:rFonts w:ascii="Segoe UI" w:hAnsi="Segoe UI" w:cs="Segoe UI"/>
          <w:lang w:val="es-AR"/>
        </w:rPr>
        <w:t>Dado el siguiente sistema</w:t>
      </w:r>
    </w:p>
    <w:p w:rsidR="00F42C25" w:rsidRPr="003435E0" w:rsidRDefault="00F53747" w:rsidP="00F42C25">
      <w:pPr>
        <w:pStyle w:val="Heading2"/>
        <w:rPr>
          <w:rFonts w:ascii="Segoe UI" w:eastAsia="TTFF2EC1B0t00" w:hAnsi="Segoe UI" w:cs="Segoe UI"/>
          <w:lang w:val="es-AR"/>
        </w:rPr>
      </w:pPr>
      <w:r>
        <w:rPr>
          <w:rFonts w:ascii="Segoe UI" w:eastAsia="TTFF2EC1B0t00" w:hAnsi="Segoe UI" w:cs="Segoe UI"/>
          <w:noProof/>
          <w:lang w:val="es-AR" w:eastAsia="es-AR"/>
        </w:rPr>
        <w:drawing>
          <wp:inline distT="0" distB="0" distL="0" distR="0">
            <wp:extent cx="6114415" cy="28225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14415" cy="2822575"/>
                    </a:xfrm>
                    <a:prstGeom prst="rect">
                      <a:avLst/>
                    </a:prstGeom>
                    <a:noFill/>
                    <a:ln>
                      <a:noFill/>
                    </a:ln>
                  </pic:spPr>
                </pic:pic>
              </a:graphicData>
            </a:graphic>
          </wp:inline>
        </w:drawing>
      </w:r>
    </w:p>
    <w:p w:rsidR="00F42C25" w:rsidRPr="00F42C25" w:rsidRDefault="00F42C25" w:rsidP="00F42C25">
      <w:pPr>
        <w:jc w:val="both"/>
        <w:rPr>
          <w:rFonts w:ascii="Segoe UI" w:hAnsi="Segoe UI" w:cs="Segoe UI"/>
          <w:lang w:val="es-AR"/>
        </w:rPr>
      </w:pPr>
      <w:r w:rsidRPr="00F42C25">
        <w:rPr>
          <w:rFonts w:ascii="Segoe UI" w:hAnsi="Segoe UI" w:cs="Segoe UI"/>
          <w:lang w:val="es-AR"/>
        </w:rPr>
        <w:t>Datos:</w:t>
      </w:r>
    </w:p>
    <w:p w:rsidR="00F42C25" w:rsidRPr="00F42C25" w:rsidRDefault="00F42C25" w:rsidP="00F42C25">
      <w:pPr>
        <w:jc w:val="both"/>
        <w:rPr>
          <w:rFonts w:ascii="Segoe UI" w:hAnsi="Segoe UI" w:cs="Segoe UI"/>
          <w:lang w:val="es-AR"/>
        </w:rPr>
      </w:pPr>
      <w:r w:rsidRPr="00F42C25">
        <w:rPr>
          <w:rFonts w:ascii="Segoe UI" w:hAnsi="Segoe UI" w:cs="Segoe UI"/>
          <w:lang w:val="es-AR"/>
        </w:rPr>
        <w:t>- Arribos de clientes al sistema: 10 clientes/minuto</w:t>
      </w:r>
    </w:p>
    <w:p w:rsidR="00F42C25" w:rsidRDefault="00F42C25" w:rsidP="00F42C25">
      <w:pPr>
        <w:jc w:val="both"/>
        <w:rPr>
          <w:rFonts w:ascii="Segoe UI" w:hAnsi="Segoe UI" w:cs="Segoe UI"/>
          <w:lang w:val="es-AR"/>
        </w:rPr>
      </w:pPr>
      <w:r>
        <w:rPr>
          <w:rFonts w:ascii="Segoe UI" w:hAnsi="Segoe UI" w:cs="Segoe UI"/>
          <w:lang w:val="es-AR"/>
        </w:rPr>
        <w:t>- Atenció</w:t>
      </w:r>
      <w:r w:rsidRPr="00F42C25">
        <w:rPr>
          <w:rFonts w:ascii="Segoe UI" w:hAnsi="Segoe UI" w:cs="Segoe UI"/>
          <w:lang w:val="es-AR"/>
        </w:rPr>
        <w:t xml:space="preserve">n en cada canal: </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A: 0,2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A</m:t>
            </m:r>
          </m:sub>
        </m:sSub>
        <m:r>
          <w:rPr>
            <w:rFonts w:ascii="Cambria Math" w:hAnsi="Cambria Math" w:cs="Segoe UI"/>
            <w:lang w:val="es-AR"/>
          </w:rPr>
          <m:t>=5</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r>
          <w:rPr>
            <w:rFonts w:ascii="Cambria Math" w:hAnsi="Cambria Math" w:cs="Segoe UI"/>
            <w:lang w:val="es-AR"/>
          </w:rPr>
          <m:t xml:space="preserve"> </m:t>
        </m:r>
      </m:oMath>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B: 1/3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B</m:t>
            </m:r>
          </m:sub>
        </m:sSub>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C: 1/2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C</m:t>
            </m:r>
          </m:sub>
        </m:sSub>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w:p>
    <w:p w:rsidR="00F42C25" w:rsidRDefault="00F42C25" w:rsidP="00F42C25">
      <w:pPr>
        <w:jc w:val="both"/>
        <w:rPr>
          <w:rFonts w:ascii="Segoe UI" w:hAnsi="Segoe UI" w:cs="Segoe UI"/>
          <w:lang w:val="es-AR"/>
        </w:rPr>
      </w:pPr>
      <w:r w:rsidRPr="00F42C25">
        <w:rPr>
          <w:rFonts w:ascii="Segoe UI" w:hAnsi="Segoe UI" w:cs="Segoe UI"/>
          <w:lang w:val="es-AR"/>
        </w:rPr>
        <w:t xml:space="preserve">- Valor de cada servicio: </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A: 0 $/cliente</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B: 5000 $/cliente</w:t>
      </w:r>
    </w:p>
    <w:p w:rsidR="00F42C25" w:rsidRPr="003435E0" w:rsidRDefault="00F42C25" w:rsidP="00F42C25">
      <w:pPr>
        <w:ind w:firstLine="708"/>
        <w:jc w:val="both"/>
        <w:rPr>
          <w:rFonts w:ascii="Segoe UI" w:hAnsi="Segoe UI" w:cs="Segoe UI"/>
          <w:lang w:val="es-AR"/>
        </w:rPr>
      </w:pPr>
      <w:r w:rsidRPr="00F42C25">
        <w:rPr>
          <w:rFonts w:ascii="Segoe UI" w:hAnsi="Segoe UI" w:cs="Segoe UI"/>
          <w:lang w:val="es-AR"/>
        </w:rPr>
        <w:t>C: 600 $/cliente</w:t>
      </w:r>
    </w:p>
    <w:p w:rsidR="00F42C25" w:rsidRPr="003435E0" w:rsidRDefault="00F42C25" w:rsidP="00F42C25">
      <w:pPr>
        <w:jc w:val="both"/>
        <w:rPr>
          <w:rFonts w:ascii="Segoe UI" w:hAnsi="Segoe UI" w:cs="Segoe UI"/>
          <w:lang w:val="es-AR"/>
        </w:rPr>
      </w:pPr>
      <w:r w:rsidRPr="003435E0">
        <w:rPr>
          <w:rFonts w:ascii="Segoe UI" w:hAnsi="Segoe UI" w:cs="Segoe UI"/>
          <w:lang w:val="es-AR"/>
        </w:rPr>
        <w:t>Según la notación de Ken</w:t>
      </w:r>
      <w:r>
        <w:rPr>
          <w:rFonts w:ascii="Segoe UI" w:hAnsi="Segoe UI" w:cs="Segoe UI"/>
          <w:lang w:val="es-AR"/>
        </w:rPr>
        <w:t xml:space="preserve">dall, este es un modelo </w:t>
      </w:r>
      <w:r w:rsidR="00CF0DA0">
        <w:rPr>
          <w:rFonts w:ascii="Segoe UI" w:hAnsi="Segoe UI" w:cs="Segoe UI"/>
          <w:lang w:val="es-AR"/>
        </w:rPr>
        <w:t>puede dividirse en 3 subsistemas, uno para A que será P/P/1 con impaciencia, otro para B que será P/P/1 y otro para C que será P/P/1/2</w:t>
      </w:r>
    </w:p>
    <w:p w:rsidR="00F42C25" w:rsidRDefault="00F42C25" w:rsidP="00F42C25">
      <w:pPr>
        <w:pStyle w:val="Heading2"/>
        <w:jc w:val="both"/>
        <w:rPr>
          <w:rFonts w:ascii="Segoe UI" w:hAnsi="Segoe UI" w:cs="Segoe UI"/>
          <w:lang w:val="es-AR"/>
        </w:rPr>
      </w:pPr>
      <w:r w:rsidRPr="003435E0">
        <w:rPr>
          <w:rFonts w:ascii="Segoe UI" w:hAnsi="Segoe UI" w:cs="Segoe UI"/>
          <w:lang w:val="es-AR"/>
        </w:rPr>
        <w:t>Hipótesis</w:t>
      </w:r>
    </w:p>
    <w:p w:rsidR="00977174" w:rsidRPr="003435E0" w:rsidRDefault="00977174" w:rsidP="00977174">
      <w:pPr>
        <w:pStyle w:val="ListParagraph"/>
        <w:numPr>
          <w:ilvl w:val="0"/>
          <w:numId w:val="35"/>
        </w:numPr>
        <w:rPr>
          <w:rFonts w:ascii="Segoe UI" w:hAnsi="Segoe UI" w:cs="Segoe UI"/>
          <w:lang w:val="es-AR"/>
        </w:rPr>
      </w:pPr>
      <w:r w:rsidRPr="003435E0">
        <w:rPr>
          <w:rFonts w:ascii="Segoe UI" w:hAnsi="Segoe UI" w:cs="Segoe UI"/>
          <w:lang w:val="es-AR"/>
        </w:rPr>
        <w:t>El tipo de proceso de arribo de clientes es Poisson.</w:t>
      </w:r>
    </w:p>
    <w:p w:rsidR="00977174" w:rsidRPr="003435E0" w:rsidRDefault="00977174" w:rsidP="00977174">
      <w:pPr>
        <w:pStyle w:val="ListParagraph"/>
        <w:numPr>
          <w:ilvl w:val="0"/>
          <w:numId w:val="35"/>
        </w:numPr>
        <w:rPr>
          <w:rFonts w:ascii="Segoe UI" w:hAnsi="Segoe UI" w:cs="Segoe UI"/>
          <w:lang w:val="es-AR"/>
        </w:rPr>
      </w:pPr>
      <w:r w:rsidRPr="003435E0">
        <w:rPr>
          <w:rFonts w:ascii="Segoe UI" w:hAnsi="Segoe UI" w:cs="Segoe UI"/>
          <w:lang w:val="es-AR"/>
        </w:rPr>
        <w:t>El tipo de proceso de servicio de clientes es Poisson.</w:t>
      </w:r>
    </w:p>
    <w:p w:rsidR="00977174" w:rsidRPr="003435E0" w:rsidRDefault="00977174" w:rsidP="00977174">
      <w:pPr>
        <w:pStyle w:val="ListParagraph"/>
        <w:numPr>
          <w:ilvl w:val="0"/>
          <w:numId w:val="35"/>
        </w:numPr>
        <w:rPr>
          <w:rFonts w:ascii="Segoe UI" w:hAnsi="Segoe UI" w:cs="Segoe UI"/>
          <w:lang w:val="es-AR"/>
        </w:rPr>
      </w:pPr>
      <w:r>
        <w:rPr>
          <w:rFonts w:ascii="Segoe UI" w:hAnsi="Segoe UI" w:cs="Segoe UI"/>
          <w:lang w:val="es-AR"/>
        </w:rPr>
        <w:t>Existe único canal de atención en cada subsistema.</w:t>
      </w:r>
    </w:p>
    <w:p w:rsidR="00977174" w:rsidRPr="003435E0" w:rsidRDefault="00977174" w:rsidP="00977174">
      <w:pPr>
        <w:pStyle w:val="ListParagraph"/>
        <w:numPr>
          <w:ilvl w:val="0"/>
          <w:numId w:val="35"/>
        </w:numPr>
        <w:rPr>
          <w:rFonts w:ascii="Segoe UI" w:hAnsi="Segoe UI" w:cs="Segoe UI"/>
          <w:lang w:val="es-AR"/>
        </w:rPr>
      </w:pPr>
      <w:r>
        <w:rPr>
          <w:rFonts w:ascii="Segoe UI" w:hAnsi="Segoe UI" w:cs="Segoe UI"/>
          <w:lang w:val="es-AR"/>
        </w:rPr>
        <w:t>La capacidad de los subsistemas A y B</w:t>
      </w:r>
      <w:r w:rsidRPr="003435E0">
        <w:rPr>
          <w:rFonts w:ascii="Segoe UI" w:hAnsi="Segoe UI" w:cs="Segoe UI"/>
          <w:lang w:val="es-AR"/>
        </w:rPr>
        <w:t xml:space="preserve"> es infinita</w:t>
      </w:r>
      <w:r>
        <w:rPr>
          <w:rFonts w:ascii="Segoe UI" w:hAnsi="Segoe UI" w:cs="Segoe UI"/>
          <w:lang w:val="es-AR"/>
        </w:rPr>
        <w:t>. El subsistema C tiene capacidad 2</w:t>
      </w:r>
      <w:r w:rsidRPr="003435E0">
        <w:rPr>
          <w:rFonts w:ascii="Segoe UI" w:hAnsi="Segoe UI" w:cs="Segoe UI"/>
          <w:lang w:val="es-AR"/>
        </w:rPr>
        <w:t>.</w:t>
      </w:r>
    </w:p>
    <w:p w:rsidR="00977174" w:rsidRPr="003435E0" w:rsidRDefault="00977174" w:rsidP="00977174">
      <w:pPr>
        <w:pStyle w:val="ListParagraph"/>
        <w:numPr>
          <w:ilvl w:val="0"/>
          <w:numId w:val="35"/>
        </w:numPr>
        <w:rPr>
          <w:rFonts w:ascii="Segoe UI" w:hAnsi="Segoe UI" w:cs="Segoe UI"/>
          <w:lang w:val="es-AR"/>
        </w:rPr>
      </w:pPr>
      <w:r w:rsidRPr="003435E0">
        <w:rPr>
          <w:rFonts w:ascii="Segoe UI" w:hAnsi="Segoe UI" w:cs="Segoe UI"/>
          <w:lang w:val="es-AR"/>
        </w:rPr>
        <w:t>La disciplina de atención de los clientes es FIFO (</w:t>
      </w:r>
      <w:proofErr w:type="spellStart"/>
      <w:r w:rsidRPr="003435E0">
        <w:rPr>
          <w:rFonts w:ascii="Segoe UI" w:hAnsi="Segoe UI" w:cs="Segoe UI"/>
          <w:i/>
          <w:lang w:val="es-AR"/>
        </w:rPr>
        <w:t>First</w:t>
      </w:r>
      <w:proofErr w:type="spellEnd"/>
      <w:r w:rsidRPr="003435E0">
        <w:rPr>
          <w:rFonts w:ascii="Segoe UI" w:hAnsi="Segoe UI" w:cs="Segoe UI"/>
          <w:i/>
          <w:lang w:val="es-AR"/>
        </w:rPr>
        <w:t xml:space="preserve"> In, </w:t>
      </w:r>
      <w:proofErr w:type="spellStart"/>
      <w:r w:rsidRPr="003435E0">
        <w:rPr>
          <w:rFonts w:ascii="Segoe UI" w:hAnsi="Segoe UI" w:cs="Segoe UI"/>
          <w:i/>
          <w:lang w:val="es-AR"/>
        </w:rPr>
        <w:t>First</w:t>
      </w:r>
      <w:proofErr w:type="spellEnd"/>
      <w:r w:rsidRPr="003435E0">
        <w:rPr>
          <w:rFonts w:ascii="Segoe UI" w:hAnsi="Segoe UI" w:cs="Segoe UI"/>
          <w:i/>
          <w:lang w:val="es-AR"/>
        </w:rPr>
        <w:t xml:space="preserve"> </w:t>
      </w:r>
      <w:proofErr w:type="spellStart"/>
      <w:r w:rsidRPr="003435E0">
        <w:rPr>
          <w:rFonts w:ascii="Segoe UI" w:hAnsi="Segoe UI" w:cs="Segoe UI"/>
          <w:i/>
          <w:lang w:val="es-AR"/>
        </w:rPr>
        <w:t>Out</w:t>
      </w:r>
      <w:proofErr w:type="spellEnd"/>
      <w:r w:rsidRPr="003435E0">
        <w:rPr>
          <w:rFonts w:ascii="Segoe UI" w:hAnsi="Segoe UI" w:cs="Segoe UI"/>
          <w:lang w:val="es-AR"/>
        </w:rPr>
        <w:t>).</w:t>
      </w:r>
    </w:p>
    <w:p w:rsidR="00977174" w:rsidRPr="003435E0" w:rsidRDefault="00977174" w:rsidP="00977174">
      <w:pPr>
        <w:pStyle w:val="ListParagraph"/>
        <w:numPr>
          <w:ilvl w:val="0"/>
          <w:numId w:val="35"/>
        </w:numPr>
        <w:rPr>
          <w:rFonts w:ascii="Segoe UI" w:hAnsi="Segoe UI" w:cs="Segoe UI"/>
          <w:lang w:val="es-AR"/>
        </w:rPr>
      </w:pPr>
      <w:r w:rsidRPr="003435E0">
        <w:rPr>
          <w:rFonts w:ascii="Segoe UI" w:hAnsi="Segoe UI" w:cs="Segoe UI"/>
          <w:lang w:val="es-AR"/>
        </w:rPr>
        <w:t>La población es infinita.</w:t>
      </w:r>
    </w:p>
    <w:p w:rsidR="00977174" w:rsidRPr="003435E0" w:rsidRDefault="00977174" w:rsidP="00977174">
      <w:pPr>
        <w:pStyle w:val="ListParagraph"/>
        <w:numPr>
          <w:ilvl w:val="0"/>
          <w:numId w:val="35"/>
        </w:numPr>
        <w:rPr>
          <w:rFonts w:ascii="Segoe UI" w:hAnsi="Segoe UI" w:cs="Segoe UI"/>
          <w:lang w:val="es-AR"/>
        </w:rPr>
      </w:pPr>
      <w:r w:rsidRPr="003435E0">
        <w:rPr>
          <w:rFonts w:ascii="Segoe UI" w:hAnsi="Segoe UI" w:cs="Segoe UI"/>
          <w:lang w:val="es-AR"/>
        </w:rPr>
        <w:lastRenderedPageBreak/>
        <w:t>Se forma una única cola frente al canal</w:t>
      </w:r>
      <w:r>
        <w:rPr>
          <w:rFonts w:ascii="Segoe UI" w:hAnsi="Segoe UI" w:cs="Segoe UI"/>
          <w:lang w:val="es-AR"/>
        </w:rPr>
        <w:t xml:space="preserve"> de cada subsistema</w:t>
      </w:r>
      <w:r w:rsidRPr="003435E0">
        <w:rPr>
          <w:rFonts w:ascii="Segoe UI" w:hAnsi="Segoe UI" w:cs="Segoe UI"/>
          <w:lang w:val="es-AR"/>
        </w:rPr>
        <w:t>.</w:t>
      </w:r>
    </w:p>
    <w:p w:rsidR="00977174" w:rsidRPr="003435E0" w:rsidRDefault="00977174" w:rsidP="00977174">
      <w:pPr>
        <w:pStyle w:val="ListParagraph"/>
        <w:numPr>
          <w:ilvl w:val="0"/>
          <w:numId w:val="35"/>
        </w:numPr>
        <w:rPr>
          <w:rFonts w:ascii="Segoe UI" w:hAnsi="Segoe UI" w:cs="Segoe UI"/>
          <w:lang w:val="es-AR"/>
        </w:rPr>
      </w:pPr>
      <w:r w:rsidRPr="003435E0">
        <w:rPr>
          <w:rFonts w:ascii="Segoe UI" w:hAnsi="Segoe UI" w:cs="Segoe UI"/>
          <w:lang w:val="es-AR"/>
        </w:rPr>
        <w:t>El sistema se encuentra en régimen permanente.</w:t>
      </w:r>
    </w:p>
    <w:p w:rsidR="00F42C25" w:rsidRDefault="00F42C25" w:rsidP="00F42C25">
      <w:pPr>
        <w:pStyle w:val="Heading2"/>
        <w:jc w:val="both"/>
        <w:rPr>
          <w:rFonts w:ascii="Segoe UI" w:hAnsi="Segoe UI" w:cs="Segoe UI"/>
          <w:lang w:val="es-AR"/>
        </w:rPr>
      </w:pPr>
    </w:p>
    <w:p w:rsidR="00F42C25" w:rsidRDefault="00F42C25" w:rsidP="00F42C25">
      <w:pPr>
        <w:pStyle w:val="Heading2"/>
        <w:jc w:val="both"/>
        <w:rPr>
          <w:rFonts w:ascii="Segoe UI" w:hAnsi="Segoe UI" w:cs="Segoe UI"/>
          <w:lang w:val="es-AR"/>
        </w:rPr>
      </w:pPr>
      <w:r w:rsidRPr="003435E0">
        <w:rPr>
          <w:rFonts w:ascii="Segoe UI" w:hAnsi="Segoe UI" w:cs="Segoe UI"/>
          <w:lang w:val="es-AR"/>
        </w:rPr>
        <w:t>Ejercicios</w:t>
      </w:r>
    </w:p>
    <w:p w:rsidR="00F42C25" w:rsidRPr="00F42C25" w:rsidRDefault="00F42C25" w:rsidP="00F42C25">
      <w:pPr>
        <w:pStyle w:val="ListParagraph"/>
        <w:numPr>
          <w:ilvl w:val="0"/>
          <w:numId w:val="34"/>
        </w:numPr>
        <w:jc w:val="both"/>
        <w:rPr>
          <w:rFonts w:ascii="Segoe UI" w:hAnsi="Segoe UI" w:cs="Segoe UI"/>
          <w:lang w:val="es-AR"/>
        </w:rPr>
      </w:pPr>
      <w:r w:rsidRPr="00F42C25">
        <w:rPr>
          <w:rFonts w:ascii="Segoe UI" w:hAnsi="Segoe UI" w:cs="Segoe UI"/>
          <w:lang w:val="es-AR"/>
        </w:rPr>
        <w:t>La cantidad promedio de clientes esperando en cada sector.</w:t>
      </w:r>
    </w:p>
    <w:p w:rsidR="00F42C25" w:rsidRDefault="00CF0DA0" w:rsidP="00F42C25">
      <w:pPr>
        <w:pStyle w:val="ListParagraph"/>
        <w:jc w:val="both"/>
        <w:rPr>
          <w:rFonts w:ascii="Segoe UI" w:hAnsi="Segoe UI" w:cs="Segoe UI"/>
          <w:lang w:val="es-AR"/>
        </w:rPr>
      </w:pPr>
      <w:r>
        <w:rPr>
          <w:rFonts w:ascii="Segoe UI" w:hAnsi="Segoe UI" w:cs="Segoe UI"/>
          <w:lang w:val="es-AR"/>
        </w:rPr>
        <w:t>Para el sector A, formamos la siguiente tabla:</w:t>
      </w:r>
    </w:p>
    <w:p w:rsidR="00F42C25" w:rsidRDefault="00F42C25" w:rsidP="00F42C25">
      <w:pPr>
        <w:pStyle w:val="ListParagraph"/>
        <w:jc w:val="both"/>
        <w:rPr>
          <w:rFonts w:ascii="Segoe UI" w:hAnsi="Segoe UI" w:cs="Segoe UI"/>
          <w:lang w:val="es-AR"/>
        </w:rPr>
      </w:pPr>
    </w:p>
    <w:p w:rsidR="00CF0DA0" w:rsidRDefault="00CF0DA0" w:rsidP="00F42C25">
      <w:pPr>
        <w:pStyle w:val="ListParagraph"/>
        <w:jc w:val="both"/>
        <w:rPr>
          <w:rFonts w:ascii="Segoe UI" w:hAnsi="Segoe UI" w:cs="Segoe UI"/>
          <w:lang w:val="es-AR"/>
        </w:rPr>
      </w:pPr>
    </w:p>
    <w:tbl>
      <w:tblPr>
        <w:tblStyle w:val="TableGrid"/>
        <w:tblW w:w="0" w:type="auto"/>
        <w:tblInd w:w="534" w:type="dxa"/>
        <w:tblLook w:val="04A0" w:firstRow="1" w:lastRow="0" w:firstColumn="1" w:lastColumn="0" w:noHBand="0" w:noVBand="1"/>
      </w:tblPr>
      <w:tblGrid>
        <w:gridCol w:w="985"/>
        <w:gridCol w:w="986"/>
        <w:gridCol w:w="985"/>
        <w:gridCol w:w="986"/>
        <w:gridCol w:w="985"/>
        <w:gridCol w:w="986"/>
        <w:gridCol w:w="985"/>
        <w:gridCol w:w="986"/>
      </w:tblGrid>
      <w:tr w:rsidR="000A5C10" w:rsidRPr="0017449D" w:rsidTr="00CF0DA0">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E38B1"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E38B1"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E38B1"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E38B1"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E38B1"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E38B1"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r>
      <w:tr w:rsidR="000A5C10" w:rsidRPr="0017449D" w:rsidTr="00CF0DA0">
        <w:trPr>
          <w:trHeight w:val="542"/>
        </w:trPr>
        <w:tc>
          <w:tcPr>
            <w:tcW w:w="985"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λ</m:t>
                </m:r>
              </m:oMath>
            </m:oMathPara>
          </w:p>
        </w:tc>
        <w:tc>
          <w:tcPr>
            <w:tcW w:w="986"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1</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P(1)</w:t>
            </w:r>
          </w:p>
        </w:tc>
        <w:tc>
          <w:tcPr>
            <w:tcW w:w="985"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0,5λ</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r>
              <w:rPr>
                <w:sz w:val="24"/>
                <w:lang w:val="es-AR"/>
              </w:rPr>
              <w:t>,5</w:t>
            </w:r>
            <m:oMath>
              <m:r>
                <w:rPr>
                  <w:rFonts w:ascii="Cambria Math" w:hAnsi="Cambria Math"/>
                  <w:sz w:val="24"/>
                  <w:lang w:val="es-AR"/>
                </w:rPr>
                <m:t xml:space="preserve"> λ</m:t>
              </m:r>
            </m:oMath>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2</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P(2)</w:t>
            </w:r>
          </w:p>
        </w:tc>
        <w:tc>
          <w:tcPr>
            <w:tcW w:w="985" w:type="dxa"/>
            <w:shd w:val="clear" w:color="auto" w:fill="D9D9D9" w:themeFill="background1" w:themeFillShade="D9"/>
            <w:vAlign w:val="center"/>
          </w:tcPr>
          <w:p w:rsidR="000A5C10" w:rsidRPr="0017449D" w:rsidRDefault="000A5C10" w:rsidP="00CF0DA0">
            <w:pPr>
              <w:jc w:val="center"/>
              <w:rPr>
                <w:sz w:val="24"/>
                <w:lang w:val="es-AR"/>
              </w:rPr>
            </w:pPr>
            <m:oMathPara>
              <m:oMath>
                <m:r>
                  <w:rPr>
                    <w:rFonts w:ascii="Cambria Math" w:hAnsi="Cambria Math"/>
                    <w:sz w:val="24"/>
                    <w:lang w:val="es-AR"/>
                  </w:rPr>
                  <m:t>0,2λ</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2</w:t>
            </w:r>
          </w:p>
        </w:tc>
        <w:tc>
          <w:tcPr>
            <w:tcW w:w="986" w:type="dxa"/>
            <w:vAlign w:val="center"/>
          </w:tcPr>
          <w:p w:rsidR="000A5C10" w:rsidRPr="0017449D" w:rsidRDefault="000A5C10" w:rsidP="007B1384">
            <w:pPr>
              <w:jc w:val="center"/>
              <w:rPr>
                <w:sz w:val="24"/>
                <w:lang w:val="es-AR"/>
              </w:rPr>
            </w:pPr>
            <w:r w:rsidRPr="0017449D">
              <w:rPr>
                <w:sz w:val="24"/>
                <w:lang w:val="es-AR"/>
              </w:rPr>
              <w:t>1</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m:oMathPara>
              <m:oMath>
                <m:r>
                  <w:rPr>
                    <w:rFonts w:ascii="Cambria Math" w:hAnsi="Cambria Math"/>
                    <w:sz w:val="24"/>
                    <w:lang w:val="es-AR"/>
                  </w:rPr>
                  <m:t>0,8λ</m:t>
                </m:r>
              </m:oMath>
            </m:oMathPara>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3</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P(3)</w:t>
            </w:r>
          </w:p>
        </w:tc>
        <w:tc>
          <w:tcPr>
            <w:tcW w:w="985" w:type="dxa"/>
            <w:shd w:val="clear" w:color="auto" w:fill="D9D9D9" w:themeFill="background1" w:themeFillShade="D9"/>
            <w:vAlign w:val="center"/>
          </w:tcPr>
          <w:p w:rsidR="000A5C10" w:rsidRPr="0017449D" w:rsidRDefault="000A5C10" w:rsidP="00CF0DA0">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3</w:t>
            </w:r>
          </w:p>
        </w:tc>
        <w:tc>
          <w:tcPr>
            <w:tcW w:w="986" w:type="dxa"/>
            <w:vAlign w:val="center"/>
          </w:tcPr>
          <w:p w:rsidR="000A5C10" w:rsidRPr="0017449D" w:rsidRDefault="000A5C10" w:rsidP="007B1384">
            <w:pPr>
              <w:jc w:val="center"/>
              <w:rPr>
                <w:sz w:val="24"/>
                <w:lang w:val="es-AR"/>
              </w:rPr>
            </w:pPr>
            <w:r>
              <w:rPr>
                <w:sz w:val="24"/>
                <w:lang w:val="es-AR"/>
              </w:rPr>
              <w:t>2</w:t>
            </w:r>
          </w:p>
        </w:tc>
        <w:tc>
          <w:tcPr>
            <w:tcW w:w="985" w:type="dxa"/>
            <w:vAlign w:val="center"/>
          </w:tcPr>
          <w:p w:rsidR="000A5C10" w:rsidRPr="0017449D" w:rsidRDefault="000A5C10" w:rsidP="007B1384">
            <w:pPr>
              <w:jc w:val="center"/>
              <w:rPr>
                <w:sz w:val="24"/>
                <w:lang w:val="es-AR"/>
              </w:rPr>
            </w:pPr>
            <w:r>
              <w:rPr>
                <w:sz w:val="24"/>
                <w:lang w:val="es-AR"/>
              </w:rPr>
              <w:t>1</w:t>
            </w:r>
          </w:p>
        </w:tc>
        <w:tc>
          <w:tcPr>
            <w:tcW w:w="986" w:type="dxa"/>
            <w:vAlign w:val="center"/>
          </w:tcPr>
          <w:p w:rsidR="000A5C10" w:rsidRPr="0017449D" w:rsidRDefault="000A5C10" w:rsidP="007B1384">
            <w:pPr>
              <w:jc w:val="center"/>
              <w:rPr>
                <w:sz w:val="24"/>
                <w:lang w:val="es-AR"/>
              </w:rPr>
            </w:pPr>
            <m:oMathPara>
              <m:oMath>
                <m:r>
                  <w:rPr>
                    <w:rFonts w:ascii="Cambria Math" w:hAnsi="Cambria Math"/>
                    <w:sz w:val="24"/>
                    <w:lang w:val="es-AR"/>
                  </w:rPr>
                  <m:t>λ</m:t>
                </m:r>
              </m:oMath>
            </m:oMathPara>
          </w:p>
        </w:tc>
      </w:tr>
    </w:tbl>
    <w:p w:rsidR="00CF0DA0" w:rsidRDefault="00CF0DA0" w:rsidP="00F42C25">
      <w:pPr>
        <w:pStyle w:val="ListParagraph"/>
        <w:jc w:val="both"/>
        <w:rPr>
          <w:rFonts w:ascii="Segoe UI" w:hAnsi="Segoe UI" w:cs="Segoe UI"/>
          <w:lang w:val="es-AR"/>
        </w:rPr>
      </w:pPr>
    </w:p>
    <w:p w:rsidR="00CF0DA0" w:rsidRPr="00CF0DA0" w:rsidRDefault="001E38B1" w:rsidP="00F42C25">
      <w:pPr>
        <w:pStyle w:val="ListParagraph"/>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n=1</m:t>
              </m:r>
            </m:sub>
            <m:sup>
              <m:r>
                <w:rPr>
                  <w:rFonts w:ascii="Cambria Math" w:hAnsi="Cambria Math" w:cs="Segoe UI"/>
                  <w:lang w:val="es-AR"/>
                </w:rPr>
                <m:t>∞</m:t>
              </m:r>
            </m:sup>
            <m:e>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=0*P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+2*P</m:t>
              </m:r>
              <m:d>
                <m:dPr>
                  <m:ctrlPr>
                    <w:rPr>
                      <w:rFonts w:ascii="Cambria Math" w:hAnsi="Cambria Math" w:cs="Segoe UI"/>
                      <w:i/>
                      <w:lang w:val="es-AR"/>
                    </w:rPr>
                  </m:ctrlPr>
                </m:dPr>
                <m:e>
                  <m:r>
                    <w:rPr>
                      <w:rFonts w:ascii="Cambria Math" w:hAnsi="Cambria Math" w:cs="Segoe UI"/>
                      <w:lang w:val="es-AR"/>
                    </w:rPr>
                    <m:t>3</m:t>
                  </m:r>
                </m:e>
              </m:d>
            </m:e>
          </m:nary>
        </m:oMath>
      </m:oMathPara>
    </w:p>
    <w:p w:rsidR="00CF0DA0" w:rsidRPr="00CF0DA0" w:rsidRDefault="001E38B1" w:rsidP="00F42C25">
      <w:pPr>
        <w:pStyle w:val="ListParagraph"/>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+2*P</m:t>
          </m:r>
          <m:d>
            <m:dPr>
              <m:ctrlPr>
                <w:rPr>
                  <w:rFonts w:ascii="Cambria Math" w:hAnsi="Cambria Math" w:cs="Segoe UI"/>
                  <w:i/>
                  <w:lang w:val="es-AR"/>
                </w:rPr>
              </m:ctrlPr>
            </m:dPr>
            <m:e>
              <m:r>
                <w:rPr>
                  <w:rFonts w:ascii="Cambria Math" w:hAnsi="Cambria Math" w:cs="Segoe UI"/>
                  <w:lang w:val="es-AR"/>
                </w:rPr>
                <m:t>3</m:t>
              </m:r>
            </m:e>
          </m:d>
          <m:r>
            <w:rPr>
              <w:rFonts w:ascii="Cambria Math" w:hAnsi="Cambria Math" w:cs="Segoe UI"/>
              <w:lang w:val="es-AR"/>
            </w:rPr>
            <m:t xml:space="preserve"> clientes</m:t>
          </m:r>
        </m:oMath>
      </m:oMathPara>
    </w:p>
    <w:p w:rsidR="00CF0DA0" w:rsidRDefault="00CF0DA0" w:rsidP="00F42C25">
      <w:pPr>
        <w:pStyle w:val="ListParagraph"/>
        <w:jc w:val="both"/>
        <w:rPr>
          <w:rFonts w:ascii="Segoe UI" w:hAnsi="Segoe UI" w:cs="Segoe UI"/>
          <w:lang w:val="es-AR"/>
        </w:rPr>
      </w:pPr>
    </w:p>
    <w:p w:rsidR="00CF0DA0" w:rsidRDefault="00CF0DA0" w:rsidP="00F42C25">
      <w:pPr>
        <w:pStyle w:val="ListParagraph"/>
        <w:jc w:val="both"/>
        <w:rPr>
          <w:rFonts w:ascii="Segoe UI" w:hAnsi="Segoe UI" w:cs="Segoe UI"/>
          <w:lang w:val="es-AR"/>
        </w:rPr>
      </w:pPr>
      <w:r>
        <w:rPr>
          <w:rFonts w:ascii="Segoe UI" w:hAnsi="Segoe UI" w:cs="Segoe UI"/>
          <w:lang w:val="es-AR"/>
        </w:rPr>
        <w:t>Calculamos entonces las probabilidades en cada caso:</w:t>
      </w:r>
    </w:p>
    <w:p w:rsidR="00CF0DA0" w:rsidRDefault="00CF0DA0" w:rsidP="00F42C25">
      <w:pPr>
        <w:pStyle w:val="ListParagraph"/>
        <w:jc w:val="both"/>
        <w:rPr>
          <w:rFonts w:ascii="Segoe UI" w:hAnsi="Segoe UI" w:cs="Segoe UI"/>
          <w:lang w:val="es-AR"/>
        </w:rPr>
      </w:pPr>
    </w:p>
    <w:p w:rsidR="00CF0DA0" w:rsidRDefault="001E38B1"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ρ</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CF0DA0" w:rsidRDefault="001E38B1"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0,5</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CF0DA0" w:rsidRPr="002D27C2" w:rsidRDefault="001E38B1" w:rsidP="00CF0DA0">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2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3</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0,2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2D27C2" w:rsidRDefault="002D27C2" w:rsidP="00CF0DA0">
      <w:pPr>
        <w:rPr>
          <w:rFonts w:ascii="Segoe UI" w:eastAsiaTheme="minorEastAsia" w:hAnsi="Segoe UI" w:cs="Segoe UI"/>
          <w:lang w:val="es-AR"/>
        </w:rPr>
      </w:pPr>
      <w:r>
        <w:rPr>
          <w:rFonts w:ascii="Segoe UI" w:eastAsiaTheme="minorEastAsia" w:hAnsi="Segoe UI" w:cs="Segoe UI"/>
          <w:lang w:val="es-AR"/>
        </w:rPr>
        <w:tab/>
        <w:t xml:space="preserve">Además </w:t>
      </w:r>
      <m:oMath>
        <m:nary>
          <m:naryPr>
            <m:chr m:val="∑"/>
            <m:limLoc m:val="undOvr"/>
            <m:ctrlPr>
              <w:rPr>
                <w:rFonts w:ascii="Cambria Math" w:eastAsiaTheme="minorEastAsia" w:hAnsi="Cambria Math" w:cs="Segoe UI"/>
                <w:i/>
                <w:lang w:val="es-AR"/>
              </w:rPr>
            </m:ctrlPr>
          </m:naryPr>
          <m:sub>
            <m:r>
              <w:rPr>
                <w:rFonts w:ascii="Cambria Math" w:eastAsiaTheme="minorEastAsia" w:hAnsi="Cambria Math" w:cs="Segoe UI"/>
                <w:lang w:val="es-AR"/>
              </w:rPr>
              <m:t>n=0</m:t>
            </m:r>
          </m:sub>
          <m:sup>
            <m:r>
              <w:rPr>
                <w:rFonts w:ascii="Cambria Math" w:eastAsiaTheme="minorEastAsia" w:hAnsi="Cambria Math" w:cs="Segoe UI"/>
                <w:lang w:val="es-AR"/>
              </w:rPr>
              <m:t>∞</m:t>
            </m:r>
          </m:sup>
          <m:e>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m:t>
                </m:r>
              </m:e>
            </m:d>
            <m:r>
              <w:rPr>
                <w:rFonts w:ascii="Cambria Math" w:eastAsiaTheme="minorEastAsia" w:hAnsi="Cambria Math" w:cs="Segoe UI"/>
                <w:lang w:val="es-AR"/>
              </w:rPr>
              <m:t>=1</m:t>
            </m:r>
          </m:e>
        </m:nary>
      </m:oMath>
      <w:r>
        <w:rPr>
          <w:rFonts w:ascii="Segoe UI" w:eastAsiaTheme="minorEastAsia" w:hAnsi="Segoe UI" w:cs="Segoe UI"/>
          <w:lang w:val="es-AR"/>
        </w:rPr>
        <w:t xml:space="preserve"> por lo tanto:</w:t>
      </w:r>
    </w:p>
    <w:p w:rsidR="002D27C2" w:rsidRDefault="001E38B1"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 xml:space="preserve">+ ρ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=1             ;              ρ=</m:t>
          </m:r>
          <m:f>
            <m:fPr>
              <m:ctrlPr>
                <w:rPr>
                  <w:rFonts w:ascii="Cambria Math" w:hAnsi="Cambria Math" w:cs="Segoe UI"/>
                  <w:i/>
                  <w:lang w:val="es-AR"/>
                </w:rPr>
              </m:ctrlPr>
            </m:fPr>
            <m:num>
              <m:r>
                <w:rPr>
                  <w:rFonts w:ascii="Cambria Math" w:hAnsi="Cambria Math"/>
                  <w:sz w:val="24"/>
                  <w:lang w:val="es-AR"/>
                </w:rPr>
                <m:t>λ</m:t>
              </m:r>
            </m:num>
            <m:den>
              <m:r>
                <w:rPr>
                  <w:rFonts w:ascii="Cambria Math" w:hAnsi="Cambria Math" w:cs="Segoe UI"/>
                  <w:lang w:val="es-AR"/>
                </w:rPr>
                <m:t>μ</m:t>
              </m:r>
            </m:den>
          </m:f>
          <m:r>
            <w:rPr>
              <w:rFonts w:ascii="Cambria Math" w:hAnsi="Cambria Math" w:cs="Segoe UI"/>
              <w:lang w:val="es-AR"/>
            </w:rPr>
            <m:t>=2</m:t>
          </m:r>
        </m:oMath>
      </m:oMathPara>
    </w:p>
    <w:p w:rsidR="00AC1B13" w:rsidRPr="00C70FDC" w:rsidRDefault="001E38B1" w:rsidP="00AC1B13">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 xml:space="preserve">1+ ρ+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m:t>
              </m:r>
            </m:num>
            <m:den>
              <m:r>
                <w:rPr>
                  <w:rFonts w:ascii="Cambria Math" w:hAnsi="Cambria Math" w:cs="Segoe UI"/>
                  <w:lang w:val="es-AR"/>
                </w:rPr>
                <m:t>29</m:t>
              </m:r>
            </m:den>
          </m:f>
          <m:r>
            <w:rPr>
              <w:rFonts w:ascii="Cambria Math" w:hAnsi="Cambria Math" w:cs="Segoe UI"/>
              <w:lang w:val="es-AR"/>
            </w:rPr>
            <m:t xml:space="preserve"> ≅0,172</m:t>
          </m:r>
        </m:oMath>
      </m:oMathPara>
    </w:p>
    <w:p w:rsidR="00C70FDC" w:rsidRPr="00C70FDC" w:rsidRDefault="001E38B1" w:rsidP="00AC1B13">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⇒P(1)</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≅0,344</m:t>
          </m:r>
        </m:oMath>
      </m:oMathPara>
    </w:p>
    <w:p w:rsidR="00C70FDC" w:rsidRDefault="001E38B1" w:rsidP="00AC1B13">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⇒P(2)</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≅0,344</m:t>
          </m:r>
        </m:oMath>
      </m:oMathPara>
    </w:p>
    <w:p w:rsidR="00C70FDC" w:rsidRDefault="001E38B1" w:rsidP="00C70FDC">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⇒P(3)</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29</m:t>
              </m:r>
            </m:den>
          </m:f>
          <m:r>
            <w:rPr>
              <w:rFonts w:ascii="Cambria Math" w:hAnsi="Cambria Math" w:cs="Segoe UI"/>
              <w:lang w:val="es-AR"/>
            </w:rPr>
            <m:t>≅0,138</m:t>
          </m:r>
        </m:oMath>
      </m:oMathPara>
    </w:p>
    <w:p w:rsidR="00C70FDC" w:rsidRDefault="00C70FDC" w:rsidP="00977174">
      <w:pPr>
        <w:ind w:left="12" w:firstLine="708"/>
        <w:rPr>
          <w:rFonts w:ascii="Segoe UI" w:hAnsi="Segoe UI" w:cs="Segoe UI"/>
          <w:lang w:val="es-AR"/>
        </w:rPr>
      </w:pPr>
      <w:r>
        <w:rPr>
          <w:rFonts w:ascii="Segoe UI" w:hAnsi="Segoe UI" w:cs="Segoe UI"/>
          <w:lang w:val="es-AR"/>
        </w:rPr>
        <w:t>Por lo tanto:</w:t>
      </w:r>
    </w:p>
    <w:p w:rsidR="00C70FDC" w:rsidRPr="00CF0DA0" w:rsidRDefault="001E38B1" w:rsidP="00C70FDC">
      <w:pPr>
        <w:pStyle w:val="ListParagraph"/>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29</m:t>
              </m:r>
            </m:den>
          </m:f>
          <m:r>
            <w:rPr>
              <w:rFonts w:ascii="Cambria Math"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18</m:t>
              </m:r>
            </m:num>
            <m:den>
              <m:r>
                <w:rPr>
                  <w:rFonts w:ascii="Cambria Math" w:eastAsiaTheme="minorEastAsia" w:hAnsi="Cambria Math" w:cs="Segoe UI"/>
                  <w:lang w:val="es-AR"/>
                </w:rPr>
                <m:t>29</m:t>
              </m:r>
            </m:den>
          </m:f>
          <m:r>
            <w:rPr>
              <w:rFonts w:ascii="Cambria Math" w:hAnsi="Cambria Math" w:cs="Segoe UI"/>
              <w:lang w:val="es-AR"/>
            </w:rPr>
            <m:t>≅</m:t>
          </m:r>
          <m:r>
            <m:rPr>
              <m:sty m:val="bi"/>
            </m:rPr>
            <w:rPr>
              <w:rFonts w:ascii="Cambria Math" w:hAnsi="Cambria Math" w:cs="Segoe UI"/>
              <w:lang w:val="es-AR"/>
            </w:rPr>
            <m:t>0,620 clientes</m:t>
          </m:r>
        </m:oMath>
      </m:oMathPara>
    </w:p>
    <w:p w:rsidR="00C70FDC" w:rsidRDefault="00B90CD2" w:rsidP="00977174">
      <w:pPr>
        <w:ind w:firstLine="708"/>
        <w:rPr>
          <w:rFonts w:ascii="Segoe UI" w:eastAsiaTheme="minorEastAsia" w:hAnsi="Segoe UI" w:cs="Segoe UI"/>
          <w:lang w:val="es-AR"/>
        </w:rPr>
      </w:pPr>
      <w:r>
        <w:rPr>
          <w:rFonts w:ascii="Segoe UI" w:hAnsi="Segoe UI" w:cs="Segoe UI"/>
          <w:lang w:val="es-AR"/>
        </w:rPr>
        <w:t xml:space="preserve">Ahora es necesario calcular </w:t>
      </w:r>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oMath>
      <w:r>
        <w:rPr>
          <w:rFonts w:ascii="Segoe UI" w:eastAsiaTheme="minorEastAsia" w:hAnsi="Segoe UI" w:cs="Segoe UI"/>
          <w:lang w:val="es-AR"/>
        </w:rPr>
        <w:t xml:space="preserve"> para conocer las entradas a los sistemas B y C</w:t>
      </w:r>
    </w:p>
    <w:p w:rsidR="00B90CD2" w:rsidRDefault="001E38B1" w:rsidP="00C70FDC">
      <w:pPr>
        <w:ind w:firstLine="360"/>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=0,4</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oMath>
      </m:oMathPara>
    </w:p>
    <w:p w:rsidR="002525D5" w:rsidRPr="002525D5" w:rsidRDefault="001E38B1" w:rsidP="002525D5">
      <w:pPr>
        <w:ind w:firstLine="360"/>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R</m:t>
                      </m:r>
                    </m:e>
                  </m:acc>
                </m:e>
                <m:sub>
                  <m:r>
                    <w:rPr>
                      <w:rFonts w:ascii="Cambria Math" w:hAnsi="Cambria Math" w:cs="Segoe UI"/>
                      <w:lang w:val="es-AR"/>
                    </w:rPr>
                    <m:t>C</m:t>
                  </m:r>
                </m:sub>
              </m:sSub>
              <m:r>
                <w:rPr>
                  <w:rFonts w:ascii="Cambria Math" w:hAnsi="Cambria Math" w:cs="Segoe UI"/>
                  <w:lang w:val="es-AR"/>
                </w:rPr>
                <m:t>+</m:t>
              </m:r>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C</m:t>
              </m:r>
            </m:sub>
          </m:sSub>
          <m:r>
            <w:rPr>
              <w:rFonts w:ascii="Cambria Math" w:hAnsi="Cambria Math" w:cs="Segoe UI"/>
              <w:lang w:val="es-AR"/>
            </w:rPr>
            <m:t>=0,6</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oMath>
      </m:oMathPara>
    </w:p>
    <w:p w:rsidR="002525D5" w:rsidRPr="00CF0DA0" w:rsidRDefault="001E38B1" w:rsidP="002525D5">
      <w:pPr>
        <w:pStyle w:val="ListParagraph"/>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n=0</m:t>
              </m:r>
            </m:sub>
            <m:sup>
              <m:r>
                <w:rPr>
                  <w:rFonts w:ascii="Cambria Math" w:hAnsi="Cambria Math" w:cs="Segoe UI"/>
                  <w:lang w:val="es-AR"/>
                </w:rPr>
                <m:t>∞</m:t>
              </m:r>
            </m:sup>
            <m:e>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n</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=μ</m:t>
              </m:r>
              <m:d>
                <m:dPr>
                  <m:begChr m:val="["/>
                  <m:endChr m:val="]"/>
                  <m:ctrlPr>
                    <w:rPr>
                      <w:rFonts w:ascii="Cambria Math" w:hAnsi="Cambria Math" w:cs="Segoe UI"/>
                      <w:i/>
                      <w:lang w:val="es-AR"/>
                    </w:rPr>
                  </m:ctrlPr>
                </m:d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+P(3)</m:t>
                  </m:r>
                </m:e>
              </m:d>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e>
          </m:nary>
        </m:oMath>
      </m:oMathPara>
    </w:p>
    <w:p w:rsidR="002525D5" w:rsidRPr="002525D5" w:rsidRDefault="002525D5" w:rsidP="002525D5">
      <w:pPr>
        <w:ind w:firstLine="360"/>
        <w:rPr>
          <w:rFonts w:ascii="Segoe UI" w:eastAsiaTheme="minorEastAsia" w:hAnsi="Segoe UI" w:cs="Segoe UI"/>
          <w:lang w:val="es-AR"/>
        </w:rPr>
      </w:pPr>
      <m:oMathPara>
        <m:oMath>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=0,4*</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2525D5" w:rsidRDefault="002525D5" w:rsidP="002525D5">
      <w:pPr>
        <w:ind w:firstLine="708"/>
        <w:rPr>
          <w:rFonts w:ascii="Segoe UI" w:eastAsiaTheme="minorEastAsia" w:hAnsi="Segoe UI" w:cs="Segoe UI"/>
          <w:lang w:val="es-AR"/>
        </w:rPr>
      </w:pPr>
      <w:r>
        <w:rPr>
          <w:rFonts w:ascii="Segoe UI" w:eastAsiaTheme="minorEastAsia" w:hAnsi="Segoe UI" w:cs="Segoe UI"/>
          <w:lang w:val="es-AR"/>
        </w:rPr>
        <w:t>Por ser el subsistema B un P/P/1:</w:t>
      </w:r>
    </w:p>
    <w:p w:rsidR="002525D5" w:rsidRPr="002525D5" w:rsidRDefault="001E38B1" w:rsidP="002525D5">
      <w:pPr>
        <w:ind w:firstLine="708"/>
        <w:rPr>
          <w:rFonts w:ascii="Segoe UI" w:eastAsiaTheme="minorEastAsia" w:hAnsi="Segoe UI" w:cs="Segoe UI"/>
          <w:b/>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bSup>
                <m:sSubSupPr>
                  <m:ctrlPr>
                    <w:rPr>
                      <w:rFonts w:ascii="Cambria Math" w:eastAsiaTheme="minorEastAsia" w:hAnsi="Cambria Math" w:cs="Segoe UI"/>
                      <w:i/>
                      <w:lang w:val="es-AR"/>
                    </w:rPr>
                  </m:ctrlPr>
                </m:sSubSupPr>
                <m:e>
                  <m:r>
                    <w:rPr>
                      <w:rFonts w:ascii="Cambria Math" w:hAnsi="Cambria Math" w:cs="Segoe UI"/>
                      <w:lang w:val="es-AR"/>
                    </w:rPr>
                    <m:t>λ</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B</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B</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hAnsi="Cambria Math" w:cs="Segoe UI"/>
                      <w:lang w:val="es-AR"/>
                    </w:rPr>
                    <m:t>λ</m:t>
                  </m:r>
                </m:e>
                <m:sub>
                  <m:r>
                    <w:rPr>
                      <w:rFonts w:ascii="Cambria Math" w:eastAsiaTheme="minorEastAsia" w:hAnsi="Cambria Math" w:cs="Segoe UI"/>
                      <w:lang w:val="es-AR"/>
                    </w:rPr>
                    <m:t>B</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256</m:t>
              </m:r>
            </m:num>
            <m:den>
              <m:r>
                <w:rPr>
                  <w:rFonts w:ascii="Cambria Math" w:eastAsiaTheme="minorEastAsia" w:hAnsi="Cambria Math" w:cs="Segoe UI"/>
                  <w:lang w:val="es-AR"/>
                </w:rPr>
                <m:t>377</m:t>
              </m:r>
            </m:den>
          </m:f>
          <m:r>
            <w:rPr>
              <w:rFonts w:ascii="Cambria Math" w:eastAsiaTheme="minorEastAsia" w:hAnsi="Cambria Math" w:cs="Segoe UI"/>
              <w:lang w:val="es-AR"/>
            </w:rPr>
            <m:t xml:space="preserve"> </m:t>
          </m:r>
          <m:r>
            <w:rPr>
              <w:rFonts w:ascii="Cambria Math" w:hAnsi="Cambria Math" w:cs="Segoe UI"/>
              <w:lang w:val="es-AR"/>
            </w:rPr>
            <m:t>≅</m:t>
          </m:r>
          <m:r>
            <m:rPr>
              <m:sty m:val="bi"/>
            </m:rPr>
            <w:rPr>
              <w:rFonts w:ascii="Cambria Math" w:hAnsi="Cambria Math" w:cs="Segoe UI"/>
              <w:lang w:val="es-AR"/>
            </w:rPr>
            <m:t>0,679 clientes</m:t>
          </m:r>
        </m:oMath>
      </m:oMathPara>
    </w:p>
    <w:p w:rsidR="000A5C10" w:rsidRDefault="000A5C10" w:rsidP="00F42C25">
      <w:pPr>
        <w:pStyle w:val="ListParagraph"/>
        <w:jc w:val="both"/>
        <w:rPr>
          <w:rFonts w:ascii="Segoe UI" w:hAnsi="Segoe UI" w:cs="Segoe UI"/>
          <w:lang w:val="es-AR"/>
        </w:rPr>
      </w:pPr>
    </w:p>
    <w:p w:rsidR="00CF0DA0" w:rsidRDefault="000A5C10" w:rsidP="00F42C25">
      <w:pPr>
        <w:pStyle w:val="ListParagraph"/>
        <w:jc w:val="both"/>
        <w:rPr>
          <w:rFonts w:ascii="Segoe UI" w:hAnsi="Segoe UI" w:cs="Segoe UI"/>
          <w:lang w:val="es-AR"/>
        </w:rPr>
      </w:pPr>
      <w:r>
        <w:rPr>
          <w:rFonts w:ascii="Segoe UI" w:hAnsi="Segoe UI" w:cs="Segoe UI"/>
          <w:lang w:val="es-AR"/>
        </w:rPr>
        <w:t>Para el subsistema C analizamos la tabla:</w:t>
      </w:r>
    </w:p>
    <w:p w:rsidR="000A5C10" w:rsidRDefault="000A5C10" w:rsidP="00F42C25">
      <w:pPr>
        <w:pStyle w:val="ListParagraph"/>
        <w:jc w:val="both"/>
        <w:rPr>
          <w:rFonts w:ascii="Segoe UI" w:hAnsi="Segoe UI" w:cs="Segoe UI"/>
          <w:lang w:val="es-AR"/>
        </w:rPr>
      </w:pPr>
    </w:p>
    <w:tbl>
      <w:tblPr>
        <w:tblStyle w:val="TableGrid"/>
        <w:tblW w:w="0" w:type="auto"/>
        <w:tblInd w:w="534" w:type="dxa"/>
        <w:tblLook w:val="04A0" w:firstRow="1" w:lastRow="0" w:firstColumn="1" w:lastColumn="0" w:noHBand="0" w:noVBand="1"/>
      </w:tblPr>
      <w:tblGrid>
        <w:gridCol w:w="985"/>
        <w:gridCol w:w="986"/>
        <w:gridCol w:w="985"/>
        <w:gridCol w:w="986"/>
        <w:gridCol w:w="985"/>
        <w:gridCol w:w="986"/>
        <w:gridCol w:w="985"/>
        <w:gridCol w:w="986"/>
      </w:tblGrid>
      <w:tr w:rsidR="000A5C10" w:rsidRPr="0017449D" w:rsidTr="007B1384">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E38B1"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E38B1"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E38B1"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E38B1"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E38B1"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E38B1"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r>
      <w:tr w:rsidR="000A5C10" w:rsidRPr="0017449D" w:rsidTr="007B1384">
        <w:trPr>
          <w:trHeight w:val="542"/>
        </w:trPr>
        <w:tc>
          <w:tcPr>
            <w:tcW w:w="985"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0A5C10" w:rsidRPr="0017449D" w:rsidRDefault="001E38B1"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c>
          <w:tcPr>
            <w:tcW w:w="986"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r>
      <w:tr w:rsidR="000A5C10" w:rsidRPr="0017449D" w:rsidTr="007B1384">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1</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P(1)</w:t>
            </w:r>
          </w:p>
        </w:tc>
        <w:tc>
          <w:tcPr>
            <w:tcW w:w="985" w:type="dxa"/>
            <w:shd w:val="clear" w:color="auto" w:fill="D9D9D9" w:themeFill="background1" w:themeFillShade="D9"/>
            <w:vAlign w:val="center"/>
          </w:tcPr>
          <w:p w:rsidR="000A5C10" w:rsidRPr="0017449D" w:rsidRDefault="001E38B1"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c>
          <w:tcPr>
            <w:tcW w:w="986" w:type="dxa"/>
            <w:shd w:val="clear" w:color="auto" w:fill="D9D9D9" w:themeFill="background1" w:themeFillShade="D9"/>
            <w:vAlign w:val="center"/>
          </w:tcPr>
          <w:p w:rsidR="000A5C10" w:rsidRPr="0017449D" w:rsidRDefault="001E38B1"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μ</m:t>
                    </m:r>
                  </m:e>
                  <m:sub>
                    <m:r>
                      <w:rPr>
                        <w:rFonts w:ascii="Cambria Math" w:hAnsi="Cambria Math"/>
                        <w:sz w:val="24"/>
                        <w:lang w:val="es-AR"/>
                      </w:rPr>
                      <m:t>C</m:t>
                    </m:r>
                  </m:sub>
                </m:sSub>
              </m:oMath>
            </m:oMathPara>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0A5C10">
            <w:pPr>
              <w:jc w:val="center"/>
              <w:rPr>
                <w:sz w:val="24"/>
                <w:lang w:val="es-AR"/>
              </w:rPr>
            </w:pPr>
            <w:r w:rsidRPr="0017449D">
              <w:rPr>
                <w:sz w:val="24"/>
                <w:lang w:val="es-AR"/>
              </w:rPr>
              <w:t>0</w:t>
            </w:r>
          </w:p>
        </w:tc>
      </w:tr>
      <w:tr w:rsidR="000A5C10" w:rsidRPr="0017449D" w:rsidTr="007B1384">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2</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P(2)</w:t>
            </w:r>
          </w:p>
        </w:tc>
        <w:tc>
          <w:tcPr>
            <w:tcW w:w="985" w:type="dxa"/>
            <w:shd w:val="clear" w:color="auto" w:fill="D9D9D9" w:themeFill="background1" w:themeFillShade="D9"/>
            <w:vAlign w:val="center"/>
          </w:tcPr>
          <w:p w:rsidR="000A5C10" w:rsidRPr="0017449D" w:rsidRDefault="000A5C10" w:rsidP="000A5C10">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0A5C10" w:rsidRPr="0017449D" w:rsidRDefault="001E38B1"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μ</m:t>
                    </m:r>
                  </m:e>
                  <m:sub>
                    <m:r>
                      <w:rPr>
                        <w:rFonts w:ascii="Cambria Math" w:hAnsi="Cambria Math"/>
                        <w:sz w:val="24"/>
                        <w:lang w:val="es-AR"/>
                      </w:rPr>
                      <m:t>C</m:t>
                    </m:r>
                  </m:sub>
                </m:sSub>
              </m:oMath>
            </m:oMathPara>
          </w:p>
        </w:tc>
        <w:tc>
          <w:tcPr>
            <w:tcW w:w="985" w:type="dxa"/>
            <w:vAlign w:val="center"/>
          </w:tcPr>
          <w:p w:rsidR="000A5C10" w:rsidRPr="0017449D" w:rsidRDefault="000A5C10" w:rsidP="007B1384">
            <w:pPr>
              <w:jc w:val="center"/>
              <w:rPr>
                <w:sz w:val="24"/>
                <w:lang w:val="es-AR"/>
              </w:rPr>
            </w:pPr>
            <w:r w:rsidRPr="0017449D">
              <w:rPr>
                <w:sz w:val="24"/>
                <w:lang w:val="es-AR"/>
              </w:rPr>
              <w:t>2</w:t>
            </w:r>
          </w:p>
        </w:tc>
        <w:tc>
          <w:tcPr>
            <w:tcW w:w="986" w:type="dxa"/>
            <w:vAlign w:val="center"/>
          </w:tcPr>
          <w:p w:rsidR="000A5C10" w:rsidRPr="0017449D" w:rsidRDefault="000A5C10" w:rsidP="007B1384">
            <w:pPr>
              <w:jc w:val="center"/>
              <w:rPr>
                <w:sz w:val="24"/>
                <w:lang w:val="es-AR"/>
              </w:rPr>
            </w:pPr>
            <w:r w:rsidRPr="0017449D">
              <w:rPr>
                <w:sz w:val="24"/>
                <w:lang w:val="es-AR"/>
              </w:rPr>
              <w:t>1</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1E38B1"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r>
    </w:tbl>
    <w:p w:rsidR="000A5C10" w:rsidRDefault="000A5C10" w:rsidP="00F42C25">
      <w:pPr>
        <w:pStyle w:val="ListParagraph"/>
        <w:jc w:val="both"/>
        <w:rPr>
          <w:rFonts w:ascii="Segoe UI" w:hAnsi="Segoe UI" w:cs="Segoe UI"/>
          <w:lang w:val="es-AR"/>
        </w:rPr>
      </w:pPr>
    </w:p>
    <w:p w:rsidR="007B1384" w:rsidRPr="00CF0DA0" w:rsidRDefault="001E38B1" w:rsidP="007B1384">
      <w:pPr>
        <w:pStyle w:val="ListParagraph"/>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n=1</m:t>
              </m:r>
            </m:sub>
            <m:sup>
              <m:r>
                <w:rPr>
                  <w:rFonts w:ascii="Cambria Math" w:hAnsi="Cambria Math" w:cs="Segoe UI"/>
                  <w:lang w:val="es-AR"/>
                </w:rPr>
                <m:t>∞</m:t>
              </m:r>
            </m:sup>
            <m:e>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=0*P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2</m:t>
                  </m:r>
                </m:e>
              </m:d>
            </m:e>
          </m:nary>
        </m:oMath>
      </m:oMathPara>
    </w:p>
    <w:p w:rsidR="007B1384" w:rsidRPr="00CF0DA0" w:rsidRDefault="001E38B1" w:rsidP="007B1384">
      <w:pPr>
        <w:pStyle w:val="ListParagraph"/>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 xml:space="preserve"> clientes</m:t>
          </m:r>
        </m:oMath>
      </m:oMathPara>
    </w:p>
    <w:p w:rsidR="007B1384" w:rsidRDefault="007B1384" w:rsidP="00F42C25">
      <w:pPr>
        <w:pStyle w:val="ListParagraph"/>
        <w:jc w:val="both"/>
        <w:rPr>
          <w:rFonts w:ascii="Segoe UI" w:hAnsi="Segoe UI" w:cs="Segoe UI"/>
          <w:lang w:val="es-AR"/>
        </w:rPr>
      </w:pPr>
    </w:p>
    <w:p w:rsidR="007B1384" w:rsidRDefault="007B1384" w:rsidP="007B1384">
      <w:pPr>
        <w:pStyle w:val="ListParagraph"/>
        <w:jc w:val="both"/>
        <w:rPr>
          <w:rFonts w:ascii="Segoe UI" w:hAnsi="Segoe UI" w:cs="Segoe UI"/>
          <w:lang w:val="es-AR"/>
        </w:rPr>
      </w:pPr>
      <w:r>
        <w:rPr>
          <w:rFonts w:ascii="Segoe UI" w:hAnsi="Segoe UI" w:cs="Segoe UI"/>
          <w:lang w:val="es-AR"/>
        </w:rPr>
        <w:t>Calculamos entonces las probabilidades en cada caso:</w:t>
      </w:r>
    </w:p>
    <w:p w:rsidR="007B1384" w:rsidRDefault="007B1384" w:rsidP="007B1384">
      <w:pPr>
        <w:pStyle w:val="ListParagraph"/>
        <w:jc w:val="both"/>
        <w:rPr>
          <w:rFonts w:ascii="Segoe UI" w:hAnsi="Segoe UI" w:cs="Segoe UI"/>
          <w:lang w:val="es-AR"/>
        </w:rPr>
      </w:pPr>
    </w:p>
    <w:p w:rsidR="007B1384" w:rsidRDefault="001E38B1"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num>
            <m:den>
              <m:r>
                <w:rPr>
                  <w:rFonts w:ascii="Cambria Math" w:hAnsi="Cambria Math"/>
                  <w:sz w:val="24"/>
                  <w:lang w:val="es-AR"/>
                </w:rPr>
                <m:t>μ</m:t>
              </m:r>
            </m:den>
          </m:f>
          <m:r>
            <w:rPr>
              <w:rFonts w:ascii="Cambria Math" w:hAnsi="Cambria Math" w:cs="Segoe UI"/>
              <w:lang w:val="es-AR"/>
            </w:rPr>
            <m:t xml:space="preserve">  ⇒  ρ</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7B1384" w:rsidRDefault="001E38B1"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7B1384" w:rsidRDefault="007B1384" w:rsidP="007B1384">
      <w:pPr>
        <w:rPr>
          <w:rFonts w:ascii="Segoe UI" w:eastAsiaTheme="minorEastAsia" w:hAnsi="Segoe UI" w:cs="Segoe UI"/>
          <w:lang w:val="es-AR"/>
        </w:rPr>
      </w:pPr>
      <w:r>
        <w:rPr>
          <w:rFonts w:ascii="Segoe UI" w:eastAsiaTheme="minorEastAsia" w:hAnsi="Segoe UI" w:cs="Segoe UI"/>
          <w:lang w:val="es-AR"/>
        </w:rPr>
        <w:tab/>
        <w:t xml:space="preserve">Además </w:t>
      </w:r>
      <m:oMath>
        <m:nary>
          <m:naryPr>
            <m:chr m:val="∑"/>
            <m:limLoc m:val="undOvr"/>
            <m:ctrlPr>
              <w:rPr>
                <w:rFonts w:ascii="Cambria Math" w:eastAsiaTheme="minorEastAsia" w:hAnsi="Cambria Math" w:cs="Segoe UI"/>
                <w:i/>
                <w:lang w:val="es-AR"/>
              </w:rPr>
            </m:ctrlPr>
          </m:naryPr>
          <m:sub>
            <m:r>
              <w:rPr>
                <w:rFonts w:ascii="Cambria Math" w:eastAsiaTheme="minorEastAsia" w:hAnsi="Cambria Math" w:cs="Segoe UI"/>
                <w:lang w:val="es-AR"/>
              </w:rPr>
              <m:t>n=0</m:t>
            </m:r>
          </m:sub>
          <m:sup>
            <m:r>
              <w:rPr>
                <w:rFonts w:ascii="Cambria Math" w:eastAsiaTheme="minorEastAsia" w:hAnsi="Cambria Math" w:cs="Segoe UI"/>
                <w:lang w:val="es-AR"/>
              </w:rPr>
              <m:t>∞</m:t>
            </m:r>
          </m:sup>
          <m:e>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m:t>
                </m:r>
              </m:e>
            </m:d>
            <m:r>
              <w:rPr>
                <w:rFonts w:ascii="Cambria Math" w:eastAsiaTheme="minorEastAsia" w:hAnsi="Cambria Math" w:cs="Segoe UI"/>
                <w:lang w:val="es-AR"/>
              </w:rPr>
              <m:t>=1</m:t>
            </m:r>
          </m:e>
        </m:nary>
      </m:oMath>
      <w:r>
        <w:rPr>
          <w:rFonts w:ascii="Segoe UI" w:eastAsiaTheme="minorEastAsia" w:hAnsi="Segoe UI" w:cs="Segoe UI"/>
          <w:lang w:val="es-AR"/>
        </w:rPr>
        <w:t xml:space="preserve"> por lo tanto:</w:t>
      </w:r>
    </w:p>
    <w:p w:rsidR="007B1384" w:rsidRDefault="001E38B1"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 xml:space="preserve">+ ρ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=1             ;              ρ=</m:t>
          </m:r>
          <m:f>
            <m:fPr>
              <m:ctrlPr>
                <w:rPr>
                  <w:rFonts w:ascii="Cambria Math" w:hAnsi="Cambria Math" w:cs="Segoe UI"/>
                  <w:i/>
                  <w:lang w:val="es-AR"/>
                </w:rPr>
              </m:ctrlPr>
            </m:fPr>
            <m:num>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num>
            <m:den>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0,6</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num>
            <m:den>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36</m:t>
              </m:r>
            </m:num>
            <m:den>
              <m:r>
                <w:rPr>
                  <w:rFonts w:ascii="Cambria Math" w:hAnsi="Cambria Math" w:cs="Segoe UI"/>
                  <w:lang w:val="es-AR"/>
                </w:rPr>
                <m:t>29</m:t>
              </m:r>
            </m:den>
          </m:f>
        </m:oMath>
      </m:oMathPara>
    </w:p>
    <w:p w:rsidR="007B1384" w:rsidRPr="00C70FDC" w:rsidRDefault="001E38B1" w:rsidP="007B1384">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 xml:space="preserve">1+ ρ+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r>
            <w:rPr>
              <w:rFonts w:ascii="Cambria Math" w:hAnsi="Cambria Math" w:cs="Segoe UI"/>
              <w:lang w:val="es-AR"/>
            </w:rPr>
            <m:t xml:space="preserve"> ≅0,264</m:t>
          </m:r>
        </m:oMath>
      </m:oMathPara>
    </w:p>
    <w:p w:rsidR="007B1384" w:rsidRPr="00C70FDC" w:rsidRDefault="001E38B1" w:rsidP="007B1384">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⇒P(1)</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1044</m:t>
              </m:r>
            </m:num>
            <m:den>
              <m:r>
                <w:rPr>
                  <w:rFonts w:ascii="Cambria Math" w:hAnsi="Cambria Math" w:cs="Segoe UI"/>
                  <w:lang w:val="es-AR"/>
                </w:rPr>
                <m:t>3181</m:t>
              </m:r>
            </m:den>
          </m:f>
          <m:r>
            <w:rPr>
              <w:rFonts w:ascii="Cambria Math" w:hAnsi="Cambria Math" w:cs="Segoe UI"/>
              <w:lang w:val="es-AR"/>
            </w:rPr>
            <m:t>≅0,328</m:t>
          </m:r>
        </m:oMath>
      </m:oMathPara>
    </w:p>
    <w:p w:rsidR="007B1384" w:rsidRDefault="001E38B1"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⇒P(2)</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1296</m:t>
              </m:r>
            </m:num>
            <m:den>
              <m:r>
                <w:rPr>
                  <w:rFonts w:ascii="Cambria Math" w:hAnsi="Cambria Math" w:cs="Segoe UI"/>
                  <w:lang w:val="es-AR"/>
                </w:rPr>
                <m:t>3181</m:t>
              </m:r>
            </m:den>
          </m:f>
          <m:r>
            <w:rPr>
              <w:rFonts w:ascii="Cambria Math" w:hAnsi="Cambria Math" w:cs="Segoe UI"/>
              <w:lang w:val="es-AR"/>
            </w:rPr>
            <m:t>≅0,407</m:t>
          </m:r>
        </m:oMath>
      </m:oMathPara>
    </w:p>
    <w:p w:rsidR="007B1384" w:rsidRDefault="007B1384" w:rsidP="00977174">
      <w:pPr>
        <w:ind w:left="12" w:firstLine="708"/>
        <w:rPr>
          <w:rFonts w:ascii="Segoe UI" w:hAnsi="Segoe UI" w:cs="Segoe UI"/>
          <w:lang w:val="es-AR"/>
        </w:rPr>
      </w:pPr>
      <w:r>
        <w:rPr>
          <w:rFonts w:ascii="Segoe UI" w:hAnsi="Segoe UI" w:cs="Segoe UI"/>
          <w:lang w:val="es-AR"/>
        </w:rPr>
        <w:t>Por lo tanto:</w:t>
      </w:r>
    </w:p>
    <w:p w:rsidR="007B1384" w:rsidRPr="00F42C25" w:rsidRDefault="001E38B1" w:rsidP="007B1384">
      <w:pPr>
        <w:pStyle w:val="ListParagraph"/>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1296</m:t>
              </m:r>
            </m:num>
            <m:den>
              <m:r>
                <w:rPr>
                  <w:rFonts w:ascii="Cambria Math" w:hAnsi="Cambria Math" w:cs="Segoe UI"/>
                  <w:lang w:val="es-AR"/>
                </w:rPr>
                <m:t>3181</m:t>
              </m:r>
            </m:den>
          </m:f>
          <m:r>
            <w:rPr>
              <w:rFonts w:ascii="Cambria Math" w:hAnsi="Cambria Math" w:cs="Segoe UI"/>
              <w:lang w:val="es-AR"/>
            </w:rPr>
            <m:t>≅</m:t>
          </m:r>
          <m:r>
            <m:rPr>
              <m:sty m:val="bi"/>
            </m:rPr>
            <w:rPr>
              <w:rFonts w:ascii="Cambria Math" w:hAnsi="Cambria Math" w:cs="Segoe UI"/>
              <w:lang w:val="es-AR"/>
            </w:rPr>
            <m:t>0,407 clientes</m:t>
          </m:r>
        </m:oMath>
      </m:oMathPara>
    </w:p>
    <w:p w:rsidR="00977174" w:rsidRDefault="00977174" w:rsidP="00977174">
      <w:pPr>
        <w:pStyle w:val="ListParagraph"/>
        <w:jc w:val="both"/>
        <w:rPr>
          <w:rFonts w:ascii="Segoe UI" w:hAnsi="Segoe UI" w:cs="Segoe UI"/>
          <w:lang w:val="es-AR"/>
        </w:rPr>
      </w:pPr>
    </w:p>
    <w:p w:rsidR="00F42C25" w:rsidRPr="00F42C25" w:rsidRDefault="00F42C25" w:rsidP="00F42C25">
      <w:pPr>
        <w:pStyle w:val="ListParagraph"/>
        <w:numPr>
          <w:ilvl w:val="0"/>
          <w:numId w:val="34"/>
        </w:numPr>
        <w:jc w:val="both"/>
        <w:rPr>
          <w:rFonts w:ascii="Segoe UI" w:hAnsi="Segoe UI" w:cs="Segoe UI"/>
          <w:lang w:val="es-AR"/>
        </w:rPr>
      </w:pPr>
      <w:r w:rsidRPr="00F42C25">
        <w:rPr>
          <w:rFonts w:ascii="Segoe UI" w:hAnsi="Segoe UI" w:cs="Segoe UI"/>
          <w:lang w:val="es-AR"/>
        </w:rPr>
        <w:t>El ingreso económico promedio del sistema ($/minuto).</w:t>
      </w:r>
    </w:p>
    <w:p w:rsidR="007B684A" w:rsidRDefault="007B684A" w:rsidP="00F42C25">
      <w:pPr>
        <w:pStyle w:val="ListParagraph"/>
        <w:rPr>
          <w:rFonts w:ascii="Segoe UI" w:eastAsiaTheme="minorEastAsia" w:hAnsi="Segoe UI" w:cs="Segoe UI"/>
          <w:lang w:val="es-AR"/>
        </w:rPr>
      </w:pPr>
    </w:p>
    <w:p w:rsidR="007B684A" w:rsidRDefault="007B684A" w:rsidP="00F42C25">
      <w:pPr>
        <w:pStyle w:val="ListParagraph"/>
        <w:rPr>
          <w:rFonts w:ascii="Segoe UI" w:eastAsiaTheme="minorEastAsia" w:hAnsi="Segoe UI" w:cs="Segoe UI"/>
          <w:lang w:val="es-AR"/>
        </w:rPr>
      </w:pPr>
      <w:r>
        <w:rPr>
          <w:rFonts w:ascii="Segoe UI" w:eastAsiaTheme="minorEastAsia" w:hAnsi="Segoe UI" w:cs="Segoe UI"/>
          <w:lang w:val="es-AR"/>
        </w:rPr>
        <w:t>El ingreso económico lo calculamos como la cantidad de clientes que salen de los subsistemas B y C, por el valor de su servicio, ya que el valor del subsistema A es cero:</w:t>
      </w:r>
    </w:p>
    <w:p w:rsidR="007B684A" w:rsidRDefault="007B684A" w:rsidP="00F42C25">
      <w:pPr>
        <w:pStyle w:val="ListParagraph"/>
        <w:rPr>
          <w:rFonts w:ascii="Segoe UI" w:eastAsiaTheme="minorEastAsia" w:hAnsi="Segoe UI" w:cs="Segoe UI"/>
          <w:lang w:val="es-AR"/>
        </w:rPr>
      </w:pPr>
    </w:p>
    <w:p w:rsidR="00F42C25" w:rsidRPr="00F42C25" w:rsidRDefault="007B684A" w:rsidP="00F42C25">
      <w:pPr>
        <w:pStyle w:val="ListParagraph"/>
        <w:rPr>
          <w:rFonts w:ascii="Segoe UI" w:hAnsi="Segoe UI" w:cs="Segoe UI"/>
          <w:lang w:val="es-AR"/>
        </w:rPr>
      </w:pPr>
      <m:oMathPara>
        <m:oMath>
          <m:r>
            <w:rPr>
              <w:rFonts w:ascii="Cambria Math" w:hAnsi="Cambria Math" w:cs="Segoe UI"/>
              <w:lang w:val="es-AR"/>
            </w:rPr>
            <m:t xml:space="preserve">IE= </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VS</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VS</m:t>
              </m:r>
            </m:e>
            <m:sub>
              <m:r>
                <w:rPr>
                  <w:rFonts w:ascii="Cambria Math" w:hAnsi="Cambria Math" w:cs="Segoe UI"/>
                  <w:lang w:val="es-AR"/>
                </w:rPr>
                <m:t>C</m:t>
              </m:r>
            </m:sub>
          </m:sSub>
        </m:oMath>
      </m:oMathPara>
    </w:p>
    <w:p w:rsidR="00F42C25" w:rsidRDefault="00F42C25" w:rsidP="00F42C25">
      <w:pPr>
        <w:pStyle w:val="ListParagraph"/>
        <w:jc w:val="both"/>
        <w:rPr>
          <w:rFonts w:ascii="Segoe UI" w:hAnsi="Segoe UI" w:cs="Segoe UI"/>
          <w:lang w:val="es-AR"/>
        </w:rPr>
      </w:pPr>
    </w:p>
    <w:p w:rsidR="007B684A" w:rsidRPr="007B684A" w:rsidRDefault="001E38B1" w:rsidP="00F42C25">
      <w:pPr>
        <w:pStyle w:val="ListParagraph"/>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7B684A" w:rsidRDefault="007B684A" w:rsidP="00F42C25">
      <w:pPr>
        <w:pStyle w:val="ListParagraph"/>
        <w:jc w:val="both"/>
        <w:rPr>
          <w:rFonts w:ascii="Segoe UI" w:hAnsi="Segoe UI" w:cs="Segoe UI"/>
          <w:lang w:val="es-AR"/>
        </w:rPr>
      </w:pPr>
    </w:p>
    <w:p w:rsidR="007B684A" w:rsidRPr="007B684A" w:rsidRDefault="001E38B1" w:rsidP="00F42C25">
      <w:pPr>
        <w:pStyle w:val="ListParagraph"/>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r>
            <w:rPr>
              <w:rFonts w:ascii="Cambria Math" w:hAnsi="Cambria Math" w:cs="Segoe UI"/>
              <w:lang w:val="es-AR"/>
            </w:rPr>
            <m:t>*(1-</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m:t>
          </m:r>
        </m:oMath>
      </m:oMathPara>
    </w:p>
    <w:p w:rsidR="007B684A" w:rsidRPr="007B684A" w:rsidRDefault="007B684A" w:rsidP="00F42C25">
      <w:pPr>
        <w:pStyle w:val="ListParagraph"/>
        <w:jc w:val="both"/>
        <w:rPr>
          <w:rFonts w:ascii="Segoe UI" w:eastAsiaTheme="minorEastAsia" w:hAnsi="Segoe UI" w:cs="Segoe UI"/>
          <w:lang w:val="es-AR"/>
        </w:rPr>
      </w:pPr>
    </w:p>
    <w:p w:rsidR="007B684A" w:rsidRPr="007B684A" w:rsidRDefault="001E38B1" w:rsidP="00F42C25">
      <w:pPr>
        <w:pStyle w:val="ListParagraph"/>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d>
            <m:dPr>
              <m:ctrlPr>
                <w:rPr>
                  <w:rFonts w:ascii="Cambria Math" w:hAnsi="Cambria Math" w:cs="Segoe UI"/>
                  <w:i/>
                  <w:lang w:val="es-AR"/>
                </w:rPr>
              </m:ctrlPr>
            </m:dPr>
            <m:e>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e>
          </m:d>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4680</m:t>
              </m:r>
            </m:num>
            <m:den>
              <m:r>
                <w:rPr>
                  <w:rFonts w:ascii="Cambria Math" w:hAnsi="Cambria Math" w:cs="Segoe UI"/>
                  <w:lang w:val="es-AR"/>
                </w:rPr>
                <m:t>3181</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7B684A" w:rsidRDefault="007B684A" w:rsidP="00F42C25">
      <w:pPr>
        <w:pStyle w:val="ListParagraph"/>
        <w:jc w:val="both"/>
        <w:rPr>
          <w:rFonts w:ascii="Segoe UI" w:hAnsi="Segoe UI" w:cs="Segoe UI"/>
          <w:lang w:val="es-AR"/>
        </w:rPr>
      </w:pPr>
    </w:p>
    <w:p w:rsidR="007B684A" w:rsidRDefault="007B684A" w:rsidP="00F42C25">
      <w:pPr>
        <w:pStyle w:val="ListParagraph"/>
        <w:jc w:val="both"/>
        <w:rPr>
          <w:rFonts w:ascii="Segoe UI" w:hAnsi="Segoe UI" w:cs="Segoe UI"/>
          <w:lang w:val="es-AR"/>
        </w:rPr>
      </w:pPr>
      <w:r>
        <w:rPr>
          <w:rFonts w:ascii="Segoe UI" w:hAnsi="Segoe UI" w:cs="Segoe UI"/>
          <w:lang w:val="es-AR"/>
        </w:rPr>
        <w:t>Por lo tanto:</w:t>
      </w:r>
    </w:p>
    <w:p w:rsidR="00977174" w:rsidRDefault="00977174" w:rsidP="00F42C25">
      <w:pPr>
        <w:pStyle w:val="ListParagraph"/>
        <w:jc w:val="both"/>
        <w:rPr>
          <w:rFonts w:ascii="Segoe UI" w:eastAsiaTheme="minorEastAsia" w:hAnsi="Segoe UI" w:cs="Segoe UI"/>
          <w:lang w:val="es-AR"/>
        </w:rPr>
      </w:pPr>
    </w:p>
    <w:p w:rsidR="007B684A" w:rsidRPr="00B37420" w:rsidRDefault="007B684A" w:rsidP="00F42C25">
      <w:pPr>
        <w:pStyle w:val="ListParagraph"/>
        <w:jc w:val="both"/>
        <w:rPr>
          <w:rFonts w:ascii="Segoe UI" w:eastAsiaTheme="minorEastAsia" w:hAnsi="Segoe UI" w:cs="Segoe UI"/>
          <w:b/>
          <w:lang w:val="es-AR"/>
        </w:rPr>
      </w:pPr>
      <m:oMathPara>
        <m:oMath>
          <m:r>
            <w:rPr>
              <w:rFonts w:ascii="Cambria Math" w:hAnsi="Cambria Math" w:cs="Segoe UI"/>
              <w:lang w:val="es-AR"/>
            </w:rPr>
            <m:t>IE=</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$5000</m:t>
              </m:r>
            </m:num>
            <m:den>
              <m:r>
                <w:rPr>
                  <w:rFonts w:ascii="Cambria Math" w:hAnsi="Cambria Math" w:cs="Segoe UI"/>
                  <w:lang w:val="es-AR"/>
                </w:rPr>
                <m:t>Cli.</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4680</m:t>
              </m:r>
            </m:num>
            <m:den>
              <m:r>
                <w:rPr>
                  <w:rFonts w:ascii="Cambria Math" w:hAnsi="Cambria Math" w:cs="Segoe UI"/>
                  <w:lang w:val="es-AR"/>
                </w:rPr>
                <m:t>3181</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$600</m:t>
              </m:r>
            </m:num>
            <m:den>
              <m:r>
                <w:rPr>
                  <w:rFonts w:ascii="Cambria Math" w:hAnsi="Cambria Math" w:cs="Segoe UI"/>
                  <w:lang w:val="es-AR"/>
                </w:rPr>
                <m:t>Cli.</m:t>
              </m:r>
            </m:den>
          </m:f>
          <m:r>
            <w:rPr>
              <w:rFonts w:ascii="Cambria Math" w:hAnsi="Cambria Math" w:cs="Segoe UI"/>
              <w:lang w:val="es-AR"/>
            </w:rPr>
            <m:t>≅</m:t>
          </m:r>
          <m:f>
            <m:fPr>
              <m:ctrlPr>
                <w:rPr>
                  <w:rFonts w:ascii="Cambria Math" w:hAnsi="Cambria Math" w:cs="Segoe UI"/>
                  <w:b/>
                  <w:i/>
                  <w:lang w:val="es-AR"/>
                </w:rPr>
              </m:ctrlPr>
            </m:fPr>
            <m:num>
              <m:r>
                <m:rPr>
                  <m:sty m:val="bi"/>
                </m:rPr>
                <w:rPr>
                  <w:rFonts w:ascii="Cambria Math" w:hAnsi="Cambria Math" w:cs="Segoe UI"/>
                  <w:lang w:val="es-AR"/>
                </w:rPr>
                <m:t>$9158,60</m:t>
              </m:r>
            </m:num>
            <m:den>
              <m:r>
                <m:rPr>
                  <m:sty m:val="bi"/>
                </m:rPr>
                <w:rPr>
                  <w:rFonts w:ascii="Cambria Math" w:hAnsi="Cambria Math" w:cs="Segoe UI"/>
                  <w:lang w:val="es-AR"/>
                </w:rPr>
                <m:t>min</m:t>
              </m:r>
            </m:den>
          </m:f>
        </m:oMath>
      </m:oMathPara>
    </w:p>
    <w:p w:rsidR="00B37420" w:rsidRDefault="00B37420" w:rsidP="00F42C25">
      <w:pPr>
        <w:pStyle w:val="ListParagraph"/>
        <w:jc w:val="both"/>
        <w:rPr>
          <w:rFonts w:ascii="Segoe UI" w:hAnsi="Segoe UI" w:cs="Segoe UI"/>
          <w:lang w:val="es-AR"/>
        </w:rPr>
      </w:pPr>
    </w:p>
    <w:p w:rsidR="00977174" w:rsidRDefault="00977174" w:rsidP="00F42C25">
      <w:pPr>
        <w:pStyle w:val="ListParagraph"/>
        <w:jc w:val="both"/>
        <w:rPr>
          <w:rFonts w:ascii="Segoe UI" w:hAnsi="Segoe UI" w:cs="Segoe UI"/>
          <w:lang w:val="es-AR"/>
        </w:rPr>
      </w:pPr>
    </w:p>
    <w:p w:rsidR="00977174" w:rsidRPr="00F42C25" w:rsidRDefault="00977174" w:rsidP="00F42C25">
      <w:pPr>
        <w:pStyle w:val="ListParagraph"/>
        <w:jc w:val="both"/>
        <w:rPr>
          <w:rFonts w:ascii="Segoe UI" w:hAnsi="Segoe UI" w:cs="Segoe UI"/>
          <w:lang w:val="es-AR"/>
        </w:rPr>
      </w:pPr>
    </w:p>
    <w:p w:rsidR="00F42C25" w:rsidRPr="00F42C25" w:rsidRDefault="00F42C25" w:rsidP="00F42C25">
      <w:pPr>
        <w:pStyle w:val="ListParagraph"/>
        <w:numPr>
          <w:ilvl w:val="0"/>
          <w:numId w:val="34"/>
        </w:numPr>
        <w:jc w:val="both"/>
        <w:rPr>
          <w:rFonts w:ascii="Segoe UI" w:hAnsi="Segoe UI" w:cs="Segoe UI"/>
          <w:lang w:val="es-AR"/>
        </w:rPr>
      </w:pPr>
      <w:r w:rsidRPr="00F42C25">
        <w:rPr>
          <w:rFonts w:ascii="Segoe UI" w:hAnsi="Segoe UI" w:cs="Segoe UI"/>
          <w:lang w:val="es-AR"/>
        </w:rPr>
        <w:t>La cantidad promedio de clientes que no ingresan al sistema por minuto.</w:t>
      </w:r>
    </w:p>
    <w:p w:rsidR="00F42C25" w:rsidRDefault="00F42C25" w:rsidP="00F42C25">
      <w:pPr>
        <w:pStyle w:val="ListParagraph"/>
        <w:jc w:val="both"/>
        <w:rPr>
          <w:rFonts w:ascii="Segoe UI" w:hAnsi="Segoe UI" w:cs="Segoe UI"/>
          <w:lang w:val="es-AR"/>
        </w:rPr>
      </w:pPr>
    </w:p>
    <w:p w:rsidR="00B37420" w:rsidRDefault="001E38B1" w:rsidP="00F42C25">
      <w:pPr>
        <w:pStyle w:val="ListParagraph"/>
        <w:jc w:val="both"/>
        <w:rPr>
          <w:rFonts w:ascii="Segoe UI"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R</m:t>
                  </m:r>
                </m:e>
              </m:acc>
            </m:e>
            <m:sub>
              <m:r>
                <w:rPr>
                  <w:rFonts w:ascii="Cambria Math" w:hAnsi="Cambria Math" w:cs="Segoe UI"/>
                  <w:lang w:val="es-AR"/>
                </w:rPr>
                <m:t>A</m:t>
              </m:r>
            </m:sub>
          </m:sSub>
          <m:r>
            <w:rPr>
              <w:rFonts w:ascii="Cambria Math" w:hAnsi="Cambria Math" w:cs="Segoe UI"/>
              <w:lang w:val="es-AR"/>
            </w:rPr>
            <m:t>=λ-</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r>
            <w:rPr>
              <w:rFonts w:ascii="Cambria Math" w:hAnsi="Cambria Math" w:cs="Segoe UI"/>
              <w:lang w:val="es-AR"/>
            </w:rPr>
            <m:t>=10</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r>
            <m:rPr>
              <m:sty m:val="bi"/>
            </m:rPr>
            <w:rPr>
              <w:rFonts w:ascii="Cambria Math" w:hAnsi="Cambria Math" w:cs="Segoe UI"/>
              <w:lang w:val="es-AR"/>
            </w:rPr>
            <m:t>5,86</m:t>
          </m:r>
          <m:f>
            <m:fPr>
              <m:ctrlPr>
                <w:rPr>
                  <w:rFonts w:ascii="Cambria Math" w:hAnsi="Cambria Math" w:cs="Segoe UI"/>
                  <w:b/>
                  <w:i/>
                  <w:lang w:val="es-AR"/>
                </w:rPr>
              </m:ctrlPr>
            </m:fPr>
            <m:num>
              <m:r>
                <m:rPr>
                  <m:sty m:val="bi"/>
                </m:rPr>
                <w:rPr>
                  <w:rFonts w:ascii="Cambria Math" w:hAnsi="Cambria Math" w:cs="Segoe UI"/>
                  <w:lang w:val="es-AR"/>
                </w:rPr>
                <m:t>Cli.</m:t>
              </m:r>
            </m:num>
            <m:den>
              <m:r>
                <m:rPr>
                  <m:sty m:val="bi"/>
                </m:rPr>
                <w:rPr>
                  <w:rFonts w:ascii="Cambria Math" w:hAnsi="Cambria Math" w:cs="Segoe UI"/>
                  <w:lang w:val="es-AR"/>
                </w:rPr>
                <m:t>min</m:t>
              </m:r>
            </m:den>
          </m:f>
        </m:oMath>
      </m:oMathPara>
    </w:p>
    <w:p w:rsidR="00F42C25" w:rsidRDefault="00F42C25" w:rsidP="00F42C25">
      <w:pPr>
        <w:pStyle w:val="ListParagraph"/>
        <w:jc w:val="both"/>
        <w:rPr>
          <w:rFonts w:ascii="Segoe UI" w:hAnsi="Segoe UI" w:cs="Segoe UI"/>
          <w:lang w:val="es-AR"/>
        </w:rPr>
      </w:pPr>
    </w:p>
    <w:p w:rsidR="00977174" w:rsidRDefault="00977174" w:rsidP="00F42C25">
      <w:pPr>
        <w:pStyle w:val="ListParagraph"/>
        <w:jc w:val="both"/>
        <w:rPr>
          <w:rFonts w:ascii="Segoe UI" w:hAnsi="Segoe UI" w:cs="Segoe UI"/>
          <w:lang w:val="es-AR"/>
        </w:rPr>
      </w:pPr>
    </w:p>
    <w:p w:rsidR="00977174" w:rsidRDefault="00977174" w:rsidP="00F42C25">
      <w:pPr>
        <w:pStyle w:val="ListParagraph"/>
        <w:jc w:val="both"/>
        <w:rPr>
          <w:rFonts w:ascii="Segoe UI" w:hAnsi="Segoe UI" w:cs="Segoe UI"/>
          <w:lang w:val="es-AR"/>
        </w:rPr>
      </w:pPr>
    </w:p>
    <w:p w:rsidR="00977174" w:rsidRDefault="00977174" w:rsidP="00F42C25">
      <w:pPr>
        <w:pStyle w:val="ListParagraph"/>
        <w:jc w:val="both"/>
        <w:rPr>
          <w:rFonts w:ascii="Segoe UI" w:hAnsi="Segoe UI" w:cs="Segoe UI"/>
          <w:lang w:val="es-AR"/>
        </w:rPr>
      </w:pPr>
    </w:p>
    <w:p w:rsidR="00977174" w:rsidRDefault="00977174" w:rsidP="00F42C25">
      <w:pPr>
        <w:pStyle w:val="ListParagraph"/>
        <w:jc w:val="both"/>
        <w:rPr>
          <w:rFonts w:ascii="Segoe UI" w:hAnsi="Segoe UI" w:cs="Segoe UI"/>
          <w:lang w:val="es-AR"/>
        </w:rPr>
      </w:pPr>
    </w:p>
    <w:p w:rsidR="00977174" w:rsidRDefault="00977174" w:rsidP="00F42C25">
      <w:pPr>
        <w:pStyle w:val="ListParagraph"/>
        <w:jc w:val="both"/>
        <w:rPr>
          <w:rFonts w:ascii="Segoe UI" w:hAnsi="Segoe UI" w:cs="Segoe UI"/>
          <w:lang w:val="es-AR"/>
        </w:rPr>
      </w:pPr>
    </w:p>
    <w:p w:rsidR="00977174" w:rsidRPr="00F42C25" w:rsidRDefault="00977174" w:rsidP="00F42C25">
      <w:pPr>
        <w:pStyle w:val="ListParagraph"/>
        <w:jc w:val="both"/>
        <w:rPr>
          <w:rFonts w:ascii="Segoe UI" w:hAnsi="Segoe UI" w:cs="Segoe UI"/>
          <w:lang w:val="es-AR"/>
        </w:rPr>
      </w:pPr>
    </w:p>
    <w:p w:rsidR="00F42C25" w:rsidRDefault="00F42C25" w:rsidP="00F42C25">
      <w:pPr>
        <w:pStyle w:val="ListParagraph"/>
        <w:numPr>
          <w:ilvl w:val="0"/>
          <w:numId w:val="34"/>
        </w:numPr>
        <w:jc w:val="both"/>
        <w:rPr>
          <w:rFonts w:ascii="Segoe UI" w:hAnsi="Segoe UI" w:cs="Segoe UI"/>
          <w:lang w:val="es-AR"/>
        </w:rPr>
      </w:pPr>
      <w:r w:rsidRPr="00F42C25">
        <w:rPr>
          <w:rFonts w:ascii="Segoe UI" w:hAnsi="Segoe UI" w:cs="Segoe UI"/>
          <w:lang w:val="es-AR"/>
        </w:rPr>
        <w:t>La probabilidad de que el sistema este vacío.</w:t>
      </w:r>
    </w:p>
    <w:p w:rsidR="008E304E" w:rsidRPr="00F42C25" w:rsidRDefault="008E304E" w:rsidP="008E304E">
      <w:pPr>
        <w:pStyle w:val="ListParagraph"/>
        <w:jc w:val="both"/>
        <w:rPr>
          <w:rFonts w:ascii="Segoe UI" w:hAnsi="Segoe UI" w:cs="Segoe UI"/>
          <w:lang w:val="es-AR"/>
        </w:rPr>
      </w:pPr>
    </w:p>
    <w:p w:rsidR="00F42C25" w:rsidRPr="00F42C25" w:rsidRDefault="001E38B1" w:rsidP="00F42C25">
      <w:pPr>
        <w:pStyle w:val="ListParagrap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Sistema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F42C25" w:rsidRDefault="00F42C25" w:rsidP="00F42C25">
      <w:pPr>
        <w:pStyle w:val="ListParagraph"/>
        <w:jc w:val="both"/>
        <w:rPr>
          <w:rFonts w:ascii="Segoe UI" w:hAnsi="Segoe UI" w:cs="Segoe UI"/>
          <w:lang w:val="es-AR"/>
        </w:rPr>
      </w:pPr>
    </w:p>
    <w:p w:rsidR="008E304E" w:rsidRDefault="008E304E" w:rsidP="00F42C25">
      <w:pPr>
        <w:pStyle w:val="ListParagraph"/>
        <w:jc w:val="both"/>
        <w:rPr>
          <w:rFonts w:ascii="Segoe UI" w:hAnsi="Segoe UI" w:cs="Segoe UI"/>
          <w:lang w:val="es-AR"/>
        </w:rPr>
      </w:pPr>
      <w:r>
        <w:rPr>
          <w:rFonts w:ascii="Segoe UI" w:hAnsi="Segoe UI" w:cs="Segoe UI"/>
          <w:lang w:val="es-AR"/>
        </w:rPr>
        <w:t>Por ser el sistema B un P/P/1, entonces:</w:t>
      </w:r>
    </w:p>
    <w:p w:rsidR="008E304E" w:rsidRPr="00F42C25" w:rsidRDefault="001E38B1" w:rsidP="00F42C25">
      <w:pPr>
        <w:pStyle w:val="ListParagraph"/>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e>
            <m:sub>
              <m:r>
                <w:rPr>
                  <w:rFonts w:ascii="Cambria Math" w:hAnsi="Cambria Math" w:cs="Segoe UI"/>
                  <w:lang w:val="es-AR"/>
                </w:rPr>
                <m:t>B</m:t>
              </m:r>
            </m:sub>
          </m:sSub>
          <m:r>
            <w:rPr>
              <w:rFonts w:ascii="Cambria Math" w:hAnsi="Cambria Math" w:cs="Segoe UI"/>
              <w:lang w:val="es-AR"/>
            </w:rPr>
            <m:t>=1-</m:t>
          </m:r>
          <m:sSub>
            <m:sSubPr>
              <m:ctrlPr>
                <w:rPr>
                  <w:rFonts w:ascii="Cambria Math" w:hAnsi="Cambria Math" w:cs="Segoe UI"/>
                  <w:i/>
                  <w:lang w:val="es-AR"/>
                </w:rPr>
              </m:ctrlPr>
            </m:sSubPr>
            <m:e>
              <m:r>
                <w:rPr>
                  <w:rFonts w:ascii="Cambria Math" w:hAnsi="Cambria Math" w:cs="Segoe UI"/>
                  <w:lang w:val="es-AR"/>
                </w:rPr>
                <m:t>ρ</m:t>
              </m:r>
            </m:e>
            <m:sub>
              <m:r>
                <w:rPr>
                  <w:rFonts w:ascii="Cambria Math" w:hAnsi="Cambria Math" w:cs="Segoe UI"/>
                  <w:lang w:val="es-AR"/>
                </w:rPr>
                <m:t>B</m:t>
              </m:r>
            </m:sub>
          </m:sSub>
          <m:r>
            <w:rPr>
              <w:rFonts w:ascii="Cambria Math" w:hAnsi="Cambria Math" w:cs="Segoe UI"/>
              <w:lang w:val="es-AR"/>
            </w:rPr>
            <m:t>=1-</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B</m:t>
                  </m:r>
                </m:sub>
              </m:sSub>
            </m:den>
          </m:f>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0,4</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num>
            <m:den>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den>
          </m:f>
          <m:r>
            <w:rPr>
              <w:rFonts w:ascii="Cambria Math" w:eastAsiaTheme="minorEastAsia" w:hAnsi="Cambria Math" w:cs="Segoe UI"/>
              <w:lang w:val="es-AR"/>
            </w:rPr>
            <m:t>=</m:t>
          </m:r>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0,4*</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num>
            <m:den>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13</m:t>
              </m:r>
            </m:num>
            <m:den>
              <m:r>
                <w:rPr>
                  <w:rFonts w:ascii="Cambria Math" w:eastAsiaTheme="minorEastAsia" w:hAnsi="Cambria Math" w:cs="Segoe UI"/>
                  <w:lang w:val="es-AR"/>
                </w:rPr>
                <m:t>29</m:t>
              </m:r>
            </m:den>
          </m:f>
        </m:oMath>
      </m:oMathPara>
    </w:p>
    <w:p w:rsidR="00F42C25" w:rsidRPr="00F40784" w:rsidRDefault="00F42C25" w:rsidP="00F42C25">
      <w:pPr>
        <w:rPr>
          <w:rFonts w:ascii="Segoe UI" w:hAnsi="Segoe UI" w:cs="Segoe UI"/>
          <w:lang w:val="es-AR"/>
        </w:rPr>
      </w:pPr>
    </w:p>
    <w:p w:rsidR="00F42C25" w:rsidRDefault="001E38B1" w:rsidP="00F42C25">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Sistema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m:t>
              </m:r>
            </m:num>
            <m:den>
              <m:r>
                <w:rPr>
                  <w:rFonts w:ascii="Cambria Math" w:hAnsi="Cambria Math" w:cs="Segoe UI"/>
                  <w:lang w:val="es-AR"/>
                </w:rPr>
                <m:t>29</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13</m:t>
              </m:r>
            </m:num>
            <m:den>
              <m:r>
                <w:rPr>
                  <w:rFonts w:ascii="Cambria Math" w:hAnsi="Cambria Math" w:cs="Segoe UI"/>
                  <w:lang w:val="es-AR"/>
                </w:rPr>
                <m:t>29</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65</m:t>
              </m:r>
            </m:num>
            <m:den>
              <m:r>
                <w:rPr>
                  <w:rFonts w:ascii="Cambria Math" w:hAnsi="Cambria Math" w:cs="Segoe UI"/>
                  <w:lang w:val="es-AR"/>
                </w:rPr>
                <m:t>3181</m:t>
              </m:r>
            </m:den>
          </m:f>
          <m:r>
            <w:rPr>
              <w:rFonts w:ascii="Cambria Math" w:hAnsi="Cambria Math" w:cs="Segoe UI"/>
              <w:lang w:val="es-AR"/>
            </w:rPr>
            <m:t>≅</m:t>
          </m:r>
          <m:r>
            <m:rPr>
              <m:sty m:val="bi"/>
            </m:rPr>
            <w:rPr>
              <w:rFonts w:ascii="Cambria Math" w:hAnsi="Cambria Math" w:cs="Segoe UI"/>
              <w:lang w:val="es-AR"/>
            </w:rPr>
            <m:t>0,0204</m:t>
          </m:r>
        </m:oMath>
      </m:oMathPara>
    </w:p>
    <w:p w:rsidR="00F42C25" w:rsidRDefault="00F42C25" w:rsidP="002F3A74">
      <w:pPr>
        <w:pStyle w:val="Heading1"/>
        <w:rPr>
          <w:rFonts w:ascii="Segoe UI" w:hAnsi="Segoe UI" w:cs="Segoe UI"/>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Pr="00977174" w:rsidRDefault="00977174" w:rsidP="00977174">
      <w:pPr>
        <w:rPr>
          <w:lang w:val="es-AR"/>
        </w:rPr>
      </w:pPr>
    </w:p>
    <w:p w:rsidR="002F3A74" w:rsidRPr="003435E0" w:rsidRDefault="002F3A74" w:rsidP="002F3A74">
      <w:pPr>
        <w:pStyle w:val="Heading1"/>
        <w:rPr>
          <w:rFonts w:ascii="Segoe UI" w:hAnsi="Segoe UI" w:cs="Segoe UI"/>
          <w:lang w:val="es-AR"/>
        </w:rPr>
      </w:pPr>
      <w:bookmarkStart w:id="12" w:name="_Toc399505946"/>
      <w:r w:rsidRPr="003435E0">
        <w:rPr>
          <w:rFonts w:ascii="Segoe UI" w:hAnsi="Segoe UI" w:cs="Segoe UI"/>
          <w:lang w:val="es-AR"/>
        </w:rPr>
        <w:lastRenderedPageBreak/>
        <w:t>Ejercicio N° 8</w:t>
      </w:r>
      <w:bookmarkEnd w:id="12"/>
    </w:p>
    <w:p w:rsidR="002F3A74" w:rsidRPr="003435E0" w:rsidRDefault="002F3A74" w:rsidP="002F3A74">
      <w:pPr>
        <w:pStyle w:val="Heading2"/>
        <w:jc w:val="both"/>
        <w:rPr>
          <w:rFonts w:ascii="Segoe UI" w:hAnsi="Segoe UI" w:cs="Segoe UI"/>
          <w:lang w:val="es-AR"/>
        </w:rPr>
      </w:pPr>
      <w:r w:rsidRPr="003435E0">
        <w:rPr>
          <w:rFonts w:ascii="Segoe UI" w:hAnsi="Segoe UI" w:cs="Segoe UI"/>
          <w:lang w:val="es-AR"/>
        </w:rPr>
        <w:t>Enunciado</w:t>
      </w:r>
    </w:p>
    <w:p w:rsidR="002F3A74" w:rsidRPr="003435E0" w:rsidRDefault="002F3A74" w:rsidP="002F3A74">
      <w:pPr>
        <w:autoSpaceDE w:val="0"/>
        <w:autoSpaceDN w:val="0"/>
        <w:adjustRightInd w:val="0"/>
        <w:spacing w:after="0" w:line="240" w:lineRule="auto"/>
        <w:rPr>
          <w:rFonts w:ascii="Segoe UI" w:eastAsia="TTFF2EC1B0t00" w:hAnsi="Segoe UI" w:cs="Segoe UI"/>
          <w:lang w:val="es-AR"/>
        </w:rPr>
      </w:pPr>
      <w:r w:rsidRPr="003435E0">
        <w:rPr>
          <w:rFonts w:ascii="Segoe UI" w:eastAsia="TTFF2EC1B0t00" w:hAnsi="Segoe UI" w:cs="Segoe UI"/>
          <w:lang w:val="es-AR"/>
        </w:rPr>
        <w:t xml:space="preserve">Dado el siguiente sistema con </w:t>
      </w:r>
      <w:r w:rsidRPr="003435E0">
        <w:rPr>
          <w:rFonts w:ascii="Segoe UI" w:eastAsia="TTFF2EC1B0t00" w:hAnsi="Segoe UI" w:cs="Segoe UI"/>
          <w:b/>
          <w:lang w:val="es-AR"/>
        </w:rPr>
        <w:t>reciclaje</w:t>
      </w:r>
      <w:r w:rsidRPr="003435E0">
        <w:rPr>
          <w:rFonts w:ascii="Segoe UI" w:eastAsia="TTFF2EC1B0t00" w:hAnsi="Segoe UI" w:cs="Segoe UI"/>
          <w:lang w:val="es-AR"/>
        </w:rPr>
        <w:t xml:space="preserve">, se sabe que los clientes arriban a una velocidad promedio de </w:t>
      </w:r>
      <w:r w:rsidRPr="003435E0">
        <w:rPr>
          <w:rFonts w:ascii="Segoe UI" w:eastAsia="TTFF2EC1B0t00" w:hAnsi="Segoe UI" w:cs="Segoe UI"/>
          <w:b/>
          <w:lang w:val="es-AR"/>
        </w:rPr>
        <w:t>8 clientes por minuto</w:t>
      </w:r>
      <w:r w:rsidRPr="003435E0">
        <w:rPr>
          <w:rFonts w:ascii="Segoe UI" w:eastAsia="TTFF2EC1B0t00" w:hAnsi="Segoe UI" w:cs="Segoe UI"/>
          <w:lang w:val="es-AR"/>
        </w:rPr>
        <w:t xml:space="preserve"> y el canal atiende a una velocidad promedio de </w:t>
      </w:r>
      <w:r w:rsidRPr="003435E0">
        <w:rPr>
          <w:rFonts w:ascii="Segoe UI" w:eastAsia="TTFF2EC1B0t00" w:hAnsi="Segoe UI" w:cs="Segoe UI"/>
          <w:b/>
          <w:lang w:val="es-AR"/>
        </w:rPr>
        <w:t>10 clientes por minuto</w:t>
      </w:r>
      <w:r w:rsidRPr="003435E0">
        <w:rPr>
          <w:rFonts w:ascii="Segoe UI" w:eastAsia="TTFF2EC1B0t00" w:hAnsi="Segoe UI" w:cs="Segoe UI"/>
          <w:lang w:val="es-AR"/>
        </w:rPr>
        <w:t xml:space="preserve"> (</w:t>
      </w:r>
      <w:r w:rsidR="00B118E2" w:rsidRPr="003435E0">
        <w:rPr>
          <w:rFonts w:ascii="Segoe UI" w:eastAsia="TTFF2EC1B0t00" w:hAnsi="Segoe UI" w:cs="Segoe UI"/>
          <w:lang w:val="es-AR"/>
        </w:rPr>
        <w:t>distribución</w:t>
      </w:r>
      <w:r w:rsidRPr="003435E0">
        <w:rPr>
          <w:rFonts w:ascii="Segoe UI" w:eastAsia="TTFF2EC1B0t00" w:hAnsi="Segoe UI" w:cs="Segoe UI"/>
          <w:lang w:val="es-AR"/>
        </w:rPr>
        <w:t xml:space="preserve"> Poisson)</w:t>
      </w:r>
      <w:r w:rsidR="003F68CE">
        <w:rPr>
          <w:rFonts w:ascii="Segoe UI" w:eastAsia="TTFF2EC1B0t00" w:hAnsi="Segoe UI" w:cs="Segoe UI"/>
          <w:lang w:val="es-AR"/>
        </w:rPr>
        <w:t>.</w:t>
      </w:r>
    </w:p>
    <w:p w:rsidR="002F3A74" w:rsidRPr="003435E0" w:rsidRDefault="002F3A74" w:rsidP="002F3A74">
      <w:pPr>
        <w:autoSpaceDE w:val="0"/>
        <w:autoSpaceDN w:val="0"/>
        <w:adjustRightInd w:val="0"/>
        <w:spacing w:after="0" w:line="240" w:lineRule="auto"/>
        <w:rPr>
          <w:rFonts w:ascii="Segoe UI" w:eastAsia="TTFF2EC1B0t00" w:hAnsi="Segoe UI" w:cs="Segoe UI"/>
          <w:lang w:val="es-AR"/>
        </w:rPr>
      </w:pPr>
    </w:p>
    <w:p w:rsidR="002F3A74" w:rsidRPr="003435E0" w:rsidRDefault="002F3A74" w:rsidP="002F3A74">
      <w:pPr>
        <w:pStyle w:val="Heading2"/>
        <w:jc w:val="both"/>
        <w:rPr>
          <w:rFonts w:ascii="Segoe UI" w:hAnsi="Segoe UI" w:cs="Segoe UI"/>
          <w:lang w:val="es-AR"/>
        </w:rPr>
      </w:pPr>
      <w:r w:rsidRPr="003435E0">
        <w:rPr>
          <w:rFonts w:ascii="Segoe UI" w:hAnsi="Segoe UI" w:cs="Segoe UI"/>
          <w:lang w:val="es-AR"/>
        </w:rPr>
        <w:t>Modelo</w:t>
      </w:r>
    </w:p>
    <w:p w:rsidR="002F3A74" w:rsidRPr="003435E0" w:rsidRDefault="00F066F5" w:rsidP="002F3A74">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12130" cy="3203575"/>
            <wp:effectExtent l="0" t="0" r="7620" b="0"/>
            <wp:docPr id="9"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0528" cy="5834514"/>
                      <a:chOff x="506437" y="239151"/>
                      <a:chExt cx="10220528" cy="5834514"/>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18" cstate="print">
                        <a:extLst>
                          <a:ext uri="{28A0092B-C50C-407E-A947-70E740481C1C}">
                            <a14:useLocalDpi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18" cstate="print">
                        <a:extLst>
                          <a:ext uri="{28A0092B-C50C-407E-A947-70E740481C1C}">
                            <a14:useLocalDpi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18" cstate="print">
                        <a:extLst>
                          <a:ext uri="{28A0092B-C50C-407E-A947-70E740481C1C}">
                            <a14:useLocalDpi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18" cstate="print">
                        <a:extLst>
                          <a:ext uri="{28A0092B-C50C-407E-A947-70E740481C1C}">
                            <a14:useLocalDpi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18" cstate="print">
                        <a:extLst>
                          <a:ext uri="{28A0092B-C50C-407E-A947-70E740481C1C}">
                            <a14:useLocalDpi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a:off x="4777019" y="2249530"/>
                        <a:ext cx="865965" cy="711418"/>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6" name="Picture 16"/>
                      <a:cNvPicPr>
                        <a:picLocks noChangeAspect="1"/>
                      </a:cNvPicPr>
                    </a:nvPicPr>
                    <a:blipFill>
                      <a:blip r:embed="rId19" cstate="print">
                        <a:extLst>
                          <a:ext uri="{28A0092B-C50C-407E-A947-70E740481C1C}">
                            <a14:useLocalDpi xmlns:a14="http://schemas.microsoft.com/office/drawing/2010/main" val="0"/>
                          </a:ext>
                        </a:extLst>
                      </a:blip>
                      <a:stretch>
                        <a:fillRect/>
                      </a:stretch>
                    </a:blipFill>
                    <a:spPr>
                      <a:xfrm>
                        <a:off x="8566496" y="2200980"/>
                        <a:ext cx="745199" cy="745199"/>
                      </a:xfrm>
                      <a:prstGeom prst="rect">
                        <a:avLst/>
                      </a:prstGeom>
                    </a:spPr>
                  </a:pic>
                  <a:sp>
                    <a:nvSpPr>
                      <a:cNvPr id="17" name="Rectangle 17"/>
                      <a:cNvSpPr/>
                    </a:nvSpPr>
                    <a:spPr>
                      <a:xfrm>
                        <a:off x="5866227" y="2273399"/>
                        <a:ext cx="2264899" cy="554208"/>
                      </a:xfrm>
                      <a:prstGeom prst="rect">
                        <a:avLst/>
                      </a:prstGeom>
                      <a:ln>
                        <a:solidFill>
                          <a:schemeClr val="tx2"/>
                        </a:solidFill>
                      </a:ln>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5"/>
                      </a:lnRef>
                      <a:fillRef idx="1">
                        <a:schemeClr val="lt1"/>
                      </a:fillRef>
                      <a:effectRef idx="0">
                        <a:schemeClr val="accent5"/>
                      </a:effectRef>
                      <a:fontRef idx="minor">
                        <a:schemeClr val="dk1"/>
                      </a:fontRef>
                    </a:style>
                  </a:sp>
                  <a:sp>
                    <a:nvSpPr>
                      <a:cNvPr id="18" name="TextBox 18"/>
                      <a:cNvSpPr txBox="1"/>
                    </a:nvSpPr>
                    <a:spPr>
                      <a:xfrm>
                        <a:off x="506437" y="239151"/>
                        <a:ext cx="1136658"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a:t>
                          </a:r>
                          <a:r>
                            <a:rPr lang="es-AR" dirty="0" smtClean="0"/>
                            <a:t>8</a:t>
                          </a:r>
                          <a:endParaRPr lang="es-AR" dirty="0"/>
                        </a:p>
                      </a:txBody>
                      <a:useSpRect/>
                    </a:txSp>
                  </a:sp>
                  <a:sp>
                    <a:nvSpPr>
                      <a:cNvPr id="19" name="Right Arrow 12"/>
                      <a:cNvSpPr/>
                    </a:nvSpPr>
                    <a:spPr>
                      <a:xfrm rot="5400000">
                        <a:off x="9877757" y="335448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0" name="Right Arrow 12"/>
                      <a:cNvSpPr/>
                    </a:nvSpPr>
                    <a:spPr>
                      <a:xfrm rot="5400000">
                        <a:off x="9883012" y="4452818"/>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1" name="Right Arrow 12"/>
                      <a:cNvSpPr/>
                    </a:nvSpPr>
                    <a:spPr>
                      <a:xfrm rot="10800000">
                        <a:off x="8700598" y="474185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2" name="Right Arrow 12"/>
                      <a:cNvSpPr/>
                    </a:nvSpPr>
                    <a:spPr>
                      <a:xfrm rot="10800000">
                        <a:off x="5268970" y="4778635"/>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3" name="Right Arrow 12"/>
                      <a:cNvSpPr/>
                    </a:nvSpPr>
                    <a:spPr>
                      <a:xfrm rot="10800000">
                        <a:off x="7628543" y="476287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4" name="Right Arrow 12"/>
                      <a:cNvSpPr/>
                    </a:nvSpPr>
                    <a:spPr>
                      <a:xfrm rot="10800000">
                        <a:off x="6383067" y="475761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5" name="Right Arrow 12"/>
                      <a:cNvSpPr/>
                    </a:nvSpPr>
                    <a:spPr>
                      <a:xfrm rot="10800000">
                        <a:off x="4286251" y="477338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6" name="Right Arrow 12"/>
                      <a:cNvSpPr/>
                    </a:nvSpPr>
                    <a:spPr>
                      <a:xfrm rot="16200000">
                        <a:off x="3366599" y="458945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0" name="TextBox 35"/>
                      <a:cNvSpPr txBox="1">
                        <a:spLocks noRot="1" noChangeAspect="1" noMove="1" noResize="1" noEditPoints="1" noAdjustHandles="1" noChangeArrowheads="1" noChangeShapeType="1" noTextEdit="1"/>
                      </a:cNvSpPr>
                    </a:nvSpPr>
                    <a:spPr>
                      <a:xfrm>
                        <a:off x="10075362" y="1656372"/>
                        <a:ext cx="185755" cy="276999"/>
                      </a:xfrm>
                      <a:prstGeom prst="rect">
                        <a:avLst/>
                      </a:prstGeom>
                      <a:blipFill rotWithShape="0">
                        <a:blip r:embed="rId24"/>
                        <a:stretch>
                          <a:fillRect l="-33333" r="-93333" b="-222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sp>
                    <a:nvSpPr>
                      <a:cNvPr id="31" name="Right Arrow 12"/>
                      <a:cNvSpPr/>
                    </a:nvSpPr>
                    <a:spPr>
                      <a:xfrm rot="16200000">
                        <a:off x="3371855" y="3480609"/>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pic>
                    <a:nvPicPr>
                      <a:cNvPr id="1025" name="Picture 1"/>
                      <a:cNvPicPr>
                        <a:picLocks noChangeAspect="1" noChangeArrowheads="1"/>
                      </a:cNvPicPr>
                    </a:nvPicPr>
                    <a:blipFill>
                      <a:blip r:embed="rId25">
                        <a:clrChange>
                          <a:clrFrom>
                            <a:srgbClr val="FFFFFF"/>
                          </a:clrFrom>
                          <a:clrTo>
                            <a:srgbClr val="FFFFFF">
                              <a:alpha val="0"/>
                            </a:srgbClr>
                          </a:clrTo>
                        </a:clrChange>
                      </a:blip>
                      <a:srcRect/>
                      <a:stretch>
                        <a:fillRect/>
                      </a:stretch>
                    </a:blipFill>
                    <a:spPr bwMode="auto">
                      <a:xfrm>
                        <a:off x="4971394" y="1818289"/>
                        <a:ext cx="189185" cy="256751"/>
                      </a:xfrm>
                      <a:prstGeom prst="rect">
                        <a:avLst/>
                      </a:prstGeom>
                      <a:noFill/>
                    </a:spPr>
                  </a:pic>
                  <a:pic>
                    <a:nvPicPr>
                      <a:cNvPr id="1029" name="Picture 5"/>
                      <a:cNvPicPr>
                        <a:picLocks noChangeAspect="1" noChangeArrowheads="1"/>
                      </a:cNvPicPr>
                    </a:nvPicPr>
                    <a:blipFill>
                      <a:blip r:embed="rId26">
                        <a:clrChange>
                          <a:clrFrom>
                            <a:srgbClr val="FFFFFF"/>
                          </a:clrFrom>
                          <a:clrTo>
                            <a:srgbClr val="FFFFFF">
                              <a:alpha val="0"/>
                            </a:srgbClr>
                          </a:clrTo>
                        </a:clrChange>
                      </a:blip>
                      <a:srcRect/>
                      <a:stretch>
                        <a:fillRect/>
                      </a:stretch>
                    </a:blipFill>
                    <a:spPr bwMode="auto">
                      <a:xfrm>
                        <a:off x="3394843" y="1692166"/>
                        <a:ext cx="1006173" cy="525517"/>
                      </a:xfrm>
                      <a:prstGeom prst="rect">
                        <a:avLst/>
                      </a:prstGeom>
                      <a:noFill/>
                    </a:spPr>
                  </a:pic>
                  <a:pic>
                    <a:nvPicPr>
                      <a:cNvPr id="1031" name="Picture 7"/>
                      <a:cNvPicPr>
                        <a:picLocks noChangeAspect="1" noChangeArrowheads="1"/>
                      </a:cNvPicPr>
                    </a:nvPicPr>
                    <a:blipFill>
                      <a:blip r:embed="rId27">
                        <a:clrChange>
                          <a:clrFrom>
                            <a:srgbClr val="FFFFFF"/>
                          </a:clrFrom>
                          <a:clrTo>
                            <a:srgbClr val="FFFFFF">
                              <a:alpha val="0"/>
                            </a:srgbClr>
                          </a:clrTo>
                        </a:clrChange>
                      </a:blip>
                      <a:srcRect/>
                      <a:stretch>
                        <a:fillRect/>
                      </a:stretch>
                    </a:blipFill>
                    <a:spPr bwMode="auto">
                      <a:xfrm>
                        <a:off x="8278347" y="1618593"/>
                        <a:ext cx="1111661" cy="515007"/>
                      </a:xfrm>
                      <a:prstGeom prst="rect">
                        <a:avLst/>
                      </a:prstGeom>
                      <a:noFill/>
                    </a:spPr>
                  </a:pic>
                  <a:pic>
                    <a:nvPicPr>
                      <a:cNvPr id="1033" name="Picture 9"/>
                      <a:cNvPicPr>
                        <a:picLocks noChangeAspect="1" noChangeArrowheads="1"/>
                      </a:cNvPicPr>
                    </a:nvPicPr>
                    <a:blipFill>
                      <a:blip r:embed="rId28">
                        <a:clrChange>
                          <a:clrFrom>
                            <a:srgbClr val="FFFFFF"/>
                          </a:clrFrom>
                          <a:clrTo>
                            <a:srgbClr val="FFFFFF">
                              <a:alpha val="0"/>
                            </a:srgbClr>
                          </a:clrTo>
                        </a:clrChange>
                      </a:blip>
                      <a:srcRect/>
                      <a:stretch>
                        <a:fillRect/>
                      </a:stretch>
                    </a:blipFill>
                    <a:spPr bwMode="auto">
                      <a:xfrm>
                        <a:off x="6726621" y="5654565"/>
                        <a:ext cx="657225" cy="419100"/>
                      </a:xfrm>
                      <a:prstGeom prst="rect">
                        <a:avLst/>
                      </a:prstGeom>
                      <a:noFill/>
                    </a:spPr>
                  </a:pic>
                </lc:lockedCanvas>
              </a:graphicData>
            </a:graphic>
          </wp:inline>
        </w:drawing>
      </w:r>
    </w:p>
    <w:p w:rsidR="002F3A74" w:rsidRPr="003435E0" w:rsidRDefault="002F3A74" w:rsidP="002F3A74">
      <w:pPr>
        <w:jc w:val="both"/>
        <w:rPr>
          <w:rFonts w:ascii="Segoe UI" w:hAnsi="Segoe UI" w:cs="Segoe UI"/>
          <w:lang w:val="es-AR"/>
        </w:rPr>
      </w:pPr>
      <w:r w:rsidRPr="003435E0">
        <w:rPr>
          <w:rFonts w:ascii="Segoe UI" w:hAnsi="Segoe UI" w:cs="Segoe UI"/>
          <w:lang w:val="es-AR"/>
        </w:rPr>
        <w:t>Según la notación de Kendall, este es un modelo P/P/1 con reciclaje.</w:t>
      </w:r>
    </w:p>
    <w:p w:rsidR="002F3A74" w:rsidRPr="003435E0" w:rsidRDefault="002F3A74" w:rsidP="002F3A74">
      <w:pPr>
        <w:pStyle w:val="Heading2"/>
        <w:jc w:val="both"/>
        <w:rPr>
          <w:rFonts w:ascii="Segoe UI" w:hAnsi="Segoe UI" w:cs="Segoe UI"/>
          <w:lang w:val="es-AR"/>
        </w:rPr>
      </w:pPr>
      <w:r w:rsidRPr="003435E0">
        <w:rPr>
          <w:rFonts w:ascii="Segoe UI" w:hAnsi="Segoe UI" w:cs="Segoe UI"/>
          <w:lang w:val="es-AR"/>
        </w:rPr>
        <w:t>Hipótesis</w:t>
      </w:r>
    </w:p>
    <w:p w:rsidR="002F3A74" w:rsidRPr="008162B2" w:rsidRDefault="002F3A74" w:rsidP="008162B2">
      <w:pPr>
        <w:pStyle w:val="ListParagraph"/>
        <w:numPr>
          <w:ilvl w:val="0"/>
          <w:numId w:val="33"/>
        </w:numPr>
        <w:jc w:val="both"/>
        <w:rPr>
          <w:rFonts w:ascii="Segoe UI" w:hAnsi="Segoe UI" w:cs="Segoe UI"/>
          <w:lang w:val="es-AR"/>
        </w:rPr>
      </w:pPr>
      <w:r w:rsidRPr="008162B2">
        <w:rPr>
          <w:rFonts w:ascii="Segoe UI" w:hAnsi="Segoe UI" w:cs="Segoe UI"/>
          <w:lang w:val="es-AR"/>
        </w:rPr>
        <w:t>El tipo de proceso de arribo de clientes es Poisson.</w:t>
      </w:r>
    </w:p>
    <w:p w:rsidR="002F3A74" w:rsidRPr="008162B2" w:rsidRDefault="002F3A74" w:rsidP="008162B2">
      <w:pPr>
        <w:pStyle w:val="ListParagraph"/>
        <w:numPr>
          <w:ilvl w:val="0"/>
          <w:numId w:val="33"/>
        </w:numPr>
        <w:jc w:val="both"/>
        <w:rPr>
          <w:rFonts w:ascii="Segoe UI" w:hAnsi="Segoe UI" w:cs="Segoe UI"/>
          <w:lang w:val="es-AR"/>
        </w:rPr>
      </w:pPr>
      <w:r w:rsidRPr="008162B2">
        <w:rPr>
          <w:rFonts w:ascii="Segoe UI" w:hAnsi="Segoe UI" w:cs="Segoe UI"/>
          <w:lang w:val="es-AR"/>
        </w:rPr>
        <w:t>El tipo de proceso de servicio de clientes es Poisson.</w:t>
      </w:r>
    </w:p>
    <w:p w:rsidR="002F3A74" w:rsidRPr="008162B2" w:rsidRDefault="002F3A74" w:rsidP="008162B2">
      <w:pPr>
        <w:pStyle w:val="ListParagraph"/>
        <w:numPr>
          <w:ilvl w:val="0"/>
          <w:numId w:val="33"/>
        </w:numPr>
        <w:jc w:val="both"/>
        <w:rPr>
          <w:rFonts w:ascii="Segoe UI" w:hAnsi="Segoe UI" w:cs="Segoe UI"/>
          <w:lang w:val="es-AR"/>
        </w:rPr>
      </w:pPr>
      <w:r w:rsidRPr="008162B2">
        <w:rPr>
          <w:rFonts w:ascii="Segoe UI" w:hAnsi="Segoe UI" w:cs="Segoe UI"/>
          <w:lang w:val="es-AR"/>
        </w:rPr>
        <w:t>Hay 1 solo canal de atención.</w:t>
      </w:r>
    </w:p>
    <w:p w:rsidR="002F3A74" w:rsidRPr="008162B2" w:rsidRDefault="002F3A74" w:rsidP="008162B2">
      <w:pPr>
        <w:pStyle w:val="ListParagraph"/>
        <w:numPr>
          <w:ilvl w:val="0"/>
          <w:numId w:val="33"/>
        </w:numPr>
        <w:jc w:val="both"/>
        <w:rPr>
          <w:rFonts w:ascii="Segoe UI" w:hAnsi="Segoe UI" w:cs="Segoe UI"/>
          <w:lang w:val="es-AR"/>
        </w:rPr>
      </w:pPr>
      <w:r w:rsidRPr="008162B2">
        <w:rPr>
          <w:rFonts w:ascii="Segoe UI" w:hAnsi="Segoe UI" w:cs="Segoe UI"/>
          <w:lang w:val="es-AR"/>
        </w:rPr>
        <w:t>La capacidad del sistema es infinita.</w:t>
      </w:r>
    </w:p>
    <w:p w:rsidR="002F3A74" w:rsidRPr="008162B2" w:rsidRDefault="002F3A74" w:rsidP="008162B2">
      <w:pPr>
        <w:pStyle w:val="ListParagraph"/>
        <w:numPr>
          <w:ilvl w:val="0"/>
          <w:numId w:val="33"/>
        </w:numPr>
        <w:jc w:val="both"/>
        <w:rPr>
          <w:rFonts w:ascii="Segoe UI" w:hAnsi="Segoe UI" w:cs="Segoe UI"/>
          <w:lang w:val="es-AR"/>
        </w:rPr>
      </w:pPr>
      <w:r w:rsidRPr="008162B2">
        <w:rPr>
          <w:rFonts w:ascii="Segoe UI" w:hAnsi="Segoe UI" w:cs="Segoe UI"/>
          <w:lang w:val="es-AR"/>
        </w:rPr>
        <w:t>La disciplina de atención de los clientes es FIFO (First In, First Out).</w:t>
      </w:r>
    </w:p>
    <w:p w:rsidR="002F3A74" w:rsidRPr="008162B2" w:rsidRDefault="002F3A74" w:rsidP="008162B2">
      <w:pPr>
        <w:pStyle w:val="ListParagraph"/>
        <w:numPr>
          <w:ilvl w:val="0"/>
          <w:numId w:val="33"/>
        </w:numPr>
        <w:jc w:val="both"/>
        <w:rPr>
          <w:rFonts w:ascii="Segoe UI" w:hAnsi="Segoe UI" w:cs="Segoe UI"/>
          <w:lang w:val="es-AR"/>
        </w:rPr>
      </w:pPr>
      <w:r w:rsidRPr="008162B2">
        <w:rPr>
          <w:rFonts w:ascii="Segoe UI" w:hAnsi="Segoe UI" w:cs="Segoe UI"/>
          <w:lang w:val="es-AR"/>
        </w:rPr>
        <w:t>La población es infinita.</w:t>
      </w:r>
    </w:p>
    <w:p w:rsidR="002F3A74" w:rsidRPr="008162B2" w:rsidRDefault="002F3A74" w:rsidP="008162B2">
      <w:pPr>
        <w:pStyle w:val="ListParagraph"/>
        <w:numPr>
          <w:ilvl w:val="0"/>
          <w:numId w:val="33"/>
        </w:numPr>
        <w:jc w:val="both"/>
        <w:rPr>
          <w:rFonts w:ascii="Segoe UI" w:hAnsi="Segoe UI" w:cs="Segoe UI"/>
          <w:lang w:val="es-AR"/>
        </w:rPr>
      </w:pPr>
      <w:r w:rsidRPr="008162B2">
        <w:rPr>
          <w:rFonts w:ascii="Segoe UI" w:hAnsi="Segoe UI" w:cs="Segoe UI"/>
          <w:lang w:val="es-AR"/>
        </w:rPr>
        <w:t>Se forma una única cola frente al canal.</w:t>
      </w:r>
    </w:p>
    <w:p w:rsidR="002F3A74" w:rsidRPr="008162B2" w:rsidRDefault="002F3A74" w:rsidP="008162B2">
      <w:pPr>
        <w:pStyle w:val="ListParagraph"/>
        <w:numPr>
          <w:ilvl w:val="0"/>
          <w:numId w:val="33"/>
        </w:numPr>
        <w:jc w:val="both"/>
        <w:rPr>
          <w:rFonts w:ascii="Segoe UI" w:hAnsi="Segoe UI" w:cs="Segoe UI"/>
          <w:lang w:val="es-AR"/>
        </w:rPr>
      </w:pPr>
      <w:r w:rsidRPr="008162B2">
        <w:rPr>
          <w:rFonts w:ascii="Segoe UI" w:hAnsi="Segoe UI" w:cs="Segoe UI"/>
          <w:lang w:val="es-AR"/>
        </w:rPr>
        <w:t>El sistema se encuentra en régimen permanente.</w:t>
      </w:r>
    </w:p>
    <w:p w:rsidR="002F3A74" w:rsidRPr="008162B2" w:rsidRDefault="002F3A74" w:rsidP="008162B2">
      <w:pPr>
        <w:pStyle w:val="ListParagraph"/>
        <w:numPr>
          <w:ilvl w:val="0"/>
          <w:numId w:val="33"/>
        </w:numPr>
        <w:jc w:val="both"/>
        <w:rPr>
          <w:rFonts w:ascii="Segoe UI" w:hAnsi="Segoe UI" w:cs="Segoe UI"/>
          <w:lang w:val="es-AR"/>
        </w:rPr>
      </w:pPr>
      <w:r w:rsidRPr="008162B2">
        <w:rPr>
          <w:rFonts w:ascii="Segoe UI" w:hAnsi="Segoe UI" w:cs="Segoe UI"/>
          <w:lang w:val="es-AR"/>
        </w:rPr>
        <w:t>No hay impaciencia por parte de los clientes.</w:t>
      </w:r>
    </w:p>
    <w:p w:rsidR="002F3A74" w:rsidRPr="003435E0" w:rsidRDefault="002F3A74" w:rsidP="002F3A74">
      <w:pPr>
        <w:pStyle w:val="Heading2"/>
        <w:jc w:val="both"/>
        <w:rPr>
          <w:rFonts w:ascii="Segoe UI" w:hAnsi="Segoe UI" w:cs="Segoe UI"/>
          <w:lang w:val="es-AR"/>
        </w:rPr>
      </w:pPr>
      <w:r w:rsidRPr="003435E0">
        <w:rPr>
          <w:rFonts w:ascii="Segoe UI" w:hAnsi="Segoe UI" w:cs="Segoe UI"/>
          <w:lang w:val="es-AR"/>
        </w:rPr>
        <w:t>Ejercicios</w:t>
      </w:r>
    </w:p>
    <w:p w:rsidR="002F3A74" w:rsidRDefault="002F3A74" w:rsidP="002F3A74">
      <w:pPr>
        <w:pStyle w:val="ListParagraph"/>
        <w:numPr>
          <w:ilvl w:val="0"/>
          <w:numId w:val="32"/>
        </w:numPr>
        <w:rPr>
          <w:lang w:val="es-AR"/>
        </w:rPr>
      </w:pPr>
      <w:r w:rsidRPr="003435E0">
        <w:rPr>
          <w:lang w:val="es-AR"/>
        </w:rPr>
        <w:t>La cantidad de clientes en la cola</w:t>
      </w:r>
    </w:p>
    <w:p w:rsidR="0043506E" w:rsidRPr="003435E0" w:rsidRDefault="001E38B1" w:rsidP="0043506E">
      <w:pPr>
        <w:pStyle w:val="ListParagraph"/>
        <w:rPr>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 xml:space="preserve">= </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r>
            <w:rPr>
              <w:rFonts w:ascii="Cambria Math" w:eastAsiaTheme="minorEastAsia" w:hAnsi="Cambria Math" w:cs="Segoe UI"/>
              <w:lang w:val="es-AR"/>
            </w:rPr>
            <m:t>=</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oMath>
      </m:oMathPara>
    </w:p>
    <w:p w:rsidR="002F3A74" w:rsidRDefault="001E38B1" w:rsidP="002F3A74">
      <w:pPr>
        <w:pStyle w:val="ListParagraph"/>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 λ+0.1</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+ 0.1</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r>
            <w:rPr>
              <w:rFonts w:ascii="Cambria Math" w:eastAsiaTheme="minorEastAsia" w:hAnsi="Cambria Math" w:cs="Segoe UI"/>
              <w:lang w:val="es-AR"/>
            </w:rPr>
            <m:t>=</m:t>
          </m:r>
          <m:r>
            <w:rPr>
              <w:rFonts w:ascii="Cambria Math" w:eastAsiaTheme="minorEastAsia" w:hAnsi="Cambria Math"/>
              <w:lang w:val="es-AR"/>
            </w:rPr>
            <m:t xml:space="preserve"> </m:t>
          </m:r>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+ 0.1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oMath>
      </m:oMathPara>
    </w:p>
    <w:p w:rsidR="0043506E" w:rsidRDefault="001E38B1" w:rsidP="002F3A74">
      <w:pPr>
        <w:pStyle w:val="ListParagraph"/>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0.9λ</m:t>
              </m:r>
            </m:e>
            <m:sub>
              <m:r>
                <w:rPr>
                  <w:rFonts w:ascii="Cambria Math" w:eastAsiaTheme="minorEastAsia" w:hAnsi="Cambria Math" w:cs="Segoe UI"/>
                  <w:lang w:val="es-AR"/>
                </w:rPr>
                <m:t>e</m:t>
              </m:r>
            </m:sub>
          </m:sSub>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oMath>
      </m:oMathPara>
    </w:p>
    <w:p w:rsidR="0043506E" w:rsidRPr="003435E0" w:rsidRDefault="001E38B1" w:rsidP="002F3A74">
      <w:pPr>
        <w:pStyle w:val="ListParagraph"/>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0.9</m:t>
              </m:r>
            </m:den>
          </m:f>
          <m:r>
            <w:rPr>
              <w:rFonts w:ascii="Cambria Math" w:eastAsiaTheme="minorEastAsia" w:hAnsi="Cambria Math" w:cs="Segoe UI"/>
              <w:lang w:val="es-AR"/>
            </w:rPr>
            <m:t>=8.89</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8F7ABA" w:rsidRPr="003435E0" w:rsidRDefault="008F7ABA" w:rsidP="002F3A74">
      <w:pPr>
        <w:pStyle w:val="ListParagraph"/>
        <w:rPr>
          <w:lang w:val="es-AR"/>
        </w:rPr>
      </w:pPr>
    </w:p>
    <w:p w:rsidR="002F3A74" w:rsidRPr="003435E0" w:rsidRDefault="001E38B1" w:rsidP="002F3A74">
      <w:pPr>
        <w:pStyle w:val="ListParagraph"/>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e>
                <m:sup>
                  <m:r>
                    <w:rPr>
                      <w:rFonts w:ascii="Cambria Math" w:eastAsiaTheme="minorEastAsia" w:hAnsi="Cambria Math" w:cs="Segoe UI"/>
                      <w:lang w:val="es-AR"/>
                    </w:rPr>
                    <m:t>2</m:t>
                  </m:r>
                </m:sup>
              </m:sSup>
            </m:num>
            <m:den>
              <m:r>
                <w:rPr>
                  <w:rFonts w:ascii="Cambria Math" w:eastAsiaTheme="minorEastAsia" w:hAnsi="Cambria Math" w:cs="Segoe UI"/>
                  <w:lang w:val="es-AR"/>
                </w:rPr>
                <m:t>μ(μ-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8.89</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sSup>
                    <m:sSupPr>
                      <m:ctrlPr>
                        <w:rPr>
                          <w:rFonts w:ascii="Cambria Math" w:eastAsiaTheme="minorEastAsia" w:hAnsi="Cambria Math" w:cs="Segoe UI"/>
                          <w:i/>
                          <w:lang w:val="es-AR"/>
                        </w:rPr>
                      </m:ctrlPr>
                    </m:sSupPr>
                    <m:e>
                      <m:r>
                        <w:rPr>
                          <w:rFonts w:ascii="Cambria Math" w:eastAsiaTheme="minorEastAsia" w:hAnsi="Cambria Math" w:cs="Segoe UI"/>
                          <w:lang w:val="es-AR"/>
                        </w:rPr>
                        <m:t>min</m:t>
                      </m:r>
                    </m:e>
                    <m:sup>
                      <m:r>
                        <w:rPr>
                          <w:rFonts w:ascii="Cambria Math" w:eastAsiaTheme="minorEastAsia" w:hAnsi="Cambria Math" w:cs="Segoe UI"/>
                          <w:lang w:val="es-AR"/>
                        </w:rPr>
                        <m:t>2</m:t>
                      </m:r>
                    </m:sup>
                  </m:sSup>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 xml:space="preserve">=7.12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oMath>
      </m:oMathPara>
    </w:p>
    <w:p w:rsidR="008F7ABA" w:rsidRPr="003435E0" w:rsidRDefault="008F7ABA" w:rsidP="008F7ABA">
      <w:pPr>
        <w:pStyle w:val="ListParagraph"/>
        <w:numPr>
          <w:ilvl w:val="0"/>
          <w:numId w:val="32"/>
        </w:numPr>
        <w:rPr>
          <w:lang w:val="es-AR"/>
        </w:rPr>
      </w:pPr>
      <w:r w:rsidRPr="003435E0">
        <w:rPr>
          <w:lang w:val="es-AR"/>
        </w:rPr>
        <w:t>El tiempo promedio de permanencia de un cliente en la cola</w:t>
      </w:r>
    </w:p>
    <w:p w:rsidR="008F7ABA" w:rsidRPr="003435E0" w:rsidRDefault="001E38B1" w:rsidP="008F7ABA">
      <w:pPr>
        <w:pStyle w:val="ListParagraph"/>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=0.801</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8F7ABA" w:rsidRPr="003435E0" w:rsidRDefault="008F7ABA" w:rsidP="008F7ABA">
      <w:pPr>
        <w:pStyle w:val="ListParagraph"/>
        <w:numPr>
          <w:ilvl w:val="0"/>
          <w:numId w:val="32"/>
        </w:numPr>
        <w:rPr>
          <w:lang w:val="es-AR"/>
        </w:rPr>
      </w:pPr>
      <w:r w:rsidRPr="003435E0">
        <w:rPr>
          <w:lang w:val="es-AR"/>
        </w:rPr>
        <w:t>La probabilidad de que el canal no esté ocioso</w:t>
      </w:r>
    </w:p>
    <w:p w:rsidR="002F3A74" w:rsidRPr="003435E0" w:rsidRDefault="008F7ABA" w:rsidP="008F7ABA">
      <w:pPr>
        <w:pStyle w:val="ListParagraph"/>
        <w:rPr>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n&gt;0</m:t>
              </m:r>
            </m:e>
          </m:d>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m:t>
          </m:r>
          <m:d>
            <m:dPr>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den>
              </m:f>
            </m:e>
          </m:d>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den>
          </m:f>
          <m:r>
            <m:rPr>
              <m:sty m:val="p"/>
            </m:rPr>
            <w:rPr>
              <w:rFonts w:ascii="Cambria Math" w:eastAsiaTheme="minorEastAsia" w:hAnsi="Cambria Math" w:cs="Segoe UI"/>
              <w:lang w:val="es-AR"/>
            </w:rPr>
            <m:t>=0.889</m:t>
          </m:r>
          <m:r>
            <m:rPr>
              <m:sty m:val="p"/>
            </m:rPr>
            <w:rPr>
              <w:rFonts w:ascii="Cambria Math" w:eastAsiaTheme="minorEastAsia" w:hAnsi="Cambria Math" w:cs="Segoe UI"/>
              <w:lang w:val="es-AR"/>
            </w:rPr>
            <w:br/>
          </m:r>
        </m:oMath>
      </m:oMathPara>
    </w:p>
    <w:p w:rsidR="008F7ABA" w:rsidRPr="003435E0" w:rsidRDefault="008F7ABA" w:rsidP="008F7ABA">
      <w:pPr>
        <w:pStyle w:val="ListParagraph"/>
        <w:numPr>
          <w:ilvl w:val="0"/>
          <w:numId w:val="32"/>
        </w:numPr>
        <w:rPr>
          <w:lang w:val="es-AR"/>
        </w:rPr>
      </w:pPr>
      <w:r w:rsidRPr="003435E0">
        <w:rPr>
          <w:lang w:val="es-AR"/>
        </w:rPr>
        <w:t>La cantidad promedio de clientes en el sistema</w:t>
      </w:r>
    </w:p>
    <w:p w:rsidR="008F7ABA" w:rsidRPr="003435E0" w:rsidRDefault="008F7ABA" w:rsidP="008F7ABA">
      <w:pPr>
        <w:pStyle w:val="ListParagraph"/>
        <w:rPr>
          <w:lang w:val="es-AR"/>
        </w:rPr>
      </w:pPr>
      <m:oMathPara>
        <m:oMath>
          <m:r>
            <w:rPr>
              <w:rFonts w:ascii="Cambria Math" w:eastAsiaTheme="minorEastAsia" w:hAnsi="Cambria Math" w:cs="Segoe UI"/>
              <w:lang w:val="es-AR"/>
            </w:rPr>
            <m:t>L=</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8.89</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 xml:space="preserve">=8.01 </m:t>
          </m:r>
        </m:oMath>
      </m:oMathPara>
    </w:p>
    <w:p w:rsidR="003E15A1" w:rsidRDefault="003E15A1">
      <w:pPr>
        <w:rPr>
          <w:rFonts w:asciiTheme="majorHAnsi" w:eastAsiaTheme="majorEastAsia" w:hAnsiTheme="majorHAnsi" w:cstheme="majorBidi"/>
          <w:color w:val="2E74B5" w:themeColor="accent1" w:themeShade="BF"/>
          <w:sz w:val="32"/>
          <w:szCs w:val="32"/>
          <w:lang w:val="es-AR"/>
        </w:rPr>
      </w:pPr>
      <w:r>
        <w:rPr>
          <w:lang w:val="es-AR"/>
        </w:rPr>
        <w:br w:type="page"/>
      </w:r>
    </w:p>
    <w:p w:rsidR="00A5551F" w:rsidRDefault="00A5551F" w:rsidP="00A5551F">
      <w:pPr>
        <w:pStyle w:val="Heading1"/>
        <w:rPr>
          <w:rFonts w:ascii="Segoe UI" w:hAnsi="Segoe UI" w:cs="Segoe UI"/>
          <w:lang w:val="es-AR"/>
        </w:rPr>
      </w:pPr>
      <w:bookmarkStart w:id="13" w:name="_Toc399505947"/>
      <w:r w:rsidRPr="00107346">
        <w:rPr>
          <w:rFonts w:ascii="Segoe UI" w:hAnsi="Segoe UI" w:cs="Segoe UI"/>
          <w:lang w:val="es-AR"/>
        </w:rPr>
        <w:lastRenderedPageBreak/>
        <w:t>Ejercicio Nº 9</w:t>
      </w:r>
      <w:bookmarkEnd w:id="13"/>
    </w:p>
    <w:p w:rsidR="00A5551F" w:rsidRDefault="00A5551F" w:rsidP="00A5551F">
      <w:pPr>
        <w:jc w:val="both"/>
        <w:rPr>
          <w:rFonts w:ascii="Segoe UI" w:eastAsiaTheme="minorEastAsia" w:hAnsi="Segoe UI" w:cs="Segoe UI"/>
          <w:szCs w:val="20"/>
          <w:lang w:val="es-AR"/>
        </w:rPr>
      </w:pPr>
      <w:r>
        <w:rPr>
          <w:rFonts w:ascii="Segoe UI" w:hAnsi="Segoe UI" w:cs="Segoe UI"/>
          <w:lang w:val="es-AR"/>
        </w:rPr>
        <w:t xml:space="preserve">Dado el siguiente sistema, los clientes que ingresan al mismo deben pasar por dos sectores para realizar su trámite. En el primer sector se realiza la primera parte del trámite. Allí hay dos ventanillas, la 1 y la 2, que brindan el mismo servicio, a una velocidad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 y</m:t>
        </m:r>
      </m:oMath>
      <w:r>
        <w:rPr>
          <w:rFonts w:ascii="Segoe UI" w:eastAsiaTheme="minorEastAsia" w:hAnsi="Segoe UI" w:cs="Segoe UI"/>
          <w:szCs w:val="20"/>
          <w:lang w:val="es-AR"/>
        </w:rPr>
        <w:t xml:space="preserve">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oMath>
      <w:r>
        <w:rPr>
          <w:rFonts w:ascii="Segoe UI" w:eastAsiaTheme="minorEastAsia" w:hAnsi="Segoe UI" w:cs="Segoe UI"/>
          <w:szCs w:val="20"/>
          <w:lang w:val="es-AR"/>
        </w:rPr>
        <w:t xml:space="preserve"> respectivamente. La segunda parte del trámite se lleva a cabo en el segundo sector, el cual cuenta con otras dos ventanillas (la 3 y la 4), que atiende a una velocidad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 y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oMath>
      <w:r>
        <w:rPr>
          <w:rFonts w:ascii="Segoe UI" w:eastAsiaTheme="minorEastAsia" w:hAnsi="Segoe UI" w:cs="Segoe UI"/>
          <w:szCs w:val="20"/>
          <w:lang w:val="es-AR"/>
        </w:rPr>
        <w:t xml:space="preserve"> respectivamente. Ambas brindan el mismo servicio. Dado que no hay mucho espacio, no se admite formación de cola ni antes del primer sector ni antes del segundo. Los clientes que ingresan al sistema no pueden retirarse sin haber realizado el trámite completo.</w:t>
      </w:r>
    </w:p>
    <w:p w:rsidR="00A5551F" w:rsidRDefault="00A5551F" w:rsidP="00A5551F">
      <w:pPr>
        <w:jc w:val="both"/>
        <w:rPr>
          <w:rFonts w:ascii="Segoe UI" w:hAnsi="Segoe UI" w:cs="Segoe UI"/>
          <w:lang w:val="es-AR"/>
        </w:rPr>
      </w:pPr>
      <w:r w:rsidRPr="00AE1B18">
        <w:rPr>
          <w:rFonts w:ascii="Segoe UI" w:hAnsi="Segoe UI" w:cs="Segoe UI"/>
          <w:noProof/>
          <w:lang w:val="es-AR" w:eastAsia="es-AR"/>
        </w:rPr>
        <w:drawing>
          <wp:inline distT="0" distB="0" distL="0" distR="0">
            <wp:extent cx="5612130" cy="2255520"/>
            <wp:effectExtent l="0" t="0" r="7620" b="0"/>
            <wp:docPr id="10"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9235" cy="4110990"/>
                      <a:chOff x="506437" y="239151"/>
                      <a:chExt cx="10229235" cy="411099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29" cstate="print">
                        <a:extLst>
                          <a:ext uri="{28A0092B-C50C-407E-A947-70E740481C1C}">
                            <a14:useLocalDpi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29" cstate="print">
                        <a:extLst>
                          <a:ext uri="{28A0092B-C50C-407E-A947-70E740481C1C}">
                            <a14:useLocalDpi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29" cstate="print">
                        <a:extLst>
                          <a:ext uri="{28A0092B-C50C-407E-A947-70E740481C1C}">
                            <a14:useLocalDpi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29" cstate="print">
                        <a:extLst>
                          <a:ext uri="{28A0092B-C50C-407E-A947-70E740481C1C}">
                            <a14:useLocalDpi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29" cstate="print">
                        <a:extLst>
                          <a:ext uri="{28A0092B-C50C-407E-A947-70E740481C1C}">
                            <a14:useLocalDpi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148259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rot="19442521">
                        <a:off x="4855399" y="2037805"/>
                        <a:ext cx="813884" cy="296125"/>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7" name="Picture 16"/>
                      <a:cNvPicPr>
                        <a:picLocks noChangeAspect="1"/>
                      </a:cNvPicPr>
                    </a:nvPicPr>
                    <a:blipFill>
                      <a:blip r:embed="rId19" cstate="print">
                        <a:extLst>
                          <a:ext uri="{28A0092B-C50C-407E-A947-70E740481C1C}">
                            <a14:useLocalDpi xmlns:a14="http://schemas.microsoft.com/office/drawing/2010/main" val="0"/>
                          </a:ext>
                        </a:extLst>
                      </a:blip>
                      <a:stretch>
                        <a:fillRect/>
                      </a:stretch>
                    </a:blipFill>
                    <a:spPr>
                      <a:xfrm>
                        <a:off x="5953925" y="1573963"/>
                        <a:ext cx="745199" cy="745199"/>
                      </a:xfrm>
                      <a:prstGeom prst="rect">
                        <a:avLst/>
                      </a:prstGeom>
                    </a:spPr>
                  </a:pic>
                  <a:sp>
                    <a:nvSpPr>
                      <a:cNvPr id="21" name="TextBox 20"/>
                      <a:cNvSpPr txBox="1">
                        <a:spLocks noRot="1" noChangeAspect="1" noMove="1" noResize="1" noEditPoints="1" noAdjustHandles="1" noChangeArrowheads="1" noChangeShapeType="1" noTextEdit="1"/>
                      </a:cNvSpPr>
                    </a:nvSpPr>
                    <a:spPr>
                      <a:xfrm>
                        <a:off x="3715560" y="1831648"/>
                        <a:ext cx="177100" cy="276999"/>
                      </a:xfrm>
                      <a:prstGeom prst="rect">
                        <a:avLst/>
                      </a:prstGeom>
                      <a:blipFill rotWithShape="0">
                        <a:blip r:embed="rId30" cstate="print"/>
                        <a:stretch>
                          <a:fillRect l="-34483" r="-31034" b="-65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sp>
                    <a:nvSpPr>
                      <a:cNvPr id="25" name="Right Arrow 12"/>
                      <a:cNvSpPr/>
                    </a:nvSpPr>
                    <a:spPr>
                      <a:xfrm>
                        <a:off x="9860188" y="273227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pic>
                    <a:nvPicPr>
                      <a:cNvPr id="1027" name="Picture 3"/>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6244045" y="1246533"/>
                        <a:ext cx="235131" cy="319106"/>
                      </a:xfrm>
                      <a:prstGeom prst="rect">
                        <a:avLst/>
                      </a:prstGeom>
                      <a:noFill/>
                    </a:spPr>
                  </a:pic>
                  <a:pic>
                    <a:nvPicPr>
                      <a:cNvPr id="26" name="Picture 16"/>
                      <a:cNvPicPr>
                        <a:picLocks noChangeAspect="1"/>
                      </a:cNvPicPr>
                    </a:nvPicPr>
                    <a:blipFill>
                      <a:blip r:embed="rId19" cstate="print">
                        <a:extLst>
                          <a:ext uri="{28A0092B-C50C-407E-A947-70E740481C1C}">
                            <a14:useLocalDpi xmlns:a14="http://schemas.microsoft.com/office/drawing/2010/main" val="0"/>
                          </a:ext>
                        </a:extLst>
                      </a:blip>
                      <a:stretch>
                        <a:fillRect/>
                      </a:stretch>
                    </a:blipFill>
                    <a:spPr>
                      <a:xfrm>
                        <a:off x="6001822" y="2849769"/>
                        <a:ext cx="745199" cy="745199"/>
                      </a:xfrm>
                      <a:prstGeom prst="rect">
                        <a:avLst/>
                      </a:prstGeom>
                    </a:spPr>
                  </a:pic>
                  <a:pic>
                    <a:nvPicPr>
                      <a:cNvPr id="27" name="Picture 16"/>
                      <a:cNvPicPr>
                        <a:picLocks noChangeAspect="1"/>
                      </a:cNvPicPr>
                    </a:nvPicPr>
                    <a:blipFill>
                      <a:blip r:embed="rId19" cstate="print">
                        <a:extLst>
                          <a:ext uri="{28A0092B-C50C-407E-A947-70E740481C1C}">
                            <a14:useLocalDpi xmlns:a14="http://schemas.microsoft.com/office/drawing/2010/main" val="0"/>
                          </a:ext>
                        </a:extLst>
                      </a:blip>
                      <a:stretch>
                        <a:fillRect/>
                      </a:stretch>
                    </a:blipFill>
                    <a:spPr>
                      <a:xfrm>
                        <a:off x="8431514" y="1543483"/>
                        <a:ext cx="745199" cy="745199"/>
                      </a:xfrm>
                      <a:prstGeom prst="rect">
                        <a:avLst/>
                      </a:prstGeom>
                    </a:spPr>
                  </a:pic>
                  <a:pic>
                    <a:nvPicPr>
                      <a:cNvPr id="28" name="Picture 16"/>
                      <a:cNvPicPr>
                        <a:picLocks noChangeAspect="1"/>
                      </a:cNvPicPr>
                    </a:nvPicPr>
                    <a:blipFill>
                      <a:blip r:embed="rId19" cstate="print">
                        <a:extLst>
                          <a:ext uri="{28A0092B-C50C-407E-A947-70E740481C1C}">
                            <a14:useLocalDpi xmlns:a14="http://schemas.microsoft.com/office/drawing/2010/main" val="0"/>
                          </a:ext>
                        </a:extLst>
                      </a:blip>
                      <a:stretch>
                        <a:fillRect/>
                      </a:stretch>
                    </a:blipFill>
                    <a:spPr>
                      <a:xfrm>
                        <a:off x="8431513" y="2875895"/>
                        <a:ext cx="745199" cy="745199"/>
                      </a:xfrm>
                      <a:prstGeom prst="rect">
                        <a:avLst/>
                      </a:prstGeom>
                    </a:spPr>
                  </a:pic>
                  <a:pic>
                    <a:nvPicPr>
                      <a:cNvPr id="1029" name="Picture 5"/>
                      <a:cNvPicPr>
                        <a:picLocks noChangeAspect="1" noChangeArrowheads="1"/>
                      </a:cNvPicPr>
                    </a:nvPicPr>
                    <a:blipFill>
                      <a:blip r:embed="rId32">
                        <a:clrChange>
                          <a:clrFrom>
                            <a:srgbClr val="FFFFFF"/>
                          </a:clrFrom>
                          <a:clrTo>
                            <a:srgbClr val="FFFFFF">
                              <a:alpha val="0"/>
                            </a:srgbClr>
                          </a:clrTo>
                        </a:clrChange>
                      </a:blip>
                      <a:srcRect/>
                      <a:stretch>
                        <a:fillRect/>
                      </a:stretch>
                    </a:blipFill>
                    <a:spPr bwMode="auto">
                      <a:xfrm>
                        <a:off x="8647611" y="2560320"/>
                        <a:ext cx="235131" cy="297833"/>
                      </a:xfrm>
                      <a:prstGeom prst="rect">
                        <a:avLst/>
                      </a:prstGeom>
                      <a:noFill/>
                    </a:spPr>
                  </a:pic>
                  <a:pic>
                    <a:nvPicPr>
                      <a:cNvPr id="1031" name="Picture 7"/>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8673737" y="1280160"/>
                        <a:ext cx="268132" cy="339634"/>
                      </a:xfrm>
                      <a:prstGeom prst="rect">
                        <a:avLst/>
                      </a:prstGeom>
                      <a:noFill/>
                    </a:spPr>
                  </a:pic>
                  <a:pic>
                    <a:nvPicPr>
                      <a:cNvPr id="1033" name="Picture 9"/>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6270171" y="2586445"/>
                        <a:ext cx="226881" cy="287383"/>
                      </a:xfrm>
                      <a:prstGeom prst="rect">
                        <a:avLst/>
                      </a:prstGeom>
                      <a:noFill/>
                    </a:spPr>
                  </a:pic>
                  <a:sp>
                    <a:nvSpPr>
                      <a:cNvPr id="37" name="Right Arrow 13"/>
                      <a:cNvSpPr/>
                    </a:nvSpPr>
                    <a:spPr>
                      <a:xfrm rot="2342758">
                        <a:off x="4929422" y="2791097"/>
                        <a:ext cx="813884" cy="296125"/>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38" name="Right Arrow 13"/>
                      <a:cNvSpPr/>
                    </a:nvSpPr>
                    <a:spPr>
                      <a:xfrm>
                        <a:off x="6810472" y="1841863"/>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39" name="Right Arrow 13"/>
                      <a:cNvSpPr/>
                    </a:nvSpPr>
                    <a:spPr>
                      <a:xfrm>
                        <a:off x="6806118" y="3117669"/>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0" name="Right Arrow 13"/>
                      <a:cNvSpPr/>
                    </a:nvSpPr>
                    <a:spPr>
                      <a:xfrm rot="19546697">
                        <a:off x="6749513" y="2512425"/>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1" name="Right Arrow 13"/>
                      <a:cNvSpPr/>
                    </a:nvSpPr>
                    <a:spPr>
                      <a:xfrm rot="1753788">
                        <a:off x="6775637" y="2460172"/>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2" name="TextBox 18"/>
                      <a:cNvSpPr txBox="1"/>
                    </a:nvSpPr>
                    <a:spPr>
                      <a:xfrm>
                        <a:off x="506437" y="239151"/>
                        <a:ext cx="1136658"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a:t>
                          </a:r>
                          <a:r>
                            <a:rPr lang="es-AR" dirty="0" smtClean="0"/>
                            <a:t>9</a:t>
                          </a:r>
                          <a:endParaRPr lang="es-AR" dirty="0"/>
                        </a:p>
                      </a:txBody>
                      <a:useSpRect/>
                    </a:txSp>
                  </a:sp>
                </lc:lockedCanvas>
              </a:graphicData>
            </a:graphic>
          </wp:inline>
        </w:drawing>
      </w:r>
    </w:p>
    <w:p w:rsidR="00A5551F" w:rsidRPr="002E0718" w:rsidRDefault="00A5551F" w:rsidP="00A5551F">
      <w:pPr>
        <w:pStyle w:val="ListParagraph"/>
        <w:numPr>
          <w:ilvl w:val="0"/>
          <w:numId w:val="28"/>
        </w:numPr>
        <w:ind w:left="426"/>
        <w:rPr>
          <w:rFonts w:ascii="Segoe UI" w:hAnsi="Segoe UI" w:cs="Segoe UI"/>
          <w:lang w:val="es-AR"/>
        </w:rPr>
      </w:pPr>
      <w:r w:rsidRPr="002E0718">
        <w:rPr>
          <w:rFonts w:ascii="Segoe UI" w:hAnsi="Segoe UI" w:cs="Segoe UI"/>
          <w:lang w:val="es-AR"/>
        </w:rPr>
        <w:t xml:space="preserve">Los estados posibles del sistema son los siguientes: </w:t>
      </w:r>
    </w:p>
    <w:tbl>
      <w:tblPr>
        <w:tblStyle w:val="TableGrid"/>
        <w:tblW w:w="0" w:type="auto"/>
        <w:jc w:val="center"/>
        <w:tblLook w:val="04A0" w:firstRow="1" w:lastRow="0" w:firstColumn="1" w:lastColumn="0" w:noHBand="0" w:noVBand="1"/>
      </w:tblPr>
      <w:tblGrid>
        <w:gridCol w:w="1345"/>
        <w:gridCol w:w="1346"/>
        <w:gridCol w:w="1346"/>
        <w:gridCol w:w="1346"/>
        <w:gridCol w:w="1346"/>
      </w:tblGrid>
      <w:tr w:rsidR="00A5551F" w:rsidRPr="003435E0" w:rsidTr="001E38B1">
        <w:trPr>
          <w:jc w:val="center"/>
        </w:trPr>
        <w:tc>
          <w:tcPr>
            <w:tcW w:w="1345" w:type="dxa"/>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r w:rsidRPr="00A03C29">
              <w:rPr>
                <w:rFonts w:ascii="Segoe UI" w:hAnsi="Segoe UI" w:cs="Segoe UI"/>
                <w:b/>
                <w:i/>
                <w:lang w:val="es-AR"/>
              </w:rPr>
              <w:t>n</w:t>
            </w:r>
          </w:p>
        </w:tc>
        <w:tc>
          <w:tcPr>
            <w:tcW w:w="1346" w:type="dxa"/>
            <w:shd w:val="clear" w:color="auto" w:fill="E7E6E6" w:themeFill="background2"/>
            <w:vAlign w:val="center"/>
          </w:tcPr>
          <w:p w:rsidR="00A5551F" w:rsidRPr="003435E0" w:rsidRDefault="00A5551F" w:rsidP="001E38B1">
            <w:pPr>
              <w:pStyle w:val="ListParagraph"/>
              <w:ind w:left="0"/>
              <w:jc w:val="center"/>
              <w:rPr>
                <w:rFonts w:ascii="Segoe UI" w:hAnsi="Segoe UI" w:cs="Segoe UI"/>
                <w:b/>
                <w:lang w:val="es-AR"/>
              </w:rPr>
            </w:pPr>
            <w:r w:rsidRPr="003435E0">
              <w:rPr>
                <w:rFonts w:ascii="Segoe UI" w:hAnsi="Segoe UI" w:cs="Segoe UI"/>
                <w:b/>
                <w:lang w:val="es-AR"/>
              </w:rPr>
              <w:t>C1</w:t>
            </w:r>
          </w:p>
        </w:tc>
        <w:tc>
          <w:tcPr>
            <w:tcW w:w="1346" w:type="dxa"/>
            <w:shd w:val="clear" w:color="auto" w:fill="E7E6E6" w:themeFill="background2"/>
            <w:vAlign w:val="center"/>
          </w:tcPr>
          <w:p w:rsidR="00A5551F" w:rsidRPr="003435E0" w:rsidRDefault="00A5551F" w:rsidP="001E38B1">
            <w:pPr>
              <w:pStyle w:val="ListParagraph"/>
              <w:ind w:left="0"/>
              <w:jc w:val="center"/>
              <w:rPr>
                <w:rFonts w:ascii="Segoe UI" w:hAnsi="Segoe UI" w:cs="Segoe UI"/>
                <w:b/>
                <w:lang w:val="es-AR"/>
              </w:rPr>
            </w:pPr>
            <w:r w:rsidRPr="003435E0">
              <w:rPr>
                <w:rFonts w:ascii="Segoe UI" w:hAnsi="Segoe UI" w:cs="Segoe UI"/>
                <w:b/>
                <w:lang w:val="es-AR"/>
              </w:rPr>
              <w:t>C2</w:t>
            </w:r>
          </w:p>
        </w:tc>
        <w:tc>
          <w:tcPr>
            <w:tcW w:w="1346" w:type="dxa"/>
            <w:shd w:val="clear" w:color="auto" w:fill="E7E6E6" w:themeFill="background2"/>
            <w:vAlign w:val="center"/>
          </w:tcPr>
          <w:p w:rsidR="00A5551F" w:rsidRPr="003435E0" w:rsidRDefault="00A5551F" w:rsidP="001E38B1">
            <w:pPr>
              <w:pStyle w:val="ListParagraph"/>
              <w:ind w:left="0"/>
              <w:jc w:val="center"/>
              <w:rPr>
                <w:rFonts w:ascii="Segoe UI" w:hAnsi="Segoe UI" w:cs="Segoe UI"/>
                <w:b/>
                <w:lang w:val="es-AR"/>
              </w:rPr>
            </w:pPr>
            <w:r w:rsidRPr="003435E0">
              <w:rPr>
                <w:rFonts w:ascii="Segoe UI" w:hAnsi="Segoe UI" w:cs="Segoe UI"/>
                <w:b/>
                <w:lang w:val="es-AR"/>
              </w:rPr>
              <w:t>C3</w:t>
            </w:r>
          </w:p>
        </w:tc>
        <w:tc>
          <w:tcPr>
            <w:tcW w:w="1346" w:type="dxa"/>
            <w:shd w:val="clear" w:color="auto" w:fill="E7E6E6" w:themeFill="background2"/>
            <w:vAlign w:val="center"/>
          </w:tcPr>
          <w:p w:rsidR="00A5551F" w:rsidRPr="003435E0" w:rsidRDefault="00A5551F" w:rsidP="001E38B1">
            <w:pPr>
              <w:pStyle w:val="ListParagraph"/>
              <w:ind w:left="0"/>
              <w:jc w:val="center"/>
              <w:rPr>
                <w:rFonts w:ascii="Segoe UI" w:hAnsi="Segoe UI" w:cs="Segoe UI"/>
                <w:b/>
                <w:lang w:val="es-AR"/>
              </w:rPr>
            </w:pPr>
            <w:r w:rsidRPr="003435E0">
              <w:rPr>
                <w:rFonts w:ascii="Segoe UI" w:hAnsi="Segoe UI" w:cs="Segoe UI"/>
                <w:b/>
                <w:lang w:val="es-AR"/>
              </w:rPr>
              <w:t>C4</w:t>
            </w:r>
          </w:p>
        </w:tc>
      </w:tr>
      <w:tr w:rsidR="00A5551F" w:rsidRPr="003435E0" w:rsidTr="001E38B1">
        <w:trPr>
          <w:jc w:val="center"/>
        </w:trPr>
        <w:tc>
          <w:tcPr>
            <w:tcW w:w="1345" w:type="dxa"/>
            <w:tcBorders>
              <w:bottom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r w:rsidRPr="00A03C29">
              <w:rPr>
                <w:rFonts w:ascii="Segoe UI" w:hAnsi="Segoe UI" w:cs="Segoe UI"/>
                <w:b/>
                <w:i/>
                <w:lang w:val="es-AR"/>
              </w:rPr>
              <w:t>0</w:t>
            </w:r>
          </w:p>
        </w:tc>
        <w:tc>
          <w:tcPr>
            <w:tcW w:w="1346" w:type="dxa"/>
            <w:tcBorders>
              <w:bottom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r w:rsidRPr="00A03C29">
              <w:rPr>
                <w:rFonts w:ascii="Segoe UI" w:hAnsi="Segoe UI" w:cs="Segoe UI"/>
                <w:b/>
                <w: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single" w:sz="4" w:space="0" w:color="auto"/>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r w:rsidRPr="00A03C29">
              <w:rPr>
                <w:rFonts w:ascii="Segoe UI" w:hAnsi="Segoe UI" w:cs="Segoe UI"/>
                <w:b/>
                <w:i/>
                <w:lang w:val="es-AR"/>
              </w:rPr>
              <w:t>2</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single" w:sz="4" w:space="0" w:color="auto"/>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r w:rsidRPr="00A03C29">
              <w:rPr>
                <w:rFonts w:ascii="Segoe UI" w:hAnsi="Segoe UI" w:cs="Segoe UI"/>
                <w:b/>
                <w:i/>
                <w:lang w:val="es-AR"/>
              </w:rPr>
              <w:t>3</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single" w:sz="4" w:space="0" w:color="auto"/>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r w:rsidRPr="00A03C29">
              <w:rPr>
                <w:rFonts w:ascii="Segoe UI" w:hAnsi="Segoe UI" w:cs="Segoe UI"/>
                <w:b/>
                <w:i/>
                <w:lang w:val="es-AR"/>
              </w:rPr>
              <w:t>4</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346" w:type="dxa"/>
            <w:tcBorders>
              <w:top w:val="nil"/>
              <w:left w:val="single" w:sz="4" w:space="0" w:color="auto"/>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1</w:t>
            </w:r>
          </w:p>
        </w:tc>
        <w:tc>
          <w:tcPr>
            <w:tcW w:w="1346" w:type="dxa"/>
            <w:tcBorders>
              <w:top w:val="nil"/>
              <w:lef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1</w:t>
            </w:r>
          </w:p>
        </w:tc>
      </w:tr>
    </w:tbl>
    <w:p w:rsidR="00A5551F" w:rsidRDefault="00A5551F" w:rsidP="00A5551F">
      <w:pPr>
        <w:pStyle w:val="ListParagraph"/>
        <w:ind w:left="426"/>
        <w:rPr>
          <w:rFonts w:ascii="Segoe UI" w:hAnsi="Segoe UI" w:cs="Segoe UI"/>
          <w:lang w:val="es-AR"/>
        </w:rPr>
      </w:pPr>
    </w:p>
    <w:p w:rsidR="00A5551F" w:rsidRPr="003435E0" w:rsidRDefault="00A5551F" w:rsidP="00A5551F">
      <w:pPr>
        <w:pStyle w:val="ListParagraph"/>
        <w:ind w:left="426"/>
        <w:rPr>
          <w:rFonts w:ascii="Segoe UI" w:hAnsi="Segoe UI" w:cs="Segoe UI"/>
          <w:lang w:val="es-AR"/>
        </w:rPr>
      </w:pPr>
    </w:p>
    <w:p w:rsidR="00A5551F" w:rsidRPr="003435E0" w:rsidRDefault="00A5551F" w:rsidP="00A5551F">
      <w:pPr>
        <w:pStyle w:val="ListParagraph"/>
        <w:numPr>
          <w:ilvl w:val="0"/>
          <w:numId w:val="28"/>
        </w:numPr>
        <w:ind w:left="426"/>
        <w:rPr>
          <w:rFonts w:ascii="Segoe UI" w:hAnsi="Segoe UI" w:cs="Segoe UI"/>
          <w:lang w:val="es-AR"/>
        </w:rPr>
      </w:pPr>
    </w:p>
    <w:p w:rsidR="00A5551F" w:rsidRPr="004E46E9" w:rsidRDefault="00A5551F" w:rsidP="00A5551F">
      <w:pPr>
        <w:rPr>
          <w:rFonts w:ascii="Segoe UI" w:eastAsiaTheme="minorEastAsia"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b 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1 0 1 1</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0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e>
          </m:d>
          <m:r>
            <w:rPr>
              <w:rFonts w:ascii="Cambria Math" w:eastAsiaTheme="minorEastAsia" w:hAnsi="Cambria Math" w:cs="Segoe UI"/>
              <w:szCs w:val="20"/>
              <w:lang w:val="es-AR"/>
            </w:rPr>
            <m:t xml:space="preserve">  </m:t>
          </m:r>
        </m:oMath>
      </m:oMathPara>
    </w:p>
    <w:p w:rsidR="004E46E9" w:rsidRPr="00B118E2" w:rsidRDefault="004E46E9" w:rsidP="00A5551F">
      <w:pPr>
        <w:rPr>
          <w:rFonts w:ascii="Segoe UI" w:eastAsiaTheme="minorEastAsia" w:hAnsi="Segoe UI" w:cs="Segoe UI"/>
          <w:szCs w:val="20"/>
          <w:lang w:val="es-AR"/>
        </w:rPr>
      </w:pPr>
      <w:r w:rsidRPr="004E46E9">
        <w:rPr>
          <w:rFonts w:ascii="Segoe UI" w:eastAsiaTheme="minorEastAsia" w:hAnsi="Segoe UI" w:cs="Segoe UI"/>
          <w:szCs w:val="20"/>
          <w:highlight w:val="yellow"/>
          <w:lang w:val="es-AR"/>
        </w:rPr>
        <w:t xml:space="preserve">Falta </w:t>
      </w:r>
      <w:proofErr w:type="gramStart"/>
      <w:r w:rsidRPr="004E46E9">
        <w:rPr>
          <w:rFonts w:ascii="Segoe UI" w:eastAsiaTheme="minorEastAsia" w:hAnsi="Segoe UI" w:cs="Segoe UI"/>
          <w:szCs w:val="20"/>
          <w:highlight w:val="yellow"/>
          <w:lang w:val="es-AR"/>
        </w:rPr>
        <w:t>p(</w:t>
      </w:r>
      <w:proofErr w:type="gramEnd"/>
      <w:r w:rsidRPr="004E46E9">
        <w:rPr>
          <w:rFonts w:ascii="Segoe UI" w:eastAsiaTheme="minorEastAsia" w:hAnsi="Segoe UI" w:cs="Segoe UI"/>
          <w:szCs w:val="20"/>
          <w:highlight w:val="yellow"/>
          <w:lang w:val="es-AR"/>
        </w:rPr>
        <w:t>b,1,0,1) y p(b,1,1,0)</w:t>
      </w:r>
      <w:r>
        <w:rPr>
          <w:rFonts w:ascii="Segoe UI" w:eastAsiaTheme="minorEastAsia" w:hAnsi="Segoe UI" w:cs="Segoe UI"/>
          <w:szCs w:val="20"/>
          <w:lang w:val="es-AR"/>
        </w:rPr>
        <w:t>?</w:t>
      </w:r>
    </w:p>
    <w:p w:rsidR="00A5551F" w:rsidRPr="003435E0" w:rsidRDefault="00A5551F" w:rsidP="00A5551F">
      <w:pPr>
        <w:rPr>
          <w:rFonts w:ascii="Segoe UI" w:eastAsiaTheme="minorEastAsia" w:hAnsi="Segoe UI" w:cs="Segoe UI"/>
          <w:sz w:val="20"/>
          <w:szCs w:val="20"/>
          <w:lang w:val="es-AR"/>
        </w:rPr>
      </w:pPr>
    </w:p>
    <w:p w:rsidR="00A5551F" w:rsidRPr="003435E0" w:rsidRDefault="00A5551F" w:rsidP="00A5551F">
      <w:pPr>
        <w:pStyle w:val="ListParagraph"/>
        <w:numPr>
          <w:ilvl w:val="0"/>
          <w:numId w:val="28"/>
        </w:numPr>
        <w:ind w:left="426"/>
        <w:rPr>
          <w:rFonts w:ascii="Segoe UI" w:hAnsi="Segoe UI" w:cs="Segoe UI"/>
          <w:sz w:val="20"/>
          <w:szCs w:val="20"/>
          <w:lang w:val="es-AR"/>
        </w:rPr>
      </w:pPr>
    </w:p>
    <w:p w:rsidR="00A5551F" w:rsidRPr="00B118E2" w:rsidRDefault="00A5551F" w:rsidP="00A5551F">
      <w:pPr>
        <w:rPr>
          <w:rFonts w:ascii="Segoe UI"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1 0 1 0</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Δt+P</m:t>
          </m:r>
          <m:d>
            <m:dPr>
              <m:ctrlPr>
                <w:rPr>
                  <w:rFonts w:ascii="Cambria Math" w:hAnsi="Cambria Math" w:cs="Segoe UI"/>
                  <w:szCs w:val="20"/>
                  <w:lang w:val="es-AR"/>
                </w:rPr>
              </m:ctrlPr>
            </m:dPr>
            <m:e>
              <m:r>
                <m:rPr>
                  <m:sty m:val="p"/>
                </m:rPr>
                <w:rPr>
                  <w:rFonts w:ascii="Cambria Math" w:hAnsi="Cambria Math" w:cs="Segoe UI"/>
                  <w:szCs w:val="20"/>
                  <w:lang w:val="es-AR"/>
                </w:rPr>
                <m:t>0 1 0 1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Δt+P</m:t>
          </m:r>
          <m:d>
            <m:dPr>
              <m:ctrlPr>
                <w:rPr>
                  <w:rFonts w:ascii="Cambria Math" w:hAnsi="Cambria Math" w:cs="Segoe UI"/>
                  <w:szCs w:val="20"/>
                  <w:lang w:val="es-AR"/>
                </w:rPr>
              </m:ctrlPr>
            </m:dPr>
            <m:e>
              <m:r>
                <m:rPr>
                  <m:sty m:val="p"/>
                </m:rPr>
                <w:rPr>
                  <w:rFonts w:ascii="Cambria Math" w:hAnsi="Cambria Math" w:cs="Segoe UI"/>
                  <w:szCs w:val="20"/>
                  <w:lang w:val="es-AR"/>
                </w:rPr>
                <m:t>0 1 1 0</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r>
            <w:rPr>
              <w:rFonts w:ascii="Cambria Math" w:eastAsiaTheme="minorEastAsia"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0 0 1 1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0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e>
          </m:d>
        </m:oMath>
      </m:oMathPara>
    </w:p>
    <w:p w:rsidR="00A5551F" w:rsidRDefault="00A5551F" w:rsidP="00A5551F">
      <w:pPr>
        <w:rPr>
          <w:rFonts w:asciiTheme="majorHAnsi" w:eastAsiaTheme="majorEastAsia" w:hAnsiTheme="majorHAnsi" w:cstheme="majorBidi"/>
          <w:color w:val="2E74B5" w:themeColor="accent1" w:themeShade="BF"/>
          <w:sz w:val="32"/>
          <w:szCs w:val="32"/>
          <w:lang w:val="es-AR"/>
        </w:rPr>
      </w:pPr>
      <w:r>
        <w:rPr>
          <w:lang w:val="es-AR"/>
        </w:rPr>
        <w:br w:type="page"/>
      </w:r>
    </w:p>
    <w:p w:rsidR="00A5551F" w:rsidRDefault="00A5551F" w:rsidP="00A5551F">
      <w:pPr>
        <w:pStyle w:val="Heading1"/>
        <w:rPr>
          <w:rFonts w:ascii="Segoe UI" w:hAnsi="Segoe UI" w:cs="Segoe UI"/>
          <w:lang w:val="es-AR"/>
        </w:rPr>
      </w:pPr>
      <w:bookmarkStart w:id="14" w:name="_Toc399505948"/>
      <w:r w:rsidRPr="00107346">
        <w:rPr>
          <w:rFonts w:ascii="Segoe UI" w:hAnsi="Segoe UI" w:cs="Segoe UI"/>
          <w:lang w:val="es-AR"/>
        </w:rPr>
        <w:lastRenderedPageBreak/>
        <w:t>Ejercicio Nº 10</w:t>
      </w:r>
      <w:bookmarkEnd w:id="14"/>
    </w:p>
    <w:p w:rsidR="00A5551F" w:rsidRDefault="00A5551F" w:rsidP="00A5551F">
      <w:pPr>
        <w:rPr>
          <w:rFonts w:ascii="Segoe UI" w:hAnsi="Segoe UI" w:cs="Segoe UI"/>
          <w:lang w:val="es-AR"/>
        </w:rPr>
      </w:pPr>
      <w:r>
        <w:rPr>
          <w:rFonts w:ascii="Segoe UI" w:hAnsi="Segoe UI" w:cs="Segoe UI"/>
          <w:lang w:val="es-AR"/>
        </w:rPr>
        <w:t xml:space="preserve">Dado el siguiente sistema de atención al público: </w:t>
      </w:r>
    </w:p>
    <w:p w:rsidR="00A5551F" w:rsidRDefault="00A5551F" w:rsidP="00A5551F">
      <w:pPr>
        <w:rPr>
          <w:lang w:val="es-AR"/>
        </w:rPr>
      </w:pPr>
      <w:r w:rsidRPr="004E0EA9">
        <w:rPr>
          <w:noProof/>
          <w:lang w:val="es-AR" w:eastAsia="es-AR"/>
        </w:rPr>
        <w:drawing>
          <wp:inline distT="0" distB="0" distL="0" distR="0">
            <wp:extent cx="5612130" cy="2257425"/>
            <wp:effectExtent l="0" t="0" r="7620" b="0"/>
            <wp:docPr id="12"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0528" cy="4110990"/>
                      <a:chOff x="506437" y="239151"/>
                      <a:chExt cx="10220528" cy="411099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29" cstate="print">
                        <a:extLst>
                          <a:ext uri="{28A0092B-C50C-407E-A947-70E740481C1C}">
                            <a14:useLocalDpi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29" cstate="print">
                        <a:extLst>
                          <a:ext uri="{28A0092B-C50C-407E-A947-70E740481C1C}">
                            <a14:useLocalDpi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29" cstate="print">
                        <a:extLst>
                          <a:ext uri="{28A0092B-C50C-407E-A947-70E740481C1C}">
                            <a14:useLocalDpi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29" cstate="print">
                        <a:extLst>
                          <a:ext uri="{28A0092B-C50C-407E-A947-70E740481C1C}">
                            <a14:useLocalDpi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29" cstate="print">
                        <a:extLst>
                          <a:ext uri="{28A0092B-C50C-407E-A947-70E740481C1C}">
                            <a14:useLocalDpi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7" name="Picture 16"/>
                      <a:cNvPicPr>
                        <a:picLocks noChangeAspect="1"/>
                      </a:cNvPicPr>
                    </a:nvPicPr>
                    <a:blipFill>
                      <a:blip r:embed="rId19" cstate="print">
                        <a:extLst>
                          <a:ext uri="{28A0092B-C50C-407E-A947-70E740481C1C}">
                            <a14:useLocalDpi xmlns:a14="http://schemas.microsoft.com/office/drawing/2010/main" val="0"/>
                          </a:ext>
                        </a:extLst>
                      </a:blip>
                      <a:stretch>
                        <a:fillRect/>
                      </a:stretch>
                    </a:blipFill>
                    <a:spPr>
                      <a:xfrm>
                        <a:off x="4739079" y="2187917"/>
                        <a:ext cx="745199" cy="745199"/>
                      </a:xfrm>
                      <a:prstGeom prst="rect">
                        <a:avLst/>
                      </a:prstGeom>
                    </a:spPr>
                  </a:pic>
                  <a:sp>
                    <a:nvSpPr>
                      <a:cNvPr id="19" name="TextBox 18"/>
                      <a:cNvSpPr txBox="1"/>
                    </a:nvSpPr>
                    <a:spPr>
                      <a:xfrm>
                        <a:off x="506437" y="239151"/>
                        <a:ext cx="1253677"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10</a:t>
                          </a:r>
                          <a:endParaRPr lang="es-AR" dirty="0"/>
                        </a:p>
                      </a:txBody>
                      <a:useSpRect/>
                    </a:txSp>
                  </a:sp>
                  <a:sp>
                    <a:nvSpPr>
                      <a:cNvPr id="21" name="TextBox 20"/>
                      <a:cNvSpPr txBox="1">
                        <a:spLocks noRot="1" noChangeAspect="1" noMove="1" noResize="1" noEditPoints="1" noAdjustHandles="1" noChangeArrowheads="1" noChangeShapeType="1" noTextEdit="1"/>
                      </a:cNvSpPr>
                    </a:nvSpPr>
                    <a:spPr>
                      <a:xfrm>
                        <a:off x="3715560" y="1831648"/>
                        <a:ext cx="177100" cy="276999"/>
                      </a:xfrm>
                      <a:prstGeom prst="rect">
                        <a:avLst/>
                      </a:prstGeom>
                      <a:blipFill rotWithShape="0">
                        <a:blip r:embed="rId30" cstate="print"/>
                        <a:stretch>
                          <a:fillRect l="-34483" r="-31034" b="-65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pic>
                    <a:nvPicPr>
                      <a:cNvPr id="25" name="Picture 16"/>
                      <a:cNvPicPr>
                        <a:picLocks noChangeAspect="1"/>
                      </a:cNvPicPr>
                    </a:nvPicPr>
                    <a:blipFill>
                      <a:blip r:embed="rId19" cstate="print">
                        <a:extLst>
                          <a:ext uri="{28A0092B-C50C-407E-A947-70E740481C1C}">
                            <a14:useLocalDpi xmlns:a14="http://schemas.microsoft.com/office/drawing/2010/main" val="0"/>
                          </a:ext>
                        </a:extLst>
                      </a:blip>
                      <a:stretch>
                        <a:fillRect/>
                      </a:stretch>
                    </a:blipFill>
                    <a:spPr>
                      <a:xfrm>
                        <a:off x="6580939" y="2200981"/>
                        <a:ext cx="745199" cy="745199"/>
                      </a:xfrm>
                      <a:prstGeom prst="rect">
                        <a:avLst/>
                      </a:prstGeom>
                    </a:spPr>
                  </a:pic>
                  <a:pic>
                    <a:nvPicPr>
                      <a:cNvPr id="26" name="Picture 16"/>
                      <a:cNvPicPr>
                        <a:picLocks noChangeAspect="1"/>
                      </a:cNvPicPr>
                    </a:nvPicPr>
                    <a:blipFill>
                      <a:blip r:embed="rId19" cstate="print">
                        <a:extLst>
                          <a:ext uri="{28A0092B-C50C-407E-A947-70E740481C1C}">
                            <a14:useLocalDpi xmlns:a14="http://schemas.microsoft.com/office/drawing/2010/main" val="0"/>
                          </a:ext>
                        </a:extLst>
                      </a:blip>
                      <a:stretch>
                        <a:fillRect/>
                      </a:stretch>
                    </a:blipFill>
                    <a:spPr>
                      <a:xfrm>
                        <a:off x="8435867" y="2174855"/>
                        <a:ext cx="745199" cy="745199"/>
                      </a:xfrm>
                      <a:prstGeom prst="rect">
                        <a:avLst/>
                      </a:prstGeom>
                    </a:spPr>
                  </a:pic>
                  <a:cxnSp>
                    <a:nvCxnSpPr>
                      <a:cNvPr id="38" name="37 Conector recto de flecha"/>
                      <a:cNvCxnSpPr/>
                    </a:nvCxnSpPr>
                    <a:spPr>
                      <a:xfrm>
                        <a:off x="5669280" y="2560320"/>
                        <a:ext cx="836023" cy="0"/>
                      </a:xfrm>
                      <a:prstGeom prst="straightConnector1">
                        <a:avLst/>
                      </a:prstGeom>
                      <a:ln w="47625" cmpd="sng">
                        <a:tailEnd type="arrow"/>
                      </a:ln>
                    </a:spPr>
                    <a:style>
                      <a:lnRef idx="1">
                        <a:schemeClr val="accent1"/>
                      </a:lnRef>
                      <a:fillRef idx="0">
                        <a:schemeClr val="accent1"/>
                      </a:fillRef>
                      <a:effectRef idx="0">
                        <a:schemeClr val="accent1"/>
                      </a:effectRef>
                      <a:fontRef idx="minor">
                        <a:schemeClr val="tx1"/>
                      </a:fontRef>
                    </a:style>
                  </a:cxnSp>
                  <a:cxnSp>
                    <a:nvCxnSpPr>
                      <a:cNvPr id="39" name="38 Conector recto de flecha"/>
                      <a:cNvCxnSpPr/>
                    </a:nvCxnSpPr>
                    <a:spPr>
                      <a:xfrm>
                        <a:off x="7441474" y="2529840"/>
                        <a:ext cx="836023" cy="0"/>
                      </a:xfrm>
                      <a:prstGeom prst="straightConnector1">
                        <a:avLst/>
                      </a:prstGeom>
                      <a:ln w="47625" cmpd="sng">
                        <a:tailEnd type="arrow"/>
                      </a:ln>
                    </a:spPr>
                    <a:style>
                      <a:lnRef idx="1">
                        <a:schemeClr val="accent1"/>
                      </a:lnRef>
                      <a:fillRef idx="0">
                        <a:schemeClr val="accent1"/>
                      </a:fillRef>
                      <a:effectRef idx="0">
                        <a:schemeClr val="accent1"/>
                      </a:effectRef>
                      <a:fontRef idx="minor">
                        <a:schemeClr val="tx1"/>
                      </a:fontRef>
                    </a:style>
                  </a:cxnSp>
                  <a:cxnSp>
                    <a:nvCxnSpPr>
                      <a:cNvPr id="54" name="53 Conector recto"/>
                      <a:cNvCxnSpPr/>
                    </a:nvCxnSpPr>
                    <a:spPr>
                      <a:xfrm>
                        <a:off x="5695406" y="2717074"/>
                        <a:ext cx="0" cy="705395"/>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6" name="55 Conector recto"/>
                      <a:cNvCxnSpPr/>
                    </a:nvCxnSpPr>
                    <a:spPr>
                      <a:xfrm>
                        <a:off x="5695406" y="3422469"/>
                        <a:ext cx="3082834" cy="0"/>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8" name="57 Conector recto de flecha"/>
                      <a:cNvCxnSpPr>
                        <a:endCxn id="26" idx="2"/>
                      </a:cNvCxnSpPr>
                    </a:nvCxnSpPr>
                    <a:spPr>
                      <a:xfrm flipV="1">
                        <a:off x="8778240" y="2920054"/>
                        <a:ext cx="30227" cy="502416"/>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60" name="59 Rectángulo"/>
                      <a:cNvSpPr/>
                    </a:nvSpPr>
                    <a:spPr>
                      <a:xfrm>
                        <a:off x="5751841" y="1938049"/>
                        <a:ext cx="583814" cy="369332"/>
                      </a:xfrm>
                      <a:prstGeom prst="rect">
                        <a:avLst/>
                      </a:prstGeom>
                    </a:spPr>
                    <a:txSp>
                      <a:txBody>
                        <a:bodyPr wrap="none">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80%</a:t>
                          </a:r>
                          <a:endParaRPr lang="es-AR" dirty="0"/>
                        </a:p>
                      </a:txBody>
                      <a:useSpRect/>
                    </a:txSp>
                  </a:sp>
                  <a:sp>
                    <a:nvSpPr>
                      <a:cNvPr id="61" name="60 Rectángulo"/>
                      <a:cNvSpPr/>
                    </a:nvSpPr>
                    <a:spPr>
                      <a:xfrm>
                        <a:off x="6783261" y="2983076"/>
                        <a:ext cx="583814" cy="369332"/>
                      </a:xfrm>
                      <a:prstGeom prst="rect">
                        <a:avLst/>
                      </a:prstGeom>
                    </a:spPr>
                    <a:txSp>
                      <a:txBody>
                        <a:bodyPr wrap="none">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fontAlgn="base">
                            <a:spcBef>
                              <a:spcPct val="0"/>
                            </a:spcBef>
                            <a:spcAft>
                              <a:spcPct val="0"/>
                            </a:spcAft>
                          </a:pPr>
                          <a:r>
                            <a:rPr lang="es-AR" dirty="0" smtClean="0">
                              <a:latin typeface="Calibri" pitchFamily="34" charset="0"/>
                              <a:ea typeface="Calibri" pitchFamily="34" charset="0"/>
                              <a:cs typeface="Times New Roman" pitchFamily="18" charset="0"/>
                            </a:rPr>
                            <a:t>20%</a:t>
                          </a:r>
                          <a:endParaRPr lang="es-AR" sz="3200" dirty="0" smtClean="0">
                            <a:latin typeface="Arial" pitchFamily="34" charset="0"/>
                            <a:cs typeface="Arial" pitchFamily="34" charset="0"/>
                          </a:endParaRPr>
                        </a:p>
                      </a:txBody>
                      <a:useSpRect/>
                    </a:txSp>
                  </a:sp>
                  <a:pic>
                    <a:nvPicPr>
                      <a:cNvPr id="62" name="Picture 3"/>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5016137" y="1795173"/>
                        <a:ext cx="235131" cy="319106"/>
                      </a:xfrm>
                      <a:prstGeom prst="rect">
                        <a:avLst/>
                      </a:prstGeom>
                      <a:noFill/>
                    </a:spPr>
                  </a:pic>
                  <a:pic>
                    <a:nvPicPr>
                      <a:cNvPr id="63" name="Picture 9"/>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6844937" y="1854925"/>
                        <a:ext cx="226881" cy="287383"/>
                      </a:xfrm>
                      <a:prstGeom prst="rect">
                        <a:avLst/>
                      </a:prstGeom>
                      <a:noFill/>
                    </a:spPr>
                  </a:pic>
                  <a:pic>
                    <a:nvPicPr>
                      <a:cNvPr id="64" name="Picture 7"/>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8725989" y="1828800"/>
                        <a:ext cx="268132" cy="339634"/>
                      </a:xfrm>
                      <a:prstGeom prst="rect">
                        <a:avLst/>
                      </a:prstGeom>
                      <a:noFill/>
                    </a:spPr>
                  </a:pic>
                </lc:lockedCanvas>
              </a:graphicData>
            </a:graphic>
          </wp:inline>
        </w:drawing>
      </w:r>
    </w:p>
    <w:p w:rsidR="00A5551F" w:rsidRPr="00AE1B18" w:rsidRDefault="00A5551F" w:rsidP="00A5551F">
      <w:pPr>
        <w:jc w:val="both"/>
        <w:rPr>
          <w:lang w:val="es-AR"/>
        </w:rPr>
      </w:pPr>
      <w:r>
        <w:rPr>
          <w:rFonts w:ascii="Segoe UI" w:hAnsi="Segoe UI" w:cs="Segoe UI"/>
          <w:lang w:val="es-AR"/>
        </w:rPr>
        <w:t xml:space="preserve">Se sabe que, según el tipo de trámite, el 80% de los clientes que salen del canal 1 pasan directamente al canal 2, mientras que el 20% restante pasa directamente al canal 3. Las velocidades de atención de cada canal son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 ,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 y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 </m:t>
        </m:r>
      </m:oMath>
      <w:r>
        <w:rPr>
          <w:rFonts w:ascii="Segoe UI" w:eastAsiaTheme="minorEastAsia" w:hAnsi="Segoe UI" w:cs="Segoe UI"/>
          <w:szCs w:val="20"/>
          <w:lang w:val="es-AR"/>
        </w:rPr>
        <w:t>, respectivamente. No se admite abandono: el cliente que ingresa al sistema no sale del mismo sin haber recibido el servicio que allí se brinda. Debido a que el lugar es reducido, no se admite formación de cola frente a ninguno de los canales.</w:t>
      </w:r>
    </w:p>
    <w:p w:rsidR="00A5551F" w:rsidRPr="003435E0" w:rsidRDefault="00A5551F" w:rsidP="00A5551F">
      <w:pPr>
        <w:pStyle w:val="ListParagraph"/>
        <w:numPr>
          <w:ilvl w:val="0"/>
          <w:numId w:val="29"/>
        </w:numPr>
        <w:rPr>
          <w:rFonts w:ascii="Segoe UI" w:hAnsi="Segoe UI" w:cs="Segoe UI"/>
          <w:lang w:val="es-AR"/>
        </w:rPr>
      </w:pPr>
      <w:r w:rsidRPr="003435E0">
        <w:rPr>
          <w:rFonts w:ascii="Segoe UI" w:hAnsi="Segoe UI" w:cs="Segoe UI"/>
          <w:lang w:val="es-AR"/>
        </w:rPr>
        <w:t xml:space="preserve">Los estados posibles del sistema son los siguientes: </w:t>
      </w:r>
    </w:p>
    <w:p w:rsidR="00A5551F" w:rsidRPr="003435E0" w:rsidRDefault="00A5551F" w:rsidP="00A5551F">
      <w:pPr>
        <w:pStyle w:val="ListParagraph"/>
        <w:ind w:left="426"/>
        <w:rPr>
          <w:rFonts w:ascii="Segoe UI" w:hAnsi="Segoe UI" w:cs="Segoe UI"/>
          <w:lang w:val="es-AR"/>
        </w:rPr>
      </w:pPr>
    </w:p>
    <w:tbl>
      <w:tblPr>
        <w:tblStyle w:val="TableGrid"/>
        <w:tblW w:w="0" w:type="auto"/>
        <w:jc w:val="center"/>
        <w:tblLook w:val="04A0" w:firstRow="1" w:lastRow="0" w:firstColumn="1" w:lastColumn="0" w:noHBand="0" w:noVBand="1"/>
      </w:tblPr>
      <w:tblGrid>
        <w:gridCol w:w="1525"/>
        <w:gridCol w:w="1526"/>
        <w:gridCol w:w="1526"/>
        <w:gridCol w:w="1526"/>
      </w:tblGrid>
      <w:tr w:rsidR="00A5551F" w:rsidRPr="003435E0" w:rsidTr="001E38B1">
        <w:trPr>
          <w:jc w:val="center"/>
        </w:trPr>
        <w:tc>
          <w:tcPr>
            <w:tcW w:w="1525" w:type="dxa"/>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r w:rsidRPr="00A03C29">
              <w:rPr>
                <w:rFonts w:ascii="Segoe UI" w:hAnsi="Segoe UI" w:cs="Segoe UI"/>
                <w:b/>
                <w:i/>
                <w:lang w:val="es-AR"/>
              </w:rPr>
              <w:t>n</w:t>
            </w:r>
          </w:p>
        </w:tc>
        <w:tc>
          <w:tcPr>
            <w:tcW w:w="1526" w:type="dxa"/>
            <w:shd w:val="clear" w:color="auto" w:fill="E7E6E6" w:themeFill="background2"/>
            <w:vAlign w:val="center"/>
          </w:tcPr>
          <w:p w:rsidR="00A5551F" w:rsidRPr="003435E0" w:rsidRDefault="00A5551F" w:rsidP="001E38B1">
            <w:pPr>
              <w:pStyle w:val="ListParagraph"/>
              <w:ind w:left="0"/>
              <w:jc w:val="center"/>
              <w:rPr>
                <w:rFonts w:ascii="Segoe UI" w:hAnsi="Segoe UI" w:cs="Segoe UI"/>
                <w:b/>
                <w:lang w:val="es-AR"/>
              </w:rPr>
            </w:pPr>
            <w:r w:rsidRPr="003435E0">
              <w:rPr>
                <w:rFonts w:ascii="Segoe UI" w:hAnsi="Segoe UI" w:cs="Segoe UI"/>
                <w:b/>
                <w:lang w:val="es-AR"/>
              </w:rPr>
              <w:t>C1</w:t>
            </w:r>
          </w:p>
        </w:tc>
        <w:tc>
          <w:tcPr>
            <w:tcW w:w="1526" w:type="dxa"/>
            <w:shd w:val="clear" w:color="auto" w:fill="E7E6E6" w:themeFill="background2"/>
            <w:vAlign w:val="center"/>
          </w:tcPr>
          <w:p w:rsidR="00A5551F" w:rsidRPr="003435E0" w:rsidRDefault="00A5551F" w:rsidP="001E38B1">
            <w:pPr>
              <w:pStyle w:val="ListParagraph"/>
              <w:ind w:left="0"/>
              <w:jc w:val="center"/>
              <w:rPr>
                <w:rFonts w:ascii="Segoe UI" w:hAnsi="Segoe UI" w:cs="Segoe UI"/>
                <w:b/>
                <w:lang w:val="es-AR"/>
              </w:rPr>
            </w:pPr>
            <w:r w:rsidRPr="003435E0">
              <w:rPr>
                <w:rFonts w:ascii="Segoe UI" w:hAnsi="Segoe UI" w:cs="Segoe UI"/>
                <w:b/>
                <w:lang w:val="es-AR"/>
              </w:rPr>
              <w:t>C2</w:t>
            </w:r>
          </w:p>
        </w:tc>
        <w:tc>
          <w:tcPr>
            <w:tcW w:w="1526" w:type="dxa"/>
            <w:shd w:val="clear" w:color="auto" w:fill="E7E6E6" w:themeFill="background2"/>
            <w:vAlign w:val="center"/>
          </w:tcPr>
          <w:p w:rsidR="00A5551F" w:rsidRPr="003435E0" w:rsidRDefault="00A5551F" w:rsidP="001E38B1">
            <w:pPr>
              <w:pStyle w:val="ListParagraph"/>
              <w:ind w:left="0"/>
              <w:jc w:val="center"/>
              <w:rPr>
                <w:rFonts w:ascii="Segoe UI" w:hAnsi="Segoe UI" w:cs="Segoe UI"/>
                <w:b/>
                <w:lang w:val="es-AR"/>
              </w:rPr>
            </w:pPr>
            <w:r w:rsidRPr="003435E0">
              <w:rPr>
                <w:rFonts w:ascii="Segoe UI" w:hAnsi="Segoe UI" w:cs="Segoe UI"/>
                <w:b/>
                <w:lang w:val="es-AR"/>
              </w:rPr>
              <w:t>C3</w:t>
            </w:r>
          </w:p>
        </w:tc>
      </w:tr>
      <w:tr w:rsidR="00A5551F" w:rsidRPr="003435E0" w:rsidTr="001E38B1">
        <w:trPr>
          <w:jc w:val="center"/>
        </w:trPr>
        <w:tc>
          <w:tcPr>
            <w:tcW w:w="1525" w:type="dxa"/>
            <w:tcBorders>
              <w:bottom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r w:rsidRPr="00A03C29">
              <w:rPr>
                <w:rFonts w:ascii="Segoe UI" w:hAnsi="Segoe UI" w:cs="Segoe UI"/>
                <w:b/>
                <w:i/>
                <w:lang w:val="es-AR"/>
              </w:rPr>
              <w:t>0</w:t>
            </w:r>
          </w:p>
        </w:tc>
        <w:tc>
          <w:tcPr>
            <w:tcW w:w="1526" w:type="dxa"/>
            <w:tcBorders>
              <w:bottom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526" w:type="dxa"/>
            <w:tcBorders>
              <w:bottom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526" w:type="dxa"/>
            <w:tcBorders>
              <w:bottom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525" w:type="dxa"/>
            <w:tcBorders>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52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52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r w:rsidRPr="00A03C29">
              <w:rPr>
                <w:rFonts w:ascii="Segoe UI" w:hAnsi="Segoe UI" w:cs="Segoe UI"/>
                <w:b/>
                <w: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525" w:type="dxa"/>
            <w:tcBorders>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52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1</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r w:rsidRPr="00A03C29">
              <w:rPr>
                <w:rFonts w:ascii="Segoe UI" w:hAnsi="Segoe UI" w:cs="Segoe UI"/>
                <w:b/>
                <w:i/>
                <w:lang w:val="es-AR"/>
              </w:rPr>
              <w:t>2</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525" w:type="dxa"/>
            <w:vMerge w:val="restart"/>
            <w:tcBorders>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r w:rsidRPr="00A03C29">
              <w:rPr>
                <w:rFonts w:ascii="Segoe UI" w:hAnsi="Segoe UI" w:cs="Segoe UI"/>
                <w:b/>
                <w:i/>
                <w:lang w:val="es-AR"/>
              </w:rPr>
              <w:t>3</w:t>
            </w:r>
          </w:p>
        </w:tc>
        <w:tc>
          <w:tcPr>
            <w:tcW w:w="152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525" w:type="dxa"/>
            <w:vMerge/>
            <w:tcBorders>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trHeight w:val="87"/>
          <w:jc w:val="center"/>
        </w:trPr>
        <w:tc>
          <w:tcPr>
            <w:tcW w:w="1525" w:type="dxa"/>
            <w:vMerge/>
            <w:tcBorders>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ListParagraph"/>
              <w:ind w:left="0"/>
              <w:jc w:val="center"/>
              <w:rPr>
                <w:rFonts w:ascii="Segoe UI" w:hAnsi="Segoe UI" w:cs="Segoe UI"/>
                <w:lang w:val="es-AR"/>
              </w:rPr>
            </w:pPr>
            <w:r>
              <w:rPr>
                <w:rFonts w:ascii="Segoe UI" w:hAnsi="Segoe UI" w:cs="Segoe UI"/>
                <w:lang w:val="es-AR"/>
              </w:rPr>
              <w:t>1</w:t>
            </w:r>
          </w:p>
        </w:tc>
      </w:tr>
      <w:tr w:rsidR="00A5551F" w:rsidRPr="003435E0" w:rsidTr="001E38B1">
        <w:trPr>
          <w:jc w:val="center"/>
        </w:trPr>
        <w:tc>
          <w:tcPr>
            <w:tcW w:w="1525" w:type="dxa"/>
            <w:vMerge/>
            <w:tcBorders>
              <w:bottom w:val="single" w:sz="4" w:space="0" w:color="auto"/>
              <w:right w:val="single" w:sz="4" w:space="0" w:color="auto"/>
            </w:tcBorders>
            <w:shd w:val="clear" w:color="auto" w:fill="E7E6E6" w:themeFill="background2"/>
            <w:vAlign w:val="center"/>
          </w:tcPr>
          <w:p w:rsidR="00A5551F" w:rsidRPr="00A03C29" w:rsidRDefault="00A5551F" w:rsidP="001E38B1">
            <w:pPr>
              <w:pStyle w:val="ListParagraph"/>
              <w:ind w:left="0"/>
              <w:jc w:val="center"/>
              <w:rPr>
                <w:rFonts w:ascii="Segoe UI" w:hAnsi="Segoe UI" w:cs="Segoe UI"/>
                <w:b/>
                <w:i/>
                <w:lang w:val="es-AR"/>
              </w:rPr>
            </w:pPr>
          </w:p>
        </w:tc>
        <w:tc>
          <w:tcPr>
            <w:tcW w:w="1526" w:type="dxa"/>
            <w:tcBorders>
              <w:top w:val="nil"/>
              <w:left w:val="single" w:sz="4" w:space="0" w:color="auto"/>
              <w:bottom w:val="single" w:sz="4" w:space="0" w:color="auto"/>
              <w:right w:val="single" w:sz="4" w:space="0" w:color="auto"/>
            </w:tcBorders>
            <w:vAlign w:val="center"/>
          </w:tcPr>
          <w:p w:rsidR="00A5551F" w:rsidRDefault="00A5551F" w:rsidP="001E38B1">
            <w:pPr>
              <w:pStyle w:val="ListParagraph"/>
              <w:ind w:left="0"/>
              <w:jc w:val="center"/>
              <w:rPr>
                <w:rFonts w:ascii="Segoe UI" w:hAnsi="Segoe UI" w:cs="Segoe UI"/>
                <w:lang w:val="es-AR"/>
              </w:rPr>
            </w:pPr>
            <w:r>
              <w:rPr>
                <w:rFonts w:ascii="Segoe UI" w:hAnsi="Segoe UI" w:cs="Segoe UI"/>
                <w:lang w:val="es-AR"/>
              </w:rPr>
              <w:t>1</w:t>
            </w:r>
          </w:p>
        </w:tc>
        <w:tc>
          <w:tcPr>
            <w:tcW w:w="1526" w:type="dxa"/>
            <w:tcBorders>
              <w:top w:val="nil"/>
              <w:left w:val="single" w:sz="4" w:space="0" w:color="auto"/>
              <w:bottom w:val="single" w:sz="4" w:space="0" w:color="auto"/>
              <w:right w:val="single" w:sz="4" w:space="0" w:color="auto"/>
            </w:tcBorders>
            <w:vAlign w:val="center"/>
          </w:tcPr>
          <w:p w:rsidR="00A5551F" w:rsidRDefault="00A5551F" w:rsidP="001E38B1">
            <w:pPr>
              <w:pStyle w:val="ListParagraph"/>
              <w:ind w:left="0"/>
              <w:jc w:val="center"/>
              <w:rPr>
                <w:rFonts w:ascii="Segoe UI" w:hAnsi="Segoe UI" w:cs="Segoe UI"/>
                <w:lang w:val="es-AR"/>
              </w:rPr>
            </w:pPr>
            <w:r>
              <w:rPr>
                <w:rFonts w:ascii="Segoe UI" w:hAnsi="Segoe UI" w:cs="Segoe UI"/>
                <w:lang w:val="es-AR"/>
              </w:rPr>
              <w:t>b</w:t>
            </w:r>
          </w:p>
        </w:tc>
        <w:tc>
          <w:tcPr>
            <w:tcW w:w="1526" w:type="dxa"/>
            <w:tcBorders>
              <w:top w:val="nil"/>
              <w:left w:val="single" w:sz="4" w:space="0" w:color="auto"/>
              <w:bottom w:val="single" w:sz="4" w:space="0" w:color="auto"/>
              <w:right w:val="single" w:sz="4" w:space="0" w:color="auto"/>
            </w:tcBorders>
            <w:vAlign w:val="center"/>
          </w:tcPr>
          <w:p w:rsidR="00A5551F" w:rsidRDefault="00A5551F" w:rsidP="001E38B1">
            <w:pPr>
              <w:pStyle w:val="ListParagraph"/>
              <w:ind w:left="0"/>
              <w:jc w:val="center"/>
              <w:rPr>
                <w:rFonts w:ascii="Segoe UI" w:hAnsi="Segoe UI" w:cs="Segoe UI"/>
                <w:lang w:val="es-AR"/>
              </w:rPr>
            </w:pPr>
            <w:r>
              <w:rPr>
                <w:rFonts w:ascii="Segoe UI" w:hAnsi="Segoe UI" w:cs="Segoe UI"/>
                <w:lang w:val="es-AR"/>
              </w:rPr>
              <w:t>1</w:t>
            </w:r>
          </w:p>
        </w:tc>
      </w:tr>
    </w:tbl>
    <w:p w:rsidR="00A5551F" w:rsidRDefault="00A5551F" w:rsidP="00A5551F">
      <w:pPr>
        <w:pStyle w:val="ListParagraph"/>
        <w:ind w:left="426"/>
        <w:rPr>
          <w:rFonts w:ascii="Segoe UI" w:hAnsi="Segoe UI" w:cs="Segoe UI"/>
          <w:lang w:val="es-AR"/>
        </w:rPr>
      </w:pPr>
    </w:p>
    <w:p w:rsidR="00A5551F" w:rsidRPr="003435E0" w:rsidRDefault="00A5551F" w:rsidP="00A5551F">
      <w:pPr>
        <w:pStyle w:val="ListParagraph"/>
        <w:ind w:left="426"/>
        <w:rPr>
          <w:rFonts w:ascii="Segoe UI" w:hAnsi="Segoe UI" w:cs="Segoe UI"/>
          <w:lang w:val="es-AR"/>
        </w:rPr>
      </w:pPr>
    </w:p>
    <w:p w:rsidR="00A5551F" w:rsidRPr="003435E0" w:rsidRDefault="00A5551F" w:rsidP="00A5551F">
      <w:pPr>
        <w:pStyle w:val="ListParagraph"/>
        <w:numPr>
          <w:ilvl w:val="0"/>
          <w:numId w:val="29"/>
        </w:numPr>
        <w:ind w:left="426"/>
        <w:rPr>
          <w:rFonts w:ascii="Segoe UI" w:hAnsi="Segoe UI" w:cs="Segoe UI"/>
          <w:lang w:val="es-AR"/>
        </w:rPr>
      </w:pPr>
    </w:p>
    <w:p w:rsidR="00A5551F" w:rsidRPr="004E46E9" w:rsidRDefault="00A5551F" w:rsidP="00A5551F">
      <w:pPr>
        <w:rPr>
          <w:rFonts w:ascii="Segoe UI" w:eastAsiaTheme="minorEastAsia"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1 1 0</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 0,2+</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Δt 0,8+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Δt 0,8+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 0,2</m:t>
              </m:r>
            </m:e>
          </m:d>
          <m:r>
            <m:rPr>
              <m:sty m:val="p"/>
            </m:rPr>
            <w:rPr>
              <w:rFonts w:ascii="Cambria Math" w:hAnsi="Cambria Math" w:cs="Segoe UI"/>
              <w:szCs w:val="20"/>
              <w:lang w:val="es-AR"/>
            </w:rPr>
            <m:t>+ P</m:t>
          </m:r>
          <m:d>
            <m:dPr>
              <m:ctrlPr>
                <w:rPr>
                  <w:rFonts w:ascii="Cambria Math" w:hAnsi="Cambria Math" w:cs="Segoe UI"/>
                  <w:szCs w:val="20"/>
                  <w:lang w:val="es-AR"/>
                </w:rPr>
              </m:ctrlPr>
            </m:dPr>
            <m:e>
              <m:r>
                <m:rPr>
                  <m:sty m:val="p"/>
                </m:rPr>
                <w:rPr>
                  <w:rFonts w:ascii="Cambria Math" w:hAnsi="Cambria Math" w:cs="Segoe UI"/>
                  <w:szCs w:val="20"/>
                  <w:lang w:val="es-AR"/>
                </w:rPr>
                <m:t>b b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sSub>
            <m:sSubPr>
              <m:ctrlPr>
                <w:rPr>
                  <w:rFonts w:ascii="Cambria Math" w:hAnsi="Cambria Math" w:cs="Segoe UI"/>
                  <w:szCs w:val="20"/>
                  <w:lang w:val="es-AR"/>
                </w:rPr>
              </m:ctrlPr>
            </m:sSubPr>
            <m:e>
              <m:r>
                <m:rPr>
                  <m:sty m:val="p"/>
                </m:rPr>
                <w:rPr>
                  <w:rFonts w:ascii="Cambria Math" w:hAnsi="Cambria Math" w:cs="Segoe UI"/>
                  <w:szCs w:val="20"/>
                  <w:lang w:val="es-AR"/>
                </w:rPr>
                <m:t xml:space="preserve"> 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 0,8</m:t>
          </m:r>
        </m:oMath>
      </m:oMathPara>
    </w:p>
    <w:p w:rsidR="004E46E9" w:rsidRPr="00B118E2" w:rsidRDefault="004E46E9" w:rsidP="004E46E9">
      <w:pPr>
        <w:rPr>
          <w:rFonts w:ascii="Segoe UI" w:eastAsiaTheme="minorEastAsia" w:hAnsi="Segoe UI" w:cs="Segoe UI"/>
          <w:szCs w:val="20"/>
          <w:lang w:val="es-AR"/>
        </w:rPr>
      </w:pPr>
      <w:r w:rsidRPr="004E46E9">
        <w:rPr>
          <w:rFonts w:ascii="Segoe UI" w:eastAsiaTheme="minorEastAsia" w:hAnsi="Segoe UI" w:cs="Segoe UI"/>
          <w:szCs w:val="20"/>
          <w:highlight w:val="yellow"/>
          <w:lang w:val="es-AR"/>
        </w:rPr>
        <w:t xml:space="preserve">Falta </w:t>
      </w:r>
      <w:r>
        <w:rPr>
          <w:rFonts w:ascii="Segoe UI" w:eastAsiaTheme="minorEastAsia" w:hAnsi="Segoe UI" w:cs="Segoe UI"/>
          <w:szCs w:val="20"/>
          <w:highlight w:val="yellow"/>
          <w:lang w:val="es-AR"/>
        </w:rPr>
        <w:t>p(1,1</w:t>
      </w:r>
      <w:bookmarkStart w:id="15" w:name="_GoBack"/>
      <w:bookmarkEnd w:id="15"/>
      <w:r>
        <w:rPr>
          <w:rFonts w:ascii="Segoe UI" w:eastAsiaTheme="minorEastAsia" w:hAnsi="Segoe UI" w:cs="Segoe UI"/>
          <w:szCs w:val="20"/>
          <w:highlight w:val="yellow"/>
          <w:lang w:val="es-AR"/>
        </w:rPr>
        <w:t>,1)</w:t>
      </w:r>
      <w:r>
        <w:rPr>
          <w:rFonts w:ascii="Segoe UI" w:eastAsiaTheme="minorEastAsia" w:hAnsi="Segoe UI" w:cs="Segoe UI"/>
          <w:szCs w:val="20"/>
          <w:lang w:val="es-AR"/>
        </w:rPr>
        <w:t>?</w:t>
      </w:r>
    </w:p>
    <w:p w:rsidR="004E46E9" w:rsidRPr="00B118E2" w:rsidRDefault="004E46E9" w:rsidP="00A5551F">
      <w:pPr>
        <w:rPr>
          <w:rFonts w:ascii="Segoe UI" w:eastAsiaTheme="minorEastAsia" w:hAnsi="Segoe UI" w:cs="Segoe UI"/>
          <w:szCs w:val="20"/>
          <w:lang w:val="es-AR"/>
        </w:rPr>
      </w:pPr>
    </w:p>
    <w:p w:rsidR="00A5551F" w:rsidRPr="003435E0" w:rsidRDefault="00A5551F" w:rsidP="00A5551F">
      <w:pPr>
        <w:rPr>
          <w:rFonts w:ascii="Segoe UI" w:eastAsiaTheme="minorEastAsia" w:hAnsi="Segoe UI" w:cs="Segoe UI"/>
          <w:sz w:val="20"/>
          <w:szCs w:val="20"/>
          <w:lang w:val="es-AR"/>
        </w:rPr>
      </w:pPr>
    </w:p>
    <w:p w:rsidR="00A5551F" w:rsidRPr="003435E0" w:rsidRDefault="00A5551F" w:rsidP="00A5551F">
      <w:pPr>
        <w:pStyle w:val="ListParagraph"/>
        <w:numPr>
          <w:ilvl w:val="0"/>
          <w:numId w:val="29"/>
        </w:numPr>
        <w:ind w:left="426"/>
        <w:rPr>
          <w:rFonts w:ascii="Segoe UI" w:hAnsi="Segoe UI" w:cs="Segoe UI"/>
          <w:sz w:val="20"/>
          <w:szCs w:val="20"/>
          <w:lang w:val="es-AR"/>
        </w:rPr>
      </w:pPr>
    </w:p>
    <w:p w:rsidR="00A5551F" w:rsidRPr="00B118E2" w:rsidRDefault="00A5551F" w:rsidP="00A5551F">
      <w:pPr>
        <w:rPr>
          <w:sz w:val="24"/>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0 0 1</m:t>
              </m:r>
            </m:e>
          </m:d>
          <m:r>
            <m:rPr>
              <m:sty m:val="p"/>
            </m:rPr>
            <w:rPr>
              <w:rFonts w:ascii="Cambria Math" w:hAnsi="Cambria Math" w:cs="Segoe UI"/>
              <w:szCs w:val="20"/>
              <w:lang w:val="es-AR"/>
            </w:rPr>
            <m:t xml:space="preserve"> λΔt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1 1 0</m:t>
              </m:r>
            </m:e>
          </m:d>
          <m:r>
            <m:rPr>
              <m:sty m:val="p"/>
            </m:rP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Δt +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b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oMath>
      </m:oMathPara>
    </w:p>
    <w:p w:rsidR="00DD0D42" w:rsidRPr="00B118E2" w:rsidRDefault="00DD0D42" w:rsidP="00A5551F">
      <w:pPr>
        <w:pStyle w:val="Heading1"/>
        <w:rPr>
          <w:sz w:val="24"/>
          <w:lang w:val="es-AR"/>
        </w:rPr>
      </w:pPr>
    </w:p>
    <w:sectPr w:rsidR="00DD0D42" w:rsidRPr="00B118E2" w:rsidSect="001E4605">
      <w:headerReference w:type="default" r:id="rId35"/>
      <w:footerReference w:type="default" r:id="rId36"/>
      <w:pgSz w:w="11907" w:h="16839" w:code="9"/>
      <w:pgMar w:top="1418" w:right="1134" w:bottom="1418" w:left="113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EB1" w:rsidRDefault="00040EB1" w:rsidP="00B40FAB">
      <w:pPr>
        <w:spacing w:after="0" w:line="240" w:lineRule="auto"/>
      </w:pPr>
      <w:r>
        <w:separator/>
      </w:r>
    </w:p>
  </w:endnote>
  <w:endnote w:type="continuationSeparator" w:id="0">
    <w:p w:rsidR="00040EB1" w:rsidRDefault="00040EB1" w:rsidP="00B4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TFF2EC1B0t0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lang w:val="es-AR"/>
      </w:rPr>
      <w:id w:val="271984872"/>
      <w:docPartObj>
        <w:docPartGallery w:val="Page Numbers (Bottom of Page)"/>
        <w:docPartUnique/>
      </w:docPartObj>
    </w:sdtPr>
    <w:sdtEndPr>
      <w:rPr>
        <w:noProof/>
      </w:rPr>
    </w:sdtEndPr>
    <w:sdtContent>
      <w:p w:rsidR="001E38B1" w:rsidRPr="00553991" w:rsidRDefault="001E38B1" w:rsidP="00553991">
        <w:pPr>
          <w:rPr>
            <w:rFonts w:ascii="Times New Roman" w:hAnsi="Times New Roman" w:cs="Times New Roman"/>
            <w:sz w:val="24"/>
            <w:lang w:val="es-AR"/>
          </w:rPr>
        </w:pPr>
        <w:r w:rsidRPr="00553991">
          <w:rPr>
            <w:rFonts w:ascii="Times New Roman" w:hAnsi="Times New Roman" w:cs="Times New Roman"/>
            <w:sz w:val="24"/>
            <w:lang w:val="es-AR"/>
          </w:rPr>
          <w:t>2014  2°C</w:t>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sdt>
          <w:sdtPr>
            <w:rPr>
              <w:rFonts w:ascii="Times New Roman" w:hAnsi="Times New Roman" w:cs="Times New Roman"/>
              <w:b/>
              <w:sz w:val="24"/>
              <w:lang w:val="es-AR"/>
            </w:rPr>
            <w:id w:val="250395305"/>
            <w:docPartObj>
              <w:docPartGallery w:val="Page Numbers (Top of Page)"/>
              <w:docPartUnique/>
            </w:docPartObj>
          </w:sdtPr>
          <w:sdtEndPr>
            <w:rPr>
              <w:b w:val="0"/>
            </w:rPr>
          </w:sdtEndPr>
          <w:sdtContent>
            <w:r w:rsidRPr="003F68CE">
              <w:rPr>
                <w:rFonts w:ascii="Times New Roman" w:hAnsi="Times New Roman" w:cs="Times New Roman"/>
                <w:sz w:val="24"/>
                <w:lang w:val="es-AR"/>
              </w:rPr>
              <w:t xml:space="preserve">Página </w:t>
            </w:r>
            <w:r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PAGE </w:instrText>
            </w:r>
            <w:r w:rsidRPr="003F68CE">
              <w:rPr>
                <w:rFonts w:ascii="Times New Roman" w:hAnsi="Times New Roman" w:cs="Times New Roman"/>
                <w:sz w:val="24"/>
                <w:lang w:val="es-AR"/>
              </w:rPr>
              <w:fldChar w:fldCharType="separate"/>
            </w:r>
            <w:r w:rsidR="004E46E9">
              <w:rPr>
                <w:rFonts w:ascii="Times New Roman" w:hAnsi="Times New Roman" w:cs="Times New Roman"/>
                <w:noProof/>
                <w:sz w:val="24"/>
                <w:lang w:val="es-AR"/>
              </w:rPr>
              <w:t>27</w:t>
            </w:r>
            <w:r w:rsidRPr="003F68CE">
              <w:rPr>
                <w:rFonts w:ascii="Times New Roman" w:hAnsi="Times New Roman" w:cs="Times New Roman"/>
                <w:sz w:val="24"/>
                <w:lang w:val="es-AR"/>
              </w:rPr>
              <w:fldChar w:fldCharType="end"/>
            </w:r>
            <w:r w:rsidRPr="003F68CE">
              <w:rPr>
                <w:rFonts w:ascii="Times New Roman" w:hAnsi="Times New Roman" w:cs="Times New Roman"/>
                <w:sz w:val="24"/>
                <w:lang w:val="es-AR"/>
              </w:rPr>
              <w:t xml:space="preserve"> de </w:t>
            </w:r>
            <w:r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NUMPAGES  </w:instrText>
            </w:r>
            <w:r w:rsidRPr="003F68CE">
              <w:rPr>
                <w:rFonts w:ascii="Times New Roman" w:hAnsi="Times New Roman" w:cs="Times New Roman"/>
                <w:sz w:val="24"/>
                <w:lang w:val="es-AR"/>
              </w:rPr>
              <w:fldChar w:fldCharType="separate"/>
            </w:r>
            <w:r w:rsidR="004E46E9">
              <w:rPr>
                <w:rFonts w:ascii="Times New Roman" w:hAnsi="Times New Roman" w:cs="Times New Roman"/>
                <w:noProof/>
                <w:sz w:val="24"/>
                <w:lang w:val="es-AR"/>
              </w:rPr>
              <w:t>27</w:t>
            </w:r>
            <w:r w:rsidRPr="003F68CE">
              <w:rPr>
                <w:rFonts w:ascii="Times New Roman" w:hAnsi="Times New Roman" w:cs="Times New Roman"/>
                <w:sz w:val="24"/>
                <w:lang w:val="es-AR"/>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EB1" w:rsidRDefault="00040EB1" w:rsidP="00B40FAB">
      <w:pPr>
        <w:spacing w:after="0" w:line="240" w:lineRule="auto"/>
      </w:pPr>
      <w:r>
        <w:separator/>
      </w:r>
    </w:p>
  </w:footnote>
  <w:footnote w:type="continuationSeparator" w:id="0">
    <w:p w:rsidR="00040EB1" w:rsidRDefault="00040EB1" w:rsidP="00B40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8B1" w:rsidRPr="00F42C25" w:rsidRDefault="001E38B1" w:rsidP="00553991">
    <w:pPr>
      <w:pStyle w:val="Header"/>
      <w:rPr>
        <w:rFonts w:ascii="Times New Roman" w:hAnsi="Times New Roman" w:cs="Times New Roman"/>
        <w:sz w:val="24"/>
        <w:lang w:val="es-AR"/>
      </w:rPr>
    </w:pPr>
    <w:r w:rsidRPr="00553991">
      <w:rPr>
        <w:rFonts w:ascii="Times New Roman" w:hAnsi="Times New Roman" w:cs="Times New Roman"/>
        <w:b/>
        <w:i/>
        <w:sz w:val="24"/>
        <w:lang w:val="es-AR"/>
      </w:rPr>
      <w:t>[FIUBA] Modelos y Optimización II</w:t>
    </w:r>
    <w:r w:rsidRPr="00553991">
      <w:rPr>
        <w:rFonts w:ascii="Times New Roman" w:hAnsi="Times New Roman" w:cs="Times New Roman"/>
        <w:sz w:val="24"/>
        <w:lang w:val="es-AR"/>
      </w:rPr>
      <w:tab/>
    </w:r>
    <w:r w:rsidRPr="00553991">
      <w:rPr>
        <w:rFonts w:ascii="Times New Roman" w:hAnsi="Times New Roman" w:cs="Times New Roman"/>
        <w:sz w:val="24"/>
        <w:lang w:val="es-AR"/>
      </w:rPr>
      <w:tab/>
    </w:r>
    <w:proofErr w:type="spellStart"/>
    <w:r w:rsidRPr="00F42C25">
      <w:rPr>
        <w:rFonts w:ascii="Times New Roman" w:hAnsi="Times New Roman" w:cs="Times New Roman"/>
        <w:sz w:val="24"/>
        <w:lang w:val="es-AR"/>
      </w:rPr>
      <w:t>Bayetto</w:t>
    </w:r>
    <w:proofErr w:type="spellEnd"/>
    <w:r w:rsidRPr="00F42C25">
      <w:rPr>
        <w:rFonts w:ascii="Times New Roman" w:hAnsi="Times New Roman" w:cs="Times New Roman"/>
        <w:sz w:val="24"/>
        <w:lang w:val="es-AR"/>
      </w:rPr>
      <w:t xml:space="preserve">, </w:t>
    </w:r>
    <w:proofErr w:type="spellStart"/>
    <w:r w:rsidRPr="00F42C25">
      <w:rPr>
        <w:rFonts w:ascii="Times New Roman" w:hAnsi="Times New Roman" w:cs="Times New Roman"/>
        <w:sz w:val="24"/>
        <w:lang w:val="es-AR"/>
      </w:rPr>
      <w:t>Finkelstein</w:t>
    </w:r>
    <w:proofErr w:type="spellEnd"/>
    <w:r w:rsidRPr="00F42C25">
      <w:rPr>
        <w:rFonts w:ascii="Times New Roman" w:hAnsi="Times New Roman" w:cs="Times New Roman"/>
        <w:sz w:val="24"/>
        <w:lang w:val="es-AR"/>
      </w:rPr>
      <w:t>, Montoya, Parnisari, Zhang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23B"/>
    <w:multiLevelType w:val="hybridMultilevel"/>
    <w:tmpl w:val="37BA5AC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F01580"/>
    <w:multiLevelType w:val="hybridMultilevel"/>
    <w:tmpl w:val="EE0AB8BE"/>
    <w:lvl w:ilvl="0" w:tplc="0409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017678"/>
    <w:multiLevelType w:val="hybridMultilevel"/>
    <w:tmpl w:val="59E4FD70"/>
    <w:lvl w:ilvl="0" w:tplc="0409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0220FF"/>
    <w:multiLevelType w:val="hybridMultilevel"/>
    <w:tmpl w:val="F868795C"/>
    <w:lvl w:ilvl="0" w:tplc="0409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14647E79"/>
    <w:multiLevelType w:val="hybridMultilevel"/>
    <w:tmpl w:val="9F4EE59E"/>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601673A"/>
    <w:multiLevelType w:val="hybridMultilevel"/>
    <w:tmpl w:val="FAE029C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8663ED7"/>
    <w:multiLevelType w:val="hybridMultilevel"/>
    <w:tmpl w:val="E0268D70"/>
    <w:lvl w:ilvl="0" w:tplc="8BACC982">
      <w:start w:val="7"/>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7675E6"/>
    <w:multiLevelType w:val="hybridMultilevel"/>
    <w:tmpl w:val="72E88902"/>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A1601C7"/>
    <w:multiLevelType w:val="hybridMultilevel"/>
    <w:tmpl w:val="DBDE96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E623AAD"/>
    <w:multiLevelType w:val="hybridMultilevel"/>
    <w:tmpl w:val="CB46E774"/>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001110B"/>
    <w:multiLevelType w:val="hybridMultilevel"/>
    <w:tmpl w:val="E37E1F8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1287C"/>
    <w:multiLevelType w:val="hybridMultilevel"/>
    <w:tmpl w:val="89284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81579EE"/>
    <w:multiLevelType w:val="hybridMultilevel"/>
    <w:tmpl w:val="D11E23D0"/>
    <w:lvl w:ilvl="0" w:tplc="28DCDEC8">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90278CB"/>
    <w:multiLevelType w:val="hybridMultilevel"/>
    <w:tmpl w:val="3AD2D25E"/>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9C351D0"/>
    <w:multiLevelType w:val="hybridMultilevel"/>
    <w:tmpl w:val="0DE45CB0"/>
    <w:lvl w:ilvl="0" w:tplc="339A10BA">
      <w:start w:val="1"/>
      <w:numFmt w:val="low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BFB0120"/>
    <w:multiLevelType w:val="hybridMultilevel"/>
    <w:tmpl w:val="B18E01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F3255C8"/>
    <w:multiLevelType w:val="hybridMultilevel"/>
    <w:tmpl w:val="CA0A8C1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11F39A2"/>
    <w:multiLevelType w:val="hybridMultilevel"/>
    <w:tmpl w:val="D1F2E3A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nsid w:val="392F0DF9"/>
    <w:multiLevelType w:val="hybridMultilevel"/>
    <w:tmpl w:val="DF729562"/>
    <w:lvl w:ilvl="0" w:tplc="2C0A0017">
      <w:start w:val="1"/>
      <w:numFmt w:val="lowerLetter"/>
      <w:lvlText w:val="%1)"/>
      <w:lvlJc w:val="left"/>
      <w:pPr>
        <w:ind w:left="720" w:hanging="360"/>
      </w:pPr>
    </w:lvl>
    <w:lvl w:ilvl="1" w:tplc="3C865BBC">
      <w:numFmt w:val="bullet"/>
      <w:lvlText w:val="-"/>
      <w:lvlJc w:val="left"/>
      <w:pPr>
        <w:ind w:left="1440" w:hanging="360"/>
      </w:pPr>
      <w:rPr>
        <w:rFonts w:ascii="Segoe UI" w:eastAsia="TTFF2EC1B0t00" w:hAnsi="Segoe UI" w:cs="Segoe U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0DA321C"/>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0E1458E"/>
    <w:multiLevelType w:val="hybridMultilevel"/>
    <w:tmpl w:val="21B2EA6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3142472"/>
    <w:multiLevelType w:val="hybridMultilevel"/>
    <w:tmpl w:val="DF5A0B6A"/>
    <w:lvl w:ilvl="0" w:tplc="6DEED60E">
      <w:start w:val="3"/>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45940AC"/>
    <w:multiLevelType w:val="hybridMultilevel"/>
    <w:tmpl w:val="38C8CBEC"/>
    <w:lvl w:ilvl="0" w:tplc="A88A51C0">
      <w:start w:val="1"/>
      <w:numFmt w:val="lowerLetter"/>
      <w:lvlText w:val="%1)"/>
      <w:lvlJc w:val="left"/>
      <w:pPr>
        <w:ind w:left="360" w:hanging="360"/>
      </w:pPr>
      <w:rPr>
        <w:rFonts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25A054C"/>
    <w:multiLevelType w:val="hybridMultilevel"/>
    <w:tmpl w:val="C4FEEDC8"/>
    <w:lvl w:ilvl="0" w:tplc="339A10BA">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2670192"/>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30C37E4"/>
    <w:multiLevelType w:val="hybridMultilevel"/>
    <w:tmpl w:val="38C8CBEC"/>
    <w:lvl w:ilvl="0" w:tplc="A88A51C0">
      <w:start w:val="1"/>
      <w:numFmt w:val="lowerLetter"/>
      <w:lvlText w:val="%1)"/>
      <w:lvlJc w:val="left"/>
      <w:pPr>
        <w:ind w:left="360" w:hanging="360"/>
      </w:pPr>
      <w:rPr>
        <w:rFonts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4DC3E53"/>
    <w:multiLevelType w:val="hybridMultilevel"/>
    <w:tmpl w:val="D1F2E3A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nsid w:val="57743BA1"/>
    <w:multiLevelType w:val="hybridMultilevel"/>
    <w:tmpl w:val="0DE45CB0"/>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9F2703B"/>
    <w:multiLevelType w:val="hybridMultilevel"/>
    <w:tmpl w:val="987E8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E134ABF"/>
    <w:multiLevelType w:val="hybridMultilevel"/>
    <w:tmpl w:val="83143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4891B4D"/>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6760474"/>
    <w:multiLevelType w:val="hybridMultilevel"/>
    <w:tmpl w:val="E1B0BF6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EEE67D4"/>
    <w:multiLevelType w:val="hybridMultilevel"/>
    <w:tmpl w:val="C4FEEDC8"/>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FE03B0C"/>
    <w:multiLevelType w:val="hybridMultilevel"/>
    <w:tmpl w:val="D5F01A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4C5004F"/>
    <w:multiLevelType w:val="hybridMultilevel"/>
    <w:tmpl w:val="17A8F814"/>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7AE1BF2"/>
    <w:multiLevelType w:val="hybridMultilevel"/>
    <w:tmpl w:val="A85A05B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78AE788E"/>
    <w:multiLevelType w:val="hybridMultilevel"/>
    <w:tmpl w:val="6504CFF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3"/>
  </w:num>
  <w:num w:numId="2">
    <w:abstractNumId w:val="5"/>
  </w:num>
  <w:num w:numId="3">
    <w:abstractNumId w:val="16"/>
  </w:num>
  <w:num w:numId="4">
    <w:abstractNumId w:val="8"/>
  </w:num>
  <w:num w:numId="5">
    <w:abstractNumId w:val="27"/>
  </w:num>
  <w:num w:numId="6">
    <w:abstractNumId w:val="18"/>
  </w:num>
  <w:num w:numId="7">
    <w:abstractNumId w:val="36"/>
  </w:num>
  <w:num w:numId="8">
    <w:abstractNumId w:val="10"/>
  </w:num>
  <w:num w:numId="9">
    <w:abstractNumId w:val="26"/>
  </w:num>
  <w:num w:numId="10">
    <w:abstractNumId w:val="13"/>
  </w:num>
  <w:num w:numId="11">
    <w:abstractNumId w:val="31"/>
  </w:num>
  <w:num w:numId="12">
    <w:abstractNumId w:val="17"/>
  </w:num>
  <w:num w:numId="13">
    <w:abstractNumId w:val="14"/>
  </w:num>
  <w:num w:numId="14">
    <w:abstractNumId w:val="23"/>
  </w:num>
  <w:num w:numId="15">
    <w:abstractNumId w:val="32"/>
  </w:num>
  <w:num w:numId="16">
    <w:abstractNumId w:val="9"/>
  </w:num>
  <w:num w:numId="17">
    <w:abstractNumId w:val="11"/>
  </w:num>
  <w:num w:numId="18">
    <w:abstractNumId w:val="24"/>
  </w:num>
  <w:num w:numId="19">
    <w:abstractNumId w:val="4"/>
  </w:num>
  <w:num w:numId="20">
    <w:abstractNumId w:val="34"/>
  </w:num>
  <w:num w:numId="21">
    <w:abstractNumId w:val="7"/>
  </w:num>
  <w:num w:numId="22">
    <w:abstractNumId w:val="6"/>
  </w:num>
  <w:num w:numId="23">
    <w:abstractNumId w:val="1"/>
  </w:num>
  <w:num w:numId="24">
    <w:abstractNumId w:val="2"/>
  </w:num>
  <w:num w:numId="25">
    <w:abstractNumId w:val="3"/>
  </w:num>
  <w:num w:numId="26">
    <w:abstractNumId w:val="15"/>
  </w:num>
  <w:num w:numId="27">
    <w:abstractNumId w:val="19"/>
  </w:num>
  <w:num w:numId="28">
    <w:abstractNumId w:val="25"/>
  </w:num>
  <w:num w:numId="29">
    <w:abstractNumId w:val="22"/>
  </w:num>
  <w:num w:numId="30">
    <w:abstractNumId w:val="28"/>
  </w:num>
  <w:num w:numId="31">
    <w:abstractNumId w:val="20"/>
  </w:num>
  <w:num w:numId="32">
    <w:abstractNumId w:val="35"/>
  </w:num>
  <w:num w:numId="33">
    <w:abstractNumId w:val="29"/>
  </w:num>
  <w:num w:numId="34">
    <w:abstractNumId w:val="0"/>
  </w:num>
  <w:num w:numId="35">
    <w:abstractNumId w:val="30"/>
  </w:num>
  <w:num w:numId="36">
    <w:abstractNumId w:val="1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1F96"/>
    <w:rsid w:val="00000138"/>
    <w:rsid w:val="00022134"/>
    <w:rsid w:val="000240FF"/>
    <w:rsid w:val="00024563"/>
    <w:rsid w:val="00031BE8"/>
    <w:rsid w:val="00040EB1"/>
    <w:rsid w:val="00060321"/>
    <w:rsid w:val="00077F5E"/>
    <w:rsid w:val="00096827"/>
    <w:rsid w:val="000A140F"/>
    <w:rsid w:val="000A2855"/>
    <w:rsid w:val="000A5C10"/>
    <w:rsid w:val="000A75DB"/>
    <w:rsid w:val="000A7855"/>
    <w:rsid w:val="000C7FB2"/>
    <w:rsid w:val="000D33EB"/>
    <w:rsid w:val="000E2A92"/>
    <w:rsid w:val="000F048D"/>
    <w:rsid w:val="00107346"/>
    <w:rsid w:val="00113ED4"/>
    <w:rsid w:val="001244B3"/>
    <w:rsid w:val="00152D22"/>
    <w:rsid w:val="00171CE0"/>
    <w:rsid w:val="0017449D"/>
    <w:rsid w:val="00176E38"/>
    <w:rsid w:val="001776F7"/>
    <w:rsid w:val="001B14EC"/>
    <w:rsid w:val="001B7F64"/>
    <w:rsid w:val="001C56BE"/>
    <w:rsid w:val="001C6B5C"/>
    <w:rsid w:val="001E38B1"/>
    <w:rsid w:val="001E4605"/>
    <w:rsid w:val="002205C5"/>
    <w:rsid w:val="00224100"/>
    <w:rsid w:val="002426E5"/>
    <w:rsid w:val="002525D5"/>
    <w:rsid w:val="0025302F"/>
    <w:rsid w:val="002625E8"/>
    <w:rsid w:val="0026424B"/>
    <w:rsid w:val="002C53F5"/>
    <w:rsid w:val="002D27C2"/>
    <w:rsid w:val="002D7F7F"/>
    <w:rsid w:val="002E4428"/>
    <w:rsid w:val="002F3A74"/>
    <w:rsid w:val="00315B91"/>
    <w:rsid w:val="00332239"/>
    <w:rsid w:val="00333598"/>
    <w:rsid w:val="00334F38"/>
    <w:rsid w:val="003435E0"/>
    <w:rsid w:val="0036536C"/>
    <w:rsid w:val="003758DA"/>
    <w:rsid w:val="003771F1"/>
    <w:rsid w:val="00380D3D"/>
    <w:rsid w:val="003A45FA"/>
    <w:rsid w:val="003D23EF"/>
    <w:rsid w:val="003D4439"/>
    <w:rsid w:val="003E15A1"/>
    <w:rsid w:val="003F68CE"/>
    <w:rsid w:val="0043506E"/>
    <w:rsid w:val="00436195"/>
    <w:rsid w:val="004371A5"/>
    <w:rsid w:val="0045767B"/>
    <w:rsid w:val="004A2761"/>
    <w:rsid w:val="004A44A8"/>
    <w:rsid w:val="004A5BA6"/>
    <w:rsid w:val="004D47F2"/>
    <w:rsid w:val="004E0EA9"/>
    <w:rsid w:val="004E28F1"/>
    <w:rsid w:val="004E46E9"/>
    <w:rsid w:val="004F2AB0"/>
    <w:rsid w:val="00527987"/>
    <w:rsid w:val="00527C0B"/>
    <w:rsid w:val="00553991"/>
    <w:rsid w:val="005608D7"/>
    <w:rsid w:val="00591BC4"/>
    <w:rsid w:val="005A0B51"/>
    <w:rsid w:val="005B3ABA"/>
    <w:rsid w:val="005C1630"/>
    <w:rsid w:val="005C4587"/>
    <w:rsid w:val="005C7E0C"/>
    <w:rsid w:val="005D4B7B"/>
    <w:rsid w:val="005F744B"/>
    <w:rsid w:val="00623774"/>
    <w:rsid w:val="006340B4"/>
    <w:rsid w:val="006422D8"/>
    <w:rsid w:val="006667E5"/>
    <w:rsid w:val="00674037"/>
    <w:rsid w:val="00680C0C"/>
    <w:rsid w:val="006961B0"/>
    <w:rsid w:val="006B14FB"/>
    <w:rsid w:val="006B28C7"/>
    <w:rsid w:val="006C055F"/>
    <w:rsid w:val="006C4FB3"/>
    <w:rsid w:val="006E1714"/>
    <w:rsid w:val="006E40C3"/>
    <w:rsid w:val="006E7F92"/>
    <w:rsid w:val="00710E80"/>
    <w:rsid w:val="00711ED5"/>
    <w:rsid w:val="0072206A"/>
    <w:rsid w:val="00734B54"/>
    <w:rsid w:val="00742637"/>
    <w:rsid w:val="00744AB5"/>
    <w:rsid w:val="00750054"/>
    <w:rsid w:val="00751AA9"/>
    <w:rsid w:val="00781279"/>
    <w:rsid w:val="00787AAB"/>
    <w:rsid w:val="007B1384"/>
    <w:rsid w:val="007B6186"/>
    <w:rsid w:val="007B684A"/>
    <w:rsid w:val="007D2D8C"/>
    <w:rsid w:val="007F0984"/>
    <w:rsid w:val="007F0FE2"/>
    <w:rsid w:val="008162B2"/>
    <w:rsid w:val="008642D6"/>
    <w:rsid w:val="008B7CDE"/>
    <w:rsid w:val="008C2482"/>
    <w:rsid w:val="008D6AC4"/>
    <w:rsid w:val="008E304E"/>
    <w:rsid w:val="008F7ABA"/>
    <w:rsid w:val="0090139F"/>
    <w:rsid w:val="00904C1A"/>
    <w:rsid w:val="0092728E"/>
    <w:rsid w:val="00936C1A"/>
    <w:rsid w:val="00953CA0"/>
    <w:rsid w:val="009722F7"/>
    <w:rsid w:val="00974197"/>
    <w:rsid w:val="00977174"/>
    <w:rsid w:val="00991A75"/>
    <w:rsid w:val="009B40FD"/>
    <w:rsid w:val="009D3FDF"/>
    <w:rsid w:val="00A03C29"/>
    <w:rsid w:val="00A34AC0"/>
    <w:rsid w:val="00A5551F"/>
    <w:rsid w:val="00A55A92"/>
    <w:rsid w:val="00A91B7E"/>
    <w:rsid w:val="00AA71B6"/>
    <w:rsid w:val="00AB19F2"/>
    <w:rsid w:val="00AC1B13"/>
    <w:rsid w:val="00AC2A76"/>
    <w:rsid w:val="00AC3FDA"/>
    <w:rsid w:val="00AD4703"/>
    <w:rsid w:val="00AE1B18"/>
    <w:rsid w:val="00AE3606"/>
    <w:rsid w:val="00AF03BF"/>
    <w:rsid w:val="00B118E2"/>
    <w:rsid w:val="00B14C9C"/>
    <w:rsid w:val="00B320C3"/>
    <w:rsid w:val="00B37420"/>
    <w:rsid w:val="00B40FAB"/>
    <w:rsid w:val="00B6485A"/>
    <w:rsid w:val="00B71867"/>
    <w:rsid w:val="00B72EEC"/>
    <w:rsid w:val="00B834C1"/>
    <w:rsid w:val="00B844DC"/>
    <w:rsid w:val="00B90CD2"/>
    <w:rsid w:val="00B97D84"/>
    <w:rsid w:val="00BC3A05"/>
    <w:rsid w:val="00BC7535"/>
    <w:rsid w:val="00BF5AED"/>
    <w:rsid w:val="00C0392F"/>
    <w:rsid w:val="00C109AC"/>
    <w:rsid w:val="00C35162"/>
    <w:rsid w:val="00C70FDC"/>
    <w:rsid w:val="00CA6FA5"/>
    <w:rsid w:val="00CB1C64"/>
    <w:rsid w:val="00CC7F47"/>
    <w:rsid w:val="00CD004F"/>
    <w:rsid w:val="00CF0DA0"/>
    <w:rsid w:val="00CF130E"/>
    <w:rsid w:val="00CF2134"/>
    <w:rsid w:val="00D07F97"/>
    <w:rsid w:val="00D52F94"/>
    <w:rsid w:val="00D776D4"/>
    <w:rsid w:val="00D80D34"/>
    <w:rsid w:val="00DA1E18"/>
    <w:rsid w:val="00DB1F96"/>
    <w:rsid w:val="00DD0D42"/>
    <w:rsid w:val="00DF0315"/>
    <w:rsid w:val="00E105B2"/>
    <w:rsid w:val="00E31840"/>
    <w:rsid w:val="00E3317A"/>
    <w:rsid w:val="00E52B97"/>
    <w:rsid w:val="00E64A8B"/>
    <w:rsid w:val="00E77B27"/>
    <w:rsid w:val="00EA12BD"/>
    <w:rsid w:val="00F04287"/>
    <w:rsid w:val="00F063C9"/>
    <w:rsid w:val="00F066F5"/>
    <w:rsid w:val="00F07244"/>
    <w:rsid w:val="00F34539"/>
    <w:rsid w:val="00F40784"/>
    <w:rsid w:val="00F42C25"/>
    <w:rsid w:val="00F53747"/>
    <w:rsid w:val="00F66599"/>
    <w:rsid w:val="00FA58F8"/>
    <w:rsid w:val="00FF5BB5"/>
    <w:rsid w:val="00FF6EA0"/>
    <w:rsid w:val="00FF713C"/>
    <w:rsid w:val="00FF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6A4368-A67B-4629-96E2-31EA6F52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97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hyperlink" Target="mailto:diegormontoya@gmail.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658EF-DA24-426A-9736-D1815653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27</Pages>
  <Words>3640</Words>
  <Characters>20026</Characters>
  <Application>Microsoft Office Word</Application>
  <DocSecurity>0</DocSecurity>
  <Lines>166</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23619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Maria Ines Parnisari</cp:lastModifiedBy>
  <cp:revision>6</cp:revision>
  <cp:lastPrinted>2014-09-25T19:19:00Z</cp:lastPrinted>
  <dcterms:created xsi:type="dcterms:W3CDTF">2014-09-25T19:20:00Z</dcterms:created>
  <dcterms:modified xsi:type="dcterms:W3CDTF">2014-09-29T03:58:00Z</dcterms:modified>
</cp:coreProperties>
</file>