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98256279"/>
        <w:docPartObj>
          <w:docPartGallery w:val="Cover Pages"/>
          <w:docPartUnique/>
        </w:docPartObj>
      </w:sdtPr>
      <w:sdtContent>
        <w:p w14:paraId="2150A590" w14:textId="40673B46" w:rsidR="00422316" w:rsidRDefault="004223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DEC46A7" wp14:editId="5C5F372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EBB2002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D2CB3F" wp14:editId="70CC1D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38E457E" w14:textId="3395F8AE" w:rsidR="00422316" w:rsidRPr="00422316" w:rsidRDefault="00422316" w:rsidP="0042231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42231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Eloi Egea Rada i Miquel Rodríguez Juvany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BD2CB3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38E457E" w14:textId="3395F8AE" w:rsidR="00422316" w:rsidRPr="00422316" w:rsidRDefault="00422316" w:rsidP="0042231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42231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Eloi Egea Rada i Miquel Rodríguez Juvany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8394E0" wp14:editId="0FF339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E46F5" w14:textId="60AB7255" w:rsidR="00422316" w:rsidRDefault="00422316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42231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Xarxes</w:t>
                                </w:r>
                                <w:proofErr w:type="spellEnd"/>
                                <w:r w:rsidRPr="0042231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proofErr w:type="spellStart"/>
                                <w:r w:rsidRPr="0042231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i</w:t>
                                </w:r>
                                <w:proofErr w:type="spellEnd"/>
                                <w:r w:rsidRPr="00422316"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 xml:space="preserve"> Protocols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A250AAF" w14:textId="30202842" w:rsidR="00422316" w:rsidRDefault="00422316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Pere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Barberán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Agut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18394E0" id="Cuadro de texto 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2EE46F5" w14:textId="60AB7255" w:rsidR="00422316" w:rsidRDefault="00422316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422316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Xarxes</w:t>
                          </w:r>
                          <w:proofErr w:type="spellEnd"/>
                          <w:r w:rsidRPr="00422316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422316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proofErr w:type="spellEnd"/>
                          <w:r w:rsidRPr="00422316">
                            <w:rPr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t xml:space="preserve"> Protocols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A250AAF" w14:textId="30202842" w:rsidR="00422316" w:rsidRDefault="00422316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Pere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Barberán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Agut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F9908D" wp14:editId="012B22C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A65710" w14:textId="29C9F2FC" w:rsidR="00422316" w:rsidRDefault="00422316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Lab 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66DFC0" w14:textId="3109AA7D" w:rsidR="00422316" w:rsidRDefault="0042231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RIP Protocol.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Version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1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2.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0F9908D" id="Cuadro de texto 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7A65710" w14:textId="29C9F2FC" w:rsidR="00422316" w:rsidRDefault="00422316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Lab 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66DFC0" w14:textId="3109AA7D" w:rsidR="00422316" w:rsidRDefault="0042231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RIP Protocol.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Version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1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2.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DD20959" w14:textId="6EE0FC0F" w:rsidR="00422316" w:rsidRDefault="00422316">
          <w:r>
            <w:br w:type="page"/>
          </w:r>
        </w:p>
      </w:sdtContent>
    </w:sdt>
    <w:sdt>
      <w:sdtPr>
        <w:rPr>
          <w:lang w:val="es-ES"/>
        </w:rPr>
        <w:id w:val="-18080094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  <w14:ligatures w14:val="standardContextual"/>
        </w:rPr>
      </w:sdtEndPr>
      <w:sdtContent>
        <w:p w14:paraId="4F998B9E" w14:textId="3EA77FA7" w:rsidR="00422316" w:rsidRDefault="00422316">
          <w:pPr>
            <w:pStyle w:val="TtuloTDC"/>
          </w:pPr>
          <w:r>
            <w:rPr>
              <w:lang w:val="es-ES"/>
            </w:rPr>
            <w:t>Índex</w:t>
          </w:r>
        </w:p>
        <w:p w14:paraId="65318A9F" w14:textId="70DD82AA" w:rsidR="00277FAA" w:rsidRDefault="0042231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676911" w:history="1">
            <w:r w:rsidR="00277FAA" w:rsidRPr="00790478">
              <w:rPr>
                <w:rStyle w:val="Hipervnculo"/>
                <w:noProof/>
              </w:rPr>
              <w:t>Part 1</w:t>
            </w:r>
            <w:r w:rsidR="00277FAA">
              <w:rPr>
                <w:noProof/>
                <w:webHidden/>
              </w:rPr>
              <w:tab/>
            </w:r>
            <w:r w:rsidR="00277FAA">
              <w:rPr>
                <w:noProof/>
                <w:webHidden/>
              </w:rPr>
              <w:fldChar w:fldCharType="begin"/>
            </w:r>
            <w:r w:rsidR="00277FAA">
              <w:rPr>
                <w:noProof/>
                <w:webHidden/>
              </w:rPr>
              <w:instrText xml:space="preserve"> PAGEREF _Toc135676911 \h </w:instrText>
            </w:r>
            <w:r w:rsidR="00277FAA">
              <w:rPr>
                <w:noProof/>
                <w:webHidden/>
              </w:rPr>
            </w:r>
            <w:r w:rsidR="00277FAA">
              <w:rPr>
                <w:noProof/>
                <w:webHidden/>
              </w:rPr>
              <w:fldChar w:fldCharType="separate"/>
            </w:r>
            <w:r w:rsidR="0016299B">
              <w:rPr>
                <w:noProof/>
                <w:webHidden/>
              </w:rPr>
              <w:t>2</w:t>
            </w:r>
            <w:r w:rsidR="00277FAA">
              <w:rPr>
                <w:noProof/>
                <w:webHidden/>
              </w:rPr>
              <w:fldChar w:fldCharType="end"/>
            </w:r>
          </w:hyperlink>
        </w:p>
        <w:p w14:paraId="389FD3F3" w14:textId="20EACC99" w:rsidR="00277FAA" w:rsidRDefault="00277F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ca-ES"/>
            </w:rPr>
          </w:pPr>
          <w:hyperlink w:anchor="_Toc135676912" w:history="1">
            <w:r w:rsidRPr="00790478">
              <w:rPr>
                <w:rStyle w:val="Hipervnculo"/>
                <w:noProof/>
              </w:rPr>
              <w:t>Test the connectivity end to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99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D11D" w14:textId="272A2B1F" w:rsidR="00277FAA" w:rsidRDefault="00277F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ca-ES"/>
            </w:rPr>
          </w:pPr>
          <w:hyperlink w:anchor="_Toc135676913" w:history="1">
            <w:r w:rsidRPr="00790478">
              <w:rPr>
                <w:rStyle w:val="Hipervnculo"/>
                <w:noProof/>
              </w:rPr>
              <w:t>Show the IP routing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99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3C73" w14:textId="7D68FC69" w:rsidR="00277FAA" w:rsidRDefault="00277F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ca-ES"/>
            </w:rPr>
          </w:pPr>
          <w:hyperlink w:anchor="_Toc135676914" w:history="1">
            <w:r w:rsidRPr="00790478">
              <w:rPr>
                <w:rStyle w:val="Hipervnculo"/>
                <w:noProof/>
              </w:rPr>
              <w:t>Try to find where the metric is in the routing table and explain the values obtained. The path chosen is always the best?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9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4C55E" w14:textId="35D5511D" w:rsidR="00277FAA" w:rsidRDefault="00277F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ca-ES"/>
            </w:rPr>
          </w:pPr>
          <w:hyperlink w:anchor="_Toc135676915" w:history="1">
            <w:r w:rsidRPr="00790478">
              <w:rPr>
                <w:rStyle w:val="Hipervnculo"/>
                <w:noProof/>
              </w:rPr>
              <w:t>How often RIP sends its updates? Where can you obtain that information?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99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48CD3" w14:textId="2E3B159C" w:rsidR="00277FAA" w:rsidRDefault="00277F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ca-ES"/>
            </w:rPr>
          </w:pPr>
          <w:hyperlink w:anchor="_Toc135676916" w:history="1">
            <w:r w:rsidRPr="00790478">
              <w:rPr>
                <w:rStyle w:val="Hipervnculo"/>
                <w:noProof/>
              </w:rPr>
              <w:t>Capture an RIP packet and explain in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99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B6726" w14:textId="6A350B84" w:rsidR="00277FAA" w:rsidRDefault="00277F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ca-ES"/>
            </w:rPr>
          </w:pPr>
          <w:hyperlink w:anchor="_Toc135676917" w:history="1">
            <w:r w:rsidRPr="00790478">
              <w:rPr>
                <w:rStyle w:val="Hipervnculo"/>
                <w:noProof/>
              </w:rPr>
              <w:t>Cut the serial link between R0 and R1 and show how the routing tables have been updated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99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0F73F" w14:textId="1128EC7B" w:rsidR="00277FAA" w:rsidRDefault="00277F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ca-ES"/>
            </w:rPr>
          </w:pPr>
          <w:hyperlink w:anchor="_Toc135676918" w:history="1">
            <w:r w:rsidRPr="00790478">
              <w:rPr>
                <w:rStyle w:val="Hipervnculo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99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E894" w14:textId="57500220" w:rsidR="00277FAA" w:rsidRDefault="00277F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ca-ES"/>
            </w:rPr>
          </w:pPr>
          <w:hyperlink w:anchor="_Toc135676919" w:history="1">
            <w:r w:rsidRPr="00790478">
              <w:rPr>
                <w:rStyle w:val="Hipervnculo"/>
                <w:noProof/>
              </w:rPr>
              <w:t>Try the connectivity end to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99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C548E" w14:textId="2FCF21AF" w:rsidR="00277FAA" w:rsidRDefault="00277F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ca-ES"/>
            </w:rPr>
          </w:pPr>
          <w:hyperlink w:anchor="_Toc135676920" w:history="1">
            <w:r w:rsidRPr="00790478">
              <w:rPr>
                <w:rStyle w:val="Hipervnculo"/>
                <w:noProof/>
              </w:rPr>
              <w:t>Examine the ip routing tables and try to explain the results obtained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99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48D73" w14:textId="56B47FFC" w:rsidR="00277FAA" w:rsidRDefault="00277F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ca-ES"/>
            </w:rPr>
          </w:pPr>
          <w:hyperlink w:anchor="_Toc135676921" w:history="1">
            <w:r w:rsidRPr="00790478">
              <w:rPr>
                <w:rStyle w:val="Hipervnculo"/>
                <w:noProof/>
              </w:rPr>
              <w:t>Examine the routing table. Do you think that the connectivity end to end is now working correctly? Test the connectivity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99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341A8" w14:textId="16C30214" w:rsidR="00277FAA" w:rsidRDefault="00277FA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lang w:eastAsia="ca-ES"/>
            </w:rPr>
          </w:pPr>
          <w:hyperlink w:anchor="_Toc135676922" w:history="1">
            <w:r w:rsidRPr="00790478">
              <w:rPr>
                <w:rStyle w:val="Hipervnculo"/>
                <w:noProof/>
              </w:rPr>
              <w:t>Capture the RIP v2 packet and examine the differences with RIP v1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_Toc135676922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299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0676" w14:textId="0BBA8B72" w:rsidR="00422316" w:rsidRDefault="00422316">
          <w:r>
            <w:rPr>
              <w:b/>
              <w:bCs/>
              <w:lang w:val="es-ES"/>
            </w:rPr>
            <w:fldChar w:fldCharType="end"/>
          </w:r>
        </w:p>
      </w:sdtContent>
    </w:sdt>
    <w:p w14:paraId="3471EF61" w14:textId="3AD91005" w:rsidR="00422316" w:rsidRDefault="00422316">
      <w:r>
        <w:br w:type="page"/>
      </w:r>
    </w:p>
    <w:p w14:paraId="34486E4D" w14:textId="300C633B" w:rsidR="006854E2" w:rsidRDefault="00422316" w:rsidP="00422316">
      <w:pPr>
        <w:pStyle w:val="Ttulo1"/>
      </w:pPr>
      <w:bookmarkStart w:id="0" w:name="_Toc135676911"/>
      <w:r>
        <w:lastRenderedPageBreak/>
        <w:t>Part 1</w:t>
      </w:r>
      <w:bookmarkEnd w:id="0"/>
    </w:p>
    <w:p w14:paraId="62A57E6A" w14:textId="77777777" w:rsidR="00422316" w:rsidRDefault="00422316" w:rsidP="00422316"/>
    <w:p w14:paraId="601CF753" w14:textId="740D0F73" w:rsidR="00422316" w:rsidRDefault="00422316" w:rsidP="00422316">
      <w:pPr>
        <w:pStyle w:val="Ttulo2"/>
      </w:pPr>
      <w:bookmarkStart w:id="1" w:name="_Toc135676912"/>
      <w:r>
        <w:t xml:space="preserve">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to </w:t>
      </w:r>
      <w:proofErr w:type="spellStart"/>
      <w:r>
        <w:t>end</w:t>
      </w:r>
      <w:bookmarkEnd w:id="1"/>
      <w:proofErr w:type="spellEnd"/>
    </w:p>
    <w:p w14:paraId="61F3AB01" w14:textId="77777777" w:rsidR="00422316" w:rsidRDefault="00422316" w:rsidP="00422316"/>
    <w:p w14:paraId="6BE28B40" w14:textId="77777777" w:rsidR="00422316" w:rsidRDefault="00422316" w:rsidP="00422316">
      <w:r w:rsidRPr="00422316">
        <w:drawing>
          <wp:inline distT="0" distB="0" distL="0" distR="0" wp14:anchorId="575E0D69" wp14:editId="4E35672F">
            <wp:extent cx="4020111" cy="6992326"/>
            <wp:effectExtent l="0" t="0" r="0" b="0"/>
            <wp:docPr id="181357770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57770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52B0" w14:textId="09E3312F" w:rsidR="00422316" w:rsidRDefault="00422316" w:rsidP="00422316">
      <w:r w:rsidRPr="00422316">
        <w:lastRenderedPageBreak/>
        <w:drawing>
          <wp:inline distT="0" distB="0" distL="0" distR="0" wp14:anchorId="4F08019B" wp14:editId="01328349">
            <wp:extent cx="3877216" cy="1867161"/>
            <wp:effectExtent l="0" t="0" r="0" b="0"/>
            <wp:docPr id="1810316563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16563" name="Imagen 1" descr="Texto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DCC34" w14:textId="77777777" w:rsidR="00422316" w:rsidRDefault="00422316" w:rsidP="00422316"/>
    <w:p w14:paraId="2172C65A" w14:textId="56B83D4C" w:rsidR="00422316" w:rsidRDefault="00422316" w:rsidP="00422316">
      <w:pPr>
        <w:pStyle w:val="Ttulo2"/>
      </w:pPr>
      <w:bookmarkStart w:id="2" w:name="_Toc135676913"/>
      <w:r>
        <w:t xml:space="preserve">Show </w:t>
      </w:r>
      <w:proofErr w:type="spellStart"/>
      <w:r>
        <w:t>the</w:t>
      </w:r>
      <w:proofErr w:type="spellEnd"/>
      <w:r>
        <w:t xml:space="preserve"> IP </w:t>
      </w:r>
      <w:proofErr w:type="spellStart"/>
      <w:r>
        <w:t>routing</w:t>
      </w:r>
      <w:proofErr w:type="spellEnd"/>
      <w:r>
        <w:t xml:space="preserve"> tables</w:t>
      </w:r>
      <w:bookmarkEnd w:id="2"/>
    </w:p>
    <w:p w14:paraId="78BED4AD" w14:textId="77777777" w:rsidR="00422316" w:rsidRDefault="00422316" w:rsidP="00422316"/>
    <w:p w14:paraId="1C82886B" w14:textId="69570876" w:rsidR="00422316" w:rsidRDefault="00422316" w:rsidP="00422316">
      <w:proofErr w:type="spellStart"/>
      <w:r>
        <w:t>Router</w:t>
      </w:r>
      <w:proofErr w:type="spellEnd"/>
      <w:r>
        <w:t xml:space="preserve"> 5:</w:t>
      </w:r>
    </w:p>
    <w:p w14:paraId="6EA94A7D" w14:textId="5DE6E5E2" w:rsidR="00422316" w:rsidRDefault="00422316" w:rsidP="00422316">
      <w:r>
        <w:rPr>
          <w:noProof/>
        </w:rPr>
        <w:drawing>
          <wp:inline distT="0" distB="0" distL="0" distR="0" wp14:anchorId="6D51E57C" wp14:editId="20E720ED">
            <wp:extent cx="4743450" cy="1666875"/>
            <wp:effectExtent l="0" t="0" r="0" b="9525"/>
            <wp:docPr id="6642870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87000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15768" w14:textId="50F3CD1E" w:rsidR="00422316" w:rsidRDefault="00422316" w:rsidP="00422316">
      <w:proofErr w:type="spellStart"/>
      <w:r>
        <w:t>Router</w:t>
      </w:r>
      <w:proofErr w:type="spellEnd"/>
      <w:r>
        <w:t xml:space="preserve"> 4:</w:t>
      </w:r>
    </w:p>
    <w:p w14:paraId="05AF814D" w14:textId="569D76D8" w:rsidR="00422316" w:rsidRDefault="00422316" w:rsidP="00422316">
      <w:r>
        <w:rPr>
          <w:noProof/>
        </w:rPr>
        <w:drawing>
          <wp:inline distT="0" distB="0" distL="0" distR="0" wp14:anchorId="5B3300E9" wp14:editId="26D50E97">
            <wp:extent cx="4819650" cy="1676400"/>
            <wp:effectExtent l="0" t="0" r="0" b="0"/>
            <wp:docPr id="333716514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716514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7DE59" w14:textId="19FA2F5C" w:rsidR="00422316" w:rsidRDefault="00422316" w:rsidP="00422316">
      <w:proofErr w:type="spellStart"/>
      <w:r>
        <w:t>Router</w:t>
      </w:r>
      <w:proofErr w:type="spellEnd"/>
      <w:r>
        <w:t xml:space="preserve"> 3:</w:t>
      </w:r>
    </w:p>
    <w:p w14:paraId="0D977962" w14:textId="5F5C1321" w:rsidR="00422316" w:rsidRDefault="00422316" w:rsidP="00422316">
      <w:r>
        <w:rPr>
          <w:noProof/>
        </w:rPr>
        <w:drawing>
          <wp:inline distT="0" distB="0" distL="0" distR="0" wp14:anchorId="03BB7A2F" wp14:editId="08271BA4">
            <wp:extent cx="5048250" cy="1676400"/>
            <wp:effectExtent l="0" t="0" r="0" b="0"/>
            <wp:docPr id="1324528420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528420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1222" w14:textId="20070A01" w:rsidR="00422316" w:rsidRDefault="00422316" w:rsidP="00422316">
      <w:proofErr w:type="spellStart"/>
      <w:r>
        <w:lastRenderedPageBreak/>
        <w:t>Router</w:t>
      </w:r>
      <w:proofErr w:type="spellEnd"/>
      <w:r>
        <w:t xml:space="preserve"> 2:</w:t>
      </w:r>
    </w:p>
    <w:p w14:paraId="25EB0DC9" w14:textId="6942B525" w:rsidR="00422316" w:rsidRDefault="00422316" w:rsidP="00422316">
      <w:r>
        <w:rPr>
          <w:noProof/>
        </w:rPr>
        <w:drawing>
          <wp:inline distT="0" distB="0" distL="0" distR="0" wp14:anchorId="69D22716" wp14:editId="63DB25B6">
            <wp:extent cx="5038725" cy="1819275"/>
            <wp:effectExtent l="0" t="0" r="9525" b="9525"/>
            <wp:docPr id="140986945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86945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076E" w14:textId="1C2FD201" w:rsidR="00422316" w:rsidRDefault="00422316" w:rsidP="00422316">
      <w:proofErr w:type="spellStart"/>
      <w:r>
        <w:t>Router</w:t>
      </w:r>
      <w:proofErr w:type="spellEnd"/>
      <w:r>
        <w:t xml:space="preserve"> 1:</w:t>
      </w:r>
    </w:p>
    <w:p w14:paraId="76C8C813" w14:textId="5BCC0201" w:rsidR="00422316" w:rsidRDefault="00422316" w:rsidP="00422316">
      <w:r>
        <w:rPr>
          <w:noProof/>
        </w:rPr>
        <w:drawing>
          <wp:inline distT="0" distB="0" distL="0" distR="0" wp14:anchorId="0ABF74F9" wp14:editId="33303773">
            <wp:extent cx="4324350" cy="1714500"/>
            <wp:effectExtent l="0" t="0" r="0" b="0"/>
            <wp:docPr id="112058622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8622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19641" w14:textId="7A83120E" w:rsidR="00422316" w:rsidRDefault="00422316" w:rsidP="00422316">
      <w:proofErr w:type="spellStart"/>
      <w:r>
        <w:t>Router</w:t>
      </w:r>
      <w:proofErr w:type="spellEnd"/>
      <w:r>
        <w:t xml:space="preserve"> 0:</w:t>
      </w:r>
    </w:p>
    <w:p w14:paraId="0E8BD615" w14:textId="66348059" w:rsidR="00422316" w:rsidRDefault="00422316" w:rsidP="00422316">
      <w:r>
        <w:rPr>
          <w:noProof/>
        </w:rPr>
        <w:drawing>
          <wp:inline distT="0" distB="0" distL="0" distR="0" wp14:anchorId="23CB5741" wp14:editId="6D8A1AD6">
            <wp:extent cx="4591050" cy="1657350"/>
            <wp:effectExtent l="0" t="0" r="0" b="0"/>
            <wp:docPr id="1317829142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29142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6D500" w14:textId="44B63F7C" w:rsidR="00422316" w:rsidRDefault="00422316">
      <w:r>
        <w:br w:type="page"/>
      </w:r>
    </w:p>
    <w:p w14:paraId="1EAE53C3" w14:textId="3A310F1C" w:rsidR="00422316" w:rsidRDefault="00422316" w:rsidP="00422316">
      <w:pPr>
        <w:pStyle w:val="Ttulo2"/>
      </w:pPr>
      <w:bookmarkStart w:id="3" w:name="_Toc135676914"/>
      <w:proofErr w:type="spellStart"/>
      <w:r>
        <w:lastRenderedPageBreak/>
        <w:t>Try</w:t>
      </w:r>
      <w:proofErr w:type="spellEnd"/>
      <w:r>
        <w:t xml:space="preserve"> to </w:t>
      </w:r>
      <w:proofErr w:type="spellStart"/>
      <w:r>
        <w:t>find</w:t>
      </w:r>
      <w:proofErr w:type="spellEnd"/>
      <w:r>
        <w:t xml:space="preserve"> </w:t>
      </w:r>
      <w:proofErr w:type="spellStart"/>
      <w:r w:rsidR="00132EB7">
        <w:t>where</w:t>
      </w:r>
      <w:proofErr w:type="spellEnd"/>
      <w:r w:rsidR="00132EB7">
        <w:t xml:space="preserve"> </w:t>
      </w:r>
      <w:proofErr w:type="spellStart"/>
      <w:r w:rsidR="00132EB7">
        <w:t>the</w:t>
      </w:r>
      <w:proofErr w:type="spellEnd"/>
      <w:r w:rsidR="00132EB7">
        <w:t xml:space="preserve"> </w:t>
      </w:r>
      <w:proofErr w:type="spellStart"/>
      <w:r w:rsidR="00132EB7">
        <w:t>metric</w:t>
      </w:r>
      <w:proofErr w:type="spellEnd"/>
      <w:r w:rsidR="00132EB7">
        <w:t xml:space="preserve"> is in </w:t>
      </w:r>
      <w:proofErr w:type="spellStart"/>
      <w:r w:rsidR="00132EB7">
        <w:t>the</w:t>
      </w:r>
      <w:proofErr w:type="spellEnd"/>
      <w:r w:rsidR="00132EB7">
        <w:t xml:space="preserve"> </w:t>
      </w:r>
      <w:proofErr w:type="spellStart"/>
      <w:r w:rsidR="00132EB7">
        <w:t>routing</w:t>
      </w:r>
      <w:proofErr w:type="spellEnd"/>
      <w:r w:rsidR="00132EB7">
        <w:t xml:space="preserve"> </w:t>
      </w:r>
      <w:proofErr w:type="spellStart"/>
      <w:r w:rsidR="00132EB7">
        <w:t>table</w:t>
      </w:r>
      <w:proofErr w:type="spellEnd"/>
      <w:r w:rsidR="00132EB7">
        <w:t xml:space="preserve"> </w:t>
      </w:r>
      <w:proofErr w:type="spellStart"/>
      <w:r w:rsidR="00132EB7">
        <w:t>and</w:t>
      </w:r>
      <w:proofErr w:type="spellEnd"/>
      <w:r w:rsidR="00132EB7">
        <w:t xml:space="preserve"> </w:t>
      </w:r>
      <w:proofErr w:type="spellStart"/>
      <w:r w:rsidR="00132EB7">
        <w:t>explain</w:t>
      </w:r>
      <w:proofErr w:type="spellEnd"/>
      <w:r w:rsidR="00132EB7">
        <w:t xml:space="preserve"> </w:t>
      </w:r>
      <w:proofErr w:type="spellStart"/>
      <w:r w:rsidR="00132EB7">
        <w:t>the</w:t>
      </w:r>
      <w:proofErr w:type="spellEnd"/>
      <w:r w:rsidR="00132EB7">
        <w:t xml:space="preserve"> </w:t>
      </w:r>
      <w:proofErr w:type="spellStart"/>
      <w:r w:rsidR="00132EB7">
        <w:t>values</w:t>
      </w:r>
      <w:proofErr w:type="spellEnd"/>
      <w:r w:rsidR="00132EB7">
        <w:t xml:space="preserve"> </w:t>
      </w:r>
      <w:proofErr w:type="spellStart"/>
      <w:r w:rsidR="00132EB7">
        <w:t>obtained</w:t>
      </w:r>
      <w:proofErr w:type="spellEnd"/>
      <w:r w:rsidR="00132EB7">
        <w:t xml:space="preserve">. </w:t>
      </w:r>
      <w:proofErr w:type="spellStart"/>
      <w:r w:rsidR="00132EB7">
        <w:t>The</w:t>
      </w:r>
      <w:proofErr w:type="spellEnd"/>
      <w:r w:rsidR="00132EB7">
        <w:t xml:space="preserve"> </w:t>
      </w:r>
      <w:proofErr w:type="spellStart"/>
      <w:r w:rsidR="00132EB7">
        <w:t>path</w:t>
      </w:r>
      <w:proofErr w:type="spellEnd"/>
      <w:r w:rsidR="00132EB7">
        <w:t xml:space="preserve"> </w:t>
      </w:r>
      <w:proofErr w:type="spellStart"/>
      <w:r w:rsidR="00132EB7">
        <w:t>chosen</w:t>
      </w:r>
      <w:proofErr w:type="spellEnd"/>
      <w:r w:rsidR="00132EB7">
        <w:t xml:space="preserve"> is </w:t>
      </w:r>
      <w:proofErr w:type="spellStart"/>
      <w:r w:rsidR="00132EB7">
        <w:t>always</w:t>
      </w:r>
      <w:proofErr w:type="spellEnd"/>
      <w:r w:rsidR="00132EB7">
        <w:t xml:space="preserve"> </w:t>
      </w:r>
      <w:proofErr w:type="spellStart"/>
      <w:r w:rsidR="00132EB7">
        <w:t>the</w:t>
      </w:r>
      <w:proofErr w:type="spellEnd"/>
      <w:r w:rsidR="00132EB7">
        <w:t xml:space="preserve"> best?</w:t>
      </w:r>
      <w:bookmarkEnd w:id="3"/>
    </w:p>
    <w:p w14:paraId="0FC3360A" w14:textId="77777777" w:rsidR="00132EB7" w:rsidRDefault="00132EB7" w:rsidP="00132EB7"/>
    <w:p w14:paraId="5772A85D" w14:textId="1DBA9300" w:rsidR="00132EB7" w:rsidRDefault="00132EB7" w:rsidP="00132EB7">
      <w:proofErr w:type="spellStart"/>
      <w:r>
        <w:t>The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is [120/x].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metric</w:t>
      </w:r>
      <w:proofErr w:type="spellEnd"/>
      <w:r>
        <w:t xml:space="preserve"> is 120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x </w:t>
      </w:r>
      <w:proofErr w:type="spellStart"/>
      <w:r>
        <w:t>spot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hop</w:t>
      </w:r>
      <w:proofErr w:type="spellEnd"/>
      <w:r>
        <w:t xml:space="preserve"> </w:t>
      </w:r>
      <w:proofErr w:type="spellStart"/>
      <w:r>
        <w:t>count</w:t>
      </w:r>
      <w:proofErr w:type="spellEnd"/>
      <w:r>
        <w:t>.</w:t>
      </w:r>
    </w:p>
    <w:p w14:paraId="489F40F3" w14:textId="36828625" w:rsidR="00E51705" w:rsidRDefault="00E51705" w:rsidP="00132EB7"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best as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metric</w:t>
      </w:r>
      <w:proofErr w:type="spellEnd"/>
      <w:r>
        <w:t>.</w:t>
      </w:r>
    </w:p>
    <w:p w14:paraId="4BF1B38A" w14:textId="77777777" w:rsidR="00E51705" w:rsidRDefault="00E51705" w:rsidP="00132EB7"/>
    <w:p w14:paraId="0DB5EAE2" w14:textId="6B325B12" w:rsidR="00E51705" w:rsidRDefault="00E51705" w:rsidP="00E51705">
      <w:pPr>
        <w:pStyle w:val="Ttulo2"/>
      </w:pPr>
      <w:bookmarkStart w:id="4" w:name="_Toc135676915"/>
      <w:proofErr w:type="spellStart"/>
      <w:r>
        <w:t>How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RIP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? </w:t>
      </w:r>
      <w:proofErr w:type="spellStart"/>
      <w:r>
        <w:t>Where</w:t>
      </w:r>
      <w:proofErr w:type="spellEnd"/>
      <w:r>
        <w:t xml:space="preserve"> can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?</w:t>
      </w:r>
      <w:bookmarkEnd w:id="4"/>
    </w:p>
    <w:p w14:paraId="7CD6F7AC" w14:textId="77777777" w:rsidR="00E51705" w:rsidRDefault="00E51705" w:rsidP="00E51705"/>
    <w:p w14:paraId="029522BC" w14:textId="538BAF17" w:rsidR="00E51705" w:rsidRDefault="00E51705" w:rsidP="00E51705">
      <w:proofErr w:type="spellStart"/>
      <w:r>
        <w:t>Every</w:t>
      </w:r>
      <w:proofErr w:type="spellEnd"/>
      <w:r>
        <w:t xml:space="preserve"> 30 </w:t>
      </w:r>
      <w:proofErr w:type="spellStart"/>
      <w:r>
        <w:t>seconds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obtained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router’s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manual or </w:t>
      </w:r>
      <w:proofErr w:type="spellStart"/>
      <w:r>
        <w:t>documentation</w:t>
      </w:r>
      <w:proofErr w:type="spellEnd"/>
      <w:r>
        <w:t>.</w:t>
      </w:r>
    </w:p>
    <w:p w14:paraId="28352FA9" w14:textId="77777777" w:rsidR="00E51705" w:rsidRDefault="00E51705" w:rsidP="00E51705"/>
    <w:p w14:paraId="370C9FB4" w14:textId="77777777" w:rsidR="00277FAA" w:rsidRDefault="00277FAA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bookmarkStart w:id="5" w:name="_Toc135676916"/>
      <w:r>
        <w:br w:type="page"/>
      </w:r>
    </w:p>
    <w:p w14:paraId="07C3DEBC" w14:textId="4F56266A" w:rsidR="00E51705" w:rsidRDefault="00E51705" w:rsidP="00E51705">
      <w:pPr>
        <w:pStyle w:val="Ttulo2"/>
      </w:pPr>
      <w:proofErr w:type="spellStart"/>
      <w:r>
        <w:lastRenderedPageBreak/>
        <w:t>Capture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RIP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explain</w:t>
      </w:r>
      <w:proofErr w:type="spellEnd"/>
      <w:r>
        <w:t xml:space="preserve"> in </w:t>
      </w:r>
      <w:proofErr w:type="spellStart"/>
      <w:r>
        <w:t>detail</w:t>
      </w:r>
      <w:bookmarkEnd w:id="5"/>
      <w:proofErr w:type="spellEnd"/>
    </w:p>
    <w:p w14:paraId="7407FC5D" w14:textId="77777777" w:rsidR="00E51705" w:rsidRDefault="00E51705" w:rsidP="00E51705"/>
    <w:p w14:paraId="77FCDCB0" w14:textId="32606B98" w:rsidR="00E51705" w:rsidRDefault="00F329DD" w:rsidP="00E51705">
      <w:r w:rsidRPr="00F329DD">
        <w:drawing>
          <wp:inline distT="0" distB="0" distL="0" distR="0" wp14:anchorId="380C6815" wp14:editId="4F01BA81">
            <wp:extent cx="4629796" cy="6554115"/>
            <wp:effectExtent l="0" t="0" r="0" b="0"/>
            <wp:docPr id="877495709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95709" name="Imagen 1" descr="Tabl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3302" w14:textId="2E41DCFF" w:rsidR="00F329DD" w:rsidRDefault="00F329DD" w:rsidP="00E51705">
      <w:r w:rsidRPr="00F329DD">
        <w:lastRenderedPageBreak/>
        <w:drawing>
          <wp:inline distT="0" distB="0" distL="0" distR="0" wp14:anchorId="2FC7DBCF" wp14:editId="21485E61">
            <wp:extent cx="4620270" cy="6554115"/>
            <wp:effectExtent l="0" t="0" r="8890" b="0"/>
            <wp:docPr id="679022716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22716" name="Imagen 1" descr="Tabl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E194" w14:textId="2D16AA8C" w:rsidR="00F329DD" w:rsidRDefault="00F329DD" w:rsidP="00E51705">
      <w:r w:rsidRPr="00F329DD">
        <w:lastRenderedPageBreak/>
        <w:drawing>
          <wp:inline distT="0" distB="0" distL="0" distR="0" wp14:anchorId="599985B0" wp14:editId="71AAA00E">
            <wp:extent cx="4515480" cy="4372585"/>
            <wp:effectExtent l="0" t="0" r="0" b="9525"/>
            <wp:docPr id="62553226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32265" name="Imagen 1" descr="Tabla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E738" w14:textId="77777777" w:rsidR="00F329DD" w:rsidRDefault="00F329DD" w:rsidP="00E51705"/>
    <w:p w14:paraId="25C16CBE" w14:textId="3817EFAB" w:rsidR="00F329DD" w:rsidRDefault="00F329DD" w:rsidP="00E51705">
      <w:proofErr w:type="spellStart"/>
      <w:r>
        <w:t>This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Router2.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tables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compares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obtained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tables so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for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.</w:t>
      </w:r>
    </w:p>
    <w:p w14:paraId="34767584" w14:textId="77777777" w:rsidR="00F329DD" w:rsidRDefault="00F329DD" w:rsidP="00E51705"/>
    <w:p w14:paraId="65A847EF" w14:textId="77777777" w:rsidR="00F329DD" w:rsidRDefault="00F329DD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3C858BFB" w14:textId="6495E613" w:rsidR="00F329DD" w:rsidRDefault="00F329DD" w:rsidP="00F329DD">
      <w:pPr>
        <w:pStyle w:val="Ttulo2"/>
      </w:pPr>
      <w:bookmarkStart w:id="6" w:name="_Toc135676917"/>
      <w:proofErr w:type="spellStart"/>
      <w:r>
        <w:lastRenderedPageBreak/>
        <w:t>Cut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serial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R0 </w:t>
      </w:r>
      <w:proofErr w:type="spellStart"/>
      <w:r>
        <w:t>and</w:t>
      </w:r>
      <w:proofErr w:type="spellEnd"/>
      <w:r>
        <w:t xml:space="preserve"> R1 </w:t>
      </w:r>
      <w:proofErr w:type="spellStart"/>
      <w:r>
        <w:t>and</w:t>
      </w:r>
      <w:proofErr w:type="spellEnd"/>
      <w:r>
        <w:t xml:space="preserve"> show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tables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updated</w:t>
      </w:r>
      <w:bookmarkEnd w:id="6"/>
      <w:proofErr w:type="spellEnd"/>
    </w:p>
    <w:p w14:paraId="3CE55D8F" w14:textId="77777777" w:rsidR="00F329DD" w:rsidRDefault="00F329DD" w:rsidP="00F329DD"/>
    <w:p w14:paraId="13CE5F3E" w14:textId="2F4E1909" w:rsidR="00F329DD" w:rsidRDefault="00F329DD" w:rsidP="00F329DD">
      <w:proofErr w:type="spellStart"/>
      <w:r>
        <w:t>Previous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1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14:paraId="37982037" w14:textId="2CB302CD" w:rsidR="00F329DD" w:rsidRDefault="00F329DD" w:rsidP="00F329DD">
      <w:r>
        <w:rPr>
          <w:noProof/>
        </w:rPr>
        <w:drawing>
          <wp:inline distT="0" distB="0" distL="0" distR="0" wp14:anchorId="6A7F324F" wp14:editId="2CB9F79D">
            <wp:extent cx="4324350" cy="1714500"/>
            <wp:effectExtent l="0" t="0" r="0" b="0"/>
            <wp:docPr id="890424274" name="Imagen 89042427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8622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82CE" w14:textId="5A9C919F" w:rsidR="00F329DD" w:rsidRDefault="00F329DD" w:rsidP="00F329DD">
      <w:r>
        <w:t xml:space="preserve">New </w:t>
      </w:r>
      <w:proofErr w:type="spellStart"/>
      <w:r>
        <w:t>Router</w:t>
      </w:r>
      <w:proofErr w:type="spellEnd"/>
      <w:r>
        <w:t xml:space="preserve"> 1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14:paraId="550B587A" w14:textId="05F10311" w:rsidR="00F329DD" w:rsidRDefault="00F329DD" w:rsidP="00F329DD">
      <w:r>
        <w:rPr>
          <w:noProof/>
        </w:rPr>
        <w:drawing>
          <wp:inline distT="0" distB="0" distL="0" distR="0" wp14:anchorId="0BF4A587" wp14:editId="056EC7BB">
            <wp:extent cx="4105275" cy="723900"/>
            <wp:effectExtent l="0" t="0" r="9525" b="0"/>
            <wp:docPr id="1379652144" name="Imagen 9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652144" name="Imagen 9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BFB7D" w14:textId="5FB6F5E9" w:rsidR="00F329DD" w:rsidRDefault="00F329DD" w:rsidP="00F329DD">
      <w:proofErr w:type="spellStart"/>
      <w:r>
        <w:t>Previous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0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14:paraId="06B6164A" w14:textId="7577C87A" w:rsidR="00F329DD" w:rsidRDefault="00F329DD" w:rsidP="00F329DD">
      <w:r>
        <w:rPr>
          <w:noProof/>
        </w:rPr>
        <w:drawing>
          <wp:inline distT="0" distB="0" distL="0" distR="0" wp14:anchorId="0F52D9F9" wp14:editId="7880DD6D">
            <wp:extent cx="4591050" cy="1657350"/>
            <wp:effectExtent l="0" t="0" r="0" b="0"/>
            <wp:docPr id="547128653" name="Imagen 54712865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29142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D5D48" w14:textId="7CD86FAD" w:rsidR="00F329DD" w:rsidRDefault="00F329DD" w:rsidP="00F329DD">
      <w:r>
        <w:t xml:space="preserve">New </w:t>
      </w:r>
      <w:proofErr w:type="spellStart"/>
      <w:r>
        <w:t>Router</w:t>
      </w:r>
      <w:proofErr w:type="spellEnd"/>
      <w:r>
        <w:t xml:space="preserve"> 0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14:paraId="602365D1" w14:textId="2111BC2E" w:rsidR="00F329DD" w:rsidRDefault="00F329DD" w:rsidP="00F329DD">
      <w:r>
        <w:rPr>
          <w:noProof/>
        </w:rPr>
        <w:drawing>
          <wp:inline distT="0" distB="0" distL="0" distR="0" wp14:anchorId="20C2FB42" wp14:editId="126F550D">
            <wp:extent cx="4457700" cy="1419225"/>
            <wp:effectExtent l="0" t="0" r="0" b="9525"/>
            <wp:docPr id="40820033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0033" name="Imagen 8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CF7D1" w14:textId="77777777" w:rsidR="00F329DD" w:rsidRDefault="00F329DD">
      <w:r>
        <w:br w:type="page"/>
      </w:r>
    </w:p>
    <w:p w14:paraId="70F9251D" w14:textId="3408F967" w:rsidR="00F329DD" w:rsidRDefault="00F329DD" w:rsidP="00F329DD">
      <w:pPr>
        <w:pStyle w:val="Ttulo1"/>
      </w:pPr>
      <w:bookmarkStart w:id="7" w:name="_Toc135676918"/>
      <w:r>
        <w:lastRenderedPageBreak/>
        <w:t>Part 2</w:t>
      </w:r>
      <w:bookmarkEnd w:id="7"/>
    </w:p>
    <w:p w14:paraId="66D1F5A4" w14:textId="77777777" w:rsidR="00F329DD" w:rsidRDefault="00F329DD" w:rsidP="00F329DD"/>
    <w:p w14:paraId="10F38A23" w14:textId="4DF896C6" w:rsidR="00F329DD" w:rsidRDefault="00C3269A" w:rsidP="00C3269A">
      <w:pPr>
        <w:pStyle w:val="Ttulo2"/>
      </w:pPr>
      <w:bookmarkStart w:id="8" w:name="_Toc135676919"/>
      <w:proofErr w:type="spellStart"/>
      <w:r>
        <w:t>Try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to </w:t>
      </w:r>
      <w:proofErr w:type="spellStart"/>
      <w:r>
        <w:t>end</w:t>
      </w:r>
      <w:bookmarkEnd w:id="8"/>
      <w:proofErr w:type="spellEnd"/>
    </w:p>
    <w:p w14:paraId="742F1840" w14:textId="77777777" w:rsidR="00C3269A" w:rsidRDefault="00C3269A" w:rsidP="00C3269A"/>
    <w:p w14:paraId="30DC78FF" w14:textId="32DDE77D" w:rsidR="00C3269A" w:rsidRDefault="00C3269A" w:rsidP="00C3269A">
      <w:r w:rsidRPr="00C3269A">
        <w:drawing>
          <wp:inline distT="0" distB="0" distL="0" distR="0" wp14:anchorId="06067D42" wp14:editId="481B1C30">
            <wp:extent cx="5400040" cy="5484495"/>
            <wp:effectExtent l="0" t="0" r="0" b="1905"/>
            <wp:docPr id="157035111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51114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8851" w14:textId="7F996DBA" w:rsidR="00C3269A" w:rsidRDefault="00C3269A">
      <w:r>
        <w:br w:type="page"/>
      </w:r>
    </w:p>
    <w:p w14:paraId="3C1384C3" w14:textId="1C940854" w:rsidR="00C3269A" w:rsidRDefault="00C3269A" w:rsidP="00C3269A">
      <w:pPr>
        <w:pStyle w:val="Ttulo2"/>
      </w:pPr>
      <w:bookmarkStart w:id="9" w:name="_Toc135676920"/>
      <w:proofErr w:type="spellStart"/>
      <w:r>
        <w:lastRenderedPageBreak/>
        <w:t>Examine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tables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explain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obtained</w:t>
      </w:r>
      <w:bookmarkEnd w:id="9"/>
      <w:proofErr w:type="spellEnd"/>
    </w:p>
    <w:p w14:paraId="66ED4859" w14:textId="77777777" w:rsidR="00C3269A" w:rsidRDefault="00C3269A" w:rsidP="00C3269A"/>
    <w:p w14:paraId="101D7FC7" w14:textId="0351AA68" w:rsidR="00C3269A" w:rsidRDefault="00C3269A" w:rsidP="00C3269A">
      <w:proofErr w:type="spellStart"/>
      <w:r>
        <w:t>Router</w:t>
      </w:r>
      <w:proofErr w:type="spellEnd"/>
      <w:r>
        <w:t xml:space="preserve"> 5:</w:t>
      </w:r>
    </w:p>
    <w:p w14:paraId="623B5B81" w14:textId="470D6511" w:rsidR="00C3269A" w:rsidRDefault="00C3269A" w:rsidP="00C3269A">
      <w:r w:rsidRPr="00C3269A">
        <w:drawing>
          <wp:inline distT="0" distB="0" distL="0" distR="0" wp14:anchorId="67EB0E19" wp14:editId="3F88B584">
            <wp:extent cx="5125165" cy="1505160"/>
            <wp:effectExtent l="0" t="0" r="0" b="0"/>
            <wp:docPr id="149123869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38697" name="Imagen 1" descr="Texto, Carta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868D" w14:textId="38361334" w:rsidR="00C3269A" w:rsidRDefault="00C3269A" w:rsidP="00C3269A">
      <w:proofErr w:type="spellStart"/>
      <w:r>
        <w:t>Router</w:t>
      </w:r>
      <w:proofErr w:type="spellEnd"/>
      <w:r>
        <w:t xml:space="preserve"> 4: </w:t>
      </w:r>
    </w:p>
    <w:p w14:paraId="3C4E842F" w14:textId="64A714C5" w:rsidR="00C3269A" w:rsidRDefault="00C3269A" w:rsidP="00C3269A">
      <w:r w:rsidRPr="00C3269A">
        <w:drawing>
          <wp:inline distT="0" distB="0" distL="0" distR="0" wp14:anchorId="78D4AD5E" wp14:editId="120BED42">
            <wp:extent cx="4820323" cy="1343212"/>
            <wp:effectExtent l="0" t="0" r="0" b="9525"/>
            <wp:docPr id="100417454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74545" name="Imagen 1" descr="Texto, Cart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3779" w14:textId="02E53390" w:rsidR="00C3269A" w:rsidRDefault="00C3269A" w:rsidP="00C3269A">
      <w:proofErr w:type="spellStart"/>
      <w:r>
        <w:t>Router</w:t>
      </w:r>
      <w:proofErr w:type="spellEnd"/>
      <w:r>
        <w:t xml:space="preserve"> 3:</w:t>
      </w:r>
    </w:p>
    <w:p w14:paraId="140D4C5B" w14:textId="55195D27" w:rsidR="00C3269A" w:rsidRDefault="00C3269A" w:rsidP="00C3269A">
      <w:r w:rsidRPr="00C3269A">
        <w:drawing>
          <wp:inline distT="0" distB="0" distL="0" distR="0" wp14:anchorId="49178652" wp14:editId="2688D9DF">
            <wp:extent cx="4906060" cy="1343212"/>
            <wp:effectExtent l="0" t="0" r="8890" b="9525"/>
            <wp:docPr id="173298257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82573" name="Imagen 1" descr="Texto, Cart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8143" w14:textId="13395952" w:rsidR="00C3269A" w:rsidRDefault="00C3269A" w:rsidP="00C3269A">
      <w:proofErr w:type="spellStart"/>
      <w:r>
        <w:t>Router</w:t>
      </w:r>
      <w:proofErr w:type="spellEnd"/>
      <w:r>
        <w:t xml:space="preserve"> 2:</w:t>
      </w:r>
    </w:p>
    <w:p w14:paraId="0026D8DA" w14:textId="37FDCAE1" w:rsidR="00C3269A" w:rsidRDefault="00C3269A" w:rsidP="00C3269A">
      <w:r w:rsidRPr="00C3269A">
        <w:drawing>
          <wp:inline distT="0" distB="0" distL="0" distR="0" wp14:anchorId="1E5CECB0" wp14:editId="6DF0D255">
            <wp:extent cx="4953691" cy="1295581"/>
            <wp:effectExtent l="0" t="0" r="0" b="0"/>
            <wp:docPr id="214523334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33349" name="Imagen 1" descr="Texto, Cart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0957" w14:textId="77777777" w:rsidR="00C3269A" w:rsidRDefault="00C3269A">
      <w:r>
        <w:br w:type="page"/>
      </w:r>
    </w:p>
    <w:p w14:paraId="7C23FE19" w14:textId="2FF74E35" w:rsidR="00C3269A" w:rsidRDefault="00C3269A" w:rsidP="00C3269A">
      <w:proofErr w:type="spellStart"/>
      <w:r>
        <w:lastRenderedPageBreak/>
        <w:t>Router</w:t>
      </w:r>
      <w:proofErr w:type="spellEnd"/>
      <w:r>
        <w:t xml:space="preserve"> 1:</w:t>
      </w:r>
    </w:p>
    <w:p w14:paraId="3550EA69" w14:textId="156C000A" w:rsidR="00C3269A" w:rsidRDefault="00C3269A" w:rsidP="00C3269A">
      <w:r w:rsidRPr="00C3269A">
        <w:drawing>
          <wp:inline distT="0" distB="0" distL="0" distR="0" wp14:anchorId="6B4A385A" wp14:editId="1960C1CB">
            <wp:extent cx="5106113" cy="1467055"/>
            <wp:effectExtent l="0" t="0" r="0" b="0"/>
            <wp:docPr id="913722367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722367" name="Imagen 1" descr="Texto, Carta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2160" w14:textId="6DE2526C" w:rsidR="00C3269A" w:rsidRDefault="00C3269A" w:rsidP="00C3269A">
      <w:proofErr w:type="spellStart"/>
      <w:r>
        <w:t>Router</w:t>
      </w:r>
      <w:proofErr w:type="spellEnd"/>
      <w:r>
        <w:t xml:space="preserve"> 0:</w:t>
      </w:r>
    </w:p>
    <w:p w14:paraId="53B1DDA9" w14:textId="78F97CE9" w:rsidR="00C3269A" w:rsidRDefault="00C3269A" w:rsidP="00C3269A">
      <w:r w:rsidRPr="00C3269A">
        <w:drawing>
          <wp:inline distT="0" distB="0" distL="0" distR="0" wp14:anchorId="1639FA12" wp14:editId="493B4F18">
            <wp:extent cx="4667901" cy="1505160"/>
            <wp:effectExtent l="0" t="0" r="0" b="0"/>
            <wp:docPr id="742917582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7582" name="Imagen 1" descr="Texto, Cart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E257" w14:textId="77777777" w:rsidR="00C3269A" w:rsidRDefault="00C3269A" w:rsidP="00C3269A"/>
    <w:p w14:paraId="1939C39E" w14:textId="08DECEDD" w:rsidR="00C3269A" w:rsidRDefault="00C3269A" w:rsidP="00C3269A">
      <w:pPr>
        <w:pStyle w:val="Ttulo2"/>
      </w:pPr>
      <w:bookmarkStart w:id="10" w:name="_Toc135676921"/>
      <w:proofErr w:type="spellStart"/>
      <w:r>
        <w:t>Examine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.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to </w:t>
      </w:r>
      <w:proofErr w:type="spellStart"/>
      <w:r>
        <w:t>end</w:t>
      </w:r>
      <w:proofErr w:type="spellEnd"/>
      <w:r>
        <w:t xml:space="preserve"> is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correctly</w:t>
      </w:r>
      <w:proofErr w:type="spellEnd"/>
      <w:r>
        <w:t xml:space="preserve">?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connectivity</w:t>
      </w:r>
      <w:bookmarkEnd w:id="10"/>
      <w:proofErr w:type="spellEnd"/>
    </w:p>
    <w:p w14:paraId="71A0B591" w14:textId="77777777" w:rsidR="00C3269A" w:rsidRDefault="00C3269A" w:rsidP="00C3269A"/>
    <w:p w14:paraId="03153C7F" w14:textId="20B0BE5B" w:rsidR="00C3269A" w:rsidRDefault="00C3269A" w:rsidP="00C3269A">
      <w:proofErr w:type="spellStart"/>
      <w:r>
        <w:t>Previous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0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14:paraId="48F71D9C" w14:textId="452A106D" w:rsidR="00C3269A" w:rsidRDefault="00C3269A" w:rsidP="00C3269A">
      <w:r w:rsidRPr="00C3269A">
        <w:drawing>
          <wp:inline distT="0" distB="0" distL="0" distR="0" wp14:anchorId="79C511CA" wp14:editId="18487DAD">
            <wp:extent cx="4667901" cy="1505160"/>
            <wp:effectExtent l="0" t="0" r="0" b="0"/>
            <wp:docPr id="697244062" name="Imagen 69724406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17582" name="Imagen 1" descr="Texto, Cart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90BB" w14:textId="6899B503" w:rsidR="00C3269A" w:rsidRDefault="00C3269A" w:rsidP="00C3269A">
      <w:r>
        <w:t xml:space="preserve">New </w:t>
      </w:r>
      <w:proofErr w:type="spellStart"/>
      <w:r>
        <w:t>Router</w:t>
      </w:r>
      <w:proofErr w:type="spellEnd"/>
      <w:r>
        <w:t xml:space="preserve"> 0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>:</w:t>
      </w:r>
    </w:p>
    <w:p w14:paraId="126029D0" w14:textId="4C2F8971" w:rsidR="00C3269A" w:rsidRPr="00C3269A" w:rsidRDefault="00C3269A" w:rsidP="00C3269A">
      <w:r w:rsidRPr="00C3269A">
        <w:drawing>
          <wp:inline distT="0" distB="0" distL="0" distR="0" wp14:anchorId="56B88D4A" wp14:editId="0111368A">
            <wp:extent cx="4706007" cy="1762371"/>
            <wp:effectExtent l="0" t="0" r="0" b="9525"/>
            <wp:docPr id="39972912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29120" name="Imagen 1" descr="Texto, Carta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2FF63" w14:textId="4DAB1253" w:rsidR="00C3269A" w:rsidRDefault="00C3269A" w:rsidP="00C3269A">
      <w:proofErr w:type="spellStart"/>
      <w:r>
        <w:lastRenderedPageBreak/>
        <w:t>It</w:t>
      </w:r>
      <w:proofErr w:type="spellEnd"/>
      <w:r>
        <w:t xml:space="preserve"> is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showing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routing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so </w:t>
      </w:r>
      <w:proofErr w:type="spellStart"/>
      <w:r>
        <w:t>it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now</w:t>
      </w:r>
      <w:proofErr w:type="spellEnd"/>
      <w:r>
        <w:t>.</w:t>
      </w:r>
    </w:p>
    <w:p w14:paraId="11EBF0C2" w14:textId="4423CD02" w:rsidR="00C3269A" w:rsidRDefault="00C3269A" w:rsidP="00C3269A">
      <w:r>
        <w:t>Test:</w:t>
      </w:r>
    </w:p>
    <w:p w14:paraId="442A8D8A" w14:textId="11C2783A" w:rsidR="00C3269A" w:rsidRDefault="00C3269A" w:rsidP="00C3269A">
      <w:r w:rsidRPr="00C3269A">
        <w:drawing>
          <wp:inline distT="0" distB="0" distL="0" distR="0" wp14:anchorId="6C8B07EF" wp14:editId="2CBC44E0">
            <wp:extent cx="4029637" cy="3696216"/>
            <wp:effectExtent l="0" t="0" r="0" b="0"/>
            <wp:docPr id="10086297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29706" name="Imagen 1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84DC" w14:textId="77777777" w:rsidR="00C3269A" w:rsidRDefault="00C3269A" w:rsidP="00C3269A"/>
    <w:p w14:paraId="18E73823" w14:textId="2B5DCAA7" w:rsidR="00C3269A" w:rsidRDefault="00C3269A" w:rsidP="00C3269A">
      <w:pPr>
        <w:pStyle w:val="Ttulo2"/>
      </w:pPr>
      <w:bookmarkStart w:id="11" w:name="_Toc135676922"/>
      <w:proofErr w:type="spellStart"/>
      <w:r>
        <w:t>Capture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RIP v2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examine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RIP v1</w:t>
      </w:r>
      <w:bookmarkEnd w:id="11"/>
    </w:p>
    <w:p w14:paraId="0B859A20" w14:textId="77777777" w:rsidR="00C3269A" w:rsidRDefault="00C3269A" w:rsidP="00C3269A"/>
    <w:p w14:paraId="20B7E345" w14:textId="5887E27B" w:rsidR="00C3269A" w:rsidRPr="00C3269A" w:rsidRDefault="00F512D6" w:rsidP="00C3269A">
      <w:r w:rsidRPr="00F512D6">
        <w:drawing>
          <wp:inline distT="0" distB="0" distL="0" distR="0" wp14:anchorId="70087B65" wp14:editId="1072D56B">
            <wp:extent cx="4610743" cy="2267266"/>
            <wp:effectExtent l="0" t="0" r="0" b="0"/>
            <wp:docPr id="16336429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4295" name="Imagen 1" descr="Tabl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53A9" w14:textId="77777777" w:rsidR="00C3269A" w:rsidRDefault="00C3269A" w:rsidP="00C3269A"/>
    <w:p w14:paraId="16EA0BB4" w14:textId="77777777" w:rsidR="00277FAA" w:rsidRDefault="00277FAA" w:rsidP="00C3269A">
      <w:r>
        <w:t xml:space="preserve">RIP v1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authentication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RIP v2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it.</w:t>
      </w:r>
    </w:p>
    <w:p w14:paraId="68397135" w14:textId="0996E8C8" w:rsidR="00C3269A" w:rsidRDefault="00277FAA" w:rsidP="00C3269A">
      <w:r>
        <w:t xml:space="preserve">RIP v2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subnet</w:t>
      </w:r>
      <w:proofErr w:type="spellEnd"/>
      <w:r>
        <w:t xml:space="preserve"> </w:t>
      </w:r>
      <w:proofErr w:type="spellStart"/>
      <w:r>
        <w:t>mask</w:t>
      </w:r>
      <w:proofErr w:type="spellEnd"/>
      <w:r>
        <w:t xml:space="preserve">, </w:t>
      </w:r>
      <w:proofErr w:type="spellStart"/>
      <w:r>
        <w:t>thanks</w:t>
      </w:r>
      <w:proofErr w:type="spellEnd"/>
      <w:r>
        <w:t xml:space="preserve"> to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classes.</w:t>
      </w:r>
    </w:p>
    <w:p w14:paraId="592BFF05" w14:textId="76C3DA79" w:rsidR="00277FAA" w:rsidRPr="00C3269A" w:rsidRDefault="00277FAA" w:rsidP="00C3269A">
      <w:proofErr w:type="spellStart"/>
      <w:r>
        <w:t>The</w:t>
      </w:r>
      <w:proofErr w:type="spellEnd"/>
      <w:r>
        <w:t xml:space="preserve"> RIP v1 </w:t>
      </w:r>
      <w:proofErr w:type="spellStart"/>
      <w:r>
        <w:t>metric</w:t>
      </w:r>
      <w:proofErr w:type="spellEnd"/>
      <w:r>
        <w:t xml:space="preserve"> is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hops</w:t>
      </w:r>
      <w:proofErr w:type="spellEnd"/>
      <w:r>
        <w:t xml:space="preserve">, RIP v2 so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adds</w:t>
      </w:r>
      <w:proofErr w:type="spellEnd"/>
      <w:r>
        <w:t xml:space="preserve"> </w:t>
      </w:r>
      <w:proofErr w:type="spellStart"/>
      <w:r>
        <w:t>bandwidth</w:t>
      </w:r>
      <w:proofErr w:type="spellEnd"/>
      <w:r>
        <w:t xml:space="preserve"> or </w:t>
      </w:r>
      <w:proofErr w:type="spellStart"/>
      <w:r>
        <w:t>route</w:t>
      </w:r>
      <w:proofErr w:type="spellEnd"/>
      <w:r>
        <w:t xml:space="preserve"> </w:t>
      </w:r>
      <w:proofErr w:type="spellStart"/>
      <w:r>
        <w:t>delay</w:t>
      </w:r>
      <w:proofErr w:type="spellEnd"/>
      <w:r>
        <w:t>.</w:t>
      </w:r>
    </w:p>
    <w:sectPr w:rsidR="00277FAA" w:rsidRPr="00C3269A" w:rsidSect="00422316">
      <w:footerReference w:type="default" r:id="rId3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F4EE" w14:textId="77777777" w:rsidR="008F5575" w:rsidRDefault="008F5575" w:rsidP="00277FAA">
      <w:pPr>
        <w:spacing w:after="0" w:line="240" w:lineRule="auto"/>
      </w:pPr>
      <w:r>
        <w:separator/>
      </w:r>
    </w:p>
  </w:endnote>
  <w:endnote w:type="continuationSeparator" w:id="0">
    <w:p w14:paraId="607D516D" w14:textId="77777777" w:rsidR="008F5575" w:rsidRDefault="008F5575" w:rsidP="0027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896837"/>
      <w:docPartObj>
        <w:docPartGallery w:val="Page Numbers (Bottom of Page)"/>
        <w:docPartUnique/>
      </w:docPartObj>
    </w:sdtPr>
    <w:sdtContent>
      <w:p w14:paraId="4A6CF624" w14:textId="0FF94303" w:rsidR="00277FAA" w:rsidRDefault="00277F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3279313" w14:textId="77777777" w:rsidR="00277FAA" w:rsidRDefault="00277F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AE3FE" w14:textId="77777777" w:rsidR="008F5575" w:rsidRDefault="008F5575" w:rsidP="00277FAA">
      <w:pPr>
        <w:spacing w:after="0" w:line="240" w:lineRule="auto"/>
      </w:pPr>
      <w:r>
        <w:separator/>
      </w:r>
    </w:p>
  </w:footnote>
  <w:footnote w:type="continuationSeparator" w:id="0">
    <w:p w14:paraId="50C61FB5" w14:textId="77777777" w:rsidR="008F5575" w:rsidRDefault="008F5575" w:rsidP="00277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16"/>
    <w:rsid w:val="00132EB7"/>
    <w:rsid w:val="0016299B"/>
    <w:rsid w:val="00245576"/>
    <w:rsid w:val="00277FAA"/>
    <w:rsid w:val="00422316"/>
    <w:rsid w:val="00487C12"/>
    <w:rsid w:val="006854E2"/>
    <w:rsid w:val="008F5575"/>
    <w:rsid w:val="0094626A"/>
    <w:rsid w:val="00A42E14"/>
    <w:rsid w:val="00C3269A"/>
    <w:rsid w:val="00E51705"/>
    <w:rsid w:val="00F329DD"/>
    <w:rsid w:val="00F51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19490"/>
  <w15:chartTrackingRefBased/>
  <w15:docId w15:val="{3686ADB8-2244-4B16-9AD8-C5137CE5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2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2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22316"/>
    <w:pPr>
      <w:spacing w:after="0" w:line="240" w:lineRule="auto"/>
    </w:pPr>
    <w:rPr>
      <w:rFonts w:eastAsiaTheme="minorEastAsia"/>
      <w:lang w:eastAsia="ca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22316"/>
    <w:rPr>
      <w:rFonts w:eastAsiaTheme="minorEastAsia"/>
      <w:lang w:eastAsia="ca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422316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22316"/>
    <w:pPr>
      <w:outlineLvl w:val="9"/>
    </w:pPr>
    <w:rPr>
      <w:lang w:eastAsia="ca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231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277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7FAA"/>
  </w:style>
  <w:style w:type="paragraph" w:styleId="Piedepgina">
    <w:name w:val="footer"/>
    <w:basedOn w:val="Normal"/>
    <w:link w:val="PiedepginaCar"/>
    <w:uiPriority w:val="99"/>
    <w:unhideWhenUsed/>
    <w:rsid w:val="00277F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7FAA"/>
  </w:style>
  <w:style w:type="paragraph" w:styleId="TDC1">
    <w:name w:val="toc 1"/>
    <w:basedOn w:val="Normal"/>
    <w:next w:val="Normal"/>
    <w:autoRedefine/>
    <w:uiPriority w:val="39"/>
    <w:unhideWhenUsed/>
    <w:rsid w:val="00277FA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77FA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77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Pere Barberán Agut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92D8E0-DF76-4066-83FC-D1C0AE4F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5</dc:title>
  <dc:subject>RIP Protocol. Version 1 and 2.</dc:subject>
  <dc:creator>Eloi Egea Rada i Miquel Rodríguez Juvany</dc:creator>
  <cp:keywords/>
  <dc:description/>
  <cp:lastModifiedBy>Miquel Rodríguez Juvany</cp:lastModifiedBy>
  <cp:revision>5</cp:revision>
  <cp:lastPrinted>2023-05-22T17:44:00Z</cp:lastPrinted>
  <dcterms:created xsi:type="dcterms:W3CDTF">2023-05-22T16:09:00Z</dcterms:created>
  <dcterms:modified xsi:type="dcterms:W3CDTF">2023-05-22T17:44:00Z</dcterms:modified>
</cp:coreProperties>
</file>