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rFonts w:hint="eastAsia"/>
          <w:b/>
          <w:bCs/>
          <w:sz w:val="36"/>
          <w:szCs w:val="40"/>
          <w:lang w:val="en-US" w:eastAsia="zh-CN"/>
        </w:rPr>
        <w:t>PA2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实验报告</w:t>
      </w:r>
    </w:p>
    <w:p>
      <w:pPr>
        <w:jc w:val="center"/>
        <w:rPr>
          <w:rFonts w:hint="default"/>
          <w:sz w:val="24"/>
          <w:szCs w:val="28"/>
          <w:lang w:val="en-US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何正潇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1950095</w:t>
      </w: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  <w:lang w:val="en-US" w:eastAsia="zh-CN"/>
        </w:rPr>
        <w:t>2021年10月18日星期一</w:t>
      </w:r>
    </w:p>
    <w:p>
      <w:pPr>
        <w:pStyle w:val="7"/>
        <w:numPr>
          <w:ilvl w:val="0"/>
          <w:numId w:val="0"/>
        </w:num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1.</w:t>
      </w:r>
      <w:r>
        <w:rPr>
          <w:rFonts w:hint="eastAsia"/>
          <w:b/>
          <w:bCs/>
          <w:sz w:val="28"/>
          <w:szCs w:val="32"/>
        </w:rPr>
        <w:t>涉及数据结构和相关背景</w:t>
      </w:r>
    </w:p>
    <w:p>
      <w:pPr>
        <w:pStyle w:val="7"/>
        <w:numPr>
          <w:ilvl w:val="0"/>
          <w:numId w:val="0"/>
        </w:numPr>
        <w:ind w:leftChars="200"/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本实验使用得数据结构是带头节点的单链表，无题目背景。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等线" w:hAnsi="等线" w:eastAsia="等线" w:cs="等线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1、设计链式表，要求实现如下功能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(1) 链表的基本操作；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(2) 链表的逆置；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(3) 链表的去重；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8"/>
          <w:szCs w:val="28"/>
          <w:lang w:val="en-US" w:eastAsia="zh-CN" w:bidi="ar"/>
        </w:rPr>
        <w:t>(4) 合并两个有序链表；</w:t>
      </w: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keepNext w:val="0"/>
        <w:keepLines w:val="0"/>
        <w:widowControl/>
        <w:suppressLineNumbers w:val="0"/>
        <w:shd w:val="clear" w:fill="F6F6F4"/>
        <w:spacing w:before="0" w:beforeAutospacing="1" w:after="0" w:afterAutospacing="1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95959"/>
          <w:spacing w:val="0"/>
          <w:kern w:val="0"/>
          <w:sz w:val="21"/>
          <w:szCs w:val="21"/>
          <w:shd w:val="clear" w:fill="F6F6F4"/>
          <w:lang w:val="en-US" w:eastAsia="zh-CN" w:bidi="ar"/>
        </w:rPr>
        <w:t>(1) 程序要添加适当的注释，程序的书写要采用 缩进格式 。</w:t>
      </w:r>
    </w:p>
    <w:p>
      <w:pPr>
        <w:keepNext w:val="0"/>
        <w:keepLines w:val="0"/>
        <w:widowControl/>
        <w:suppressLineNumbers w:val="0"/>
        <w:shd w:val="clear" w:fill="F6F6F4"/>
        <w:spacing w:before="0" w:beforeAutospacing="1" w:after="0" w:afterAutospacing="1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95959"/>
          <w:spacing w:val="0"/>
          <w:kern w:val="0"/>
          <w:sz w:val="21"/>
          <w:szCs w:val="21"/>
          <w:shd w:val="clear" w:fill="F6F6F4"/>
          <w:lang w:val="en-US" w:eastAsia="zh-CN" w:bidi="ar"/>
        </w:rPr>
        <w:t>(2) 程序要具在一定的 健壮性，即当输入数据非法时， 程序也能适当地做出反应，如 插入删除时指定的位置不对 等等。</w:t>
      </w:r>
    </w:p>
    <w:p>
      <w:pPr>
        <w:keepNext w:val="0"/>
        <w:keepLines w:val="0"/>
        <w:widowControl/>
        <w:suppressLineNumbers w:val="0"/>
        <w:shd w:val="clear" w:fill="F6F6F4"/>
        <w:spacing w:before="0" w:beforeAutospacing="1" w:after="0" w:afterAutospacing="1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95959"/>
          <w:spacing w:val="0"/>
          <w:kern w:val="0"/>
          <w:sz w:val="21"/>
          <w:szCs w:val="21"/>
          <w:shd w:val="clear" w:fill="F6F6F4"/>
          <w:lang w:val="en-US" w:eastAsia="zh-CN" w:bidi="ar"/>
        </w:rPr>
        <w:t>(3) 程序要做到界面友好，在程序运行时用户可以根据相应的提示信息进行操作。</w:t>
      </w:r>
    </w:p>
    <w:p>
      <w:pPr>
        <w:keepNext w:val="0"/>
        <w:keepLines w:val="0"/>
        <w:widowControl/>
        <w:suppressLineNumbers w:val="0"/>
        <w:shd w:val="clear" w:fill="F6F6F4"/>
        <w:spacing w:before="0" w:beforeAutospacing="1" w:after="0" w:afterAutospacing="1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95959"/>
          <w:spacing w:val="0"/>
          <w:kern w:val="0"/>
          <w:sz w:val="21"/>
          <w:szCs w:val="21"/>
          <w:shd w:val="clear" w:fill="F6F6F4"/>
          <w:lang w:val="en-US" w:eastAsia="zh-CN" w:bidi="ar"/>
        </w:rPr>
        <w:t>(4) 根据实验报告模板详细书写实验报告,在实验报告中给出主要算法的复杂度分析。</w:t>
      </w:r>
    </w:p>
    <w:p>
      <w:pPr>
        <w:keepNext w:val="0"/>
        <w:keepLines w:val="0"/>
        <w:widowControl/>
        <w:suppressLineNumbers w:val="0"/>
        <w:shd w:val="clear" w:fill="F6F6F4"/>
        <w:spacing w:before="0" w:beforeAutospacing="1" w:after="0" w:afterAutospacing="1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95959"/>
          <w:spacing w:val="0"/>
          <w:kern w:val="0"/>
          <w:sz w:val="21"/>
          <w:szCs w:val="21"/>
          <w:shd w:val="clear" w:fill="F6F6F4"/>
          <w:lang w:val="en-US" w:eastAsia="zh-CN" w:bidi="ar"/>
        </w:rPr>
        <w:t>(5) 给出逆置的算法和去重算法的流程图和复杂度分析。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1）设计说明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本次的操作基本都是简单的链表操作，而为了实验方便，我在这里采用只带头指针的单链表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2）设计实现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FF"/>
          <w:kern w:val="0"/>
          <w:sz w:val="21"/>
          <w:szCs w:val="21"/>
          <w:lang w:val="en-US" w:eastAsia="zh-CN" w:bidi="ar"/>
        </w:rPr>
        <w:t xml:space="preserve">typedef int </w:t>
      </w:r>
      <w:r>
        <w:rPr>
          <w:rFonts w:hint="eastAsia" w:ascii="新宋体" w:hAnsi="新宋体" w:eastAsia="新宋体" w:cs="新宋体"/>
          <w:color w:val="2B91AF"/>
          <w:kern w:val="0"/>
          <w:sz w:val="21"/>
          <w:szCs w:val="21"/>
          <w:lang w:val="en-US" w:eastAsia="zh-CN" w:bidi="ar"/>
        </w:rPr>
        <w:t>ElemType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21"/>
          <w:szCs w:val="21"/>
          <w:lang w:val="en-US" w:eastAsia="zh-CN" w:bidi="ar"/>
        </w:rPr>
        <w:t>typedef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新宋体" w:hAnsi="新宋体" w:eastAsia="新宋体" w:cs="新宋体"/>
          <w:color w:val="0000FF"/>
          <w:kern w:val="0"/>
          <w:sz w:val="21"/>
          <w:szCs w:val="21"/>
          <w:lang w:val="en-US" w:eastAsia="zh-CN" w:bidi="ar"/>
        </w:rPr>
        <w:t>struct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新宋体" w:hAnsi="新宋体" w:eastAsia="新宋体" w:cs="新宋体"/>
          <w:color w:val="2B91AF"/>
          <w:kern w:val="0"/>
          <w:sz w:val="21"/>
          <w:szCs w:val="21"/>
          <w:lang w:val="en-US" w:eastAsia="zh-CN" w:bidi="ar"/>
        </w:rPr>
        <w:t xml:space="preserve">Node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21"/>
          <w:szCs w:val="21"/>
          <w:lang w:val="en-US" w:eastAsia="zh-CN" w:bidi="ar"/>
        </w:rPr>
        <w:t>ElemType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 data; </w:t>
      </w:r>
      <w:r>
        <w:rPr>
          <w:rFonts w:hint="eastAsia" w:ascii="新宋体" w:hAnsi="新宋体" w:eastAsia="新宋体" w:cs="新宋体"/>
          <w:color w:val="008000"/>
          <w:kern w:val="0"/>
          <w:sz w:val="21"/>
          <w:szCs w:val="21"/>
          <w:lang w:val="en-US" w:eastAsia="zh-CN" w:bidi="ar"/>
        </w:rPr>
        <w:t xml:space="preserve">// 节点数据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21"/>
          <w:szCs w:val="21"/>
          <w:lang w:val="en-US" w:eastAsia="zh-CN" w:bidi="ar"/>
        </w:rPr>
        <w:t>Node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* 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新宋体" w:hAnsi="新宋体" w:eastAsia="新宋体" w:cs="新宋体"/>
          <w:color w:val="2B91AF"/>
          <w:kern w:val="0"/>
          <w:sz w:val="21"/>
          <w:szCs w:val="21"/>
          <w:lang w:val="en-US" w:eastAsia="zh-CN" w:bidi="ar"/>
        </w:rPr>
        <w:t>Node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, *</w:t>
      </w:r>
      <w:r>
        <w:rPr>
          <w:rFonts w:hint="eastAsia" w:ascii="新宋体" w:hAnsi="新宋体" w:eastAsia="新宋体" w:cs="新宋体"/>
          <w:color w:val="2B91AF"/>
          <w:kern w:val="0"/>
          <w:sz w:val="21"/>
          <w:szCs w:val="21"/>
          <w:lang w:val="en-US" w:eastAsia="zh-CN" w:bidi="ar"/>
        </w:rPr>
        <w:t>LinkList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//初始化链表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</w:t>
      </w:r>
      <w:r>
        <w:rPr>
          <w:rFonts w:hint="eastAsia" w:ascii="新宋体" w:hAnsi="新宋体" w:eastAsia="新宋体"/>
          <w:color w:val="6F008A"/>
          <w:sz w:val="19"/>
          <w:szCs w:val="24"/>
        </w:rPr>
        <w:t>OVERFLOW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AppendList(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-&gt;next, q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}q-&gt;next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//回收内存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DestroyList(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//清空链表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ClearList(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-&gt;next,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//遍历链表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List_traverse(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//链表长度算法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ListLength(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//获取某位置的元素算法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GetElem(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//检查下标合理性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index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//判断退出方式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"已经找到"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//获取某数值的算法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GetElem_number(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index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"已经找到"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//在某位置插入某值的算法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Insert_Number(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)+1)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temp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//判断退出方式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//移除某位置元素的算法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Remove_Number(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temp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p-&gt;next-&gt;next;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//去重算法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Remove_Repetition(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&lt;=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(q-&gt;data == p-&gt;data)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Remove_Number(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List_traverse(L);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"去重完毕"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//有序表合并算法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order_list(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-&gt;next, p1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-&gt;next, p2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p1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//将当前两条链表的最值连接到L3中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(p-&gt;data &gt;= p1-&gt;data)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p2-&gt;next =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p2-&gt;next =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p2-&gt;next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//倒置算法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,q=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&gt;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)-1;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!=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p-&gt;next-&gt;next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 k &lt; j + 1;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//List_traverse(L);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"逆转完成"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//节点产生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InitNode(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</w:t>
      </w:r>
      <w:r>
        <w:rPr>
          <w:rFonts w:hint="eastAsia" w:ascii="新宋体" w:hAnsi="新宋体" w:eastAsia="新宋体"/>
          <w:color w:val="6F008A"/>
          <w:sz w:val="19"/>
          <w:szCs w:val="24"/>
        </w:rPr>
        <w:t>OVERFLOW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//初始链表数据输入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ManageDataInput(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"请输入要输入的数据个数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"请输入%d个数据/整数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temp-&gt;next;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(InitNode(temp, data)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AppendList(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"您已经输入完成"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主要算法的时间复杂度分析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本题的Append_List算法是通过遍历链表插入元素，需要O(N)的时间复杂度。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本题的插入和搜索还有删除算法时间复杂度都为O(N),因为单链表的操作时间复杂度都比较稳定。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有序表的合并算法基本也是通过遍历的逻辑，所以时间复杂度也为O(N).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本题的链表逆置逻辑也比较相似，时间复杂度为O(N)，相对来说有头节点的单链表操作都比较相似。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本题的链表去重算法基本是O(N^2)的时间复杂度。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链表逆置算法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7325" cy="13144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去重算法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988820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链表倒置和链表去重的地方遇到了循环次数设置错误的问题，不过经过短时间的debug得以修正。链表倒置一开始设置所有元素都向前方插，导致问题，实际上最后一个元素不需要移动。本次的题目刚看的时候觉得比较简单，但是实际上每道题的实现基本囊括了链表的大部分基本操作，不过本次题目的好处在于如果单独函数出现问题，可以比较简单地发现问题并且解决。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本次实验，我基本对于链表的所有基本操作进行了实践，极大地提升了我对于链表的理解，而且我也对数据结构的应用有了更深层次的了解。链表相比于线性表无疑来说效率更高，但是效率高的前提是较为复杂的代码逻辑，因此我们需要进行权衡。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2.1.7源代码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/*1950095 大数据 何正潇*/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data;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节点数据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</w:t>
      </w:r>
      <w:r>
        <w:rPr>
          <w:rFonts w:hint="eastAsia" w:ascii="新宋体" w:hAnsi="新宋体" w:eastAsia="新宋体"/>
          <w:color w:val="6F008A"/>
          <w:sz w:val="19"/>
          <w:szCs w:val="24"/>
        </w:rPr>
        <w:t>OVERFLOW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AppendList(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-&gt;next, q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}q-&gt;next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//回收内存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DestroyList(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//清空链表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ClearList(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-&gt;next,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List_traverse(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ListLength(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GetElem(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//检查下标合理性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index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//判断退出方式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"已经找到"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GetElem_number(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index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"已经找到"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Insert_Number(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)+1)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temp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//判断退出方式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Remove_Number(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temp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p-&gt;next-&gt;next;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Remove_Repetition(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&lt;=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(q-&gt;data == p-&gt;data)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Remove_Number(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List_traverse(L);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"去重完毕"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order_list(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-&gt;next, p1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-&gt;next, p2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p1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//将当前两条链表的最值连接到L3中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(p-&gt;data &gt;= p1-&gt;data)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p2-&gt;next =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p2-&gt;next =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p2-&gt;next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,q=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&gt;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)-1;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!=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ListLength(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p-&gt;next-&gt;next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 k &lt; j + 1;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//List_traverse(L);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"逆转完成"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//节点产生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InitNode(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</w:t>
      </w:r>
      <w:r>
        <w:rPr>
          <w:rFonts w:hint="eastAsia" w:ascii="新宋体" w:hAnsi="新宋体" w:eastAsia="新宋体"/>
          <w:color w:val="6F008A"/>
          <w:sz w:val="19"/>
          <w:szCs w:val="24"/>
        </w:rPr>
        <w:t>OVERFLOW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//初始链表数据输入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ManageDataInput(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"请输入要输入的数据个数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"请输入%d个数据/整数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temp-&gt;next;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(InitNode(temp, data)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AppendList(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"您已经输入完成"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InitList(a);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ManageDataInput(a);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"insert"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number,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(Insert_Number(a, pos, number)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"插入成功"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"插入失败"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"remove"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"location"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&amp;pos);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(Remove_Number(a, pos)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"删除成功"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"删除失败"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"check"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(GetElem_number(a, number)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"查询失败"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"pos"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(GetElem(a, pos)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"查询失败"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"end"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List_traverse(a);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"remove_repetition"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Remove_Repetition(a);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List_traverse(a);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"reverse"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Reverse(a);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memset(str,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(strlen(str) + 1)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"输入无效"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DestroyList(a);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/>
          <w:b/>
          <w:bCs/>
          <w:sz w:val="28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3C88"/>
    <w:rsid w:val="000F372F"/>
    <w:rsid w:val="00997C5C"/>
    <w:rsid w:val="00E40CF6"/>
    <w:rsid w:val="00FC423C"/>
    <w:rsid w:val="3BD20CF9"/>
    <w:rsid w:val="5B53541A"/>
    <w:rsid w:val="6B4A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字符"/>
    <w:basedOn w:val="6"/>
    <w:link w:val="2"/>
    <w:semiHidden/>
    <w:uiPriority w:val="99"/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2978</Words>
  <Characters>8280</Characters>
  <Lines>4</Lines>
  <Paragraphs>1</Paragraphs>
  <TotalTime>121</TotalTime>
  <ScaleCrop>false</ScaleCrop>
  <LinksUpToDate>false</LinksUpToDate>
  <CharactersWithSpaces>11154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thee</cp:lastModifiedBy>
  <dcterms:modified xsi:type="dcterms:W3CDTF">2021-10-19T08:23:09Z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7F490A951965462482F4E5281F698363</vt:lpwstr>
  </property>
</Properties>
</file>