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0C33" w14:textId="3375D067" w:rsidR="004576E8" w:rsidRDefault="004576E8" w:rsidP="00E42724">
      <w:pPr>
        <w:pStyle w:val="Textosinformato"/>
        <w:rPr>
          <w:rFonts w:ascii="Courier New" w:hAnsi="Courier New" w:cs="Courier New"/>
        </w:rPr>
      </w:pPr>
    </w:p>
    <w:p w14:paraId="49C8CB05" w14:textId="7380259B" w:rsidR="004576E8" w:rsidRDefault="004576E8" w:rsidP="00E42724">
      <w:pPr>
        <w:pStyle w:val="Textosinformato"/>
        <w:rPr>
          <w:rFonts w:ascii="Courier New" w:hAnsi="Courier New" w:cs="Courier New"/>
        </w:rPr>
      </w:pPr>
    </w:p>
    <w:p w14:paraId="162FA55F" w14:textId="77777777" w:rsidR="00635B51" w:rsidRDefault="00635B51" w:rsidP="00E42724">
      <w:pPr>
        <w:pStyle w:val="Textosinformato"/>
        <w:rPr>
          <w:rFonts w:ascii="Courier New" w:hAnsi="Courier New" w:cs="Courier New"/>
        </w:rPr>
      </w:pPr>
    </w:p>
    <w:p w14:paraId="0C387D50" w14:textId="629307A4" w:rsidR="00E42724" w:rsidRPr="00E42724" w:rsidRDefault="00E42724" w:rsidP="00E42724">
      <w:pPr>
        <w:pStyle w:val="Textosinformato"/>
        <w:rPr>
          <w:rFonts w:ascii="Courier New" w:hAnsi="Courier New" w:cs="Courier New"/>
        </w:rPr>
      </w:pPr>
      <w:r w:rsidRPr="00E42724">
        <w:rPr>
          <w:rFonts w:ascii="Courier New" w:hAnsi="Courier New" w:cs="Courier New"/>
        </w:rPr>
        <w:t xml:space="preserve">TABLERO 001 - </w:t>
      </w:r>
      <w:proofErr w:type="spellStart"/>
      <w:r w:rsidRPr="00E42724">
        <w:rPr>
          <w:rFonts w:ascii="Courier New" w:hAnsi="Courier New" w:cs="Courier New"/>
        </w:rPr>
        <w:t>BluePrint</w:t>
      </w:r>
      <w:proofErr w:type="spellEnd"/>
      <w:r w:rsidRPr="00E42724">
        <w:rPr>
          <w:rFonts w:ascii="Courier New" w:hAnsi="Courier New" w:cs="Courier New"/>
        </w:rPr>
        <w:t xml:space="preserve"> </w:t>
      </w:r>
      <w:proofErr w:type="spellStart"/>
      <w:r w:rsidRPr="00E42724">
        <w:rPr>
          <w:rFonts w:ascii="Courier New" w:hAnsi="Courier New" w:cs="Courier New"/>
        </w:rPr>
        <w:t>Checker</w:t>
      </w:r>
      <w:proofErr w:type="spellEnd"/>
      <w:r w:rsidRPr="00E42724">
        <w:rPr>
          <w:rFonts w:ascii="Courier New" w:hAnsi="Courier New" w:cs="Courier New"/>
        </w:rPr>
        <w:t xml:space="preserve"> V1</w:t>
      </w:r>
    </w:p>
    <w:p w14:paraId="6E2C10D8" w14:textId="77777777" w:rsidR="00E42724" w:rsidRPr="00E42724" w:rsidRDefault="00E42724" w:rsidP="00E42724">
      <w:pPr>
        <w:pStyle w:val="Textosinformato"/>
        <w:rPr>
          <w:rFonts w:ascii="Courier New" w:hAnsi="Courier New" w:cs="Courier New"/>
        </w:rPr>
      </w:pPr>
    </w:p>
    <w:p w14:paraId="2B8F23CF"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xml:space="preserve">Instrucciones: Rellena la información correspondiente a cada bloque con la información que corresponda a tu modelo de negocios. No elimines los marcadores como </w:t>
      </w:r>
      <w:proofErr w:type="gramStart"/>
      <w:r w:rsidRPr="00E42724">
        <w:rPr>
          <w:rFonts w:ascii="Courier New" w:hAnsi="Courier New" w:cs="Courier New"/>
        </w:rPr>
        <w:t>"::</w:t>
      </w:r>
      <w:proofErr w:type="spellStart"/>
      <w:r w:rsidRPr="00E42724">
        <w:rPr>
          <w:rFonts w:ascii="Courier New" w:hAnsi="Courier New" w:cs="Courier New"/>
        </w:rPr>
        <w:t>BLOCK:problem</w:t>
      </w:r>
      <w:proofErr w:type="spellEnd"/>
      <w:r w:rsidRPr="00E42724">
        <w:rPr>
          <w:rFonts w:ascii="Courier New" w:hAnsi="Courier New" w:cs="Courier New"/>
        </w:rPr>
        <w:t>::</w:t>
      </w:r>
      <w:proofErr w:type="gramEnd"/>
      <w:r w:rsidRPr="00E42724">
        <w:rPr>
          <w:rFonts w:ascii="Courier New" w:hAnsi="Courier New" w:cs="Courier New"/>
        </w:rPr>
        <w:t xml:space="preserve">" o </w:t>
      </w:r>
      <w:proofErr w:type="gramStart"/>
      <w:r w:rsidRPr="00E42724">
        <w:rPr>
          <w:rFonts w:ascii="Courier New" w:hAnsi="Courier New" w:cs="Courier New"/>
        </w:rPr>
        <w:t>"::</w:t>
      </w:r>
      <w:proofErr w:type="spellStart"/>
      <w:r w:rsidRPr="00E42724">
        <w:rPr>
          <w:rFonts w:ascii="Courier New" w:hAnsi="Courier New" w:cs="Courier New"/>
        </w:rPr>
        <w:t>SUBSECTION:client</w:t>
      </w:r>
      <w:proofErr w:type="spellEnd"/>
      <w:r w:rsidRPr="00E42724">
        <w:rPr>
          <w:rFonts w:ascii="Courier New" w:hAnsi="Courier New" w:cs="Courier New"/>
        </w:rPr>
        <w:t>::</w:t>
      </w:r>
      <w:proofErr w:type="gramEnd"/>
      <w:r w:rsidRPr="00E42724">
        <w:rPr>
          <w:rFonts w:ascii="Courier New" w:hAnsi="Courier New" w:cs="Courier New"/>
        </w:rPr>
        <w:t xml:space="preserve">". Solo reemplaza la </w:t>
      </w:r>
      <w:proofErr w:type="spellStart"/>
      <w:r w:rsidRPr="00E42724">
        <w:rPr>
          <w:rFonts w:ascii="Courier New" w:hAnsi="Courier New" w:cs="Courier New"/>
        </w:rPr>
        <w:t>informacion</w:t>
      </w:r>
      <w:proofErr w:type="spellEnd"/>
      <w:r w:rsidRPr="00E42724">
        <w:rPr>
          <w:rFonts w:ascii="Courier New" w:hAnsi="Courier New" w:cs="Courier New"/>
        </w:rPr>
        <w:t xml:space="preserve"> dentro de los </w:t>
      </w:r>
      <w:proofErr w:type="spellStart"/>
      <w:r w:rsidRPr="00E42724">
        <w:rPr>
          <w:rFonts w:ascii="Courier New" w:hAnsi="Courier New" w:cs="Courier New"/>
        </w:rPr>
        <w:t>parentesis</w:t>
      </w:r>
      <w:proofErr w:type="spellEnd"/>
      <w:r w:rsidRPr="00E42724">
        <w:rPr>
          <w:rFonts w:ascii="Courier New" w:hAnsi="Courier New" w:cs="Courier New"/>
        </w:rPr>
        <w:t xml:space="preserve"> o corcheas. Al cargar este archivo, la </w:t>
      </w:r>
      <w:proofErr w:type="spellStart"/>
      <w:r w:rsidRPr="00E42724">
        <w:rPr>
          <w:rFonts w:ascii="Courier New" w:hAnsi="Courier New" w:cs="Courier New"/>
        </w:rPr>
        <w:t>aplicacion</w:t>
      </w:r>
      <w:proofErr w:type="spellEnd"/>
      <w:r w:rsidRPr="00E42724">
        <w:rPr>
          <w:rFonts w:ascii="Courier New" w:hAnsi="Courier New" w:cs="Courier New"/>
        </w:rPr>
        <w:t xml:space="preserve"> llenará automáticamente el lienzo para revisarlo por el docente. Abre y guarda el archivo en formato en </w:t>
      </w:r>
      <w:proofErr w:type="spellStart"/>
      <w:r w:rsidRPr="00E42724">
        <w:rPr>
          <w:rFonts w:ascii="Courier New" w:hAnsi="Courier New" w:cs="Courier New"/>
        </w:rPr>
        <w:t>codificacion</w:t>
      </w:r>
      <w:proofErr w:type="spellEnd"/>
      <w:r w:rsidRPr="00E42724">
        <w:rPr>
          <w:rFonts w:ascii="Courier New" w:hAnsi="Courier New" w:cs="Courier New"/>
        </w:rPr>
        <w:t xml:space="preserve"> “</w:t>
      </w:r>
      <w:proofErr w:type="gramStart"/>
      <w:r w:rsidRPr="00E42724">
        <w:rPr>
          <w:rFonts w:ascii="Courier New" w:hAnsi="Courier New" w:cs="Courier New"/>
        </w:rPr>
        <w:t>Unicode(</w:t>
      </w:r>
      <w:proofErr w:type="gramEnd"/>
      <w:r w:rsidRPr="00E42724">
        <w:rPr>
          <w:rFonts w:ascii="Courier New" w:hAnsi="Courier New" w:cs="Courier New"/>
        </w:rPr>
        <w:t>UTF-8)”</w:t>
      </w:r>
    </w:p>
    <w:p w14:paraId="2D5D810F" w14:textId="77777777" w:rsidR="00E42724" w:rsidRPr="00E42724" w:rsidRDefault="00E42724" w:rsidP="00E42724">
      <w:pPr>
        <w:pStyle w:val="Textosinformato"/>
        <w:rPr>
          <w:rFonts w:ascii="Courier New" w:hAnsi="Courier New" w:cs="Courier New"/>
        </w:rPr>
      </w:pPr>
    </w:p>
    <w:p w14:paraId="772CF383"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gramEnd"/>
      <w:r w:rsidRPr="00E42724">
        <w:rPr>
          <w:rFonts w:ascii="Courier New" w:hAnsi="Courier New" w:cs="Courier New"/>
        </w:rPr>
        <w:t>USER_</w:t>
      </w:r>
      <w:proofErr w:type="gramStart"/>
      <w:r w:rsidRPr="00E42724">
        <w:rPr>
          <w:rFonts w:ascii="Courier New" w:hAnsi="Courier New" w:cs="Courier New"/>
        </w:rPr>
        <w:t>INPUT::</w:t>
      </w:r>
      <w:proofErr w:type="gramEnd"/>
    </w:p>
    <w:p w14:paraId="1286EB58" w14:textId="77777777" w:rsidR="00E42724" w:rsidRPr="00E42724" w:rsidRDefault="00E42724" w:rsidP="00E42724">
      <w:pPr>
        <w:pStyle w:val="Textosinformato"/>
        <w:rPr>
          <w:rFonts w:ascii="Courier New" w:hAnsi="Courier New" w:cs="Courier New"/>
        </w:rPr>
      </w:pPr>
    </w:p>
    <w:p w14:paraId="5CFF411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Información General</w:t>
      </w:r>
    </w:p>
    <w:p w14:paraId="4771236A" w14:textId="77777777" w:rsidR="00E42724" w:rsidRPr="00E42724" w:rsidRDefault="00E42724" w:rsidP="00E42724">
      <w:pPr>
        <w:pStyle w:val="Textosinformato"/>
        <w:rPr>
          <w:rFonts w:ascii="Courier New" w:hAnsi="Courier New" w:cs="Courier New"/>
        </w:rPr>
      </w:pPr>
    </w:p>
    <w:p w14:paraId="5A68705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Idea de Negocio</w:t>
      </w:r>
    </w:p>
    <w:p w14:paraId="73AAF42D" w14:textId="53EA0279" w:rsidR="00E42724" w:rsidRPr="00E42724" w:rsidRDefault="00E42724" w:rsidP="00E42724">
      <w:pPr>
        <w:pStyle w:val="Textosinformato"/>
        <w:rPr>
          <w:rFonts w:ascii="Courier New" w:hAnsi="Courier New" w:cs="Courier New"/>
        </w:rPr>
      </w:pPr>
      <w:r w:rsidRPr="00E42724">
        <w:rPr>
          <w:rFonts w:ascii="Courier New" w:hAnsi="Courier New" w:cs="Courier New"/>
        </w:rPr>
        <w:t>[</w:t>
      </w:r>
      <w:r w:rsidR="001222DB" w:rsidRPr="001222DB">
        <w:rPr>
          <w:rFonts w:ascii="Courier New" w:hAnsi="Courier New" w:cs="Courier New"/>
        </w:rPr>
        <w:t>AYNAI es una plataforma digital (aplicación móvil y web) que facilita el intercambio directo de habilidades, servicios y excedentes de consumo entre jóvenes profesionales y emprendedores latinoamericanos, sin mediación de dinero fiduciario. El proyecto aborda una falla estructural de los mercados laborales informales de la región: la ausencia de un mecanismo confiable, verificable y accesible para validar el talento y la experiencia de quienes no cuentan con credenciales académicas formales ni liquidez para contratar servicios profesionales de terceros.</w:t>
      </w:r>
      <w:r w:rsidRPr="00E42724">
        <w:rPr>
          <w:rFonts w:ascii="Courier New" w:hAnsi="Courier New" w:cs="Courier New"/>
        </w:rPr>
        <w:t>]</w:t>
      </w:r>
    </w:p>
    <w:p w14:paraId="00664721" w14:textId="77777777" w:rsidR="00E42724" w:rsidRPr="00E42724" w:rsidRDefault="00E42724" w:rsidP="00E42724">
      <w:pPr>
        <w:pStyle w:val="Textosinformato"/>
        <w:rPr>
          <w:rFonts w:ascii="Courier New" w:hAnsi="Courier New" w:cs="Courier New"/>
        </w:rPr>
      </w:pPr>
    </w:p>
    <w:p w14:paraId="6EC37C4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Etapa</w:t>
      </w:r>
    </w:p>
    <w:p w14:paraId="5C848278" w14:textId="3321B2DD" w:rsidR="00E42724" w:rsidRPr="00E42724" w:rsidRDefault="00E42724" w:rsidP="00E42724">
      <w:pPr>
        <w:pStyle w:val="Textosinformato"/>
        <w:rPr>
          <w:rFonts w:ascii="Courier New" w:hAnsi="Courier New" w:cs="Courier New"/>
        </w:rPr>
      </w:pPr>
      <w:r w:rsidRPr="00E42724">
        <w:rPr>
          <w:rFonts w:ascii="Courier New" w:hAnsi="Courier New" w:cs="Courier New"/>
        </w:rPr>
        <w:t>[</w:t>
      </w:r>
      <w:r w:rsidR="001222DB" w:rsidRPr="001222DB">
        <w:t xml:space="preserve"> </w:t>
      </w:r>
      <w:r w:rsidR="001222DB" w:rsidRPr="001222DB">
        <w:rPr>
          <w:rFonts w:ascii="Courier New" w:hAnsi="Courier New" w:cs="Courier New"/>
        </w:rPr>
        <w:t xml:space="preserve">AYNAI se concibe como una súper-plataforma digital, disponible en formato de aplicación móvil y web, que transforma el intercambio tradicional en una red eficiente de economía circular. Su propuesta de valor integra tres componentes: el intercambio directo de bienes de consumo, la prestación cruzada de servicios y conocimientos (bancos de tiempo) y un módulo de rescate de excedentes alimentarios orientado a reducir el desperdicio. Tomando como referencia iniciativas regionales precursoras —como </w:t>
      </w:r>
      <w:proofErr w:type="spellStart"/>
      <w:r w:rsidR="001222DB" w:rsidRPr="001222DB">
        <w:rPr>
          <w:rFonts w:ascii="Courier New" w:hAnsi="Courier New" w:cs="Courier New"/>
        </w:rPr>
        <w:t>Khatu</w:t>
      </w:r>
      <w:proofErr w:type="spellEnd"/>
      <w:r w:rsidR="001222DB" w:rsidRPr="001222DB">
        <w:rPr>
          <w:rFonts w:ascii="Courier New" w:hAnsi="Courier New" w:cs="Courier New"/>
        </w:rPr>
        <w:t>, desarrollada originalmente en el entorno académico de la Universidad Mayor de San Andrés (UMSA) y posteriormente escalada a nivel regional—, AYNAI incorpora algoritmos de geolocalización, mecánicas de gamificación basadas en equivalencias de valor relativo sin intermediación monetaria oficial, y un ecosistema orientado a la reducción de la huella de carbono.</w:t>
      </w:r>
      <w:r w:rsidRPr="00E42724">
        <w:rPr>
          <w:rFonts w:ascii="Courier New" w:hAnsi="Courier New" w:cs="Courier New"/>
        </w:rPr>
        <w:t>]</w:t>
      </w:r>
    </w:p>
    <w:p w14:paraId="628E1E6B" w14:textId="77777777" w:rsidR="00E42724" w:rsidRPr="00E42724" w:rsidRDefault="00E42724" w:rsidP="00E42724">
      <w:pPr>
        <w:pStyle w:val="Textosinformato"/>
        <w:rPr>
          <w:rFonts w:ascii="Courier New" w:hAnsi="Courier New" w:cs="Courier New"/>
        </w:rPr>
      </w:pPr>
    </w:p>
    <w:p w14:paraId="0131CD2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Entorno</w:t>
      </w:r>
    </w:p>
    <w:p w14:paraId="6E97582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entorno inicial de despliegue es Bolivia, con epicentro en el eje metropolitano de La Paz y El Alto, aprovechando el vinculo academico con la Universidad Mayor de San Andres (UMSA) y su ecosistema emprendedor universitario. El mercado se caracteriza por alta informalidad laboral (mas del 70% de la PEA), penetracion creciente de smartphones, baja liquidez fiduciaria entre los jovenes y una cultura andina de reciprocidad (el 'ayni') que valida culturalmente el trueque de servicios. Tras consolidar Bolivia, el entorno objetivo se expande a mercados andinos y latinoamericanos con condiciones estructurales analogas (Peru, Colombia, Ecuador y Mexico).]</w:t>
      </w:r>
      <w:proofErr w:type="spellStart"/>
      <w:proofErr w:type="spellEnd"/>
    </w:p>
    <w:p w14:paraId="3F1DE953" w14:textId="77777777" w:rsidR="00E42724" w:rsidRPr="00E42724" w:rsidRDefault="00E42724" w:rsidP="00E42724">
      <w:pPr>
        <w:pStyle w:val="Textosinformato"/>
        <w:rPr>
          <w:rFonts w:ascii="Courier New" w:hAnsi="Courier New" w:cs="Courier New"/>
        </w:rPr>
      </w:pPr>
    </w:p>
    <w:p w14:paraId="798CDEA7"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BLOCK:problem</w:t>
      </w:r>
      <w:proofErr w:type="spellEnd"/>
      <w:r w:rsidRPr="00E42724">
        <w:rPr>
          <w:rFonts w:ascii="Courier New" w:hAnsi="Courier New" w:cs="Courier New"/>
        </w:rPr>
        <w:t>::</w:t>
      </w:r>
      <w:proofErr w:type="gramEnd"/>
    </w:p>
    <w:p w14:paraId="2C46B424" w14:textId="77777777" w:rsidR="00E42724" w:rsidRPr="00E42724" w:rsidRDefault="00E42724" w:rsidP="00E42724">
      <w:pPr>
        <w:pStyle w:val="Textosinformato"/>
        <w:rPr>
          <w:rFonts w:ascii="Courier New" w:hAnsi="Courier New" w:cs="Courier New"/>
        </w:rPr>
      </w:pPr>
    </w:p>
    <w:p w14:paraId="2F798C2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Problema</w:t>
      </w:r>
    </w:p>
    <w:p w14:paraId="65020A5B" w14:textId="77777777" w:rsidR="00E42724" w:rsidRPr="00E42724" w:rsidRDefault="00E42724" w:rsidP="00E42724">
      <w:pPr>
        <w:pStyle w:val="Textosinformato"/>
        <w:rPr>
          <w:rFonts w:ascii="Courier New" w:hAnsi="Courier New" w:cs="Courier New"/>
        </w:rPr>
      </w:pPr>
    </w:p>
    <w:p w14:paraId="1A5437A0" w14:textId="336DFD99" w:rsidR="00E42724" w:rsidRPr="00E42724" w:rsidRDefault="00E42724" w:rsidP="00E42724">
      <w:pPr>
        <w:pStyle w:val="Textosinformato"/>
        <w:rPr>
          <w:rFonts w:ascii="Courier New" w:hAnsi="Courier New" w:cs="Courier New"/>
        </w:rPr>
      </w:pPr>
      <w:r w:rsidRPr="00E42724">
        <w:rPr>
          <w:rFonts w:ascii="Courier New" w:hAnsi="Courier New" w:cs="Courier New"/>
        </w:rPr>
        <w:t>[</w:t>
      </w:r>
      <w:r w:rsidR="001222DB" w:rsidRPr="001222DB">
        <w:rPr>
          <w:rFonts w:ascii="Courier New" w:hAnsi="Courier New" w:cs="Courier New"/>
        </w:rPr>
        <w:t xml:space="preserve">No existe, en el mercado latinoamericano, un sistema accesible y confiable para intercambiar habilidades sin dinero en el cual la reputación del usuario sea verificable y no manipulable. Las redes profesionales tradicionales —como LinkedIn— pueden ser falseadas con relativa facilidad, privilegian credenciales formales por encima de la </w:t>
      </w:r>
      <w:r w:rsidR="001222DB" w:rsidRPr="001222DB">
        <w:rPr>
          <w:rFonts w:ascii="Courier New" w:hAnsi="Courier New" w:cs="Courier New"/>
        </w:rPr>
        <w:lastRenderedPageBreak/>
        <w:t>experiencia demostrada, y las plataformas transaccionales convencionales exigen capital fiduciario del que carecen numerosos jóvenes y emprendedores latinoamericanos al iniciar su trayectoria profesional.</w:t>
      </w:r>
      <w:r w:rsidRPr="00E42724">
        <w:rPr>
          <w:rFonts w:ascii="Courier New" w:hAnsi="Courier New" w:cs="Courier New"/>
        </w:rPr>
        <w:t>]</w:t>
      </w:r>
    </w:p>
    <w:p w14:paraId="2BE6C48D" w14:textId="77777777" w:rsidR="00E42724" w:rsidRPr="00E42724" w:rsidRDefault="00E42724" w:rsidP="00E42724">
      <w:pPr>
        <w:pStyle w:val="Textosinformato"/>
        <w:rPr>
          <w:rFonts w:ascii="Courier New" w:hAnsi="Courier New" w:cs="Courier New"/>
        </w:rPr>
      </w:pPr>
    </w:p>
    <w:p w14:paraId="4F0F1D6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BLOCK:solution</w:t>
      </w:r>
      <w:proofErr w:type="spellEnd"/>
      <w:r w:rsidRPr="00E42724">
        <w:rPr>
          <w:rFonts w:ascii="Courier New" w:hAnsi="Courier New" w:cs="Courier New"/>
        </w:rPr>
        <w:t>::</w:t>
      </w:r>
      <w:proofErr w:type="gramEnd"/>
    </w:p>
    <w:p w14:paraId="11E6E902" w14:textId="77777777" w:rsidR="00E42724" w:rsidRPr="00E42724" w:rsidRDefault="00E42724" w:rsidP="00E42724">
      <w:pPr>
        <w:pStyle w:val="Textosinformato"/>
        <w:rPr>
          <w:rFonts w:ascii="Courier New" w:hAnsi="Courier New" w:cs="Courier New"/>
        </w:rPr>
      </w:pPr>
    </w:p>
    <w:p w14:paraId="6285B23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Solución</w:t>
      </w:r>
    </w:p>
    <w:p w14:paraId="3E13B70F" w14:textId="77777777" w:rsidR="00E42724" w:rsidRPr="00E42724" w:rsidRDefault="00E42724" w:rsidP="00E42724">
      <w:pPr>
        <w:pStyle w:val="Textosinformato"/>
        <w:rPr>
          <w:rFonts w:ascii="Courier New" w:hAnsi="Courier New" w:cs="Courier New"/>
        </w:rPr>
      </w:pPr>
    </w:p>
    <w:p w14:paraId="15629FAE" w14:textId="5D8801F2" w:rsidR="00E42724" w:rsidRPr="00E42724" w:rsidRDefault="00E42724" w:rsidP="00E42724">
      <w:pPr>
        <w:pStyle w:val="Textosinformato"/>
        <w:rPr>
          <w:rFonts w:ascii="Courier New" w:hAnsi="Courier New" w:cs="Courier New"/>
        </w:rPr>
      </w:pPr>
      <w:r w:rsidRPr="00E42724">
        <w:rPr>
          <w:rFonts w:ascii="Courier New" w:hAnsi="Courier New" w:cs="Courier New"/>
        </w:rPr>
        <w:t>[</w:t>
      </w:r>
      <w:r w:rsidR="00354F1A">
        <w:rPr>
          <w:rFonts w:ascii="Courier New" w:hAnsi="Courier New" w:cs="Courier New"/>
        </w:rPr>
        <w:t xml:space="preserve"> </w:t>
      </w:r>
      <w:r w:rsidR="00354F1A" w:rsidRPr="00354F1A">
        <w:rPr>
          <w:rFonts w:ascii="Courier New" w:hAnsi="Courier New" w:cs="Courier New"/>
        </w:rPr>
        <w:t xml:space="preserve">AYNAI es un </w:t>
      </w:r>
      <w:proofErr w:type="spellStart"/>
      <w:r w:rsidR="00354F1A" w:rsidRPr="00354F1A">
        <w:rPr>
          <w:rFonts w:ascii="Courier New" w:hAnsi="Courier New" w:cs="Courier New"/>
        </w:rPr>
        <w:t>marketplace</w:t>
      </w:r>
      <w:proofErr w:type="spellEnd"/>
      <w:r w:rsidR="00354F1A" w:rsidRPr="00354F1A">
        <w:rPr>
          <w:rFonts w:ascii="Courier New" w:hAnsi="Courier New" w:cs="Courier New"/>
        </w:rPr>
        <w:t xml:space="preserve"> web y móvil impulsado por inteligencia artificial orientado al emparejamiento (</w:t>
      </w:r>
      <w:proofErr w:type="spellStart"/>
      <w:r w:rsidR="00354F1A" w:rsidRPr="00354F1A">
        <w:rPr>
          <w:rFonts w:ascii="Courier New" w:hAnsi="Courier New" w:cs="Courier New"/>
        </w:rPr>
        <w:t>matching</w:t>
      </w:r>
      <w:proofErr w:type="spellEnd"/>
      <w:r w:rsidR="00354F1A" w:rsidRPr="00354F1A">
        <w:rPr>
          <w:rFonts w:ascii="Courier New" w:hAnsi="Courier New" w:cs="Courier New"/>
        </w:rPr>
        <w:t xml:space="preserve">) óptimo de habilidades, que integra adicionalmente un sistema de reputación descentralizado </w:t>
      </w:r>
      <w:proofErr w:type="spellStart"/>
      <w:r w:rsidR="00354F1A" w:rsidRPr="00354F1A">
        <w:rPr>
          <w:rFonts w:ascii="Courier New" w:hAnsi="Courier New" w:cs="Courier New"/>
        </w:rPr>
        <w:t>on-chain</w:t>
      </w:r>
      <w:proofErr w:type="spellEnd"/>
      <w:r w:rsidR="00354F1A" w:rsidRPr="00354F1A">
        <w:rPr>
          <w:rFonts w:ascii="Courier New" w:hAnsi="Courier New" w:cs="Courier New"/>
        </w:rPr>
        <w:t xml:space="preserve"> construido sobre la </w:t>
      </w:r>
      <w:proofErr w:type="spellStart"/>
      <w:r w:rsidR="00354F1A" w:rsidRPr="00354F1A">
        <w:rPr>
          <w:rFonts w:ascii="Courier New" w:hAnsi="Courier New" w:cs="Courier New"/>
        </w:rPr>
        <w:t>blockchain</w:t>
      </w:r>
      <w:proofErr w:type="spellEnd"/>
      <w:r w:rsidR="00354F1A" w:rsidRPr="00354F1A">
        <w:rPr>
          <w:rFonts w:ascii="Courier New" w:hAnsi="Courier New" w:cs="Courier New"/>
        </w:rPr>
        <w:t xml:space="preserve"> de Solana. Este mecanismo certifica de manera inmutable la confiabilidad y la experiencia acumulada de cada usuario, permitiéndole construir una identidad profesional verificable e intercambiar servicios sin las barreras económicas propias de la intermediación con divisas fiduciarias.</w:t>
      </w:r>
      <w:r w:rsidRPr="00E42724">
        <w:rPr>
          <w:rFonts w:ascii="Courier New" w:hAnsi="Courier New" w:cs="Courier New"/>
        </w:rPr>
        <w:t>]</w:t>
      </w:r>
    </w:p>
    <w:p w14:paraId="039498E7" w14:textId="77777777" w:rsidR="00E42724" w:rsidRPr="00E42724" w:rsidRDefault="00E42724" w:rsidP="00E42724">
      <w:pPr>
        <w:pStyle w:val="Textosinformato"/>
        <w:rPr>
          <w:rFonts w:ascii="Courier New" w:hAnsi="Courier New" w:cs="Courier New"/>
        </w:rPr>
      </w:pPr>
    </w:p>
    <w:p w14:paraId="76BA7C5A"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BLOCK:customerSegments</w:t>
      </w:r>
      <w:proofErr w:type="spellEnd"/>
      <w:r w:rsidRPr="00E42724">
        <w:rPr>
          <w:rFonts w:ascii="Courier New" w:hAnsi="Courier New" w:cs="Courier New"/>
        </w:rPr>
        <w:t>::</w:t>
      </w:r>
      <w:proofErr w:type="gramEnd"/>
    </w:p>
    <w:p w14:paraId="6B418FDD" w14:textId="77777777" w:rsidR="00E42724" w:rsidRPr="00E42724" w:rsidRDefault="00E42724" w:rsidP="00E42724">
      <w:pPr>
        <w:pStyle w:val="Textosinformato"/>
        <w:rPr>
          <w:rFonts w:ascii="Courier New" w:hAnsi="Courier New" w:cs="Courier New"/>
        </w:rPr>
      </w:pPr>
    </w:p>
    <w:p w14:paraId="4D39053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Segmento de Clientes</w:t>
      </w:r>
    </w:p>
    <w:p w14:paraId="1F894F5E" w14:textId="77777777" w:rsidR="00E42724" w:rsidRPr="00E42724" w:rsidRDefault="00E42724" w:rsidP="00E42724">
      <w:pPr>
        <w:pStyle w:val="Textosinformato"/>
        <w:rPr>
          <w:rFonts w:ascii="Courier New" w:hAnsi="Courier New" w:cs="Courier New"/>
        </w:rPr>
      </w:pPr>
    </w:p>
    <w:p w14:paraId="5E1D06AA" w14:textId="2AC2B004" w:rsidR="00354F1A" w:rsidRDefault="00E42724" w:rsidP="00354F1A">
      <w:pPr>
        <w:pStyle w:val="Textosinformato"/>
        <w:rPr>
          <w:rFonts w:ascii="Courier New" w:hAnsi="Courier New" w:cs="Courier New"/>
        </w:rPr>
      </w:pPr>
      <w:r w:rsidRPr="00E42724">
        <w:rPr>
          <w:rFonts w:ascii="Courier New" w:hAnsi="Courier New" w:cs="Courier New"/>
        </w:rPr>
        <w:t>[</w:t>
      </w:r>
      <w:r w:rsidR="00354F1A" w:rsidRPr="00354F1A">
        <w:rPr>
          <w:rFonts w:ascii="Courier New" w:hAnsi="Courier New" w:cs="Courier New"/>
        </w:rPr>
        <w:t>Problemas y necesidades: barrera económica severa y falta de liquidez fiduciaria para contratar servicios profesionales críticos para el crecimiento de proyectos personales, agravada por la imposibilidad de validar formalmente la experiencia laboral adquirida de manera autónoma ante un mercado competitivo que privilegia los títulos sobre la práctica.</w:t>
      </w:r>
    </w:p>
    <w:p w14:paraId="0B85D52F" w14:textId="77777777" w:rsidR="00354F1A" w:rsidRPr="00354F1A" w:rsidRDefault="00354F1A" w:rsidP="00354F1A">
      <w:pPr>
        <w:pStyle w:val="Textosinformato"/>
        <w:rPr>
          <w:rFonts w:ascii="Courier New" w:hAnsi="Courier New" w:cs="Courier New"/>
        </w:rPr>
      </w:pPr>
    </w:p>
    <w:p w14:paraId="1A959D66" w14:textId="77777777" w:rsidR="00354F1A" w:rsidRPr="00354F1A" w:rsidRDefault="00354F1A" w:rsidP="00354F1A">
      <w:pPr>
        <w:pStyle w:val="Textosinformato"/>
        <w:rPr>
          <w:rFonts w:ascii="Courier New" w:hAnsi="Courier New" w:cs="Courier New"/>
        </w:rPr>
      </w:pPr>
      <w:r w:rsidRPr="00354F1A">
        <w:rPr>
          <w:rFonts w:ascii="Courier New" w:hAnsi="Courier New" w:cs="Courier New"/>
        </w:rPr>
        <w:t xml:space="preserve">Arquetipos: el Creador Joven, que posee altas habilidades creativas o de </w:t>
      </w:r>
      <w:proofErr w:type="gramStart"/>
      <w:r w:rsidRPr="00354F1A">
        <w:rPr>
          <w:rFonts w:ascii="Courier New" w:hAnsi="Courier New" w:cs="Courier New"/>
        </w:rPr>
        <w:t>redacción</w:t>
      </w:r>
      <w:proofErr w:type="gramEnd"/>
      <w:r w:rsidRPr="00354F1A">
        <w:rPr>
          <w:rFonts w:ascii="Courier New" w:hAnsi="Courier New" w:cs="Courier New"/>
        </w:rPr>
        <w:t xml:space="preserve"> pero requiere soporte técnico avanzado para escalar su trabajo; y el Autodidacta Invisible, experto en su disciplina mediante aprendizaje autónomo (e-learning), pero ausente del radar del mercado laboral corporativo por carecer de referencias formalmente validadas.</w:t>
      </w:r>
    </w:p>
    <w:p w14:paraId="78C40C45" w14:textId="77777777" w:rsidR="00354F1A" w:rsidRDefault="00354F1A" w:rsidP="00354F1A">
      <w:pPr>
        <w:pStyle w:val="Textosinformato"/>
        <w:rPr>
          <w:rFonts w:ascii="Courier New" w:hAnsi="Courier New" w:cs="Courier New"/>
        </w:rPr>
      </w:pPr>
      <w:r w:rsidRPr="00354F1A">
        <w:rPr>
          <w:rFonts w:ascii="Courier New" w:hAnsi="Courier New" w:cs="Courier New"/>
        </w:rPr>
        <w:t xml:space="preserve">Buyer persona: “Juan, el </w:t>
      </w:r>
      <w:proofErr w:type="spellStart"/>
      <w:r w:rsidRPr="00354F1A">
        <w:rPr>
          <w:rFonts w:ascii="Courier New" w:hAnsi="Courier New" w:cs="Courier New"/>
        </w:rPr>
        <w:t>Freelancer</w:t>
      </w:r>
      <w:proofErr w:type="spellEnd"/>
      <w:r w:rsidRPr="00354F1A">
        <w:rPr>
          <w:rFonts w:ascii="Courier New" w:hAnsi="Courier New" w:cs="Courier New"/>
        </w:rPr>
        <w:t>”, de 22 años, residente urbano y especializado en diseño gráfico, sin liquidez para remunerar a un programador que desarrolle su portafolio en línea, y con alta frustración frente a plataformas globales saturadas donde compite contra credenciales no verificables.</w:t>
      </w:r>
    </w:p>
    <w:p w14:paraId="22E8CC24" w14:textId="77777777" w:rsidR="00354F1A" w:rsidRPr="00354F1A" w:rsidRDefault="00354F1A" w:rsidP="00354F1A">
      <w:pPr>
        <w:pStyle w:val="Textosinformato"/>
        <w:rPr>
          <w:rFonts w:ascii="Courier New" w:hAnsi="Courier New" w:cs="Courier New"/>
        </w:rPr>
      </w:pPr>
    </w:p>
    <w:p w14:paraId="71B69AD1" w14:textId="1417B871" w:rsidR="00E42724" w:rsidRPr="00E42724" w:rsidRDefault="00354F1A" w:rsidP="00354F1A">
      <w:pPr>
        <w:pStyle w:val="Textosinformato"/>
        <w:rPr>
          <w:rFonts w:ascii="Courier New" w:hAnsi="Courier New" w:cs="Courier New"/>
        </w:rPr>
      </w:pPr>
      <w:r w:rsidRPr="00354F1A">
        <w:rPr>
          <w:rFonts w:ascii="Courier New" w:hAnsi="Courier New" w:cs="Courier New"/>
        </w:rPr>
        <w:t xml:space="preserve">Recorrido del cliente: durante la mañana, Juan revisa plataformas como </w:t>
      </w:r>
      <w:proofErr w:type="spellStart"/>
      <w:r w:rsidRPr="00354F1A">
        <w:rPr>
          <w:rFonts w:ascii="Courier New" w:hAnsi="Courier New" w:cs="Courier New"/>
        </w:rPr>
        <w:t>Fiverr</w:t>
      </w:r>
      <w:proofErr w:type="spellEnd"/>
      <w:r w:rsidRPr="00354F1A">
        <w:rPr>
          <w:rFonts w:ascii="Courier New" w:hAnsi="Courier New" w:cs="Courier New"/>
        </w:rPr>
        <w:t xml:space="preserve"> o LinkedIn enfrentando requerimientos de experiencia difíciles de acreditar; al mediodía intenta coordinar trueques informales en grupos de redes sociales, expuesto a incumplimientos; por la tarde, descarga AYNAI y detalla sus capacidades técnicas; horas después, el motor de inteligencia artificial concreta un emparejamiento con un programador que requiere identidad de marca visual; al cierre del día, el intercambio concluye exitosamente y ambas partes reciben de forma automatizada su Aini Score </w:t>
      </w:r>
      <w:proofErr w:type="spellStart"/>
      <w:r w:rsidRPr="00354F1A">
        <w:rPr>
          <w:rFonts w:ascii="Courier New" w:hAnsi="Courier New" w:cs="Courier New"/>
        </w:rPr>
        <w:t>on-chain</w:t>
      </w:r>
      <w:proofErr w:type="spellEnd"/>
      <w:r w:rsidRPr="00354F1A">
        <w:rPr>
          <w:rFonts w:ascii="Courier New" w:hAnsi="Courier New" w:cs="Courier New"/>
        </w:rPr>
        <w:t>, consolidando un registro inmutable de su talento.</w:t>
      </w:r>
      <w:r w:rsidR="00E42724" w:rsidRPr="00E42724">
        <w:rPr>
          <w:rFonts w:ascii="Courier New" w:hAnsi="Courier New" w:cs="Courier New"/>
        </w:rPr>
        <w:t>]</w:t>
      </w:r>
    </w:p>
    <w:p w14:paraId="055E43AF" w14:textId="77777777" w:rsidR="00E42724" w:rsidRPr="00E42724" w:rsidRDefault="00E42724" w:rsidP="00E42724">
      <w:pPr>
        <w:pStyle w:val="Textosinformato"/>
        <w:rPr>
          <w:rFonts w:ascii="Courier New" w:hAnsi="Courier New" w:cs="Courier New"/>
        </w:rPr>
      </w:pPr>
    </w:p>
    <w:p w14:paraId="0C573884"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SUBSECTION:client</w:t>
      </w:r>
      <w:proofErr w:type="spellEnd"/>
      <w:r w:rsidRPr="00E42724">
        <w:rPr>
          <w:rFonts w:ascii="Courier New" w:hAnsi="Courier New" w:cs="Courier New"/>
        </w:rPr>
        <w:t>::</w:t>
      </w:r>
      <w:proofErr w:type="gramEnd"/>
    </w:p>
    <w:p w14:paraId="091FCC50" w14:textId="77777777" w:rsidR="00E42724" w:rsidRPr="00E42724" w:rsidRDefault="00E42724" w:rsidP="00E42724">
      <w:pPr>
        <w:pStyle w:val="Textosinformato"/>
        <w:rPr>
          <w:rFonts w:ascii="Courier New" w:hAnsi="Courier New" w:cs="Courier New"/>
        </w:rPr>
      </w:pPr>
    </w:p>
    <w:p w14:paraId="23EDE0E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Cliente</w:t>
      </w:r>
    </w:p>
    <w:p w14:paraId="77DA78A0" w14:textId="77777777" w:rsidR="00E42724" w:rsidRPr="00E42724" w:rsidRDefault="00E42724" w:rsidP="00E42724">
      <w:pPr>
        <w:pStyle w:val="Textosinformato"/>
        <w:rPr>
          <w:rFonts w:ascii="Courier New" w:hAnsi="Courier New" w:cs="Courier New"/>
        </w:rPr>
      </w:pPr>
    </w:p>
    <w:p w14:paraId="1352897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cliente que paga es el usuario que adquiere la suscripcion AYNAI Pro o servicios de valor agregado (Boost de visibilidad y certificacion on-chain): profesionales freelance y micro-emprendedores de 22 a 40 anos que necesitan acelerar su reputacion verificable y obtener mas y mejores emparejamientos. En la linea B2B, el cliente incluye a aceleradoras, universidades y ONGs que pagan por programas de validacion de talento y bolsas de habilidades para sus comunidades.]</w:t>
      </w:r>
    </w:p>
    <w:p w14:paraId="60714185" w14:textId="77777777" w:rsidR="00E42724" w:rsidRPr="00E42724" w:rsidRDefault="00E42724" w:rsidP="00E42724">
      <w:pPr>
        <w:pStyle w:val="Textosinformato"/>
        <w:rPr>
          <w:rFonts w:ascii="Courier New" w:hAnsi="Courier New" w:cs="Courier New"/>
        </w:rPr>
      </w:pPr>
    </w:p>
    <w:p w14:paraId="73EB8599"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SUBSECTION:user</w:t>
      </w:r>
      <w:proofErr w:type="spellEnd"/>
      <w:r w:rsidRPr="00E42724">
        <w:rPr>
          <w:rFonts w:ascii="Courier New" w:hAnsi="Courier New" w:cs="Courier New"/>
        </w:rPr>
        <w:t>::</w:t>
      </w:r>
      <w:proofErr w:type="gramEnd"/>
    </w:p>
    <w:p w14:paraId="2D712935" w14:textId="77777777" w:rsidR="00E42724" w:rsidRPr="00E42724" w:rsidRDefault="00E42724" w:rsidP="00E42724">
      <w:pPr>
        <w:pStyle w:val="Textosinformato"/>
        <w:rPr>
          <w:rFonts w:ascii="Courier New" w:hAnsi="Courier New" w:cs="Courier New"/>
        </w:rPr>
      </w:pPr>
    </w:p>
    <w:p w14:paraId="69469C0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Usuario</w:t>
      </w:r>
    </w:p>
    <w:p w14:paraId="54DBFD0D" w14:textId="77777777" w:rsidR="00E42724" w:rsidRPr="00E42724" w:rsidRDefault="00E42724" w:rsidP="00E42724">
      <w:pPr>
        <w:pStyle w:val="Textosinformato"/>
        <w:rPr>
          <w:rFonts w:ascii="Courier New" w:hAnsi="Courier New" w:cs="Courier New"/>
        </w:rPr>
      </w:pPr>
    </w:p>
    <w:p w14:paraId="1687AD0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usuario es todo joven profesional, autodidacta o emprendedor latinoamericano que intercambia habilidades, servicios o excedentes dentro de la plataforma, pague o no por funciones premium. Usa AYNAI para ofrecer lo que sabe hacer, encontrar lo que necesita mediante el matching de IA y acumular su Aini Score on-chain como prueba inmutable de su experiencia.]</w:t>
      </w:r>
    </w:p>
    <w:p w14:paraId="6E0575BA" w14:textId="77777777" w:rsidR="00E42724" w:rsidRPr="00E42724" w:rsidRDefault="00E42724" w:rsidP="00E42724">
      <w:pPr>
        <w:pStyle w:val="Textosinformato"/>
        <w:rPr>
          <w:rFonts w:ascii="Courier New" w:hAnsi="Courier New" w:cs="Courier New"/>
        </w:rPr>
      </w:pPr>
    </w:p>
    <w:p w14:paraId="62824366"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SUBSECTION:beneficiary</w:t>
      </w:r>
      <w:proofErr w:type="spellEnd"/>
      <w:r w:rsidRPr="00E42724">
        <w:rPr>
          <w:rFonts w:ascii="Courier New" w:hAnsi="Courier New" w:cs="Courier New"/>
        </w:rPr>
        <w:t>::</w:t>
      </w:r>
      <w:proofErr w:type="gramEnd"/>
    </w:p>
    <w:p w14:paraId="3A60905F" w14:textId="77777777" w:rsidR="00E42724" w:rsidRPr="00E42724" w:rsidRDefault="00E42724" w:rsidP="00E42724">
      <w:pPr>
        <w:pStyle w:val="Textosinformato"/>
        <w:rPr>
          <w:rFonts w:ascii="Courier New" w:hAnsi="Courier New" w:cs="Courier New"/>
        </w:rPr>
      </w:pPr>
    </w:p>
    <w:p w14:paraId="258F711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Beneficiario</w:t>
      </w:r>
    </w:p>
    <w:p w14:paraId="0AF169E1" w14:textId="77777777" w:rsidR="00E42724" w:rsidRPr="00E42724" w:rsidRDefault="00E42724" w:rsidP="00E42724">
      <w:pPr>
        <w:pStyle w:val="Textosinformato"/>
        <w:rPr>
          <w:rFonts w:ascii="Courier New" w:hAnsi="Courier New" w:cs="Courier New"/>
        </w:rPr>
      </w:pPr>
    </w:p>
    <w:p w14:paraId="6A7781E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beneficiario indirecto es el ecosistema productivo informal: emprendimientos que acceden a servicios profesionales (diseno, programacion, marketing, contabilidad) sin desembolsar capital, comunidades que reducen el desperdicio alimentario mediante el rescate de excedentes, y empleadores que obtienen una fuente confiable de talento pre-validado. La sociedad se beneficia de mayor empleabilidad juvenil y de la reduccion de la huella de carbono.]</w:t>
      </w:r>
    </w:p>
    <w:p w14:paraId="05BF585C" w14:textId="77777777" w:rsidR="00E42724" w:rsidRPr="00E42724" w:rsidRDefault="00E42724" w:rsidP="00E42724">
      <w:pPr>
        <w:pStyle w:val="Textosinformato"/>
        <w:rPr>
          <w:rFonts w:ascii="Courier New" w:hAnsi="Courier New" w:cs="Courier New"/>
        </w:rPr>
      </w:pPr>
    </w:p>
    <w:p w14:paraId="18AD61F2"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SUBSECTION:earlyAdopter</w:t>
      </w:r>
      <w:proofErr w:type="spellEnd"/>
      <w:r w:rsidRPr="00E42724">
        <w:rPr>
          <w:rFonts w:ascii="Courier New" w:hAnsi="Courier New" w:cs="Courier New"/>
        </w:rPr>
        <w:t>::</w:t>
      </w:r>
      <w:proofErr w:type="gramEnd"/>
    </w:p>
    <w:p w14:paraId="4E932DF2" w14:textId="77777777" w:rsidR="00E42724" w:rsidRPr="00E42724" w:rsidRDefault="00E42724" w:rsidP="00E42724">
      <w:pPr>
        <w:pStyle w:val="Textosinformato"/>
        <w:rPr>
          <w:rFonts w:ascii="Courier New" w:hAnsi="Courier New" w:cs="Courier New"/>
        </w:rPr>
      </w:pPr>
    </w:p>
    <w:p w14:paraId="7F567D1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xml:space="preserve">## Early </w:t>
      </w:r>
      <w:proofErr w:type="spellStart"/>
      <w:r w:rsidRPr="00E42724">
        <w:rPr>
          <w:rFonts w:ascii="Courier New" w:hAnsi="Courier New" w:cs="Courier New"/>
        </w:rPr>
        <w:t>Adopter</w:t>
      </w:r>
      <w:proofErr w:type="spellEnd"/>
    </w:p>
    <w:p w14:paraId="340AF0CB" w14:textId="77777777" w:rsidR="00E42724" w:rsidRPr="00E42724" w:rsidRDefault="00E42724" w:rsidP="00E42724">
      <w:pPr>
        <w:pStyle w:val="Textosinformato"/>
        <w:rPr>
          <w:rFonts w:ascii="Courier New" w:hAnsi="Courier New" w:cs="Courier New"/>
        </w:rPr>
      </w:pPr>
    </w:p>
    <w:p w14:paraId="22C4703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[Estudiantes y egresados de la UMSA y otras universidades pacenas, freelancers creativos y tecnicos (disenadores, programadores, redactores, community managers) activos en grupos de trueque de redes sociales, y miembros de comunidades cripto/Web3 de Bolivia familiarizados con Solana. Son nativos digitales, con baja liquidez, alta frustracion frente a plataformas globales saturadas y disposicion a probar un sistema de reputacion verificable.]</w:t>
      </w:r>
      <w:proofErr w:type="spellStart"/>
      <w:proofErr w:type="spellEnd"/>
    </w:p>
    <w:p w14:paraId="6510D679" w14:textId="77777777" w:rsidR="00E42724" w:rsidRPr="00E42724" w:rsidRDefault="00E42724" w:rsidP="00E42724">
      <w:pPr>
        <w:pStyle w:val="Textosinformato"/>
        <w:rPr>
          <w:rFonts w:ascii="Courier New" w:hAnsi="Courier New" w:cs="Courier New"/>
        </w:rPr>
      </w:pPr>
    </w:p>
    <w:p w14:paraId="5200D585"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BLOCK:valueProposition</w:t>
      </w:r>
      <w:proofErr w:type="spellEnd"/>
      <w:r w:rsidRPr="00E42724">
        <w:rPr>
          <w:rFonts w:ascii="Courier New" w:hAnsi="Courier New" w:cs="Courier New"/>
        </w:rPr>
        <w:t>::</w:t>
      </w:r>
      <w:proofErr w:type="gramEnd"/>
    </w:p>
    <w:p w14:paraId="050C28EF" w14:textId="77777777" w:rsidR="00E42724" w:rsidRPr="00E42724" w:rsidRDefault="00E42724" w:rsidP="00E42724">
      <w:pPr>
        <w:pStyle w:val="Textosinformato"/>
        <w:rPr>
          <w:rFonts w:ascii="Courier New" w:hAnsi="Courier New" w:cs="Courier New"/>
        </w:rPr>
      </w:pPr>
    </w:p>
    <w:p w14:paraId="3E8B159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Propuesta de Valor</w:t>
      </w:r>
    </w:p>
    <w:p w14:paraId="78C8279B" w14:textId="77777777" w:rsidR="00E42724" w:rsidRPr="00E42724" w:rsidRDefault="00E42724" w:rsidP="00E42724">
      <w:pPr>
        <w:pStyle w:val="Textosinformato"/>
        <w:rPr>
          <w:rFonts w:ascii="Courier New" w:hAnsi="Courier New" w:cs="Courier New"/>
        </w:rPr>
      </w:pPr>
    </w:p>
    <w:p w14:paraId="31A458C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[AYNAI permite acceder a servicios y habilidades profesionales sin dinero, construyendo a la vez una identidad profesional verificable e imposible de falsificar. Mediante un matching impulsado por IA y un sistema de reputacion on-chain en Solana (Aini Score), convertimos cada intercambio exitoso en un activo de reputacion inmutable. Para el usuario: 'consigue lo que necesitas con lo que ya sabes hacer, y demuestra tu talento con pruebas que nadie puede falsear'. Reducimos la barrera economica de entrada al mercado y democratizamos la validacion del talento basada en experiencia real, no en credenciales formales.]</w:t>
      </w:r>
    </w:p>
    <w:p w14:paraId="08EE7A53" w14:textId="77777777" w:rsidR="00E42724" w:rsidRPr="00E42724" w:rsidRDefault="00E42724" w:rsidP="00E42724">
      <w:pPr>
        <w:pStyle w:val="Textosinformato"/>
        <w:rPr>
          <w:rFonts w:ascii="Courier New" w:hAnsi="Courier New" w:cs="Courier New"/>
        </w:rPr>
      </w:pPr>
    </w:p>
    <w:p w14:paraId="3FD78630"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BLOCK:customerRelationships</w:t>
      </w:r>
      <w:proofErr w:type="spellEnd"/>
      <w:r w:rsidRPr="00E42724">
        <w:rPr>
          <w:rFonts w:ascii="Courier New" w:hAnsi="Courier New" w:cs="Courier New"/>
        </w:rPr>
        <w:t>::</w:t>
      </w:r>
      <w:proofErr w:type="gramEnd"/>
    </w:p>
    <w:p w14:paraId="4A43B694" w14:textId="77777777" w:rsidR="00E42724" w:rsidRPr="00E42724" w:rsidRDefault="00E42724" w:rsidP="00E42724">
      <w:pPr>
        <w:pStyle w:val="Textosinformato"/>
        <w:rPr>
          <w:rFonts w:ascii="Courier New" w:hAnsi="Courier New" w:cs="Courier New"/>
        </w:rPr>
      </w:pPr>
    </w:p>
    <w:p w14:paraId="22C02F1F"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Relación con el Cliente</w:t>
      </w:r>
    </w:p>
    <w:p w14:paraId="41DC8C8E" w14:textId="77777777" w:rsidR="00E42724" w:rsidRPr="00E42724" w:rsidRDefault="00E42724" w:rsidP="00E42724">
      <w:pPr>
        <w:pStyle w:val="Textosinformato"/>
        <w:rPr>
          <w:rFonts w:ascii="Courier New" w:hAnsi="Courier New" w:cs="Courier New"/>
        </w:rPr>
      </w:pPr>
    </w:p>
    <w:p w14:paraId="45090AB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[Relacion de comunidad y autoservicio asistido. El onboarding es guiado dentro de la app; la retencion se sostiene con gamificacion (niveles de Aini Score, insignias, rankings), notificaciones de nuevos emparejamientos y un sistema de confianza social. Existe soporte automatizado (chatbot con IA) y soporte humano para disputas y verificacion. Se fomenta una comunidad activa (Discord/WhatsApp, embajadores universitarios) y la co-creacion con los early adopters.]</w:t>
      </w:r>
    </w:p>
    <w:p w14:paraId="06EBD962" w14:textId="77777777" w:rsidR="00E42724" w:rsidRPr="00E42724" w:rsidRDefault="00E42724" w:rsidP="00E42724">
      <w:pPr>
        <w:pStyle w:val="Textosinformato"/>
        <w:rPr>
          <w:rFonts w:ascii="Courier New" w:hAnsi="Courier New" w:cs="Courier New"/>
        </w:rPr>
      </w:pPr>
    </w:p>
    <w:p w14:paraId="20FF371B"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BLOCK:channels</w:t>
      </w:r>
      <w:proofErr w:type="spellEnd"/>
      <w:r w:rsidRPr="00E42724">
        <w:rPr>
          <w:rFonts w:ascii="Courier New" w:hAnsi="Courier New" w:cs="Courier New"/>
        </w:rPr>
        <w:t>::</w:t>
      </w:r>
      <w:proofErr w:type="gramEnd"/>
    </w:p>
    <w:p w14:paraId="79F1CA9E" w14:textId="77777777" w:rsidR="00E42724" w:rsidRPr="00E42724" w:rsidRDefault="00E42724" w:rsidP="00E42724">
      <w:pPr>
        <w:pStyle w:val="Textosinformato"/>
        <w:rPr>
          <w:rFonts w:ascii="Courier New" w:hAnsi="Courier New" w:cs="Courier New"/>
        </w:rPr>
      </w:pPr>
    </w:p>
    <w:p w14:paraId="4BF6F7FF"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Canales</w:t>
      </w:r>
    </w:p>
    <w:p w14:paraId="5C94E15A" w14:textId="77777777" w:rsidR="00E42724" w:rsidRPr="00E42724" w:rsidRDefault="00E42724" w:rsidP="00E42724">
      <w:pPr>
        <w:pStyle w:val="Textosinformato"/>
        <w:rPr>
          <w:rFonts w:ascii="Courier New" w:hAnsi="Courier New" w:cs="Courier New"/>
        </w:rPr>
      </w:pPr>
    </w:p>
    <w:p w14:paraId="5696333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[Canales digitales propios (app movil iOS/Android y plataforma web), redes sociales organicas y pagadas (TikTok, Instagram, LinkedIn), marketing de referidos (cada usuario invita y gana reputacion/beneficios), embajadores universitarios (UMSA y otras) y alianzas con aceleradoras, hubs de emprendimiento y comunidades Web3.]</w:t>
      </w:r>
    </w:p>
    <w:p w14:paraId="5B3829BC" w14:textId="77777777" w:rsidR="00E42724" w:rsidRPr="00E42724" w:rsidRDefault="00E42724" w:rsidP="00E42724">
      <w:pPr>
        <w:pStyle w:val="Textosinformato"/>
        <w:rPr>
          <w:rFonts w:ascii="Courier New" w:hAnsi="Courier New" w:cs="Courier New"/>
        </w:rPr>
      </w:pPr>
    </w:p>
    <w:p w14:paraId="14A60032"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SUBSECTION:communication</w:t>
      </w:r>
      <w:proofErr w:type="spellEnd"/>
      <w:r w:rsidRPr="00E42724">
        <w:rPr>
          <w:rFonts w:ascii="Courier New" w:hAnsi="Courier New" w:cs="Courier New"/>
        </w:rPr>
        <w:t>::</w:t>
      </w:r>
      <w:proofErr w:type="gramEnd"/>
    </w:p>
    <w:p w14:paraId="3F622B0C" w14:textId="77777777" w:rsidR="00E42724" w:rsidRPr="00E42724" w:rsidRDefault="00E42724" w:rsidP="00E42724">
      <w:pPr>
        <w:pStyle w:val="Textosinformato"/>
        <w:rPr>
          <w:rFonts w:ascii="Courier New" w:hAnsi="Courier New" w:cs="Courier New"/>
        </w:rPr>
      </w:pPr>
    </w:p>
    <w:p w14:paraId="341A3DA2"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Comunicación</w:t>
      </w:r>
    </w:p>
    <w:p w14:paraId="6DBB3442" w14:textId="77777777" w:rsidR="00E42724" w:rsidRPr="00E42724" w:rsidRDefault="00E42724" w:rsidP="00E42724">
      <w:pPr>
        <w:pStyle w:val="Textosinformato"/>
        <w:rPr>
          <w:rFonts w:ascii="Courier New" w:hAnsi="Courier New" w:cs="Courier New"/>
        </w:rPr>
      </w:pPr>
    </w:p>
    <w:p w14:paraId="41D0C1F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[Contenido educativo y aspiracional en TikTok e Instagram (casos de exito de trueque de servicios), LinkedIn para el segmento profesional, presencia en eventos universitarios y hackathons (ecosistema Solana/LatAm) y un programa de embajadores que comunica el valor del Aini Score de boca en boca.]</w:t>
      </w:r>
    </w:p>
    <w:p w14:paraId="00ADC91F" w14:textId="77777777" w:rsidR="00E42724" w:rsidRPr="00E42724" w:rsidRDefault="00E42724" w:rsidP="00E42724">
      <w:pPr>
        <w:pStyle w:val="Textosinformato"/>
        <w:rPr>
          <w:rFonts w:ascii="Courier New" w:hAnsi="Courier New" w:cs="Courier New"/>
        </w:rPr>
      </w:pPr>
    </w:p>
    <w:p w14:paraId="26095A1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SUBSECTION:sales</w:t>
      </w:r>
      <w:proofErr w:type="spellEnd"/>
      <w:r w:rsidRPr="00E42724">
        <w:rPr>
          <w:rFonts w:ascii="Courier New" w:hAnsi="Courier New" w:cs="Courier New"/>
        </w:rPr>
        <w:t>::</w:t>
      </w:r>
      <w:proofErr w:type="gramEnd"/>
    </w:p>
    <w:p w14:paraId="4FD113AB" w14:textId="77777777" w:rsidR="00E42724" w:rsidRPr="00E42724" w:rsidRDefault="00E42724" w:rsidP="00E42724">
      <w:pPr>
        <w:pStyle w:val="Textosinformato"/>
        <w:rPr>
          <w:rFonts w:ascii="Courier New" w:hAnsi="Courier New" w:cs="Courier New"/>
        </w:rPr>
      </w:pPr>
    </w:p>
    <w:p w14:paraId="22EC762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Venta</w:t>
      </w:r>
    </w:p>
    <w:p w14:paraId="647C9A77" w14:textId="77777777" w:rsidR="00E42724" w:rsidRPr="00E42724" w:rsidRDefault="00E42724" w:rsidP="00E42724">
      <w:pPr>
        <w:pStyle w:val="Textosinformato"/>
        <w:rPr>
          <w:rFonts w:ascii="Courier New" w:hAnsi="Courier New" w:cs="Courier New"/>
        </w:rPr>
      </w:pPr>
    </w:p>
    <w:p w14:paraId="1B3EB63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[Venta autoservicio dentro de la app: conversion freemium a AYNAI Pro mediante muros de valor (mas matches, Boost, certificacion). Venta B2B consultiva a universidades, aceleradoras y ONGs con propuestas de programas de validacion de talento. Las microtransacciones (certificacion NFT del score) se cierran in-app con pago integrado.]</w:t>
      </w:r>
    </w:p>
    <w:p w14:paraId="4FE09CBE" w14:textId="77777777" w:rsidR="00E42724" w:rsidRPr="00E42724" w:rsidRDefault="00E42724" w:rsidP="00E42724">
      <w:pPr>
        <w:pStyle w:val="Textosinformato"/>
        <w:rPr>
          <w:rFonts w:ascii="Courier New" w:hAnsi="Courier New" w:cs="Courier New"/>
        </w:rPr>
      </w:pPr>
    </w:p>
    <w:p w14:paraId="76E9F32C"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SUBSECTION:distribution</w:t>
      </w:r>
      <w:proofErr w:type="spellEnd"/>
      <w:r w:rsidRPr="00E42724">
        <w:rPr>
          <w:rFonts w:ascii="Courier New" w:hAnsi="Courier New" w:cs="Courier New"/>
        </w:rPr>
        <w:t>::</w:t>
      </w:r>
      <w:proofErr w:type="gramEnd"/>
    </w:p>
    <w:p w14:paraId="0822CA23" w14:textId="77777777" w:rsidR="00E42724" w:rsidRPr="00E42724" w:rsidRDefault="00E42724" w:rsidP="00E42724">
      <w:pPr>
        <w:pStyle w:val="Textosinformato"/>
        <w:rPr>
          <w:rFonts w:ascii="Courier New" w:hAnsi="Courier New" w:cs="Courier New"/>
        </w:rPr>
      </w:pPr>
    </w:p>
    <w:p w14:paraId="39B14A9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Distribución</w:t>
      </w:r>
    </w:p>
    <w:p w14:paraId="6187BE06" w14:textId="77777777" w:rsidR="00E42724" w:rsidRPr="00E42724" w:rsidRDefault="00E42724" w:rsidP="00E42724">
      <w:pPr>
        <w:pStyle w:val="Textosinformato"/>
        <w:rPr>
          <w:rFonts w:ascii="Courier New" w:hAnsi="Courier New" w:cs="Courier New"/>
        </w:rPr>
      </w:pPr>
    </w:p>
    <w:p w14:paraId="2F91E25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[Distribucion 100% digital: descarga desde App Store y Google Play y acceso web (PWA). La 'entrega' del servicio ocurre dentro de la plataforma (matching, chat, acuerdo y certificacion on-chain). No requiere logistica fisica salvo en el modulo de excedentes, gestionado mediante geolocalizacion y puntos de encuentro entre usuarios.]</w:t>
      </w:r>
    </w:p>
    <w:p w14:paraId="0AA50E9B" w14:textId="77777777" w:rsidR="00E42724" w:rsidRPr="00E42724" w:rsidRDefault="00E42724" w:rsidP="00E42724">
      <w:pPr>
        <w:pStyle w:val="Textosinformato"/>
        <w:rPr>
          <w:rFonts w:ascii="Courier New" w:hAnsi="Courier New" w:cs="Courier New"/>
        </w:rPr>
      </w:pPr>
    </w:p>
    <w:p w14:paraId="792E1278"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BLOCK:competitors</w:t>
      </w:r>
      <w:proofErr w:type="spellEnd"/>
      <w:r w:rsidRPr="00E42724">
        <w:rPr>
          <w:rFonts w:ascii="Courier New" w:hAnsi="Courier New" w:cs="Courier New"/>
        </w:rPr>
        <w:t>::</w:t>
      </w:r>
      <w:proofErr w:type="gramEnd"/>
    </w:p>
    <w:p w14:paraId="77876E57" w14:textId="77777777" w:rsidR="00E42724" w:rsidRPr="00E42724" w:rsidRDefault="00E42724" w:rsidP="00E42724">
      <w:pPr>
        <w:pStyle w:val="Textosinformato"/>
        <w:rPr>
          <w:rFonts w:ascii="Courier New" w:hAnsi="Courier New" w:cs="Courier New"/>
        </w:rPr>
      </w:pPr>
    </w:p>
    <w:p w14:paraId="21A0FD6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Competidores</w:t>
      </w:r>
    </w:p>
    <w:p w14:paraId="38267E16" w14:textId="77777777" w:rsidR="00E42724" w:rsidRPr="00E42724" w:rsidRDefault="00E42724" w:rsidP="00E42724">
      <w:pPr>
        <w:pStyle w:val="Textosinformato"/>
        <w:rPr>
          <w:rFonts w:ascii="Courier New" w:hAnsi="Courier New" w:cs="Courier New"/>
        </w:rPr>
      </w:pPr>
    </w:p>
    <w:p w14:paraId="37BFDCC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[Directos: plataformas de trueque y bancos de tiempo (TimeRepublik, Khatu) y grupos informales de trueque en Facebook/WhatsApp. Indirectos/sustitutos: marketplaces freelance globales (Fiverr, Upwork, Workana) y redes profesionales (LinkedIn). Limitaciones de la competencia: exigen capital fiduciario, privilegian credenciales formales sobre experiencia, su reputacion es manipulable y centralizada, y no ofrecen un registro verificable e inmutable del talento ni matching inteligente sin dinero.]</w:t>
      </w:r>
    </w:p>
    <w:p w14:paraId="5685560B" w14:textId="77777777" w:rsidR="00E42724" w:rsidRPr="00E42724" w:rsidRDefault="00E42724" w:rsidP="00E42724">
      <w:pPr>
        <w:pStyle w:val="Textosinformato"/>
        <w:rPr>
          <w:rFonts w:ascii="Courier New" w:hAnsi="Courier New" w:cs="Courier New"/>
        </w:rPr>
      </w:pPr>
    </w:p>
    <w:p w14:paraId="5442D417"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BLOCK:productService</w:t>
      </w:r>
      <w:proofErr w:type="spellEnd"/>
      <w:r w:rsidRPr="00E42724">
        <w:rPr>
          <w:rFonts w:ascii="Courier New" w:hAnsi="Courier New" w:cs="Courier New"/>
        </w:rPr>
        <w:t>::</w:t>
      </w:r>
      <w:proofErr w:type="gramEnd"/>
    </w:p>
    <w:p w14:paraId="22CF4602" w14:textId="77777777" w:rsidR="00E42724" w:rsidRPr="00E42724" w:rsidRDefault="00E42724" w:rsidP="00E42724">
      <w:pPr>
        <w:pStyle w:val="Textosinformato"/>
        <w:rPr>
          <w:rFonts w:ascii="Courier New" w:hAnsi="Courier New" w:cs="Courier New"/>
        </w:rPr>
      </w:pPr>
    </w:p>
    <w:p w14:paraId="04BD716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Producto / Servicio</w:t>
      </w:r>
    </w:p>
    <w:p w14:paraId="72B52D00" w14:textId="77777777" w:rsidR="00E42724" w:rsidRPr="00E42724" w:rsidRDefault="00E42724" w:rsidP="00E42724">
      <w:pPr>
        <w:pStyle w:val="Textosinformato"/>
        <w:rPr>
          <w:rFonts w:ascii="Courier New" w:hAnsi="Courier New" w:cs="Courier New"/>
        </w:rPr>
      </w:pPr>
    </w:p>
    <w:p w14:paraId="2B8C410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[Una super-plataforma (app y web) con tres modulos integrados: (1) intercambio cruzado de servicios y conocimientos (banco de tiempo) con matching por IA; (2) intercambio de bienes y excedentes de consumo con geolocalizacion; (3) rescate de excedentes alimentarios. Todo respaldado por el Aini Score, sistema de reputacion descentralizado on-chain (Solana) que certifica de forma inmutable la experiencia y confiabilidad de cada usuario.]</w:t>
      </w:r>
    </w:p>
    <w:p w14:paraId="3EA67B56" w14:textId="77777777" w:rsidR="00E42724" w:rsidRPr="00E42724" w:rsidRDefault="00E42724" w:rsidP="00E42724">
      <w:pPr>
        <w:pStyle w:val="Textosinformato"/>
        <w:rPr>
          <w:rFonts w:ascii="Courier New" w:hAnsi="Courier New" w:cs="Courier New"/>
        </w:rPr>
      </w:pPr>
    </w:p>
    <w:p w14:paraId="13D66005"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BLOCK:mvp</w:t>
      </w:r>
      <w:proofErr w:type="spellEnd"/>
      <w:r w:rsidRPr="00E42724">
        <w:rPr>
          <w:rFonts w:ascii="Courier New" w:hAnsi="Courier New" w:cs="Courier New"/>
        </w:rPr>
        <w:t>::</w:t>
      </w:r>
      <w:proofErr w:type="gramEnd"/>
    </w:p>
    <w:p w14:paraId="222E6820" w14:textId="77777777" w:rsidR="00E42724" w:rsidRPr="00E42724" w:rsidRDefault="00E42724" w:rsidP="00E42724">
      <w:pPr>
        <w:pStyle w:val="Textosinformato"/>
        <w:rPr>
          <w:rFonts w:ascii="Courier New" w:hAnsi="Courier New" w:cs="Courier New"/>
        </w:rPr>
      </w:pPr>
    </w:p>
    <w:p w14:paraId="695D51F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Producto Mínimo Viable (MVP)</w:t>
      </w:r>
    </w:p>
    <w:p w14:paraId="3C1E4F5E" w14:textId="77777777" w:rsidR="00E42724" w:rsidRPr="00E42724" w:rsidRDefault="00E42724" w:rsidP="00E42724">
      <w:pPr>
        <w:pStyle w:val="Textosinformato"/>
        <w:rPr>
          <w:rFonts w:ascii="Courier New" w:hAnsi="Courier New" w:cs="Courier New"/>
        </w:rPr>
      </w:pPr>
    </w:p>
    <w:p w14:paraId="71D78C6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[App/web funcional con: registro y perfil de habilidades, motor de matching por IA, mensajeria, flujo de acuerdo de intercambio de servicios y emision del Aini Score on-chain tras cada intercambio exitoso. El MVP se concentra en un solo modulo (intercambio de servicios entre freelancers) y un solo mercado (eje La Paz-El Alto / comunidad UMSA), validando la hipotesis central: que la reputacion verificable on-chain incentiva intercambios sin dinero.]</w:t>
      </w:r>
    </w:p>
    <w:p w14:paraId="75335C82" w14:textId="77777777" w:rsidR="00E42724" w:rsidRPr="00E42724" w:rsidRDefault="00E42724" w:rsidP="00E42724">
      <w:pPr>
        <w:pStyle w:val="Textosinformato"/>
        <w:rPr>
          <w:rFonts w:ascii="Courier New" w:hAnsi="Courier New" w:cs="Courier New"/>
        </w:rPr>
      </w:pPr>
    </w:p>
    <w:p w14:paraId="4E70CD8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BLOCK:revenueStreams</w:t>
      </w:r>
      <w:proofErr w:type="spellEnd"/>
      <w:r w:rsidRPr="00E42724">
        <w:rPr>
          <w:rFonts w:ascii="Courier New" w:hAnsi="Courier New" w:cs="Courier New"/>
        </w:rPr>
        <w:t>::</w:t>
      </w:r>
      <w:proofErr w:type="gramEnd"/>
    </w:p>
    <w:p w14:paraId="5888A574" w14:textId="77777777" w:rsidR="00E42724" w:rsidRPr="00E42724" w:rsidRDefault="00E42724" w:rsidP="00E42724">
      <w:pPr>
        <w:pStyle w:val="Textosinformato"/>
        <w:rPr>
          <w:rFonts w:ascii="Courier New" w:hAnsi="Courier New" w:cs="Courier New"/>
        </w:rPr>
      </w:pPr>
    </w:p>
    <w:p w14:paraId="0D4039F2"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Fuentes de Ingreso</w:t>
      </w:r>
    </w:p>
    <w:p w14:paraId="73FBB47B" w14:textId="77777777" w:rsidR="00E42724" w:rsidRPr="00E42724" w:rsidRDefault="00E42724" w:rsidP="00E42724">
      <w:pPr>
        <w:pStyle w:val="Textosinformato"/>
        <w:rPr>
          <w:rFonts w:ascii="Courier New" w:hAnsi="Courier New" w:cs="Courier New"/>
        </w:rPr>
      </w:pPr>
    </w:p>
    <w:p w14:paraId="1A47BC0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[Modelo freemium con multiples fuentes: suscripcion AYNAI Pro, microtransacciones por certificacion on-chain del Aini Score y por 'Boost' de visibilidad, comision sobre servicios premium/destacados, y contratos B2B con universidades, aceleradoras y ONGs por programas de validacion de talento y analitica de habilidades.]</w:t>
      </w:r>
    </w:p>
    <w:p w14:paraId="4D0567BB" w14:textId="77777777" w:rsidR="00E42724" w:rsidRPr="00E42724" w:rsidRDefault="00E42724" w:rsidP="00E42724">
      <w:pPr>
        <w:pStyle w:val="Textosinformato"/>
        <w:rPr>
          <w:rFonts w:ascii="Courier New" w:hAnsi="Courier New" w:cs="Courier New"/>
        </w:rPr>
      </w:pPr>
    </w:p>
    <w:p w14:paraId="63694F3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SUBSECTION:source</w:t>
      </w:r>
      <w:proofErr w:type="spellEnd"/>
      <w:r w:rsidRPr="00E42724">
        <w:rPr>
          <w:rFonts w:ascii="Courier New" w:hAnsi="Courier New" w:cs="Courier New"/>
        </w:rPr>
        <w:t>::</w:t>
      </w:r>
      <w:proofErr w:type="gramEnd"/>
    </w:p>
    <w:p w14:paraId="5A0FF7F8" w14:textId="77777777" w:rsidR="00E42724" w:rsidRPr="00E42724" w:rsidRDefault="00E42724" w:rsidP="00E42724">
      <w:pPr>
        <w:pStyle w:val="Textosinformato"/>
        <w:rPr>
          <w:rFonts w:ascii="Courier New" w:hAnsi="Courier New" w:cs="Courier New"/>
        </w:rPr>
      </w:pPr>
    </w:p>
    <w:p w14:paraId="31A8D7E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Fuente de Ingresos</w:t>
      </w:r>
    </w:p>
    <w:p w14:paraId="356EDD6E" w14:textId="77777777" w:rsidR="00E42724" w:rsidRPr="00E42724" w:rsidRDefault="00E42724" w:rsidP="00E42724">
      <w:pPr>
        <w:pStyle w:val="Textosinformato"/>
        <w:rPr>
          <w:rFonts w:ascii="Courier New" w:hAnsi="Courier New" w:cs="Courier New"/>
        </w:rPr>
      </w:pPr>
    </w:p>
    <w:p w14:paraId="7931A71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[Suscripciones recurrentes (Pro), microtransacciones unitarias (certificacion NFT del score, Boost), comisiones por servicios destacados y licencias/contratos B2B institucionales. A futuro: insights de datos anonimizados sobre demanda de habilidades para partners del ecosistema.]</w:t>
      </w:r>
    </w:p>
    <w:p w14:paraId="00E501CB" w14:textId="77777777" w:rsidR="00E42724" w:rsidRPr="00E42724" w:rsidRDefault="00E42724" w:rsidP="00E42724">
      <w:pPr>
        <w:pStyle w:val="Textosinformato"/>
        <w:rPr>
          <w:rFonts w:ascii="Courier New" w:hAnsi="Courier New" w:cs="Courier New"/>
        </w:rPr>
      </w:pPr>
    </w:p>
    <w:p w14:paraId="6C827EC4"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SUBSECTION:monetization</w:t>
      </w:r>
      <w:proofErr w:type="spellEnd"/>
      <w:r w:rsidRPr="00E42724">
        <w:rPr>
          <w:rFonts w:ascii="Courier New" w:hAnsi="Courier New" w:cs="Courier New"/>
        </w:rPr>
        <w:t>::</w:t>
      </w:r>
      <w:proofErr w:type="gramEnd"/>
    </w:p>
    <w:p w14:paraId="654623FB" w14:textId="77777777" w:rsidR="00E42724" w:rsidRPr="00E42724" w:rsidRDefault="00E42724" w:rsidP="00E42724">
      <w:pPr>
        <w:pStyle w:val="Textosinformato"/>
        <w:rPr>
          <w:rFonts w:ascii="Courier New" w:hAnsi="Courier New" w:cs="Courier New"/>
        </w:rPr>
      </w:pPr>
    </w:p>
    <w:p w14:paraId="4EDF467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Modelo(s) de Monetización</w:t>
      </w:r>
    </w:p>
    <w:p w14:paraId="669E83B0" w14:textId="77777777" w:rsidR="00E42724" w:rsidRPr="00E42724" w:rsidRDefault="00E42724" w:rsidP="00E42724">
      <w:pPr>
        <w:pStyle w:val="Textosinformato"/>
        <w:rPr>
          <w:rFonts w:ascii="Courier New" w:hAnsi="Courier New" w:cs="Courier New"/>
        </w:rPr>
      </w:pPr>
    </w:p>
    <w:p w14:paraId="6A2EF5F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[Freemium + suscripcion (SaaS) + transaccional (pay-per-use) + B2B por licencia. El nucleo gratuito impulsa la adquisicion y la red; la monetizacion proviene de quienes necesitan acelerar reputacion, visibilidad o gestionar talento a escala.]</w:t>
      </w:r>
    </w:p>
    <w:p w14:paraId="269DF3D2" w14:textId="77777777" w:rsidR="00E42724" w:rsidRPr="00E42724" w:rsidRDefault="00E42724" w:rsidP="00E42724">
      <w:pPr>
        <w:pStyle w:val="Textosinformato"/>
        <w:rPr>
          <w:rFonts w:ascii="Courier New" w:hAnsi="Courier New" w:cs="Courier New"/>
        </w:rPr>
      </w:pPr>
    </w:p>
    <w:p w14:paraId="149F8DE4"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SUBSECTION:payment</w:t>
      </w:r>
      <w:proofErr w:type="spellEnd"/>
      <w:r w:rsidRPr="00E42724">
        <w:rPr>
          <w:rFonts w:ascii="Courier New" w:hAnsi="Courier New" w:cs="Courier New"/>
        </w:rPr>
        <w:t>::</w:t>
      </w:r>
      <w:proofErr w:type="gramEnd"/>
    </w:p>
    <w:p w14:paraId="48132C0F" w14:textId="77777777" w:rsidR="00E42724" w:rsidRPr="00E42724" w:rsidRDefault="00E42724" w:rsidP="00E42724">
      <w:pPr>
        <w:pStyle w:val="Textosinformato"/>
        <w:rPr>
          <w:rFonts w:ascii="Courier New" w:hAnsi="Courier New" w:cs="Courier New"/>
        </w:rPr>
      </w:pPr>
    </w:p>
    <w:p w14:paraId="228E193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Método de Pago</w:t>
      </w:r>
    </w:p>
    <w:p w14:paraId="406902D4" w14:textId="77777777" w:rsidR="00E42724" w:rsidRPr="00E42724" w:rsidRDefault="00E42724" w:rsidP="00E42724">
      <w:pPr>
        <w:pStyle w:val="Textosinformato"/>
        <w:rPr>
          <w:rFonts w:ascii="Courier New" w:hAnsi="Courier New" w:cs="Courier New"/>
        </w:rPr>
      </w:pPr>
    </w:p>
    <w:p w14:paraId="179E684B"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[Pagos digitales integrados: tarjeta de credito/debito, QR Simple y billeteras moviles bolivianas (Tigo Money), y pagos cripto (USDC/SOL en Solana) para el segmento Web3. Las microtransacciones on-chain se liquidan con stablecoins por su bajo costo de gas en Solana.]</w:t>
      </w:r>
    </w:p>
    <w:p w14:paraId="3313C097" w14:textId="77777777" w:rsidR="00E42724" w:rsidRPr="00E42724" w:rsidRDefault="00E42724" w:rsidP="00E42724">
      <w:pPr>
        <w:pStyle w:val="Textosinformato"/>
        <w:rPr>
          <w:rFonts w:ascii="Courier New" w:hAnsi="Courier New" w:cs="Courier New"/>
        </w:rPr>
      </w:pPr>
    </w:p>
    <w:p w14:paraId="17D0354D" w14:textId="77777777" w:rsidR="00E42724" w:rsidRPr="009E2E7E" w:rsidRDefault="00E42724" w:rsidP="00E42724">
      <w:pPr>
        <w:pStyle w:val="Textosinformato"/>
        <w:rPr>
          <w:rFonts w:ascii="Courier New" w:hAnsi="Courier New" w:cs="Courier New"/>
          <w:lang w:val="en-US"/>
        </w:rPr>
      </w:pPr>
      <w:proofErr w:type="gramStart"/>
      <w:r w:rsidRPr="009E2E7E">
        <w:rPr>
          <w:rFonts w:ascii="Courier New" w:hAnsi="Courier New" w:cs="Courier New"/>
          <w:lang w:val="en-US"/>
        </w:rPr>
        <w:t>::</w:t>
      </w:r>
      <w:proofErr w:type="spellStart"/>
      <w:r w:rsidRPr="009E2E7E">
        <w:rPr>
          <w:rFonts w:ascii="Courier New" w:hAnsi="Courier New" w:cs="Courier New"/>
          <w:lang w:val="en-US"/>
        </w:rPr>
        <w:t>SUBSECTION:approxPrice</w:t>
      </w:r>
      <w:proofErr w:type="spellEnd"/>
      <w:r w:rsidRPr="009E2E7E">
        <w:rPr>
          <w:rFonts w:ascii="Courier New" w:hAnsi="Courier New" w:cs="Courier New"/>
          <w:lang w:val="en-US"/>
        </w:rPr>
        <w:t>::</w:t>
      </w:r>
      <w:proofErr w:type="gramEnd"/>
    </w:p>
    <w:p w14:paraId="299999A6" w14:textId="77777777" w:rsidR="00E42724" w:rsidRPr="009E2E7E" w:rsidRDefault="00E42724" w:rsidP="00E42724">
      <w:pPr>
        <w:pStyle w:val="Textosinformato"/>
        <w:rPr>
          <w:rFonts w:ascii="Courier New" w:hAnsi="Courier New" w:cs="Courier New"/>
          <w:lang w:val="en-US"/>
        </w:rPr>
      </w:pPr>
    </w:p>
    <w:p w14:paraId="04A84482" w14:textId="77777777" w:rsidR="00E42724" w:rsidRPr="009E2E7E" w:rsidRDefault="00E42724" w:rsidP="00E42724">
      <w:pPr>
        <w:pStyle w:val="Textosinformato"/>
        <w:rPr>
          <w:rFonts w:ascii="Courier New" w:hAnsi="Courier New" w:cs="Courier New"/>
          <w:lang w:val="en-US"/>
        </w:rPr>
      </w:pPr>
      <w:r w:rsidRPr="009E2E7E">
        <w:rPr>
          <w:rFonts w:ascii="Courier New" w:hAnsi="Courier New" w:cs="Courier New"/>
          <w:lang w:val="en-US"/>
        </w:rPr>
        <w:t xml:space="preserve">## </w:t>
      </w:r>
      <w:proofErr w:type="spellStart"/>
      <w:r w:rsidRPr="009E2E7E">
        <w:rPr>
          <w:rFonts w:ascii="Courier New" w:hAnsi="Courier New" w:cs="Courier New"/>
          <w:lang w:val="en-US"/>
        </w:rPr>
        <w:t>Precio</w:t>
      </w:r>
      <w:proofErr w:type="spellEnd"/>
      <w:r w:rsidRPr="009E2E7E">
        <w:rPr>
          <w:rFonts w:ascii="Courier New" w:hAnsi="Courier New" w:cs="Courier New"/>
          <w:lang w:val="en-US"/>
        </w:rPr>
        <w:t xml:space="preserve"> </w:t>
      </w:r>
      <w:proofErr w:type="spellStart"/>
      <w:r w:rsidRPr="009E2E7E">
        <w:rPr>
          <w:rFonts w:ascii="Courier New" w:hAnsi="Courier New" w:cs="Courier New"/>
          <w:lang w:val="en-US"/>
        </w:rPr>
        <w:t>Aprox</w:t>
      </w:r>
      <w:proofErr w:type="spellEnd"/>
      <w:r w:rsidRPr="009E2E7E">
        <w:rPr>
          <w:rFonts w:ascii="Courier New" w:hAnsi="Courier New" w:cs="Courier New"/>
          <w:lang w:val="en-US"/>
        </w:rPr>
        <w:t>. de P/S (BOB y $Us.)</w:t>
      </w:r>
    </w:p>
    <w:p w14:paraId="4658E27A" w14:textId="77777777" w:rsidR="00E42724" w:rsidRPr="009E2E7E" w:rsidRDefault="00E42724" w:rsidP="00E42724">
      <w:pPr>
        <w:pStyle w:val="Textosinformato"/>
        <w:rPr>
          <w:rFonts w:ascii="Courier New" w:hAnsi="Courier New" w:cs="Courier New"/>
          <w:lang w:val="en-US"/>
        </w:rPr>
      </w:pPr>
    </w:p>
    <w:p w14:paraId="5AF5457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[Suscripcion AYNAI Pro: ~35 BOB/mes (~5 USD). Certificacion on-chain del Aini Score (NFT): ~15 BOB (~2 USD). Boost de visibilidad por intercambio: ~10 BOB (~1,5 USD). Plan B2B institucional: desde ~3.500 BOB/mes (~500 USD) segun numero de usuarios. El acceso basico al intercambio de servicios es gratuito.]</w:t>
      </w:r>
      <w:proofErr w:type="spellStart"/>
      <w:proofErr w:type="spellEnd"/>
    </w:p>
    <w:p w14:paraId="0E763289" w14:textId="77777777" w:rsidR="00E42724" w:rsidRPr="00E42724" w:rsidRDefault="00E42724" w:rsidP="00E42724">
      <w:pPr>
        <w:pStyle w:val="Textosinformato"/>
        <w:rPr>
          <w:rFonts w:ascii="Courier New" w:hAnsi="Courier New" w:cs="Courier New"/>
        </w:rPr>
      </w:pPr>
    </w:p>
    <w:p w14:paraId="677D588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BLOCK:keyActivities</w:t>
      </w:r>
      <w:proofErr w:type="spellEnd"/>
      <w:r w:rsidRPr="00E42724">
        <w:rPr>
          <w:rFonts w:ascii="Courier New" w:hAnsi="Courier New" w:cs="Courier New"/>
        </w:rPr>
        <w:t>::</w:t>
      </w:r>
      <w:proofErr w:type="gramEnd"/>
    </w:p>
    <w:p w14:paraId="4EB9498B" w14:textId="77777777" w:rsidR="00E42724" w:rsidRPr="00E42724" w:rsidRDefault="00E42724" w:rsidP="00E42724">
      <w:pPr>
        <w:pStyle w:val="Textosinformato"/>
        <w:rPr>
          <w:rFonts w:ascii="Courier New" w:hAnsi="Courier New" w:cs="Courier New"/>
        </w:rPr>
      </w:pPr>
    </w:p>
    <w:p w14:paraId="35473CE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Actividades Clave</w:t>
      </w:r>
    </w:p>
    <w:p w14:paraId="08F92B5D" w14:textId="77777777" w:rsidR="00E42724" w:rsidRPr="00E42724" w:rsidRDefault="00E42724" w:rsidP="00E42724">
      <w:pPr>
        <w:pStyle w:val="Textosinformato"/>
        <w:rPr>
          <w:rFonts w:ascii="Courier New" w:hAnsi="Courier New" w:cs="Courier New"/>
        </w:rPr>
      </w:pPr>
    </w:p>
    <w:p w14:paraId="5A014B6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[Desarrollo y mantenimiento de la plataforma (app/web), entrenamiento y mejora del motor de matching por IA, desarrollo y auditoria de los smart contracts del Aini Score en Solana, moderacion y resolucion de disputas, adquisicion y dinamizacion de la comunidad (growth) y gestion de alianzas institucionales.]</w:t>
      </w:r>
    </w:p>
    <w:p w14:paraId="7EB6863B" w14:textId="77777777" w:rsidR="00E42724" w:rsidRPr="00E42724" w:rsidRDefault="00E42724" w:rsidP="00E42724">
      <w:pPr>
        <w:pStyle w:val="Textosinformato"/>
        <w:rPr>
          <w:rFonts w:ascii="Courier New" w:hAnsi="Courier New" w:cs="Courier New"/>
        </w:rPr>
      </w:pPr>
    </w:p>
    <w:p w14:paraId="3B488124"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BLOCK:keyResources</w:t>
      </w:r>
      <w:proofErr w:type="spellEnd"/>
      <w:r w:rsidRPr="00E42724">
        <w:rPr>
          <w:rFonts w:ascii="Courier New" w:hAnsi="Courier New" w:cs="Courier New"/>
        </w:rPr>
        <w:t>::</w:t>
      </w:r>
      <w:proofErr w:type="gramEnd"/>
    </w:p>
    <w:p w14:paraId="678F17B8" w14:textId="77777777" w:rsidR="00E42724" w:rsidRPr="00E42724" w:rsidRDefault="00E42724" w:rsidP="00E42724">
      <w:pPr>
        <w:pStyle w:val="Textosinformato"/>
        <w:rPr>
          <w:rFonts w:ascii="Courier New" w:hAnsi="Courier New" w:cs="Courier New"/>
        </w:rPr>
      </w:pPr>
    </w:p>
    <w:p w14:paraId="778DDF4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Recursos Clave</w:t>
      </w:r>
    </w:p>
    <w:p w14:paraId="18BBCD83" w14:textId="77777777" w:rsidR="00E42724" w:rsidRPr="00E42724" w:rsidRDefault="00E42724" w:rsidP="00E42724">
      <w:pPr>
        <w:pStyle w:val="Textosinformato"/>
        <w:rPr>
          <w:rFonts w:ascii="Courier New" w:hAnsi="Courier New" w:cs="Courier New"/>
        </w:rPr>
      </w:pPr>
    </w:p>
    <w:p w14:paraId="77C7D3E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[Equipo tecnico (full-stack, IA y blockchain Solana), la plataforma y su algoritmo de matching, los smart contracts e infraestructura on-chain, la base de datos de usuarios y reputacion, la marca AYNAI y la comunidad/red de usuarios (el efecto de red es el activo principal).]</w:t>
      </w:r>
    </w:p>
    <w:p w14:paraId="481969C3" w14:textId="77777777" w:rsidR="00E42724" w:rsidRPr="00E42724" w:rsidRDefault="00E42724" w:rsidP="00E42724">
      <w:pPr>
        <w:pStyle w:val="Textosinformato"/>
        <w:rPr>
          <w:rFonts w:ascii="Courier New" w:hAnsi="Courier New" w:cs="Courier New"/>
        </w:rPr>
      </w:pPr>
    </w:p>
    <w:p w14:paraId="11FB28B2"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BLOCK:keyPartners</w:t>
      </w:r>
      <w:proofErr w:type="spellEnd"/>
      <w:r w:rsidRPr="00E42724">
        <w:rPr>
          <w:rFonts w:ascii="Courier New" w:hAnsi="Courier New" w:cs="Courier New"/>
        </w:rPr>
        <w:t>::</w:t>
      </w:r>
      <w:proofErr w:type="gramEnd"/>
    </w:p>
    <w:p w14:paraId="6B54F9BF" w14:textId="77777777" w:rsidR="00E42724" w:rsidRPr="00E42724" w:rsidRDefault="00E42724" w:rsidP="00E42724">
      <w:pPr>
        <w:pStyle w:val="Textosinformato"/>
        <w:rPr>
          <w:rFonts w:ascii="Courier New" w:hAnsi="Courier New" w:cs="Courier New"/>
        </w:rPr>
      </w:pPr>
    </w:p>
    <w:p w14:paraId="35FE005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Socios Clave</w:t>
      </w:r>
    </w:p>
    <w:p w14:paraId="6C609985" w14:textId="77777777" w:rsidR="00E42724" w:rsidRPr="00E42724" w:rsidRDefault="00E42724" w:rsidP="00E42724">
      <w:pPr>
        <w:pStyle w:val="Textosinformato"/>
        <w:rPr>
          <w:rFonts w:ascii="Courier New" w:hAnsi="Courier New" w:cs="Courier New"/>
        </w:rPr>
      </w:pPr>
    </w:p>
    <w:p w14:paraId="50EE63D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[Universidades (UMSA y otras) y aceleradoras de emprendimiento, comunidades y fundaciones Web3 (ecosistema Solana, hackathons LatAm), proveedores de infraestructura (RPC de Solana como Helius, hosting cloud, APIs de IA como Anthropic/Claude), pasarelas de pago locales (Tigo Money, QR Simple) y ONGs/bancos de alimentos para el modulo de excedentes.]</w:t>
      </w:r>
    </w:p>
    <w:p w14:paraId="64786DB1" w14:textId="77777777" w:rsidR="00E42724" w:rsidRPr="00E42724" w:rsidRDefault="00E42724" w:rsidP="00E42724">
      <w:pPr>
        <w:pStyle w:val="Textosinformato"/>
        <w:rPr>
          <w:rFonts w:ascii="Courier New" w:hAnsi="Courier New" w:cs="Courier New"/>
        </w:rPr>
      </w:pPr>
    </w:p>
    <w:p w14:paraId="7B15098C"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SUBSECTION:alliances</w:t>
      </w:r>
      <w:proofErr w:type="spellEnd"/>
      <w:r w:rsidRPr="00E42724">
        <w:rPr>
          <w:rFonts w:ascii="Courier New" w:hAnsi="Courier New" w:cs="Courier New"/>
        </w:rPr>
        <w:t>::</w:t>
      </w:r>
      <w:proofErr w:type="gramEnd"/>
    </w:p>
    <w:p w14:paraId="711C2F6D" w14:textId="77777777" w:rsidR="00E42724" w:rsidRPr="00E42724" w:rsidRDefault="00E42724" w:rsidP="00E42724">
      <w:pPr>
        <w:pStyle w:val="Textosinformato"/>
        <w:rPr>
          <w:rFonts w:ascii="Courier New" w:hAnsi="Courier New" w:cs="Courier New"/>
        </w:rPr>
      </w:pPr>
    </w:p>
    <w:p w14:paraId="6154544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Alianzas</w:t>
      </w:r>
    </w:p>
    <w:p w14:paraId="7B31B5A7" w14:textId="77777777" w:rsidR="00E42724" w:rsidRPr="00E42724" w:rsidRDefault="00E42724" w:rsidP="00E42724">
      <w:pPr>
        <w:pStyle w:val="Textosinformato"/>
        <w:rPr>
          <w:rFonts w:ascii="Courier New" w:hAnsi="Courier New" w:cs="Courier New"/>
        </w:rPr>
      </w:pPr>
    </w:p>
    <w:p w14:paraId="3D12B8A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[Convenios con la UMSA y centros de estudiantes para captacion de early adopters; alianzas con aceleradoras y hubs de emprendimiento; partnership con la Solana Foundation y comunidades Web3 LatAm; acuerdos con ONGs y bancos de alimentos para el rescate de excedentes.]</w:t>
      </w:r>
    </w:p>
    <w:p w14:paraId="124301F1" w14:textId="77777777" w:rsidR="00E42724" w:rsidRPr="00E42724" w:rsidRDefault="00E42724" w:rsidP="00E42724">
      <w:pPr>
        <w:pStyle w:val="Textosinformato"/>
        <w:rPr>
          <w:rFonts w:ascii="Courier New" w:hAnsi="Courier New" w:cs="Courier New"/>
        </w:rPr>
      </w:pPr>
    </w:p>
    <w:p w14:paraId="2FAE2629"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SUBSECTION:allianceType</w:t>
      </w:r>
      <w:proofErr w:type="spellEnd"/>
      <w:r w:rsidRPr="00E42724">
        <w:rPr>
          <w:rFonts w:ascii="Courier New" w:hAnsi="Courier New" w:cs="Courier New"/>
        </w:rPr>
        <w:t>::</w:t>
      </w:r>
      <w:proofErr w:type="gramEnd"/>
    </w:p>
    <w:p w14:paraId="46FAC1CB" w14:textId="77777777" w:rsidR="00E42724" w:rsidRPr="00E42724" w:rsidRDefault="00E42724" w:rsidP="00E42724">
      <w:pPr>
        <w:pStyle w:val="Textosinformato"/>
        <w:rPr>
          <w:rFonts w:ascii="Courier New" w:hAnsi="Courier New" w:cs="Courier New"/>
        </w:rPr>
      </w:pPr>
    </w:p>
    <w:p w14:paraId="1CE96CD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Tipo de Alianzas</w:t>
      </w:r>
    </w:p>
    <w:p w14:paraId="4201B472" w14:textId="77777777" w:rsidR="00E42724" w:rsidRPr="00E42724" w:rsidRDefault="00E42724" w:rsidP="00E42724">
      <w:pPr>
        <w:pStyle w:val="Textosinformato"/>
        <w:rPr>
          <w:rFonts w:ascii="Courier New" w:hAnsi="Courier New" w:cs="Courier New"/>
        </w:rPr>
      </w:pPr>
    </w:p>
    <w:p w14:paraId="56745DAB"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[Alianzas estrategicas (acceso a comunidades y validacion institucional), tecnologicas (infraestructura blockchain, IA y pagos), comerciales (canales B2B) y de impacto social (ONGs ambientales y alimentarias). En fase temprana predominan acuerdos de colaboracion y co-marketing, que evolucionan a contratos de licencia.]</w:t>
      </w:r>
    </w:p>
    <w:p w14:paraId="493A444F" w14:textId="77777777" w:rsidR="00E42724" w:rsidRPr="00E42724" w:rsidRDefault="00E42724" w:rsidP="00E42724">
      <w:pPr>
        <w:pStyle w:val="Textosinformato"/>
        <w:rPr>
          <w:rFonts w:ascii="Courier New" w:hAnsi="Courier New" w:cs="Courier New"/>
        </w:rPr>
      </w:pPr>
    </w:p>
    <w:p w14:paraId="5B5B66B6"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BLOCK:differentiators</w:t>
      </w:r>
      <w:proofErr w:type="spellEnd"/>
      <w:r w:rsidRPr="00E42724">
        <w:rPr>
          <w:rFonts w:ascii="Courier New" w:hAnsi="Courier New" w:cs="Courier New"/>
        </w:rPr>
        <w:t>::</w:t>
      </w:r>
      <w:proofErr w:type="gramEnd"/>
    </w:p>
    <w:p w14:paraId="5C80300E" w14:textId="77777777" w:rsidR="00E42724" w:rsidRPr="00E42724" w:rsidRDefault="00E42724" w:rsidP="00E42724">
      <w:pPr>
        <w:pStyle w:val="Textosinformato"/>
        <w:rPr>
          <w:rFonts w:ascii="Courier New" w:hAnsi="Courier New" w:cs="Courier New"/>
        </w:rPr>
      </w:pPr>
    </w:p>
    <w:p w14:paraId="3CC05E0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Diferenciadores</w:t>
      </w:r>
    </w:p>
    <w:p w14:paraId="3AE5182D" w14:textId="77777777" w:rsidR="00E42724" w:rsidRPr="00E42724" w:rsidRDefault="00E42724" w:rsidP="00E42724">
      <w:pPr>
        <w:pStyle w:val="Textosinformato"/>
        <w:rPr>
          <w:rFonts w:ascii="Courier New" w:hAnsi="Courier New" w:cs="Courier New"/>
        </w:rPr>
      </w:pPr>
    </w:p>
    <w:p w14:paraId="01DD4F1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[Combinacion unica de matching por IA + reputacion descentralizada on-chain (Aini Score) en un marketplace de trueque sin dinero. A diferencia de LinkedIn o Fiverr, la reputacion es verificable, inmutable y no manipulable, y no se requiere capital fiduciario para participar.]</w:t>
      </w:r>
    </w:p>
    <w:p w14:paraId="222EF50D" w14:textId="77777777" w:rsidR="00E42724" w:rsidRPr="00E42724" w:rsidRDefault="00E42724" w:rsidP="00E42724">
      <w:pPr>
        <w:pStyle w:val="Textosinformato"/>
        <w:rPr>
          <w:rFonts w:ascii="Courier New" w:hAnsi="Courier New" w:cs="Courier New"/>
        </w:rPr>
      </w:pPr>
    </w:p>
    <w:p w14:paraId="7E7BBE33"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SUBSECTION:competitive</w:t>
      </w:r>
      <w:proofErr w:type="spellEnd"/>
      <w:r w:rsidRPr="00E42724">
        <w:rPr>
          <w:rFonts w:ascii="Courier New" w:hAnsi="Courier New" w:cs="Courier New"/>
        </w:rPr>
        <w:t>::</w:t>
      </w:r>
      <w:proofErr w:type="gramEnd"/>
    </w:p>
    <w:p w14:paraId="6C3CB07F" w14:textId="77777777" w:rsidR="00E42724" w:rsidRPr="00E42724" w:rsidRDefault="00E42724" w:rsidP="00E42724">
      <w:pPr>
        <w:pStyle w:val="Textosinformato"/>
        <w:rPr>
          <w:rFonts w:ascii="Courier New" w:hAnsi="Courier New" w:cs="Courier New"/>
        </w:rPr>
      </w:pPr>
    </w:p>
    <w:p w14:paraId="6F4BEFA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Ventaja Competitiva</w:t>
      </w:r>
    </w:p>
    <w:p w14:paraId="4F35825A" w14:textId="77777777" w:rsidR="00E42724" w:rsidRPr="00E42724" w:rsidRDefault="00E42724" w:rsidP="00E42724">
      <w:pPr>
        <w:pStyle w:val="Textosinformato"/>
        <w:rPr>
          <w:rFonts w:ascii="Courier New" w:hAnsi="Courier New" w:cs="Courier New"/>
        </w:rPr>
      </w:pPr>
    </w:p>
    <w:p w14:paraId="52D6A8CF"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sistema de reputacion on-chain (Aini Score) sobre Solana: una credencial de experiencia inmutable y portable que ninguna plataforma centralizada tradicional puede replicar facilmente, sumado a un motor de matching propio entrenado para emparejar habilidades complementarias.]</w:t>
      </w:r>
    </w:p>
    <w:p w14:paraId="1016FF8B" w14:textId="77777777" w:rsidR="00E42724" w:rsidRPr="00E42724" w:rsidRDefault="00E42724" w:rsidP="00E42724">
      <w:pPr>
        <w:pStyle w:val="Textosinformato"/>
        <w:rPr>
          <w:rFonts w:ascii="Courier New" w:hAnsi="Courier New" w:cs="Courier New"/>
        </w:rPr>
      </w:pPr>
    </w:p>
    <w:p w14:paraId="5D563203"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SUBSECTION:comparative</w:t>
      </w:r>
      <w:proofErr w:type="spellEnd"/>
      <w:r w:rsidRPr="00E42724">
        <w:rPr>
          <w:rFonts w:ascii="Courier New" w:hAnsi="Courier New" w:cs="Courier New"/>
        </w:rPr>
        <w:t>::</w:t>
      </w:r>
      <w:proofErr w:type="gramEnd"/>
    </w:p>
    <w:p w14:paraId="4EC997F9" w14:textId="77777777" w:rsidR="00E42724" w:rsidRPr="00E42724" w:rsidRDefault="00E42724" w:rsidP="00E42724">
      <w:pPr>
        <w:pStyle w:val="Textosinformato"/>
        <w:rPr>
          <w:rFonts w:ascii="Courier New" w:hAnsi="Courier New" w:cs="Courier New"/>
        </w:rPr>
      </w:pPr>
    </w:p>
    <w:p w14:paraId="26D8011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Ventaja Comparativa</w:t>
      </w:r>
    </w:p>
    <w:p w14:paraId="47AF0D86" w14:textId="77777777" w:rsidR="00E42724" w:rsidRPr="00E42724" w:rsidRDefault="00E42724" w:rsidP="00E42724">
      <w:pPr>
        <w:pStyle w:val="Textosinformato"/>
        <w:rPr>
          <w:rFonts w:ascii="Courier New" w:hAnsi="Courier New" w:cs="Courier New"/>
        </w:rPr>
      </w:pPr>
    </w:p>
    <w:p w14:paraId="21A6A7A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[Frente a Fiverr/Upwork: cero barrera economica (no se necesita dinero para empezar). Frente a LinkedIn: reputacion basada en intercambios reales verificados, no en autoreporte. Frente a los grupos de trueque informales: confianza, trazabilidad y resolucion de disputas. Ademas integra economia circular (excedentes) en una sola app.]</w:t>
      </w:r>
    </w:p>
    <w:p w14:paraId="117B2ABC" w14:textId="77777777" w:rsidR="00E42724" w:rsidRPr="00E42724" w:rsidRDefault="00E42724" w:rsidP="00E42724">
      <w:pPr>
        <w:pStyle w:val="Textosinformato"/>
        <w:rPr>
          <w:rFonts w:ascii="Courier New" w:hAnsi="Courier New" w:cs="Courier New"/>
        </w:rPr>
      </w:pPr>
    </w:p>
    <w:p w14:paraId="3D231915"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SUBSECTION:unfair</w:t>
      </w:r>
      <w:proofErr w:type="spellEnd"/>
      <w:r w:rsidRPr="00E42724">
        <w:rPr>
          <w:rFonts w:ascii="Courier New" w:hAnsi="Courier New" w:cs="Courier New"/>
        </w:rPr>
        <w:t>::</w:t>
      </w:r>
      <w:proofErr w:type="gramEnd"/>
    </w:p>
    <w:p w14:paraId="0686099B" w14:textId="77777777" w:rsidR="00E42724" w:rsidRPr="00E42724" w:rsidRDefault="00E42724" w:rsidP="00E42724">
      <w:pPr>
        <w:pStyle w:val="Textosinformato"/>
        <w:rPr>
          <w:rFonts w:ascii="Courier New" w:hAnsi="Courier New" w:cs="Courier New"/>
        </w:rPr>
      </w:pPr>
    </w:p>
    <w:p w14:paraId="5F2B440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Ventaja Injusta</w:t>
      </w:r>
    </w:p>
    <w:p w14:paraId="19DD3CF3" w14:textId="77777777" w:rsidR="00E42724" w:rsidRPr="00E42724" w:rsidRDefault="00E42724" w:rsidP="00E42724">
      <w:pPr>
        <w:pStyle w:val="Textosinformato"/>
        <w:rPr>
          <w:rFonts w:ascii="Courier New" w:hAnsi="Courier New" w:cs="Courier New"/>
        </w:rPr>
      </w:pPr>
    </w:p>
    <w:p w14:paraId="5777F48B"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[El vinculo academico fundacional con la UMSA y la herencia de Khatu otorgan acceso privilegiado a una comunidad inicial leal y a una narrativa cultural arraigada (el 'ayni' andino de reciprocidad). Esto, junto con el efecto de red de la reputacion on-chain acumulada (cuanto antes entra el usuario, mas valiosa e intransferible es su credencial), crea una ventaja dificil de copiar o comprar.]</w:t>
      </w:r>
    </w:p>
    <w:p w14:paraId="2FED502A" w14:textId="77777777" w:rsidR="00E42724" w:rsidRPr="00E42724" w:rsidRDefault="00E42724" w:rsidP="00E42724">
      <w:pPr>
        <w:pStyle w:val="Textosinformato"/>
        <w:rPr>
          <w:rFonts w:ascii="Courier New" w:hAnsi="Courier New" w:cs="Courier New"/>
        </w:rPr>
      </w:pPr>
    </w:p>
    <w:p w14:paraId="3E2922AA"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BLOCK:marketSize</w:t>
      </w:r>
      <w:proofErr w:type="spellEnd"/>
      <w:r w:rsidRPr="00E42724">
        <w:rPr>
          <w:rFonts w:ascii="Courier New" w:hAnsi="Courier New" w:cs="Courier New"/>
        </w:rPr>
        <w:t>::</w:t>
      </w:r>
      <w:proofErr w:type="gramEnd"/>
    </w:p>
    <w:p w14:paraId="4B23B191" w14:textId="77777777" w:rsidR="00E42724" w:rsidRPr="00E42724" w:rsidRDefault="00E42724" w:rsidP="00E42724">
      <w:pPr>
        <w:pStyle w:val="Textosinformato"/>
        <w:rPr>
          <w:rFonts w:ascii="Courier New" w:hAnsi="Courier New" w:cs="Courier New"/>
        </w:rPr>
      </w:pPr>
    </w:p>
    <w:p w14:paraId="335FF16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Tamaños de Mercado</w:t>
      </w:r>
    </w:p>
    <w:p w14:paraId="02BCBB36" w14:textId="77777777" w:rsidR="00E42724" w:rsidRPr="00E42724" w:rsidRDefault="00E42724" w:rsidP="00E42724">
      <w:pPr>
        <w:pStyle w:val="Textosinformato"/>
        <w:rPr>
          <w:rFonts w:ascii="Courier New" w:hAnsi="Courier New" w:cs="Courier New"/>
        </w:rPr>
      </w:pPr>
    </w:p>
    <w:p w14:paraId="1D66C25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[Mercado de servicios profesionales freelance y economia informal de jovenes y emprendedores en Latinoamerica, con foco inicial en Bolivia y mercados andinos (cifras de proyeccion):]</w:t>
      </w:r>
    </w:p>
    <w:p w14:paraId="0A3A2E2C" w14:textId="77777777" w:rsidR="00E42724" w:rsidRPr="00E42724" w:rsidRDefault="00E42724" w:rsidP="00E42724">
      <w:pPr>
        <w:pStyle w:val="Textosinformato"/>
        <w:rPr>
          <w:rFonts w:ascii="Courier New" w:hAnsi="Courier New" w:cs="Courier New"/>
        </w:rPr>
      </w:pPr>
    </w:p>
    <w:p w14:paraId="7509F8B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SUBSECTION:tam</w:t>
      </w:r>
      <w:proofErr w:type="spellEnd"/>
      <w:r w:rsidRPr="00E42724">
        <w:rPr>
          <w:rFonts w:ascii="Courier New" w:hAnsi="Courier New" w:cs="Courier New"/>
        </w:rPr>
        <w:t>::</w:t>
      </w:r>
      <w:proofErr w:type="gramEnd"/>
    </w:p>
    <w:p w14:paraId="1A968CAC" w14:textId="77777777" w:rsidR="00E42724" w:rsidRPr="00E42724" w:rsidRDefault="00E42724" w:rsidP="00E42724">
      <w:pPr>
        <w:pStyle w:val="Textosinformato"/>
        <w:rPr>
          <w:rFonts w:ascii="Courier New" w:hAnsi="Courier New" w:cs="Courier New"/>
        </w:rPr>
      </w:pPr>
    </w:p>
    <w:p w14:paraId="1C9F6B6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TAM</w:t>
      </w:r>
    </w:p>
    <w:p w14:paraId="2AE7AB0E" w14:textId="77777777" w:rsidR="00E42724" w:rsidRPr="00E42724" w:rsidRDefault="00E42724" w:rsidP="00E42724">
      <w:pPr>
        <w:pStyle w:val="Textosinformato"/>
        <w:rPr>
          <w:rFonts w:ascii="Courier New" w:hAnsi="Courier New" w:cs="Courier New"/>
        </w:rPr>
      </w:pPr>
    </w:p>
    <w:p w14:paraId="1499F5C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[TAM: ~50 millones de freelancers, trabajadores gig y micro-emprendedores en Latinoamerica; valor del mercado de servicios profesionales freelance regional estimado en ~USD 15.000 millones anuales.]</w:t>
      </w:r>
    </w:p>
    <w:p w14:paraId="7175B365" w14:textId="77777777" w:rsidR="00E42724" w:rsidRPr="00E42724" w:rsidRDefault="00E42724" w:rsidP="00E42724">
      <w:pPr>
        <w:pStyle w:val="Textosinformato"/>
        <w:rPr>
          <w:rFonts w:ascii="Courier New" w:hAnsi="Courier New" w:cs="Courier New"/>
        </w:rPr>
      </w:pPr>
    </w:p>
    <w:p w14:paraId="4B70121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SUBSECTION:sam</w:t>
      </w:r>
      <w:proofErr w:type="spellEnd"/>
      <w:r w:rsidRPr="00E42724">
        <w:rPr>
          <w:rFonts w:ascii="Courier New" w:hAnsi="Courier New" w:cs="Courier New"/>
        </w:rPr>
        <w:t>::</w:t>
      </w:r>
      <w:proofErr w:type="gramEnd"/>
    </w:p>
    <w:p w14:paraId="2571F111" w14:textId="77777777" w:rsidR="00E42724" w:rsidRPr="00E42724" w:rsidRDefault="00E42724" w:rsidP="00E42724">
      <w:pPr>
        <w:pStyle w:val="Textosinformato"/>
        <w:rPr>
          <w:rFonts w:ascii="Courier New" w:hAnsi="Courier New" w:cs="Courier New"/>
        </w:rPr>
      </w:pPr>
    </w:p>
    <w:p w14:paraId="1F39D95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SAM</w:t>
      </w:r>
    </w:p>
    <w:p w14:paraId="0952BE7D" w14:textId="77777777" w:rsidR="00E42724" w:rsidRPr="00E42724" w:rsidRDefault="00E42724" w:rsidP="00E42724">
      <w:pPr>
        <w:pStyle w:val="Textosinformato"/>
        <w:rPr>
          <w:rFonts w:ascii="Courier New" w:hAnsi="Courier New" w:cs="Courier New"/>
        </w:rPr>
      </w:pPr>
    </w:p>
    <w:p w14:paraId="46626E8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[SAM: jovenes (18-40) digitalmente activos con smartphone en mercados andinos hispanohablantes (Bolivia, Peru, Ecuador, Colombia): ~8 millones de personas, equivalente a un mercado direccionable de ~USD 1.200 millones anuales.]</w:t>
      </w:r>
    </w:p>
    <w:p w14:paraId="4936A521" w14:textId="77777777" w:rsidR="00E42724" w:rsidRPr="00E42724" w:rsidRDefault="00E42724" w:rsidP="00E42724">
      <w:pPr>
        <w:pStyle w:val="Textosinformato"/>
        <w:rPr>
          <w:rFonts w:ascii="Courier New" w:hAnsi="Courier New" w:cs="Courier New"/>
        </w:rPr>
      </w:pPr>
    </w:p>
    <w:p w14:paraId="5069C166"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SUBSECTION:som</w:t>
      </w:r>
      <w:proofErr w:type="spellEnd"/>
      <w:r w:rsidRPr="00E42724">
        <w:rPr>
          <w:rFonts w:ascii="Courier New" w:hAnsi="Courier New" w:cs="Courier New"/>
        </w:rPr>
        <w:t>::</w:t>
      </w:r>
      <w:proofErr w:type="gramEnd"/>
    </w:p>
    <w:p w14:paraId="042D3ACD" w14:textId="77777777" w:rsidR="00E42724" w:rsidRPr="00E42724" w:rsidRDefault="00E42724" w:rsidP="00E42724">
      <w:pPr>
        <w:pStyle w:val="Textosinformato"/>
        <w:rPr>
          <w:rFonts w:ascii="Courier New" w:hAnsi="Courier New" w:cs="Courier New"/>
        </w:rPr>
      </w:pPr>
    </w:p>
    <w:p w14:paraId="56358EA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SOM</w:t>
      </w:r>
    </w:p>
    <w:p w14:paraId="5FAEA81C" w14:textId="77777777" w:rsidR="00E42724" w:rsidRPr="00E42724" w:rsidRDefault="00E42724" w:rsidP="00E42724">
      <w:pPr>
        <w:pStyle w:val="Textosinformato"/>
        <w:rPr>
          <w:rFonts w:ascii="Courier New" w:hAnsi="Courier New" w:cs="Courier New"/>
        </w:rPr>
      </w:pPr>
    </w:p>
    <w:p w14:paraId="4A74154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[SOM: meta de captura realista en los primeros 2-3 anos, concentrada en Bolivia (La Paz, El Alto, Cochabamba, Santa Cruz): ~50.000 usuarios activos y ~5.000 suscriptores de pago, equivalente a ingresos anuales potenciales de ~USD 0,3-1,5 millones (1-2% del SAM).]</w:t>
      </w:r>
    </w:p>
    <w:p w14:paraId="62616690" w14:textId="77777777" w:rsidR="00E42724" w:rsidRPr="00E42724" w:rsidRDefault="00E42724" w:rsidP="00E42724">
      <w:pPr>
        <w:pStyle w:val="Textosinformato"/>
        <w:rPr>
          <w:rFonts w:ascii="Courier New" w:hAnsi="Courier New" w:cs="Courier New"/>
        </w:rPr>
      </w:pPr>
    </w:p>
    <w:p w14:paraId="4DA8825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SUBSECTION:mvm</w:t>
      </w:r>
      <w:proofErr w:type="spellEnd"/>
      <w:r w:rsidRPr="00E42724">
        <w:rPr>
          <w:rFonts w:ascii="Courier New" w:hAnsi="Courier New" w:cs="Courier New"/>
        </w:rPr>
        <w:t>::</w:t>
      </w:r>
      <w:proofErr w:type="gramEnd"/>
    </w:p>
    <w:p w14:paraId="549E4B1B" w14:textId="77777777" w:rsidR="00E42724" w:rsidRPr="00E42724" w:rsidRDefault="00E42724" w:rsidP="00E42724">
      <w:pPr>
        <w:pStyle w:val="Textosinformato"/>
        <w:rPr>
          <w:rFonts w:ascii="Courier New" w:hAnsi="Courier New" w:cs="Courier New"/>
        </w:rPr>
      </w:pPr>
    </w:p>
    <w:p w14:paraId="57B4276B"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MVM (Mercado Viable Mínimo)</w:t>
      </w:r>
    </w:p>
    <w:p w14:paraId="35592131" w14:textId="77777777" w:rsidR="00E42724" w:rsidRPr="00E42724" w:rsidRDefault="00E42724" w:rsidP="00E42724">
      <w:pPr>
        <w:pStyle w:val="Textosinformato"/>
        <w:rPr>
          <w:rFonts w:ascii="Courier New" w:hAnsi="Courier New" w:cs="Courier New"/>
        </w:rPr>
      </w:pPr>
    </w:p>
    <w:p w14:paraId="375B2F2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[MVM: la comunidad universitaria de la UMSA y el ecosistema emprendedor de La Paz: ~5.000 usuarios early adopters, suficientes para validar el efecto de red, el matching y el ciclo de reputacion on-chain.]</w:t>
      </w:r>
    </w:p>
    <w:p w14:paraId="402D3A58" w14:textId="77777777" w:rsidR="00E42724" w:rsidRPr="00E42724" w:rsidRDefault="00E42724" w:rsidP="00E42724">
      <w:pPr>
        <w:pStyle w:val="Textosinformato"/>
        <w:rPr>
          <w:rFonts w:ascii="Courier New" w:hAnsi="Courier New" w:cs="Courier New"/>
        </w:rPr>
      </w:pPr>
    </w:p>
    <w:p w14:paraId="222424E0"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BLOCK:innovation</w:t>
      </w:r>
      <w:proofErr w:type="spellEnd"/>
      <w:r w:rsidRPr="00E42724">
        <w:rPr>
          <w:rFonts w:ascii="Courier New" w:hAnsi="Courier New" w:cs="Courier New"/>
        </w:rPr>
        <w:t>::</w:t>
      </w:r>
      <w:proofErr w:type="gramEnd"/>
    </w:p>
    <w:p w14:paraId="5FA77639" w14:textId="77777777" w:rsidR="00E42724" w:rsidRPr="00E42724" w:rsidRDefault="00E42724" w:rsidP="00E42724">
      <w:pPr>
        <w:pStyle w:val="Textosinformato"/>
        <w:rPr>
          <w:rFonts w:ascii="Courier New" w:hAnsi="Courier New" w:cs="Courier New"/>
        </w:rPr>
      </w:pPr>
    </w:p>
    <w:p w14:paraId="366F422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Innovación</w:t>
      </w:r>
    </w:p>
    <w:p w14:paraId="654A672D" w14:textId="77777777" w:rsidR="00E42724" w:rsidRPr="00E42724" w:rsidRDefault="00E42724" w:rsidP="00E42724">
      <w:pPr>
        <w:pStyle w:val="Textosinformato"/>
        <w:rPr>
          <w:rFonts w:ascii="Courier New" w:hAnsi="Courier New" w:cs="Courier New"/>
        </w:rPr>
      </w:pPr>
    </w:p>
    <w:p w14:paraId="7265175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[Innovacion de modelo y tecnologica: primer marketplace de trueque de habilidades de la region que fusiona IA de emparejamiento con un sistema de reputacion descentralizado on-chain. La clave es convertir la confianza y la experiencia en un activo digital verificable e inmutable, eliminando la dependencia del dinero fiduciario y de las credenciales formales.]</w:t>
      </w:r>
    </w:p>
    <w:p w14:paraId="2B3D5753" w14:textId="77777777" w:rsidR="00E42724" w:rsidRPr="00E42724" w:rsidRDefault="00E42724" w:rsidP="00E42724">
      <w:pPr>
        <w:pStyle w:val="Textosinformato"/>
        <w:rPr>
          <w:rFonts w:ascii="Courier New" w:hAnsi="Courier New" w:cs="Courier New"/>
        </w:rPr>
      </w:pPr>
    </w:p>
    <w:p w14:paraId="6B4BC239"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BLOCK:impact</w:t>
      </w:r>
      <w:proofErr w:type="spellEnd"/>
      <w:r w:rsidRPr="00E42724">
        <w:rPr>
          <w:rFonts w:ascii="Courier New" w:hAnsi="Courier New" w:cs="Courier New"/>
        </w:rPr>
        <w:t>::</w:t>
      </w:r>
      <w:proofErr w:type="gramEnd"/>
    </w:p>
    <w:p w14:paraId="5466F1F4" w14:textId="77777777" w:rsidR="00E42724" w:rsidRPr="00E42724" w:rsidRDefault="00E42724" w:rsidP="00E42724">
      <w:pPr>
        <w:pStyle w:val="Textosinformato"/>
        <w:rPr>
          <w:rFonts w:ascii="Courier New" w:hAnsi="Courier New" w:cs="Courier New"/>
        </w:rPr>
      </w:pPr>
    </w:p>
    <w:p w14:paraId="0C5CF13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Tipo de Impacto</w:t>
      </w:r>
    </w:p>
    <w:p w14:paraId="649D8638" w14:textId="77777777" w:rsidR="00E42724" w:rsidRPr="00E42724" w:rsidRDefault="00E42724" w:rsidP="00E42724">
      <w:pPr>
        <w:pStyle w:val="Textosinformato"/>
        <w:rPr>
          <w:rFonts w:ascii="Courier New" w:hAnsi="Courier New" w:cs="Courier New"/>
        </w:rPr>
      </w:pPr>
    </w:p>
    <w:p w14:paraId="0A32ECA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[Impacto de triple resultado (economico, social y ambiental): inclusion economica de jovenes sin liquidez, empleabilidad basada en talento real y reduccion del desperdicio mediante economia circular.]</w:t>
      </w:r>
    </w:p>
    <w:p w14:paraId="5EACD7F8" w14:textId="77777777" w:rsidR="00E42724" w:rsidRPr="00E42724" w:rsidRDefault="00E42724" w:rsidP="00E42724">
      <w:pPr>
        <w:pStyle w:val="Textosinformato"/>
        <w:rPr>
          <w:rFonts w:ascii="Courier New" w:hAnsi="Courier New" w:cs="Courier New"/>
        </w:rPr>
      </w:pPr>
    </w:p>
    <w:p w14:paraId="27E62C1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SUBSECTION:economic</w:t>
      </w:r>
      <w:proofErr w:type="spellEnd"/>
      <w:r w:rsidRPr="00E42724">
        <w:rPr>
          <w:rFonts w:ascii="Courier New" w:hAnsi="Courier New" w:cs="Courier New"/>
        </w:rPr>
        <w:t>::</w:t>
      </w:r>
      <w:proofErr w:type="gramEnd"/>
    </w:p>
    <w:p w14:paraId="443771BC" w14:textId="77777777" w:rsidR="00E42724" w:rsidRPr="00E42724" w:rsidRDefault="00E42724" w:rsidP="00E42724">
      <w:pPr>
        <w:pStyle w:val="Textosinformato"/>
        <w:rPr>
          <w:rFonts w:ascii="Courier New" w:hAnsi="Courier New" w:cs="Courier New"/>
        </w:rPr>
      </w:pPr>
    </w:p>
    <w:p w14:paraId="1E13164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Impacto Económico</w:t>
      </w:r>
    </w:p>
    <w:p w14:paraId="5D4AB1F4" w14:textId="77777777" w:rsidR="00E42724" w:rsidRPr="00E42724" w:rsidRDefault="00E42724" w:rsidP="00E42724">
      <w:pPr>
        <w:pStyle w:val="Textosinformato"/>
        <w:rPr>
          <w:rFonts w:ascii="Courier New" w:hAnsi="Courier New" w:cs="Courier New"/>
        </w:rPr>
      </w:pPr>
    </w:p>
    <w:p w14:paraId="1599C9C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[Permite a jovenes y emprendedores acceder a servicios valorados en cientos de bolivianos sin desembolsar capital, acelerando sus proyectos y generando empleabilidad. Crea un activo de reputacion que incrementa su valor en el mercado laboral formal e informal.]</w:t>
      </w:r>
    </w:p>
    <w:p w14:paraId="47DE1BCD" w14:textId="77777777" w:rsidR="00E42724" w:rsidRPr="00E42724" w:rsidRDefault="00E42724" w:rsidP="00E42724">
      <w:pPr>
        <w:pStyle w:val="Textosinformato"/>
        <w:rPr>
          <w:rFonts w:ascii="Courier New" w:hAnsi="Courier New" w:cs="Courier New"/>
        </w:rPr>
      </w:pPr>
    </w:p>
    <w:p w14:paraId="2EDD58C5"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SUBSECTION:environmental</w:t>
      </w:r>
      <w:proofErr w:type="spellEnd"/>
      <w:r w:rsidRPr="00E42724">
        <w:rPr>
          <w:rFonts w:ascii="Courier New" w:hAnsi="Courier New" w:cs="Courier New"/>
        </w:rPr>
        <w:t>::</w:t>
      </w:r>
      <w:proofErr w:type="gramEnd"/>
    </w:p>
    <w:p w14:paraId="7CA35A79" w14:textId="77777777" w:rsidR="00E42724" w:rsidRPr="00E42724" w:rsidRDefault="00E42724" w:rsidP="00E42724">
      <w:pPr>
        <w:pStyle w:val="Textosinformato"/>
        <w:rPr>
          <w:rFonts w:ascii="Courier New" w:hAnsi="Courier New" w:cs="Courier New"/>
        </w:rPr>
      </w:pPr>
    </w:p>
    <w:p w14:paraId="21D2DD2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Impacto Ambiental</w:t>
      </w:r>
    </w:p>
    <w:p w14:paraId="317AEB20" w14:textId="77777777" w:rsidR="00E42724" w:rsidRPr="00E42724" w:rsidRDefault="00E42724" w:rsidP="00E42724">
      <w:pPr>
        <w:pStyle w:val="Textosinformato"/>
        <w:rPr>
          <w:rFonts w:ascii="Courier New" w:hAnsi="Courier New" w:cs="Courier New"/>
        </w:rPr>
      </w:pPr>
    </w:p>
    <w:p w14:paraId="539AE8D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[Reduce la huella de carbono mediante el rescate de excedentes alimentarios y la reutilizacion/intercambio de bienes de consumo (economia circular), evitando produccion y desperdicio innecesarios.]</w:t>
      </w:r>
    </w:p>
    <w:p w14:paraId="78E26A9F" w14:textId="77777777" w:rsidR="00E42724" w:rsidRPr="00E42724" w:rsidRDefault="00E42724" w:rsidP="00E42724">
      <w:pPr>
        <w:pStyle w:val="Textosinformato"/>
        <w:rPr>
          <w:rFonts w:ascii="Courier New" w:hAnsi="Courier New" w:cs="Courier New"/>
        </w:rPr>
      </w:pPr>
    </w:p>
    <w:p w14:paraId="212147A8"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SUBSECTION:social</w:t>
      </w:r>
      <w:proofErr w:type="spellEnd"/>
      <w:r w:rsidRPr="00E42724">
        <w:rPr>
          <w:rFonts w:ascii="Courier New" w:hAnsi="Courier New" w:cs="Courier New"/>
        </w:rPr>
        <w:t>::</w:t>
      </w:r>
      <w:proofErr w:type="gramEnd"/>
    </w:p>
    <w:p w14:paraId="14C6AF1B" w14:textId="77777777" w:rsidR="00E42724" w:rsidRPr="00E42724" w:rsidRDefault="00E42724" w:rsidP="00E42724">
      <w:pPr>
        <w:pStyle w:val="Textosinformato"/>
        <w:rPr>
          <w:rFonts w:ascii="Courier New" w:hAnsi="Courier New" w:cs="Courier New"/>
        </w:rPr>
      </w:pPr>
    </w:p>
    <w:p w14:paraId="253865B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Impacto Social</w:t>
      </w:r>
    </w:p>
    <w:p w14:paraId="7FA20AB1" w14:textId="77777777" w:rsidR="00E42724" w:rsidRPr="00E42724" w:rsidRDefault="00E42724" w:rsidP="00E42724">
      <w:pPr>
        <w:pStyle w:val="Textosinformato"/>
        <w:rPr>
          <w:rFonts w:ascii="Courier New" w:hAnsi="Courier New" w:cs="Courier New"/>
        </w:rPr>
      </w:pPr>
    </w:p>
    <w:p w14:paraId="06812EE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[Democratiza la validacion del talento para autodidactas y personas sin credenciales formales, reduce la brecha de oportunidades, fortalece redes de colaboracion comunitaria y recupera culturalmente la practica andina de reciprocidad (ayni).]</w:t>
      </w:r>
    </w:p>
    <w:p w14:paraId="24F0038B" w14:textId="77777777" w:rsidR="00E42724" w:rsidRPr="00E42724" w:rsidRDefault="00E42724" w:rsidP="00E42724">
      <w:pPr>
        <w:pStyle w:val="Textosinformato"/>
        <w:rPr>
          <w:rFonts w:ascii="Courier New" w:hAnsi="Courier New" w:cs="Courier New"/>
        </w:rPr>
      </w:pPr>
    </w:p>
    <w:p w14:paraId="26C4BFDE"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BLOCK:focus</w:t>
      </w:r>
      <w:proofErr w:type="spellEnd"/>
      <w:r w:rsidRPr="00E42724">
        <w:rPr>
          <w:rFonts w:ascii="Courier New" w:hAnsi="Courier New" w:cs="Courier New"/>
        </w:rPr>
        <w:t>::</w:t>
      </w:r>
      <w:proofErr w:type="gramEnd"/>
    </w:p>
    <w:p w14:paraId="65016F5A" w14:textId="77777777" w:rsidR="00E42724" w:rsidRPr="00E42724" w:rsidRDefault="00E42724" w:rsidP="00E42724">
      <w:pPr>
        <w:pStyle w:val="Textosinformato"/>
        <w:rPr>
          <w:rFonts w:ascii="Courier New" w:hAnsi="Courier New" w:cs="Courier New"/>
        </w:rPr>
      </w:pPr>
    </w:p>
    <w:p w14:paraId="0319C962"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Enfoque (B2B, B2C, etc.)</w:t>
      </w:r>
    </w:p>
    <w:p w14:paraId="0F4F677B" w14:textId="77777777" w:rsidR="00E42724" w:rsidRPr="00E42724" w:rsidRDefault="00E42724" w:rsidP="00E42724">
      <w:pPr>
        <w:pStyle w:val="Textosinformato"/>
        <w:rPr>
          <w:rFonts w:ascii="Courier New" w:hAnsi="Courier New" w:cs="Courier New"/>
        </w:rPr>
      </w:pPr>
    </w:p>
    <w:p w14:paraId="744199F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[Enfoque hibrido: predominantemente B2C (usuarios individuales que intercambian y se suscriben), con una linea B2B/B2B2C en crecimiento (universidades, aceleradoras y ONGs que adquieren programas de validacion de talento y bolsas de habilidades para sus comunidades).]</w:t>
      </w:r>
    </w:p>
    <w:p w14:paraId="13BCD075" w14:textId="77777777" w:rsidR="00E42724" w:rsidRPr="00E42724" w:rsidRDefault="00E42724" w:rsidP="00E42724">
      <w:pPr>
        <w:pStyle w:val="Textosinformato"/>
        <w:rPr>
          <w:rFonts w:ascii="Courier New" w:hAnsi="Courier New" w:cs="Courier New"/>
        </w:rPr>
      </w:pPr>
    </w:p>
    <w:p w14:paraId="4D95DAAA"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BLOCK:keyCosts</w:t>
      </w:r>
      <w:proofErr w:type="spellEnd"/>
      <w:r w:rsidRPr="00E42724">
        <w:rPr>
          <w:rFonts w:ascii="Courier New" w:hAnsi="Courier New" w:cs="Courier New"/>
        </w:rPr>
        <w:t>::</w:t>
      </w:r>
      <w:proofErr w:type="gramEnd"/>
    </w:p>
    <w:p w14:paraId="08F29483" w14:textId="77777777" w:rsidR="00E42724" w:rsidRPr="00E42724" w:rsidRDefault="00E42724" w:rsidP="00E42724">
      <w:pPr>
        <w:pStyle w:val="Textosinformato"/>
        <w:rPr>
          <w:rFonts w:ascii="Courier New" w:hAnsi="Courier New" w:cs="Courier New"/>
        </w:rPr>
      </w:pPr>
    </w:p>
    <w:p w14:paraId="5D381684"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Costos Clave</w:t>
      </w:r>
    </w:p>
    <w:p w14:paraId="4BC4B73F" w14:textId="77777777" w:rsidR="00E42724" w:rsidRPr="00E42724" w:rsidRDefault="00E42724" w:rsidP="00E42724">
      <w:pPr>
        <w:pStyle w:val="Textosinformato"/>
        <w:rPr>
          <w:rFonts w:ascii="Courier New" w:hAnsi="Courier New" w:cs="Courier New"/>
        </w:rPr>
      </w:pPr>
    </w:p>
    <w:p w14:paraId="54B6B7F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[Los costos principales son tecnologicos y de talento: desarrollo y mantenimiento de la plataforma, infraestructura cloud y on-chain, APIs de IA, equipo y adquisicion de usuarios (marketing). Modelo orientado a economias de escala (costo marginal por usuario decreciente).]</w:t>
      </w:r>
    </w:p>
    <w:p w14:paraId="00BB5A0B" w14:textId="77777777" w:rsidR="00E42724" w:rsidRPr="00E42724" w:rsidRDefault="00E42724" w:rsidP="00E42724">
      <w:pPr>
        <w:pStyle w:val="Textosinformato"/>
        <w:rPr>
          <w:rFonts w:ascii="Courier New" w:hAnsi="Courier New" w:cs="Courier New"/>
        </w:rPr>
      </w:pPr>
    </w:p>
    <w:p w14:paraId="2E7A0208"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SUBSECTION:fixed</w:t>
      </w:r>
      <w:proofErr w:type="spellEnd"/>
      <w:r w:rsidRPr="00E42724">
        <w:rPr>
          <w:rFonts w:ascii="Courier New" w:hAnsi="Courier New" w:cs="Courier New"/>
        </w:rPr>
        <w:t>::</w:t>
      </w:r>
      <w:proofErr w:type="gramEnd"/>
    </w:p>
    <w:p w14:paraId="19ACC2EE" w14:textId="77777777" w:rsidR="00E42724" w:rsidRPr="00E42724" w:rsidRDefault="00E42724" w:rsidP="00E42724">
      <w:pPr>
        <w:pStyle w:val="Textosinformato"/>
        <w:rPr>
          <w:rFonts w:ascii="Courier New" w:hAnsi="Courier New" w:cs="Courier New"/>
        </w:rPr>
      </w:pPr>
    </w:p>
    <w:p w14:paraId="13BED12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Costos Fijos</w:t>
      </w:r>
    </w:p>
    <w:p w14:paraId="1A6ABF91" w14:textId="77777777" w:rsidR="00E42724" w:rsidRPr="00E42724" w:rsidRDefault="00E42724" w:rsidP="00E42724">
      <w:pPr>
        <w:pStyle w:val="Textosinformato"/>
        <w:rPr>
          <w:rFonts w:ascii="Courier New" w:hAnsi="Courier New" w:cs="Courier New"/>
        </w:rPr>
      </w:pPr>
    </w:p>
    <w:p w14:paraId="0C43D93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[Costos fijos (fase temprana, mensual): equipo core ~28.000 BOB; infraestructura cloud + RPC Solana + APIs de IA ~4.000 BOB; legal/contable/herramientas SaaS ~2.000 BOB; marketing base ~5.000 BOB. Total fijo ~ 39.000 BOB/mes (~5.600 USD).]</w:t>
      </w:r>
    </w:p>
    <w:p w14:paraId="21F098F0" w14:textId="77777777" w:rsidR="00E42724" w:rsidRPr="00E42724" w:rsidRDefault="00E42724" w:rsidP="00E42724">
      <w:pPr>
        <w:pStyle w:val="Textosinformato"/>
        <w:rPr>
          <w:rFonts w:ascii="Courier New" w:hAnsi="Courier New" w:cs="Courier New"/>
        </w:rPr>
      </w:pPr>
    </w:p>
    <w:p w14:paraId="262806BE"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SUBSECTION:variable</w:t>
      </w:r>
      <w:proofErr w:type="spellEnd"/>
      <w:r w:rsidRPr="00E42724">
        <w:rPr>
          <w:rFonts w:ascii="Courier New" w:hAnsi="Courier New" w:cs="Courier New"/>
        </w:rPr>
        <w:t>::</w:t>
      </w:r>
      <w:proofErr w:type="gramEnd"/>
    </w:p>
    <w:p w14:paraId="68977728" w14:textId="77777777" w:rsidR="00E42724" w:rsidRPr="00E42724" w:rsidRDefault="00E42724" w:rsidP="00E42724">
      <w:pPr>
        <w:pStyle w:val="Textosinformato"/>
        <w:rPr>
          <w:rFonts w:ascii="Courier New" w:hAnsi="Courier New" w:cs="Courier New"/>
        </w:rPr>
      </w:pPr>
    </w:p>
    <w:p w14:paraId="15C330B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Costos Variables</w:t>
      </w:r>
    </w:p>
    <w:p w14:paraId="7C305296" w14:textId="77777777" w:rsidR="00E42724" w:rsidRPr="00E42724" w:rsidRDefault="00E42724" w:rsidP="00E42724">
      <w:pPr>
        <w:pStyle w:val="Textosinformato"/>
        <w:rPr>
          <w:rFonts w:ascii="Courier New" w:hAnsi="Courier New" w:cs="Courier New"/>
        </w:rPr>
      </w:pPr>
    </w:p>
    <w:p w14:paraId="64DD459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[Costos variables por usuario/transaccion: gas on-chain en Solana (~USD 0,001), inferencia de IA del matching, pasarela de pago (~3-5%) y soporte. Estimado agregado ~ 3 BOB por intercambio certificado.]</w:t>
      </w:r>
    </w:p>
    <w:p w14:paraId="17C3B0DD" w14:textId="77777777" w:rsidR="00E42724" w:rsidRPr="00E42724" w:rsidRDefault="00E42724" w:rsidP="00E42724">
      <w:pPr>
        <w:pStyle w:val="Textosinformato"/>
        <w:rPr>
          <w:rFonts w:ascii="Courier New" w:hAnsi="Courier New" w:cs="Courier New"/>
        </w:rPr>
      </w:pPr>
    </w:p>
    <w:p w14:paraId="4964BD31"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SUBSECTION:totalCost</w:t>
      </w:r>
      <w:proofErr w:type="spellEnd"/>
      <w:r w:rsidRPr="00E42724">
        <w:rPr>
          <w:rFonts w:ascii="Courier New" w:hAnsi="Courier New" w:cs="Courier New"/>
        </w:rPr>
        <w:t>::</w:t>
      </w:r>
      <w:proofErr w:type="gramEnd"/>
    </w:p>
    <w:p w14:paraId="38BACF67" w14:textId="77777777" w:rsidR="00E42724" w:rsidRPr="00E42724" w:rsidRDefault="00E42724" w:rsidP="00E42724">
      <w:pPr>
        <w:pStyle w:val="Textosinformato"/>
        <w:rPr>
          <w:rFonts w:ascii="Courier New" w:hAnsi="Courier New" w:cs="Courier New"/>
        </w:rPr>
      </w:pPr>
    </w:p>
    <w:p w14:paraId="71B36AA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Costo Total (Mes y Año)</w:t>
      </w:r>
    </w:p>
    <w:p w14:paraId="0B0F400B" w14:textId="77777777" w:rsidR="00E42724" w:rsidRPr="00E42724" w:rsidRDefault="00E42724" w:rsidP="00E42724">
      <w:pPr>
        <w:pStyle w:val="Textosinformato"/>
        <w:rPr>
          <w:rFonts w:ascii="Courier New" w:hAnsi="Courier New" w:cs="Courier New"/>
        </w:rPr>
      </w:pPr>
    </w:p>
    <w:p w14:paraId="6318A27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[Costo total aproximado: ~42.000 BOB/mes incluyendo variables a escala temprana (~6.000 USD/mes), equivalente a ~504.000 BOB/ano (~72.000 USD/ano).]</w:t>
      </w:r>
    </w:p>
    <w:p w14:paraId="431D791C" w14:textId="77777777" w:rsidR="00E42724" w:rsidRPr="00E42724" w:rsidRDefault="00E42724" w:rsidP="00E42724">
      <w:pPr>
        <w:pStyle w:val="Textosinformato"/>
        <w:rPr>
          <w:rFonts w:ascii="Courier New" w:hAnsi="Courier New" w:cs="Courier New"/>
        </w:rPr>
      </w:pPr>
    </w:p>
    <w:p w14:paraId="5CBC04C2"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SUBSECTION:peMoney</w:t>
      </w:r>
      <w:proofErr w:type="spellEnd"/>
      <w:r w:rsidRPr="00E42724">
        <w:rPr>
          <w:rFonts w:ascii="Courier New" w:hAnsi="Courier New" w:cs="Courier New"/>
        </w:rPr>
        <w:t>::</w:t>
      </w:r>
      <w:proofErr w:type="gramEnd"/>
    </w:p>
    <w:p w14:paraId="340F5B4C" w14:textId="77777777" w:rsidR="00E42724" w:rsidRPr="00E42724" w:rsidRDefault="00E42724" w:rsidP="00E42724">
      <w:pPr>
        <w:pStyle w:val="Textosinformato"/>
        <w:rPr>
          <w:rFonts w:ascii="Courier New" w:hAnsi="Courier New" w:cs="Courier New"/>
        </w:rPr>
      </w:pPr>
    </w:p>
    <w:p w14:paraId="4C2E3DC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PE$ (Punto de Equilibrio en Dinero)</w:t>
      </w:r>
    </w:p>
    <w:p w14:paraId="250442CD" w14:textId="77777777" w:rsidR="00E42724" w:rsidRPr="00E42724" w:rsidRDefault="00E42724" w:rsidP="00E42724">
      <w:pPr>
        <w:pStyle w:val="Textosinformato"/>
        <w:rPr>
          <w:rFonts w:ascii="Courier New" w:hAnsi="Courier New" w:cs="Courier New"/>
        </w:rPr>
      </w:pPr>
    </w:p>
    <w:p w14:paraId="2F83679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[PE$ ~ 42.700 BOB/mes de ingresos para cubrir los costos fijos (~6.100 USD/mes), considerando un margen de contribucion del ~91% sobre el ARPU.]</w:t>
      </w:r>
    </w:p>
    <w:p w14:paraId="5F2A2A1A" w14:textId="77777777" w:rsidR="00E42724" w:rsidRPr="00E42724" w:rsidRDefault="00E42724" w:rsidP="00E42724">
      <w:pPr>
        <w:pStyle w:val="Textosinformato"/>
        <w:rPr>
          <w:rFonts w:ascii="Courier New" w:hAnsi="Courier New" w:cs="Courier New"/>
        </w:rPr>
      </w:pPr>
    </w:p>
    <w:p w14:paraId="6F9E1942"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SUBSECTION:peQuantity</w:t>
      </w:r>
      <w:proofErr w:type="spellEnd"/>
      <w:r w:rsidRPr="00E42724">
        <w:rPr>
          <w:rFonts w:ascii="Courier New" w:hAnsi="Courier New" w:cs="Courier New"/>
        </w:rPr>
        <w:t>::</w:t>
      </w:r>
      <w:proofErr w:type="gramEnd"/>
    </w:p>
    <w:p w14:paraId="1F3BF5CF" w14:textId="77777777" w:rsidR="00E42724" w:rsidRPr="00E42724" w:rsidRDefault="00E42724" w:rsidP="00E42724">
      <w:pPr>
        <w:pStyle w:val="Textosinformato"/>
        <w:rPr>
          <w:rFonts w:ascii="Courier New" w:hAnsi="Courier New" w:cs="Courier New"/>
        </w:rPr>
      </w:pPr>
    </w:p>
    <w:p w14:paraId="5A51D15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PEQ (Punto de Equilibrio en Cantidad)</w:t>
      </w:r>
    </w:p>
    <w:p w14:paraId="0FD94AA8" w14:textId="77777777" w:rsidR="00E42724" w:rsidRPr="00E42724" w:rsidRDefault="00E42724" w:rsidP="00E42724">
      <w:pPr>
        <w:pStyle w:val="Textosinformato"/>
        <w:rPr>
          <w:rFonts w:ascii="Courier New" w:hAnsi="Courier New" w:cs="Courier New"/>
        </w:rPr>
      </w:pPr>
    </w:p>
    <w:p w14:paraId="1E11C42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[PEQ ~ 1.220 suscriptores de pago activos al mes (ARPU 35 BOB; margen de contribucion 32 BOB), punto a partir del cual la operacion cubre sus costos fijos.]</w:t>
      </w:r>
    </w:p>
    <w:p w14:paraId="2A9F040E" w14:textId="77777777" w:rsidR="00E42724" w:rsidRPr="00E42724" w:rsidRDefault="00E42724" w:rsidP="00E42724">
      <w:pPr>
        <w:pStyle w:val="Textosinformato"/>
        <w:rPr>
          <w:rFonts w:ascii="Courier New" w:hAnsi="Courier New" w:cs="Courier New"/>
        </w:rPr>
      </w:pPr>
    </w:p>
    <w:p w14:paraId="316B588A"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BLOCK:mtp</w:t>
      </w:r>
      <w:proofErr w:type="spellEnd"/>
      <w:r w:rsidRPr="00E42724">
        <w:rPr>
          <w:rFonts w:ascii="Courier New" w:hAnsi="Courier New" w:cs="Courier New"/>
        </w:rPr>
        <w:t>::</w:t>
      </w:r>
      <w:proofErr w:type="gramEnd"/>
    </w:p>
    <w:p w14:paraId="7E307C99" w14:textId="77777777" w:rsidR="00E42724" w:rsidRPr="00E42724" w:rsidRDefault="00E42724" w:rsidP="00E42724">
      <w:pPr>
        <w:pStyle w:val="Textosinformato"/>
        <w:rPr>
          <w:rFonts w:ascii="Courier New" w:hAnsi="Courier New" w:cs="Courier New"/>
        </w:rPr>
      </w:pPr>
    </w:p>
    <w:p w14:paraId="2528EAF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MTP</w:t>
      </w:r>
    </w:p>
    <w:p w14:paraId="2DCA3F60" w14:textId="77777777" w:rsidR="00E42724" w:rsidRPr="00E42724" w:rsidRDefault="00E42724" w:rsidP="00E42724">
      <w:pPr>
        <w:pStyle w:val="Textosinformato"/>
        <w:rPr>
          <w:rFonts w:ascii="Courier New" w:hAnsi="Courier New" w:cs="Courier New"/>
        </w:rPr>
      </w:pPr>
    </w:p>
    <w:p w14:paraId="42EE0A3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[MTP (Proposito de Transformacion Masiva): 'Democratizar el acceso a las oportunidades, haciendo que el talento de cada latinoamericano valga sin necesidad de dinero.']</w:t>
      </w:r>
    </w:p>
    <w:p w14:paraId="410A8645" w14:textId="77777777" w:rsidR="00E42724" w:rsidRPr="00E42724" w:rsidRDefault="00E42724" w:rsidP="00E42724">
      <w:pPr>
        <w:pStyle w:val="Textosinformato"/>
        <w:rPr>
          <w:rFonts w:ascii="Courier New" w:hAnsi="Courier New" w:cs="Courier New"/>
        </w:rPr>
      </w:pPr>
    </w:p>
    <w:p w14:paraId="4BCDD7F0"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SUBSECTION:slogan</w:t>
      </w:r>
      <w:proofErr w:type="spellEnd"/>
      <w:r w:rsidRPr="00E42724">
        <w:rPr>
          <w:rFonts w:ascii="Courier New" w:hAnsi="Courier New" w:cs="Courier New"/>
        </w:rPr>
        <w:t>::</w:t>
      </w:r>
      <w:proofErr w:type="gramEnd"/>
    </w:p>
    <w:p w14:paraId="32E1E7FB" w14:textId="77777777" w:rsidR="00E42724" w:rsidRPr="00E42724" w:rsidRDefault="00E42724" w:rsidP="00E42724">
      <w:pPr>
        <w:pStyle w:val="Textosinformato"/>
        <w:rPr>
          <w:rFonts w:ascii="Courier New" w:hAnsi="Courier New" w:cs="Courier New"/>
        </w:rPr>
      </w:pPr>
    </w:p>
    <w:p w14:paraId="1F8D613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Slogan</w:t>
      </w:r>
    </w:p>
    <w:p w14:paraId="0DD6B347" w14:textId="77777777" w:rsidR="00E42724" w:rsidRPr="00E42724" w:rsidRDefault="00E42724" w:rsidP="00E42724">
      <w:pPr>
        <w:pStyle w:val="Textosinformato"/>
        <w:rPr>
          <w:rFonts w:ascii="Courier New" w:hAnsi="Courier New" w:cs="Courier New"/>
        </w:rPr>
      </w:pPr>
    </w:p>
    <w:p w14:paraId="00A864CB"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[Tu talento es tu moneda.]</w:t>
      </w:r>
    </w:p>
    <w:p w14:paraId="572F637C" w14:textId="77777777" w:rsidR="00E42724" w:rsidRPr="00E42724" w:rsidRDefault="00E42724" w:rsidP="00E42724">
      <w:pPr>
        <w:pStyle w:val="Textosinformato"/>
        <w:rPr>
          <w:rFonts w:ascii="Courier New" w:hAnsi="Courier New" w:cs="Courier New"/>
        </w:rPr>
      </w:pPr>
    </w:p>
    <w:p w14:paraId="50087E8A"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lastRenderedPageBreak/>
        <w:t>::</w:t>
      </w:r>
      <w:proofErr w:type="spellStart"/>
      <w:r w:rsidRPr="00E42724">
        <w:rPr>
          <w:rFonts w:ascii="Courier New" w:hAnsi="Courier New" w:cs="Courier New"/>
        </w:rPr>
        <w:t>BLOCK:scalability</w:t>
      </w:r>
      <w:proofErr w:type="spellEnd"/>
      <w:r w:rsidRPr="00E42724">
        <w:rPr>
          <w:rFonts w:ascii="Courier New" w:hAnsi="Courier New" w:cs="Courier New"/>
        </w:rPr>
        <w:t>::</w:t>
      </w:r>
      <w:proofErr w:type="gramEnd"/>
    </w:p>
    <w:p w14:paraId="70EB480D" w14:textId="77777777" w:rsidR="00E42724" w:rsidRPr="00E42724" w:rsidRDefault="00E42724" w:rsidP="00E42724">
      <w:pPr>
        <w:pStyle w:val="Textosinformato"/>
        <w:rPr>
          <w:rFonts w:ascii="Courier New" w:hAnsi="Courier New" w:cs="Courier New"/>
        </w:rPr>
      </w:pPr>
    </w:p>
    <w:p w14:paraId="0D38055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Escalabilidad</w:t>
      </w:r>
    </w:p>
    <w:p w14:paraId="3931ED17" w14:textId="77777777" w:rsidR="00E42724" w:rsidRPr="00E42724" w:rsidRDefault="00E42724" w:rsidP="00E42724">
      <w:pPr>
        <w:pStyle w:val="Textosinformato"/>
        <w:rPr>
          <w:rFonts w:ascii="Courier New" w:hAnsi="Courier New" w:cs="Courier New"/>
        </w:rPr>
      </w:pPr>
    </w:p>
    <w:p w14:paraId="4B61695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[Negocio altamente escalable por ser 100% digital, con costo marginal decreciente y fuerte efecto de red: cada usuario aumenta el valor de la plataforma. La reputacion on-chain es portable entre mercados, facilitando la expansion a nuevos paises replicando el modelo (playbook por ciudad/universidad).]</w:t>
      </w:r>
    </w:p>
    <w:p w14:paraId="731219B8" w14:textId="77777777" w:rsidR="00E42724" w:rsidRPr="00E42724" w:rsidRDefault="00E42724" w:rsidP="00E42724">
      <w:pPr>
        <w:pStyle w:val="Textosinformato"/>
        <w:rPr>
          <w:rFonts w:ascii="Courier New" w:hAnsi="Courier New" w:cs="Courier New"/>
        </w:rPr>
      </w:pPr>
    </w:p>
    <w:p w14:paraId="1871AB1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SUBSECTION:roadmap</w:t>
      </w:r>
      <w:proofErr w:type="spellEnd"/>
      <w:r w:rsidRPr="00E42724">
        <w:rPr>
          <w:rFonts w:ascii="Courier New" w:hAnsi="Courier New" w:cs="Courier New"/>
        </w:rPr>
        <w:t>::</w:t>
      </w:r>
      <w:proofErr w:type="gramEnd"/>
    </w:p>
    <w:p w14:paraId="5BBE80BA" w14:textId="77777777" w:rsidR="00E42724" w:rsidRPr="00E42724" w:rsidRDefault="00E42724" w:rsidP="00E42724">
      <w:pPr>
        <w:pStyle w:val="Textosinformato"/>
        <w:rPr>
          <w:rFonts w:ascii="Courier New" w:hAnsi="Courier New" w:cs="Courier New"/>
        </w:rPr>
      </w:pPr>
    </w:p>
    <w:p w14:paraId="365D4FD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Alcance, Hitos y Tiempo (</w:t>
      </w:r>
      <w:proofErr w:type="spellStart"/>
      <w:r w:rsidRPr="00E42724">
        <w:rPr>
          <w:rFonts w:ascii="Courier New" w:hAnsi="Courier New" w:cs="Courier New"/>
        </w:rPr>
        <w:t>Roadmap</w:t>
      </w:r>
      <w:proofErr w:type="spellEnd"/>
      <w:r w:rsidRPr="00E42724">
        <w:rPr>
          <w:rFonts w:ascii="Courier New" w:hAnsi="Courier New" w:cs="Courier New"/>
        </w:rPr>
        <w:t>)</w:t>
      </w:r>
    </w:p>
    <w:p w14:paraId="34CBBC26" w14:textId="77777777" w:rsidR="00E42724" w:rsidRPr="00E42724" w:rsidRDefault="00E42724" w:rsidP="00E42724">
      <w:pPr>
        <w:pStyle w:val="Textosinformato"/>
        <w:rPr>
          <w:rFonts w:ascii="Courier New" w:hAnsi="Courier New" w:cs="Courier New"/>
        </w:rPr>
      </w:pPr>
    </w:p>
    <w:p w14:paraId="06FDD2A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[Ano 0-1: MVP de intercambio de servicios + Aini Score en La Paz/UMSA; validacion de product-market fit. Ano 1-2: modulos de bienes y excedentes, lanzamiento de AYNAI Pro y expansion nacional (Bolivia). Ano 2-3: expansion a mercados andinos (Peru, Colombia, Ecuador) y lineas B2B. Ano 3+: consolidacion regional y apertura de la reputacion on-chain como estandar interoperable.]</w:t>
      </w:r>
      <w:proofErr w:type="spellStart"/>
      <w:proofErr w:type="spellEnd"/>
    </w:p>
    <w:p w14:paraId="52860F47" w14:textId="77777777" w:rsidR="00E42724" w:rsidRPr="00E42724" w:rsidRDefault="00E42724" w:rsidP="00E42724">
      <w:pPr>
        <w:pStyle w:val="Textosinformato"/>
        <w:rPr>
          <w:rFonts w:ascii="Courier New" w:hAnsi="Courier New" w:cs="Courier New"/>
        </w:rPr>
      </w:pPr>
    </w:p>
    <w:p w14:paraId="7C04F7B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SUBSECTION:kpis</w:t>
      </w:r>
      <w:proofErr w:type="spellEnd"/>
      <w:r w:rsidRPr="00E42724">
        <w:rPr>
          <w:rFonts w:ascii="Courier New" w:hAnsi="Courier New" w:cs="Courier New"/>
        </w:rPr>
        <w:t>::</w:t>
      </w:r>
      <w:proofErr w:type="gramEnd"/>
    </w:p>
    <w:p w14:paraId="65A15C3C" w14:textId="77777777" w:rsidR="00E42724" w:rsidRPr="00E42724" w:rsidRDefault="00E42724" w:rsidP="00E42724">
      <w:pPr>
        <w:pStyle w:val="Textosinformato"/>
        <w:rPr>
          <w:rFonts w:ascii="Courier New" w:hAnsi="Courier New" w:cs="Courier New"/>
        </w:rPr>
      </w:pPr>
    </w:p>
    <w:p w14:paraId="7A5C61C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Métricas Clave (</w:t>
      </w:r>
      <w:proofErr w:type="spellStart"/>
      <w:r w:rsidRPr="00E42724">
        <w:rPr>
          <w:rFonts w:ascii="Courier New" w:hAnsi="Courier New" w:cs="Courier New"/>
        </w:rPr>
        <w:t>KPIs</w:t>
      </w:r>
      <w:proofErr w:type="spellEnd"/>
      <w:r w:rsidRPr="00E42724">
        <w:rPr>
          <w:rFonts w:ascii="Courier New" w:hAnsi="Courier New" w:cs="Courier New"/>
        </w:rPr>
        <w:t>)</w:t>
      </w:r>
    </w:p>
    <w:p w14:paraId="451F21E6" w14:textId="77777777" w:rsidR="00E42724" w:rsidRPr="00E42724" w:rsidRDefault="00E42724" w:rsidP="00E42724">
      <w:pPr>
        <w:pStyle w:val="Textosinformato"/>
        <w:rPr>
          <w:rFonts w:ascii="Courier New" w:hAnsi="Courier New" w:cs="Courier New"/>
        </w:rPr>
      </w:pPr>
    </w:p>
    <w:p w14:paraId="566446E6"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[KPIs clave: usuarios activos mensuales (MAU), numero de intercambios completados, tasa de matching exitoso, Aini Scores emitidos on-chain, tasa de conversion freemium-&gt;Pro, retencion por cohortes y NPS.]</w:t>
      </w:r>
      <w:proofErr w:type="spellStart"/>
      <w:proofErr w:type="spellEnd"/>
    </w:p>
    <w:p w14:paraId="6000D74B" w14:textId="77777777" w:rsidR="00E42724" w:rsidRPr="00E42724" w:rsidRDefault="00E42724" w:rsidP="00E42724">
      <w:pPr>
        <w:pStyle w:val="Textosinformato"/>
        <w:rPr>
          <w:rFonts w:ascii="Courier New" w:hAnsi="Courier New" w:cs="Courier New"/>
        </w:rPr>
      </w:pPr>
    </w:p>
    <w:p w14:paraId="1B504E1C"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SUBSECTION:growthMetrics</w:t>
      </w:r>
      <w:proofErr w:type="spellEnd"/>
      <w:r w:rsidRPr="00E42724">
        <w:rPr>
          <w:rFonts w:ascii="Courier New" w:hAnsi="Courier New" w:cs="Courier New"/>
        </w:rPr>
        <w:t>::</w:t>
      </w:r>
      <w:proofErr w:type="gramEnd"/>
    </w:p>
    <w:p w14:paraId="72D1574B" w14:textId="77777777" w:rsidR="00E42724" w:rsidRPr="00E42724" w:rsidRDefault="00E42724" w:rsidP="00E42724">
      <w:pPr>
        <w:pStyle w:val="Textosinformato"/>
        <w:rPr>
          <w:rFonts w:ascii="Courier New" w:hAnsi="Courier New" w:cs="Courier New"/>
        </w:rPr>
      </w:pPr>
    </w:p>
    <w:p w14:paraId="640ED141"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Otras Métricas de Crecimiento</w:t>
      </w:r>
    </w:p>
    <w:p w14:paraId="277E91F1" w14:textId="77777777" w:rsidR="00E42724" w:rsidRPr="00E42724" w:rsidRDefault="00E42724" w:rsidP="00E42724">
      <w:pPr>
        <w:pStyle w:val="Textosinformato"/>
        <w:rPr>
          <w:rFonts w:ascii="Courier New" w:hAnsi="Courier New" w:cs="Courier New"/>
        </w:rPr>
      </w:pPr>
    </w:p>
    <w:p w14:paraId="3DB1908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[Metricas de crecimiento: coeficiente viral (K-factor) por el programa de referidos, crecimiento MoM de MAU, GMV no monetario (valor de los servicios intercambiados), DAU/MAU (stickiness) y costo por intercambio.]</w:t>
      </w:r>
    </w:p>
    <w:p w14:paraId="6002A445" w14:textId="77777777" w:rsidR="00E42724" w:rsidRPr="00E42724" w:rsidRDefault="00E42724" w:rsidP="00E42724">
      <w:pPr>
        <w:pStyle w:val="Textosinformato"/>
        <w:rPr>
          <w:rFonts w:ascii="Courier New" w:hAnsi="Courier New" w:cs="Courier New"/>
        </w:rPr>
      </w:pPr>
    </w:p>
    <w:p w14:paraId="6064D65D"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BLOCK:indicators</w:t>
      </w:r>
      <w:proofErr w:type="spellEnd"/>
      <w:r w:rsidRPr="00E42724">
        <w:rPr>
          <w:rFonts w:ascii="Courier New" w:hAnsi="Courier New" w:cs="Courier New"/>
        </w:rPr>
        <w:t>::</w:t>
      </w:r>
      <w:proofErr w:type="gramEnd"/>
    </w:p>
    <w:p w14:paraId="17808BD3" w14:textId="77777777" w:rsidR="00E42724" w:rsidRPr="00E42724" w:rsidRDefault="00E42724" w:rsidP="00E42724">
      <w:pPr>
        <w:pStyle w:val="Textosinformato"/>
        <w:rPr>
          <w:rFonts w:ascii="Courier New" w:hAnsi="Courier New" w:cs="Courier New"/>
        </w:rPr>
      </w:pPr>
    </w:p>
    <w:p w14:paraId="3980CF8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Indicadores</w:t>
      </w:r>
    </w:p>
    <w:p w14:paraId="1DA75361" w14:textId="77777777" w:rsidR="00E42724" w:rsidRPr="00E42724" w:rsidRDefault="00E42724" w:rsidP="00E42724">
      <w:pPr>
        <w:pStyle w:val="Textosinformato"/>
        <w:rPr>
          <w:rFonts w:ascii="Courier New" w:hAnsi="Courier New" w:cs="Courier New"/>
        </w:rPr>
      </w:pPr>
    </w:p>
    <w:p w14:paraId="37366D15"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[Indicadores financieros y de salud del negocio (proyeccion a 3 anos con inversion inicial estimada de ~350.000 BOB / ~50.000 USD y tasa de descuento del 15%):]</w:t>
      </w:r>
    </w:p>
    <w:p w14:paraId="3E0384FD" w14:textId="77777777" w:rsidR="00E42724" w:rsidRPr="00E42724" w:rsidRDefault="00E42724" w:rsidP="00E42724">
      <w:pPr>
        <w:pStyle w:val="Textosinformato"/>
        <w:rPr>
          <w:rFonts w:ascii="Courier New" w:hAnsi="Courier New" w:cs="Courier New"/>
        </w:rPr>
      </w:pPr>
    </w:p>
    <w:p w14:paraId="2811A6E4"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SUBSECTION:cac</w:t>
      </w:r>
      <w:proofErr w:type="spellEnd"/>
      <w:r w:rsidRPr="00E42724">
        <w:rPr>
          <w:rFonts w:ascii="Courier New" w:hAnsi="Courier New" w:cs="Courier New"/>
        </w:rPr>
        <w:t>::</w:t>
      </w:r>
      <w:proofErr w:type="gramEnd"/>
    </w:p>
    <w:p w14:paraId="483C4F85" w14:textId="77777777" w:rsidR="00E42724" w:rsidRPr="00E42724" w:rsidRDefault="00E42724" w:rsidP="00E42724">
      <w:pPr>
        <w:pStyle w:val="Textosinformato"/>
        <w:rPr>
          <w:rFonts w:ascii="Courier New" w:hAnsi="Courier New" w:cs="Courier New"/>
        </w:rPr>
      </w:pPr>
    </w:p>
    <w:p w14:paraId="4CC38139"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CAC (Costo de Adquisición de Cliente)</w:t>
      </w:r>
    </w:p>
    <w:p w14:paraId="034154BB" w14:textId="77777777" w:rsidR="00E42724" w:rsidRPr="00E42724" w:rsidRDefault="00E42724" w:rsidP="00E42724">
      <w:pPr>
        <w:pStyle w:val="Textosinformato"/>
        <w:rPr>
          <w:rFonts w:ascii="Courier New" w:hAnsi="Courier New" w:cs="Courier New"/>
        </w:rPr>
      </w:pPr>
    </w:p>
    <w:p w14:paraId="7C5C486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[CAC ~ 40 BOB (~5,7 USD) por cliente de pago, apalancado en referidos, contenido organico y embajadores universitarios.]</w:t>
      </w:r>
    </w:p>
    <w:p w14:paraId="7B5343CE" w14:textId="77777777" w:rsidR="00E42724" w:rsidRPr="00E42724" w:rsidRDefault="00E42724" w:rsidP="00E42724">
      <w:pPr>
        <w:pStyle w:val="Textosinformato"/>
        <w:rPr>
          <w:rFonts w:ascii="Courier New" w:hAnsi="Courier New" w:cs="Courier New"/>
        </w:rPr>
      </w:pPr>
    </w:p>
    <w:p w14:paraId="445D2E3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SUBSECTION:ltv</w:t>
      </w:r>
      <w:proofErr w:type="spellEnd"/>
      <w:r w:rsidRPr="00E42724">
        <w:rPr>
          <w:rFonts w:ascii="Courier New" w:hAnsi="Courier New" w:cs="Courier New"/>
        </w:rPr>
        <w:t>::</w:t>
      </w:r>
      <w:proofErr w:type="gramEnd"/>
    </w:p>
    <w:p w14:paraId="45C3FCD4" w14:textId="77777777" w:rsidR="00E42724" w:rsidRPr="00E42724" w:rsidRDefault="00E42724" w:rsidP="00E42724">
      <w:pPr>
        <w:pStyle w:val="Textosinformato"/>
        <w:rPr>
          <w:rFonts w:ascii="Courier New" w:hAnsi="Courier New" w:cs="Courier New"/>
        </w:rPr>
      </w:pPr>
    </w:p>
    <w:p w14:paraId="0AC737F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LTV (Valor del Ciclo de Vida del Cliente)</w:t>
      </w:r>
    </w:p>
    <w:p w14:paraId="17BAEE9A" w14:textId="77777777" w:rsidR="00E42724" w:rsidRPr="00E42724" w:rsidRDefault="00E42724" w:rsidP="00E42724">
      <w:pPr>
        <w:pStyle w:val="Textosinformato"/>
        <w:rPr>
          <w:rFonts w:ascii="Courier New" w:hAnsi="Courier New" w:cs="Courier New"/>
        </w:rPr>
      </w:pPr>
    </w:p>
    <w:p w14:paraId="796044B0"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[LTV ~ 446 BOB (~64 USD), considerando ARPU de 35 BOB/mes, margen de contribucion ~91% y vida media del cliente de ~14 meses. Relacion LTV/CAC ~ 11:1.]</w:t>
      </w:r>
    </w:p>
    <w:p w14:paraId="7D37FD5C" w14:textId="77777777" w:rsidR="00E42724" w:rsidRPr="00E42724" w:rsidRDefault="00E42724" w:rsidP="00E42724">
      <w:pPr>
        <w:pStyle w:val="Textosinformato"/>
        <w:rPr>
          <w:rFonts w:ascii="Courier New" w:hAnsi="Courier New" w:cs="Courier New"/>
        </w:rPr>
      </w:pPr>
    </w:p>
    <w:p w14:paraId="67FFA223"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SUBSECTION:roi</w:t>
      </w:r>
      <w:proofErr w:type="spellEnd"/>
      <w:r w:rsidRPr="00E42724">
        <w:rPr>
          <w:rFonts w:ascii="Courier New" w:hAnsi="Courier New" w:cs="Courier New"/>
        </w:rPr>
        <w:t>::</w:t>
      </w:r>
      <w:proofErr w:type="gramEnd"/>
    </w:p>
    <w:p w14:paraId="54FC1253" w14:textId="77777777" w:rsidR="00E42724" w:rsidRPr="00E42724" w:rsidRDefault="00E42724" w:rsidP="00E42724">
      <w:pPr>
        <w:pStyle w:val="Textosinformato"/>
        <w:rPr>
          <w:rFonts w:ascii="Courier New" w:hAnsi="Courier New" w:cs="Courier New"/>
        </w:rPr>
      </w:pPr>
    </w:p>
    <w:p w14:paraId="6557CC6C"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ROI (Retorno de la Inversión)</w:t>
      </w:r>
    </w:p>
    <w:p w14:paraId="744A3601" w14:textId="77777777" w:rsidR="00E42724" w:rsidRPr="00E42724" w:rsidRDefault="00E42724" w:rsidP="00E42724">
      <w:pPr>
        <w:pStyle w:val="Textosinformato"/>
        <w:rPr>
          <w:rFonts w:ascii="Courier New" w:hAnsi="Courier New" w:cs="Courier New"/>
        </w:rPr>
      </w:pPr>
    </w:p>
    <w:p w14:paraId="5E06BE58"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[ROI proyectado a 3 anos ~ 130% sobre la inversion inicial, alcanzando rentabilidad operativa tras superar el punto de equilibrio en el mes ~18.]</w:t>
      </w:r>
    </w:p>
    <w:p w14:paraId="43C12B15" w14:textId="77777777" w:rsidR="00E42724" w:rsidRPr="00E42724" w:rsidRDefault="00E42724" w:rsidP="00E42724">
      <w:pPr>
        <w:pStyle w:val="Textosinformato"/>
        <w:rPr>
          <w:rFonts w:ascii="Courier New" w:hAnsi="Courier New" w:cs="Courier New"/>
        </w:rPr>
      </w:pPr>
    </w:p>
    <w:p w14:paraId="649E9ACB"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SUBSECTION:bcRatio</w:t>
      </w:r>
      <w:proofErr w:type="spellEnd"/>
      <w:r w:rsidRPr="00E42724">
        <w:rPr>
          <w:rFonts w:ascii="Courier New" w:hAnsi="Courier New" w:cs="Courier New"/>
        </w:rPr>
        <w:t>::</w:t>
      </w:r>
      <w:proofErr w:type="gramEnd"/>
    </w:p>
    <w:p w14:paraId="33A5599B" w14:textId="77777777" w:rsidR="00E42724" w:rsidRPr="00E42724" w:rsidRDefault="00E42724" w:rsidP="00E42724">
      <w:pPr>
        <w:pStyle w:val="Textosinformato"/>
        <w:rPr>
          <w:rFonts w:ascii="Courier New" w:hAnsi="Courier New" w:cs="Courier New"/>
        </w:rPr>
      </w:pPr>
    </w:p>
    <w:p w14:paraId="696B4C73"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Índice B/C (Beneficio/Costo)</w:t>
      </w:r>
    </w:p>
    <w:p w14:paraId="5460BA02" w14:textId="77777777" w:rsidR="00E42724" w:rsidRPr="00E42724" w:rsidRDefault="00E42724" w:rsidP="00E42724">
      <w:pPr>
        <w:pStyle w:val="Textosinformato"/>
        <w:rPr>
          <w:rFonts w:ascii="Courier New" w:hAnsi="Courier New" w:cs="Courier New"/>
        </w:rPr>
      </w:pPr>
    </w:p>
    <w:p w14:paraId="1DCCBD9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[Indice B/C ~ 1,8 (cada boliviano invertido genera ~1,8 BOB de beneficio en el horizonte de 3 anos); un valor &gt; 1 indica viabilidad.]</w:t>
      </w:r>
    </w:p>
    <w:p w14:paraId="5291FBAF" w14:textId="77777777" w:rsidR="00E42724" w:rsidRPr="00E42724" w:rsidRDefault="00E42724" w:rsidP="00E42724">
      <w:pPr>
        <w:pStyle w:val="Textosinformato"/>
        <w:rPr>
          <w:rFonts w:ascii="Courier New" w:hAnsi="Courier New" w:cs="Courier New"/>
        </w:rPr>
      </w:pPr>
    </w:p>
    <w:p w14:paraId="45713A65"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SUBSECTION:tir</w:t>
      </w:r>
      <w:proofErr w:type="spellEnd"/>
      <w:r w:rsidRPr="00E42724">
        <w:rPr>
          <w:rFonts w:ascii="Courier New" w:hAnsi="Courier New" w:cs="Courier New"/>
        </w:rPr>
        <w:t>::</w:t>
      </w:r>
      <w:proofErr w:type="gramEnd"/>
    </w:p>
    <w:p w14:paraId="23DA1C05" w14:textId="77777777" w:rsidR="00E42724" w:rsidRPr="00E42724" w:rsidRDefault="00E42724" w:rsidP="00E42724">
      <w:pPr>
        <w:pStyle w:val="Textosinformato"/>
        <w:rPr>
          <w:rFonts w:ascii="Courier New" w:hAnsi="Courier New" w:cs="Courier New"/>
        </w:rPr>
      </w:pPr>
    </w:p>
    <w:p w14:paraId="0171B1CE"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TIR (Tasa Interna de Retorno)</w:t>
      </w:r>
    </w:p>
    <w:p w14:paraId="01BED1FB" w14:textId="77777777" w:rsidR="00E42724" w:rsidRPr="00E42724" w:rsidRDefault="00E42724" w:rsidP="00E42724">
      <w:pPr>
        <w:pStyle w:val="Textosinformato"/>
        <w:rPr>
          <w:rFonts w:ascii="Courier New" w:hAnsi="Courier New" w:cs="Courier New"/>
        </w:rPr>
      </w:pPr>
    </w:p>
    <w:p w14:paraId="108A28C2"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[TIR ~ 38% anual, superior a la tasa de descuento del 15%, lo que respalda la viabilidad del proyecto.]</w:t>
      </w:r>
    </w:p>
    <w:p w14:paraId="1F4A5DA6" w14:textId="77777777" w:rsidR="00E42724" w:rsidRPr="00E42724" w:rsidRDefault="00E42724" w:rsidP="00E42724">
      <w:pPr>
        <w:pStyle w:val="Textosinformato"/>
        <w:rPr>
          <w:rFonts w:ascii="Courier New" w:hAnsi="Courier New" w:cs="Courier New"/>
        </w:rPr>
      </w:pPr>
    </w:p>
    <w:p w14:paraId="02F77938"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SUBSECTION:van</w:t>
      </w:r>
      <w:proofErr w:type="spellEnd"/>
      <w:r w:rsidRPr="00E42724">
        <w:rPr>
          <w:rFonts w:ascii="Courier New" w:hAnsi="Courier New" w:cs="Courier New"/>
        </w:rPr>
        <w:t>::</w:t>
      </w:r>
      <w:proofErr w:type="gramEnd"/>
    </w:p>
    <w:p w14:paraId="6AF2153F" w14:textId="77777777" w:rsidR="00E42724" w:rsidRPr="00E42724" w:rsidRDefault="00E42724" w:rsidP="00E42724">
      <w:pPr>
        <w:pStyle w:val="Textosinformato"/>
        <w:rPr>
          <w:rFonts w:ascii="Courier New" w:hAnsi="Courier New" w:cs="Courier New"/>
        </w:rPr>
      </w:pPr>
    </w:p>
    <w:p w14:paraId="6426076A"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VAN (Valor Actual Neto)</w:t>
      </w:r>
    </w:p>
    <w:p w14:paraId="21F74780" w14:textId="77777777" w:rsidR="00E42724" w:rsidRPr="00E42724" w:rsidRDefault="00E42724" w:rsidP="00E42724">
      <w:pPr>
        <w:pStyle w:val="Textosinformato"/>
        <w:rPr>
          <w:rFonts w:ascii="Courier New" w:hAnsi="Courier New" w:cs="Courier New"/>
        </w:rPr>
      </w:pPr>
    </w:p>
    <w:p w14:paraId="267EB2BF"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[VAN ~ +480.000 BOB (~+69.000 USD) a 3 anos, descontado al 15%; un valor positivo indica que el proyecto crea valor.]</w:t>
      </w:r>
    </w:p>
    <w:p w14:paraId="659C1A88" w14:textId="77777777" w:rsidR="00E42724" w:rsidRPr="00E42724" w:rsidRDefault="00E42724" w:rsidP="00E42724">
      <w:pPr>
        <w:pStyle w:val="Textosinformato"/>
        <w:rPr>
          <w:rFonts w:ascii="Courier New" w:hAnsi="Courier New" w:cs="Courier New"/>
        </w:rPr>
      </w:pPr>
    </w:p>
    <w:p w14:paraId="30B2C8BF" w14:textId="77777777" w:rsidR="00E42724" w:rsidRPr="00E42724" w:rsidRDefault="00E42724" w:rsidP="00E42724">
      <w:pPr>
        <w:pStyle w:val="Textosinformato"/>
        <w:rPr>
          <w:rFonts w:ascii="Courier New" w:hAnsi="Courier New" w:cs="Courier New"/>
        </w:rPr>
      </w:pPr>
      <w:proofErr w:type="gramStart"/>
      <w:r w:rsidRPr="00E42724">
        <w:rPr>
          <w:rFonts w:ascii="Courier New" w:hAnsi="Courier New" w:cs="Courier New"/>
        </w:rPr>
        <w:t>::</w:t>
      </w:r>
      <w:proofErr w:type="spellStart"/>
      <w:r w:rsidRPr="00E42724">
        <w:rPr>
          <w:rFonts w:ascii="Courier New" w:hAnsi="Courier New" w:cs="Courier New"/>
        </w:rPr>
        <w:t>SUBSECTION:burnRate</w:t>
      </w:r>
      <w:proofErr w:type="spellEnd"/>
      <w:r w:rsidRPr="00E42724">
        <w:rPr>
          <w:rFonts w:ascii="Courier New" w:hAnsi="Courier New" w:cs="Courier New"/>
        </w:rPr>
        <w:t>::</w:t>
      </w:r>
      <w:proofErr w:type="gramEnd"/>
    </w:p>
    <w:p w14:paraId="55CC0C18" w14:textId="77777777" w:rsidR="00E42724" w:rsidRPr="00E42724" w:rsidRDefault="00E42724" w:rsidP="00E42724">
      <w:pPr>
        <w:pStyle w:val="Textosinformato"/>
        <w:rPr>
          <w:rFonts w:ascii="Courier New" w:hAnsi="Courier New" w:cs="Courier New"/>
        </w:rPr>
      </w:pPr>
    </w:p>
    <w:p w14:paraId="0FF8E437"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 Burn Rate (Tasa de Gasto)</w:t>
      </w:r>
    </w:p>
    <w:p w14:paraId="5A57D03F" w14:textId="77777777" w:rsidR="00E42724" w:rsidRPr="00E42724" w:rsidRDefault="00E42724" w:rsidP="00E42724">
      <w:pPr>
        <w:pStyle w:val="Textosinformato"/>
        <w:rPr>
          <w:rFonts w:ascii="Courier New" w:hAnsi="Courier New" w:cs="Courier New"/>
        </w:rPr>
      </w:pPr>
    </w:p>
    <w:p w14:paraId="75DCD88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[Burn Rate ~ 39.000 BOB/mes (~5.600 USD/mes) en fase pre-equilibrio; con la inversion inicial de ~350.000 BOB se estima un runway de ~9-10 meses hasta acercarse al break-even.]</w:t>
      </w:r>
    </w:p>
    <w:p w14:paraId="346C86FE" w14:textId="77777777" w:rsidR="00E42724" w:rsidRPr="00E42724" w:rsidRDefault="00E42724" w:rsidP="00E42724">
      <w:pPr>
        <w:pStyle w:val="Textosinformato"/>
        <w:rPr>
          <w:rFonts w:ascii="Courier New" w:hAnsi="Courier New" w:cs="Courier New"/>
        </w:rPr>
      </w:pPr>
    </w:p>
    <w:p w14:paraId="42839C29" w14:textId="77777777" w:rsidR="00E42724" w:rsidRPr="009E2E7E" w:rsidRDefault="00E42724" w:rsidP="00E42724">
      <w:pPr>
        <w:pStyle w:val="Textosinformato"/>
        <w:rPr>
          <w:rFonts w:ascii="Courier New" w:hAnsi="Courier New" w:cs="Courier New"/>
          <w:lang w:val="en-US"/>
        </w:rPr>
      </w:pPr>
      <w:proofErr w:type="gramStart"/>
      <w:r w:rsidRPr="009E2E7E">
        <w:rPr>
          <w:rFonts w:ascii="Courier New" w:hAnsi="Courier New" w:cs="Courier New"/>
          <w:lang w:val="en-US"/>
        </w:rPr>
        <w:t>::</w:t>
      </w:r>
      <w:proofErr w:type="spellStart"/>
      <w:r w:rsidRPr="009E2E7E">
        <w:rPr>
          <w:rFonts w:ascii="Courier New" w:hAnsi="Courier New" w:cs="Courier New"/>
          <w:lang w:val="en-US"/>
        </w:rPr>
        <w:t>SUBSECTION:churnRate</w:t>
      </w:r>
      <w:proofErr w:type="spellEnd"/>
      <w:r w:rsidRPr="009E2E7E">
        <w:rPr>
          <w:rFonts w:ascii="Courier New" w:hAnsi="Courier New" w:cs="Courier New"/>
          <w:lang w:val="en-US"/>
        </w:rPr>
        <w:t>::</w:t>
      </w:r>
      <w:proofErr w:type="gramEnd"/>
    </w:p>
    <w:p w14:paraId="4E0A9B39" w14:textId="77777777" w:rsidR="00E42724" w:rsidRPr="009E2E7E" w:rsidRDefault="00E42724" w:rsidP="00E42724">
      <w:pPr>
        <w:pStyle w:val="Textosinformato"/>
        <w:rPr>
          <w:rFonts w:ascii="Courier New" w:hAnsi="Courier New" w:cs="Courier New"/>
          <w:lang w:val="en-US"/>
        </w:rPr>
      </w:pPr>
    </w:p>
    <w:p w14:paraId="07F1BABE" w14:textId="77777777" w:rsidR="00E42724" w:rsidRPr="009E2E7E" w:rsidRDefault="00E42724" w:rsidP="00E42724">
      <w:pPr>
        <w:pStyle w:val="Textosinformato"/>
        <w:rPr>
          <w:rFonts w:ascii="Courier New" w:hAnsi="Courier New" w:cs="Courier New"/>
          <w:lang w:val="en-US"/>
        </w:rPr>
      </w:pPr>
      <w:r w:rsidRPr="009E2E7E">
        <w:rPr>
          <w:rFonts w:ascii="Courier New" w:hAnsi="Courier New" w:cs="Courier New"/>
          <w:lang w:val="en-US"/>
        </w:rPr>
        <w:t xml:space="preserve">## Churn Rate (Tasa de </w:t>
      </w:r>
      <w:proofErr w:type="spellStart"/>
      <w:r w:rsidRPr="009E2E7E">
        <w:rPr>
          <w:rFonts w:ascii="Courier New" w:hAnsi="Courier New" w:cs="Courier New"/>
          <w:lang w:val="en-US"/>
        </w:rPr>
        <w:t>Abono</w:t>
      </w:r>
      <w:proofErr w:type="spellEnd"/>
      <w:r w:rsidRPr="009E2E7E">
        <w:rPr>
          <w:rFonts w:ascii="Courier New" w:hAnsi="Courier New" w:cs="Courier New"/>
          <w:lang w:val="en-US"/>
        </w:rPr>
        <w:t>)</w:t>
      </w:r>
    </w:p>
    <w:p w14:paraId="5F95C71D" w14:textId="77777777" w:rsidR="00E42724" w:rsidRPr="009E2E7E" w:rsidRDefault="00E42724" w:rsidP="00E42724">
      <w:pPr>
        <w:pStyle w:val="Textosinformato"/>
        <w:rPr>
          <w:rFonts w:ascii="Courier New" w:hAnsi="Courier New" w:cs="Courier New"/>
          <w:lang w:val="en-US"/>
        </w:rPr>
      </w:pPr>
    </w:p>
    <w:p w14:paraId="1004974D" w14:textId="77777777" w:rsidR="00E42724" w:rsidRPr="00E42724" w:rsidRDefault="00E42724" w:rsidP="00E42724">
      <w:pPr>
        <w:pStyle w:val="Textosinformato"/>
        <w:rPr>
          <w:rFonts w:ascii="Courier New" w:hAnsi="Courier New" w:cs="Courier New"/>
        </w:rPr>
      </w:pPr>
      <w:r w:rsidRPr="00E42724">
        <w:rPr>
          <w:rFonts w:ascii="Courier New" w:hAnsi="Courier New" w:cs="Courier New"/>
        </w:rPr>
        <w:t>[Churn Rate objetivo &lt; 5% mensual de suscriptores Pro, mitigado por la gamificacion, el efecto de red y el valor acumulado (no transferible) del Aini Score, que incentiva la permanencia.]</w:t>
      </w:r>
    </w:p>
    <w:p w14:paraId="1B2D30CD" w14:textId="77777777" w:rsidR="00E42724" w:rsidRPr="00E42724" w:rsidRDefault="00E42724" w:rsidP="00E42724">
      <w:pPr>
        <w:pStyle w:val="Textosinformato"/>
        <w:rPr>
          <w:rFonts w:ascii="Courier New" w:hAnsi="Courier New" w:cs="Courier New"/>
        </w:rPr>
      </w:pPr>
    </w:p>
    <w:p w14:paraId="2FB5FB6B" w14:textId="77777777" w:rsidR="00E42724" w:rsidRDefault="00E42724" w:rsidP="00E42724">
      <w:pPr>
        <w:pStyle w:val="Textosinformato"/>
        <w:rPr>
          <w:rFonts w:ascii="Courier New" w:hAnsi="Courier New" w:cs="Courier New"/>
        </w:rPr>
      </w:pPr>
    </w:p>
    <w:sectPr w:rsidR="00E42724" w:rsidSect="00E42724">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24"/>
    <w:rsid w:val="001222DB"/>
    <w:rsid w:val="00133475"/>
    <w:rsid w:val="0020368F"/>
    <w:rsid w:val="00354F1A"/>
    <w:rsid w:val="004576E8"/>
    <w:rsid w:val="00635B51"/>
    <w:rsid w:val="009E2E7E"/>
    <w:rsid w:val="00A9310E"/>
    <w:rsid w:val="00B72897"/>
    <w:rsid w:val="00BF31F4"/>
    <w:rsid w:val="00E427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DBEF"/>
  <w15:chartTrackingRefBased/>
  <w15:docId w15:val="{60E23504-1FD8-4DD4-A795-6D8E3F03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137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1378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1684</Words>
  <Characters>9265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pizarro</dc:creator>
  <cp:keywords/>
  <dc:description/>
  <cp:lastModifiedBy>juan pablo pizarro</cp:lastModifiedBy>
  <cp:revision>3</cp:revision>
  <dcterms:created xsi:type="dcterms:W3CDTF">2026-06-19T15:37:00Z</dcterms:created>
  <dcterms:modified xsi:type="dcterms:W3CDTF">2026-06-23T14:42:00Z</dcterms:modified>
</cp:coreProperties>
</file>