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b/>
          <w:bCs/>
          <w:color w:val="12171D"/>
          <w:sz w:val="14"/>
          <w:szCs w:val="14"/>
          <w:lang w:val="en-GB"/>
        </w:rPr>
        <w:t xml:space="preserve">TEMPLATE 03 | CUSTOMER RESPONSE</w:t>
      </w:r>
    </w:p>
    <w:p>
      <w:pPr>
        <w:pStyle w:val="Title"/>
        <w:keepNext/>
        <w:spacing w:before="0" w:after="0" w:line="250" w:lineRule="auto"/>
        <w:jc w:val="left"/>
      </w:pPr>
      <w:r>
        <w:rPr>
          <w:rFonts w:ascii="Jost" w:hAnsi="Jost" w:eastAsia="Jost" w:cs="Jost"/>
          <w:color w:val="12171D"/>
          <w:sz w:val="42"/>
          <w:szCs w:val="42"/>
          <w:lang w:val="en-GB"/>
        </w:rPr>
        <w:t xml:space="preserve">Quotation and Proposal</w:t>
      </w:r>
    </w:p>
    <w:p>
      <w:pPr>
        <w:keepNext/>
        <w:bidi w:val="1"/>
        <w:spacing w:before="0" w:after="75" w:line="250" w:lineRule="auto"/>
        <w:jc w:val="left"/>
      </w:pPr>
      <w:r>
        <w:rPr>
          <w:rFonts w:ascii="Noto Sans Arabic" w:hAnsi="Noto Sans Arabic" w:eastAsia="Noto Sans Arabic" w:cs="Noto Sans Arabic"/>
          <w:color w:val="12171D"/>
          <w:sz w:val="34"/>
          <w:szCs w:val="34"/>
          <w:rtl w:val="1"/>
          <w:lang w:val="ar-SA" w:bidi="ar-SA"/>
        </w:rPr>
        <w:t xml:space="preserve">عرض سعر ومقترح</w:t>
      </w:r>
    </w:p>
    <w:p>
      <w:pPr>
        <w:spacing w:before="0" w:after="100" w:line="250" w:lineRule="auto"/>
        <w:jc w:val="left"/>
      </w:pPr>
      <w:r>
        <w:rPr>
          <w:rFonts w:ascii="Inter" w:hAnsi="Inter" w:eastAsia="Inter" w:cs="Inter"/>
          <w:color w:val="12171D"/>
          <w:sz w:val="16"/>
          <w:szCs w:val="16"/>
          <w:lang w:val="en-GB"/>
        </w:rPr>
        <w:t xml:space="preserve">Describe the requested scope and provide clear prices, delivery details, payment terms, and a validity date.</w:t>
      </w: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QUOTATION DETAILS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بيانات عرض السعر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QUOTATION NUMBER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رقم عرض السعر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Number]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تاريخ الإصدار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VALID UNTIL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صالح حتى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[Quote Validity Date]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CUSTOMER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العميل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Name]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CUSTOMER CONTACT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جهة التواصل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Contact]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CUSTOMER ADDRESS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عنوان العميل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Address]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CUSTOMER EMAIL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بريد العميل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Email]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PROJECT / PROPERTY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المشروع / المنشأة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[Project or Property]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PREPARED BY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إعداد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5000"/>
        <w:gridCol w:w="5000"/>
      </w:tblGrid>
      <w:tr>
        <w:trPr>
          <w:cantSplit/>
        </w:trPr>
        <w:tc>
          <w:tcPr>
            <w:tcW w:w="5000" w:type="dxa"/>
            <w:gridSpan w:val="1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SCOPE SUMMARY</w:t>
            </w:r>
          </w:p>
        </w:tc>
        <w:tc>
          <w:tcPr>
            <w:tcW w:w="5000" w:type="dxa"/>
            <w:gridSpan w:val="1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ملخص النطاق</w:t>
            </w:r>
          </w:p>
        </w:tc>
      </w:tr>
      <w:tr>
        <w:trPr>
          <w:cantSplit/>
        </w:trPr>
        <w:tc>
          <w:tcPr>
            <w:tcW w:w="10000" w:type="dxa"/>
            <w:gridSpan w:val="2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[Summarize the requested work, proposed items or services, and any relevant assumptions supplied by the customer.]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500"/>
        <w:gridCol w:w="3400"/>
        <w:gridCol w:w="900"/>
        <w:gridCol w:w="850"/>
        <w:gridCol w:w="2050"/>
        <w:gridCol w:w="2300"/>
      </w:tblGrid>
      <w:tr>
        <w:trPr>
          <w:tblHeader w:val="true"/>
          <w:cantSplit/>
        </w:trPr>
        <w:tc>
          <w:tcPr>
            <w:tcW w:w="4800" w:type="dxa"/>
            <w:gridSpan w:val="3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PRICING</w:t>
            </w:r>
          </w:p>
        </w:tc>
        <w:tc>
          <w:tcPr>
            <w:tcW w:w="5200" w:type="dxa"/>
            <w:gridSpan w:val="3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الأسعار</w:t>
            </w:r>
          </w:p>
        </w:tc>
      </w:tr>
      <w:tr>
        <w:trPr>
          <w:tblHeader w:val="true"/>
          <w:cantSplit/>
        </w:trPr>
        <w:tc>
          <w:tcPr>
            <w:tcW w:w="5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م</w:t>
            </w:r>
          </w:p>
        </w:tc>
        <w:tc>
          <w:tcPr>
            <w:tcW w:w="3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9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0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3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1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2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3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4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6500"/>
        <w:gridCol w:w="3500"/>
      </w:tblGrid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SUBTOTAL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5"/>
                <w:szCs w:val="15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TAX / VAT (IF APPLICABLE)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5"/>
                <w:szCs w:val="15"/>
                <w:rtl w:val="1"/>
                <w:lang w:val="ar-SA" w:bidi="ar-SA"/>
              </w:rPr>
              <w:t xml:space="preserve">الضريبة عند انطباقها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shd w:val="clear" w:color="auto" w:fill="BCACA7"/>
            <w:vAlign w:val="center"/>
          </w:tcPr>
          <w:p>
            <w:pPr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TOTAL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5"/>
                <w:szCs w:val="15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shd w:val="clear" w:color="auto" w:fill="BCACA7"/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12171D"/>
                <w:sz w:val="16"/>
                <w:szCs w:val="16"/>
                <w:lang w:val="en-GB"/>
              </w:rPr>
              <w:t xml:space="preserve">[Currency] [Total Amount]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ISSUER AND CUSTOMER CONTACT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بيانات الجهة والعميل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REGISTERED ENTITY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الاسم المسجل للمنشأة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[Registered Entity Name]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BUSINESS EMAIL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البريد الإلكتروني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[Business Email]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BUSINESS ADDRESS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عنوان المنشأة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[Company Address]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SALES CONTACT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جهة التواصل للمبيعات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[Sales Contact Name / Role]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BUSINESS PHONE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هاتف المنشأة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[Business Phone]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TAX IDENTIFIER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الرقم الضريبي للمنشأة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DELIVERY AND PAYMENT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التسليم والدفع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DELIVERY LOCATION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موقع التسليم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ESTIMATED DELIVERY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موعد التسليم التقديري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[Estimated Delivery Date]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PAYMENT TERMS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شروط الدفع</w:t>
            </w:r>
          </w:p>
        </w:tc>
        <w:tc>
          <w:tcPr>
            <w:tcW w:w="8350" w:type="dxa"/>
            <w:gridSpan w:val="3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Terms]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CUSTOMER REVIEW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مراجعة العميل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NAME / ROLE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الاسم / الصفة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Name / Role]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SIGNATURE / DATE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التوقيع / التاريخ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[Signature / Date]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default" r:id="rIdHeader"/>
      <w:footerReference w:type="default" r:id="rIdFooter"/>
      <w:pgSz w:w="11906" w:h="16838"/>
      <w:pgMar w:top="1500" w:right="950" w:bottom="1110" w:left="950" w:header="360" w:footer="420" w:gutter="0"/>
      <w:cols w:num="1" w:space="425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5" w:color="BCACA7"/>
      </w:pBdr>
      <w:spacing w:before="70" w:after="15"/>
    </w:pPr>
    <w:r>
      <w:rPr>
        <w:rFonts w:ascii="Inter" w:hAnsi="Inter" w:cs="Inter"/>
        <w:color w:val="12171D"/>
        <w:sz w:val="15"/>
        <w:szCs w:val="15"/>
        <w:lang w:val="en-GB"/>
      </w:rPr>
      <w:t xml:space="preserve">[Registered Entity Name] | [Company Address] | contact@mish3l.com | [Business Phone]</w:t>
    </w:r>
  </w:p>
  <w:tbl>
    <w:tblPr>
      <w:tblW w:w="10000" w:type="dxa"/>
      <w:tblInd w:w="-85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3000"/>
      <w:gridCol w:w="7000"/>
    </w:tblGrid>
    <w:tr>
      <w:trPr>
        <w:cantSplit/>
      </w:trPr>
      <w:tc>
        <w:tcPr>
          <w:tcW w:w="3000" w:type="dxa"/>
          <w:vAlign w:val="top"/>
        </w:tcPr>
        <w:p>
          <w:pPr>
            <w:spacing w:before="0" w:after="0"/>
          </w:pP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Page 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begin"/>
          </w:r>
          <w:r>
            <w:rPr>
              <w:rFonts w:ascii="Inter" w:hAnsi="Inter" w:cs="Inter"/>
              <w:color w:val="12171D"/>
              <w:sz w:val="15"/>
              <w:szCs w:val="15"/>
            </w:rPr>
            <w:instrText xml:space="preserve"> PAGE </w:instrTex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separate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1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end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 of 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begin"/>
          </w:r>
          <w:r>
            <w:rPr>
              <w:rFonts w:ascii="Inter" w:hAnsi="Inter" w:cs="Inter"/>
              <w:color w:val="12171D"/>
              <w:sz w:val="15"/>
              <w:szCs w:val="15"/>
            </w:rPr>
            <w:instrText xml:space="preserve"> NUMPAGES </w:instrTex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separate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1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end"/>
          </w:r>
        </w:p>
      </w:tc>
      <w:tc>
        <w:tcPr>
          <w:tcW w:w="7000" w:type="dxa"/>
          <w:vAlign w:val="top"/>
        </w:tcPr>
        <w:p>
          <w:pPr>
            <w:bidi w:val="1"/>
            <w:spacing w:before="0" w:after="0"/>
            <w:jc w:val="left"/>
          </w:pPr>
          <w:r>
            <w:rPr>
              <w:rFonts w:ascii="Noto Sans Arabic" w:hAnsi="Noto Sans Arabic" w:cs="Noto Sans Arabic"/>
              <w:color w:val="12171D"/>
              <w:sz w:val="15"/>
              <w:szCs w:val="15"/>
              <w:rtl/>
              <w:lang w:val="ar-SA" w:bidi="ar-SA"/>
            </w:rPr>
            <w:t xml:space="preserve">الاسم المسجل: 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‎[Registered Entity Name]‎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 | </w:t>
          </w:r>
          <w:r>
            <w:rPr>
              <w:rFonts w:ascii="Noto Sans Arabic" w:hAnsi="Noto Sans Arabic" w:cs="Noto Sans Arabic"/>
              <w:color w:val="12171D"/>
              <w:sz w:val="15"/>
              <w:szCs w:val="15"/>
              <w:rtl/>
              <w:lang w:val="ar-SA" w:bidi="ar-SA"/>
            </w:rPr>
            <w:t xml:space="preserve">العنوان: 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‎[Company Address]‎</w:t>
          </w:r>
        </w:p>
      </w:tc>
    </w:tr>
  </w:tbl>
  <w:p>
    <w:pPr>
      <w:spacing w:before="0" w:after="0" w:line="20" w:lineRule="exact"/>
      <w:rPr>
        <w:sz w:val="2"/>
        <w:szCs w:val="2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00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4700"/>
      <w:gridCol w:w="5300"/>
    </w:tblGrid>
    <w:tr>
      <w:trPr>
        <w:cantSplit/>
      </w:trPr>
      <w:tc>
        <w:tcPr>
          <w:tcW w:w="4700" w:type="dxa"/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1664208" cy="540380"/>
                <wp:docPr id="1" name="GEM horizontal ink logo" descr="GEM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EM horizontal ink logo"/>
                        <pic:cNvPicPr>
                          <a:picLocks noChangeAspect="1"/>
                        </pic:cNvPicPr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64208" cy="5403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00" w:type="dxa"/>
          <w:vAlign w:val="center"/>
        </w:tcPr>
        <w:p>
          <w:pPr>
            <w:spacing w:before="0" w:after="10" w:line="250" w:lineRule="auto"/>
            <w:jc w:val="right"/>
          </w:pPr>
          <w:r>
            <w:rPr>
              <w:rFonts w:ascii="Jost" w:hAnsi="Jost" w:eastAsia="Jost" w:cs="Jost"/>
              <w:b/>
              <w:bCs/>
              <w:color w:val="12171D"/>
              <w:sz w:val="17"/>
              <w:szCs w:val="17"/>
              <w:lang w:val="en-GB"/>
            </w:rPr>
            <w:t xml:space="preserve">BUSINESS DOCUMENTS</w:t>
          </w:r>
        </w:p>
        <w:p>
          <w:pPr>
            <w:spacing w:before="0" w:after="8" w:line="250" w:lineRule="auto"/>
            <w:jc w:val="right"/>
          </w:pPr>
          <w:r>
            <w:rPr>
              <w:rFonts w:ascii="Inter" w:hAnsi="Inter" w:eastAsia="Inter" w:cs="Inter"/>
              <w:b/>
              <w:bCs/>
              <w:color w:val="12171D"/>
              <w:sz w:val="13"/>
              <w:szCs w:val="13"/>
              <w:lang w:val="en-GB"/>
            </w:rPr>
            <w:t xml:space="preserve">INTERNAL REVIEW DRAFT</w:t>
          </w:r>
        </w:p>
        <w:p>
          <w:pPr>
            <w:bidi w:val="1"/>
            <w:spacing w:before="0" w:after="0" w:line="250" w:lineRule="auto"/>
            <w:jc w:val="left"/>
          </w:pPr>
          <w:r>
            <w:rPr>
              <w:rFonts w:ascii="Noto Sans Arabic" w:hAnsi="Noto Sans Arabic" w:eastAsia="Noto Sans Arabic" w:cs="Noto Sans Arabic"/>
              <w:b/>
              <w:bCs/>
              <w:color w:val="12171D"/>
              <w:sz w:val="14"/>
              <w:szCs w:val="14"/>
              <w:rtl w:val="1"/>
              <w:lang w:val="ar-SA" w:bidi="ar-SA"/>
            </w:rPr>
            <w:t xml:space="preserve">مسودة للمراجعة الداخلية</w:t>
          </w:r>
        </w:p>
      </w:tc>
    </w:tr>
  </w:tbl>
  <w:p>
    <w:pPr>
      <w:spacing w:before="0" w:after="0" w:line="20" w:lineRule="exact"/>
      <w:rPr>
        <w:sz w:val="2"/>
        <w:szCs w:val="2"/>
      </w:rPr>
    </w:pPr>
  </w:p>
  <w:p>
    <w:pPr>
      <w:pBdr>
        <w:bottom w:val="single" w:sz="8" w:space="1" w:color="BCACA7"/>
      </w:pBdr>
      <w:spacing w:before="90" w:after="0"/>
    </w:pP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9"/>
        <w:szCs w:val="19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b/>
      <w:color w:val="12171D"/>
      <w:sz w:val="22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