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-171416050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i/>
          <w:iCs/>
          <w:kern w:val="2"/>
          <w:sz w:val="24"/>
          <w:szCs w:val="24"/>
          <w14:ligatures w14:val="standardContextual"/>
        </w:rPr>
      </w:sdtEndPr>
      <w:sdtContent>
        <w:p w14:paraId="6C3BE386" w14:textId="518F20A8" w:rsidR="00D820EF" w:rsidRDefault="00D820EF">
          <w:pPr>
            <w:pStyle w:val="NoSpacing"/>
            <w:rPr>
              <w:sz w:val="2"/>
            </w:rPr>
          </w:pPr>
        </w:p>
        <w:p w14:paraId="50948776" w14:textId="77777777" w:rsidR="00D820EF" w:rsidRDefault="00D820E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1D9667" wp14:editId="231FD3C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BB21CD0" w14:textId="78BA735C" w:rsidR="00D820EF" w:rsidRDefault="00D820EF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WEEK 1 </w:t>
                                    </w:r>
                                  </w:p>
                                </w:sdtContent>
                              </w:sdt>
                              <w:p w14:paraId="7649DBBB" w14:textId="0A7F9BCF" w:rsidR="00D820EF" w:rsidRPr="00D820EF" w:rsidRDefault="00D820EF">
                                <w:pPr>
                                  <w:pStyle w:val="NoSpacing"/>
                                  <w:spacing w:before="120"/>
                                  <w:rPr>
                                    <w:noProof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AIMEN HASHMI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63CC548E" w14:textId="77777777" w:rsidR="00D820EF" w:rsidRDefault="00D820E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D1D966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BB21CD0" w14:textId="78BA735C" w:rsidR="00D820EF" w:rsidRDefault="00D820EF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WEEK 1 </w:t>
                              </w:r>
                            </w:p>
                          </w:sdtContent>
                        </w:sdt>
                        <w:p w14:paraId="7649DBBB" w14:textId="0A7F9BCF" w:rsidR="00D820EF" w:rsidRPr="00D820EF" w:rsidRDefault="00D820EF">
                          <w:pPr>
                            <w:pStyle w:val="NoSpacing"/>
                            <w:spacing w:before="120"/>
                            <w:rPr>
                              <w:noProof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AIMEN HASHMI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63CC548E" w14:textId="77777777" w:rsidR="00D820EF" w:rsidRDefault="00D820E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70C0B34" wp14:editId="44168D2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EF4CAD9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32D589" wp14:editId="2936A8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C0079" w14:textId="04DAD66A" w:rsidR="00D820EF" w:rsidRDefault="00D820E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UI/UX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ADB0456" w14:textId="7042C88C" w:rsidR="00D820EF" w:rsidRDefault="00D820EF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COSMICODE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32D589" id="Text Box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AEC0079" w14:textId="04DAD66A" w:rsidR="00D820EF" w:rsidRDefault="00D820E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UI/UX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ADB0456" w14:textId="7042C88C" w:rsidR="00D820EF" w:rsidRDefault="00D820EF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COSMICODE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59F4DEF" w14:textId="0A8E962C" w:rsidR="00D820EF" w:rsidRDefault="00D820EF">
          <w:pPr>
            <w:rPr>
              <w:b/>
              <w:bCs/>
            </w:rPr>
          </w:pPr>
          <w:r>
            <w:rPr>
              <w:b/>
              <w:bCs/>
              <w:i/>
              <w:iCs/>
            </w:rPr>
            <w:br w:type="page"/>
          </w:r>
        </w:p>
      </w:sdtContent>
    </w:sdt>
    <w:p w14:paraId="700032CD" w14:textId="20E96A4A" w:rsidR="00E73175" w:rsidRPr="009610CF" w:rsidRDefault="009610CF" w:rsidP="009610CF">
      <w:pPr>
        <w:pStyle w:val="IntenseQuote"/>
        <w:rPr>
          <w:rFonts w:ascii="Times New Roman" w:hAnsi="Times New Roman" w:cs="Times New Roman"/>
          <w:b/>
          <w:bCs/>
        </w:rPr>
      </w:pPr>
      <w:r w:rsidRPr="009610CF">
        <w:rPr>
          <w:rStyle w:val="Heading2Char"/>
        </w:rPr>
        <w:lastRenderedPageBreak/>
        <w:t>Research and summarize the fundamentals of UI/UX design</w:t>
      </w:r>
      <w:r w:rsidRPr="009610CF">
        <w:rPr>
          <w:rFonts w:ascii="Times New Roman" w:hAnsi="Times New Roman" w:cs="Times New Roman"/>
          <w:b/>
          <w:bCs/>
        </w:rPr>
        <w:t>.</w:t>
      </w:r>
    </w:p>
    <w:p w14:paraId="1312D956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What is UI/UX Design?</w:t>
      </w:r>
    </w:p>
    <w:p w14:paraId="552870D0" w14:textId="77777777" w:rsidR="009610CF" w:rsidRPr="009610CF" w:rsidRDefault="009610CF" w:rsidP="009610CF">
      <w:pPr>
        <w:numPr>
          <w:ilvl w:val="0"/>
          <w:numId w:val="1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UI (User Interface) Design focuses on how a product looks — colors, typography, buttons, layouts, etc.</w:t>
      </w:r>
    </w:p>
    <w:p w14:paraId="0B7CBABA" w14:textId="77777777" w:rsidR="009610CF" w:rsidRPr="009610CF" w:rsidRDefault="009610CF" w:rsidP="009610CF">
      <w:pPr>
        <w:numPr>
          <w:ilvl w:val="0"/>
          <w:numId w:val="1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UX (User Experience) Design focuses on how a product works — how users interact with it, how easy and satisfying it is to use.</w:t>
      </w:r>
    </w:p>
    <w:p w14:paraId="4B1418E8" w14:textId="26DEBA3C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5D0C63FB" w14:textId="499B57A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 xml:space="preserve"> Core Fundamentals of UI/UX Design</w:t>
      </w:r>
    </w:p>
    <w:p w14:paraId="3F647D02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1. User-Centered Design (UCD)</w:t>
      </w:r>
    </w:p>
    <w:p w14:paraId="0D1C93FD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Design everything with the user in mind. Understand their needs, problems, goals, and behaviors through research.</w:t>
      </w:r>
    </w:p>
    <w:p w14:paraId="1C6617B8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Example: A food delivery app should prioritize ease of ordering over fancy animations.</w:t>
      </w:r>
    </w:p>
    <w:p w14:paraId="13A8BA46" w14:textId="6717074E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4AFECD65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2. Usability</w:t>
      </w:r>
    </w:p>
    <w:p w14:paraId="2C1A7DD9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The product should be:</w:t>
      </w:r>
    </w:p>
    <w:p w14:paraId="0F5AC5BA" w14:textId="77777777" w:rsidR="009610CF" w:rsidRPr="009610CF" w:rsidRDefault="009610CF" w:rsidP="009610CF">
      <w:pPr>
        <w:numPr>
          <w:ilvl w:val="0"/>
          <w:numId w:val="2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Easy to learn</w:t>
      </w:r>
    </w:p>
    <w:p w14:paraId="28602685" w14:textId="77777777" w:rsidR="009610CF" w:rsidRPr="009610CF" w:rsidRDefault="009610CF" w:rsidP="009610CF">
      <w:pPr>
        <w:numPr>
          <w:ilvl w:val="0"/>
          <w:numId w:val="2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Efficient to use</w:t>
      </w:r>
    </w:p>
    <w:p w14:paraId="0BB28DC4" w14:textId="77777777" w:rsidR="009610CF" w:rsidRPr="009610CF" w:rsidRDefault="009610CF" w:rsidP="009610CF">
      <w:pPr>
        <w:numPr>
          <w:ilvl w:val="0"/>
          <w:numId w:val="2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Error-tolerant</w:t>
      </w:r>
    </w:p>
    <w:p w14:paraId="5BF55CB0" w14:textId="77777777" w:rsidR="009610CF" w:rsidRPr="009610CF" w:rsidRDefault="009610CF" w:rsidP="009610CF">
      <w:pPr>
        <w:numPr>
          <w:ilvl w:val="0"/>
          <w:numId w:val="2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Satisfying</w:t>
      </w:r>
    </w:p>
    <w:p w14:paraId="6EF1A686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 xml:space="preserve">Ask: Can </w:t>
      </w:r>
      <w:proofErr w:type="gramStart"/>
      <w:r w:rsidRPr="009610CF">
        <w:rPr>
          <w:rFonts w:ascii="Aptos Narrow" w:hAnsi="Aptos Narrow"/>
          <w:b/>
          <w:bCs/>
        </w:rPr>
        <w:t>users</w:t>
      </w:r>
      <w:proofErr w:type="gramEnd"/>
      <w:r w:rsidRPr="009610CF">
        <w:rPr>
          <w:rFonts w:ascii="Aptos Narrow" w:hAnsi="Aptos Narrow"/>
          <w:b/>
          <w:bCs/>
        </w:rPr>
        <w:t xml:space="preserve"> complete tasks without confusion or frustration?</w:t>
      </w:r>
    </w:p>
    <w:p w14:paraId="478E53AC" w14:textId="0D9770BD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3A2CC407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3. Wireframing &amp; Prototyping</w:t>
      </w:r>
    </w:p>
    <w:p w14:paraId="62691283" w14:textId="77777777" w:rsidR="009610CF" w:rsidRPr="009610CF" w:rsidRDefault="009610CF" w:rsidP="009610CF">
      <w:pPr>
        <w:numPr>
          <w:ilvl w:val="0"/>
          <w:numId w:val="3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Wireframe = basic layout or blueprint (black and white, no design)</w:t>
      </w:r>
    </w:p>
    <w:p w14:paraId="73F820DA" w14:textId="77777777" w:rsidR="009610CF" w:rsidRPr="009610CF" w:rsidRDefault="009610CF" w:rsidP="009610CF">
      <w:pPr>
        <w:numPr>
          <w:ilvl w:val="0"/>
          <w:numId w:val="3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Prototype = clickable version to simulate interactions</w:t>
      </w:r>
    </w:p>
    <w:p w14:paraId="11112F4D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proofErr w:type="gramStart"/>
      <w:r w:rsidRPr="009610CF">
        <w:rPr>
          <w:rFonts w:ascii="Aptos Narrow" w:hAnsi="Aptos Narrow"/>
          <w:b/>
          <w:bCs/>
        </w:rPr>
        <w:lastRenderedPageBreak/>
        <w:t>These help</w:t>
      </w:r>
      <w:proofErr w:type="gramEnd"/>
      <w:r w:rsidRPr="009610CF">
        <w:rPr>
          <w:rFonts w:ascii="Aptos Narrow" w:hAnsi="Aptos Narrow"/>
          <w:b/>
          <w:bCs/>
        </w:rPr>
        <w:t xml:space="preserve"> plan structure and flow before designing visuals.</w:t>
      </w:r>
    </w:p>
    <w:p w14:paraId="5B506A39" w14:textId="1CF0F2E4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3707F0F6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4. Visual Hierarchy</w:t>
      </w:r>
    </w:p>
    <w:p w14:paraId="46B3E88E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Guide users’ eyes using:</w:t>
      </w:r>
    </w:p>
    <w:p w14:paraId="7EED6B98" w14:textId="77777777" w:rsidR="009610CF" w:rsidRPr="009610CF" w:rsidRDefault="009610CF" w:rsidP="009610CF">
      <w:pPr>
        <w:numPr>
          <w:ilvl w:val="0"/>
          <w:numId w:val="4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Font sizes and weights</w:t>
      </w:r>
    </w:p>
    <w:p w14:paraId="7545A884" w14:textId="77777777" w:rsidR="009610CF" w:rsidRPr="009610CF" w:rsidRDefault="009610CF" w:rsidP="009610CF">
      <w:pPr>
        <w:numPr>
          <w:ilvl w:val="0"/>
          <w:numId w:val="4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Color contrast</w:t>
      </w:r>
    </w:p>
    <w:p w14:paraId="0C5ECB5D" w14:textId="77777777" w:rsidR="009610CF" w:rsidRPr="009610CF" w:rsidRDefault="009610CF" w:rsidP="009610CF">
      <w:pPr>
        <w:numPr>
          <w:ilvl w:val="0"/>
          <w:numId w:val="4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Spacing</w:t>
      </w:r>
    </w:p>
    <w:p w14:paraId="2BAC688E" w14:textId="77777777" w:rsidR="009610CF" w:rsidRPr="009610CF" w:rsidRDefault="009610CF" w:rsidP="009610CF">
      <w:pPr>
        <w:numPr>
          <w:ilvl w:val="0"/>
          <w:numId w:val="4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Alignment</w:t>
      </w:r>
    </w:p>
    <w:p w14:paraId="1033EB27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Important elements (like "Sign Up") should be clearly visible and easy to find.</w:t>
      </w:r>
    </w:p>
    <w:p w14:paraId="32D0E94C" w14:textId="3A05304C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1392CFF2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5. Consistency</w:t>
      </w:r>
    </w:p>
    <w:p w14:paraId="02402766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Use:</w:t>
      </w:r>
    </w:p>
    <w:p w14:paraId="7234152C" w14:textId="77777777" w:rsidR="009610CF" w:rsidRPr="009610CF" w:rsidRDefault="009610CF" w:rsidP="009610CF">
      <w:pPr>
        <w:numPr>
          <w:ilvl w:val="0"/>
          <w:numId w:val="5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Same color scheme</w:t>
      </w:r>
    </w:p>
    <w:p w14:paraId="531D1DC4" w14:textId="77777777" w:rsidR="009610CF" w:rsidRPr="009610CF" w:rsidRDefault="009610CF" w:rsidP="009610CF">
      <w:pPr>
        <w:numPr>
          <w:ilvl w:val="0"/>
          <w:numId w:val="5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Same button styles</w:t>
      </w:r>
    </w:p>
    <w:p w14:paraId="1F0BBE73" w14:textId="77777777" w:rsidR="009610CF" w:rsidRPr="009610CF" w:rsidRDefault="009610CF" w:rsidP="009610CF">
      <w:pPr>
        <w:numPr>
          <w:ilvl w:val="0"/>
          <w:numId w:val="5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Same icons across all screens</w:t>
      </w:r>
    </w:p>
    <w:p w14:paraId="2095F7E1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This builds trust and reduces the learning curve.</w:t>
      </w:r>
    </w:p>
    <w:p w14:paraId="34532BC2" w14:textId="5E72E3EF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75C29414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6. Responsive Design</w:t>
      </w:r>
    </w:p>
    <w:p w14:paraId="44B7C4F7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Design should work across:</w:t>
      </w:r>
    </w:p>
    <w:p w14:paraId="590C21C1" w14:textId="789F282E" w:rsidR="009610CF" w:rsidRPr="009610CF" w:rsidRDefault="009610CF" w:rsidP="009610CF">
      <w:pPr>
        <w:numPr>
          <w:ilvl w:val="0"/>
          <w:numId w:val="6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 xml:space="preserve">Desktops </w:t>
      </w:r>
    </w:p>
    <w:p w14:paraId="4177C3C7" w14:textId="0CD55D2F" w:rsidR="009610CF" w:rsidRPr="009610CF" w:rsidRDefault="009610CF" w:rsidP="009610CF">
      <w:pPr>
        <w:numPr>
          <w:ilvl w:val="0"/>
          <w:numId w:val="6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 xml:space="preserve">Tablets </w:t>
      </w:r>
    </w:p>
    <w:p w14:paraId="2A9E7AE4" w14:textId="706479E9" w:rsidR="009610CF" w:rsidRPr="009610CF" w:rsidRDefault="009610CF" w:rsidP="009610CF">
      <w:pPr>
        <w:numPr>
          <w:ilvl w:val="0"/>
          <w:numId w:val="6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 xml:space="preserve">Phones </w:t>
      </w:r>
    </w:p>
    <w:p w14:paraId="1CDD4F40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Layouts must adjust smoothly across screen sizes.</w:t>
      </w:r>
    </w:p>
    <w:p w14:paraId="71361C98" w14:textId="165EDEF8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43F3E4F6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7. Accessibility</w:t>
      </w:r>
    </w:p>
    <w:p w14:paraId="7EA38103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Make design usable for everyone, including people with disabilities:</w:t>
      </w:r>
    </w:p>
    <w:p w14:paraId="61995383" w14:textId="77777777" w:rsidR="009610CF" w:rsidRPr="009610CF" w:rsidRDefault="009610CF" w:rsidP="009610CF">
      <w:pPr>
        <w:numPr>
          <w:ilvl w:val="0"/>
          <w:numId w:val="7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lastRenderedPageBreak/>
        <w:t>Add alt text to images</w:t>
      </w:r>
    </w:p>
    <w:p w14:paraId="5225B982" w14:textId="77777777" w:rsidR="009610CF" w:rsidRPr="009610CF" w:rsidRDefault="009610CF" w:rsidP="009610CF">
      <w:pPr>
        <w:numPr>
          <w:ilvl w:val="0"/>
          <w:numId w:val="7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Use readable fonts</w:t>
      </w:r>
    </w:p>
    <w:p w14:paraId="0C4A7FCE" w14:textId="77777777" w:rsidR="009610CF" w:rsidRPr="009610CF" w:rsidRDefault="009610CF" w:rsidP="009610CF">
      <w:pPr>
        <w:numPr>
          <w:ilvl w:val="0"/>
          <w:numId w:val="7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Ensure color contrast for vision-impaired users</w:t>
      </w:r>
    </w:p>
    <w:p w14:paraId="2115B191" w14:textId="0633511C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5849D633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8. Information Architecture (IA)</w:t>
      </w:r>
    </w:p>
    <w:p w14:paraId="23AB4A28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Organize and label content in a logical way:</w:t>
      </w:r>
    </w:p>
    <w:p w14:paraId="7D489C05" w14:textId="77777777" w:rsidR="009610CF" w:rsidRPr="009610CF" w:rsidRDefault="009610CF" w:rsidP="009610CF">
      <w:pPr>
        <w:numPr>
          <w:ilvl w:val="0"/>
          <w:numId w:val="8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Menus</w:t>
      </w:r>
    </w:p>
    <w:p w14:paraId="6596748F" w14:textId="77777777" w:rsidR="009610CF" w:rsidRPr="009610CF" w:rsidRDefault="009610CF" w:rsidP="009610CF">
      <w:pPr>
        <w:numPr>
          <w:ilvl w:val="0"/>
          <w:numId w:val="8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Categories</w:t>
      </w:r>
    </w:p>
    <w:p w14:paraId="58027ED2" w14:textId="77777777" w:rsidR="009610CF" w:rsidRPr="009610CF" w:rsidRDefault="009610CF" w:rsidP="009610CF">
      <w:pPr>
        <w:numPr>
          <w:ilvl w:val="0"/>
          <w:numId w:val="8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Navigation</w:t>
      </w:r>
    </w:p>
    <w:p w14:paraId="72C81534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Good IA = users find what they’re looking for without getting lost.</w:t>
      </w:r>
    </w:p>
    <w:p w14:paraId="00E260B5" w14:textId="1E59BA65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07A4BA20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9. Interaction Design</w:t>
      </w:r>
    </w:p>
    <w:p w14:paraId="55852435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Focus on how users interact:</w:t>
      </w:r>
    </w:p>
    <w:p w14:paraId="6FCAEEA3" w14:textId="77777777" w:rsidR="009610CF" w:rsidRPr="009610CF" w:rsidRDefault="009610CF" w:rsidP="009610CF">
      <w:pPr>
        <w:numPr>
          <w:ilvl w:val="0"/>
          <w:numId w:val="9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Buttons, sliders, gestures</w:t>
      </w:r>
    </w:p>
    <w:p w14:paraId="5731E298" w14:textId="77777777" w:rsidR="009610CF" w:rsidRPr="009610CF" w:rsidRDefault="009610CF" w:rsidP="009610CF">
      <w:pPr>
        <w:numPr>
          <w:ilvl w:val="0"/>
          <w:numId w:val="9"/>
        </w:numPr>
        <w:rPr>
          <w:rFonts w:ascii="Aptos Narrow" w:hAnsi="Aptos Narrow"/>
          <w:b/>
          <w:bCs/>
        </w:rPr>
      </w:pPr>
      <w:proofErr w:type="spellStart"/>
      <w:r w:rsidRPr="009610CF">
        <w:rPr>
          <w:rFonts w:ascii="Aptos Narrow" w:hAnsi="Aptos Narrow"/>
          <w:b/>
          <w:bCs/>
        </w:rPr>
        <w:t>Microinteractions</w:t>
      </w:r>
      <w:proofErr w:type="spellEnd"/>
      <w:r w:rsidRPr="009610CF">
        <w:rPr>
          <w:rFonts w:ascii="Aptos Narrow" w:hAnsi="Aptos Narrow"/>
          <w:b/>
          <w:bCs/>
        </w:rPr>
        <w:t xml:space="preserve"> (like a button changing when clicked)</w:t>
      </w:r>
    </w:p>
    <w:p w14:paraId="2FCEB2F8" w14:textId="77777777" w:rsidR="009610CF" w:rsidRPr="009610CF" w:rsidRDefault="009610CF" w:rsidP="009610CF">
      <w:pPr>
        <w:numPr>
          <w:ilvl w:val="0"/>
          <w:numId w:val="9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Feedback (e.g., “Success!” after submitting a form)</w:t>
      </w:r>
    </w:p>
    <w:p w14:paraId="27B48E17" w14:textId="6A4235B5" w:rsidR="009610CF" w:rsidRPr="009610CF" w:rsidRDefault="009610CF" w:rsidP="009610CF">
      <w:pPr>
        <w:rPr>
          <w:rFonts w:ascii="Aptos Narrow" w:hAnsi="Aptos Narrow"/>
          <w:b/>
          <w:bCs/>
        </w:rPr>
      </w:pPr>
    </w:p>
    <w:p w14:paraId="54BBD275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10. UX Writing</w:t>
      </w:r>
    </w:p>
    <w:p w14:paraId="4485C4FF" w14:textId="77777777" w:rsidR="009610CF" w:rsidRP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The text in your app should be:</w:t>
      </w:r>
    </w:p>
    <w:p w14:paraId="5AE33317" w14:textId="77777777" w:rsidR="009610CF" w:rsidRPr="009610CF" w:rsidRDefault="009610CF" w:rsidP="009610CF">
      <w:pPr>
        <w:numPr>
          <w:ilvl w:val="0"/>
          <w:numId w:val="10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Clear</w:t>
      </w:r>
    </w:p>
    <w:p w14:paraId="592BEBFF" w14:textId="77777777" w:rsidR="009610CF" w:rsidRPr="009610CF" w:rsidRDefault="009610CF" w:rsidP="009610CF">
      <w:pPr>
        <w:numPr>
          <w:ilvl w:val="0"/>
          <w:numId w:val="10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Concise</w:t>
      </w:r>
    </w:p>
    <w:p w14:paraId="05096C08" w14:textId="77777777" w:rsidR="009610CF" w:rsidRPr="009610CF" w:rsidRDefault="009610CF" w:rsidP="009610CF">
      <w:pPr>
        <w:numPr>
          <w:ilvl w:val="0"/>
          <w:numId w:val="10"/>
        </w:num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Helpful</w:t>
      </w:r>
    </w:p>
    <w:p w14:paraId="558232F1" w14:textId="77777777" w:rsidR="009610CF" w:rsidRDefault="009610CF" w:rsidP="009610CF">
      <w:pPr>
        <w:rPr>
          <w:rFonts w:ascii="Aptos Narrow" w:hAnsi="Aptos Narrow"/>
          <w:b/>
          <w:bCs/>
        </w:rPr>
      </w:pPr>
      <w:r w:rsidRPr="009610CF">
        <w:rPr>
          <w:rFonts w:ascii="Aptos Narrow" w:hAnsi="Aptos Narrow"/>
          <w:b/>
          <w:bCs/>
        </w:rPr>
        <w:t>Replace “Error 438” with “Couldn’t connect to the internet. Try again?”</w:t>
      </w:r>
    </w:p>
    <w:p w14:paraId="025C7A78" w14:textId="77777777" w:rsidR="005C2AF3" w:rsidRDefault="005C2AF3" w:rsidP="009610CF">
      <w:pPr>
        <w:rPr>
          <w:rFonts w:ascii="Aptos Narrow" w:hAnsi="Aptos Narrow"/>
          <w:b/>
          <w:bCs/>
        </w:rPr>
      </w:pPr>
    </w:p>
    <w:p w14:paraId="2BAE8C44" w14:textId="1DBC3159" w:rsidR="005C2AF3" w:rsidRDefault="005C2AF3" w:rsidP="005C2AF3">
      <w:pPr>
        <w:pStyle w:val="IntenseQuote"/>
      </w:pPr>
      <w:r w:rsidRPr="005C2AF3">
        <w:t>Conduct user research and create user personas.</w:t>
      </w:r>
    </w:p>
    <w:p w14:paraId="1A2E837A" w14:textId="1B38D6A9" w:rsidR="005C2AF3" w:rsidRPr="005C2AF3" w:rsidRDefault="005C2AF3" w:rsidP="005C2AF3">
      <w:pPr>
        <w:rPr>
          <w:b/>
          <w:bCs/>
        </w:rPr>
      </w:pPr>
      <w:r w:rsidRPr="005C2AF3">
        <w:rPr>
          <w:b/>
          <w:bCs/>
        </w:rPr>
        <w:lastRenderedPageBreak/>
        <w:t>PERSONA 1:</w:t>
      </w:r>
    </w:p>
    <w:p w14:paraId="11FB074B" w14:textId="0EC28C10" w:rsidR="005C2AF3" w:rsidRDefault="005C2AF3" w:rsidP="005C2AF3">
      <w:r>
        <w:rPr>
          <w:noProof/>
        </w:rPr>
        <w:drawing>
          <wp:inline distT="0" distB="0" distL="0" distR="0" wp14:anchorId="246B4A27" wp14:editId="0239AD80">
            <wp:extent cx="5113020" cy="7629525"/>
            <wp:effectExtent l="0" t="0" r="0" b="9525"/>
            <wp:docPr id="22901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ADD7" w14:textId="1E6A5A20" w:rsidR="005C2AF3" w:rsidRDefault="005C2AF3" w:rsidP="005C2AF3">
      <w:pPr>
        <w:rPr>
          <w:b/>
          <w:bCs/>
        </w:rPr>
      </w:pPr>
      <w:r w:rsidRPr="005C2AF3">
        <w:rPr>
          <w:b/>
          <w:bCs/>
        </w:rPr>
        <w:lastRenderedPageBreak/>
        <w:t>PERSONA 2</w:t>
      </w:r>
    </w:p>
    <w:p w14:paraId="166EF627" w14:textId="12AAA0E8" w:rsidR="005C2AF3" w:rsidRDefault="005C2AF3" w:rsidP="005C2AF3">
      <w:pPr>
        <w:rPr>
          <w:b/>
          <w:bCs/>
        </w:rPr>
      </w:pPr>
      <w:r>
        <w:rPr>
          <w:noProof/>
        </w:rPr>
        <w:drawing>
          <wp:inline distT="0" distB="0" distL="0" distR="0" wp14:anchorId="78D15C5F" wp14:editId="45BDE10E">
            <wp:extent cx="4773930" cy="7724775"/>
            <wp:effectExtent l="0" t="0" r="7620" b="9525"/>
            <wp:docPr id="1623859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7EBDF" w14:textId="0F9876A0" w:rsidR="005C2AF3" w:rsidRDefault="005C2AF3" w:rsidP="005C2AF3">
      <w:pPr>
        <w:rPr>
          <w:b/>
          <w:bCs/>
        </w:rPr>
      </w:pPr>
      <w:r>
        <w:rPr>
          <w:b/>
          <w:bCs/>
        </w:rPr>
        <w:lastRenderedPageBreak/>
        <w:t>PERSONA 3</w:t>
      </w:r>
    </w:p>
    <w:p w14:paraId="0716E581" w14:textId="10D0C816" w:rsidR="00E81B79" w:rsidRDefault="00E81B79" w:rsidP="005C2AF3">
      <w:pPr>
        <w:rPr>
          <w:b/>
          <w:bCs/>
        </w:rPr>
      </w:pPr>
      <w:r>
        <w:rPr>
          <w:noProof/>
        </w:rPr>
        <w:drawing>
          <wp:inline distT="0" distB="0" distL="0" distR="0" wp14:anchorId="028AB37C" wp14:editId="3AF88F6A">
            <wp:extent cx="4773930" cy="7629525"/>
            <wp:effectExtent l="0" t="0" r="7620" b="9525"/>
            <wp:docPr id="2102571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D0773" w14:textId="0AB368CF" w:rsidR="001D2E72" w:rsidRDefault="001D2E72" w:rsidP="001D2E72">
      <w:pPr>
        <w:pStyle w:val="IntenseQuote"/>
      </w:pPr>
      <w:r>
        <w:lastRenderedPageBreak/>
        <w:t>WIREFRAMES</w:t>
      </w:r>
    </w:p>
    <w:p w14:paraId="590714B0" w14:textId="5FAAD39C" w:rsidR="001D2E72" w:rsidRPr="001D2E72" w:rsidRDefault="001D2E72" w:rsidP="001D2E72">
      <w:pPr>
        <w:rPr>
          <w:b/>
          <w:bCs/>
          <w:u w:val="single"/>
        </w:rPr>
      </w:pPr>
      <w:r w:rsidRPr="001D2E72">
        <w:rPr>
          <w:b/>
          <w:bCs/>
          <w:u w:val="single"/>
        </w:rPr>
        <w:t>USING BALASAMIQ</w:t>
      </w:r>
    </w:p>
    <w:p w14:paraId="38A395B4" w14:textId="1C35EF8E" w:rsidR="00E81B79" w:rsidRDefault="001D2E72" w:rsidP="005C2AF3">
      <w:pPr>
        <w:rPr>
          <w:b/>
          <w:bCs/>
        </w:rPr>
      </w:pPr>
      <w:r>
        <w:rPr>
          <w:noProof/>
        </w:rPr>
        <w:drawing>
          <wp:inline distT="0" distB="0" distL="0" distR="0" wp14:anchorId="5C33E9B5" wp14:editId="6152879E">
            <wp:extent cx="5943600" cy="3209290"/>
            <wp:effectExtent l="0" t="0" r="0" b="0"/>
            <wp:docPr id="167164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4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109" w14:textId="77777777" w:rsidR="001D2E72" w:rsidRDefault="001D2E72" w:rsidP="005C2AF3">
      <w:pPr>
        <w:rPr>
          <w:b/>
          <w:bCs/>
        </w:rPr>
      </w:pPr>
    </w:p>
    <w:p w14:paraId="75742D77" w14:textId="496AF030" w:rsidR="001D2E72" w:rsidRDefault="002523AC" w:rsidP="005C2AF3">
      <w:pPr>
        <w:rPr>
          <w:b/>
          <w:bCs/>
        </w:rPr>
      </w:pPr>
      <w:r w:rsidRPr="002523AC">
        <w:rPr>
          <w:noProof/>
        </w:rPr>
        <w:drawing>
          <wp:inline distT="0" distB="0" distL="0" distR="0" wp14:anchorId="268D3D3A" wp14:editId="6681FEEF">
            <wp:extent cx="5943600" cy="3322955"/>
            <wp:effectExtent l="0" t="0" r="0" b="0"/>
            <wp:docPr id="96082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28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3AA7" w14:textId="3B4B8669" w:rsidR="00E2658E" w:rsidRDefault="00E2658E" w:rsidP="005C2A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702B7B" wp14:editId="57514A40">
            <wp:extent cx="3463906" cy="3248025"/>
            <wp:effectExtent l="0" t="0" r="3810" b="0"/>
            <wp:docPr id="189745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52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369" cy="32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42FA" w14:textId="77777777" w:rsidR="00D820EF" w:rsidRDefault="00D820EF" w:rsidP="005C2AF3">
      <w:pPr>
        <w:rPr>
          <w:b/>
          <w:bCs/>
        </w:rPr>
      </w:pPr>
    </w:p>
    <w:p w14:paraId="5C43AADF" w14:textId="784957F0" w:rsidR="00D820EF" w:rsidRDefault="00D820EF" w:rsidP="00D820EF">
      <w:pPr>
        <w:pStyle w:val="IntenseQuote"/>
      </w:pPr>
      <w:r>
        <w:t>MOOD BOARD</w:t>
      </w:r>
    </w:p>
    <w:p w14:paraId="31383B49" w14:textId="77777777" w:rsidR="002523AC" w:rsidRPr="005C2AF3" w:rsidRDefault="002523AC" w:rsidP="005C2AF3">
      <w:pPr>
        <w:rPr>
          <w:b/>
          <w:bCs/>
        </w:rPr>
      </w:pPr>
    </w:p>
    <w:p w14:paraId="1785AC0D" w14:textId="1E4EBAC7" w:rsidR="009610CF" w:rsidRDefault="00D820E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60324B" wp14:editId="4D14895C">
            <wp:extent cx="5943600" cy="4591685"/>
            <wp:effectExtent l="0" t="0" r="0" b="0"/>
            <wp:docPr id="11819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35412" name="Picture 11819354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127" w14:textId="77777777" w:rsidR="00D820EF" w:rsidRDefault="00D820EF">
      <w:pPr>
        <w:rPr>
          <w:b/>
          <w:bCs/>
        </w:rPr>
      </w:pPr>
    </w:p>
    <w:p w14:paraId="1BF8C196" w14:textId="77777777" w:rsidR="00D820EF" w:rsidRDefault="00D820EF">
      <w:pPr>
        <w:rPr>
          <w:b/>
          <w:bCs/>
        </w:rPr>
      </w:pPr>
    </w:p>
    <w:p w14:paraId="4EAFB885" w14:textId="31A1B68B" w:rsidR="00D820EF" w:rsidRPr="005C2AF3" w:rsidRDefault="00D820EF" w:rsidP="00D820EF">
      <w:pPr>
        <w:jc w:val="center"/>
        <w:rPr>
          <w:b/>
          <w:bCs/>
        </w:rPr>
      </w:pPr>
      <w:r>
        <w:rPr>
          <w:b/>
          <w:bCs/>
        </w:rPr>
        <w:t>END OF DOCUMENT</w:t>
      </w:r>
    </w:p>
    <w:sectPr w:rsidR="00D820EF" w:rsidRPr="005C2AF3" w:rsidSect="00D820E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A5E3A"/>
    <w:multiLevelType w:val="multilevel"/>
    <w:tmpl w:val="3B663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32700"/>
    <w:multiLevelType w:val="multilevel"/>
    <w:tmpl w:val="A6D25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B6C9D"/>
    <w:multiLevelType w:val="multilevel"/>
    <w:tmpl w:val="FF20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A27E9"/>
    <w:multiLevelType w:val="multilevel"/>
    <w:tmpl w:val="BE5E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3C7889"/>
    <w:multiLevelType w:val="multilevel"/>
    <w:tmpl w:val="CE90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A1789F"/>
    <w:multiLevelType w:val="multilevel"/>
    <w:tmpl w:val="6C68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7B2643"/>
    <w:multiLevelType w:val="hybridMultilevel"/>
    <w:tmpl w:val="FF6C7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53B80"/>
    <w:multiLevelType w:val="multilevel"/>
    <w:tmpl w:val="B22CC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0B0DC2"/>
    <w:multiLevelType w:val="multilevel"/>
    <w:tmpl w:val="1F44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C659D8"/>
    <w:multiLevelType w:val="multilevel"/>
    <w:tmpl w:val="1D90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526EB3"/>
    <w:multiLevelType w:val="multilevel"/>
    <w:tmpl w:val="4E7A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640180">
    <w:abstractNumId w:val="8"/>
  </w:num>
  <w:num w:numId="2" w16cid:durableId="1154645229">
    <w:abstractNumId w:val="4"/>
  </w:num>
  <w:num w:numId="3" w16cid:durableId="699860611">
    <w:abstractNumId w:val="9"/>
  </w:num>
  <w:num w:numId="4" w16cid:durableId="1367292806">
    <w:abstractNumId w:val="1"/>
  </w:num>
  <w:num w:numId="5" w16cid:durableId="58676390">
    <w:abstractNumId w:val="7"/>
  </w:num>
  <w:num w:numId="6" w16cid:durableId="2123844847">
    <w:abstractNumId w:val="0"/>
  </w:num>
  <w:num w:numId="7" w16cid:durableId="1542277948">
    <w:abstractNumId w:val="5"/>
  </w:num>
  <w:num w:numId="8" w16cid:durableId="2085642604">
    <w:abstractNumId w:val="2"/>
  </w:num>
  <w:num w:numId="9" w16cid:durableId="1818918773">
    <w:abstractNumId w:val="3"/>
  </w:num>
  <w:num w:numId="10" w16cid:durableId="64958013">
    <w:abstractNumId w:val="10"/>
  </w:num>
  <w:num w:numId="11" w16cid:durableId="20710753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A7D"/>
    <w:rsid w:val="00172824"/>
    <w:rsid w:val="001D2E72"/>
    <w:rsid w:val="002523AC"/>
    <w:rsid w:val="005C2AF3"/>
    <w:rsid w:val="00613DAC"/>
    <w:rsid w:val="007A52ED"/>
    <w:rsid w:val="00865A11"/>
    <w:rsid w:val="009610CF"/>
    <w:rsid w:val="00A22815"/>
    <w:rsid w:val="00A34588"/>
    <w:rsid w:val="00A95A7D"/>
    <w:rsid w:val="00D820EF"/>
    <w:rsid w:val="00DE14F2"/>
    <w:rsid w:val="00E2658E"/>
    <w:rsid w:val="00E73175"/>
    <w:rsid w:val="00E81B79"/>
    <w:rsid w:val="00F6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3EF3D"/>
  <w15:chartTrackingRefBased/>
  <w15:docId w15:val="{12BC7396-0D62-49DA-80FB-6CE4D9BD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A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A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A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A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A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A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A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A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A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A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5A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A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A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A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A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A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A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A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A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A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A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A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A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A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A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A7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820EF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820EF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20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0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9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7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2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1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7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20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392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32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5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UI/UX</Company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</dc:title>
  <dc:subject>AIMEN HASHMI</dc:subject>
  <dc:creator>Hp</dc:creator>
  <cp:keywords/>
  <dc:description/>
  <cp:lastModifiedBy>Hp</cp:lastModifiedBy>
  <cp:revision>5</cp:revision>
  <dcterms:created xsi:type="dcterms:W3CDTF">2025-07-03T13:42:00Z</dcterms:created>
  <dcterms:modified xsi:type="dcterms:W3CDTF">2025-07-13T16:54:00Z</dcterms:modified>
  <cp:category>COSMICODE</cp:category>
</cp:coreProperties>
</file>