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E3851" w14:textId="7CA51A69" w:rsidR="00FE1B03" w:rsidRDefault="0051742E" w:rsidP="0051742E">
      <w:pPr>
        <w:pStyle w:val="Heading1"/>
        <w:spacing w:before="240" w:after="360"/>
        <w:rPr>
          <w:sz w:val="36"/>
          <w:szCs w:val="36"/>
        </w:rPr>
      </w:pPr>
      <w:r w:rsidRPr="00D1263A">
        <w:rPr>
          <w:sz w:val="36"/>
          <w:szCs w:val="36"/>
        </w:rPr>
        <w:t>Rating Summary</w:t>
      </w:r>
      <w:r w:rsidR="00D1263A">
        <w:rPr>
          <w:sz w:val="36"/>
          <w:szCs w:val="36"/>
        </w:rPr>
        <w:t>:</w:t>
      </w:r>
      <w:r w:rsidRPr="00D1263A">
        <w:rPr>
          <w:sz w:val="36"/>
          <w:szCs w:val="36"/>
        </w:rPr>
        <w:t xml:space="preserve"> </w:t>
      </w:r>
    </w:p>
    <w:tbl>
      <w:tblPr>
        <w:tblW w:w="7797" w:type="dxa"/>
        <w:tblInd w:w="108" w:type="dxa"/>
        <w:tblLook w:val="04A0" w:firstRow="1" w:lastRow="0" w:firstColumn="1" w:lastColumn="0" w:noHBand="0" w:noVBand="1"/>
      </w:tblPr>
      <w:tblGrid>
        <w:gridCol w:w="2860"/>
        <w:gridCol w:w="222"/>
        <w:gridCol w:w="3581"/>
        <w:gridCol w:w="1134"/>
      </w:tblGrid>
      <w:tr w:rsidR="00A31ED8" w:rsidRPr="005A50D6" w14:paraId="0BA13933" w14:textId="77777777" w:rsidTr="00E45862">
        <w:trPr>
          <w:trHeight w:val="289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FE1D4" w14:textId="77777777" w:rsidR="00A31ED8" w:rsidRPr="005A50D6" w:rsidRDefault="00A31ED8" w:rsidP="006D16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5A50D6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Model Used: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737F8" w14:textId="77777777" w:rsidR="00A31ED8" w:rsidRPr="005A50D6" w:rsidRDefault="00A31ED8" w:rsidP="006D16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47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CCAD02D" w14:textId="77777777" w:rsidR="00A31ED8" w:rsidRPr="005A50D6" w:rsidRDefault="00A31ED8" w:rsidP="006D1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proofErr w:type="spellStart"/>
            <w:r w:rsidRPr="005A50D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Hx</w:t>
            </w:r>
            <w:proofErr w:type="spellEnd"/>
            <w:r w:rsidRPr="005A50D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&gt; All - BBT</w:t>
            </w:r>
          </w:p>
        </w:tc>
      </w:tr>
      <w:tr w:rsidR="00A31ED8" w:rsidRPr="005A50D6" w14:paraId="3BA06BF1" w14:textId="77777777" w:rsidTr="00E45862">
        <w:trPr>
          <w:trHeight w:val="289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C0DE7" w14:textId="77777777" w:rsidR="00A31ED8" w:rsidRPr="005A50D6" w:rsidRDefault="00A31ED8" w:rsidP="006D16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5A50D6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Deal Status: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E2F7C" w14:textId="77777777" w:rsidR="00A31ED8" w:rsidRPr="005A50D6" w:rsidRDefault="00A31ED8" w:rsidP="006D16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3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07659" w14:textId="61A63CF8" w:rsidR="00A31ED8" w:rsidRPr="005A50D6" w:rsidRDefault="00A31ED8" w:rsidP="006D1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5A50D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 </w:t>
            </w:r>
            <w:r w:rsidR="007A5B67"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 w:rsidR="007A5B67"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status  \* MERGEFORMAT </w:instrText>
            </w:r>
            <w:r w:rsidR="007A5B67"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 w:rsidR="007A5B67"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«status»</w:t>
            </w:r>
            <w:r w:rsidR="007A5B67"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9070D" w14:textId="77777777" w:rsidR="00A31ED8" w:rsidRPr="005A50D6" w:rsidRDefault="00A31ED8" w:rsidP="006D1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</w:tr>
    </w:tbl>
    <w:p w14:paraId="069D4470" w14:textId="77777777" w:rsidR="00A31ED8" w:rsidRPr="005A50D6" w:rsidRDefault="00A31ED8" w:rsidP="00A31ED8">
      <w:pPr>
        <w:spacing w:after="0" w:line="240" w:lineRule="auto"/>
        <w:rPr>
          <w:sz w:val="8"/>
          <w:szCs w:val="8"/>
        </w:rPr>
      </w:pPr>
    </w:p>
    <w:tbl>
      <w:tblPr>
        <w:tblW w:w="7807" w:type="dxa"/>
        <w:tblInd w:w="108" w:type="dxa"/>
        <w:tblLook w:val="04A0" w:firstRow="1" w:lastRow="0" w:firstColumn="1" w:lastColumn="0" w:noHBand="0" w:noVBand="1"/>
      </w:tblPr>
      <w:tblGrid>
        <w:gridCol w:w="2876"/>
        <w:gridCol w:w="222"/>
        <w:gridCol w:w="2572"/>
        <w:gridCol w:w="236"/>
        <w:gridCol w:w="433"/>
        <w:gridCol w:w="616"/>
        <w:gridCol w:w="616"/>
        <w:gridCol w:w="226"/>
        <w:gridCol w:w="10"/>
      </w:tblGrid>
      <w:tr w:rsidR="005A50D6" w:rsidRPr="005A50D6" w14:paraId="5EE7B8A0" w14:textId="77777777" w:rsidTr="00E45862">
        <w:trPr>
          <w:gridAfter w:val="1"/>
          <w:wAfter w:w="10" w:type="dxa"/>
          <w:trHeight w:val="272"/>
        </w:trPr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77753" w14:textId="77777777" w:rsidR="005A50D6" w:rsidRPr="005A50D6" w:rsidRDefault="005A50D6" w:rsidP="005A50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5A50D6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Binder Name: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95A48" w14:textId="77777777" w:rsidR="005A50D6" w:rsidRPr="005A50D6" w:rsidRDefault="005A50D6" w:rsidP="005A50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469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9495FAA" w14:textId="49D9667E" w:rsidR="005A50D6" w:rsidRPr="005A50D6" w:rsidRDefault="005A50D6" w:rsidP="005A50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5A50D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 </w:t>
            </w:r>
            <w:r w:rsidR="007A5B67"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 w:rsidR="007A5B67"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insured_name  \* MERGEFORMAT </w:instrText>
            </w:r>
            <w:r w:rsidR="007A5B67"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 w:rsidR="007A5B67"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«insured_name»</w:t>
            </w:r>
            <w:r w:rsidR="007A5B67"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</w:tr>
      <w:tr w:rsidR="005A50D6" w:rsidRPr="005A50D6" w14:paraId="02A35043" w14:textId="77777777" w:rsidTr="00E45862">
        <w:trPr>
          <w:trHeight w:val="272"/>
        </w:trPr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2B0FB" w14:textId="77777777" w:rsidR="005A50D6" w:rsidRPr="005A50D6" w:rsidRDefault="005A50D6" w:rsidP="005A50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5A50D6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Master Binder Reference: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C8BBD" w14:textId="77777777" w:rsidR="005A50D6" w:rsidRPr="005A50D6" w:rsidRDefault="005A50D6" w:rsidP="005A50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539A38F" w14:textId="26408F34" w:rsidR="005A50D6" w:rsidRPr="005A50D6" w:rsidRDefault="005A50D6" w:rsidP="005A50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5A50D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 </w:t>
            </w:r>
            <w:r w:rsidR="007A5B67"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 w:rsidR="007A5B67"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facility_reference  \* MERGEFORMAT </w:instrText>
            </w:r>
            <w:r w:rsidR="007A5B67"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 w:rsidR="007A5B67"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«facility_reference»</w:t>
            </w:r>
            <w:r w:rsidR="007A5B67"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66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46CE0" w14:textId="77777777" w:rsidR="005A50D6" w:rsidRPr="005A50D6" w:rsidRDefault="005A50D6" w:rsidP="005A50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1DBF6" w14:textId="77777777" w:rsidR="005A50D6" w:rsidRPr="005A50D6" w:rsidRDefault="005A50D6" w:rsidP="005A50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05FAE" w14:textId="77777777" w:rsidR="005A50D6" w:rsidRPr="005A50D6" w:rsidRDefault="005A50D6" w:rsidP="005A50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38508" w14:textId="77777777" w:rsidR="005A50D6" w:rsidRPr="005A50D6" w:rsidRDefault="005A50D6" w:rsidP="005A50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31ED8" w:rsidRPr="005A50D6" w14:paraId="459CBB77" w14:textId="77777777" w:rsidTr="00E45862">
        <w:trPr>
          <w:trHeight w:val="272"/>
        </w:trPr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AD156" w14:textId="77777777" w:rsidR="005A50D6" w:rsidRPr="005A50D6" w:rsidRDefault="005A50D6" w:rsidP="005A50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5A50D6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Inception Date: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DB686" w14:textId="77777777" w:rsidR="005A50D6" w:rsidRPr="005A50D6" w:rsidRDefault="005A50D6" w:rsidP="005A50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FFAD5" w14:textId="1B295C21" w:rsidR="005A50D6" w:rsidRPr="005A50D6" w:rsidRDefault="007A5B67" w:rsidP="005A50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inception_date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«inception_date»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6BA82" w14:textId="77777777" w:rsidR="005A50D6" w:rsidRPr="005A50D6" w:rsidRDefault="005A50D6" w:rsidP="005A50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DF441" w14:textId="77777777" w:rsidR="005A50D6" w:rsidRPr="005A50D6" w:rsidRDefault="005A50D6" w:rsidP="005A50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03215" w14:textId="77777777" w:rsidR="005A50D6" w:rsidRPr="005A50D6" w:rsidRDefault="005A50D6" w:rsidP="005A50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E52FA" w14:textId="77777777" w:rsidR="005A50D6" w:rsidRPr="005A50D6" w:rsidRDefault="005A50D6" w:rsidP="005A50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22AB1" w14:textId="77777777" w:rsidR="005A50D6" w:rsidRPr="005A50D6" w:rsidRDefault="005A50D6" w:rsidP="005A50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31ED8" w:rsidRPr="005A50D6" w14:paraId="1A9ED8F2" w14:textId="77777777" w:rsidTr="00E45862">
        <w:trPr>
          <w:trHeight w:val="272"/>
        </w:trPr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0A50A" w14:textId="77777777" w:rsidR="005A50D6" w:rsidRPr="005A50D6" w:rsidRDefault="005A50D6" w:rsidP="005A50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5A50D6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Expiry Date: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83E2E" w14:textId="77777777" w:rsidR="005A50D6" w:rsidRPr="005A50D6" w:rsidRDefault="005A50D6" w:rsidP="005A50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66AD7" w14:textId="0C9AEB54" w:rsidR="005A50D6" w:rsidRPr="005A50D6" w:rsidRDefault="007A5B67" w:rsidP="005A50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expiry_date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«expiry_date»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D84CE" w14:textId="77777777" w:rsidR="005A50D6" w:rsidRPr="005A50D6" w:rsidRDefault="005A50D6" w:rsidP="005A50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CD6B6" w14:textId="77777777" w:rsidR="005A50D6" w:rsidRPr="005A50D6" w:rsidRDefault="005A50D6" w:rsidP="005A50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5D1F8" w14:textId="77777777" w:rsidR="005A50D6" w:rsidRPr="005A50D6" w:rsidRDefault="005A50D6" w:rsidP="005A50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4E65E" w14:textId="77777777" w:rsidR="005A50D6" w:rsidRPr="005A50D6" w:rsidRDefault="005A50D6" w:rsidP="005A50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684BB" w14:textId="77777777" w:rsidR="005A50D6" w:rsidRPr="005A50D6" w:rsidRDefault="005A50D6" w:rsidP="005A50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</w:tbl>
    <w:p w14:paraId="210FE7B6" w14:textId="77777777" w:rsidR="005A50D6" w:rsidRPr="005A50D6" w:rsidRDefault="005A50D6" w:rsidP="005A50D6">
      <w:pPr>
        <w:spacing w:after="0" w:line="240" w:lineRule="auto"/>
        <w:rPr>
          <w:sz w:val="8"/>
          <w:szCs w:val="8"/>
        </w:rPr>
      </w:pPr>
    </w:p>
    <w:tbl>
      <w:tblPr>
        <w:tblW w:w="6663" w:type="dxa"/>
        <w:tblInd w:w="108" w:type="dxa"/>
        <w:tblLook w:val="04A0" w:firstRow="1" w:lastRow="0" w:firstColumn="1" w:lastColumn="0" w:noHBand="0" w:noVBand="1"/>
      </w:tblPr>
      <w:tblGrid>
        <w:gridCol w:w="2865"/>
        <w:gridCol w:w="236"/>
        <w:gridCol w:w="1862"/>
        <w:gridCol w:w="1700"/>
      </w:tblGrid>
      <w:tr w:rsidR="005A50D6" w:rsidRPr="005A50D6" w14:paraId="4995B161" w14:textId="77777777" w:rsidTr="00E45862">
        <w:trPr>
          <w:trHeight w:val="300"/>
        </w:trPr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ABE4E" w14:textId="77777777" w:rsidR="005A50D6" w:rsidRPr="005A50D6" w:rsidRDefault="005A50D6" w:rsidP="005A50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5A50D6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Underwriter Name: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3B916" w14:textId="77777777" w:rsidR="005A50D6" w:rsidRPr="005A50D6" w:rsidRDefault="005A50D6" w:rsidP="005A50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3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3A0597B" w14:textId="47FCA4DD" w:rsidR="005A50D6" w:rsidRPr="005A50D6" w:rsidRDefault="005A50D6" w:rsidP="005A50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5A50D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 </w:t>
            </w:r>
            <w:r w:rsidR="007A5B67"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 w:rsidR="007A5B67"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underwriter  \* MERGEFORMAT </w:instrText>
            </w:r>
            <w:r w:rsidR="007A5B67"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 w:rsidR="007A5B67"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«underwriter»</w:t>
            </w:r>
            <w:r w:rsidR="007A5B67"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</w:tr>
      <w:tr w:rsidR="007A5B67" w:rsidRPr="005A50D6" w14:paraId="657C7444" w14:textId="77777777" w:rsidTr="00E45862">
        <w:trPr>
          <w:trHeight w:val="300"/>
        </w:trPr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2AD15" w14:textId="77777777" w:rsidR="005A50D6" w:rsidRPr="005A50D6" w:rsidRDefault="005A50D6" w:rsidP="005A50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5A50D6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Total Fixed Deductions: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6C61C" w14:textId="77777777" w:rsidR="005A50D6" w:rsidRPr="005A50D6" w:rsidRDefault="005A50D6" w:rsidP="005A50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B04F4" w14:textId="58B47ACD" w:rsidR="005A50D6" w:rsidRPr="005A50D6" w:rsidRDefault="007A5B67" w:rsidP="005A50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total_deductions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«total_deductions»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9C3E1" w14:textId="77777777" w:rsidR="005A50D6" w:rsidRPr="005A50D6" w:rsidRDefault="005A50D6" w:rsidP="005A50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</w:tr>
    </w:tbl>
    <w:p w14:paraId="16968BCB" w14:textId="77777777" w:rsidR="005A50D6" w:rsidRDefault="005A50D6" w:rsidP="005A50D6">
      <w:pPr>
        <w:spacing w:after="0" w:line="240" w:lineRule="auto"/>
        <w:rPr>
          <w:sz w:val="8"/>
          <w:szCs w:val="8"/>
        </w:rPr>
      </w:pPr>
    </w:p>
    <w:tbl>
      <w:tblPr>
        <w:tblW w:w="10275" w:type="dxa"/>
        <w:tblInd w:w="108" w:type="dxa"/>
        <w:tblLook w:val="04A0" w:firstRow="1" w:lastRow="0" w:firstColumn="1" w:lastColumn="0" w:noHBand="0" w:noVBand="1"/>
      </w:tblPr>
      <w:tblGrid>
        <w:gridCol w:w="1985"/>
        <w:gridCol w:w="237"/>
        <w:gridCol w:w="1639"/>
        <w:gridCol w:w="1555"/>
        <w:gridCol w:w="237"/>
        <w:gridCol w:w="1327"/>
        <w:gridCol w:w="237"/>
        <w:gridCol w:w="1522"/>
        <w:gridCol w:w="1536"/>
      </w:tblGrid>
      <w:tr w:rsidR="00E20003" w:rsidRPr="0051742E" w14:paraId="11BF9A33" w14:textId="77777777" w:rsidTr="00E20003">
        <w:trPr>
          <w:trHeight w:val="596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65C256F8" w14:textId="18C7B73D" w:rsidR="00E20003" w:rsidRPr="0051742E" w:rsidRDefault="00E20003" w:rsidP="005174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 w:val="36"/>
                <w:szCs w:val="36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color w:val="FFFFFF"/>
                <w:sz w:val="36"/>
                <w:szCs w:val="36"/>
                <w:lang w:eastAsia="en-GB"/>
              </w:rPr>
              <w:t xml:space="preserve">Loss Ratio 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F46CD" w14:textId="77777777" w:rsidR="00E20003" w:rsidRPr="0051742E" w:rsidRDefault="00E20003" w:rsidP="005174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 w:val="36"/>
                <w:szCs w:val="36"/>
                <w:lang w:eastAsia="en-GB"/>
              </w:rPr>
            </w:pPr>
          </w:p>
        </w:tc>
        <w:tc>
          <w:tcPr>
            <w:tcW w:w="319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bottom"/>
            <w:hideMark/>
          </w:tcPr>
          <w:p w14:paraId="729C1716" w14:textId="77777777" w:rsidR="00E20003" w:rsidRPr="0051742E" w:rsidRDefault="00E20003" w:rsidP="005174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Selected LR before UW adjustment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EA77E" w14:textId="77777777" w:rsidR="00E20003" w:rsidRPr="0051742E" w:rsidRDefault="00E20003" w:rsidP="005174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13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DC7A65" w14:textId="77777777" w:rsidR="00E20003" w:rsidRPr="0051742E" w:rsidRDefault="00E20003" w:rsidP="005174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UW Adjustment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04490" w14:textId="77777777" w:rsidR="00E20003" w:rsidRPr="0051742E" w:rsidRDefault="00E20003" w:rsidP="005174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305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bottom"/>
            <w:hideMark/>
          </w:tcPr>
          <w:p w14:paraId="78633A46" w14:textId="77777777" w:rsidR="00E20003" w:rsidRPr="0051742E" w:rsidRDefault="00E20003" w:rsidP="005174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Selected LR after UW adjustment</w:t>
            </w:r>
          </w:p>
        </w:tc>
      </w:tr>
      <w:tr w:rsidR="00E20003" w:rsidRPr="0051742E" w14:paraId="3D2359FF" w14:textId="77777777" w:rsidTr="00E20003">
        <w:trPr>
          <w:trHeight w:val="304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7E8B5949" w14:textId="22DEE6BF" w:rsidR="00E20003" w:rsidRPr="0051742E" w:rsidRDefault="00E20003" w:rsidP="005174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color w:val="FFFFFF"/>
                <w:sz w:val="36"/>
                <w:szCs w:val="36"/>
                <w:lang w:eastAsia="en-GB"/>
              </w:rPr>
              <w:t>Summary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D3FA7" w14:textId="77777777" w:rsidR="00E20003" w:rsidRPr="0051742E" w:rsidRDefault="00E20003" w:rsidP="005174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FC682" w14:textId="77777777" w:rsidR="00E20003" w:rsidRPr="0051742E" w:rsidRDefault="00E20003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GG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F1EBA" w14:textId="77777777" w:rsidR="00E20003" w:rsidRPr="0051742E" w:rsidRDefault="00E20003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GN*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A9391" w14:textId="77777777" w:rsidR="00E20003" w:rsidRPr="0051742E" w:rsidRDefault="00E20003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1327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6C2541" w14:textId="77777777" w:rsidR="00E20003" w:rsidRPr="0051742E" w:rsidRDefault="00E20003" w:rsidP="0051742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DE098" w14:textId="77777777" w:rsidR="00E20003" w:rsidRPr="0051742E" w:rsidRDefault="00E20003" w:rsidP="00517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DE09D" w14:textId="77777777" w:rsidR="00E20003" w:rsidRPr="0051742E" w:rsidRDefault="00E20003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GG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EC61F" w14:textId="77777777" w:rsidR="00E20003" w:rsidRPr="0051742E" w:rsidRDefault="00E20003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GN*</w:t>
            </w:r>
          </w:p>
        </w:tc>
      </w:tr>
      <w:tr w:rsidR="0051742E" w:rsidRPr="0051742E" w14:paraId="62050FEF" w14:textId="77777777" w:rsidTr="00E20003">
        <w:trPr>
          <w:trHeight w:val="304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0405119" w14:textId="77777777" w:rsidR="0051742E" w:rsidRPr="0051742E" w:rsidRDefault="0051742E" w:rsidP="005174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Attritional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3EE2C" w14:textId="77777777" w:rsidR="0051742E" w:rsidRPr="0051742E" w:rsidRDefault="0051742E" w:rsidP="005174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084C968" w14:textId="08741681" w:rsidR="0051742E" w:rsidRPr="0051742E" w:rsidRDefault="00BB5865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gglr_pre_att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«gglr_pre_att»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2F4FD4" w14:textId="5AA03C25" w:rsidR="0051742E" w:rsidRPr="0051742E" w:rsidRDefault="00BB5865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gnlr_pre_att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«gnlr_pre_att»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668EF" w14:textId="77777777" w:rsidR="0051742E" w:rsidRPr="0051742E" w:rsidRDefault="0051742E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9C46866" w14:textId="19A6B0ED" w:rsidR="0051742E" w:rsidRPr="0051742E" w:rsidRDefault="004A3071" w:rsidP="005174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  <w:instrText xml:space="preserve"> MERGEFIELD  uwadj_att  \* MERGEFORMAT </w:instrText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i/>
                <w:iCs/>
                <w:noProof/>
                <w:color w:val="000000"/>
                <w:lang w:eastAsia="en-GB"/>
              </w:rPr>
              <w:t>«uwadj_att»</w:t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  <w:fldChar w:fldCharType="end"/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5E726" w14:textId="77777777" w:rsidR="0051742E" w:rsidRPr="0051742E" w:rsidRDefault="0051742E" w:rsidP="005174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4E16B55" w14:textId="7A98F152" w:rsidR="0051742E" w:rsidRPr="0051742E" w:rsidRDefault="004A3071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gglr_pst_att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«gglr_pst_att»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6DF5D25" w14:textId="32A6F460" w:rsidR="0051742E" w:rsidRPr="0051742E" w:rsidRDefault="004A3071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gnlr_pst_att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«gnlr_pst_att»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</w:tr>
      <w:tr w:rsidR="0051742E" w:rsidRPr="0051742E" w14:paraId="70D6A63F" w14:textId="77777777" w:rsidTr="00E20003">
        <w:trPr>
          <w:trHeight w:val="304"/>
        </w:trPr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412634" w14:textId="77777777" w:rsidR="0051742E" w:rsidRPr="0051742E" w:rsidRDefault="0051742E" w:rsidP="005174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Large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385B0" w14:textId="77777777" w:rsidR="0051742E" w:rsidRPr="0051742E" w:rsidRDefault="0051742E" w:rsidP="005174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A0C80E3" w14:textId="54AC41AD" w:rsidR="0051742E" w:rsidRPr="0051742E" w:rsidRDefault="00BB5865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gglr_pre_lrg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«gglr_pre_lrg»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CB95709" w14:textId="71F4FE77" w:rsidR="0051742E" w:rsidRPr="0051742E" w:rsidRDefault="00BB5865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gnlr_pre_lrg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«gnlr_pre_lrg»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CD48E" w14:textId="77777777" w:rsidR="0051742E" w:rsidRPr="0051742E" w:rsidRDefault="0051742E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13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7830ECC" w14:textId="60B21E5E" w:rsidR="0051742E" w:rsidRPr="0051742E" w:rsidRDefault="004A3071" w:rsidP="005174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  <w:instrText xml:space="preserve"> MERGEFIELD  uwadj_lrg  \* MERGEFORMAT </w:instrText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i/>
                <w:iCs/>
                <w:noProof/>
                <w:color w:val="000000"/>
                <w:lang w:eastAsia="en-GB"/>
              </w:rPr>
              <w:t>«uwadj_lrg»</w:t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  <w:fldChar w:fldCharType="end"/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B7F53" w14:textId="77777777" w:rsidR="0051742E" w:rsidRPr="0051742E" w:rsidRDefault="0051742E" w:rsidP="005174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4B07D7A" w14:textId="39C14D59" w:rsidR="0051742E" w:rsidRPr="0051742E" w:rsidRDefault="004A3071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gglr_pst_lrg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«gglr_pst_lrg»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1CA817F" w14:textId="7647E2F3" w:rsidR="0051742E" w:rsidRPr="0051742E" w:rsidRDefault="004A3071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gnlr_pst_lrg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«gnlr_pst_lrg»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</w:tr>
      <w:tr w:rsidR="0051742E" w:rsidRPr="0051742E" w14:paraId="4794482A" w14:textId="77777777" w:rsidTr="00E20003">
        <w:trPr>
          <w:trHeight w:val="304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4B92B" w14:textId="77777777" w:rsidR="0051742E" w:rsidRPr="0051742E" w:rsidRDefault="0051742E" w:rsidP="005174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Catastrophe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0913F" w14:textId="77777777" w:rsidR="0051742E" w:rsidRPr="0051742E" w:rsidRDefault="0051742E" w:rsidP="005174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16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F40E3A5" w14:textId="35D84AAD" w:rsidR="0051742E" w:rsidRPr="0051742E" w:rsidRDefault="00BB5865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gglr_pre_cat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«gglr_pre_cat»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76A0EE6" w14:textId="2EFEC25B" w:rsidR="0051742E" w:rsidRPr="0051742E" w:rsidRDefault="00BB5865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gnlr_pre_cat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«gnlr_pre_cat»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A8536" w14:textId="77777777" w:rsidR="0051742E" w:rsidRPr="0051742E" w:rsidRDefault="0051742E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1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56BE3" w14:textId="32BE7FE1" w:rsidR="0051742E" w:rsidRPr="0051742E" w:rsidRDefault="004A3071" w:rsidP="005174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  <w:instrText xml:space="preserve"> MERGEFIELD  uwadj_cat  \* MERGEFORMAT </w:instrText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i/>
                <w:iCs/>
                <w:noProof/>
                <w:color w:val="000000"/>
                <w:lang w:eastAsia="en-GB"/>
              </w:rPr>
              <w:t>«uwadj_cat»</w:t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  <w:fldChar w:fldCharType="end"/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8ECA9" w14:textId="77777777" w:rsidR="0051742E" w:rsidRPr="0051742E" w:rsidRDefault="0051742E" w:rsidP="005174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1CBD95A" w14:textId="5FDC726C" w:rsidR="0051742E" w:rsidRPr="0051742E" w:rsidRDefault="004A3071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gglr_pst_cat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«gglr_pst_cat»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45E0FE3" w14:textId="00A76BBB" w:rsidR="0051742E" w:rsidRPr="0051742E" w:rsidRDefault="004A3071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gnlr_pst_cat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«gnlr_pst_cat»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</w:tr>
      <w:tr w:rsidR="0051742E" w:rsidRPr="0051742E" w14:paraId="5B7D4314" w14:textId="77777777" w:rsidTr="00E20003">
        <w:trPr>
          <w:trHeight w:val="304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13ECA" w14:textId="77777777" w:rsidR="0051742E" w:rsidRPr="0051742E" w:rsidRDefault="0051742E" w:rsidP="005174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Total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28275" w14:textId="77777777" w:rsidR="0051742E" w:rsidRPr="0051742E" w:rsidRDefault="0051742E" w:rsidP="005174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38963" w14:textId="4050167F" w:rsidR="0051742E" w:rsidRPr="0051742E" w:rsidRDefault="00BB5865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gglr_pre_tot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«gglr_pre_tot»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1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A6E5C" w14:textId="5EC8C473" w:rsidR="0051742E" w:rsidRPr="0051742E" w:rsidRDefault="00BB5865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gnlr_pre_tot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«gnlr_pre_tot»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89FA2" w14:textId="77777777" w:rsidR="0051742E" w:rsidRPr="0051742E" w:rsidRDefault="0051742E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0C604" w14:textId="77777777" w:rsidR="0051742E" w:rsidRPr="0051742E" w:rsidRDefault="0051742E" w:rsidP="00517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9822F" w14:textId="77777777" w:rsidR="0051742E" w:rsidRPr="0051742E" w:rsidRDefault="0051742E" w:rsidP="00517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43325" w14:textId="38CB89D0" w:rsidR="0051742E" w:rsidRPr="0051742E" w:rsidRDefault="004A3071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gglr_pst_tot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«gglr_pst_tot»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AE5C2" w14:textId="232356D9" w:rsidR="0051742E" w:rsidRPr="0051742E" w:rsidRDefault="004A3071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gnlr_pst_tot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«gnlr_pst_tot»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</w:tr>
    </w:tbl>
    <w:p w14:paraId="60BFB818" w14:textId="700ADBB5" w:rsidR="000E6F00" w:rsidRPr="000E6F00" w:rsidRDefault="000E6F00" w:rsidP="000E6F00">
      <w:pPr>
        <w:rPr>
          <w:sz w:val="14"/>
          <w:szCs w:val="14"/>
        </w:rPr>
      </w:pPr>
      <w:r>
        <w:rPr>
          <w:sz w:val="14"/>
          <w:szCs w:val="14"/>
        </w:rPr>
        <w:t>* Loss Ratios are before allowance for profit commission where relevant</w:t>
      </w:r>
    </w:p>
    <w:tbl>
      <w:tblPr>
        <w:tblW w:w="10240" w:type="dxa"/>
        <w:tblInd w:w="108" w:type="dxa"/>
        <w:tblLook w:val="04A0" w:firstRow="1" w:lastRow="0" w:firstColumn="1" w:lastColumn="0" w:noHBand="0" w:noVBand="1"/>
      </w:tblPr>
      <w:tblGrid>
        <w:gridCol w:w="1985"/>
        <w:gridCol w:w="236"/>
        <w:gridCol w:w="1640"/>
        <w:gridCol w:w="1560"/>
        <w:gridCol w:w="236"/>
        <w:gridCol w:w="1323"/>
        <w:gridCol w:w="236"/>
        <w:gridCol w:w="1607"/>
        <w:gridCol w:w="1429"/>
      </w:tblGrid>
      <w:tr w:rsidR="00E20003" w:rsidRPr="0051742E" w14:paraId="2E356B87" w14:textId="77777777" w:rsidTr="00E20003">
        <w:trPr>
          <w:trHeight w:val="26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360655DF" w14:textId="77777777" w:rsidR="00E20003" w:rsidRPr="0051742E" w:rsidRDefault="00E20003" w:rsidP="006D16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 w:val="36"/>
                <w:szCs w:val="36"/>
                <w:lang w:eastAsia="en-GB"/>
              </w:rPr>
            </w:pPr>
            <w:r>
              <w:rPr>
                <w:rFonts w:ascii="Aptos Narrow" w:hAnsi="Aptos Narrow"/>
                <w:color w:val="FFFFFF"/>
                <w:sz w:val="36"/>
                <w:szCs w:val="36"/>
              </w:rPr>
              <w:t xml:space="preserve">Premium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92E18" w14:textId="77777777" w:rsidR="00E20003" w:rsidRPr="0051742E" w:rsidRDefault="00E20003" w:rsidP="006D16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 w:val="36"/>
                <w:szCs w:val="36"/>
                <w:lang w:eastAsia="en-GB"/>
              </w:rPr>
            </w:pPr>
          </w:p>
        </w:tc>
        <w:tc>
          <w:tcPr>
            <w:tcW w:w="32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bottom"/>
            <w:hideMark/>
          </w:tcPr>
          <w:p w14:paraId="5D0A1FA4" w14:textId="77777777" w:rsidR="00E20003" w:rsidRPr="0051742E" w:rsidRDefault="00E20003" w:rsidP="006D16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100 Percent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CB702" w14:textId="77777777" w:rsidR="00E20003" w:rsidRPr="0051742E" w:rsidRDefault="00E20003" w:rsidP="006D16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132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3363B9" w14:textId="77777777" w:rsidR="00E20003" w:rsidRPr="0051742E" w:rsidRDefault="00E20003" w:rsidP="006D16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 xml:space="preserve">Beazley </w:t>
            </w:r>
          </w:p>
          <w:p w14:paraId="2DB5BF2A" w14:textId="5A85A565" w:rsidR="00E20003" w:rsidRPr="0051742E" w:rsidRDefault="00E20003" w:rsidP="007131D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Share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37644" w14:textId="77777777" w:rsidR="00E20003" w:rsidRPr="0051742E" w:rsidRDefault="00E20003" w:rsidP="006D16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302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bottom"/>
            <w:hideMark/>
          </w:tcPr>
          <w:p w14:paraId="588CD788" w14:textId="77777777" w:rsidR="00E20003" w:rsidRPr="0051742E" w:rsidRDefault="00E20003" w:rsidP="006D16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At Share</w:t>
            </w:r>
          </w:p>
        </w:tc>
      </w:tr>
      <w:tr w:rsidR="00E20003" w:rsidRPr="0051742E" w14:paraId="3A01E429" w14:textId="77777777" w:rsidTr="00E20003">
        <w:trPr>
          <w:trHeight w:val="227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526ADBD4" w14:textId="77777777" w:rsidR="00E20003" w:rsidRPr="0051742E" w:rsidRDefault="00E20003" w:rsidP="006D16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hAnsi="Aptos Narrow"/>
                <w:color w:val="FFFFFF"/>
                <w:sz w:val="36"/>
                <w:szCs w:val="36"/>
              </w:rPr>
              <w:t>Summary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04049" w14:textId="77777777" w:rsidR="00E20003" w:rsidRPr="0051742E" w:rsidRDefault="00E20003" w:rsidP="006D1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2F1C6B" w14:textId="77777777" w:rsidR="00E20003" w:rsidRPr="0051742E" w:rsidRDefault="00E20003" w:rsidP="006D1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GG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1FDEC" w14:textId="77777777" w:rsidR="00E20003" w:rsidRPr="0051742E" w:rsidRDefault="00E20003" w:rsidP="006D1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GN*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74AC2" w14:textId="77777777" w:rsidR="00E20003" w:rsidRPr="0051742E" w:rsidRDefault="00E20003" w:rsidP="006D1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1323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DBD06B" w14:textId="503429C6" w:rsidR="00E20003" w:rsidRPr="0051742E" w:rsidRDefault="00E20003" w:rsidP="007131D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7477B" w14:textId="77777777" w:rsidR="00E20003" w:rsidRPr="0051742E" w:rsidRDefault="00E20003" w:rsidP="006D1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60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DDEC68" w14:textId="77777777" w:rsidR="00E20003" w:rsidRPr="0051742E" w:rsidRDefault="00E20003" w:rsidP="006D1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GG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350DD" w14:textId="77777777" w:rsidR="00E20003" w:rsidRPr="0051742E" w:rsidRDefault="00E20003" w:rsidP="006D1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GN*</w:t>
            </w:r>
          </w:p>
        </w:tc>
      </w:tr>
      <w:tr w:rsidR="000E6F00" w:rsidRPr="0051742E" w14:paraId="76257515" w14:textId="77777777" w:rsidTr="003A3C43">
        <w:trPr>
          <w:trHeight w:val="227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9AC35F" w14:textId="77777777" w:rsidR="000E6F00" w:rsidRPr="0051742E" w:rsidRDefault="000E6F00" w:rsidP="006D1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Quoted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6027B" w14:textId="77777777" w:rsidR="000E6F00" w:rsidRPr="0051742E" w:rsidRDefault="000E6F00" w:rsidP="006D1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DA02FA" w14:textId="0A7E1ADC" w:rsidR="000E6F00" w:rsidRPr="0051742E" w:rsidRDefault="003A3C43" w:rsidP="006D1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ggwp_100_q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«ggwp_100_q»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3B0DF93" w14:textId="2CE66128" w:rsidR="000E6F00" w:rsidRPr="0051742E" w:rsidRDefault="003A3C43" w:rsidP="006D1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gnwp_100_q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«gnwp_100_q»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DF16D" w14:textId="77777777" w:rsidR="000E6F00" w:rsidRPr="0051742E" w:rsidRDefault="000E6F00" w:rsidP="006D1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A3D982" w14:textId="77777777" w:rsidR="000E6F00" w:rsidRPr="0051742E" w:rsidRDefault="000E6F00" w:rsidP="006D16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  <w:instrText xml:space="preserve"> MERGEFIELD  share  \* MERGEFORMAT </w:instrText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i/>
                <w:iCs/>
                <w:noProof/>
                <w:color w:val="000000"/>
                <w:lang w:eastAsia="en-GB"/>
              </w:rPr>
              <w:t>«share»</w:t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  <w:fldChar w:fldCharType="end"/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C342F" w14:textId="77777777" w:rsidR="000E6F00" w:rsidRPr="0051742E" w:rsidRDefault="000E6F00" w:rsidP="006D16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</w:pPr>
          </w:p>
        </w:tc>
        <w:tc>
          <w:tcPr>
            <w:tcW w:w="16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5BCAAE8A" w14:textId="2D4C37A4" w:rsidR="000E6F00" w:rsidRPr="0051742E" w:rsidRDefault="003A3C43" w:rsidP="006D1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ggwp_afb_q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«ggwp_afb_q»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996B835" w14:textId="0D288AC8" w:rsidR="000E6F00" w:rsidRPr="0051742E" w:rsidRDefault="003A3C43" w:rsidP="006D1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gnwp_afb_q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«gnwp_afb_q»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</w:tr>
      <w:tr w:rsidR="000E6F00" w:rsidRPr="0051742E" w14:paraId="67C6160C" w14:textId="77777777" w:rsidTr="003A3C43">
        <w:trPr>
          <w:trHeight w:val="227"/>
        </w:trPr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09B0CD" w14:textId="77777777" w:rsidR="000E6F00" w:rsidRPr="0051742E" w:rsidRDefault="000E6F00" w:rsidP="006D1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Technical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059DB" w14:textId="77777777" w:rsidR="000E6F00" w:rsidRPr="0051742E" w:rsidRDefault="000E6F00" w:rsidP="006D1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013CE92" w14:textId="5C25A6C8" w:rsidR="000E6F00" w:rsidRPr="0051742E" w:rsidRDefault="003A3C43" w:rsidP="006D1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ggwp_100_t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«ggwp_100_t»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2E890BB" w14:textId="3C1F173C" w:rsidR="000E6F00" w:rsidRPr="0051742E" w:rsidRDefault="003A3C43" w:rsidP="006D1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gnwp_100_t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«gnwp_100_t»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519AC" w14:textId="77777777" w:rsidR="000E6F00" w:rsidRPr="0051742E" w:rsidRDefault="000E6F00" w:rsidP="006D1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B696C1" w14:textId="77777777" w:rsidR="000E6F00" w:rsidRPr="0051742E" w:rsidRDefault="000E6F00" w:rsidP="006D16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  <w:instrText xml:space="preserve"> MERGEFIELD  share  \* MERGEFORMAT </w:instrText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i/>
                <w:iCs/>
                <w:noProof/>
                <w:color w:val="000000"/>
                <w:lang w:eastAsia="en-GB"/>
              </w:rPr>
              <w:t>«share»</w:t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  <w:fldChar w:fldCharType="end"/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24E99" w14:textId="77777777" w:rsidR="000E6F00" w:rsidRPr="0051742E" w:rsidRDefault="000E6F00" w:rsidP="006D16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</w:pPr>
          </w:p>
        </w:tc>
        <w:tc>
          <w:tcPr>
            <w:tcW w:w="16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D4DE706" w14:textId="7912E8EC" w:rsidR="000E6F00" w:rsidRPr="0051742E" w:rsidRDefault="003A3C43" w:rsidP="006D1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ggwp_afb_t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«ggwp_afb_t»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0A4A7CD" w14:textId="4350693C" w:rsidR="000E6F00" w:rsidRPr="0051742E" w:rsidRDefault="003A3C43" w:rsidP="006D1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gnwp_afb_t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«gnwp_afb_t»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</w:tr>
      <w:tr w:rsidR="000E6F00" w:rsidRPr="0051742E" w14:paraId="738B316E" w14:textId="77777777" w:rsidTr="003A3C43">
        <w:trPr>
          <w:trHeight w:val="227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8BB81" w14:textId="77777777" w:rsidR="000E6F00" w:rsidRPr="0051742E" w:rsidRDefault="000E6F00" w:rsidP="006D1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Benchmark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E01FB" w14:textId="77777777" w:rsidR="000E6F00" w:rsidRPr="0051742E" w:rsidRDefault="000E6F00" w:rsidP="006D1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EC3EA" w14:textId="4067FC75" w:rsidR="000E6F00" w:rsidRPr="0051742E" w:rsidRDefault="003A3C43" w:rsidP="006D1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ggwp_100_b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«ggwp_100_b»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9EB7A8" w14:textId="18F41CD5" w:rsidR="000E6F00" w:rsidRPr="0051742E" w:rsidRDefault="003A3C43" w:rsidP="006D1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gnwp_100_b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«gnwp_100_b»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88517" w14:textId="77777777" w:rsidR="000E6F00" w:rsidRPr="0051742E" w:rsidRDefault="000E6F00" w:rsidP="006D1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6B420" w14:textId="77777777" w:rsidR="000E6F00" w:rsidRPr="0051742E" w:rsidRDefault="000E6F00" w:rsidP="006D16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  <w:instrText xml:space="preserve"> MERGEFIELD  share  \* MERGEFORMAT </w:instrText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i/>
                <w:iCs/>
                <w:noProof/>
                <w:color w:val="000000"/>
                <w:lang w:eastAsia="en-GB"/>
              </w:rPr>
              <w:t>«share»</w:t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  <w:fldChar w:fldCharType="end"/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8F143" w14:textId="77777777" w:rsidR="000E6F00" w:rsidRPr="0051742E" w:rsidRDefault="000E6F00" w:rsidP="006D16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lang w:eastAsia="en-GB"/>
              </w:rPr>
            </w:pPr>
          </w:p>
        </w:tc>
        <w:tc>
          <w:tcPr>
            <w:tcW w:w="1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1C75AD" w14:textId="22833F2C" w:rsidR="000E6F00" w:rsidRPr="0051742E" w:rsidRDefault="003A3C43" w:rsidP="006D1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ggwp_afb_b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«ggwp_afb_b»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DB3BA0" w14:textId="5C05902A" w:rsidR="000E6F00" w:rsidRPr="0051742E" w:rsidRDefault="003A3C43" w:rsidP="006D1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gnwp_afb_b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«gnwp_afb_b»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</w:tr>
    </w:tbl>
    <w:p w14:paraId="3DF42DAA" w14:textId="2B9D33D7" w:rsidR="000E6F00" w:rsidRDefault="000E6F00" w:rsidP="000E6F00">
      <w:r>
        <w:rPr>
          <w:sz w:val="14"/>
          <w:szCs w:val="14"/>
        </w:rPr>
        <w:t>* Premiums are after allowance for underwriting adjustments where relevant</w:t>
      </w:r>
      <w:r w:rsidR="003A3C43">
        <w:rPr>
          <w:sz w:val="14"/>
          <w:szCs w:val="14"/>
        </w:rPr>
        <w:t>, and before allowance for profit commission where relevant</w:t>
      </w:r>
    </w:p>
    <w:tbl>
      <w:tblPr>
        <w:tblW w:w="10292" w:type="dxa"/>
        <w:tblInd w:w="108" w:type="dxa"/>
        <w:tblLook w:val="04A0" w:firstRow="1" w:lastRow="0" w:firstColumn="1" w:lastColumn="0" w:noHBand="0" w:noVBand="1"/>
      </w:tblPr>
      <w:tblGrid>
        <w:gridCol w:w="1985"/>
        <w:gridCol w:w="244"/>
        <w:gridCol w:w="1632"/>
        <w:gridCol w:w="1591"/>
        <w:gridCol w:w="244"/>
        <w:gridCol w:w="607"/>
        <w:gridCol w:w="244"/>
        <w:gridCol w:w="2276"/>
        <w:gridCol w:w="1469"/>
      </w:tblGrid>
      <w:tr w:rsidR="0051742E" w:rsidRPr="0051742E" w14:paraId="18BBCA95" w14:textId="77777777" w:rsidTr="00E20003">
        <w:trPr>
          <w:trHeight w:val="486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41993CDB" w14:textId="77777777" w:rsidR="0051742E" w:rsidRPr="0051742E" w:rsidRDefault="0051742E" w:rsidP="005174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 w:val="36"/>
                <w:szCs w:val="36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color w:val="FFFFFF"/>
                <w:sz w:val="36"/>
                <w:szCs w:val="36"/>
                <w:lang w:eastAsia="en-GB"/>
              </w:rPr>
              <w:t>KPI</w:t>
            </w: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08077" w14:textId="77777777" w:rsidR="0051742E" w:rsidRPr="0051742E" w:rsidRDefault="0051742E" w:rsidP="005174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 w:val="36"/>
                <w:szCs w:val="36"/>
                <w:lang w:eastAsia="en-GB"/>
              </w:rPr>
            </w:pP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noWrap/>
            <w:vAlign w:val="bottom"/>
            <w:hideMark/>
          </w:tcPr>
          <w:p w14:paraId="2A0D33B7" w14:textId="451EA186" w:rsidR="0051742E" w:rsidRPr="0051742E" w:rsidRDefault="004A3071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Before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5CF31" w14:textId="61B6C5D1" w:rsidR="0051742E" w:rsidRPr="0051742E" w:rsidRDefault="004A3071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After</w:t>
            </w: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A713A" w14:textId="77777777" w:rsidR="0051742E" w:rsidRPr="0051742E" w:rsidRDefault="0051742E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6A385" w14:textId="77777777" w:rsidR="0051742E" w:rsidRPr="0051742E" w:rsidRDefault="0051742E" w:rsidP="00517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C2345" w14:textId="77777777" w:rsidR="0051742E" w:rsidRPr="0051742E" w:rsidRDefault="0051742E" w:rsidP="00517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1321F4DF" w14:textId="77777777" w:rsidR="0051742E" w:rsidRPr="0051742E" w:rsidRDefault="0051742E" w:rsidP="005174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 w:val="36"/>
                <w:szCs w:val="36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color w:val="FFFFFF"/>
                <w:sz w:val="36"/>
                <w:szCs w:val="36"/>
                <w:lang w:eastAsia="en-GB"/>
              </w:rPr>
              <w:t>Profit Commission</w:t>
            </w:r>
          </w:p>
        </w:tc>
      </w:tr>
      <w:tr w:rsidR="0051742E" w:rsidRPr="0051742E" w14:paraId="6048B0D8" w14:textId="77777777" w:rsidTr="00E20003">
        <w:trPr>
          <w:trHeight w:val="298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57791D" w14:textId="77777777" w:rsidR="0051742E" w:rsidRPr="0051742E" w:rsidRDefault="0051742E" w:rsidP="005174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Expected Profit</w:t>
            </w: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E3635" w14:textId="77777777" w:rsidR="0051742E" w:rsidRPr="0051742E" w:rsidRDefault="0051742E" w:rsidP="005174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16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F028605" w14:textId="681EEC74" w:rsidR="0051742E" w:rsidRPr="0051742E" w:rsidRDefault="004A3071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profit_pre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«profit_pre»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EDC1D8B" w14:textId="664F4BD3" w:rsidR="0051742E" w:rsidRPr="0051742E" w:rsidRDefault="004A3071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profit_pst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«profit_pst»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65263" w14:textId="77777777" w:rsidR="0051742E" w:rsidRPr="0051742E" w:rsidRDefault="0051742E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3613B" w14:textId="77777777" w:rsidR="0051742E" w:rsidRPr="0051742E" w:rsidRDefault="0051742E" w:rsidP="00517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5CFED" w14:textId="77777777" w:rsidR="0051742E" w:rsidRPr="0051742E" w:rsidRDefault="0051742E" w:rsidP="00517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EE6997B" w14:textId="77777777" w:rsidR="0051742E" w:rsidRPr="0051742E" w:rsidRDefault="0051742E" w:rsidP="005174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Calculated % GG EPI</w:t>
            </w:r>
          </w:p>
        </w:tc>
        <w:tc>
          <w:tcPr>
            <w:tcW w:w="146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F9ACA1E" w14:textId="204AEA16" w:rsidR="0051742E" w:rsidRPr="0051742E" w:rsidRDefault="004A3071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pc_pct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«pc_pct»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</w:tr>
      <w:tr w:rsidR="0051742E" w:rsidRPr="0051742E" w14:paraId="1CFB92CC" w14:textId="77777777" w:rsidTr="00E20003">
        <w:trPr>
          <w:trHeight w:val="298"/>
        </w:trPr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FB54767" w14:textId="77777777" w:rsidR="0051742E" w:rsidRPr="0051742E" w:rsidRDefault="0051742E" w:rsidP="005174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Allocated Capital</w:t>
            </w: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11AB3" w14:textId="77777777" w:rsidR="0051742E" w:rsidRPr="0051742E" w:rsidRDefault="0051742E" w:rsidP="005174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16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BEA2E87" w14:textId="7858F06F" w:rsidR="0051742E" w:rsidRPr="0051742E" w:rsidRDefault="004A3071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capital_pre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«capital_pre»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207C14C" w14:textId="30DCEF52" w:rsidR="0051742E" w:rsidRPr="0051742E" w:rsidRDefault="004A3071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capital_pst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«capital_pst»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F2253" w14:textId="77777777" w:rsidR="0051742E" w:rsidRPr="0051742E" w:rsidRDefault="0051742E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4C051" w14:textId="77777777" w:rsidR="0051742E" w:rsidRPr="0051742E" w:rsidRDefault="0051742E" w:rsidP="00517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2BF11" w14:textId="77777777" w:rsidR="0051742E" w:rsidRPr="0051742E" w:rsidRDefault="0051742E" w:rsidP="00517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B98A846" w14:textId="77777777" w:rsidR="0051742E" w:rsidRPr="0051742E" w:rsidRDefault="0051742E" w:rsidP="005174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Modelled @ 100 %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A7C48A4" w14:textId="1256E721" w:rsidR="0051742E" w:rsidRPr="0051742E" w:rsidRDefault="004A3071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pc_amt_100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«pc_amt_100»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</w:tr>
      <w:tr w:rsidR="0051742E" w:rsidRPr="0051742E" w14:paraId="7F037B62" w14:textId="77777777" w:rsidTr="00E20003">
        <w:trPr>
          <w:trHeight w:val="298"/>
        </w:trPr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A3B6011" w14:textId="340E93C9" w:rsidR="0051742E" w:rsidRPr="0051742E" w:rsidRDefault="0051742E" w:rsidP="005174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proofErr w:type="spellStart"/>
            <w:r w:rsidRPr="0051742E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RoC</w:t>
            </w:r>
            <w:proofErr w:type="spellEnd"/>
            <w:r w:rsidRPr="0051742E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(Profit/Capital)</w:t>
            </w: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162B6" w14:textId="77777777" w:rsidR="0051742E" w:rsidRPr="0051742E" w:rsidRDefault="0051742E" w:rsidP="005174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16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94C7BF" w14:textId="38A4F799" w:rsidR="0051742E" w:rsidRPr="0051742E" w:rsidRDefault="004A3071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roc_pre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«roc_pre»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5BFA5E2" w14:textId="399229D5" w:rsidR="0051742E" w:rsidRPr="0051742E" w:rsidRDefault="004A3071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roc_pst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«roc_pst»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B8B1F" w14:textId="77777777" w:rsidR="0051742E" w:rsidRPr="0051742E" w:rsidRDefault="0051742E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4EAB3" w14:textId="77777777" w:rsidR="0051742E" w:rsidRPr="0051742E" w:rsidRDefault="0051742E" w:rsidP="00517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C7E9E" w14:textId="77777777" w:rsidR="0051742E" w:rsidRPr="0051742E" w:rsidRDefault="0051742E" w:rsidP="00517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21F9C" w14:textId="77777777" w:rsidR="0051742E" w:rsidRPr="0051742E" w:rsidRDefault="0051742E" w:rsidP="005174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Modelled - AFB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36918" w14:textId="7FF9729E" w:rsidR="0051742E" w:rsidRPr="0051742E" w:rsidRDefault="004A3071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pc_amt_afb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«pc_amt_afb»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</w:tr>
      <w:tr w:rsidR="0051742E" w:rsidRPr="0051742E" w14:paraId="0DBD168F" w14:textId="77777777" w:rsidTr="00E20003">
        <w:trPr>
          <w:trHeight w:val="298"/>
        </w:trPr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A14B3F" w14:textId="77777777" w:rsidR="0051742E" w:rsidRPr="0051742E" w:rsidRDefault="0051742E" w:rsidP="005174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BPI </w:t>
            </w: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0986A" w14:textId="77777777" w:rsidR="0051742E" w:rsidRPr="0051742E" w:rsidRDefault="0051742E" w:rsidP="005174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16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73DCE4" w14:textId="4B7A61E5" w:rsidR="0051742E" w:rsidRPr="0051742E" w:rsidRDefault="004A3071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bpi_pre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«bpi_pre»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5EE147D" w14:textId="58F37EF6" w:rsidR="0051742E" w:rsidRPr="0051742E" w:rsidRDefault="004A3071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bpi_pst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«bpi_pst»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4A3FA" w14:textId="77777777" w:rsidR="0051742E" w:rsidRPr="0051742E" w:rsidRDefault="0051742E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379DF" w14:textId="77777777" w:rsidR="0051742E" w:rsidRPr="0051742E" w:rsidRDefault="0051742E" w:rsidP="00517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747DC" w14:textId="77777777" w:rsidR="0051742E" w:rsidRPr="0051742E" w:rsidRDefault="0051742E" w:rsidP="00517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CB9D6" w14:textId="77777777" w:rsidR="0051742E" w:rsidRPr="0051742E" w:rsidRDefault="0051742E" w:rsidP="00517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20455" w14:textId="77777777" w:rsidR="0051742E" w:rsidRPr="0051742E" w:rsidRDefault="0051742E" w:rsidP="00517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51742E" w:rsidRPr="0051742E" w14:paraId="074D2726" w14:textId="77777777" w:rsidTr="00E20003">
        <w:trPr>
          <w:trHeight w:val="298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73215" w14:textId="77777777" w:rsidR="0051742E" w:rsidRPr="0051742E" w:rsidRDefault="0051742E" w:rsidP="005174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51742E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TPI </w:t>
            </w: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92A11" w14:textId="77777777" w:rsidR="0051742E" w:rsidRPr="0051742E" w:rsidRDefault="0051742E" w:rsidP="005174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1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FB13B" w14:textId="2AD4E282" w:rsidR="0051742E" w:rsidRPr="0051742E" w:rsidRDefault="004A3071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tpi_pre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«tpi_pre»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F0337" w14:textId="463C50F1" w:rsidR="0051742E" w:rsidRPr="0051742E" w:rsidRDefault="004A3071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tpi_pst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«tpi_pst»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B4C92" w14:textId="77777777" w:rsidR="0051742E" w:rsidRPr="0051742E" w:rsidRDefault="0051742E" w:rsidP="0051742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52C9E" w14:textId="77777777" w:rsidR="0051742E" w:rsidRPr="0051742E" w:rsidRDefault="0051742E" w:rsidP="00517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D9059" w14:textId="77777777" w:rsidR="0051742E" w:rsidRPr="0051742E" w:rsidRDefault="0051742E" w:rsidP="00517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79634" w14:textId="77777777" w:rsidR="0051742E" w:rsidRPr="0051742E" w:rsidRDefault="0051742E" w:rsidP="00517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A03B6" w14:textId="77777777" w:rsidR="0051742E" w:rsidRPr="0051742E" w:rsidRDefault="0051742E" w:rsidP="00517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651" w:tblpY="90"/>
        <w:tblW w:w="0" w:type="auto"/>
        <w:tblLook w:val="04A0" w:firstRow="1" w:lastRow="0" w:firstColumn="1" w:lastColumn="0" w:noHBand="0" w:noVBand="1"/>
      </w:tblPr>
      <w:tblGrid>
        <w:gridCol w:w="2178"/>
        <w:gridCol w:w="1530"/>
      </w:tblGrid>
      <w:tr w:rsidR="00D178E0" w14:paraId="2453F844" w14:textId="77777777" w:rsidTr="00AD5E42">
        <w:tc>
          <w:tcPr>
            <w:tcW w:w="2178" w:type="dxa"/>
            <w:shd w:val="clear" w:color="auto" w:fill="000000" w:themeFill="text2"/>
          </w:tcPr>
          <w:p w14:paraId="7F8D7B29" w14:textId="77777777" w:rsidR="00D178E0" w:rsidRDefault="00D178E0" w:rsidP="00AD5E42">
            <w:pPr>
              <w:jc w:val="center"/>
            </w:pPr>
            <w:r w:rsidRPr="00AD5E42">
              <w:rPr>
                <w:rFonts w:ascii="Aptos Narrow" w:eastAsia="Times New Roman" w:hAnsi="Aptos Narrow" w:cs="Times New Roman"/>
                <w:color w:val="FFFFFF"/>
                <w:sz w:val="36"/>
                <w:szCs w:val="36"/>
                <w:lang w:eastAsia="en-GB"/>
              </w:rPr>
              <w:t>Rate Change</w:t>
            </w:r>
          </w:p>
        </w:tc>
        <w:tc>
          <w:tcPr>
            <w:tcW w:w="1530" w:type="dxa"/>
          </w:tcPr>
          <w:p w14:paraId="71BABF90" w14:textId="3DB07660" w:rsidR="00D178E0" w:rsidRPr="00366A90" w:rsidRDefault="005134AD" w:rsidP="00D9003C">
            <w:pPr>
              <w:jc w:val="center"/>
              <w:rPr>
                <w:rFonts w:ascii="Aptos Narrow" w:hAnsi="Aptos Narrow"/>
              </w:rPr>
            </w:pPr>
            <w:r w:rsidRPr="00366A90">
              <w:rPr>
                <w:rFonts w:ascii="Aptos Narrow" w:hAnsi="Aptos Narrow"/>
              </w:rPr>
              <w:fldChar w:fldCharType="begin"/>
            </w:r>
            <w:r w:rsidRPr="00366A90">
              <w:rPr>
                <w:rFonts w:ascii="Aptos Narrow" w:hAnsi="Aptos Narrow"/>
              </w:rPr>
              <w:instrText xml:space="preserve"> MERGEFIELD rate_change</w:instrText>
            </w:r>
            <w:r w:rsidR="00A33B54" w:rsidRPr="00366A90">
              <w:rPr>
                <w:rFonts w:ascii="Aptos Narrow" w:hAnsi="Aptos Narrow"/>
              </w:rPr>
              <w:instrText xml:space="preserve"> \* MERGEFORMAT</w:instrText>
            </w:r>
            <w:r w:rsidRPr="00366A90">
              <w:rPr>
                <w:rFonts w:ascii="Aptos Narrow" w:hAnsi="Aptos Narrow"/>
              </w:rPr>
              <w:instrText xml:space="preserve"> </w:instrText>
            </w:r>
            <w:r w:rsidRPr="00366A90">
              <w:rPr>
                <w:rFonts w:ascii="Aptos Narrow" w:hAnsi="Aptos Narrow"/>
              </w:rPr>
              <w:fldChar w:fldCharType="separate"/>
            </w:r>
            <w:r w:rsidR="00A33B54" w:rsidRPr="00366A90">
              <w:rPr>
                <w:rFonts w:ascii="Aptos Narrow" w:hAnsi="Aptos Narrow"/>
                <w:noProof/>
              </w:rPr>
              <w:t>«rate_change»</w:t>
            </w:r>
            <w:r w:rsidRPr="00366A90">
              <w:rPr>
                <w:rFonts w:ascii="Aptos Narrow" w:hAnsi="Aptos Narrow"/>
              </w:rPr>
              <w:fldChar w:fldCharType="end"/>
            </w:r>
          </w:p>
        </w:tc>
      </w:tr>
    </w:tbl>
    <w:p w14:paraId="3D1C9FA0" w14:textId="77777777" w:rsidR="0051742E" w:rsidRDefault="0051742E" w:rsidP="0051742E">
      <w:pPr>
        <w:rPr>
          <w:sz w:val="2"/>
          <w:szCs w:val="2"/>
        </w:rPr>
      </w:pPr>
    </w:p>
    <w:p w14:paraId="2D91A175" w14:textId="57A48D63" w:rsidR="00D1263A" w:rsidRDefault="00D1263A" w:rsidP="0051742E">
      <w:pPr>
        <w:rPr>
          <w:sz w:val="14"/>
          <w:szCs w:val="14"/>
        </w:rPr>
      </w:pPr>
    </w:p>
    <w:p w14:paraId="70759B4A" w14:textId="77777777" w:rsidR="00F4262C" w:rsidRPr="00D1263A" w:rsidRDefault="00F4262C" w:rsidP="0051742E">
      <w:pPr>
        <w:rPr>
          <w:sz w:val="14"/>
          <w:szCs w:val="14"/>
        </w:rPr>
      </w:pPr>
    </w:p>
    <w:tbl>
      <w:tblPr>
        <w:tblW w:w="10673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4795"/>
        <w:gridCol w:w="1273"/>
        <w:gridCol w:w="222"/>
        <w:gridCol w:w="2463"/>
        <w:gridCol w:w="1698"/>
        <w:gridCol w:w="222"/>
      </w:tblGrid>
      <w:tr w:rsidR="00D1263A" w:rsidRPr="00D1263A" w14:paraId="49C613B7" w14:textId="77777777" w:rsidTr="00D178E0">
        <w:trPr>
          <w:gridAfter w:val="1"/>
          <w:wAfter w:w="222" w:type="dxa"/>
          <w:trHeight w:val="489"/>
        </w:trPr>
        <w:tc>
          <w:tcPr>
            <w:tcW w:w="47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7ACB8484" w14:textId="77777777" w:rsidR="00D1263A" w:rsidRPr="00D1263A" w:rsidRDefault="00D1263A" w:rsidP="00D126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 w:val="36"/>
                <w:szCs w:val="36"/>
                <w:lang w:eastAsia="en-GB"/>
              </w:rPr>
            </w:pPr>
            <w:r w:rsidRPr="00D1263A">
              <w:rPr>
                <w:rFonts w:ascii="Aptos Narrow" w:eastAsia="Times New Roman" w:hAnsi="Aptos Narrow" w:cs="Times New Roman"/>
                <w:color w:val="FFFFFF"/>
                <w:sz w:val="36"/>
                <w:szCs w:val="36"/>
                <w:lang w:eastAsia="en-GB"/>
              </w:rPr>
              <w:t>Underwriting Rationale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7C6CB" w14:textId="77777777" w:rsidR="00D1263A" w:rsidRPr="00D1263A" w:rsidRDefault="00D1263A" w:rsidP="00D126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 w:val="36"/>
                <w:szCs w:val="36"/>
                <w:lang w:eastAsia="en-GB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249E9" w14:textId="77777777" w:rsidR="00D1263A" w:rsidRPr="00D1263A" w:rsidRDefault="00D1263A" w:rsidP="00D12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05A6CB3" w14:textId="77777777" w:rsidR="00D1263A" w:rsidRPr="00D1263A" w:rsidRDefault="00D1263A" w:rsidP="00D1263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D1263A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Actuary Reviewed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8EF03" w14:textId="747BEB90" w:rsidR="00D1263A" w:rsidRPr="00D1263A" w:rsidRDefault="004A3071" w:rsidP="00D126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actuary_review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«actuary_review»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</w:tr>
      <w:tr w:rsidR="00D1263A" w:rsidRPr="00D1263A" w14:paraId="49B2E890" w14:textId="77777777" w:rsidTr="00D178E0">
        <w:trPr>
          <w:gridAfter w:val="1"/>
          <w:wAfter w:w="222" w:type="dxa"/>
          <w:trHeight w:val="507"/>
        </w:trPr>
        <w:tc>
          <w:tcPr>
            <w:tcW w:w="1045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EEF3436" w14:textId="6CFE5EBB" w:rsidR="00D1263A" w:rsidRPr="00D1263A" w:rsidRDefault="004A3071" w:rsidP="00D126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begin"/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instrText xml:space="preserve"> MERGEFIELD  rationale  \* MERGEFORMAT </w:instrTex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separate"/>
            </w:r>
            <w:r>
              <w:rPr>
                <w:rFonts w:ascii="Aptos Narrow" w:eastAsia="Times New Roman" w:hAnsi="Aptos Narrow" w:cs="Times New Roman"/>
                <w:noProof/>
                <w:color w:val="000000"/>
                <w:lang w:eastAsia="en-GB"/>
              </w:rPr>
              <w:t>«rationale»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fldChar w:fldCharType="end"/>
            </w:r>
          </w:p>
        </w:tc>
      </w:tr>
      <w:tr w:rsidR="00D1263A" w:rsidRPr="00D1263A" w14:paraId="31E1B298" w14:textId="77777777" w:rsidTr="00D178E0">
        <w:trPr>
          <w:trHeight w:val="300"/>
        </w:trPr>
        <w:tc>
          <w:tcPr>
            <w:tcW w:w="1045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90BA32" w14:textId="77777777" w:rsidR="00D1263A" w:rsidRPr="00D1263A" w:rsidRDefault="00D1263A" w:rsidP="00D126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400DC" w14:textId="77777777" w:rsidR="00D1263A" w:rsidRPr="00D1263A" w:rsidRDefault="00D1263A" w:rsidP="00D126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</w:tr>
    </w:tbl>
    <w:p w14:paraId="68671EDD" w14:textId="77777777" w:rsidR="0051742E" w:rsidRPr="0051742E" w:rsidRDefault="0051742E" w:rsidP="00D1263A"/>
    <w:sectPr w:rsidR="0051742E" w:rsidRPr="0051742E" w:rsidSect="00D1263A">
      <w:pgSz w:w="11906" w:h="16838"/>
      <w:pgMar w:top="709" w:right="1440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1742E"/>
    <w:rsid w:val="000163E9"/>
    <w:rsid w:val="000D0DCC"/>
    <w:rsid w:val="000E6F00"/>
    <w:rsid w:val="001232EA"/>
    <w:rsid w:val="001D13D6"/>
    <w:rsid w:val="002537AC"/>
    <w:rsid w:val="002D0F2E"/>
    <w:rsid w:val="00303C32"/>
    <w:rsid w:val="00347B41"/>
    <w:rsid w:val="00366625"/>
    <w:rsid w:val="00366A90"/>
    <w:rsid w:val="003A3C43"/>
    <w:rsid w:val="003F00DF"/>
    <w:rsid w:val="003F34B7"/>
    <w:rsid w:val="00411F48"/>
    <w:rsid w:val="00480C07"/>
    <w:rsid w:val="004A3071"/>
    <w:rsid w:val="004E77A4"/>
    <w:rsid w:val="005134AD"/>
    <w:rsid w:val="0051742E"/>
    <w:rsid w:val="00525C55"/>
    <w:rsid w:val="00557426"/>
    <w:rsid w:val="005A50D6"/>
    <w:rsid w:val="005E1557"/>
    <w:rsid w:val="00653DC3"/>
    <w:rsid w:val="006911A8"/>
    <w:rsid w:val="006E7D66"/>
    <w:rsid w:val="007131D9"/>
    <w:rsid w:val="00727A89"/>
    <w:rsid w:val="00745F69"/>
    <w:rsid w:val="00767573"/>
    <w:rsid w:val="007A5B67"/>
    <w:rsid w:val="0083770A"/>
    <w:rsid w:val="008E5F09"/>
    <w:rsid w:val="009A6480"/>
    <w:rsid w:val="009E3142"/>
    <w:rsid w:val="00A0797A"/>
    <w:rsid w:val="00A166FE"/>
    <w:rsid w:val="00A31ED8"/>
    <w:rsid w:val="00A33B54"/>
    <w:rsid w:val="00AD1E83"/>
    <w:rsid w:val="00AD5E42"/>
    <w:rsid w:val="00B15342"/>
    <w:rsid w:val="00B35F32"/>
    <w:rsid w:val="00B7287A"/>
    <w:rsid w:val="00BB5865"/>
    <w:rsid w:val="00BD5BDE"/>
    <w:rsid w:val="00BF337F"/>
    <w:rsid w:val="00D01646"/>
    <w:rsid w:val="00D1263A"/>
    <w:rsid w:val="00D178E0"/>
    <w:rsid w:val="00D22C39"/>
    <w:rsid w:val="00D2346E"/>
    <w:rsid w:val="00D64E41"/>
    <w:rsid w:val="00D71763"/>
    <w:rsid w:val="00D9003C"/>
    <w:rsid w:val="00DA5297"/>
    <w:rsid w:val="00DD1384"/>
    <w:rsid w:val="00E20003"/>
    <w:rsid w:val="00E201FB"/>
    <w:rsid w:val="00E43F4F"/>
    <w:rsid w:val="00E45862"/>
    <w:rsid w:val="00E63B4A"/>
    <w:rsid w:val="00E66744"/>
    <w:rsid w:val="00E8366B"/>
    <w:rsid w:val="00E91767"/>
    <w:rsid w:val="00EB0C31"/>
    <w:rsid w:val="00EE18E9"/>
    <w:rsid w:val="00F22348"/>
    <w:rsid w:val="00F30AA6"/>
    <w:rsid w:val="00F4262C"/>
    <w:rsid w:val="00F9586B"/>
    <w:rsid w:val="00FE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6131C"/>
  <w15:chartTrackingRefBased/>
  <w15:docId w15:val="{6D8CBD57-68A7-4021-934C-91E9E9C0F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F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F305B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F305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42E"/>
    <w:pPr>
      <w:keepNext/>
      <w:keepLines/>
      <w:spacing w:before="160" w:after="80"/>
      <w:outlineLvl w:val="2"/>
    </w:pPr>
    <w:rPr>
      <w:rFonts w:eastAsiaTheme="majorEastAsia" w:cstheme="majorBidi"/>
      <w:color w:val="8F305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F305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42E"/>
    <w:pPr>
      <w:keepNext/>
      <w:keepLines/>
      <w:spacing w:before="80" w:after="40"/>
      <w:outlineLvl w:val="4"/>
    </w:pPr>
    <w:rPr>
      <w:rFonts w:eastAsiaTheme="majorEastAsia" w:cstheme="majorBidi"/>
      <w:color w:val="8F305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8A8C8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42E"/>
    <w:pPr>
      <w:keepNext/>
      <w:keepLines/>
      <w:spacing w:before="40" w:after="0"/>
      <w:outlineLvl w:val="6"/>
    </w:pPr>
    <w:rPr>
      <w:rFonts w:eastAsiaTheme="majorEastAsia" w:cstheme="majorBidi"/>
      <w:color w:val="8A8C8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42E"/>
    <w:pPr>
      <w:keepNext/>
      <w:keepLines/>
      <w:spacing w:after="0"/>
      <w:outlineLvl w:val="7"/>
    </w:pPr>
    <w:rPr>
      <w:rFonts w:eastAsiaTheme="majorEastAsia" w:cstheme="majorBidi"/>
      <w:i/>
      <w:iCs/>
      <w:color w:val="686A6D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42E"/>
    <w:pPr>
      <w:keepNext/>
      <w:keepLines/>
      <w:spacing w:after="0"/>
      <w:outlineLvl w:val="8"/>
    </w:pPr>
    <w:rPr>
      <w:rFonts w:eastAsiaTheme="majorEastAsia" w:cstheme="majorBidi"/>
      <w:color w:val="686A6D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F69"/>
    <w:rPr>
      <w:rFonts w:asciiTheme="majorHAnsi" w:eastAsiaTheme="majorEastAsia" w:hAnsiTheme="majorHAnsi" w:cstheme="majorBidi"/>
      <w:b/>
      <w:bCs/>
      <w:color w:val="8F305B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42E"/>
    <w:rPr>
      <w:rFonts w:asciiTheme="majorHAnsi" w:eastAsiaTheme="majorEastAsia" w:hAnsiTheme="majorHAnsi" w:cstheme="majorBidi"/>
      <w:color w:val="8F305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42E"/>
    <w:rPr>
      <w:rFonts w:eastAsiaTheme="majorEastAsia" w:cstheme="majorBidi"/>
      <w:color w:val="8F305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42E"/>
    <w:rPr>
      <w:rFonts w:eastAsiaTheme="majorEastAsia" w:cstheme="majorBidi"/>
      <w:i/>
      <w:iCs/>
      <w:color w:val="8F305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42E"/>
    <w:rPr>
      <w:rFonts w:eastAsiaTheme="majorEastAsia" w:cstheme="majorBidi"/>
      <w:color w:val="8F305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42E"/>
    <w:rPr>
      <w:rFonts w:eastAsiaTheme="majorEastAsia" w:cstheme="majorBidi"/>
      <w:i/>
      <w:iCs/>
      <w:color w:val="8A8C8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42E"/>
    <w:rPr>
      <w:rFonts w:eastAsiaTheme="majorEastAsia" w:cstheme="majorBidi"/>
      <w:color w:val="8A8C8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42E"/>
    <w:rPr>
      <w:rFonts w:eastAsiaTheme="majorEastAsia" w:cstheme="majorBidi"/>
      <w:i/>
      <w:iCs/>
      <w:color w:val="686A6D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42E"/>
    <w:rPr>
      <w:rFonts w:eastAsiaTheme="majorEastAsia" w:cstheme="majorBidi"/>
      <w:color w:val="686A6D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42E"/>
    <w:pPr>
      <w:numPr>
        <w:ilvl w:val="1"/>
      </w:numPr>
      <w:spacing w:after="160"/>
    </w:pPr>
    <w:rPr>
      <w:rFonts w:eastAsiaTheme="majorEastAsia" w:cstheme="majorBidi"/>
      <w:color w:val="8A8C8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42E"/>
    <w:rPr>
      <w:rFonts w:eastAsiaTheme="majorEastAsia" w:cstheme="majorBidi"/>
      <w:color w:val="8A8C8F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42E"/>
    <w:pPr>
      <w:spacing w:before="160" w:after="160"/>
      <w:jc w:val="center"/>
    </w:pPr>
    <w:rPr>
      <w:i/>
      <w:iCs/>
      <w:color w:val="787B7E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42E"/>
    <w:rPr>
      <w:i/>
      <w:iCs/>
      <w:color w:val="787B7E" w:themeColor="text1" w:themeTint="BF"/>
    </w:rPr>
  </w:style>
  <w:style w:type="paragraph" w:styleId="ListParagraph">
    <w:name w:val="List Paragraph"/>
    <w:basedOn w:val="Normal"/>
    <w:uiPriority w:val="34"/>
    <w:qFormat/>
    <w:rsid w:val="00517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42E"/>
    <w:rPr>
      <w:i/>
      <w:iCs/>
      <w:color w:val="8F305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42E"/>
    <w:pPr>
      <w:pBdr>
        <w:top w:val="single" w:sz="4" w:space="10" w:color="8F305B" w:themeColor="accent1" w:themeShade="BF"/>
        <w:bottom w:val="single" w:sz="4" w:space="10" w:color="8F305B" w:themeColor="accent1" w:themeShade="BF"/>
      </w:pBdr>
      <w:spacing w:before="360" w:after="360"/>
      <w:ind w:left="864" w:right="864"/>
      <w:jc w:val="center"/>
    </w:pPr>
    <w:rPr>
      <w:i/>
      <w:iCs/>
      <w:color w:val="8F305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42E"/>
    <w:rPr>
      <w:i/>
      <w:iCs/>
      <w:color w:val="8F305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42E"/>
    <w:rPr>
      <w:b/>
      <w:bCs/>
      <w:smallCaps/>
      <w:color w:val="8F305B" w:themeColor="accent1" w:themeShade="BF"/>
      <w:spacing w:val="5"/>
    </w:rPr>
  </w:style>
  <w:style w:type="table" w:styleId="TableGrid">
    <w:name w:val="Table Grid"/>
    <w:basedOn w:val="TableNormal"/>
    <w:uiPriority w:val="59"/>
    <w:rsid w:val="00E917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eazley">
  <a:themeElements>
    <a:clrScheme name="Beazley Colour Palette">
      <a:dk1>
        <a:srgbClr val="4E5052"/>
      </a:dk1>
      <a:lt1>
        <a:srgbClr val="FFFFFF"/>
      </a:lt1>
      <a:dk2>
        <a:srgbClr val="000000"/>
      </a:dk2>
      <a:lt2>
        <a:srgbClr val="E9E9E9"/>
      </a:lt2>
      <a:accent1>
        <a:srgbClr val="BF417B"/>
      </a:accent1>
      <a:accent2>
        <a:srgbClr val="5078B9"/>
      </a:accent2>
      <a:accent3>
        <a:srgbClr val="5E2C5E"/>
      </a:accent3>
      <a:accent4>
        <a:srgbClr val="DC96BE"/>
      </a:accent4>
      <a:accent5>
        <a:srgbClr val="A0BEE1"/>
      </a:accent5>
      <a:accent6>
        <a:srgbClr val="0F91AA"/>
      </a:accent6>
      <a:hlink>
        <a:srgbClr val="5E2C5E"/>
      </a:hlink>
      <a:folHlink>
        <a:srgbClr val="BF417B"/>
      </a:folHlink>
    </a:clrScheme>
    <a:fontScheme name="Beazley Fonts">
      <a:majorFont>
        <a:latin typeface="Times New Roman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Buckley</dc:creator>
  <cp:keywords/>
  <dc:description/>
  <cp:lastModifiedBy>Harshavardhan Uppalapati</cp:lastModifiedBy>
  <cp:revision>40</cp:revision>
  <dcterms:created xsi:type="dcterms:W3CDTF">2024-10-11T17:20:00Z</dcterms:created>
  <dcterms:modified xsi:type="dcterms:W3CDTF">2026-06-09T08:52:00Z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5a184a-ec6c-4706-a8fe-00eb3519811b_Enabled">
    <vt:lpwstr>true</vt:lpwstr>
  </property>
  <property fmtid="{D5CDD505-2E9C-101B-9397-08002B2CF9AE}" pid="3" name="MSIP_Label_e45a184a-ec6c-4706-a8fe-00eb3519811b_SetDate">
    <vt:lpwstr>2026-06-09T06:51:37Z</vt:lpwstr>
  </property>
  <property fmtid="{D5CDD505-2E9C-101B-9397-08002B2CF9AE}" pid="4" name="MSIP_Label_e45a184a-ec6c-4706-a8fe-00eb3519811b_Method">
    <vt:lpwstr>Standard</vt:lpwstr>
  </property>
  <property fmtid="{D5CDD505-2E9C-101B-9397-08002B2CF9AE}" pid="5" name="MSIP_Label_e45a184a-ec6c-4706-a8fe-00eb3519811b_Name">
    <vt:lpwstr>Confidential</vt:lpwstr>
  </property>
  <property fmtid="{D5CDD505-2E9C-101B-9397-08002B2CF9AE}" pid="6" name="MSIP_Label_e45a184a-ec6c-4706-a8fe-00eb3519811b_SiteId">
    <vt:lpwstr>9a50eba8-7568-447a-bcb9-27a0d464aa80</vt:lpwstr>
  </property>
  <property fmtid="{D5CDD505-2E9C-101B-9397-08002B2CF9AE}" pid="7" name="MSIP_Label_e45a184a-ec6c-4706-a8fe-00eb3519811b_ActionId">
    <vt:lpwstr>d01e2521-a146-4132-973f-75254b024c34</vt:lpwstr>
  </property>
  <property fmtid="{D5CDD505-2E9C-101B-9397-08002B2CF9AE}" pid="8" name="MSIP_Label_e45a184a-ec6c-4706-a8fe-00eb3519811b_ContentBits">
    <vt:lpwstr>0</vt:lpwstr>
  </property>
  <property fmtid="{D5CDD505-2E9C-101B-9397-08002B2CF9AE}" pid="9" name="MSIP_Label_e45a184a-ec6c-4706-a8fe-00eb3519811b_Tag">
    <vt:lpwstr>10, 1, 2, 1</vt:lpwstr>
  </property>
</Properties>
</file>