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17590C" wp14:paraId="003F5D6C" wp14:textId="5263D759">
      <w:pPr>
        <w:pStyle w:val="Heading1"/>
        <w:keepNext w:val="0"/>
        <w:keepLines w:val="0"/>
        <w:spacing w:before="20" w:beforeAutospacing="off" w:after="20" w:afterAutospacing="off" w:line="240" w:lineRule="auto"/>
        <w:jc w:val="center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0D17590C" w:rsidR="08C909EC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  <w:t>MICHAEL J. ZENZ</w:t>
      </w:r>
    </w:p>
    <w:p xmlns:wp14="http://schemas.microsoft.com/office/word/2010/wordml" w:rsidP="0D17590C" wp14:paraId="4ACB1331" wp14:textId="79F3503B">
      <w:pPr>
        <w:keepNext w:val="0"/>
        <w:keepLines w:val="0"/>
        <w:spacing w:before="20" w:beforeAutospacing="off" w:after="20" w:afterAutospacing="off" w:line="240" w:lineRule="auto"/>
        <w:jc w:val="center"/>
      </w:pPr>
      <w:r w:rsidRPr="27AEC935" w:rsidR="3D53D780">
        <w:rPr>
          <w:rFonts w:ascii="Aptos" w:hAnsi="Aptos" w:eastAsia="Aptos" w:cs="Aptos"/>
          <w:noProof w:val="0"/>
          <w:sz w:val="24"/>
          <w:szCs w:val="24"/>
          <w:lang w:val="fr-FR"/>
        </w:rPr>
        <w:t>michael.zenz@gmail.com</w:t>
      </w:r>
      <w:r w:rsidRPr="27AEC935" w:rsidR="08C909E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| 608.658.9548 | 2609 Dahle St., Madison, WI 53704</w:t>
      </w:r>
    </w:p>
    <w:p w:rsidR="27AEC935" w:rsidP="27AEC935" w:rsidRDefault="27AEC935" w14:paraId="45A8E33C" w14:textId="34784FE9">
      <w:pPr>
        <w:keepNext w:val="0"/>
        <w:keepLines w:val="0"/>
        <w:spacing w:before="20" w:beforeAutospacing="off" w:after="20" w:afterAutospacing="off" w:line="240" w:lineRule="auto"/>
        <w:jc w:val="center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6CDB5363" w:rsidP="27AEC935" w:rsidRDefault="6CDB5363" w14:paraId="16B46354" w14:textId="67F3A358">
      <w:pPr>
        <w:pStyle w:val="Normal"/>
        <w:keepNext w:val="0"/>
        <w:keepLines w:val="0"/>
        <w:spacing w:before="20" w:beforeAutospacing="off" w:after="20" w:afterAutospacing="off" w:line="240" w:lineRule="auto"/>
        <w:jc w:val="left"/>
      </w:pPr>
      <w:r w:rsidRPr="5BE78579" w:rsidR="6CDB53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and policy </w:t>
      </w:r>
      <w:r w:rsidRPr="5BE78579" w:rsidR="6CDB5363">
        <w:rPr>
          <w:rFonts w:ascii="Aptos" w:hAnsi="Aptos" w:eastAsia="Aptos" w:cs="Aptos"/>
          <w:noProof w:val="0"/>
          <w:sz w:val="24"/>
          <w:szCs w:val="24"/>
          <w:lang w:val="en-US"/>
        </w:rPr>
        <w:t>analyst</w:t>
      </w:r>
      <w:r w:rsidRPr="5BE78579" w:rsidR="6CDB53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8+ </w:t>
      </w:r>
      <w:r w:rsidRPr="5BE78579" w:rsidR="6CDB5363">
        <w:rPr>
          <w:rFonts w:ascii="Aptos" w:hAnsi="Aptos" w:eastAsia="Aptos" w:cs="Aptos"/>
          <w:noProof w:val="0"/>
          <w:sz w:val="24"/>
          <w:szCs w:val="24"/>
          <w:lang w:val="en-US"/>
        </w:rPr>
        <w:t>years' experience</w:t>
      </w:r>
      <w:r w:rsidRPr="5BE78579" w:rsidR="6CDB53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R, Python, SQL, and Tableau in higher education. Proven </w:t>
      </w:r>
      <w:r w:rsidRPr="5BE78579" w:rsidR="6CDB5363">
        <w:rPr>
          <w:rFonts w:ascii="Aptos" w:hAnsi="Aptos" w:eastAsia="Aptos" w:cs="Aptos"/>
          <w:noProof w:val="0"/>
          <w:sz w:val="24"/>
          <w:szCs w:val="24"/>
          <w:lang w:val="en-US"/>
        </w:rPr>
        <w:t>track record</w:t>
      </w:r>
      <w:r w:rsidRPr="5BE78579" w:rsidR="6CDB53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automating workflows, building predictive models, and developing reporting infrastructure. PhD-trained researcher</w:t>
      </w:r>
      <w:r w:rsidRPr="5BE78579" w:rsidR="2BB5168D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5BE78579" w:rsidR="6CDB53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expert at translating complex</w:t>
      </w:r>
      <w:r w:rsidRPr="5BE78579" w:rsidR="28368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</w:t>
      </w:r>
      <w:r w:rsidRPr="5BE78579" w:rsidR="6CDB53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analysis into</w:t>
      </w:r>
      <w:r w:rsidRPr="5BE78579" w:rsidR="649077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policy analysis </w:t>
      </w:r>
      <w:r w:rsidRPr="5BE78579" w:rsidR="64907730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5BE78579" w:rsidR="4FFDAC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E78579" w:rsidR="6CDB5363">
        <w:rPr>
          <w:rFonts w:ascii="Aptos" w:hAnsi="Aptos" w:eastAsia="Aptos" w:cs="Aptos"/>
          <w:noProof w:val="0"/>
          <w:sz w:val="24"/>
          <w:szCs w:val="24"/>
          <w:lang w:val="en-US"/>
        </w:rPr>
        <w:t>actionable</w:t>
      </w:r>
      <w:r w:rsidRPr="5BE78579" w:rsidR="6CDB53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insights for leadership.</w:t>
      </w:r>
    </w:p>
    <w:p xmlns:wp14="http://schemas.microsoft.com/office/word/2010/wordml" w:rsidP="27AEC935" wp14:paraId="32EAA065" wp14:textId="22C1AEAA">
      <w:pPr>
        <w:pStyle w:val="Normal"/>
        <w:keepNext w:val="0"/>
        <w:keepLines w:val="0"/>
        <w:spacing w:before="20" w:beforeAutospacing="off" w:after="20" w:afterAutospacing="off" w:line="240" w:lineRule="auto"/>
        <w:jc w:val="center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0D17590C" wp14:paraId="19B74D78" wp14:textId="6C494609">
      <w:pPr>
        <w:pStyle w:val="Heading2"/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D17590C" w:rsidR="08C909E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EXPERIENCE</w:t>
      </w:r>
    </w:p>
    <w:p xmlns:wp14="http://schemas.microsoft.com/office/word/2010/wordml" w:rsidP="0D17590C" wp14:paraId="736B96F8" wp14:textId="675C9426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</w:pPr>
      <w:r w:rsidRPr="0D17590C" w:rsidR="08C909EC"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US"/>
        </w:rPr>
        <w:t>University of Wisconsin – Madiso</w:t>
      </w:r>
      <w:r w:rsidRPr="0D17590C" w:rsidR="2DAD1B58"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US"/>
        </w:rPr>
        <w:t>n</w:t>
      </w:r>
      <w:r w:rsidRPr="0D17590C" w:rsidR="08C909EC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  <w:t>, College of Letters &amp; Science | Madison, WI</w:t>
      </w:r>
    </w:p>
    <w:p xmlns:wp14="http://schemas.microsoft.com/office/word/2010/wordml" w:rsidP="0D17590C" wp14:paraId="5FE317E2" wp14:textId="3D92C439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D17590C" w:rsidR="08C909E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Policy and Planning Analyst II</w:t>
      </w: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| June 2019 – Present</w:t>
      </w:r>
    </w:p>
    <w:p xmlns:wp14="http://schemas.microsoft.com/office/word/2010/wordml" w:rsidP="0D17590C" wp14:paraId="1DA9B0C8" wp14:textId="22C0626A">
      <w:pPr>
        <w:pStyle w:val="ListParagraph"/>
        <w:keepNext w:val="0"/>
        <w:keepLines w:val="0"/>
        <w:numPr>
          <w:ilvl w:val="0"/>
          <w:numId w:val="1"/>
        </w:numPr>
        <w:spacing w:before="20" w:beforeAutospacing="off" w:after="20" w:afterAutospacing="off" w:line="240" w:lineRule="auto"/>
        <w:rPr>
          <w:noProof w:val="0"/>
          <w:sz w:val="22"/>
          <w:szCs w:val="22"/>
          <w:lang w:val="en-US"/>
        </w:rPr>
      </w:pPr>
      <w:r w:rsidRPr="3AEB3F05" w:rsidR="05E06646">
        <w:rPr>
          <w:noProof w:val="0"/>
          <w:sz w:val="22"/>
          <w:szCs w:val="22"/>
          <w:lang w:val="en-US"/>
        </w:rPr>
        <w:t>Led data analytics for program reviews of 160+ programs; automated biannual reports using R/Quarto; developed models for curricular completion, student success, and program redundancies</w:t>
      </w:r>
    </w:p>
    <w:p xmlns:wp14="http://schemas.microsoft.com/office/word/2010/wordml" w:rsidP="0D17590C" wp14:paraId="2A7A47B5" wp14:textId="72386E5E">
      <w:pPr>
        <w:pStyle w:val="ListParagraph"/>
        <w:keepNext w:val="0"/>
        <w:keepLines w:val="0"/>
        <w:numPr>
          <w:ilvl w:val="0"/>
          <w:numId w:val="1"/>
        </w:numPr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C827B40" w:rsidR="6D12BCA6">
        <w:rPr>
          <w:rFonts w:ascii="Aptos" w:hAnsi="Aptos" w:eastAsia="Aptos" w:cs="Aptos"/>
          <w:noProof w:val="0"/>
          <w:sz w:val="22"/>
          <w:szCs w:val="22"/>
          <w:lang w:val="en-US"/>
        </w:rPr>
        <w:t>Predicted student enrollment using regression and random forest models; visualized results in Tableau/Quarto for leadership</w:t>
      </w:r>
      <w:r w:rsidRPr="5C827B40" w:rsidR="3B9CE5C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departments</w:t>
      </w:r>
    </w:p>
    <w:p xmlns:wp14="http://schemas.microsoft.com/office/word/2010/wordml" w:rsidP="0D17590C" wp14:paraId="45C57D9A" wp14:textId="5809C7B6">
      <w:pPr>
        <w:pStyle w:val="ListParagraph"/>
        <w:keepNext w:val="0"/>
        <w:keepLines w:val="0"/>
        <w:numPr>
          <w:ilvl w:val="0"/>
          <w:numId w:val="1"/>
        </w:numPr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C827B40" w:rsidR="1B446522">
        <w:rPr>
          <w:rFonts w:ascii="Aptos" w:hAnsi="Aptos" w:eastAsia="Aptos" w:cs="Aptos"/>
          <w:noProof w:val="0"/>
          <w:sz w:val="22"/>
          <w:szCs w:val="22"/>
          <w:lang w:val="en-US"/>
        </w:rPr>
        <w:t>Analyzed grade gaps between various student group (</w:t>
      </w:r>
      <w:r w:rsidRPr="5C827B40" w:rsidR="725A3C57">
        <w:rPr>
          <w:rFonts w:ascii="Aptos" w:hAnsi="Aptos" w:eastAsia="Aptos" w:cs="Aptos"/>
          <w:noProof w:val="0"/>
          <w:sz w:val="22"/>
          <w:szCs w:val="22"/>
          <w:lang w:val="en-US"/>
        </w:rPr>
        <w:t>ex.</w:t>
      </w:r>
      <w:r w:rsidRPr="5C827B40" w:rsidR="1B44652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first-generation students) and used inferential statistics to </w:t>
      </w:r>
      <w:r w:rsidRPr="5C827B40" w:rsidR="14662A38">
        <w:rPr>
          <w:rFonts w:ascii="Aptos" w:hAnsi="Aptos" w:eastAsia="Aptos" w:cs="Aptos"/>
          <w:noProof w:val="0"/>
          <w:sz w:val="22"/>
          <w:szCs w:val="22"/>
          <w:lang w:val="en-US"/>
        </w:rPr>
        <w:t>explain possible causes</w:t>
      </w:r>
    </w:p>
    <w:p xmlns:wp14="http://schemas.microsoft.com/office/word/2010/wordml" w:rsidP="0D17590C" wp14:paraId="6234C54F" wp14:textId="034758B9">
      <w:pPr>
        <w:pStyle w:val="ListParagraph"/>
        <w:keepNext w:val="0"/>
        <w:keepLines w:val="0"/>
        <w:numPr>
          <w:ilvl w:val="0"/>
          <w:numId w:val="1"/>
        </w:numPr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Predicted likely impacts of policy and curricular changes on major and course demand through statistical modeling and scenario analysis</w:t>
      </w:r>
    </w:p>
    <w:p xmlns:wp14="http://schemas.microsoft.com/office/word/2010/wordml" w:rsidP="0D17590C" wp14:paraId="6CD5D997" wp14:textId="3D0AA3FE">
      <w:pPr>
        <w:pStyle w:val="ListParagraph"/>
        <w:keepNext w:val="0"/>
        <w:keepLines w:val="0"/>
        <w:numPr>
          <w:ilvl w:val="0"/>
          <w:numId w:val="1"/>
        </w:numPr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D17590C" w:rsidR="7561A6E2">
        <w:rPr>
          <w:rFonts w:ascii="Aptos" w:hAnsi="Aptos" w:eastAsia="Aptos" w:cs="Aptos"/>
          <w:noProof w:val="0"/>
          <w:sz w:val="22"/>
          <w:szCs w:val="22"/>
          <w:lang w:val="en-US"/>
        </w:rPr>
        <w:t>Developed automated degree clearance system processing 4,000+ students/year with 100% accuracy over 8 years</w:t>
      </w:r>
    </w:p>
    <w:p xmlns:wp14="http://schemas.microsoft.com/office/word/2010/wordml" w:rsidP="0D17590C" wp14:paraId="42952B69" wp14:textId="2CF00C20">
      <w:pPr>
        <w:pStyle w:val="ListParagraph"/>
        <w:keepNext w:val="0"/>
        <w:keepLines w:val="0"/>
        <w:numPr>
          <w:ilvl w:val="0"/>
          <w:numId w:val="1"/>
        </w:numPr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7AEC93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Developed and </w:t>
      </w:r>
      <w:r w:rsidRPr="27AEC93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maintain</w:t>
      </w:r>
      <w:r w:rsidRPr="27AEC93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two internal R packages</w:t>
      </w:r>
      <w:r w:rsidRPr="27AEC935" w:rsidR="0F956EB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7AEC93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standardizing common data operations to reduce code duplication and improve analytical </w:t>
      </w:r>
      <w:r w:rsidRPr="27AEC935" w:rsidR="08C0E1E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accuracy and </w:t>
      </w:r>
      <w:r w:rsidRPr="27AEC93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efficiency</w:t>
      </w:r>
    </w:p>
    <w:p xmlns:wp14="http://schemas.microsoft.com/office/word/2010/wordml" w:rsidP="0D17590C" wp14:paraId="4938A501" wp14:textId="25C4378B">
      <w:pPr>
        <w:pStyle w:val="ListParagraph"/>
        <w:keepNext w:val="0"/>
        <w:keepLines w:val="0"/>
        <w:numPr>
          <w:ilvl w:val="0"/>
          <w:numId w:val="1"/>
        </w:numPr>
        <w:spacing w:before="20" w:beforeAutospacing="off" w:after="20" w:afterAutospacing="off" w:line="240" w:lineRule="auto"/>
        <w:rPr/>
      </w:pPr>
      <w:r w:rsidRPr="27AEC935" w:rsidR="218CC607">
        <w:rPr>
          <w:rFonts w:ascii="Aptos" w:hAnsi="Aptos" w:eastAsia="Aptos" w:cs="Aptos"/>
          <w:noProof w:val="0"/>
          <w:sz w:val="22"/>
          <w:szCs w:val="22"/>
          <w:lang w:val="en-US"/>
        </w:rPr>
        <w:t>Cochaired Data Wonks, a campus professional development forum; spearheaded UW IT-sponsored SQL training database</w:t>
      </w:r>
    </w:p>
    <w:p xmlns:wp14="http://schemas.microsoft.com/office/word/2010/wordml" w:rsidP="0D17590C" wp14:paraId="2D10CA98" wp14:textId="3E12C90F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D17590C" w:rsidR="08C909E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Curriculum and Policy Analyst</w:t>
      </w: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| July 2017 – June 2019</w:t>
      </w:r>
    </w:p>
    <w:p xmlns:wp14="http://schemas.microsoft.com/office/word/2010/wordml" w:rsidP="0D17590C" wp14:paraId="2747B726" wp14:textId="1957492B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AEB3F05" w:rsidR="2EF83CDF">
        <w:rPr>
          <w:rFonts w:ascii="Aptos" w:hAnsi="Aptos" w:eastAsia="Aptos" w:cs="Aptos"/>
          <w:noProof w:val="0"/>
          <w:sz w:val="22"/>
          <w:szCs w:val="22"/>
          <w:lang w:val="en-US"/>
        </w:rPr>
        <w:t>Deve</w:t>
      </w:r>
      <w:r w:rsidRPr="3AEB3F05" w:rsidR="7AF5AA04">
        <w:rPr>
          <w:rFonts w:ascii="Aptos" w:hAnsi="Aptos" w:eastAsia="Aptos" w:cs="Aptos"/>
          <w:noProof w:val="0"/>
          <w:sz w:val="22"/>
          <w:szCs w:val="22"/>
          <w:lang w:val="en-US"/>
        </w:rPr>
        <w:t>l</w:t>
      </w:r>
      <w:r w:rsidRPr="3AEB3F05" w:rsidR="2EF83CDF">
        <w:rPr>
          <w:rFonts w:ascii="Aptos" w:hAnsi="Aptos" w:eastAsia="Aptos" w:cs="Aptos"/>
          <w:noProof w:val="0"/>
          <w:sz w:val="22"/>
          <w:szCs w:val="22"/>
          <w:lang w:val="en-US"/>
        </w:rPr>
        <w:t>oped</w:t>
      </w: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automated deg</w:t>
      </w: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ree clearance system using R and Tableau to process degree audit data, </w:t>
      </w: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determine</w:t>
      </w: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completion status for </w:t>
      </w:r>
      <w:r w:rsidRPr="3AEB3F05" w:rsidR="5FFD35AF">
        <w:rPr>
          <w:rFonts w:ascii="Aptos" w:hAnsi="Aptos" w:eastAsia="Aptos" w:cs="Aptos"/>
          <w:noProof w:val="0"/>
          <w:sz w:val="22"/>
          <w:szCs w:val="22"/>
          <w:lang w:val="en-US"/>
        </w:rPr>
        <w:t>4</w:t>
      </w: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,000+ students per </w:t>
      </w:r>
      <w:r w:rsidRPr="3AEB3F05" w:rsidR="55129C0B">
        <w:rPr>
          <w:rFonts w:ascii="Aptos" w:hAnsi="Aptos" w:eastAsia="Aptos" w:cs="Aptos"/>
          <w:noProof w:val="0"/>
          <w:sz w:val="22"/>
          <w:szCs w:val="22"/>
          <w:lang w:val="en-US"/>
        </w:rPr>
        <w:t>year</w:t>
      </w: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, and generate reports for Registrar, students, and advisors</w:t>
      </w:r>
    </w:p>
    <w:p xmlns:wp14="http://schemas.microsoft.com/office/word/2010/wordml" w:rsidP="0D17590C" wp14:paraId="4485EB5A" wp14:textId="2B002A7A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D17590C" w:rsidR="7155A09E">
        <w:rPr>
          <w:rFonts w:ascii="Aptos" w:hAnsi="Aptos" w:eastAsia="Aptos" w:cs="Aptos"/>
          <w:noProof w:val="0"/>
          <w:sz w:val="22"/>
          <w:szCs w:val="22"/>
          <w:lang w:val="en-US"/>
        </w:rPr>
        <w:t>Developed</w:t>
      </w: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campus's</w:t>
      </w: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first Tableau self-service visualizations using</w:t>
      </w:r>
      <w:r w:rsidRPr="0D17590C" w:rsidR="4C7A88B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student</w:t>
      </w: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degree audit data, enabling faculty and administrators to analyze major coursework patterns, curricular exceptions, and degree clearance deficiencies</w:t>
      </w:r>
    </w:p>
    <w:p xmlns:wp14="http://schemas.microsoft.com/office/word/2010/wordml" w:rsidP="0D17590C" wp14:paraId="34C96360" wp14:textId="289F6908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Collaborated with campus DBAs to design, plan, and test new data warehouse for campus degree audit system (DARS), establishing technical infrastructure for institutional reporting</w:t>
      </w:r>
    </w:p>
    <w:p xmlns:wp14="http://schemas.microsoft.com/office/word/2010/wordml" w:rsidP="0D17590C" wp14:paraId="34CE2181" wp14:textId="4ED754CE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Produced statistical analyses and custom </w:t>
      </w:r>
      <w:r w:rsidRPr="3AEB3F05" w:rsidR="1BCE0E1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data </w:t>
      </w: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reports </w:t>
      </w:r>
      <w:r w:rsidRPr="3AEB3F05" w:rsidR="42B916D1">
        <w:rPr>
          <w:rFonts w:ascii="Aptos" w:hAnsi="Aptos" w:eastAsia="Aptos" w:cs="Aptos"/>
          <w:noProof w:val="0"/>
          <w:sz w:val="22"/>
          <w:szCs w:val="22"/>
          <w:lang w:val="en-US"/>
        </w:rPr>
        <w:t>at the request of</w:t>
      </w: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academic</w:t>
      </w: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departmen</w:t>
      </w: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ts </w:t>
      </w:r>
      <w:r w:rsidRPr="3AEB3F05" w:rsidR="51373C89">
        <w:rPr>
          <w:rFonts w:ascii="Aptos" w:hAnsi="Aptos" w:eastAsia="Aptos" w:cs="Aptos"/>
          <w:noProof w:val="0"/>
          <w:sz w:val="22"/>
          <w:szCs w:val="22"/>
          <w:lang w:val="en-US"/>
        </w:rPr>
        <w:t>for</w:t>
      </w: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program reviews</w:t>
      </w:r>
      <w:r w:rsidRPr="3AEB3F05" w:rsidR="25E2BD3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changes</w:t>
      </w: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in accordance with</w:t>
      </w:r>
      <w:r w:rsidRPr="3AEB3F05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campus data governance policies</w:t>
      </w:r>
    </w:p>
    <w:p w:rsidR="A64FBFB9" w:rsidP="A64FBFB9" w:rsidRDefault="A64FBFB9" w14:paraId="3AABEDE9" w14:textId="41603932">
      <w:pPr>
        <w:keepNext w:val="0"/>
        <w:keepLines w:val="0"/>
        <w:spacing w:before="120" w:beforeAutospacing="off" w:after="20" w:afterAutospacing="off" w:line="240" w:lineRule="auto"/>
      </w:pPr>
      <w:r w:rsidR="A64FBFB9"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US"/>
        </w:rPr>
        <w:t>Madison Councilytics | Madison, WI</w:t>
      </w:r>
    </w:p>
    <w:p w:rsidR="A64FBFB9" w:rsidP="A64FBFB9" w:rsidRDefault="A64FBFB9" w14:paraId="495B7933" w14:textId="73DA911D">
      <w:pPr>
        <w:keepNext w:val="0"/>
        <w:keepLines w:val="0"/>
        <w:spacing w:before="20" w:beforeAutospacing="off" w:after="20" w:afterAutospacing="off" w:line="240" w:lineRule="auto"/>
      </w:pPr>
      <w:r w:rsidRPr="649718E1" w:rsidR="A64FBFB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Founder &amp; Developer</w:t>
      </w:r>
      <w:r w:rsidRPr="649718E1" w:rsidR="A64FBF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| 2023 – Present</w:t>
      </w:r>
    </w:p>
    <w:p w:rsidR="A64FBFB9" w:rsidP="A64FBFB9" w:rsidRDefault="A64FBFB9" w14:paraId="50E182AE" w14:textId="4FFA63B7">
      <w:pPr>
        <w:pStyle w:val="Normal"/>
        <w:keepNext w:val="0"/>
        <w:keepLines w:val="0"/>
        <w:spacing w:before="20" w:beforeAutospacing="off" w:after="20" w:afterAutospacing="off" w:line="240" w:lineRule="auto"/>
        <w:ind w:left="0"/>
      </w:pPr>
      <w:r w:rsidRPr="5C827B40" w:rsidR="A64FBF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Built and </w:t>
      </w:r>
      <w:r w:rsidRPr="5C827B40" w:rsidR="A64FBFB9">
        <w:rPr>
          <w:rFonts w:ascii="Aptos" w:hAnsi="Aptos" w:eastAsia="Aptos" w:cs="Aptos"/>
          <w:noProof w:val="0"/>
          <w:sz w:val="22"/>
          <w:szCs w:val="22"/>
          <w:lang w:val="en-US"/>
        </w:rPr>
        <w:t>maintain</w:t>
      </w:r>
      <w:r w:rsidRPr="5C827B40" w:rsidR="A64FBF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civic transparency web application (councilytics.com) tracking Madison Common Council and commission voting records on housing policy. Developed automated data pipelines in R for scraping, processing, and visualizing voting data with YIMBY scoring </w:t>
      </w:r>
      <w:r w:rsidRPr="5C827B40" w:rsidR="A64FBFB9">
        <w:rPr>
          <w:rFonts w:ascii="Aptos" w:hAnsi="Aptos" w:eastAsia="Aptos" w:cs="Aptos"/>
          <w:noProof w:val="0"/>
          <w:sz w:val="22"/>
          <w:szCs w:val="22"/>
          <w:lang w:val="en-US"/>
        </w:rPr>
        <w:t>methodology</w:t>
      </w:r>
      <w:r w:rsidRPr="5C827B40" w:rsidR="A64FBF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. Leverage AI coding and editing tools to enable non-technical team members to contribute commission reports, </w:t>
      </w:r>
      <w:r w:rsidRPr="5C827B40" w:rsidR="A64FBFB9">
        <w:rPr>
          <w:rFonts w:ascii="Aptos" w:hAnsi="Aptos" w:eastAsia="Aptos" w:cs="Aptos"/>
          <w:noProof w:val="0"/>
          <w:sz w:val="22"/>
          <w:szCs w:val="22"/>
          <w:lang w:val="en-US"/>
        </w:rPr>
        <w:t>reducing</w:t>
      </w:r>
      <w:r w:rsidRPr="5C827B40" w:rsidR="A64FBF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administrative </w:t>
      </w:r>
      <w:r w:rsidRPr="5C827B40" w:rsidR="6D4D6170">
        <w:rPr>
          <w:rFonts w:ascii="Aptos" w:hAnsi="Aptos" w:eastAsia="Aptos" w:cs="Aptos"/>
          <w:noProof w:val="0"/>
          <w:sz w:val="22"/>
          <w:szCs w:val="22"/>
          <w:lang w:val="en-US"/>
        </w:rPr>
        <w:t>burden,</w:t>
      </w:r>
      <w:r w:rsidRPr="5C827B40" w:rsidR="A64FBF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</w:t>
      </w:r>
      <w:r w:rsidRPr="5C827B40" w:rsidR="A64FBFB9">
        <w:rPr>
          <w:rFonts w:ascii="Aptos" w:hAnsi="Aptos" w:eastAsia="Aptos" w:cs="Aptos"/>
          <w:noProof w:val="0"/>
          <w:sz w:val="22"/>
          <w:szCs w:val="22"/>
          <w:lang w:val="en-US"/>
        </w:rPr>
        <w:t>making</w:t>
      </w:r>
      <w:r w:rsidRPr="5C827B40" w:rsidR="A64FBF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project sustainable with limited </w:t>
      </w:r>
      <w:r w:rsidRPr="5C827B40" w:rsidR="36C7C64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part-time and </w:t>
      </w:r>
      <w:r w:rsidRPr="5C827B40" w:rsidR="A64FBFB9">
        <w:rPr>
          <w:rFonts w:ascii="Aptos" w:hAnsi="Aptos" w:eastAsia="Aptos" w:cs="Aptos"/>
          <w:noProof w:val="0"/>
          <w:sz w:val="22"/>
          <w:szCs w:val="22"/>
          <w:lang w:val="en-US"/>
        </w:rPr>
        <w:t>volunteer staff.</w:t>
      </w:r>
    </w:p>
    <w:p xmlns:wp14="http://schemas.microsoft.com/office/word/2010/wordml" w:rsidP="0D17590C" wp14:paraId="68711CA7" wp14:textId="628BE648">
      <w:pPr>
        <w:pStyle w:val="Normal"/>
        <w:keepNext w:val="0"/>
        <w:keepLines w:val="0"/>
        <w:spacing w:before="20" w:beforeAutospacing="off" w:after="20" w:afterAutospacing="off" w:line="240" w:lineRule="auto"/>
        <w:ind w:left="720"/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US"/>
        </w:rPr>
      </w:pPr>
    </w:p>
    <w:p xmlns:wp14="http://schemas.microsoft.com/office/word/2010/wordml" w:rsidP="0D17590C" wp14:paraId="127B25F2" wp14:textId="1605448F">
      <w:pPr>
        <w:pStyle w:val="Normal"/>
        <w:keepNext w:val="0"/>
        <w:keepLines w:val="0"/>
        <w:spacing w:before="20" w:beforeAutospacing="off" w:after="2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US"/>
        </w:rPr>
      </w:pPr>
      <w:r w:rsidRPr="3AEB3F05" w:rsidR="08C909EC"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US"/>
        </w:rPr>
        <w:t xml:space="preserve">University of </w:t>
      </w:r>
      <w:r w:rsidRPr="3AEB3F05" w:rsidR="08C909EC"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US"/>
        </w:rPr>
        <w:t>Arizon</w:t>
      </w:r>
      <w:r w:rsidRPr="3AEB3F05" w:rsidR="235A9494"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US"/>
        </w:rPr>
        <w:t>a</w:t>
      </w:r>
    </w:p>
    <w:p xmlns:wp14="http://schemas.microsoft.com/office/word/2010/wordml" w:rsidP="0D17590C" wp14:paraId="70AA5930" wp14:textId="729E355F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i w:val="1"/>
          <w:iCs w:val="1"/>
          <w:noProof w:val="0"/>
          <w:sz w:val="20"/>
          <w:szCs w:val="20"/>
          <w:lang w:val="en-US"/>
        </w:rPr>
      </w:pPr>
      <w:r w:rsidRPr="0D17590C" w:rsidR="08C909E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PPEL Program | Tucson, AZ</w:t>
      </w:r>
    </w:p>
    <w:p xmlns:wp14="http://schemas.microsoft.com/office/word/2010/wordml" w:rsidP="0D17590C" wp14:paraId="69F42CDC" wp14:textId="031EA12D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D17590C" w:rsidR="08C909E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Philosophy, Politics, Economics, and Law Postdoctoral Fellow</w:t>
      </w: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| August 2016 – May 2017</w:t>
      </w:r>
    </w:p>
    <w:p xmlns:wp14="http://schemas.microsoft.com/office/word/2010/wordml" w:rsidP="7B966AB2" wp14:paraId="4DDCCD26" wp14:textId="152070E1">
      <w:pPr>
        <w:pStyle w:val="Normal"/>
        <w:keepNext w:val="0"/>
        <w:keepLines w:val="0"/>
        <w:spacing w:before="20" w:beforeAutospacing="off" w:after="20" w:afterAutospacing="off" w:line="240" w:lineRule="auto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B966AB2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Analyzed public policy problems using formal and statistical models; presented research findings to academic audiences</w:t>
      </w:r>
    </w:p>
    <w:p xmlns:wp14="http://schemas.microsoft.com/office/word/2010/wordml" w:rsidP="0D17590C" wp14:paraId="222624FB" wp14:textId="6607D7D7">
      <w:pPr>
        <w:pStyle w:val="ListParagraph"/>
        <w:keepNext w:val="0"/>
        <w:keepLines w:val="0"/>
        <w:spacing w:before="20" w:beforeAutospacing="off" w:after="20" w:afterAutospacing="off" w:line="240" w:lineRule="auto"/>
        <w:ind w:left="72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xmlns:wp14="http://schemas.microsoft.com/office/word/2010/wordml" w:rsidP="0D17590C" wp14:paraId="65EF04BB" wp14:textId="095CF5FD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b w:val="1"/>
          <w:bCs w:val="1"/>
          <w:noProof w:val="0"/>
          <w:sz w:val="20"/>
          <w:szCs w:val="20"/>
          <w:u w:val="single"/>
          <w:lang w:val="en-US"/>
        </w:rPr>
      </w:pPr>
      <w:r w:rsidRPr="0D17590C" w:rsidR="08C909EC"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US"/>
        </w:rPr>
        <w:t>Edgewood College, Madison College, and Carroll University</w:t>
      </w:r>
    </w:p>
    <w:p xmlns:wp14="http://schemas.microsoft.com/office/word/2010/wordml" w:rsidP="0D17590C" wp14:paraId="4889B6BF" wp14:textId="2B631652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i w:val="1"/>
          <w:iCs w:val="1"/>
          <w:noProof w:val="0"/>
          <w:sz w:val="20"/>
          <w:szCs w:val="20"/>
          <w:lang w:val="en-US"/>
        </w:rPr>
      </w:pPr>
      <w:r w:rsidRPr="0D17590C" w:rsidR="08C909E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Madison and Waukesha, WI</w:t>
      </w:r>
    </w:p>
    <w:p xmlns:wp14="http://schemas.microsoft.com/office/word/2010/wordml" w:rsidP="0D17590C" wp14:paraId="529E6C5D" wp14:textId="716336EC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D17590C" w:rsidR="08C909E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Adjunct Instructor</w:t>
      </w: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| August 2015 – July 2016</w:t>
      </w:r>
    </w:p>
    <w:p xmlns:wp14="http://schemas.microsoft.com/office/word/2010/wordml" w:rsidP="7B966AB2" wp14:paraId="5E1E00B4" wp14:textId="45B6FDC9">
      <w:pPr>
        <w:pStyle w:val="Normal"/>
        <w:keepNext w:val="0"/>
        <w:keepLines w:val="0"/>
        <w:spacing w:before="20" w:beforeAutospacing="off" w:after="20" w:afterAutospacing="off" w:line="240" w:lineRule="auto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B966AB2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Taught 10 courses in </w:t>
      </w:r>
      <w:r w:rsidRPr="7B966AB2" w:rsidR="524AA14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logic, political philosophy, and </w:t>
      </w:r>
      <w:r w:rsidRPr="7B966AB2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ethics</w:t>
      </w:r>
    </w:p>
    <w:p xmlns:wp14="http://schemas.microsoft.com/office/word/2010/wordml" w:rsidP="0D17590C" wp14:paraId="2AA7DD47" wp14:textId="67A27B57">
      <w:pPr>
        <w:pStyle w:val="ListParagraph"/>
        <w:keepNext w:val="0"/>
        <w:keepLines w:val="0"/>
        <w:spacing w:before="20" w:beforeAutospacing="off" w:after="20" w:afterAutospacing="off" w:line="240" w:lineRule="auto"/>
        <w:ind w:left="72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xmlns:wp14="http://schemas.microsoft.com/office/word/2010/wordml" w:rsidP="0D17590C" wp14:paraId="04FF9F9C" wp14:textId="7438E28C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b w:val="1"/>
          <w:bCs w:val="1"/>
          <w:noProof w:val="0"/>
          <w:sz w:val="20"/>
          <w:szCs w:val="20"/>
          <w:u w:val="single"/>
          <w:lang w:val="en-US"/>
        </w:rPr>
      </w:pPr>
      <w:r w:rsidRPr="0D17590C" w:rsidR="08C909EC"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US"/>
        </w:rPr>
        <w:t>University of Maryland</w:t>
      </w:r>
    </w:p>
    <w:p xmlns:wp14="http://schemas.microsoft.com/office/word/2010/wordml" w:rsidP="0D17590C" wp14:paraId="4F62BE4D" wp14:textId="2B4AE9B8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i w:val="1"/>
          <w:iCs w:val="1"/>
          <w:noProof w:val="0"/>
          <w:sz w:val="20"/>
          <w:szCs w:val="20"/>
          <w:lang w:val="en-US"/>
        </w:rPr>
      </w:pPr>
      <w:r w:rsidRPr="0D17590C" w:rsidR="08C909E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Department of Philosophy | College Park, MD</w:t>
      </w:r>
    </w:p>
    <w:p xmlns:wp14="http://schemas.microsoft.com/office/word/2010/wordml" w:rsidP="0D17590C" wp14:paraId="00536FE1" wp14:textId="46715A90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D17590C" w:rsidR="08C909E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Teaching Assistant and Graduate Student</w:t>
      </w: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| August 2009 – May 2015</w:t>
      </w:r>
    </w:p>
    <w:p xmlns:wp14="http://schemas.microsoft.com/office/word/2010/wordml" w:rsidP="0D17590C" wp14:paraId="1C3A10C5" wp14:textId="22D2074E">
      <w:pPr>
        <w:pStyle w:val="ListParagraph"/>
        <w:keepNext w:val="0"/>
        <w:keepLines w:val="0"/>
        <w:numPr>
          <w:ilvl w:val="0"/>
          <w:numId w:val="5"/>
        </w:numPr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Developed statistical model of public opinion for dissertation using Excel and LaTeX</w:t>
      </w:r>
    </w:p>
    <w:p xmlns:wp14="http://schemas.microsoft.com/office/word/2010/wordml" w:rsidP="0D17590C" wp14:paraId="139F3722" wp14:textId="5648703C">
      <w:pPr>
        <w:pStyle w:val="ListParagraph"/>
        <w:keepNext w:val="0"/>
        <w:keepLines w:val="0"/>
        <w:numPr>
          <w:ilvl w:val="0"/>
          <w:numId w:val="5"/>
        </w:numPr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Used Stata to conduct linear regression analyses of survey data during interdisciplinary coursework</w:t>
      </w:r>
    </w:p>
    <w:p xmlns:wp14="http://schemas.microsoft.com/office/word/2010/wordml" w:rsidP="0D17590C" wp14:paraId="0CA69ADC" wp14:textId="1C95B507">
      <w:pPr>
        <w:pStyle w:val="ListParagraph"/>
        <w:keepNext w:val="0"/>
        <w:keepLines w:val="0"/>
        <w:spacing w:before="20" w:beforeAutospacing="off" w:after="20" w:afterAutospacing="off" w:line="240" w:lineRule="auto"/>
        <w:ind w:left="72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xmlns:wp14="http://schemas.microsoft.com/office/word/2010/wordml" w:rsidP="0D17590C" wp14:paraId="2C60CFB5" wp14:textId="3D1CF9E3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US"/>
        </w:rPr>
      </w:pPr>
      <w:r w:rsidRPr="0D17590C" w:rsidR="08C909EC"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US"/>
        </w:rPr>
        <w:t>University of Wisconsin – Madison</w:t>
      </w:r>
    </w:p>
    <w:p xmlns:wp14="http://schemas.microsoft.com/office/word/2010/wordml" w:rsidP="0D17590C" wp14:paraId="568CBB03" wp14:textId="75DE23D9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i w:val="1"/>
          <w:iCs w:val="1"/>
          <w:noProof w:val="0"/>
          <w:sz w:val="20"/>
          <w:szCs w:val="20"/>
          <w:lang w:val="en-US"/>
        </w:rPr>
      </w:pPr>
      <w:r w:rsidRPr="0D17590C" w:rsidR="08C909E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Department of Psychology | Madison, WI</w:t>
      </w:r>
    </w:p>
    <w:p xmlns:wp14="http://schemas.microsoft.com/office/word/2010/wordml" w:rsidP="0D17590C" wp14:paraId="5495B8FB" wp14:textId="1CF872D4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D17590C" w:rsidR="08C909E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Associate Research Specialist</w:t>
      </w: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| August 2007 – July 2009</w:t>
      </w:r>
    </w:p>
    <w:p xmlns:wp14="http://schemas.microsoft.com/office/word/2010/wordml" w:rsidP="7B966AB2" wp14:paraId="51CC8250" wp14:textId="2B8BCE8A">
      <w:pPr>
        <w:pStyle w:val="Normal"/>
        <w:keepNext w:val="0"/>
        <w:keepLines w:val="0"/>
        <w:spacing w:before="20" w:beforeAutospacing="off" w:after="20" w:afterAutospacing="off" w:line="240" w:lineRule="auto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B966AB2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Designed and executed visual perception experiments; analyzed data and created statistical visualizations using SPSS and Excel; created computer stimuli using C++</w:t>
      </w:r>
    </w:p>
    <w:p xmlns:wp14="http://schemas.microsoft.com/office/word/2010/wordml" w:rsidP="0D17590C" wp14:paraId="36399225" wp14:textId="2098887B">
      <w:pPr>
        <w:keepNext w:val="0"/>
        <w:keepLines w:val="0"/>
        <w:spacing w:before="20" w:beforeAutospacing="off" w:after="20" w:afterAutospacing="off" w:line="240" w:lineRule="auto"/>
        <w:rPr>
          <w:sz w:val="22"/>
          <w:szCs w:val="22"/>
        </w:rPr>
      </w:pPr>
    </w:p>
    <w:p w:rsidR="11146C99" w:rsidP="649718E1" w:rsidRDefault="11146C99" w14:paraId="63E12A30" w14:textId="4278C6C0">
      <w:pPr>
        <w:pStyle w:val="Heading2"/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49718E1" w:rsidR="11146C9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EDUCATION</w:t>
      </w:r>
    </w:p>
    <w:p w:rsidR="11146C99" w:rsidP="649718E1" w:rsidRDefault="11146C99" w14:paraId="0D7B6558" w14:textId="576755D4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649718E1" w:rsidR="11146C9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University of Maryland</w:t>
      </w:r>
    </w:p>
    <w:p w:rsidR="11146C99" w:rsidP="649718E1" w:rsidRDefault="11146C99" w14:paraId="69F4F651" w14:textId="79C1EECE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49718E1" w:rsidR="11146C99">
        <w:rPr>
          <w:rFonts w:ascii="Aptos" w:hAnsi="Aptos" w:eastAsia="Aptos" w:cs="Aptos"/>
          <w:noProof w:val="0"/>
          <w:sz w:val="22"/>
          <w:szCs w:val="22"/>
          <w:lang w:val="en-US"/>
        </w:rPr>
        <w:t>PhD in Philosophy | May 2015 | College Park, MD</w:t>
      </w:r>
    </w:p>
    <w:p w:rsidR="11146C99" w:rsidP="649718E1" w:rsidRDefault="11146C99" w14:paraId="77556D26" w14:textId="4BE90228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49718E1" w:rsidR="11146C99">
        <w:rPr>
          <w:rFonts w:ascii="Aptos" w:hAnsi="Aptos" w:eastAsia="Aptos" w:cs="Aptos"/>
          <w:noProof w:val="0"/>
          <w:sz w:val="22"/>
          <w:szCs w:val="22"/>
          <w:lang w:val="en-US"/>
        </w:rPr>
        <w:t>Certificate from Committee on Philosophy, Politics, &amp; Public Policy</w:t>
      </w:r>
    </w:p>
    <w:p w:rsidR="11146C99" w:rsidP="649718E1" w:rsidRDefault="11146C99" w14:paraId="21B4055E" w14:textId="2A5CC17E">
      <w:pPr>
        <w:keepNext w:val="0"/>
        <w:keepLines w:val="0"/>
        <w:spacing w:before="20" w:beforeAutospacing="off" w:after="20" w:afterAutospacing="off" w:line="240" w:lineRule="auto"/>
      </w:pPr>
      <w:r w:rsidRPr="649718E1" w:rsidR="11146C99">
        <w:rPr>
          <w:rFonts w:ascii="Aptos" w:hAnsi="Aptos" w:eastAsia="Aptos" w:cs="Aptos"/>
          <w:noProof w:val="0"/>
          <w:sz w:val="22"/>
          <w:szCs w:val="22"/>
          <w:lang w:val="en-US"/>
        </w:rPr>
        <w:t>Dissertation: "Political Representation, Public Opinion, and Democratic Choice"</w:t>
      </w:r>
    </w:p>
    <w:p w:rsidR="649718E1" w:rsidP="649718E1" w:rsidRDefault="649718E1" w14:paraId="4BDA8514" w14:textId="6DE55F29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11146C99" w:rsidP="649718E1" w:rsidRDefault="11146C99" w14:paraId="1FF5AFF9" w14:textId="0DCC8179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649718E1" w:rsidR="11146C9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University of Wisconsin – Madison</w:t>
      </w:r>
    </w:p>
    <w:p w:rsidR="11146C99" w:rsidP="649718E1" w:rsidRDefault="11146C99" w14:paraId="2A2DB0FC" w14:textId="0E4A83C5">
      <w:pPr>
        <w:keepNext w:val="0"/>
        <w:keepLines w:val="0"/>
        <w:spacing w:before="20" w:beforeAutospacing="off" w:after="20" w:afterAutospacing="off" w:line="240" w:lineRule="auto"/>
      </w:pPr>
      <w:r w:rsidRPr="649718E1" w:rsidR="11146C99">
        <w:rPr>
          <w:rFonts w:ascii="Aptos" w:hAnsi="Aptos" w:eastAsia="Aptos" w:cs="Aptos"/>
          <w:noProof w:val="0"/>
          <w:sz w:val="22"/>
          <w:szCs w:val="22"/>
          <w:lang w:val="en-US"/>
        </w:rPr>
        <w:t>BA in Psychology, Philosophy | May 2007 | Madison, WI</w:t>
      </w:r>
    </w:p>
    <w:p w:rsidR="11146C99" w:rsidP="649718E1" w:rsidRDefault="11146C99" w14:paraId="103D36FC" w14:textId="3513F1F6">
      <w:pPr>
        <w:keepNext w:val="0"/>
        <w:keepLines w:val="0"/>
        <w:spacing w:before="20" w:beforeAutospacing="off" w:after="20" w:afterAutospacing="off" w:line="240" w:lineRule="auto"/>
      </w:pPr>
      <w:r w:rsidRPr="649718E1" w:rsidR="11146C99">
        <w:rPr>
          <w:rFonts w:ascii="Aptos" w:hAnsi="Aptos" w:eastAsia="Aptos" w:cs="Aptos"/>
          <w:noProof w:val="0"/>
          <w:sz w:val="22"/>
          <w:szCs w:val="22"/>
          <w:lang w:val="en-US"/>
        </w:rPr>
        <w:t>3.98 GPA</w:t>
      </w:r>
    </w:p>
    <w:p w:rsidR="649718E1" w:rsidP="649718E1" w:rsidRDefault="649718E1" w14:paraId="7B50395B" w14:textId="41D53DA6">
      <w:pPr>
        <w:pStyle w:val="Heading2"/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xmlns:wp14="http://schemas.microsoft.com/office/word/2010/wordml" w:rsidP="27AEC935" wp14:paraId="6D374316" wp14:textId="05E26D7C">
      <w:pPr>
        <w:pStyle w:val="Heading2"/>
        <w:keepNext w:val="0"/>
        <w:keepLines w:val="0"/>
        <w:spacing w:before="20" w:beforeAutospacing="off" w:after="20" w:afterAutospacing="off" w:line="240" w:lineRule="auto"/>
        <w:ind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49718E1" w:rsidR="08C909E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SERVICE</w:t>
      </w:r>
    </w:p>
    <w:p xmlns:wp14="http://schemas.microsoft.com/office/word/2010/wordml" w:rsidP="0D17590C" wp14:paraId="2FF15987" wp14:textId="474E9035">
      <w:pPr>
        <w:pStyle w:val="Normal"/>
        <w:keepNext w:val="0"/>
        <w:keepLines w:val="0"/>
        <w:spacing w:before="20" w:beforeAutospacing="off" w:after="20" w:afterAutospacing="off" w:line="240" w:lineRule="auto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xmlns:wp14="http://schemas.microsoft.com/office/word/2010/wordml" w:rsidP="0D17590C" wp14:paraId="5CD06A18" wp14:textId="42069CD7">
      <w:pPr>
        <w:pStyle w:val="ListParagraph"/>
        <w:keepNext w:val="0"/>
        <w:keepLines w:val="0"/>
        <w:spacing w:before="20" w:beforeAutospacing="off" w:after="20" w:afterAutospacing="off" w:line="240" w:lineRule="auto"/>
        <w:ind w:left="0"/>
      </w:pPr>
      <w:r w:rsidRPr="27AEC935" w:rsidR="5D2825D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Treasurer, North Street Neighborhood Association </w:t>
      </w:r>
      <w:r w:rsidRPr="27AEC935" w:rsidR="5D2825DA">
        <w:rPr>
          <w:rFonts w:ascii="Aptos" w:hAnsi="Aptos" w:eastAsia="Aptos" w:cs="Aptos"/>
          <w:noProof w:val="0"/>
          <w:sz w:val="22"/>
          <w:szCs w:val="22"/>
          <w:lang w:val="en-US"/>
        </w:rPr>
        <w:t>| 202</w:t>
      </w:r>
      <w:r w:rsidRPr="27AEC935" w:rsidR="577BA373">
        <w:rPr>
          <w:rFonts w:ascii="Aptos" w:hAnsi="Aptos" w:eastAsia="Aptos" w:cs="Aptos"/>
          <w:noProof w:val="0"/>
          <w:sz w:val="22"/>
          <w:szCs w:val="22"/>
          <w:lang w:val="en-US"/>
        </w:rPr>
        <w:t>4</w:t>
      </w:r>
      <w:r w:rsidRPr="27AEC935" w:rsidR="5D2825D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– Present</w:t>
      </w:r>
    </w:p>
    <w:p xmlns:wp14="http://schemas.microsoft.com/office/word/2010/wordml" w:rsidP="0D17590C" wp14:paraId="369D47E9" wp14:textId="5722DE17">
      <w:pPr>
        <w:pStyle w:val="ListParagraph"/>
        <w:keepNext w:val="0"/>
        <w:keepLines w:val="0"/>
        <w:spacing w:before="20" w:beforeAutospacing="off" w:after="20" w:afterAutospacing="off" w:line="240" w:lineRule="auto"/>
        <w:ind w:left="0"/>
      </w:pPr>
      <w:r w:rsidRPr="27AEC935" w:rsidR="5D2825DA">
        <w:rPr>
          <w:rFonts w:ascii="Aptos" w:hAnsi="Aptos" w:eastAsia="Aptos" w:cs="Aptos"/>
          <w:noProof w:val="0"/>
          <w:sz w:val="22"/>
          <w:szCs w:val="22"/>
          <w:lang w:val="en-US"/>
        </w:rPr>
        <w:t>Manage finances for 501(c)(3) organization serving Eken Park and Emerson East neighborhoods</w:t>
      </w:r>
    </w:p>
    <w:p xmlns:wp14="http://schemas.microsoft.com/office/word/2010/wordml" w:rsidP="0D17590C" wp14:paraId="2CE554BA" wp14:textId="5F18E0FB">
      <w:pPr>
        <w:pStyle w:val="Normal"/>
        <w:keepNext w:val="0"/>
        <w:keepLines w:val="0"/>
        <w:spacing w:before="20" w:beforeAutospacing="off" w:after="20" w:afterAutospacing="off" w:line="240" w:lineRule="auto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xmlns:wp14="http://schemas.microsoft.com/office/word/2010/wordml" w:rsidP="0D17590C" wp14:paraId="3FEDF60D" wp14:textId="18D5FF53">
      <w:pPr>
        <w:keepNext w:val="0"/>
        <w:keepLines w:val="0"/>
        <w:spacing w:before="20" w:beforeAutospacing="off" w:after="20" w:afterAutospacing="off" w:line="240" w:lineRule="auto"/>
        <w:rPr>
          <w:sz w:val="22"/>
          <w:szCs w:val="22"/>
        </w:rPr>
      </w:pPr>
    </w:p>
    <w:p xmlns:wp14="http://schemas.microsoft.com/office/word/2010/wordml" w:rsidP="0D17590C" wp14:paraId="5FEDC2A6" wp14:textId="1FAAC5B0">
      <w:pPr>
        <w:pStyle w:val="Heading2"/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D17590C" w:rsidR="08C909E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PRESENTATIONS</w:t>
      </w:r>
    </w:p>
    <w:p xmlns:wp14="http://schemas.microsoft.com/office/word/2010/wordml" w:rsidP="0D17590C" wp14:paraId="527551CF" wp14:textId="20CC7C2C">
      <w:pPr>
        <w:keepNext w:val="0"/>
        <w:keepLines w:val="0"/>
        <w:spacing w:before="20" w:beforeAutospacing="off" w:after="20" w:afterAutospacing="off" w:line="240" w:lineRule="auto"/>
      </w:pPr>
      <w:r w:rsidRPr="0D17590C" w:rsidR="08C909E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CollegeSource</w:t>
      </w:r>
      <w:r w:rsidRPr="0D17590C" w:rsidR="08C909E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2025</w:t>
      </w: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0D17590C" wp14:paraId="4D6C04E5" wp14:textId="5A898FD9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June 2025 | San Diego, CA</w:t>
      </w:r>
    </w:p>
    <w:p xmlns:wp14="http://schemas.microsoft.com/office/word/2010/wordml" w:rsidP="0D17590C" wp14:paraId="4B8504F7" wp14:textId="03CB00ED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"Harnessing uAchieve Audit Data to Support Operational &amp; Analytic Needs"</w:t>
      </w:r>
    </w:p>
    <w:p xmlns:wp14="http://schemas.microsoft.com/office/word/2010/wordml" w:rsidP="0D17590C" wp14:paraId="539E6EC6" wp14:textId="3D3FC7A5">
      <w:pPr>
        <w:keepNext w:val="0"/>
        <w:keepLines w:val="0"/>
        <w:spacing w:before="20" w:beforeAutospacing="off" w:after="20" w:afterAutospacing="off" w:line="240" w:lineRule="auto"/>
      </w:pPr>
      <w:r w:rsidRPr="0D17590C" w:rsidR="08C909E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Posit conf 2023</w:t>
      </w: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0D17590C" wp14:paraId="6BD9640E" wp14:textId="52EA1E77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September 2023 | Chicago, IL</w:t>
      </w:r>
    </w:p>
    <w:p xmlns:wp14="http://schemas.microsoft.com/office/word/2010/wordml" w:rsidP="0D17590C" wp14:paraId="1AB35192" wp14:textId="451D71CE">
      <w:pPr>
        <w:keepNext w:val="0"/>
        <w:keepLines w:val="0"/>
        <w:spacing w:before="20" w:beforeAutospacing="off" w:after="20" w:afterAutospacing="off" w:line="240" w:lineRule="auto"/>
      </w:pPr>
      <w:r w:rsidRPr="0D17590C" w:rsidR="08C909EC">
        <w:rPr>
          <w:rFonts w:ascii="Aptos" w:hAnsi="Aptos" w:eastAsia="Aptos" w:cs="Aptos"/>
          <w:noProof w:val="0"/>
          <w:sz w:val="22"/>
          <w:szCs w:val="22"/>
          <w:lang w:val="en-US"/>
        </w:rPr>
        <w:t>"Collaborating with Quarto"</w:t>
      </w:r>
    </w:p>
    <w:p xmlns:wp14="http://schemas.microsoft.com/office/word/2010/wordml" w:rsidP="0D17590C" wp14:paraId="6B4A2BB8" wp14:textId="2172101A">
      <w:pPr>
        <w:keepNext w:val="0"/>
        <w:keepLines w:val="0"/>
        <w:spacing w:before="20" w:beforeAutospacing="off" w:after="20" w:afterAutospacing="off" w:line="240" w:lineRule="auto"/>
      </w:pPr>
      <w:r w:rsidRPr="0D17590C" w:rsidR="698FFAC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Bayreuth PPE Research Forum</w:t>
      </w:r>
      <w:r w:rsidRPr="0D17590C" w:rsidR="698FFAC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</w:t>
      </w:r>
    </w:p>
    <w:p xmlns:wp14="http://schemas.microsoft.com/office/word/2010/wordml" w:rsidP="0D17590C" wp14:paraId="0210C22C" wp14:textId="46859B56">
      <w:pPr>
        <w:keepNext w:val="0"/>
        <w:keepLines w:val="0"/>
        <w:spacing w:before="20" w:beforeAutospacing="off" w:after="20" w:afterAutospacing="off" w:line="240" w:lineRule="auto"/>
      </w:pPr>
      <w:r w:rsidRPr="0D17590C" w:rsidR="698FFAC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May 23, </w:t>
      </w:r>
      <w:r w:rsidRPr="0D17590C" w:rsidR="698FFAC6">
        <w:rPr>
          <w:rFonts w:ascii="Aptos" w:hAnsi="Aptos" w:eastAsia="Aptos" w:cs="Aptos"/>
          <w:noProof w:val="0"/>
          <w:sz w:val="22"/>
          <w:szCs w:val="22"/>
          <w:lang w:val="en-US"/>
        </w:rPr>
        <w:t>2017</w:t>
      </w:r>
      <w:r w:rsidRPr="0D17590C" w:rsidR="698FFAC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| Bayreuth, Germany</w:t>
      </w:r>
    </w:p>
    <w:p xmlns:wp14="http://schemas.microsoft.com/office/word/2010/wordml" w:rsidP="0D17590C" wp14:paraId="19A3C07E" wp14:textId="287C3C62">
      <w:pPr>
        <w:pStyle w:val="Normal"/>
        <w:keepNext w:val="0"/>
        <w:keepLines w:val="0"/>
        <w:spacing w:before="20" w:beforeAutospacing="off" w:after="20" w:afterAutospacing="off" w:line="240" w:lineRule="auto"/>
      </w:pPr>
      <w:r w:rsidRPr="0D17590C" w:rsidR="698FFAC6">
        <w:rPr>
          <w:rFonts w:ascii="Aptos" w:hAnsi="Aptos" w:eastAsia="Aptos" w:cs="Aptos"/>
          <w:noProof w:val="0"/>
          <w:sz w:val="22"/>
          <w:szCs w:val="22"/>
          <w:lang w:val="en-US"/>
        </w:rPr>
        <w:t>"Can an election be too fair?"</w:t>
      </w:r>
    </w:p>
    <w:p xmlns:wp14="http://schemas.microsoft.com/office/word/2010/wordml" w:rsidP="0D17590C" wp14:paraId="158E816B" wp14:textId="1D9B1BA9">
      <w:pPr>
        <w:pStyle w:val="Normal"/>
        <w:keepNext w:val="0"/>
        <w:keepLines w:val="0"/>
        <w:spacing w:before="20" w:beforeAutospacing="off" w:after="20" w:afterAutospacing="off" w:line="240" w:lineRule="auto"/>
      </w:pPr>
      <w:r w:rsidRPr="0D17590C" w:rsidR="698FFAC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Center for Mathematical Philosophy</w:t>
      </w:r>
      <w:r w:rsidRPr="0D17590C" w:rsidR="02BA947D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0D17590C" wp14:paraId="1D764138" wp14:textId="603C1165">
      <w:pPr>
        <w:pStyle w:val="Normal"/>
        <w:keepNext w:val="0"/>
        <w:keepLines w:val="0"/>
        <w:spacing w:before="20" w:beforeAutospacing="off" w:after="20" w:afterAutospacing="off" w:line="240" w:lineRule="auto"/>
      </w:pPr>
      <w:r w:rsidRPr="0D17590C" w:rsidR="02BA947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May 22, </w:t>
      </w:r>
      <w:r w:rsidRPr="0D17590C" w:rsidR="02BA947D">
        <w:rPr>
          <w:rFonts w:ascii="Aptos" w:hAnsi="Aptos" w:eastAsia="Aptos" w:cs="Aptos"/>
          <w:noProof w:val="0"/>
          <w:sz w:val="22"/>
          <w:szCs w:val="22"/>
          <w:lang w:val="en-US"/>
        </w:rPr>
        <w:t>2017</w:t>
      </w:r>
      <w:r w:rsidRPr="0D17590C" w:rsidR="02BA947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| Munich, Germany</w:t>
      </w:r>
    </w:p>
    <w:p xmlns:wp14="http://schemas.microsoft.com/office/word/2010/wordml" w:rsidP="0D17590C" wp14:paraId="656BEECF" wp14:textId="7EEA7EF1">
      <w:pPr>
        <w:pStyle w:val="Normal"/>
        <w:keepNext w:val="0"/>
        <w:keepLines w:val="0"/>
        <w:spacing w:before="20" w:beforeAutospacing="off" w:after="20" w:afterAutospacing="off" w:line="240" w:lineRule="auto"/>
      </w:pPr>
      <w:r w:rsidRPr="0D17590C" w:rsidR="698FFAC6">
        <w:rPr>
          <w:rFonts w:ascii="Aptos" w:hAnsi="Aptos" w:eastAsia="Aptos" w:cs="Aptos"/>
          <w:noProof w:val="0"/>
          <w:sz w:val="22"/>
          <w:szCs w:val="22"/>
          <w:lang w:val="en-US"/>
        </w:rPr>
        <w:t>"Proportionality and electoral districts"</w:t>
      </w:r>
    </w:p>
    <w:p xmlns:wp14="http://schemas.microsoft.com/office/word/2010/wordml" w:rsidP="0D17590C" wp14:paraId="4D84ADD1" wp14:textId="71F19093">
      <w:pPr>
        <w:pStyle w:val="Normal"/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0D17590C" w:rsidR="698FFAC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Formal Ethics Conference - Erasmus University</w:t>
      </w:r>
    </w:p>
    <w:p xmlns:wp14="http://schemas.microsoft.com/office/word/2010/wordml" w:rsidP="0D17590C" wp14:paraId="77ACD1FF" wp14:textId="1C365C64">
      <w:pPr>
        <w:pStyle w:val="Normal"/>
        <w:keepNext w:val="0"/>
        <w:keepLines w:val="0"/>
        <w:spacing w:before="20" w:beforeAutospacing="off" w:after="20" w:afterAutospacing="off" w:line="240" w:lineRule="auto"/>
      </w:pPr>
      <w:r w:rsidRPr="0D17590C" w:rsidR="698FFAC6">
        <w:rPr>
          <w:rFonts w:ascii="Aptos" w:hAnsi="Aptos" w:eastAsia="Aptos" w:cs="Aptos"/>
          <w:noProof w:val="0"/>
          <w:sz w:val="22"/>
          <w:szCs w:val="22"/>
          <w:lang w:val="en-US"/>
        </w:rPr>
        <w:t>May 31, 2014 | Rotterdam, Netherlands</w:t>
      </w:r>
    </w:p>
    <w:p xmlns:wp14="http://schemas.microsoft.com/office/word/2010/wordml" w:rsidP="0D17590C" wp14:paraId="2C38BFB4" wp14:textId="4C8A76A1">
      <w:pPr>
        <w:pStyle w:val="Normal"/>
        <w:keepNext w:val="0"/>
        <w:keepLines w:val="0"/>
        <w:spacing w:before="20" w:beforeAutospacing="off" w:after="20" w:afterAutospacing="off" w:line="240" w:lineRule="auto"/>
      </w:pPr>
      <w:r w:rsidRPr="0D17590C" w:rsidR="698FFAC6">
        <w:rPr>
          <w:rFonts w:ascii="Aptos" w:hAnsi="Aptos" w:eastAsia="Aptos" w:cs="Aptos"/>
          <w:noProof w:val="0"/>
          <w:sz w:val="22"/>
          <w:szCs w:val="22"/>
          <w:lang w:val="en-US"/>
        </w:rPr>
        <w:t>"Reason-based preferences and deliberative democracy"</w:t>
      </w:r>
    </w:p>
    <w:p xmlns:wp14="http://schemas.microsoft.com/office/word/2010/wordml" w:rsidP="0D17590C" wp14:paraId="219F8E9A" wp14:textId="439E21E5">
      <w:pPr>
        <w:pStyle w:val="Normal"/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0D17590C" w:rsidR="698FFAC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Decision, Games, and Logic - KTH Stockholm</w:t>
      </w:r>
    </w:p>
    <w:p xmlns:wp14="http://schemas.microsoft.com/office/word/2010/wordml" w:rsidP="0D17590C" wp14:paraId="6B90E0EB" wp14:textId="1F327E55">
      <w:pPr>
        <w:pStyle w:val="Normal"/>
        <w:keepNext w:val="0"/>
        <w:keepLines w:val="0"/>
        <w:spacing w:before="20" w:beforeAutospacing="off" w:after="20" w:afterAutospacing="off" w:line="240" w:lineRule="auto"/>
      </w:pPr>
      <w:r w:rsidRPr="0D17590C" w:rsidR="698FFAC6">
        <w:rPr>
          <w:rFonts w:ascii="Aptos" w:hAnsi="Aptos" w:eastAsia="Aptos" w:cs="Aptos"/>
          <w:noProof w:val="0"/>
          <w:sz w:val="22"/>
          <w:szCs w:val="22"/>
          <w:lang w:val="en-US"/>
        </w:rPr>
        <w:t>June 18, 2013 | Stockholm, Sweden</w:t>
      </w:r>
    </w:p>
    <w:p xmlns:wp14="http://schemas.microsoft.com/office/word/2010/wordml" w:rsidP="0D17590C" wp14:paraId="6291B159" wp14:textId="3F89C608">
      <w:pPr>
        <w:pStyle w:val="Normal"/>
        <w:keepNext w:val="0"/>
        <w:keepLines w:val="0"/>
        <w:spacing w:before="20" w:beforeAutospacing="off" w:after="20" w:afterAutospacing="off" w:line="240" w:lineRule="auto"/>
      </w:pPr>
      <w:r w:rsidRPr="0D17590C" w:rsidR="698FFAC6">
        <w:rPr>
          <w:rFonts w:ascii="Aptos" w:hAnsi="Aptos" w:eastAsia="Aptos" w:cs="Aptos"/>
          <w:noProof w:val="0"/>
          <w:sz w:val="22"/>
          <w:szCs w:val="22"/>
          <w:lang w:val="en-US"/>
        </w:rPr>
        <w:t>"Stochastic preferences and interpersonal comparability"</w:t>
      </w:r>
    </w:p>
    <w:p xmlns:wp14="http://schemas.microsoft.com/office/word/2010/wordml" w:rsidP="0D17590C" wp14:paraId="13AF4B5A" wp14:textId="752C43A6">
      <w:pPr>
        <w:keepNext w:val="0"/>
        <w:keepLines w:val="0"/>
        <w:spacing w:before="20" w:beforeAutospacing="off" w:after="20" w:afterAutospacing="off" w:line="240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xmlns:wp14="http://schemas.microsoft.com/office/word/2010/wordml" w:rsidP="0D17590C" wp14:paraId="2C078E63" wp14:textId="1A5E0082">
      <w:pPr>
        <w:keepNext w:val="0"/>
        <w:keepLines w:val="0"/>
        <w:spacing w:before="20" w:beforeAutospacing="off" w:after="20" w:afterAutospacing="off" w:line="240" w:lineRule="auto"/>
        <w:rPr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0eaa1dc39834356"/>
      <w:footerReference w:type="default" r:id="R75409171809c4ee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17590C" w:rsidTr="5BE78579" w14:paraId="204B715E">
      <w:trPr>
        <w:trHeight w:val="300"/>
      </w:trPr>
      <w:tc>
        <w:tcPr>
          <w:tcW w:w="3120" w:type="dxa"/>
          <w:tcMar/>
        </w:tcPr>
        <w:p w:rsidR="0D17590C" w:rsidP="0D17590C" w:rsidRDefault="0D17590C" w14:paraId="1E5218A6" w14:textId="6FFAE2F2">
          <w:pPr>
            <w:pStyle w:val="Header"/>
            <w:bidi w:val="0"/>
            <w:ind w:left="-115"/>
            <w:jc w:val="left"/>
          </w:pPr>
          <w:r w:rsidR="5BE78579">
            <w:rPr/>
            <w:t>Updated 12/30/2025</w:t>
          </w:r>
        </w:p>
      </w:tc>
      <w:tc>
        <w:tcPr>
          <w:tcW w:w="3120" w:type="dxa"/>
          <w:tcMar/>
        </w:tcPr>
        <w:p w:rsidR="0D17590C" w:rsidP="0D17590C" w:rsidRDefault="0D17590C" w14:paraId="2491C5D9" w14:textId="6025F38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17590C" w:rsidP="0D17590C" w:rsidRDefault="0D17590C" w14:paraId="365326FA" w14:textId="5EA9ABEC">
          <w:pPr>
            <w:pStyle w:val="Header"/>
            <w:bidi w:val="0"/>
            <w:ind w:right="-115"/>
            <w:jc w:val="right"/>
          </w:pPr>
          <w:r w:rsidR="0D17590C">
            <w:rPr/>
            <w:t>Michael J. Zenz</w:t>
          </w:r>
          <w:r w:rsidR="0D17590C">
            <w:rPr/>
            <w:t xml:space="preserve">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0D17590C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  <w:r w:rsidR="0D17590C">
            <w:rPr/>
            <w:t xml:space="preserve"> </w:t>
          </w:r>
        </w:p>
      </w:tc>
    </w:tr>
  </w:tbl>
  <w:p w:rsidR="0D17590C" w:rsidP="0D17590C" w:rsidRDefault="0D17590C" w14:paraId="486F75FF" w14:textId="7FF3F2E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17590C" w:rsidTr="0D17590C" w14:paraId="55620C41">
      <w:trPr>
        <w:trHeight w:val="300"/>
      </w:trPr>
      <w:tc>
        <w:tcPr>
          <w:tcW w:w="3120" w:type="dxa"/>
          <w:tcMar/>
        </w:tcPr>
        <w:p w:rsidR="0D17590C" w:rsidP="0D17590C" w:rsidRDefault="0D17590C" w14:paraId="77EEAE89" w14:textId="037B4F4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17590C" w:rsidP="0D17590C" w:rsidRDefault="0D17590C" w14:paraId="69E1F74F" w14:textId="32A2222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17590C" w:rsidP="0D17590C" w:rsidRDefault="0D17590C" w14:paraId="152ABB0E" w14:textId="5377279B">
          <w:pPr>
            <w:pStyle w:val="Header"/>
            <w:bidi w:val="0"/>
            <w:ind w:right="-115"/>
            <w:jc w:val="right"/>
          </w:pPr>
        </w:p>
      </w:tc>
    </w:tr>
  </w:tbl>
  <w:p w:rsidR="0D17590C" w:rsidP="0D17590C" w:rsidRDefault="0D17590C" w14:paraId="00A34614" w14:textId="626BE57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e8dbc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eed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a1a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3b0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e87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252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71a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fde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9536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B724A7"/>
    <w:rsid w:val="0056C36D"/>
    <w:rsid w:val="00E1B7B4"/>
    <w:rsid w:val="0204F161"/>
    <w:rsid w:val="02454D98"/>
    <w:rsid w:val="02BA947D"/>
    <w:rsid w:val="03C43205"/>
    <w:rsid w:val="0559671D"/>
    <w:rsid w:val="05B9DE7A"/>
    <w:rsid w:val="05E06646"/>
    <w:rsid w:val="065DFFD2"/>
    <w:rsid w:val="06C5CB85"/>
    <w:rsid w:val="0736A2E9"/>
    <w:rsid w:val="07A7B70C"/>
    <w:rsid w:val="08C0E1E6"/>
    <w:rsid w:val="08C909EC"/>
    <w:rsid w:val="08DCC817"/>
    <w:rsid w:val="090D5361"/>
    <w:rsid w:val="0A8C6401"/>
    <w:rsid w:val="0AA9238A"/>
    <w:rsid w:val="0BBBA208"/>
    <w:rsid w:val="0C0D0EC1"/>
    <w:rsid w:val="0D17590C"/>
    <w:rsid w:val="0D26628A"/>
    <w:rsid w:val="0D4C5EEC"/>
    <w:rsid w:val="0DC3C32E"/>
    <w:rsid w:val="0EE37253"/>
    <w:rsid w:val="0F01A86F"/>
    <w:rsid w:val="0F956EBB"/>
    <w:rsid w:val="0FB724A7"/>
    <w:rsid w:val="0FBBB4D4"/>
    <w:rsid w:val="0FF5E91B"/>
    <w:rsid w:val="102CD7CE"/>
    <w:rsid w:val="10457BA7"/>
    <w:rsid w:val="106FD800"/>
    <w:rsid w:val="1086B444"/>
    <w:rsid w:val="10D2BB94"/>
    <w:rsid w:val="11146C99"/>
    <w:rsid w:val="128AC5F0"/>
    <w:rsid w:val="13B74597"/>
    <w:rsid w:val="14662A38"/>
    <w:rsid w:val="14B23AE7"/>
    <w:rsid w:val="14D12DA7"/>
    <w:rsid w:val="163B8B0B"/>
    <w:rsid w:val="1727DDAC"/>
    <w:rsid w:val="1740AA15"/>
    <w:rsid w:val="1814AACA"/>
    <w:rsid w:val="18C27CF3"/>
    <w:rsid w:val="191533CC"/>
    <w:rsid w:val="1A14EFA8"/>
    <w:rsid w:val="1B3CC2F9"/>
    <w:rsid w:val="1B446522"/>
    <w:rsid w:val="1B46C458"/>
    <w:rsid w:val="1B838B1C"/>
    <w:rsid w:val="1BCE0E16"/>
    <w:rsid w:val="1D2F8131"/>
    <w:rsid w:val="1DB34289"/>
    <w:rsid w:val="1E5F005A"/>
    <w:rsid w:val="1EC26346"/>
    <w:rsid w:val="1ED02920"/>
    <w:rsid w:val="1F512E81"/>
    <w:rsid w:val="1F7B355A"/>
    <w:rsid w:val="1FC731C4"/>
    <w:rsid w:val="1FDFF2D8"/>
    <w:rsid w:val="200E46E3"/>
    <w:rsid w:val="20A5DD73"/>
    <w:rsid w:val="20DBA639"/>
    <w:rsid w:val="212E8729"/>
    <w:rsid w:val="218CC607"/>
    <w:rsid w:val="224BCD0E"/>
    <w:rsid w:val="22AE74D1"/>
    <w:rsid w:val="22DE8F35"/>
    <w:rsid w:val="234CFE93"/>
    <w:rsid w:val="235A9494"/>
    <w:rsid w:val="23765A8F"/>
    <w:rsid w:val="238C641D"/>
    <w:rsid w:val="23962E19"/>
    <w:rsid w:val="23DE30A5"/>
    <w:rsid w:val="23F2D5FE"/>
    <w:rsid w:val="2425C515"/>
    <w:rsid w:val="24698171"/>
    <w:rsid w:val="24F9162A"/>
    <w:rsid w:val="258EF45F"/>
    <w:rsid w:val="25E2BD3F"/>
    <w:rsid w:val="272D3214"/>
    <w:rsid w:val="273D022C"/>
    <w:rsid w:val="27AEC935"/>
    <w:rsid w:val="28234229"/>
    <w:rsid w:val="283680CE"/>
    <w:rsid w:val="285D9EEF"/>
    <w:rsid w:val="29198A8B"/>
    <w:rsid w:val="2AB4D13F"/>
    <w:rsid w:val="2AF7A5E1"/>
    <w:rsid w:val="2BB5168D"/>
    <w:rsid w:val="2CA0F88B"/>
    <w:rsid w:val="2D0333BF"/>
    <w:rsid w:val="2D955CFB"/>
    <w:rsid w:val="2DAD1B58"/>
    <w:rsid w:val="2E5F3C11"/>
    <w:rsid w:val="2EF83CDF"/>
    <w:rsid w:val="2FA4ABA1"/>
    <w:rsid w:val="2FE4664B"/>
    <w:rsid w:val="2FF0A7C0"/>
    <w:rsid w:val="3048B61B"/>
    <w:rsid w:val="30663ECB"/>
    <w:rsid w:val="317A3267"/>
    <w:rsid w:val="31A41A7C"/>
    <w:rsid w:val="31EDCA2E"/>
    <w:rsid w:val="31FB47A4"/>
    <w:rsid w:val="3246BE64"/>
    <w:rsid w:val="3254DCB7"/>
    <w:rsid w:val="327D893B"/>
    <w:rsid w:val="359B83A9"/>
    <w:rsid w:val="35D5F2C2"/>
    <w:rsid w:val="361F60DC"/>
    <w:rsid w:val="36BF2DA7"/>
    <w:rsid w:val="36C7C645"/>
    <w:rsid w:val="37E0B235"/>
    <w:rsid w:val="39D5BC9C"/>
    <w:rsid w:val="3AEB3F05"/>
    <w:rsid w:val="3B23D3C5"/>
    <w:rsid w:val="3B9AEB45"/>
    <w:rsid w:val="3B9CE5C1"/>
    <w:rsid w:val="3BF2F346"/>
    <w:rsid w:val="3D36B72B"/>
    <w:rsid w:val="3D53D780"/>
    <w:rsid w:val="3D952AD5"/>
    <w:rsid w:val="3E6E6923"/>
    <w:rsid w:val="3ED61AD1"/>
    <w:rsid w:val="3FC508ED"/>
    <w:rsid w:val="3FEA75AA"/>
    <w:rsid w:val="40130C09"/>
    <w:rsid w:val="4077D4EA"/>
    <w:rsid w:val="4087E595"/>
    <w:rsid w:val="41342504"/>
    <w:rsid w:val="42760603"/>
    <w:rsid w:val="42B916D1"/>
    <w:rsid w:val="45016FB7"/>
    <w:rsid w:val="452F5814"/>
    <w:rsid w:val="45943B16"/>
    <w:rsid w:val="45F2AF4F"/>
    <w:rsid w:val="45FA580F"/>
    <w:rsid w:val="46DEC503"/>
    <w:rsid w:val="4713E4FF"/>
    <w:rsid w:val="47F9FA57"/>
    <w:rsid w:val="49F76EC0"/>
    <w:rsid w:val="4A821F98"/>
    <w:rsid w:val="4AA5DB8F"/>
    <w:rsid w:val="4AD1F7CC"/>
    <w:rsid w:val="4B4BBDAB"/>
    <w:rsid w:val="4C7A88BB"/>
    <w:rsid w:val="4CD468DD"/>
    <w:rsid w:val="4D1A4314"/>
    <w:rsid w:val="4E847272"/>
    <w:rsid w:val="4E9C2AB0"/>
    <w:rsid w:val="4F4D40BB"/>
    <w:rsid w:val="4F514D8D"/>
    <w:rsid w:val="4FFDAC2B"/>
    <w:rsid w:val="51373C89"/>
    <w:rsid w:val="51668F40"/>
    <w:rsid w:val="524AA140"/>
    <w:rsid w:val="532B0175"/>
    <w:rsid w:val="5502DF22"/>
    <w:rsid w:val="55129C0B"/>
    <w:rsid w:val="55399432"/>
    <w:rsid w:val="568943F6"/>
    <w:rsid w:val="5697E6D6"/>
    <w:rsid w:val="56DFE0B1"/>
    <w:rsid w:val="577BA373"/>
    <w:rsid w:val="5898DF93"/>
    <w:rsid w:val="58C390AF"/>
    <w:rsid w:val="5A10C30E"/>
    <w:rsid w:val="5A363C41"/>
    <w:rsid w:val="5A4A8D75"/>
    <w:rsid w:val="5B67A883"/>
    <w:rsid w:val="5BE78579"/>
    <w:rsid w:val="5C827B40"/>
    <w:rsid w:val="5CF33DC9"/>
    <w:rsid w:val="5D1E6421"/>
    <w:rsid w:val="5D2825DA"/>
    <w:rsid w:val="5D37EB18"/>
    <w:rsid w:val="5D5F3A5B"/>
    <w:rsid w:val="5D63A6AD"/>
    <w:rsid w:val="5D92BF0E"/>
    <w:rsid w:val="5DC9C71E"/>
    <w:rsid w:val="5DECD769"/>
    <w:rsid w:val="5E379A45"/>
    <w:rsid w:val="5E3D8B0A"/>
    <w:rsid w:val="5EBE58BA"/>
    <w:rsid w:val="5F2944F2"/>
    <w:rsid w:val="5FFD35AF"/>
    <w:rsid w:val="608BCB3D"/>
    <w:rsid w:val="609FEBF1"/>
    <w:rsid w:val="60A5E02E"/>
    <w:rsid w:val="60C78934"/>
    <w:rsid w:val="60D730A5"/>
    <w:rsid w:val="612E9AB9"/>
    <w:rsid w:val="61E69D93"/>
    <w:rsid w:val="62146F47"/>
    <w:rsid w:val="62ED8719"/>
    <w:rsid w:val="6302F0C6"/>
    <w:rsid w:val="6326BCB0"/>
    <w:rsid w:val="63D0E42D"/>
    <w:rsid w:val="64231606"/>
    <w:rsid w:val="64412FB3"/>
    <w:rsid w:val="6448E3E3"/>
    <w:rsid w:val="64907730"/>
    <w:rsid w:val="649718E1"/>
    <w:rsid w:val="64C9AFE2"/>
    <w:rsid w:val="651957BE"/>
    <w:rsid w:val="651CBB58"/>
    <w:rsid w:val="652D5756"/>
    <w:rsid w:val="65746FD5"/>
    <w:rsid w:val="6619F929"/>
    <w:rsid w:val="66A164E9"/>
    <w:rsid w:val="66A739DC"/>
    <w:rsid w:val="6704371E"/>
    <w:rsid w:val="6708E61E"/>
    <w:rsid w:val="67EACF2A"/>
    <w:rsid w:val="68036ACC"/>
    <w:rsid w:val="681952EB"/>
    <w:rsid w:val="698FFAC6"/>
    <w:rsid w:val="69A60FD3"/>
    <w:rsid w:val="6A0323C3"/>
    <w:rsid w:val="6AB9DE29"/>
    <w:rsid w:val="6AF2ABA0"/>
    <w:rsid w:val="6CAD584B"/>
    <w:rsid w:val="6CD1B16A"/>
    <w:rsid w:val="6CDB5363"/>
    <w:rsid w:val="6D12BCA6"/>
    <w:rsid w:val="6D4D6170"/>
    <w:rsid w:val="6E282C74"/>
    <w:rsid w:val="6E8D6F1C"/>
    <w:rsid w:val="6EADA0A2"/>
    <w:rsid w:val="6EF861AB"/>
    <w:rsid w:val="6F28BF3A"/>
    <w:rsid w:val="6F6ACB1C"/>
    <w:rsid w:val="6FFBA418"/>
    <w:rsid w:val="70F5AB39"/>
    <w:rsid w:val="710ACADC"/>
    <w:rsid w:val="713A65D6"/>
    <w:rsid w:val="7155A09E"/>
    <w:rsid w:val="71ABAEA9"/>
    <w:rsid w:val="725A3C57"/>
    <w:rsid w:val="72D1A8F8"/>
    <w:rsid w:val="7306BEDF"/>
    <w:rsid w:val="7306C909"/>
    <w:rsid w:val="73720482"/>
    <w:rsid w:val="742C7C1B"/>
    <w:rsid w:val="7461BDE4"/>
    <w:rsid w:val="74B1A044"/>
    <w:rsid w:val="7561A6E2"/>
    <w:rsid w:val="75C6E9AD"/>
    <w:rsid w:val="76163B16"/>
    <w:rsid w:val="76C3528C"/>
    <w:rsid w:val="7743408B"/>
    <w:rsid w:val="7884855E"/>
    <w:rsid w:val="7AD781AB"/>
    <w:rsid w:val="7AF5AA04"/>
    <w:rsid w:val="7AFCE3B9"/>
    <w:rsid w:val="7B966AB2"/>
    <w:rsid w:val="7B992C7E"/>
    <w:rsid w:val="7C29DF72"/>
    <w:rsid w:val="7C373D86"/>
    <w:rsid w:val="7D01520E"/>
    <w:rsid w:val="7E1BEA9A"/>
    <w:rsid w:val="7E9518F9"/>
    <w:rsid w:val="7F26FE7C"/>
    <w:rsid w:val="7FB7CE13"/>
    <w:rsid w:val="7FF9DE1C"/>
    <w:rsid w:val="7C66410C"/>
    <w:rsid w:val="A64FB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4775F"/>
  <w15:chartTrackingRefBased/>
  <w15:docId w15:val="{477A20D8-3909-4F43-80F7-B039AB768A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1759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0D17590C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0D1759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D17590C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D17590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D17590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footer" Target="footer.xml" Id="R75409171809c4ee7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header" Target="header.xml" Id="R00eaa1dc39834356" /><Relationship Type="http://schemas.openxmlformats.org/officeDocument/2006/relationships/numbering" Target="numbering.xml" Id="R1e803661cd494ec9" /><Relationship Type="http://schemas.openxmlformats.org/officeDocument/2006/relationships/fontTable" Target="fontTable.xml" Id="rId4" /><Relationship Type="http://schemas.microsoft.com/office/2011/relationships/people" Target="people.xml" Id="rI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35CF19137D1841881AB8E1A04B125B" ma:contentTypeVersion="11" ma:contentTypeDescription="Create a new document." ma:contentTypeScope="" ma:versionID="bdafcd9ee7daa6f7edb48f94700f89a2">
  <xsd:schema xmlns:xsd="http://www.w3.org/2001/XMLSchema" xmlns:xs="http://www.w3.org/2001/XMLSchema" xmlns:p="http://schemas.microsoft.com/office/2006/metadata/properties" xmlns:ns2="5cd0e2f9-ed66-43e6-8c0b-654099cff385" xmlns:ns3="a2881160-8874-4560-afb1-a0bb3319affd" targetNamespace="http://schemas.microsoft.com/office/2006/metadata/properties" ma:root="true" ma:fieldsID="c4c7d7747f26c718e55e00e909c6df0e" ns2:_="" ns3:_="">
    <xsd:import namespace="5cd0e2f9-ed66-43e6-8c0b-654099cff385"/>
    <xsd:import namespace="a2881160-8874-4560-afb1-a0bb3319af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d0e2f9-ed66-43e6-8c0b-654099cff3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39b883-690a-4b04-93a6-833947cdd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881160-8874-4560-afb1-a0bb3319aff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28c6fc-371c-4d56-a761-a243c1701e0a}" ma:internalName="TaxCatchAll" ma:showField="CatchAllData" ma:web="a2881160-8874-4560-afb1-a0bb3319af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d0e2f9-ed66-43e6-8c0b-654099cff385">
      <Terms xmlns="http://schemas.microsoft.com/office/infopath/2007/PartnerControls"/>
    </lcf76f155ced4ddcb4097134ff3c332f>
    <TaxCatchAll xmlns="a2881160-8874-4560-afb1-a0bb3319affd" xsi:nil="true"/>
  </documentManagement>
</p:properties>
</file>

<file path=customXml/itemProps1.xml><?xml version="1.0" encoding="utf-8"?>
<ds:datastoreItem xmlns:ds="http://schemas.openxmlformats.org/officeDocument/2006/customXml" ds:itemID="{24FB22AB-6699-44D6-95D6-659CD696CD52}"/>
</file>

<file path=customXml/itemProps2.xml><?xml version="1.0" encoding="utf-8"?>
<ds:datastoreItem xmlns:ds="http://schemas.openxmlformats.org/officeDocument/2006/customXml" ds:itemID="{A46ECE97-D267-4C5A-8BC1-FC377DEFF427}"/>
</file>

<file path=customXml/itemProps3.xml><?xml version="1.0" encoding="utf-8"?>
<ds:datastoreItem xmlns:ds="http://schemas.openxmlformats.org/officeDocument/2006/customXml" ds:itemID="{2CCDCF2E-18BF-4136-9AD5-E9F7641916D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Zenz</dc:creator>
  <keywords/>
  <dc:description/>
  <lastModifiedBy>Michael Zenz</lastModifiedBy>
  <dcterms:created xsi:type="dcterms:W3CDTF">2025-11-17T20:26:46.0000000Z</dcterms:created>
  <dcterms:modified xsi:type="dcterms:W3CDTF">2026-01-12T16:47:46.6339073Z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0x0101002635CF19137D1841881AB8E1A04B125B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