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029D" w14:textId="597CB935" w:rsidR="00E62435" w:rsidRPr="00884D55" w:rsidRDefault="00595AA8">
      <w:pPr>
        <w:rPr>
          <w:sz w:val="30"/>
          <w:szCs w:val="30"/>
        </w:rPr>
      </w:pPr>
      <w:r w:rsidRPr="00884D55">
        <w:rPr>
          <w:sz w:val="30"/>
          <w:szCs w:val="30"/>
        </w:rPr>
        <w:t>Prosit 1 :</w:t>
      </w:r>
    </w:p>
    <w:p w14:paraId="4E6C4A0A" w14:textId="77777777" w:rsidR="00595AA8" w:rsidRPr="00884D55" w:rsidRDefault="00595AA8" w:rsidP="00595AA8">
      <w:pPr>
        <w:rPr>
          <w:sz w:val="30"/>
          <w:szCs w:val="30"/>
        </w:rPr>
      </w:pPr>
    </w:p>
    <w:p w14:paraId="2B6130FC" w14:textId="77777777" w:rsidR="00595AA8" w:rsidRPr="00884D55" w:rsidRDefault="00595AA8" w:rsidP="00595AA8">
      <w:pPr>
        <w:rPr>
          <w:b/>
          <w:bCs/>
          <w:color w:val="1F4E79" w:themeColor="accent1" w:themeShade="80"/>
          <w:sz w:val="30"/>
          <w:szCs w:val="30"/>
        </w:rPr>
      </w:pPr>
      <w:r w:rsidRPr="00884D55">
        <w:rPr>
          <w:b/>
          <w:bCs/>
          <w:color w:val="1F4E79" w:themeColor="accent1" w:themeShade="80"/>
          <w:sz w:val="30"/>
          <w:szCs w:val="30"/>
        </w:rPr>
        <w:t>1. Architecture Logique</w:t>
      </w:r>
    </w:p>
    <w:p w14:paraId="08891094" w14:textId="77777777" w:rsidR="00595AA8" w:rsidRPr="00884D55" w:rsidRDefault="00595AA8" w:rsidP="00595AA8">
      <w:pPr>
        <w:rPr>
          <w:sz w:val="30"/>
          <w:szCs w:val="30"/>
        </w:rPr>
      </w:pPr>
      <w:r w:rsidRPr="00884D55">
        <w:rPr>
          <w:sz w:val="30"/>
          <w:szCs w:val="30"/>
        </w:rPr>
        <w:t>Composants Principaux :</w:t>
      </w:r>
    </w:p>
    <w:p w14:paraId="0D4DC3D4" w14:textId="77777777" w:rsidR="00595AA8" w:rsidRPr="00884D55" w:rsidRDefault="00595AA8" w:rsidP="00595AA8">
      <w:pPr>
        <w:rPr>
          <w:sz w:val="30"/>
          <w:szCs w:val="30"/>
        </w:rPr>
      </w:pPr>
      <w:r w:rsidRPr="00884D55">
        <w:rPr>
          <w:sz w:val="30"/>
          <w:szCs w:val="30"/>
        </w:rPr>
        <w:t>Interface Utilisateur (</w:t>
      </w:r>
      <w:proofErr w:type="spellStart"/>
      <w:r w:rsidRPr="00884D55">
        <w:rPr>
          <w:sz w:val="30"/>
          <w:szCs w:val="30"/>
        </w:rPr>
        <w:t>Front-end</w:t>
      </w:r>
      <w:proofErr w:type="spellEnd"/>
      <w:r w:rsidRPr="00884D55">
        <w:rPr>
          <w:sz w:val="30"/>
          <w:szCs w:val="30"/>
        </w:rPr>
        <w:t>) :</w:t>
      </w:r>
    </w:p>
    <w:p w14:paraId="7B5E491F" w14:textId="77777777" w:rsidR="00595AA8" w:rsidRPr="00884D55" w:rsidRDefault="00595AA8" w:rsidP="00595AA8">
      <w:pPr>
        <w:rPr>
          <w:sz w:val="30"/>
          <w:szCs w:val="30"/>
        </w:rPr>
      </w:pPr>
    </w:p>
    <w:p w14:paraId="6B281170" w14:textId="77777777" w:rsidR="00595AA8" w:rsidRPr="00884D55" w:rsidRDefault="00595AA8" w:rsidP="00595AA8">
      <w:pPr>
        <w:rPr>
          <w:sz w:val="30"/>
          <w:szCs w:val="30"/>
        </w:rPr>
      </w:pPr>
      <w:r w:rsidRPr="00884D55">
        <w:rPr>
          <w:sz w:val="30"/>
          <w:szCs w:val="30"/>
        </w:rPr>
        <w:t xml:space="preserve">Application Web : Permet aux candidats et recruteurs d’interagir avec le système. Développée en utilisant des technologies comme </w:t>
      </w:r>
      <w:proofErr w:type="spellStart"/>
      <w:r w:rsidRPr="00884D55">
        <w:rPr>
          <w:sz w:val="30"/>
          <w:szCs w:val="30"/>
        </w:rPr>
        <w:t>React</w:t>
      </w:r>
      <w:proofErr w:type="spellEnd"/>
      <w:r w:rsidRPr="00884D55">
        <w:rPr>
          <w:sz w:val="30"/>
          <w:szCs w:val="30"/>
        </w:rPr>
        <w:t xml:space="preserve">, </w:t>
      </w:r>
      <w:proofErr w:type="spellStart"/>
      <w:r w:rsidRPr="00884D55">
        <w:rPr>
          <w:sz w:val="30"/>
          <w:szCs w:val="30"/>
        </w:rPr>
        <w:t>Angular</w:t>
      </w:r>
      <w:proofErr w:type="spellEnd"/>
      <w:r w:rsidRPr="00884D55">
        <w:rPr>
          <w:sz w:val="30"/>
          <w:szCs w:val="30"/>
        </w:rPr>
        <w:t xml:space="preserve"> ou Vue.js.</w:t>
      </w:r>
    </w:p>
    <w:p w14:paraId="7B31D42B" w14:textId="66BAE4C4" w:rsidR="00595AA8" w:rsidRPr="00884D55" w:rsidRDefault="00595AA8" w:rsidP="00595AA8">
      <w:pPr>
        <w:rPr>
          <w:sz w:val="30"/>
          <w:szCs w:val="30"/>
        </w:rPr>
      </w:pPr>
      <w:r w:rsidRPr="00884D55">
        <w:rPr>
          <w:sz w:val="30"/>
          <w:szCs w:val="30"/>
        </w:rPr>
        <w:t xml:space="preserve">Application Mobile : Version mobile du job </w:t>
      </w:r>
      <w:proofErr w:type="spellStart"/>
      <w:r w:rsidRPr="00884D55">
        <w:rPr>
          <w:sz w:val="30"/>
          <w:szCs w:val="30"/>
        </w:rPr>
        <w:t>board</w:t>
      </w:r>
      <w:proofErr w:type="spellEnd"/>
      <w:r w:rsidRPr="00884D55">
        <w:rPr>
          <w:sz w:val="30"/>
          <w:szCs w:val="30"/>
        </w:rPr>
        <w:t xml:space="preserve"> pour les utilisateurs sur smartphones et tablettes.</w:t>
      </w:r>
    </w:p>
    <w:p w14:paraId="2AE7162F" w14:textId="77777777" w:rsidR="00B7625C" w:rsidRPr="00884D55" w:rsidRDefault="00B7625C" w:rsidP="00595AA8">
      <w:pPr>
        <w:rPr>
          <w:sz w:val="30"/>
          <w:szCs w:val="30"/>
        </w:rPr>
      </w:pPr>
    </w:p>
    <w:p w14:paraId="41A577C6" w14:textId="77777777" w:rsidR="00595AA8" w:rsidRPr="00884D55" w:rsidRDefault="00595AA8" w:rsidP="00595AA8">
      <w:pPr>
        <w:rPr>
          <w:sz w:val="30"/>
          <w:szCs w:val="30"/>
        </w:rPr>
      </w:pPr>
      <w:r w:rsidRPr="00884D55">
        <w:rPr>
          <w:sz w:val="30"/>
          <w:szCs w:val="30"/>
        </w:rPr>
        <w:t>Serveur d'Application (</w:t>
      </w:r>
      <w:proofErr w:type="spellStart"/>
      <w:r w:rsidRPr="00884D55">
        <w:rPr>
          <w:sz w:val="30"/>
          <w:szCs w:val="30"/>
        </w:rPr>
        <w:t>Back-end</w:t>
      </w:r>
      <w:proofErr w:type="spellEnd"/>
      <w:r w:rsidRPr="00884D55">
        <w:rPr>
          <w:sz w:val="30"/>
          <w:szCs w:val="30"/>
        </w:rPr>
        <w:t>) :</w:t>
      </w:r>
    </w:p>
    <w:p w14:paraId="03F0AE0A" w14:textId="77777777" w:rsidR="00595AA8" w:rsidRPr="00884D55" w:rsidRDefault="00595AA8" w:rsidP="00595AA8">
      <w:pPr>
        <w:rPr>
          <w:sz w:val="30"/>
          <w:szCs w:val="30"/>
        </w:rPr>
      </w:pPr>
    </w:p>
    <w:p w14:paraId="43517792" w14:textId="77777777" w:rsidR="00595AA8" w:rsidRPr="00884D55" w:rsidRDefault="00595AA8" w:rsidP="00595AA8">
      <w:pPr>
        <w:rPr>
          <w:sz w:val="30"/>
          <w:szCs w:val="30"/>
        </w:rPr>
      </w:pPr>
      <w:r w:rsidRPr="00884D55">
        <w:rPr>
          <w:sz w:val="30"/>
          <w:szCs w:val="30"/>
        </w:rPr>
        <w:t xml:space="preserve">API RESTful : Fournit des points d'accès pour les fonctionnalités du job </w:t>
      </w:r>
      <w:proofErr w:type="spellStart"/>
      <w:r w:rsidRPr="00884D55">
        <w:rPr>
          <w:sz w:val="30"/>
          <w:szCs w:val="30"/>
        </w:rPr>
        <w:t>board</w:t>
      </w:r>
      <w:proofErr w:type="spellEnd"/>
      <w:r w:rsidRPr="00884D55">
        <w:rPr>
          <w:sz w:val="30"/>
          <w:szCs w:val="30"/>
        </w:rPr>
        <w:t xml:space="preserve"> (inscription, gestion des annonces, recherche, etc.).</w:t>
      </w:r>
    </w:p>
    <w:p w14:paraId="2764EFE3" w14:textId="77777777" w:rsidR="00595AA8" w:rsidRPr="00884D55" w:rsidRDefault="00595AA8" w:rsidP="00595AA8">
      <w:pPr>
        <w:rPr>
          <w:sz w:val="30"/>
          <w:szCs w:val="30"/>
        </w:rPr>
      </w:pPr>
      <w:proofErr w:type="spellStart"/>
      <w:r w:rsidRPr="00884D55">
        <w:rPr>
          <w:sz w:val="30"/>
          <w:szCs w:val="30"/>
        </w:rPr>
        <w:t>Microservices</w:t>
      </w:r>
      <w:proofErr w:type="spellEnd"/>
      <w:r w:rsidRPr="00884D55">
        <w:rPr>
          <w:sz w:val="30"/>
          <w:szCs w:val="30"/>
        </w:rPr>
        <w:t xml:space="preserve"> :</w:t>
      </w:r>
    </w:p>
    <w:p w14:paraId="665394C1" w14:textId="77777777" w:rsidR="00595AA8" w:rsidRPr="00884D55" w:rsidRDefault="00595AA8" w:rsidP="00595AA8">
      <w:pPr>
        <w:rPr>
          <w:sz w:val="30"/>
          <w:szCs w:val="30"/>
        </w:rPr>
      </w:pPr>
      <w:r w:rsidRPr="00884D55">
        <w:rPr>
          <w:sz w:val="30"/>
          <w:szCs w:val="30"/>
        </w:rPr>
        <w:t>Service d'Authentification : Gère les inscriptions et les connexions.</w:t>
      </w:r>
    </w:p>
    <w:p w14:paraId="2F7EA048" w14:textId="77777777" w:rsidR="00595AA8" w:rsidRPr="00884D55" w:rsidRDefault="00595AA8" w:rsidP="00595AA8">
      <w:pPr>
        <w:rPr>
          <w:sz w:val="30"/>
          <w:szCs w:val="30"/>
        </w:rPr>
      </w:pPr>
      <w:r w:rsidRPr="00884D55">
        <w:rPr>
          <w:sz w:val="30"/>
          <w:szCs w:val="30"/>
        </w:rPr>
        <w:t>Service de Gestion des Annonces : Gère la publication, la mise à jour et la suppression des annonces d'emploi.</w:t>
      </w:r>
    </w:p>
    <w:p w14:paraId="27D7C0C6" w14:textId="77777777" w:rsidR="00595AA8" w:rsidRPr="00884D55" w:rsidRDefault="00595AA8" w:rsidP="00595AA8">
      <w:pPr>
        <w:rPr>
          <w:sz w:val="30"/>
          <w:szCs w:val="30"/>
        </w:rPr>
      </w:pPr>
      <w:r w:rsidRPr="00884D55">
        <w:rPr>
          <w:sz w:val="30"/>
          <w:szCs w:val="30"/>
        </w:rPr>
        <w:t>Service de Candidature : Gère les candidatures des utilisateurs aux offres d'emploi.</w:t>
      </w:r>
    </w:p>
    <w:p w14:paraId="1B0B44DF" w14:textId="77777777" w:rsidR="00595AA8" w:rsidRPr="00884D55" w:rsidRDefault="00595AA8" w:rsidP="00595AA8">
      <w:pPr>
        <w:rPr>
          <w:sz w:val="30"/>
          <w:szCs w:val="30"/>
        </w:rPr>
      </w:pPr>
      <w:r w:rsidRPr="00884D55">
        <w:rPr>
          <w:sz w:val="30"/>
          <w:szCs w:val="30"/>
        </w:rPr>
        <w:t>Service de Connexion Sociale : Intègre les données des réseaux sociaux et les informations des CV pour l'évaluation des candidatures.</w:t>
      </w:r>
    </w:p>
    <w:p w14:paraId="1A5DE9CB" w14:textId="7E4AE0E3" w:rsidR="00595AA8" w:rsidRPr="00884D55" w:rsidRDefault="00595AA8" w:rsidP="00595AA8">
      <w:pPr>
        <w:rPr>
          <w:sz w:val="30"/>
          <w:szCs w:val="30"/>
        </w:rPr>
      </w:pPr>
      <w:r w:rsidRPr="00884D55">
        <w:rPr>
          <w:sz w:val="30"/>
          <w:szCs w:val="30"/>
        </w:rPr>
        <w:t>Service de Recommandations : Analyse les données pour proposer des recommandations personnalisées aux recruteurs et candidats.</w:t>
      </w:r>
    </w:p>
    <w:p w14:paraId="19A2602D" w14:textId="77777777" w:rsidR="00B7625C" w:rsidRPr="00884D55" w:rsidRDefault="00B7625C" w:rsidP="00595AA8">
      <w:pPr>
        <w:rPr>
          <w:sz w:val="30"/>
          <w:szCs w:val="30"/>
        </w:rPr>
      </w:pPr>
    </w:p>
    <w:p w14:paraId="1FDECEDD" w14:textId="77777777" w:rsidR="00595AA8" w:rsidRPr="00884D55" w:rsidRDefault="00595AA8" w:rsidP="00595AA8">
      <w:pPr>
        <w:rPr>
          <w:sz w:val="30"/>
          <w:szCs w:val="30"/>
        </w:rPr>
      </w:pPr>
      <w:r w:rsidRPr="00884D55">
        <w:rPr>
          <w:sz w:val="30"/>
          <w:szCs w:val="30"/>
        </w:rPr>
        <w:lastRenderedPageBreak/>
        <w:t>Base de Données :</w:t>
      </w:r>
    </w:p>
    <w:p w14:paraId="41B2BE04" w14:textId="77777777" w:rsidR="00595AA8" w:rsidRPr="00884D55" w:rsidRDefault="00595AA8" w:rsidP="00595AA8">
      <w:pPr>
        <w:rPr>
          <w:sz w:val="30"/>
          <w:szCs w:val="30"/>
        </w:rPr>
      </w:pPr>
    </w:p>
    <w:p w14:paraId="01306F1B" w14:textId="77777777" w:rsidR="00595AA8" w:rsidRPr="00884D55" w:rsidRDefault="00595AA8" w:rsidP="00595AA8">
      <w:pPr>
        <w:rPr>
          <w:sz w:val="30"/>
          <w:szCs w:val="30"/>
        </w:rPr>
      </w:pPr>
      <w:r w:rsidRPr="00884D55">
        <w:rPr>
          <w:sz w:val="30"/>
          <w:szCs w:val="30"/>
        </w:rPr>
        <w:t>Base de Données Relationnelle : Stocke les informations structurées comme les utilisateurs, les annonces et les candidatures (par exemple, PostgreSQL, MySQL).</w:t>
      </w:r>
    </w:p>
    <w:p w14:paraId="3A231582" w14:textId="05504DA2" w:rsidR="00595AA8" w:rsidRPr="00884D55" w:rsidRDefault="00595AA8" w:rsidP="00595AA8">
      <w:pPr>
        <w:rPr>
          <w:sz w:val="30"/>
          <w:szCs w:val="30"/>
        </w:rPr>
      </w:pPr>
      <w:r w:rsidRPr="00884D55">
        <w:rPr>
          <w:sz w:val="30"/>
          <w:szCs w:val="30"/>
        </w:rPr>
        <w:t>Base de Données NoSQL : Pour les données non structurées et les informations de réseau social (par exemple, MongoDB, Cassandra).</w:t>
      </w:r>
    </w:p>
    <w:p w14:paraId="74BEE490" w14:textId="5A5368AA" w:rsidR="00B7625C" w:rsidRPr="00884D55" w:rsidRDefault="00B7625C" w:rsidP="00595AA8">
      <w:pPr>
        <w:rPr>
          <w:sz w:val="30"/>
          <w:szCs w:val="30"/>
        </w:rPr>
      </w:pPr>
    </w:p>
    <w:p w14:paraId="4CE32171" w14:textId="4086C42B" w:rsidR="00B7625C" w:rsidRPr="00884D55" w:rsidRDefault="00B7625C" w:rsidP="00595AA8">
      <w:pPr>
        <w:rPr>
          <w:sz w:val="30"/>
          <w:szCs w:val="30"/>
        </w:rPr>
      </w:pPr>
    </w:p>
    <w:p w14:paraId="0D20707A" w14:textId="3087BD68" w:rsidR="00B7625C" w:rsidRPr="00884D55" w:rsidRDefault="00B7625C" w:rsidP="00595AA8">
      <w:pPr>
        <w:rPr>
          <w:sz w:val="30"/>
          <w:szCs w:val="30"/>
        </w:rPr>
      </w:pPr>
    </w:p>
    <w:p w14:paraId="627A0463" w14:textId="77777777" w:rsidR="00B7625C" w:rsidRPr="00884D55" w:rsidRDefault="00B7625C" w:rsidP="00595AA8">
      <w:pPr>
        <w:rPr>
          <w:sz w:val="30"/>
          <w:szCs w:val="30"/>
        </w:rPr>
      </w:pPr>
    </w:p>
    <w:p w14:paraId="6EFCE6A1" w14:textId="77777777" w:rsidR="00595AA8" w:rsidRPr="00884D55" w:rsidRDefault="00595AA8" w:rsidP="00595AA8">
      <w:pPr>
        <w:rPr>
          <w:sz w:val="30"/>
          <w:szCs w:val="30"/>
        </w:rPr>
      </w:pPr>
      <w:r w:rsidRPr="00884D55">
        <w:rPr>
          <w:sz w:val="30"/>
          <w:szCs w:val="30"/>
        </w:rPr>
        <w:t>Intégration avec Réseaux Sociaux :</w:t>
      </w:r>
    </w:p>
    <w:p w14:paraId="7728A1F3" w14:textId="77777777" w:rsidR="00595AA8" w:rsidRPr="00884D55" w:rsidRDefault="00595AA8" w:rsidP="00595AA8">
      <w:pPr>
        <w:rPr>
          <w:sz w:val="30"/>
          <w:szCs w:val="30"/>
        </w:rPr>
      </w:pPr>
    </w:p>
    <w:p w14:paraId="6CD9E408" w14:textId="77777777" w:rsidR="00595AA8" w:rsidRPr="00884D55" w:rsidRDefault="00595AA8" w:rsidP="00595AA8">
      <w:pPr>
        <w:rPr>
          <w:sz w:val="30"/>
          <w:szCs w:val="30"/>
        </w:rPr>
      </w:pPr>
      <w:r w:rsidRPr="00884D55">
        <w:rPr>
          <w:sz w:val="30"/>
          <w:szCs w:val="30"/>
        </w:rPr>
        <w:t>API des Réseaux Sociaux : Connexion aux réseaux sociaux comme LinkedIn, Facebook pour récupérer les informations des candidats et des recruteurs.</w:t>
      </w:r>
    </w:p>
    <w:p w14:paraId="7E0DF160" w14:textId="77777777" w:rsidR="00595AA8" w:rsidRPr="00884D55" w:rsidRDefault="00595AA8" w:rsidP="00595AA8">
      <w:pPr>
        <w:rPr>
          <w:sz w:val="30"/>
          <w:szCs w:val="30"/>
        </w:rPr>
      </w:pPr>
      <w:r w:rsidRPr="00884D55">
        <w:rPr>
          <w:sz w:val="30"/>
          <w:szCs w:val="30"/>
        </w:rPr>
        <w:t>Système de Notification :</w:t>
      </w:r>
    </w:p>
    <w:p w14:paraId="77F1F46C" w14:textId="77777777" w:rsidR="00595AA8" w:rsidRPr="00884D55" w:rsidRDefault="00595AA8" w:rsidP="00595AA8">
      <w:pPr>
        <w:rPr>
          <w:sz w:val="30"/>
          <w:szCs w:val="30"/>
        </w:rPr>
      </w:pPr>
    </w:p>
    <w:p w14:paraId="183AB984" w14:textId="1489092C" w:rsidR="00595AA8" w:rsidRPr="00884D55" w:rsidRDefault="00595AA8" w:rsidP="00595AA8">
      <w:pPr>
        <w:rPr>
          <w:sz w:val="30"/>
          <w:szCs w:val="30"/>
        </w:rPr>
      </w:pPr>
      <w:r w:rsidRPr="00884D55">
        <w:rPr>
          <w:sz w:val="30"/>
          <w:szCs w:val="30"/>
        </w:rPr>
        <w:t xml:space="preserve">Notification en Temps Réel : Notifications pour les nouvelles offres d'emploi, les candidatures reçues, etc. </w:t>
      </w:r>
    </w:p>
    <w:p w14:paraId="1FEBAE2F" w14:textId="77777777" w:rsidR="00595AA8" w:rsidRPr="00884D55" w:rsidRDefault="00595AA8" w:rsidP="00595AA8">
      <w:pPr>
        <w:rPr>
          <w:sz w:val="30"/>
          <w:szCs w:val="30"/>
        </w:rPr>
      </w:pPr>
      <w:r w:rsidRPr="00884D55">
        <w:rPr>
          <w:sz w:val="30"/>
          <w:szCs w:val="30"/>
        </w:rPr>
        <w:t>Système de Recherche :</w:t>
      </w:r>
    </w:p>
    <w:p w14:paraId="2F860184" w14:textId="77777777" w:rsidR="00595AA8" w:rsidRPr="00884D55" w:rsidRDefault="00595AA8" w:rsidP="00595AA8">
      <w:pPr>
        <w:rPr>
          <w:sz w:val="30"/>
          <w:szCs w:val="30"/>
        </w:rPr>
      </w:pPr>
    </w:p>
    <w:p w14:paraId="42F4E085" w14:textId="6831A2F7" w:rsidR="00595AA8" w:rsidRPr="00884D55" w:rsidRDefault="00595AA8" w:rsidP="00595AA8">
      <w:pPr>
        <w:rPr>
          <w:sz w:val="30"/>
          <w:szCs w:val="30"/>
        </w:rPr>
      </w:pPr>
      <w:r w:rsidRPr="00884D55">
        <w:rPr>
          <w:sz w:val="30"/>
          <w:szCs w:val="30"/>
        </w:rPr>
        <w:t xml:space="preserve">Moteur de Recherche : Permet des recherches rapides et efficaces sur les annonces et les profils des candidats </w:t>
      </w:r>
    </w:p>
    <w:p w14:paraId="5345D098" w14:textId="77777777" w:rsidR="00B7625C" w:rsidRPr="00884D55" w:rsidRDefault="00B7625C" w:rsidP="00595AA8">
      <w:pPr>
        <w:rPr>
          <w:sz w:val="30"/>
          <w:szCs w:val="30"/>
        </w:rPr>
      </w:pPr>
    </w:p>
    <w:p w14:paraId="475637AA" w14:textId="38604284" w:rsidR="00595AA8" w:rsidRPr="00884D55" w:rsidRDefault="00595AA8" w:rsidP="00595AA8">
      <w:pPr>
        <w:rPr>
          <w:sz w:val="30"/>
          <w:szCs w:val="30"/>
        </w:rPr>
      </w:pPr>
      <w:r w:rsidRPr="00884D55">
        <w:rPr>
          <w:sz w:val="30"/>
          <w:szCs w:val="30"/>
        </w:rPr>
        <w:t>Flux de Travail :</w:t>
      </w:r>
    </w:p>
    <w:p w14:paraId="5FE49FFD" w14:textId="77777777" w:rsidR="00B7625C" w:rsidRPr="00884D55" w:rsidRDefault="00B7625C" w:rsidP="00595AA8">
      <w:pPr>
        <w:rPr>
          <w:sz w:val="30"/>
          <w:szCs w:val="30"/>
        </w:rPr>
      </w:pPr>
    </w:p>
    <w:p w14:paraId="5CE73BA5" w14:textId="60DA852D" w:rsidR="00595AA8" w:rsidRPr="00884D55" w:rsidRDefault="00595AA8" w:rsidP="00B7625C">
      <w:pPr>
        <w:rPr>
          <w:sz w:val="30"/>
          <w:szCs w:val="30"/>
        </w:rPr>
      </w:pPr>
      <w:r w:rsidRPr="00884D55">
        <w:rPr>
          <w:sz w:val="30"/>
          <w:szCs w:val="30"/>
        </w:rPr>
        <w:lastRenderedPageBreak/>
        <w:t>Inscription et Connexion :</w:t>
      </w:r>
    </w:p>
    <w:p w14:paraId="2DE81E5B" w14:textId="77777777" w:rsidR="00595AA8" w:rsidRPr="00884D55" w:rsidRDefault="00595AA8" w:rsidP="00595AA8">
      <w:pPr>
        <w:rPr>
          <w:sz w:val="30"/>
          <w:szCs w:val="30"/>
        </w:rPr>
      </w:pPr>
      <w:r w:rsidRPr="00884D55">
        <w:rPr>
          <w:sz w:val="30"/>
          <w:szCs w:val="30"/>
        </w:rPr>
        <w:t xml:space="preserve">Les candidats et recruteurs s'inscrivent via le </w:t>
      </w:r>
      <w:proofErr w:type="spellStart"/>
      <w:r w:rsidRPr="00884D55">
        <w:rPr>
          <w:sz w:val="30"/>
          <w:szCs w:val="30"/>
        </w:rPr>
        <w:t>front-end</w:t>
      </w:r>
      <w:proofErr w:type="spellEnd"/>
      <w:r w:rsidRPr="00884D55">
        <w:rPr>
          <w:sz w:val="30"/>
          <w:szCs w:val="30"/>
        </w:rPr>
        <w:t>, et les données sont traitées par le service d'authentification.</w:t>
      </w:r>
    </w:p>
    <w:p w14:paraId="3CE154BD" w14:textId="77777777" w:rsidR="00595AA8" w:rsidRPr="00884D55" w:rsidRDefault="00595AA8" w:rsidP="00595AA8">
      <w:pPr>
        <w:rPr>
          <w:sz w:val="30"/>
          <w:szCs w:val="30"/>
        </w:rPr>
      </w:pPr>
      <w:r w:rsidRPr="00884D55">
        <w:rPr>
          <w:sz w:val="30"/>
          <w:szCs w:val="30"/>
        </w:rPr>
        <w:t>Gestion des Annonces :</w:t>
      </w:r>
    </w:p>
    <w:p w14:paraId="2B7C9BAC" w14:textId="77777777" w:rsidR="00595AA8" w:rsidRPr="00884D55" w:rsidRDefault="00595AA8" w:rsidP="00595AA8">
      <w:pPr>
        <w:rPr>
          <w:sz w:val="30"/>
          <w:szCs w:val="30"/>
        </w:rPr>
      </w:pPr>
    </w:p>
    <w:p w14:paraId="666CD41F" w14:textId="77777777" w:rsidR="00595AA8" w:rsidRPr="00884D55" w:rsidRDefault="00595AA8" w:rsidP="00595AA8">
      <w:pPr>
        <w:rPr>
          <w:sz w:val="30"/>
          <w:szCs w:val="30"/>
        </w:rPr>
      </w:pPr>
      <w:r w:rsidRPr="00884D55">
        <w:rPr>
          <w:sz w:val="30"/>
          <w:szCs w:val="30"/>
        </w:rPr>
        <w:t xml:space="preserve">Les recruteurs publient des annonces via le </w:t>
      </w:r>
      <w:proofErr w:type="spellStart"/>
      <w:r w:rsidRPr="00884D55">
        <w:rPr>
          <w:sz w:val="30"/>
          <w:szCs w:val="30"/>
        </w:rPr>
        <w:t>front-end</w:t>
      </w:r>
      <w:proofErr w:type="spellEnd"/>
      <w:r w:rsidRPr="00884D55">
        <w:rPr>
          <w:sz w:val="30"/>
          <w:szCs w:val="30"/>
        </w:rPr>
        <w:t>, qui sont traitées par le service de gestion des annonces et stockées dans la base de données.</w:t>
      </w:r>
    </w:p>
    <w:p w14:paraId="7812A3C4" w14:textId="77777777" w:rsidR="00595AA8" w:rsidRPr="00884D55" w:rsidRDefault="00595AA8" w:rsidP="00595AA8">
      <w:pPr>
        <w:rPr>
          <w:sz w:val="30"/>
          <w:szCs w:val="30"/>
        </w:rPr>
      </w:pPr>
      <w:r w:rsidRPr="00884D55">
        <w:rPr>
          <w:sz w:val="30"/>
          <w:szCs w:val="30"/>
        </w:rPr>
        <w:t>Candidature :</w:t>
      </w:r>
    </w:p>
    <w:p w14:paraId="7E2195BA" w14:textId="77777777" w:rsidR="00595AA8" w:rsidRPr="00884D55" w:rsidRDefault="00595AA8" w:rsidP="00595AA8">
      <w:pPr>
        <w:rPr>
          <w:sz w:val="30"/>
          <w:szCs w:val="30"/>
        </w:rPr>
      </w:pPr>
    </w:p>
    <w:p w14:paraId="697A06C4" w14:textId="77777777" w:rsidR="00595AA8" w:rsidRPr="00884D55" w:rsidRDefault="00595AA8" w:rsidP="00595AA8">
      <w:pPr>
        <w:rPr>
          <w:sz w:val="30"/>
          <w:szCs w:val="30"/>
        </w:rPr>
      </w:pPr>
      <w:r w:rsidRPr="00884D55">
        <w:rPr>
          <w:sz w:val="30"/>
          <w:szCs w:val="30"/>
        </w:rPr>
        <w:t xml:space="preserve">Les candidats postulent via le </w:t>
      </w:r>
      <w:proofErr w:type="spellStart"/>
      <w:r w:rsidRPr="00884D55">
        <w:rPr>
          <w:sz w:val="30"/>
          <w:szCs w:val="30"/>
        </w:rPr>
        <w:t>front-end</w:t>
      </w:r>
      <w:proofErr w:type="spellEnd"/>
      <w:r w:rsidRPr="00884D55">
        <w:rPr>
          <w:sz w:val="30"/>
          <w:szCs w:val="30"/>
        </w:rPr>
        <w:t>, et les candidatures sont gérées par le service de candidature.</w:t>
      </w:r>
    </w:p>
    <w:p w14:paraId="20EF4D76" w14:textId="3A33E823" w:rsidR="00595AA8" w:rsidRPr="00884D55" w:rsidRDefault="00595AA8" w:rsidP="00B7625C">
      <w:pPr>
        <w:rPr>
          <w:sz w:val="30"/>
          <w:szCs w:val="30"/>
        </w:rPr>
      </w:pPr>
      <w:r w:rsidRPr="00884D55">
        <w:rPr>
          <w:sz w:val="30"/>
          <w:szCs w:val="30"/>
        </w:rPr>
        <w:t>Évaluation et Recommandations :</w:t>
      </w:r>
    </w:p>
    <w:p w14:paraId="177B6995" w14:textId="718F4690" w:rsidR="00595AA8" w:rsidRDefault="00595AA8" w:rsidP="00595AA8">
      <w:pPr>
        <w:rPr>
          <w:sz w:val="30"/>
          <w:szCs w:val="30"/>
        </w:rPr>
      </w:pPr>
      <w:r w:rsidRPr="00884D55">
        <w:rPr>
          <w:sz w:val="30"/>
          <w:szCs w:val="30"/>
        </w:rPr>
        <w:t>Le service de connexion sociale et le service de recommandations analysent les données pour faire correspondre les candidats avec les annonces.</w:t>
      </w:r>
    </w:p>
    <w:p w14:paraId="2092EE83" w14:textId="3FD4D628" w:rsidR="00D8698B" w:rsidRDefault="00D8698B" w:rsidP="00595AA8">
      <w:pPr>
        <w:rPr>
          <w:sz w:val="30"/>
          <w:szCs w:val="30"/>
        </w:rPr>
      </w:pPr>
    </w:p>
    <w:p w14:paraId="632889B5" w14:textId="4B7D08B9" w:rsidR="00D8698B" w:rsidRDefault="00D8698B" w:rsidP="00595AA8">
      <w:pPr>
        <w:rPr>
          <w:sz w:val="30"/>
          <w:szCs w:val="30"/>
        </w:rPr>
      </w:pPr>
      <w:r>
        <w:rPr>
          <w:sz w:val="30"/>
          <w:szCs w:val="30"/>
        </w:rPr>
        <w:t>Diagrammes de composants :</w:t>
      </w:r>
    </w:p>
    <w:p w14:paraId="16C482FE" w14:textId="77777777" w:rsidR="00D8698B" w:rsidRPr="00884D55" w:rsidRDefault="00D8698B" w:rsidP="00595AA8">
      <w:pPr>
        <w:rPr>
          <w:sz w:val="30"/>
          <w:szCs w:val="30"/>
        </w:rPr>
      </w:pPr>
    </w:p>
    <w:p w14:paraId="36759BF9" w14:textId="0BE1FF54" w:rsidR="00B7625C" w:rsidRDefault="00D8698B" w:rsidP="00595AA8">
      <w:pPr>
        <w:rPr>
          <w:sz w:val="30"/>
          <w:szCs w:val="30"/>
        </w:rPr>
      </w:pPr>
      <w:r>
        <w:rPr>
          <w:noProof/>
          <w:sz w:val="30"/>
          <w:szCs w:val="30"/>
        </w:rPr>
        <w:drawing>
          <wp:inline distT="0" distB="0" distL="0" distR="0" wp14:anchorId="3927277D" wp14:editId="0C45EC84">
            <wp:extent cx="5760720" cy="225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254885"/>
                    </a:xfrm>
                    <a:prstGeom prst="rect">
                      <a:avLst/>
                    </a:prstGeom>
                  </pic:spPr>
                </pic:pic>
              </a:graphicData>
            </a:graphic>
          </wp:inline>
        </w:drawing>
      </w:r>
    </w:p>
    <w:p w14:paraId="780CDDB4" w14:textId="20A23854" w:rsidR="00D8698B" w:rsidRDefault="00D8698B" w:rsidP="00595AA8">
      <w:pPr>
        <w:rPr>
          <w:sz w:val="30"/>
          <w:szCs w:val="30"/>
        </w:rPr>
      </w:pPr>
    </w:p>
    <w:p w14:paraId="0A57C4C3" w14:textId="77777777" w:rsidR="00D8698B" w:rsidRPr="00884D55" w:rsidRDefault="00D8698B" w:rsidP="00595AA8">
      <w:pPr>
        <w:rPr>
          <w:sz w:val="30"/>
          <w:szCs w:val="30"/>
        </w:rPr>
      </w:pPr>
    </w:p>
    <w:p w14:paraId="071E4AEC" w14:textId="17932DBE" w:rsidR="00595AA8" w:rsidRPr="00884D55" w:rsidRDefault="00595AA8" w:rsidP="00595AA8">
      <w:pPr>
        <w:rPr>
          <w:b/>
          <w:bCs/>
          <w:color w:val="1F4E79" w:themeColor="accent1" w:themeShade="80"/>
          <w:sz w:val="30"/>
          <w:szCs w:val="30"/>
        </w:rPr>
      </w:pPr>
      <w:r w:rsidRPr="00884D55">
        <w:rPr>
          <w:b/>
          <w:bCs/>
          <w:color w:val="1F4E79" w:themeColor="accent1" w:themeShade="80"/>
          <w:sz w:val="30"/>
          <w:szCs w:val="30"/>
        </w:rPr>
        <w:t>2. Architecture Physique</w:t>
      </w:r>
    </w:p>
    <w:p w14:paraId="3A12B98E" w14:textId="77777777" w:rsidR="00B7625C" w:rsidRPr="00884D55" w:rsidRDefault="00B7625C" w:rsidP="00B7625C">
      <w:pPr>
        <w:rPr>
          <w:sz w:val="30"/>
          <w:szCs w:val="30"/>
        </w:rPr>
      </w:pPr>
      <w:r w:rsidRPr="00884D55">
        <w:rPr>
          <w:sz w:val="30"/>
          <w:szCs w:val="30"/>
        </w:rPr>
        <w:t>2.1 Infrastructure :</w:t>
      </w:r>
    </w:p>
    <w:p w14:paraId="7B6548B6" w14:textId="77777777" w:rsidR="00B7625C" w:rsidRPr="00884D55" w:rsidRDefault="00B7625C" w:rsidP="00B7625C">
      <w:pPr>
        <w:rPr>
          <w:sz w:val="30"/>
          <w:szCs w:val="30"/>
        </w:rPr>
      </w:pPr>
    </w:p>
    <w:p w14:paraId="77A35CEF" w14:textId="77777777" w:rsidR="00B7625C" w:rsidRPr="00884D55" w:rsidRDefault="00B7625C" w:rsidP="00B7625C">
      <w:pPr>
        <w:rPr>
          <w:sz w:val="30"/>
          <w:szCs w:val="30"/>
        </w:rPr>
      </w:pPr>
      <w:r w:rsidRPr="00884D55">
        <w:rPr>
          <w:sz w:val="30"/>
          <w:szCs w:val="30"/>
        </w:rPr>
        <w:t>Serveurs :</w:t>
      </w:r>
    </w:p>
    <w:p w14:paraId="51312F8A" w14:textId="77777777" w:rsidR="00B7625C" w:rsidRPr="00884D55" w:rsidRDefault="00B7625C" w:rsidP="00B7625C">
      <w:pPr>
        <w:rPr>
          <w:sz w:val="30"/>
          <w:szCs w:val="30"/>
        </w:rPr>
      </w:pPr>
    </w:p>
    <w:p w14:paraId="66F99E91" w14:textId="77777777" w:rsidR="00B7625C" w:rsidRPr="00884D55" w:rsidRDefault="00B7625C" w:rsidP="00B7625C">
      <w:pPr>
        <w:rPr>
          <w:sz w:val="30"/>
          <w:szCs w:val="30"/>
        </w:rPr>
      </w:pPr>
      <w:r w:rsidRPr="00884D55">
        <w:rPr>
          <w:sz w:val="30"/>
          <w:szCs w:val="30"/>
        </w:rPr>
        <w:t xml:space="preserve">Description : Hôtes physiques ou virtuels pour déployer les </w:t>
      </w:r>
      <w:proofErr w:type="spellStart"/>
      <w:r w:rsidRPr="00884D55">
        <w:rPr>
          <w:sz w:val="30"/>
          <w:szCs w:val="30"/>
        </w:rPr>
        <w:t>microservices</w:t>
      </w:r>
      <w:proofErr w:type="spellEnd"/>
      <w:r w:rsidRPr="00884D55">
        <w:rPr>
          <w:sz w:val="30"/>
          <w:szCs w:val="30"/>
        </w:rPr>
        <w:t>, les bases de données, et les composants de l'API Gateway.</w:t>
      </w:r>
    </w:p>
    <w:p w14:paraId="11450DED" w14:textId="77777777" w:rsidR="00B7625C" w:rsidRPr="00884D55" w:rsidRDefault="00B7625C" w:rsidP="00B7625C">
      <w:pPr>
        <w:rPr>
          <w:sz w:val="30"/>
          <w:szCs w:val="30"/>
        </w:rPr>
      </w:pPr>
      <w:r w:rsidRPr="00884D55">
        <w:rPr>
          <w:sz w:val="30"/>
          <w:szCs w:val="30"/>
        </w:rPr>
        <w:t xml:space="preserve">Technologies : Serveurs physiques, </w:t>
      </w:r>
      <w:proofErr w:type="spellStart"/>
      <w:r w:rsidRPr="00884D55">
        <w:rPr>
          <w:sz w:val="30"/>
          <w:szCs w:val="30"/>
        </w:rPr>
        <w:t>VMs</w:t>
      </w:r>
      <w:proofErr w:type="spellEnd"/>
      <w:r w:rsidRPr="00884D55">
        <w:rPr>
          <w:sz w:val="30"/>
          <w:szCs w:val="30"/>
        </w:rPr>
        <w:t xml:space="preserve">, ou instances cloud (AWS EC2, Google Cloud </w:t>
      </w:r>
      <w:proofErr w:type="spellStart"/>
      <w:r w:rsidRPr="00884D55">
        <w:rPr>
          <w:sz w:val="30"/>
          <w:szCs w:val="30"/>
        </w:rPr>
        <w:t>Compute</w:t>
      </w:r>
      <w:proofErr w:type="spellEnd"/>
      <w:r w:rsidRPr="00884D55">
        <w:rPr>
          <w:sz w:val="30"/>
          <w:szCs w:val="30"/>
        </w:rPr>
        <w:t xml:space="preserve"> Engine).</w:t>
      </w:r>
    </w:p>
    <w:p w14:paraId="2133EA22" w14:textId="77777777" w:rsidR="00B7625C" w:rsidRPr="00884D55" w:rsidRDefault="00B7625C" w:rsidP="00B7625C">
      <w:pPr>
        <w:rPr>
          <w:sz w:val="30"/>
          <w:szCs w:val="30"/>
        </w:rPr>
      </w:pPr>
      <w:r w:rsidRPr="00884D55">
        <w:rPr>
          <w:sz w:val="30"/>
          <w:szCs w:val="30"/>
        </w:rPr>
        <w:t>Conteneurisation et Orchestration :</w:t>
      </w:r>
    </w:p>
    <w:p w14:paraId="5FA9D432" w14:textId="77777777" w:rsidR="00B7625C" w:rsidRPr="00884D55" w:rsidRDefault="00B7625C" w:rsidP="00B7625C">
      <w:pPr>
        <w:rPr>
          <w:sz w:val="30"/>
          <w:szCs w:val="30"/>
        </w:rPr>
      </w:pPr>
    </w:p>
    <w:p w14:paraId="113E64B3" w14:textId="77777777" w:rsidR="00B7625C" w:rsidRPr="00884D55" w:rsidRDefault="00B7625C" w:rsidP="00B7625C">
      <w:pPr>
        <w:rPr>
          <w:sz w:val="30"/>
          <w:szCs w:val="30"/>
        </w:rPr>
      </w:pPr>
      <w:r w:rsidRPr="00884D55">
        <w:rPr>
          <w:sz w:val="30"/>
          <w:szCs w:val="30"/>
        </w:rPr>
        <w:t xml:space="preserve">Description : Utilisation de conteneurs pour empaqueter les </w:t>
      </w:r>
      <w:proofErr w:type="spellStart"/>
      <w:r w:rsidRPr="00884D55">
        <w:rPr>
          <w:sz w:val="30"/>
          <w:szCs w:val="30"/>
        </w:rPr>
        <w:t>microservices</w:t>
      </w:r>
      <w:proofErr w:type="spellEnd"/>
      <w:r w:rsidRPr="00884D55">
        <w:rPr>
          <w:sz w:val="30"/>
          <w:szCs w:val="30"/>
        </w:rPr>
        <w:t xml:space="preserve"> et d'un orchestrateur pour gérer leur déploiement.</w:t>
      </w:r>
    </w:p>
    <w:p w14:paraId="21A9D509" w14:textId="77777777" w:rsidR="00B7625C" w:rsidRPr="00884D55" w:rsidRDefault="00B7625C" w:rsidP="00B7625C">
      <w:pPr>
        <w:rPr>
          <w:sz w:val="30"/>
          <w:szCs w:val="30"/>
        </w:rPr>
      </w:pPr>
      <w:r w:rsidRPr="00884D55">
        <w:rPr>
          <w:sz w:val="30"/>
          <w:szCs w:val="30"/>
        </w:rPr>
        <w:t xml:space="preserve">Technologies : Docker pour la conteneurisation et </w:t>
      </w:r>
      <w:proofErr w:type="spellStart"/>
      <w:r w:rsidRPr="00884D55">
        <w:rPr>
          <w:sz w:val="30"/>
          <w:szCs w:val="30"/>
        </w:rPr>
        <w:t>Kubernetes</w:t>
      </w:r>
      <w:proofErr w:type="spellEnd"/>
      <w:r w:rsidRPr="00884D55">
        <w:rPr>
          <w:sz w:val="30"/>
          <w:szCs w:val="30"/>
        </w:rPr>
        <w:t xml:space="preserve"> pour l'orchestration.</w:t>
      </w:r>
    </w:p>
    <w:p w14:paraId="0B5E81FB" w14:textId="77777777" w:rsidR="00B7625C" w:rsidRPr="00884D55" w:rsidRDefault="00B7625C" w:rsidP="00B7625C">
      <w:pPr>
        <w:rPr>
          <w:sz w:val="30"/>
          <w:szCs w:val="30"/>
        </w:rPr>
      </w:pPr>
      <w:proofErr w:type="spellStart"/>
      <w:r w:rsidRPr="00884D55">
        <w:rPr>
          <w:sz w:val="30"/>
          <w:szCs w:val="30"/>
        </w:rPr>
        <w:t>Load</w:t>
      </w:r>
      <w:proofErr w:type="spellEnd"/>
      <w:r w:rsidRPr="00884D55">
        <w:rPr>
          <w:sz w:val="30"/>
          <w:szCs w:val="30"/>
        </w:rPr>
        <w:t xml:space="preserve"> Balancer :</w:t>
      </w:r>
    </w:p>
    <w:p w14:paraId="43AD2724" w14:textId="77777777" w:rsidR="00B7625C" w:rsidRPr="00884D55" w:rsidRDefault="00B7625C" w:rsidP="00B7625C">
      <w:pPr>
        <w:rPr>
          <w:sz w:val="30"/>
          <w:szCs w:val="30"/>
        </w:rPr>
      </w:pPr>
    </w:p>
    <w:p w14:paraId="64C36951" w14:textId="77777777" w:rsidR="00B7625C" w:rsidRPr="00884D55" w:rsidRDefault="00B7625C" w:rsidP="00B7625C">
      <w:pPr>
        <w:rPr>
          <w:sz w:val="30"/>
          <w:szCs w:val="30"/>
        </w:rPr>
      </w:pPr>
      <w:r w:rsidRPr="00884D55">
        <w:rPr>
          <w:sz w:val="30"/>
          <w:szCs w:val="30"/>
        </w:rPr>
        <w:t xml:space="preserve">Description : Répartit le trafic entre plusieurs instances de </w:t>
      </w:r>
      <w:proofErr w:type="spellStart"/>
      <w:r w:rsidRPr="00884D55">
        <w:rPr>
          <w:sz w:val="30"/>
          <w:szCs w:val="30"/>
        </w:rPr>
        <w:t>microservices</w:t>
      </w:r>
      <w:proofErr w:type="spellEnd"/>
      <w:r w:rsidRPr="00884D55">
        <w:rPr>
          <w:sz w:val="30"/>
          <w:szCs w:val="30"/>
        </w:rPr>
        <w:t xml:space="preserve"> pour assurer la haute disponibilité et la scalabilité.</w:t>
      </w:r>
    </w:p>
    <w:p w14:paraId="37AC2F14" w14:textId="77777777" w:rsidR="00B7625C" w:rsidRPr="00884D55" w:rsidRDefault="00B7625C" w:rsidP="00B7625C">
      <w:pPr>
        <w:rPr>
          <w:sz w:val="30"/>
          <w:szCs w:val="30"/>
          <w:lang w:val="en-US"/>
        </w:rPr>
      </w:pPr>
      <w:proofErr w:type="gramStart"/>
      <w:r w:rsidRPr="00884D55">
        <w:rPr>
          <w:sz w:val="30"/>
          <w:szCs w:val="30"/>
          <w:lang w:val="en-US"/>
        </w:rPr>
        <w:t>Technologies :</w:t>
      </w:r>
      <w:proofErr w:type="gramEnd"/>
      <w:r w:rsidRPr="00884D55">
        <w:rPr>
          <w:sz w:val="30"/>
          <w:szCs w:val="30"/>
          <w:lang w:val="en-US"/>
        </w:rPr>
        <w:t xml:space="preserve"> AWS ELB, Nginx.</w:t>
      </w:r>
    </w:p>
    <w:p w14:paraId="6396E642" w14:textId="77777777" w:rsidR="00B7625C" w:rsidRPr="00884D55" w:rsidRDefault="00B7625C" w:rsidP="00B7625C">
      <w:pPr>
        <w:rPr>
          <w:sz w:val="30"/>
          <w:szCs w:val="30"/>
          <w:lang w:val="en-US"/>
        </w:rPr>
      </w:pPr>
      <w:r w:rsidRPr="00884D55">
        <w:rPr>
          <w:sz w:val="30"/>
          <w:szCs w:val="30"/>
          <w:lang w:val="en-US"/>
        </w:rPr>
        <w:t>CDN (Content Delivery Network</w:t>
      </w:r>
      <w:proofErr w:type="gramStart"/>
      <w:r w:rsidRPr="00884D55">
        <w:rPr>
          <w:sz w:val="30"/>
          <w:szCs w:val="30"/>
          <w:lang w:val="en-US"/>
        </w:rPr>
        <w:t>) :</w:t>
      </w:r>
      <w:proofErr w:type="gramEnd"/>
    </w:p>
    <w:p w14:paraId="2F0C6392" w14:textId="77777777" w:rsidR="00B7625C" w:rsidRPr="00884D55" w:rsidRDefault="00B7625C" w:rsidP="00B7625C">
      <w:pPr>
        <w:rPr>
          <w:sz w:val="30"/>
          <w:szCs w:val="30"/>
          <w:lang w:val="en-US"/>
        </w:rPr>
      </w:pPr>
    </w:p>
    <w:p w14:paraId="0954999B" w14:textId="77777777" w:rsidR="00B7625C" w:rsidRPr="00884D55" w:rsidRDefault="00B7625C" w:rsidP="00B7625C">
      <w:pPr>
        <w:rPr>
          <w:sz w:val="30"/>
          <w:szCs w:val="30"/>
        </w:rPr>
      </w:pPr>
      <w:r w:rsidRPr="00884D55">
        <w:rPr>
          <w:sz w:val="30"/>
          <w:szCs w:val="30"/>
        </w:rPr>
        <w:t>Description : Accélère la livraison des contenus statiques comme les images et les scripts.</w:t>
      </w:r>
    </w:p>
    <w:p w14:paraId="0D958051" w14:textId="77777777" w:rsidR="00B7625C" w:rsidRPr="00884D55" w:rsidRDefault="00B7625C" w:rsidP="00B7625C">
      <w:pPr>
        <w:rPr>
          <w:sz w:val="30"/>
          <w:szCs w:val="30"/>
        </w:rPr>
      </w:pPr>
      <w:r w:rsidRPr="00884D55">
        <w:rPr>
          <w:sz w:val="30"/>
          <w:szCs w:val="30"/>
        </w:rPr>
        <w:t xml:space="preserve">Technologies : </w:t>
      </w:r>
      <w:proofErr w:type="spellStart"/>
      <w:r w:rsidRPr="00884D55">
        <w:rPr>
          <w:sz w:val="30"/>
          <w:szCs w:val="30"/>
        </w:rPr>
        <w:t>Cloudflare</w:t>
      </w:r>
      <w:proofErr w:type="spellEnd"/>
      <w:r w:rsidRPr="00884D55">
        <w:rPr>
          <w:sz w:val="30"/>
          <w:szCs w:val="30"/>
        </w:rPr>
        <w:t xml:space="preserve">, AWS </w:t>
      </w:r>
      <w:proofErr w:type="spellStart"/>
      <w:r w:rsidRPr="00884D55">
        <w:rPr>
          <w:sz w:val="30"/>
          <w:szCs w:val="30"/>
        </w:rPr>
        <w:t>CloudFront</w:t>
      </w:r>
      <w:proofErr w:type="spellEnd"/>
      <w:r w:rsidRPr="00884D55">
        <w:rPr>
          <w:sz w:val="30"/>
          <w:szCs w:val="30"/>
        </w:rPr>
        <w:t>.</w:t>
      </w:r>
    </w:p>
    <w:p w14:paraId="3B684EF6" w14:textId="77777777" w:rsidR="00B7625C" w:rsidRPr="00884D55" w:rsidRDefault="00B7625C" w:rsidP="00B7625C">
      <w:pPr>
        <w:rPr>
          <w:sz w:val="30"/>
          <w:szCs w:val="30"/>
        </w:rPr>
      </w:pPr>
      <w:r w:rsidRPr="00884D55">
        <w:rPr>
          <w:sz w:val="30"/>
          <w:szCs w:val="30"/>
        </w:rPr>
        <w:t>2.2 Intégration avec les Réseaux Sociaux :</w:t>
      </w:r>
    </w:p>
    <w:p w14:paraId="2BA9FB4D" w14:textId="77777777" w:rsidR="00B7625C" w:rsidRPr="00884D55" w:rsidRDefault="00B7625C" w:rsidP="00B7625C">
      <w:pPr>
        <w:rPr>
          <w:sz w:val="30"/>
          <w:szCs w:val="30"/>
        </w:rPr>
      </w:pPr>
    </w:p>
    <w:p w14:paraId="331A7AD6" w14:textId="77777777" w:rsidR="00B7625C" w:rsidRPr="00884D55" w:rsidRDefault="00B7625C" w:rsidP="00B7625C">
      <w:pPr>
        <w:rPr>
          <w:sz w:val="30"/>
          <w:szCs w:val="30"/>
        </w:rPr>
      </w:pPr>
      <w:r w:rsidRPr="00884D55">
        <w:rPr>
          <w:sz w:val="30"/>
          <w:szCs w:val="30"/>
        </w:rPr>
        <w:t>API des Réseaux Sociaux :</w:t>
      </w:r>
    </w:p>
    <w:p w14:paraId="19E7309F" w14:textId="77777777" w:rsidR="00B7625C" w:rsidRPr="00884D55" w:rsidRDefault="00B7625C" w:rsidP="00B7625C">
      <w:pPr>
        <w:rPr>
          <w:sz w:val="30"/>
          <w:szCs w:val="30"/>
        </w:rPr>
      </w:pPr>
    </w:p>
    <w:p w14:paraId="5541052C" w14:textId="77777777" w:rsidR="00B7625C" w:rsidRPr="00884D55" w:rsidRDefault="00B7625C" w:rsidP="00B7625C">
      <w:pPr>
        <w:rPr>
          <w:sz w:val="30"/>
          <w:szCs w:val="30"/>
        </w:rPr>
      </w:pPr>
      <w:r w:rsidRPr="00884D55">
        <w:rPr>
          <w:sz w:val="30"/>
          <w:szCs w:val="30"/>
        </w:rPr>
        <w:t>Description : Connecte avec les plateformes sociales pour extraire des données pertinentes et analyser les liens entre les candidats et les entreprises.</w:t>
      </w:r>
    </w:p>
    <w:p w14:paraId="3A7058C7" w14:textId="77777777" w:rsidR="00B7625C" w:rsidRPr="00884D55" w:rsidRDefault="00B7625C" w:rsidP="00B7625C">
      <w:pPr>
        <w:rPr>
          <w:sz w:val="30"/>
          <w:szCs w:val="30"/>
        </w:rPr>
      </w:pPr>
      <w:r w:rsidRPr="00884D55">
        <w:rPr>
          <w:sz w:val="30"/>
          <w:szCs w:val="30"/>
        </w:rPr>
        <w:t>Technologies : APIs de Facebook, LinkedIn, Twitter.</w:t>
      </w:r>
    </w:p>
    <w:p w14:paraId="030AA470" w14:textId="77777777" w:rsidR="00B7625C" w:rsidRPr="00884D55" w:rsidRDefault="00B7625C" w:rsidP="00B7625C">
      <w:pPr>
        <w:rPr>
          <w:sz w:val="30"/>
          <w:szCs w:val="30"/>
        </w:rPr>
      </w:pPr>
      <w:r w:rsidRPr="00884D55">
        <w:rPr>
          <w:sz w:val="30"/>
          <w:szCs w:val="30"/>
        </w:rPr>
        <w:t>Analyse de CV :</w:t>
      </w:r>
    </w:p>
    <w:p w14:paraId="4A52FD81" w14:textId="77777777" w:rsidR="00B7625C" w:rsidRPr="00884D55" w:rsidRDefault="00B7625C" w:rsidP="00B7625C">
      <w:pPr>
        <w:rPr>
          <w:sz w:val="30"/>
          <w:szCs w:val="30"/>
        </w:rPr>
      </w:pPr>
    </w:p>
    <w:p w14:paraId="6CD42D22" w14:textId="77777777" w:rsidR="00B7625C" w:rsidRPr="00884D55" w:rsidRDefault="00B7625C" w:rsidP="00B7625C">
      <w:pPr>
        <w:rPr>
          <w:sz w:val="30"/>
          <w:szCs w:val="30"/>
        </w:rPr>
      </w:pPr>
      <w:r w:rsidRPr="00884D55">
        <w:rPr>
          <w:sz w:val="30"/>
          <w:szCs w:val="30"/>
        </w:rPr>
        <w:t>Description : Utilise des algorithmes et des outils d’analyse pour extraire et comparer les compétences et expériences des candidats avec les offres d’emploi.</w:t>
      </w:r>
    </w:p>
    <w:p w14:paraId="22D45815" w14:textId="77777777" w:rsidR="00B7625C" w:rsidRPr="00884D55" w:rsidRDefault="00B7625C" w:rsidP="00B7625C">
      <w:pPr>
        <w:rPr>
          <w:sz w:val="30"/>
          <w:szCs w:val="30"/>
        </w:rPr>
      </w:pPr>
      <w:r w:rsidRPr="00884D55">
        <w:rPr>
          <w:sz w:val="30"/>
          <w:szCs w:val="30"/>
        </w:rPr>
        <w:t xml:space="preserve">Technologies : NLP (Natural </w:t>
      </w:r>
      <w:proofErr w:type="spellStart"/>
      <w:r w:rsidRPr="00884D55">
        <w:rPr>
          <w:sz w:val="30"/>
          <w:szCs w:val="30"/>
        </w:rPr>
        <w:t>Language</w:t>
      </w:r>
      <w:proofErr w:type="spellEnd"/>
      <w:r w:rsidRPr="00884D55">
        <w:rPr>
          <w:sz w:val="30"/>
          <w:szCs w:val="30"/>
        </w:rPr>
        <w:t xml:space="preserve"> </w:t>
      </w:r>
      <w:proofErr w:type="spellStart"/>
      <w:r w:rsidRPr="00884D55">
        <w:rPr>
          <w:sz w:val="30"/>
          <w:szCs w:val="30"/>
        </w:rPr>
        <w:t>Processing</w:t>
      </w:r>
      <w:proofErr w:type="spellEnd"/>
      <w:r w:rsidRPr="00884D55">
        <w:rPr>
          <w:sz w:val="30"/>
          <w:szCs w:val="30"/>
        </w:rPr>
        <w:t>) pour l'analyse des CV.</w:t>
      </w:r>
    </w:p>
    <w:p w14:paraId="4743D24E" w14:textId="77777777" w:rsidR="00B7625C" w:rsidRPr="00884D55" w:rsidRDefault="00B7625C" w:rsidP="00B7625C">
      <w:pPr>
        <w:rPr>
          <w:sz w:val="30"/>
          <w:szCs w:val="30"/>
        </w:rPr>
      </w:pPr>
      <w:r w:rsidRPr="00884D55">
        <w:rPr>
          <w:sz w:val="30"/>
          <w:szCs w:val="30"/>
        </w:rPr>
        <w:t>Réponses aux Contraintes</w:t>
      </w:r>
    </w:p>
    <w:p w14:paraId="0FE7C86A" w14:textId="77777777" w:rsidR="00B7625C" w:rsidRPr="00884D55" w:rsidRDefault="00B7625C" w:rsidP="00B7625C">
      <w:pPr>
        <w:rPr>
          <w:sz w:val="30"/>
          <w:szCs w:val="30"/>
        </w:rPr>
      </w:pPr>
      <w:r w:rsidRPr="00884D55">
        <w:rPr>
          <w:sz w:val="30"/>
          <w:szCs w:val="30"/>
        </w:rPr>
        <w:t>Trouver des Liens entre la Société et les Chercheurs d'Emploi :</w:t>
      </w:r>
    </w:p>
    <w:p w14:paraId="4A004853" w14:textId="77777777" w:rsidR="00B7625C" w:rsidRPr="00884D55" w:rsidRDefault="00B7625C" w:rsidP="00B7625C">
      <w:pPr>
        <w:rPr>
          <w:sz w:val="30"/>
          <w:szCs w:val="30"/>
        </w:rPr>
      </w:pPr>
    </w:p>
    <w:p w14:paraId="07E36C60" w14:textId="77777777" w:rsidR="00B7625C" w:rsidRPr="00884D55" w:rsidRDefault="00B7625C" w:rsidP="00B7625C">
      <w:pPr>
        <w:rPr>
          <w:sz w:val="30"/>
          <w:szCs w:val="30"/>
        </w:rPr>
      </w:pPr>
      <w:r w:rsidRPr="00884D55">
        <w:rPr>
          <w:sz w:val="30"/>
          <w:szCs w:val="30"/>
        </w:rPr>
        <w:t>Approche : Utilisez des APIs pour intégrer des données des réseaux sociaux dans le système. Analysez les CV et les profils des réseaux sociaux pour identifier des connexions pertinentes comme des parcours scolaires communs ou des connexions professionnelles.</w:t>
      </w:r>
    </w:p>
    <w:p w14:paraId="3AC158A5" w14:textId="77777777" w:rsidR="00B7625C" w:rsidRPr="00884D55" w:rsidRDefault="00B7625C" w:rsidP="00B7625C">
      <w:pPr>
        <w:rPr>
          <w:sz w:val="30"/>
          <w:szCs w:val="30"/>
        </w:rPr>
      </w:pPr>
      <w:r w:rsidRPr="00884D55">
        <w:rPr>
          <w:sz w:val="30"/>
          <w:szCs w:val="30"/>
        </w:rPr>
        <w:t>Exemple : Lorsqu'un candidat postule à une offre, le système peut vérifier si le candidat a des connexions avec des employés de l'entreprise via LinkedIn.</w:t>
      </w:r>
    </w:p>
    <w:p w14:paraId="26728D81" w14:textId="77777777" w:rsidR="00B7625C" w:rsidRPr="00884D55" w:rsidRDefault="00B7625C" w:rsidP="00B7625C">
      <w:pPr>
        <w:rPr>
          <w:sz w:val="30"/>
          <w:szCs w:val="30"/>
        </w:rPr>
      </w:pPr>
      <w:r w:rsidRPr="00884D55">
        <w:rPr>
          <w:sz w:val="30"/>
          <w:szCs w:val="30"/>
        </w:rPr>
        <w:t>Scalabilité :</w:t>
      </w:r>
    </w:p>
    <w:p w14:paraId="13AB665B" w14:textId="77777777" w:rsidR="00B7625C" w:rsidRPr="00884D55" w:rsidRDefault="00B7625C" w:rsidP="00B7625C">
      <w:pPr>
        <w:rPr>
          <w:sz w:val="30"/>
          <w:szCs w:val="30"/>
        </w:rPr>
      </w:pPr>
    </w:p>
    <w:p w14:paraId="31827864" w14:textId="77777777" w:rsidR="00B7625C" w:rsidRPr="00884D55" w:rsidRDefault="00B7625C" w:rsidP="00B7625C">
      <w:pPr>
        <w:rPr>
          <w:sz w:val="30"/>
          <w:szCs w:val="30"/>
        </w:rPr>
      </w:pPr>
      <w:r w:rsidRPr="00884D55">
        <w:rPr>
          <w:sz w:val="30"/>
          <w:szCs w:val="30"/>
        </w:rPr>
        <w:t xml:space="preserve">Approche : Déployez les </w:t>
      </w:r>
      <w:proofErr w:type="spellStart"/>
      <w:r w:rsidRPr="00884D55">
        <w:rPr>
          <w:sz w:val="30"/>
          <w:szCs w:val="30"/>
        </w:rPr>
        <w:t>microservices</w:t>
      </w:r>
      <w:proofErr w:type="spellEnd"/>
      <w:r w:rsidRPr="00884D55">
        <w:rPr>
          <w:sz w:val="30"/>
          <w:szCs w:val="30"/>
        </w:rPr>
        <w:t xml:space="preserve"> dans des conteneurs Docker orchestrés par </w:t>
      </w:r>
      <w:proofErr w:type="spellStart"/>
      <w:r w:rsidRPr="00884D55">
        <w:rPr>
          <w:sz w:val="30"/>
          <w:szCs w:val="30"/>
        </w:rPr>
        <w:t>Kubernetes</w:t>
      </w:r>
      <w:proofErr w:type="spellEnd"/>
      <w:r w:rsidRPr="00884D55">
        <w:rPr>
          <w:sz w:val="30"/>
          <w:szCs w:val="30"/>
        </w:rPr>
        <w:t xml:space="preserve"> pour gérer les mises à l'échelle horizontales. Utilisez des </w:t>
      </w:r>
      <w:proofErr w:type="spellStart"/>
      <w:r w:rsidRPr="00884D55">
        <w:rPr>
          <w:sz w:val="30"/>
          <w:szCs w:val="30"/>
        </w:rPr>
        <w:t>load</w:t>
      </w:r>
      <w:proofErr w:type="spellEnd"/>
      <w:r w:rsidRPr="00884D55">
        <w:rPr>
          <w:sz w:val="30"/>
          <w:szCs w:val="30"/>
        </w:rPr>
        <w:t xml:space="preserve"> </w:t>
      </w:r>
      <w:proofErr w:type="spellStart"/>
      <w:r w:rsidRPr="00884D55">
        <w:rPr>
          <w:sz w:val="30"/>
          <w:szCs w:val="30"/>
        </w:rPr>
        <w:t>balancers</w:t>
      </w:r>
      <w:proofErr w:type="spellEnd"/>
      <w:r w:rsidRPr="00884D55">
        <w:rPr>
          <w:sz w:val="30"/>
          <w:szCs w:val="30"/>
        </w:rPr>
        <w:t xml:space="preserve"> pour distribuer le trafic.</w:t>
      </w:r>
    </w:p>
    <w:p w14:paraId="75516B2B" w14:textId="77777777" w:rsidR="00B7625C" w:rsidRPr="00884D55" w:rsidRDefault="00B7625C" w:rsidP="00B7625C">
      <w:pPr>
        <w:rPr>
          <w:sz w:val="30"/>
          <w:szCs w:val="30"/>
        </w:rPr>
      </w:pPr>
      <w:r w:rsidRPr="00884D55">
        <w:rPr>
          <w:sz w:val="30"/>
          <w:szCs w:val="30"/>
        </w:rPr>
        <w:lastRenderedPageBreak/>
        <w:t xml:space="preserve">Exemple : Si le nombre de requêtes augmente, vous pouvez ajouter plus d'instances des </w:t>
      </w:r>
      <w:proofErr w:type="spellStart"/>
      <w:r w:rsidRPr="00884D55">
        <w:rPr>
          <w:sz w:val="30"/>
          <w:szCs w:val="30"/>
        </w:rPr>
        <w:t>microservices</w:t>
      </w:r>
      <w:proofErr w:type="spellEnd"/>
      <w:r w:rsidRPr="00884D55">
        <w:rPr>
          <w:sz w:val="30"/>
          <w:szCs w:val="30"/>
        </w:rPr>
        <w:t xml:space="preserve"> en fonction des besoins.</w:t>
      </w:r>
    </w:p>
    <w:p w14:paraId="4F893E77" w14:textId="77777777" w:rsidR="00B7625C" w:rsidRPr="00884D55" w:rsidRDefault="00B7625C" w:rsidP="00B7625C">
      <w:pPr>
        <w:rPr>
          <w:sz w:val="30"/>
          <w:szCs w:val="30"/>
        </w:rPr>
      </w:pPr>
      <w:r w:rsidRPr="00884D55">
        <w:rPr>
          <w:sz w:val="30"/>
          <w:szCs w:val="30"/>
        </w:rPr>
        <w:t>Haute Disponibilité :</w:t>
      </w:r>
    </w:p>
    <w:p w14:paraId="5F2E4028" w14:textId="77777777" w:rsidR="00B7625C" w:rsidRPr="00884D55" w:rsidRDefault="00B7625C" w:rsidP="00B7625C">
      <w:pPr>
        <w:rPr>
          <w:sz w:val="30"/>
          <w:szCs w:val="30"/>
        </w:rPr>
      </w:pPr>
    </w:p>
    <w:p w14:paraId="0C603213" w14:textId="77777777" w:rsidR="00B7625C" w:rsidRPr="00884D55" w:rsidRDefault="00B7625C" w:rsidP="00B7625C">
      <w:pPr>
        <w:rPr>
          <w:sz w:val="30"/>
          <w:szCs w:val="30"/>
        </w:rPr>
      </w:pPr>
      <w:r w:rsidRPr="00884D55">
        <w:rPr>
          <w:sz w:val="30"/>
          <w:szCs w:val="30"/>
        </w:rPr>
        <w:t xml:space="preserve">Approche : Déployez les </w:t>
      </w:r>
      <w:proofErr w:type="spellStart"/>
      <w:r w:rsidRPr="00884D55">
        <w:rPr>
          <w:sz w:val="30"/>
          <w:szCs w:val="30"/>
        </w:rPr>
        <w:t>microservices</w:t>
      </w:r>
      <w:proofErr w:type="spellEnd"/>
      <w:r w:rsidRPr="00884D55">
        <w:rPr>
          <w:sz w:val="30"/>
          <w:szCs w:val="30"/>
        </w:rPr>
        <w:t xml:space="preserve"> en plusieurs instances dans différentes zones géographiques pour éviter les points de défaillance unique. Utilisez des mécanismes de redondance pour les bases de données.</w:t>
      </w:r>
    </w:p>
    <w:p w14:paraId="616DB9D3" w14:textId="77777777" w:rsidR="00B7625C" w:rsidRPr="00884D55" w:rsidRDefault="00B7625C" w:rsidP="00B7625C">
      <w:pPr>
        <w:rPr>
          <w:sz w:val="30"/>
          <w:szCs w:val="30"/>
        </w:rPr>
      </w:pPr>
      <w:r w:rsidRPr="00884D55">
        <w:rPr>
          <w:sz w:val="30"/>
          <w:szCs w:val="30"/>
        </w:rPr>
        <w:t xml:space="preserve">Exemple : Les </w:t>
      </w:r>
      <w:proofErr w:type="spellStart"/>
      <w:r w:rsidRPr="00884D55">
        <w:rPr>
          <w:sz w:val="30"/>
          <w:szCs w:val="30"/>
        </w:rPr>
        <w:t>microservices</w:t>
      </w:r>
      <w:proofErr w:type="spellEnd"/>
      <w:r w:rsidRPr="00884D55">
        <w:rPr>
          <w:sz w:val="30"/>
          <w:szCs w:val="30"/>
        </w:rPr>
        <w:t xml:space="preserve"> peuvent être déployés dans différentes régions AWS pour garantir la disponibilité même en cas de panne d'une région.</w:t>
      </w:r>
    </w:p>
    <w:p w14:paraId="497EB2F6" w14:textId="77777777" w:rsidR="00B7625C" w:rsidRPr="00884D55" w:rsidRDefault="00B7625C" w:rsidP="00B7625C">
      <w:pPr>
        <w:rPr>
          <w:sz w:val="30"/>
          <w:szCs w:val="30"/>
        </w:rPr>
      </w:pPr>
      <w:r w:rsidRPr="00884D55">
        <w:rPr>
          <w:sz w:val="30"/>
          <w:szCs w:val="30"/>
        </w:rPr>
        <w:t>Tests :</w:t>
      </w:r>
    </w:p>
    <w:p w14:paraId="1CA46302" w14:textId="77777777" w:rsidR="00B7625C" w:rsidRPr="00884D55" w:rsidRDefault="00B7625C" w:rsidP="00B7625C">
      <w:pPr>
        <w:rPr>
          <w:sz w:val="30"/>
          <w:szCs w:val="30"/>
        </w:rPr>
      </w:pPr>
    </w:p>
    <w:p w14:paraId="6976FCD2" w14:textId="77777777" w:rsidR="00B7625C" w:rsidRPr="00884D55" w:rsidRDefault="00B7625C" w:rsidP="00B7625C">
      <w:pPr>
        <w:rPr>
          <w:sz w:val="30"/>
          <w:szCs w:val="30"/>
        </w:rPr>
      </w:pPr>
      <w:r w:rsidRPr="00884D55">
        <w:rPr>
          <w:sz w:val="30"/>
          <w:szCs w:val="30"/>
        </w:rPr>
        <w:t xml:space="preserve">Approche : Mettez en place des tests unitaires, des tests d'intégration et des tests de charge pour chaque </w:t>
      </w:r>
      <w:proofErr w:type="spellStart"/>
      <w:r w:rsidRPr="00884D55">
        <w:rPr>
          <w:sz w:val="30"/>
          <w:szCs w:val="30"/>
        </w:rPr>
        <w:t>microservice</w:t>
      </w:r>
      <w:proofErr w:type="spellEnd"/>
      <w:r w:rsidRPr="00884D55">
        <w:rPr>
          <w:sz w:val="30"/>
          <w:szCs w:val="30"/>
        </w:rPr>
        <w:t xml:space="preserve">. Utilisez des environnements de </w:t>
      </w:r>
      <w:proofErr w:type="spellStart"/>
      <w:r w:rsidRPr="00884D55">
        <w:rPr>
          <w:sz w:val="30"/>
          <w:szCs w:val="30"/>
        </w:rPr>
        <w:t>staging</w:t>
      </w:r>
      <w:proofErr w:type="spellEnd"/>
      <w:r w:rsidRPr="00884D55">
        <w:rPr>
          <w:sz w:val="30"/>
          <w:szCs w:val="30"/>
        </w:rPr>
        <w:t xml:space="preserve"> pour simuler des conditions réelles avant la mise en production.</w:t>
      </w:r>
    </w:p>
    <w:p w14:paraId="65875A01" w14:textId="642422F0" w:rsidR="00595AA8" w:rsidRDefault="00B7625C" w:rsidP="00B7625C">
      <w:pPr>
        <w:rPr>
          <w:sz w:val="30"/>
          <w:szCs w:val="30"/>
        </w:rPr>
      </w:pPr>
      <w:r w:rsidRPr="00884D55">
        <w:rPr>
          <w:sz w:val="30"/>
          <w:szCs w:val="30"/>
        </w:rPr>
        <w:t>Exemple : Testez la fonctionnalité de recherche d'annonces avec un grand nombre de données pour vérifier les performances du système.</w:t>
      </w:r>
    </w:p>
    <w:p w14:paraId="595D3092" w14:textId="671D33A5" w:rsidR="00D8698B" w:rsidRDefault="00D8698B" w:rsidP="00B7625C">
      <w:pPr>
        <w:rPr>
          <w:sz w:val="30"/>
          <w:szCs w:val="30"/>
        </w:rPr>
      </w:pPr>
    </w:p>
    <w:p w14:paraId="66531C47" w14:textId="089281B9" w:rsidR="00D8698B" w:rsidRPr="00884D55" w:rsidRDefault="00D8698B" w:rsidP="00B7625C">
      <w:pPr>
        <w:rPr>
          <w:sz w:val="30"/>
          <w:szCs w:val="30"/>
        </w:rPr>
      </w:pPr>
      <w:r>
        <w:rPr>
          <w:noProof/>
          <w:sz w:val="30"/>
          <w:szCs w:val="30"/>
        </w:rPr>
        <w:drawing>
          <wp:inline distT="0" distB="0" distL="0" distR="0" wp14:anchorId="7787458F" wp14:editId="67717FBE">
            <wp:extent cx="5760720" cy="184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849755"/>
                    </a:xfrm>
                    <a:prstGeom prst="rect">
                      <a:avLst/>
                    </a:prstGeom>
                  </pic:spPr>
                </pic:pic>
              </a:graphicData>
            </a:graphic>
          </wp:inline>
        </w:drawing>
      </w:r>
    </w:p>
    <w:sectPr w:rsidR="00D8698B" w:rsidRPr="00884D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A8"/>
    <w:rsid w:val="00127B16"/>
    <w:rsid w:val="00206DF7"/>
    <w:rsid w:val="0039135A"/>
    <w:rsid w:val="005378DD"/>
    <w:rsid w:val="00595AA8"/>
    <w:rsid w:val="00884D55"/>
    <w:rsid w:val="00B7625C"/>
    <w:rsid w:val="00D8698B"/>
    <w:rsid w:val="00F772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0A1C"/>
  <w15:chartTrackingRefBased/>
  <w15:docId w15:val="{EC395BF1-BFCD-40B6-ACA8-29FA39B5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845</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Khelil</dc:creator>
  <cp:keywords/>
  <dc:description/>
  <cp:lastModifiedBy>Malek Khelil</cp:lastModifiedBy>
  <cp:revision>6</cp:revision>
  <dcterms:created xsi:type="dcterms:W3CDTF">2024-09-17T06:30:00Z</dcterms:created>
  <dcterms:modified xsi:type="dcterms:W3CDTF">2024-09-17T10:09:00Z</dcterms:modified>
</cp:coreProperties>
</file>