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4536"/>
        <w:gridCol w:w="567"/>
        <w:gridCol w:w="1276"/>
        <w:gridCol w:w="1985"/>
        <w:gridCol w:w="850"/>
        <w:gridCol w:w="2665"/>
      </w:tblGrid>
      <w:tr w:rsidR="00520436" w:rsidRPr="00FB67CD" w14:paraId="4E516D9A" w14:textId="77777777" w:rsidTr="00094581">
        <w:trPr>
          <w:trHeight w:val="421"/>
        </w:trPr>
        <w:tc>
          <w:tcPr>
            <w:tcW w:w="2263" w:type="dxa"/>
            <w:shd w:val="clear" w:color="auto" w:fill="DEEAF6"/>
            <w:vAlign w:val="center"/>
          </w:tcPr>
          <w:p w14:paraId="399D1825" w14:textId="77777777" w:rsidR="00520436" w:rsidRPr="00FB67CD" w:rsidRDefault="00520436" w:rsidP="005C4EB3">
            <w:pPr>
              <w:pStyle w:val="Tableheadsmall"/>
              <w:bidi/>
              <w:spacing w:line="360" w:lineRule="auto"/>
              <w:rPr>
                <w:rFonts w:asciiTheme="majorBidi" w:hAnsiTheme="majorBidi" w:cstheme="majorBidi"/>
                <w:b w:val="0"/>
                <w:bCs/>
                <w:sz w:val="22"/>
                <w:szCs w:val="22"/>
              </w:rPr>
            </w:pPr>
            <w:r w:rsidRPr="00FB67CD">
              <w:rPr>
                <w:rFonts w:asciiTheme="majorBidi" w:eastAsia="Open Sans" w:hAnsiTheme="majorBidi" w:cstheme="majorBidi"/>
                <w:b w:val="0"/>
                <w:bCs/>
                <w:sz w:val="22"/>
                <w:szCs w:val="22"/>
                <w:rtl/>
                <w:lang w:eastAsia="ar" w:bidi="ar-MA"/>
              </w:rPr>
              <w:t>عنوان الوحدة</w:t>
            </w:r>
          </w:p>
        </w:tc>
        <w:tc>
          <w:tcPr>
            <w:tcW w:w="4536" w:type="dxa"/>
            <w:vAlign w:val="center"/>
          </w:tcPr>
          <w:p w14:paraId="5AB41D21" w14:textId="2E1DBB16" w:rsidR="00520436" w:rsidRPr="00FB67CD" w:rsidRDefault="00F820DD" w:rsidP="005C4EB3">
            <w:pPr>
              <w:pStyle w:val="Tabletext"/>
              <w:bidi/>
              <w:spacing w:line="360" w:lineRule="auto"/>
              <w:rPr>
                <w:rFonts w:asciiTheme="majorBidi" w:hAnsiTheme="majorBidi" w:cstheme="majorBidi"/>
                <w:sz w:val="22"/>
                <w:szCs w:val="22"/>
              </w:rPr>
            </w:pPr>
            <w:r w:rsidRPr="00FB67CD">
              <w:rPr>
                <w:rFonts w:asciiTheme="majorBidi" w:eastAsia="Open Sans" w:hAnsiTheme="majorBidi" w:cstheme="majorBidi"/>
                <w:sz w:val="22"/>
                <w:szCs w:val="22"/>
                <w:rtl/>
                <w:lang w:eastAsia="ar" w:bidi="ar-MA"/>
              </w:rPr>
              <w:t>الوحدة 8: النشاطات الإبداعية والعلاجية في مجال الرعاية الصحية والاجتماعية</w:t>
            </w:r>
          </w:p>
        </w:tc>
        <w:tc>
          <w:tcPr>
            <w:tcW w:w="567" w:type="dxa"/>
            <w:tcBorders>
              <w:top w:val="nil"/>
              <w:bottom w:val="nil"/>
            </w:tcBorders>
          </w:tcPr>
          <w:p w14:paraId="4ACE6516" w14:textId="77777777" w:rsidR="00520436" w:rsidRPr="00FB67CD" w:rsidRDefault="00520436" w:rsidP="005C4EB3">
            <w:pPr>
              <w:pStyle w:val="Tabletext"/>
              <w:bidi/>
              <w:spacing w:line="360" w:lineRule="auto"/>
              <w:rPr>
                <w:rFonts w:asciiTheme="majorBidi" w:hAnsiTheme="majorBidi" w:cstheme="majorBidi"/>
                <w:sz w:val="22"/>
                <w:szCs w:val="22"/>
              </w:rPr>
            </w:pPr>
          </w:p>
        </w:tc>
        <w:tc>
          <w:tcPr>
            <w:tcW w:w="6776" w:type="dxa"/>
            <w:gridSpan w:val="4"/>
            <w:shd w:val="clear" w:color="auto" w:fill="DEEAF6"/>
            <w:vAlign w:val="center"/>
          </w:tcPr>
          <w:p w14:paraId="6B08DE9F" w14:textId="77777777" w:rsidR="00520436" w:rsidRPr="00FB67CD" w:rsidRDefault="00520436" w:rsidP="005C4EB3">
            <w:pPr>
              <w:pStyle w:val="Tableheadsmall"/>
              <w:bidi/>
              <w:spacing w:line="360" w:lineRule="auto"/>
              <w:rPr>
                <w:rFonts w:asciiTheme="majorBidi" w:hAnsiTheme="majorBidi" w:cstheme="majorBidi"/>
                <w:b w:val="0"/>
                <w:bCs/>
                <w:sz w:val="22"/>
                <w:szCs w:val="22"/>
              </w:rPr>
            </w:pPr>
            <w:r w:rsidRPr="00FB67CD">
              <w:rPr>
                <w:rFonts w:asciiTheme="majorBidi" w:eastAsia="Open Sans" w:hAnsiTheme="majorBidi" w:cstheme="majorBidi"/>
                <w:b w:val="0"/>
                <w:bCs/>
                <w:sz w:val="22"/>
                <w:szCs w:val="22"/>
                <w:rtl/>
                <w:lang w:eastAsia="ar" w:bidi="ar-MA"/>
              </w:rPr>
              <w:t>مفتاح مصطلحات فرص التعلُّم</w:t>
            </w:r>
          </w:p>
        </w:tc>
      </w:tr>
      <w:tr w:rsidR="00520436" w:rsidRPr="00FB67CD" w14:paraId="0E958803" w14:textId="77777777" w:rsidTr="00094581">
        <w:trPr>
          <w:trHeight w:val="568"/>
        </w:trPr>
        <w:tc>
          <w:tcPr>
            <w:tcW w:w="2263" w:type="dxa"/>
            <w:shd w:val="clear" w:color="auto" w:fill="DEEAF6"/>
            <w:vAlign w:val="center"/>
          </w:tcPr>
          <w:p w14:paraId="24E67FE5" w14:textId="77777777" w:rsidR="00520436" w:rsidRPr="00FB67CD" w:rsidRDefault="00520436" w:rsidP="005C4EB3">
            <w:pPr>
              <w:pStyle w:val="Tableheadsmall"/>
              <w:bidi/>
              <w:spacing w:line="360" w:lineRule="auto"/>
              <w:rPr>
                <w:rFonts w:asciiTheme="majorBidi" w:hAnsiTheme="majorBidi" w:cstheme="majorBidi"/>
                <w:b w:val="0"/>
                <w:bCs/>
                <w:sz w:val="22"/>
                <w:szCs w:val="22"/>
              </w:rPr>
            </w:pPr>
            <w:r w:rsidRPr="00FB67CD">
              <w:rPr>
                <w:rFonts w:asciiTheme="majorBidi" w:eastAsia="Open Sans" w:hAnsiTheme="majorBidi" w:cstheme="majorBidi"/>
                <w:b w:val="0"/>
                <w:bCs/>
                <w:sz w:val="22"/>
                <w:szCs w:val="22"/>
                <w:rtl/>
                <w:lang w:eastAsia="ar" w:bidi="ar-MA"/>
              </w:rPr>
              <w:t>ساعات التعلم الموجَّه</w:t>
            </w:r>
          </w:p>
        </w:tc>
        <w:tc>
          <w:tcPr>
            <w:tcW w:w="4536" w:type="dxa"/>
            <w:vAlign w:val="center"/>
          </w:tcPr>
          <w:p w14:paraId="39C52A97" w14:textId="45E376EE" w:rsidR="00520436" w:rsidRPr="00FB67CD" w:rsidRDefault="008821EE" w:rsidP="005C4EB3">
            <w:pPr>
              <w:pStyle w:val="Tabletext"/>
              <w:bidi/>
              <w:spacing w:line="360" w:lineRule="auto"/>
              <w:rPr>
                <w:rFonts w:asciiTheme="majorBidi" w:hAnsiTheme="majorBidi" w:cstheme="majorBidi"/>
                <w:sz w:val="22"/>
                <w:szCs w:val="22"/>
              </w:rPr>
            </w:pPr>
            <w:r w:rsidRPr="00FB67CD">
              <w:rPr>
                <w:rFonts w:asciiTheme="majorBidi" w:eastAsia="Open Sans" w:hAnsiTheme="majorBidi" w:cstheme="majorBidi"/>
                <w:sz w:val="22"/>
                <w:szCs w:val="22"/>
                <w:rtl/>
                <w:lang w:eastAsia="ar" w:bidi="ar-MA"/>
              </w:rPr>
              <w:t>60</w:t>
            </w:r>
          </w:p>
        </w:tc>
        <w:tc>
          <w:tcPr>
            <w:tcW w:w="567" w:type="dxa"/>
            <w:tcBorders>
              <w:top w:val="nil"/>
              <w:bottom w:val="nil"/>
            </w:tcBorders>
          </w:tcPr>
          <w:p w14:paraId="5BFFB7BF" w14:textId="77777777" w:rsidR="00520436" w:rsidRPr="00FB67CD" w:rsidRDefault="00520436" w:rsidP="005C4EB3">
            <w:pPr>
              <w:pStyle w:val="Tabletext"/>
              <w:bidi/>
              <w:spacing w:line="360" w:lineRule="auto"/>
              <w:rPr>
                <w:rFonts w:asciiTheme="majorBidi" w:hAnsiTheme="majorBidi" w:cstheme="majorBidi"/>
                <w:sz w:val="22"/>
                <w:szCs w:val="22"/>
              </w:rPr>
            </w:pPr>
          </w:p>
        </w:tc>
        <w:tc>
          <w:tcPr>
            <w:tcW w:w="1276" w:type="dxa"/>
            <w:vAlign w:val="center"/>
          </w:tcPr>
          <w:p w14:paraId="7C3912DE" w14:textId="29F2441D" w:rsidR="00520436" w:rsidRPr="00FB67CD" w:rsidRDefault="00101796" w:rsidP="005C4EB3">
            <w:pPr>
              <w:pStyle w:val="Tableheadsmall"/>
              <w:bidi/>
              <w:spacing w:line="360" w:lineRule="auto"/>
              <w:jc w:val="left"/>
              <w:rPr>
                <w:rFonts w:asciiTheme="majorBidi" w:hAnsiTheme="majorBidi" w:cstheme="majorBidi"/>
                <w:sz w:val="22"/>
                <w:szCs w:val="22"/>
              </w:rPr>
            </w:pPr>
            <w:r w:rsidRPr="00FB67CD">
              <w:rPr>
                <w:rFonts w:asciiTheme="majorBidi" w:eastAsia="Open Sans" w:hAnsiTheme="majorBidi" w:cstheme="majorBidi"/>
                <w:sz w:val="22"/>
                <w:szCs w:val="22"/>
                <w:lang w:val="en-US" w:eastAsia="ar" w:bidi="en-US"/>
              </w:rPr>
              <w:t>IA</w:t>
            </w:r>
          </w:p>
        </w:tc>
        <w:tc>
          <w:tcPr>
            <w:tcW w:w="1985" w:type="dxa"/>
            <w:vAlign w:val="center"/>
          </w:tcPr>
          <w:p w14:paraId="3495D1D9" w14:textId="07439ACD" w:rsidR="00520436" w:rsidRPr="00FB67CD" w:rsidRDefault="00101796" w:rsidP="005C4EB3">
            <w:pPr>
              <w:pStyle w:val="Tabletext"/>
              <w:bidi/>
              <w:spacing w:line="360" w:lineRule="auto"/>
              <w:rPr>
                <w:rFonts w:asciiTheme="majorBidi" w:hAnsiTheme="majorBidi" w:cstheme="majorBidi"/>
                <w:sz w:val="22"/>
                <w:szCs w:val="22"/>
              </w:rPr>
            </w:pPr>
            <w:r w:rsidRPr="00FB67CD">
              <w:rPr>
                <w:rStyle w:val="normaltextrun"/>
                <w:rFonts w:asciiTheme="majorBidi" w:eastAsia="Open Sans" w:hAnsiTheme="majorBidi" w:cstheme="majorBidi"/>
                <w:sz w:val="22"/>
                <w:szCs w:val="22"/>
                <w:shd w:val="clear" w:color="auto" w:fill="FFFFFF"/>
                <w:rtl/>
                <w:lang w:eastAsia="ar" w:bidi="ar-MA"/>
              </w:rPr>
              <w:t>التقييم الداخلي</w:t>
            </w:r>
          </w:p>
        </w:tc>
        <w:tc>
          <w:tcPr>
            <w:tcW w:w="850" w:type="dxa"/>
            <w:vAlign w:val="center"/>
          </w:tcPr>
          <w:p w14:paraId="72A04DC4" w14:textId="77777777" w:rsidR="00520436" w:rsidRPr="00FB67CD" w:rsidRDefault="00520436" w:rsidP="005C4EB3">
            <w:pPr>
              <w:pStyle w:val="Tableheadsmall"/>
              <w:bidi/>
              <w:spacing w:line="360" w:lineRule="auto"/>
              <w:jc w:val="left"/>
              <w:rPr>
                <w:rFonts w:asciiTheme="majorBidi" w:hAnsiTheme="majorBidi" w:cstheme="majorBidi"/>
                <w:sz w:val="22"/>
                <w:szCs w:val="22"/>
              </w:rPr>
            </w:pPr>
            <w:r w:rsidRPr="00FB67CD">
              <w:rPr>
                <w:rFonts w:asciiTheme="majorBidi" w:eastAsia="Open Sans" w:hAnsiTheme="majorBidi" w:cstheme="majorBidi"/>
                <w:sz w:val="22"/>
                <w:szCs w:val="22"/>
                <w:lang w:val="en-US" w:eastAsia="ar" w:bidi="en-US"/>
              </w:rPr>
              <w:t>RS</w:t>
            </w:r>
          </w:p>
        </w:tc>
        <w:tc>
          <w:tcPr>
            <w:tcW w:w="2665" w:type="dxa"/>
            <w:vAlign w:val="center"/>
          </w:tcPr>
          <w:p w14:paraId="0AD4538A" w14:textId="77777777" w:rsidR="00520436" w:rsidRPr="00FB67CD" w:rsidRDefault="00520436" w:rsidP="005C4EB3">
            <w:pPr>
              <w:pStyle w:val="Tabletext"/>
              <w:bidi/>
              <w:spacing w:line="360" w:lineRule="auto"/>
              <w:rPr>
                <w:rFonts w:asciiTheme="majorBidi" w:hAnsiTheme="majorBidi" w:cstheme="majorBidi"/>
                <w:sz w:val="22"/>
                <w:szCs w:val="22"/>
              </w:rPr>
            </w:pPr>
            <w:r w:rsidRPr="00FB67CD">
              <w:rPr>
                <w:rFonts w:asciiTheme="majorBidi" w:eastAsia="Open Sans" w:hAnsiTheme="majorBidi" w:cstheme="majorBidi"/>
                <w:sz w:val="22"/>
                <w:szCs w:val="22"/>
                <w:rtl/>
                <w:lang w:eastAsia="ar" w:bidi="ar-MA"/>
              </w:rPr>
              <w:t>جلسة المراجعة</w:t>
            </w:r>
          </w:p>
        </w:tc>
      </w:tr>
      <w:tr w:rsidR="00520436" w:rsidRPr="00FB67CD" w14:paraId="413AF3EF" w14:textId="77777777" w:rsidTr="00094581">
        <w:trPr>
          <w:trHeight w:val="536"/>
        </w:trPr>
        <w:tc>
          <w:tcPr>
            <w:tcW w:w="2263" w:type="dxa"/>
            <w:shd w:val="clear" w:color="auto" w:fill="DEEAF6"/>
            <w:vAlign w:val="center"/>
          </w:tcPr>
          <w:p w14:paraId="198F9B62" w14:textId="77777777" w:rsidR="00520436" w:rsidRPr="00FB67CD" w:rsidRDefault="00520436" w:rsidP="005C4EB3">
            <w:pPr>
              <w:pStyle w:val="Tableheadsmall"/>
              <w:bidi/>
              <w:spacing w:line="360" w:lineRule="auto"/>
              <w:rPr>
                <w:rFonts w:asciiTheme="majorBidi" w:hAnsiTheme="majorBidi" w:cstheme="majorBidi"/>
                <w:b w:val="0"/>
                <w:bCs/>
                <w:sz w:val="22"/>
                <w:szCs w:val="22"/>
              </w:rPr>
            </w:pPr>
            <w:r w:rsidRPr="00FB67CD">
              <w:rPr>
                <w:rFonts w:asciiTheme="majorBidi" w:eastAsia="Open Sans" w:hAnsiTheme="majorBidi" w:cstheme="majorBidi"/>
                <w:b w:val="0"/>
                <w:bCs/>
                <w:sz w:val="22"/>
                <w:szCs w:val="22"/>
                <w:rtl/>
                <w:lang w:eastAsia="ar" w:bidi="ar-MA"/>
              </w:rPr>
              <w:t>عدد الدروس</w:t>
            </w:r>
          </w:p>
        </w:tc>
        <w:tc>
          <w:tcPr>
            <w:tcW w:w="4536" w:type="dxa"/>
            <w:vAlign w:val="center"/>
          </w:tcPr>
          <w:p w14:paraId="3548AC3C" w14:textId="5009CD45" w:rsidR="00520436" w:rsidRPr="00FB67CD" w:rsidRDefault="00231F5A" w:rsidP="005C4EB3">
            <w:pPr>
              <w:pStyle w:val="Tabletext"/>
              <w:bidi/>
              <w:spacing w:line="360" w:lineRule="auto"/>
              <w:rPr>
                <w:rFonts w:asciiTheme="majorBidi" w:hAnsiTheme="majorBidi" w:cstheme="majorBidi"/>
                <w:sz w:val="22"/>
                <w:szCs w:val="22"/>
              </w:rPr>
            </w:pPr>
            <w:r w:rsidRPr="00FB67CD">
              <w:rPr>
                <w:rFonts w:asciiTheme="majorBidi" w:eastAsia="Open Sans" w:hAnsiTheme="majorBidi" w:cstheme="majorBidi"/>
                <w:sz w:val="22"/>
                <w:szCs w:val="22"/>
                <w:rtl/>
                <w:lang w:eastAsia="ar" w:bidi="ar-MA"/>
              </w:rPr>
              <w:t>30</w:t>
            </w:r>
          </w:p>
        </w:tc>
        <w:tc>
          <w:tcPr>
            <w:tcW w:w="567" w:type="dxa"/>
            <w:tcBorders>
              <w:top w:val="nil"/>
              <w:bottom w:val="nil"/>
            </w:tcBorders>
          </w:tcPr>
          <w:p w14:paraId="40044506" w14:textId="77777777" w:rsidR="00520436" w:rsidRPr="00FB67CD" w:rsidRDefault="00520436" w:rsidP="005C4EB3">
            <w:pPr>
              <w:pStyle w:val="Tabletext"/>
              <w:bidi/>
              <w:spacing w:line="360" w:lineRule="auto"/>
              <w:rPr>
                <w:rFonts w:asciiTheme="majorBidi" w:hAnsiTheme="majorBidi" w:cstheme="majorBidi"/>
                <w:sz w:val="22"/>
                <w:szCs w:val="22"/>
              </w:rPr>
            </w:pPr>
          </w:p>
        </w:tc>
        <w:tc>
          <w:tcPr>
            <w:tcW w:w="1276" w:type="dxa"/>
            <w:tcBorders>
              <w:bottom w:val="single" w:sz="4" w:space="0" w:color="auto"/>
            </w:tcBorders>
            <w:vAlign w:val="center"/>
          </w:tcPr>
          <w:p w14:paraId="7ED8DF1A" w14:textId="77777777" w:rsidR="00520436" w:rsidRPr="00FB67CD" w:rsidRDefault="00520436" w:rsidP="005C4EB3">
            <w:pPr>
              <w:pStyle w:val="Tableheadsmall"/>
              <w:bidi/>
              <w:spacing w:line="360" w:lineRule="auto"/>
              <w:jc w:val="left"/>
              <w:rPr>
                <w:rFonts w:asciiTheme="majorBidi" w:hAnsiTheme="majorBidi" w:cstheme="majorBidi"/>
                <w:sz w:val="22"/>
                <w:szCs w:val="22"/>
              </w:rPr>
            </w:pPr>
            <w:r w:rsidRPr="00FB67CD">
              <w:rPr>
                <w:rFonts w:asciiTheme="majorBidi" w:eastAsia="Open Sans" w:hAnsiTheme="majorBidi" w:cstheme="majorBidi"/>
                <w:sz w:val="22"/>
                <w:szCs w:val="22"/>
                <w:lang w:val="en-US" w:eastAsia="ar" w:bidi="en-US"/>
              </w:rPr>
              <w:t>GS</w:t>
            </w:r>
          </w:p>
        </w:tc>
        <w:tc>
          <w:tcPr>
            <w:tcW w:w="1985" w:type="dxa"/>
            <w:tcBorders>
              <w:bottom w:val="single" w:sz="4" w:space="0" w:color="auto"/>
            </w:tcBorders>
            <w:vAlign w:val="center"/>
          </w:tcPr>
          <w:p w14:paraId="60F3E62C" w14:textId="77777777" w:rsidR="00520436" w:rsidRPr="00FB67CD" w:rsidRDefault="00520436" w:rsidP="005C4EB3">
            <w:pPr>
              <w:pStyle w:val="Tabletext"/>
              <w:bidi/>
              <w:spacing w:line="360" w:lineRule="auto"/>
              <w:rPr>
                <w:rFonts w:asciiTheme="majorBidi" w:hAnsiTheme="majorBidi" w:cstheme="majorBidi"/>
                <w:sz w:val="22"/>
                <w:szCs w:val="22"/>
              </w:rPr>
            </w:pPr>
            <w:r w:rsidRPr="00FB67CD">
              <w:rPr>
                <w:rFonts w:asciiTheme="majorBidi" w:eastAsia="Open Sans" w:hAnsiTheme="majorBidi" w:cstheme="majorBidi"/>
                <w:sz w:val="22"/>
                <w:szCs w:val="22"/>
                <w:rtl/>
                <w:lang w:eastAsia="ar" w:bidi="ar-MA"/>
              </w:rPr>
              <w:t>المتحدث الضيف</w:t>
            </w:r>
          </w:p>
        </w:tc>
        <w:tc>
          <w:tcPr>
            <w:tcW w:w="850" w:type="dxa"/>
            <w:tcBorders>
              <w:bottom w:val="single" w:sz="4" w:space="0" w:color="auto"/>
            </w:tcBorders>
            <w:vAlign w:val="center"/>
          </w:tcPr>
          <w:p w14:paraId="07D21E66" w14:textId="77777777" w:rsidR="00520436" w:rsidRPr="00FB67CD" w:rsidRDefault="00520436" w:rsidP="005C4EB3">
            <w:pPr>
              <w:pStyle w:val="Tableheadsmall"/>
              <w:bidi/>
              <w:spacing w:line="360" w:lineRule="auto"/>
              <w:jc w:val="left"/>
              <w:rPr>
                <w:rFonts w:asciiTheme="majorBidi" w:hAnsiTheme="majorBidi" w:cstheme="majorBidi"/>
                <w:sz w:val="22"/>
                <w:szCs w:val="22"/>
              </w:rPr>
            </w:pPr>
            <w:r w:rsidRPr="00FB67CD">
              <w:rPr>
                <w:rFonts w:asciiTheme="majorBidi" w:eastAsia="Open Sans" w:hAnsiTheme="majorBidi" w:cstheme="majorBidi"/>
                <w:sz w:val="22"/>
                <w:szCs w:val="22"/>
                <w:lang w:val="en-US" w:eastAsia="ar" w:bidi="en-US"/>
              </w:rPr>
              <w:t>V</w:t>
            </w:r>
          </w:p>
        </w:tc>
        <w:tc>
          <w:tcPr>
            <w:tcW w:w="2665" w:type="dxa"/>
            <w:tcBorders>
              <w:bottom w:val="single" w:sz="4" w:space="0" w:color="auto"/>
            </w:tcBorders>
            <w:vAlign w:val="center"/>
          </w:tcPr>
          <w:p w14:paraId="22E4DE90" w14:textId="77777777" w:rsidR="00520436" w:rsidRPr="00FB67CD" w:rsidRDefault="00520436" w:rsidP="005C4EB3">
            <w:pPr>
              <w:pStyle w:val="Tabletext"/>
              <w:bidi/>
              <w:spacing w:line="360" w:lineRule="auto"/>
              <w:rPr>
                <w:rFonts w:asciiTheme="majorBidi" w:hAnsiTheme="majorBidi" w:cstheme="majorBidi"/>
                <w:sz w:val="22"/>
                <w:szCs w:val="22"/>
              </w:rPr>
            </w:pPr>
            <w:r w:rsidRPr="00FB67CD">
              <w:rPr>
                <w:rFonts w:asciiTheme="majorBidi" w:eastAsia="Open Sans" w:hAnsiTheme="majorBidi" w:cstheme="majorBidi"/>
                <w:sz w:val="22"/>
                <w:szCs w:val="22"/>
                <w:rtl/>
                <w:lang w:eastAsia="ar" w:bidi="ar-MA"/>
              </w:rPr>
              <w:t>زيارة</w:t>
            </w:r>
          </w:p>
        </w:tc>
      </w:tr>
      <w:tr w:rsidR="00520436" w:rsidRPr="00FB67CD" w14:paraId="1BB85BE3" w14:textId="77777777" w:rsidTr="00094581">
        <w:trPr>
          <w:trHeight w:val="272"/>
        </w:trPr>
        <w:tc>
          <w:tcPr>
            <w:tcW w:w="2263" w:type="dxa"/>
            <w:tcBorders>
              <w:bottom w:val="single" w:sz="4" w:space="0" w:color="auto"/>
            </w:tcBorders>
            <w:shd w:val="clear" w:color="auto" w:fill="DEEAF6"/>
            <w:vAlign w:val="center"/>
          </w:tcPr>
          <w:p w14:paraId="0DACE574" w14:textId="77777777" w:rsidR="00520436" w:rsidRPr="00FB67CD" w:rsidRDefault="00520436" w:rsidP="005C4EB3">
            <w:pPr>
              <w:pStyle w:val="Tableheadsmall"/>
              <w:bidi/>
              <w:spacing w:line="360" w:lineRule="auto"/>
              <w:rPr>
                <w:rFonts w:asciiTheme="majorBidi" w:hAnsiTheme="majorBidi" w:cstheme="majorBidi"/>
                <w:b w:val="0"/>
                <w:bCs/>
                <w:sz w:val="22"/>
                <w:szCs w:val="22"/>
              </w:rPr>
            </w:pPr>
            <w:r w:rsidRPr="00FB67CD">
              <w:rPr>
                <w:rFonts w:asciiTheme="majorBidi" w:eastAsia="Open Sans" w:hAnsiTheme="majorBidi" w:cstheme="majorBidi"/>
                <w:b w:val="0"/>
                <w:bCs/>
                <w:sz w:val="22"/>
                <w:szCs w:val="22"/>
                <w:rtl/>
                <w:lang w:eastAsia="ar" w:bidi="ar-MA"/>
              </w:rPr>
              <w:t>مدة الدروس</w:t>
            </w:r>
          </w:p>
        </w:tc>
        <w:tc>
          <w:tcPr>
            <w:tcW w:w="4536" w:type="dxa"/>
            <w:tcBorders>
              <w:bottom w:val="single" w:sz="4" w:space="0" w:color="auto"/>
            </w:tcBorders>
            <w:vAlign w:val="center"/>
          </w:tcPr>
          <w:p w14:paraId="3CEB4D83" w14:textId="6C7067CF" w:rsidR="00520436" w:rsidRPr="00FB67CD" w:rsidRDefault="00231F5A" w:rsidP="005C4EB3">
            <w:pPr>
              <w:pStyle w:val="Tabletext"/>
              <w:bidi/>
              <w:spacing w:line="360" w:lineRule="auto"/>
              <w:rPr>
                <w:rFonts w:asciiTheme="majorBidi" w:hAnsiTheme="majorBidi" w:cstheme="majorBidi"/>
                <w:sz w:val="22"/>
                <w:szCs w:val="22"/>
              </w:rPr>
            </w:pPr>
            <w:r w:rsidRPr="00FB67CD">
              <w:rPr>
                <w:rFonts w:asciiTheme="majorBidi" w:eastAsia="Open Sans" w:hAnsiTheme="majorBidi" w:cstheme="majorBidi"/>
                <w:sz w:val="22"/>
                <w:szCs w:val="22"/>
                <w:rtl/>
                <w:lang w:eastAsia="ar" w:bidi="ar-MA"/>
              </w:rPr>
              <w:t>ساعتان</w:t>
            </w:r>
          </w:p>
        </w:tc>
        <w:tc>
          <w:tcPr>
            <w:tcW w:w="567" w:type="dxa"/>
            <w:tcBorders>
              <w:top w:val="nil"/>
              <w:bottom w:val="nil"/>
            </w:tcBorders>
          </w:tcPr>
          <w:p w14:paraId="2A09612D" w14:textId="77777777" w:rsidR="00520436" w:rsidRPr="00FB67CD" w:rsidRDefault="00520436" w:rsidP="005C4EB3">
            <w:pPr>
              <w:pStyle w:val="Tabletext"/>
              <w:bidi/>
              <w:spacing w:line="360" w:lineRule="auto"/>
              <w:rPr>
                <w:rFonts w:asciiTheme="majorBidi" w:hAnsiTheme="majorBidi" w:cstheme="majorBidi"/>
                <w:sz w:val="22"/>
                <w:szCs w:val="22"/>
              </w:rPr>
            </w:pPr>
          </w:p>
        </w:tc>
        <w:tc>
          <w:tcPr>
            <w:tcW w:w="1276" w:type="dxa"/>
            <w:tcBorders>
              <w:bottom w:val="single" w:sz="4" w:space="0" w:color="auto"/>
            </w:tcBorders>
            <w:vAlign w:val="center"/>
          </w:tcPr>
          <w:p w14:paraId="44E1B2DF" w14:textId="77777777" w:rsidR="00520436" w:rsidRPr="00FB67CD" w:rsidRDefault="00520436" w:rsidP="005C4EB3">
            <w:pPr>
              <w:pStyle w:val="Tableheadsmall"/>
              <w:bidi/>
              <w:spacing w:line="360" w:lineRule="auto"/>
              <w:jc w:val="left"/>
              <w:rPr>
                <w:rFonts w:asciiTheme="majorBidi" w:hAnsiTheme="majorBidi" w:cstheme="majorBidi"/>
                <w:sz w:val="22"/>
                <w:szCs w:val="22"/>
              </w:rPr>
            </w:pPr>
            <w:r w:rsidRPr="00FB67CD">
              <w:rPr>
                <w:rFonts w:asciiTheme="majorBidi" w:eastAsia="Open Sans" w:hAnsiTheme="majorBidi" w:cstheme="majorBidi"/>
                <w:sz w:val="22"/>
                <w:szCs w:val="22"/>
                <w:lang w:val="en-US" w:eastAsia="ar" w:bidi="en-US"/>
              </w:rPr>
              <w:t>IS</w:t>
            </w:r>
          </w:p>
        </w:tc>
        <w:tc>
          <w:tcPr>
            <w:tcW w:w="1985" w:type="dxa"/>
            <w:tcBorders>
              <w:bottom w:val="single" w:sz="4" w:space="0" w:color="auto"/>
            </w:tcBorders>
            <w:vAlign w:val="center"/>
          </w:tcPr>
          <w:p w14:paraId="2197DF58" w14:textId="1E9C1070" w:rsidR="00520436" w:rsidRPr="00FB67CD" w:rsidRDefault="00520436" w:rsidP="005C4EB3">
            <w:pPr>
              <w:pStyle w:val="Tabletext"/>
              <w:bidi/>
              <w:spacing w:line="360" w:lineRule="auto"/>
              <w:rPr>
                <w:rFonts w:asciiTheme="majorBidi" w:hAnsiTheme="majorBidi" w:cstheme="majorBidi"/>
                <w:sz w:val="22"/>
                <w:szCs w:val="22"/>
              </w:rPr>
            </w:pPr>
            <w:r w:rsidRPr="00FB67CD">
              <w:rPr>
                <w:rFonts w:asciiTheme="majorBidi" w:eastAsia="Open Sans" w:hAnsiTheme="majorBidi" w:cstheme="majorBidi"/>
                <w:sz w:val="22"/>
                <w:szCs w:val="22"/>
                <w:rtl/>
                <w:lang w:eastAsia="ar" w:bidi="ar-MA"/>
              </w:rPr>
              <w:t>دراسة مستقلة</w:t>
            </w:r>
          </w:p>
        </w:tc>
        <w:tc>
          <w:tcPr>
            <w:tcW w:w="850" w:type="dxa"/>
            <w:tcBorders>
              <w:bottom w:val="single" w:sz="4" w:space="0" w:color="auto"/>
            </w:tcBorders>
            <w:vAlign w:val="center"/>
          </w:tcPr>
          <w:p w14:paraId="5A5FEDA3" w14:textId="6147BBC1" w:rsidR="00520436" w:rsidRPr="00FB67CD" w:rsidRDefault="00101796" w:rsidP="005C4EB3">
            <w:pPr>
              <w:pStyle w:val="Tableheadsmall"/>
              <w:bidi/>
              <w:spacing w:line="360" w:lineRule="auto"/>
              <w:jc w:val="left"/>
              <w:rPr>
                <w:rFonts w:asciiTheme="majorBidi" w:hAnsiTheme="majorBidi" w:cstheme="majorBidi"/>
                <w:sz w:val="22"/>
                <w:szCs w:val="22"/>
              </w:rPr>
            </w:pPr>
            <w:r w:rsidRPr="00FB67CD">
              <w:rPr>
                <w:rFonts w:asciiTheme="majorBidi" w:eastAsia="Open Sans" w:hAnsiTheme="majorBidi" w:cstheme="majorBidi"/>
                <w:sz w:val="22"/>
                <w:szCs w:val="22"/>
                <w:lang w:val="en-US" w:eastAsia="ar" w:bidi="en-US"/>
              </w:rPr>
              <w:t>C</w:t>
            </w:r>
          </w:p>
        </w:tc>
        <w:tc>
          <w:tcPr>
            <w:tcW w:w="2665" w:type="dxa"/>
            <w:tcBorders>
              <w:bottom w:val="single" w:sz="4" w:space="0" w:color="auto"/>
            </w:tcBorders>
            <w:vAlign w:val="center"/>
          </w:tcPr>
          <w:p w14:paraId="2D2C68AC" w14:textId="78B06511" w:rsidR="00520436" w:rsidRPr="00FB67CD" w:rsidRDefault="00101796" w:rsidP="005C4EB3">
            <w:pPr>
              <w:pStyle w:val="Tabletext"/>
              <w:bidi/>
              <w:spacing w:line="360" w:lineRule="auto"/>
              <w:rPr>
                <w:rFonts w:asciiTheme="majorBidi" w:hAnsiTheme="majorBidi" w:cstheme="majorBidi"/>
                <w:sz w:val="22"/>
                <w:szCs w:val="22"/>
              </w:rPr>
            </w:pPr>
            <w:r w:rsidRPr="00FB67CD">
              <w:rPr>
                <w:rStyle w:val="normaltextrun"/>
                <w:rFonts w:asciiTheme="majorBidi" w:eastAsia="Open Sans" w:hAnsiTheme="majorBidi" w:cstheme="majorBidi"/>
                <w:sz w:val="22"/>
                <w:szCs w:val="22"/>
                <w:shd w:val="clear" w:color="auto" w:fill="FFFFFF"/>
                <w:rtl/>
                <w:lang w:eastAsia="ar" w:bidi="ar-MA"/>
              </w:rPr>
              <w:t>أنشطة الصف تحت إشراف المعلم </w:t>
            </w:r>
          </w:p>
        </w:tc>
      </w:tr>
    </w:tbl>
    <w:p w14:paraId="0A941A0B" w14:textId="77777777" w:rsidR="006651F3" w:rsidRPr="00FB67CD" w:rsidRDefault="00B72A92" w:rsidP="005C4EB3">
      <w:pPr>
        <w:pStyle w:val="Tableheadsmall"/>
        <w:bidi/>
        <w:spacing w:line="360" w:lineRule="auto"/>
        <w:rPr>
          <w:rFonts w:asciiTheme="majorBidi" w:hAnsiTheme="majorBidi" w:cstheme="majorBidi"/>
          <w:sz w:val="22"/>
          <w:szCs w:val="22"/>
        </w:rPr>
      </w:pPr>
      <w:r w:rsidRPr="00FB67CD">
        <w:rPr>
          <w:rFonts w:asciiTheme="majorBidi" w:eastAsia="Open Sans" w:hAnsiTheme="majorBidi" w:cstheme="majorBidi"/>
          <w:sz w:val="22"/>
          <w:szCs w:val="22"/>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3"/>
        <w:gridCol w:w="2880"/>
        <w:gridCol w:w="1305"/>
        <w:gridCol w:w="6776"/>
        <w:gridCol w:w="2269"/>
      </w:tblGrid>
      <w:tr w:rsidR="00382ECA" w:rsidRPr="00601F61" w14:paraId="7750DF71" w14:textId="77777777" w:rsidTr="00361FD9">
        <w:trPr>
          <w:trHeight w:val="667"/>
          <w:tblHeader/>
        </w:trPr>
        <w:tc>
          <w:tcPr>
            <w:tcW w:w="913" w:type="dxa"/>
            <w:shd w:val="clear" w:color="auto" w:fill="DEEAF6"/>
            <w:vAlign w:val="center"/>
          </w:tcPr>
          <w:p w14:paraId="61A30820" w14:textId="77777777" w:rsidR="00635290" w:rsidRPr="00601F61" w:rsidRDefault="00635290" w:rsidP="00601F61">
            <w:pPr>
              <w:pStyle w:val="Tableheadsmall"/>
              <w:bidi/>
              <w:spacing w:before="80" w:line="360" w:lineRule="auto"/>
              <w:ind w:left="0" w:right="37"/>
              <w:jc w:val="left"/>
              <w:rPr>
                <w:rFonts w:asciiTheme="majorBidi" w:hAnsiTheme="majorBidi" w:cstheme="majorBidi"/>
                <w:b w:val="0"/>
                <w:bCs/>
                <w:sz w:val="22"/>
                <w:szCs w:val="22"/>
              </w:rPr>
            </w:pPr>
            <w:r w:rsidRPr="00601F61">
              <w:rPr>
                <w:rFonts w:asciiTheme="majorBidi" w:eastAsia="Open Sans" w:hAnsiTheme="majorBidi" w:cstheme="majorBidi"/>
                <w:b w:val="0"/>
                <w:bCs/>
                <w:sz w:val="22"/>
                <w:szCs w:val="22"/>
                <w:rtl/>
                <w:lang w:eastAsia="ar" w:bidi="ar-MA"/>
              </w:rPr>
              <w:lastRenderedPageBreak/>
              <w:t>الدرس</w:t>
            </w:r>
          </w:p>
        </w:tc>
        <w:tc>
          <w:tcPr>
            <w:tcW w:w="2880" w:type="dxa"/>
            <w:shd w:val="clear" w:color="auto" w:fill="DEEAF6"/>
            <w:vAlign w:val="center"/>
          </w:tcPr>
          <w:p w14:paraId="467B9D6C" w14:textId="77777777" w:rsidR="00635290" w:rsidRPr="00601F61" w:rsidRDefault="00635290" w:rsidP="00601F61">
            <w:pPr>
              <w:pStyle w:val="Tableheadsmall"/>
              <w:bidi/>
              <w:spacing w:before="80" w:line="360" w:lineRule="auto"/>
              <w:jc w:val="left"/>
              <w:rPr>
                <w:rFonts w:asciiTheme="majorBidi" w:hAnsiTheme="majorBidi" w:cstheme="majorBidi"/>
                <w:b w:val="0"/>
                <w:bCs/>
                <w:sz w:val="22"/>
                <w:szCs w:val="22"/>
              </w:rPr>
            </w:pPr>
            <w:r w:rsidRPr="00601F61">
              <w:rPr>
                <w:rFonts w:asciiTheme="majorBidi" w:eastAsia="Open Sans" w:hAnsiTheme="majorBidi" w:cstheme="majorBidi"/>
                <w:b w:val="0"/>
                <w:bCs/>
                <w:sz w:val="22"/>
                <w:szCs w:val="22"/>
                <w:rtl/>
                <w:lang w:eastAsia="ar" w:bidi="ar-MA"/>
              </w:rPr>
              <w:t>الموضوع</w:t>
            </w:r>
          </w:p>
        </w:tc>
        <w:tc>
          <w:tcPr>
            <w:tcW w:w="1305" w:type="dxa"/>
            <w:shd w:val="clear" w:color="auto" w:fill="DEEAF6"/>
            <w:vAlign w:val="center"/>
          </w:tcPr>
          <w:p w14:paraId="0F53245C" w14:textId="77777777" w:rsidR="00635290" w:rsidRPr="00601F61" w:rsidRDefault="00635290" w:rsidP="00601F61">
            <w:pPr>
              <w:pStyle w:val="Tableheadsmall"/>
              <w:bidi/>
              <w:spacing w:before="80" w:line="360" w:lineRule="auto"/>
              <w:ind w:left="0" w:right="0"/>
              <w:jc w:val="left"/>
              <w:rPr>
                <w:rFonts w:asciiTheme="majorBidi" w:hAnsiTheme="majorBidi" w:cstheme="majorBidi"/>
                <w:b w:val="0"/>
                <w:bCs/>
                <w:sz w:val="22"/>
                <w:szCs w:val="22"/>
              </w:rPr>
            </w:pPr>
            <w:r w:rsidRPr="00601F61">
              <w:rPr>
                <w:rFonts w:asciiTheme="majorBidi" w:eastAsia="Open Sans" w:hAnsiTheme="majorBidi" w:cstheme="majorBidi"/>
                <w:b w:val="0"/>
                <w:bCs/>
                <w:sz w:val="22"/>
                <w:szCs w:val="22"/>
                <w:rtl/>
                <w:lang w:eastAsia="ar" w:bidi="ar-MA"/>
              </w:rPr>
              <w:t>نوع الدرس</w:t>
            </w:r>
          </w:p>
        </w:tc>
        <w:tc>
          <w:tcPr>
            <w:tcW w:w="6776" w:type="dxa"/>
            <w:shd w:val="clear" w:color="auto" w:fill="DEEAF6"/>
            <w:vAlign w:val="center"/>
          </w:tcPr>
          <w:p w14:paraId="03A69506" w14:textId="77777777" w:rsidR="00635290" w:rsidRPr="00601F61" w:rsidRDefault="00635290" w:rsidP="00601F61">
            <w:pPr>
              <w:pStyle w:val="Tableheadsmall"/>
              <w:bidi/>
              <w:spacing w:before="80" w:line="360" w:lineRule="auto"/>
              <w:jc w:val="left"/>
              <w:rPr>
                <w:rFonts w:asciiTheme="majorBidi" w:hAnsiTheme="majorBidi" w:cstheme="majorBidi"/>
                <w:b w:val="0"/>
                <w:bCs/>
                <w:sz w:val="22"/>
                <w:szCs w:val="22"/>
              </w:rPr>
            </w:pPr>
            <w:r w:rsidRPr="00601F61">
              <w:rPr>
                <w:rFonts w:asciiTheme="majorBidi" w:eastAsia="Open Sans" w:hAnsiTheme="majorBidi" w:cstheme="majorBidi"/>
                <w:b w:val="0"/>
                <w:bCs/>
                <w:sz w:val="22"/>
                <w:szCs w:val="22"/>
                <w:rtl/>
                <w:lang w:eastAsia="ar" w:bidi="ar-MA"/>
              </w:rPr>
              <w:t>النشاطات المقترحة</w:t>
            </w:r>
          </w:p>
        </w:tc>
        <w:tc>
          <w:tcPr>
            <w:tcW w:w="2269" w:type="dxa"/>
            <w:shd w:val="clear" w:color="auto" w:fill="DEEAF6"/>
            <w:vAlign w:val="center"/>
          </w:tcPr>
          <w:p w14:paraId="28AFB21E" w14:textId="2916D04F" w:rsidR="00635290" w:rsidRPr="00601F61" w:rsidRDefault="002A057E" w:rsidP="00601F61">
            <w:pPr>
              <w:pStyle w:val="Tableheadsmall"/>
              <w:bidi/>
              <w:spacing w:before="80" w:line="360" w:lineRule="auto"/>
              <w:jc w:val="left"/>
              <w:rPr>
                <w:rFonts w:asciiTheme="majorBidi" w:hAnsiTheme="majorBidi" w:cstheme="majorBidi"/>
                <w:b w:val="0"/>
                <w:bCs/>
                <w:sz w:val="22"/>
                <w:szCs w:val="22"/>
              </w:rPr>
            </w:pPr>
            <w:r w:rsidRPr="00601F61">
              <w:rPr>
                <w:rFonts w:asciiTheme="majorBidi" w:eastAsia="Open Sans" w:hAnsiTheme="majorBidi" w:cstheme="majorBidi"/>
                <w:b w:val="0"/>
                <w:bCs/>
                <w:sz w:val="22"/>
                <w:szCs w:val="22"/>
                <w:rtl/>
                <w:lang w:eastAsia="ar" w:bidi="ar-MA"/>
              </w:rPr>
              <w:t>الموارد</w:t>
            </w:r>
          </w:p>
        </w:tc>
      </w:tr>
      <w:tr w:rsidR="0014526C" w:rsidRPr="00601F61" w14:paraId="2BEB69D8" w14:textId="77777777" w:rsidTr="000167AF">
        <w:trPr>
          <w:trHeight w:val="409"/>
        </w:trPr>
        <w:tc>
          <w:tcPr>
            <w:tcW w:w="14143" w:type="dxa"/>
            <w:gridSpan w:val="5"/>
            <w:shd w:val="clear" w:color="auto" w:fill="DEEAF6"/>
            <w:vAlign w:val="center"/>
          </w:tcPr>
          <w:p w14:paraId="7498FB3E" w14:textId="65C1144A" w:rsidR="0014526C" w:rsidRPr="00601F61" w:rsidRDefault="00641C74" w:rsidP="005C4EB3">
            <w:pPr>
              <w:pStyle w:val="Learningaimtopic"/>
              <w:bidi/>
              <w:spacing w:line="360" w:lineRule="auto"/>
              <w:ind w:left="113"/>
              <w:rPr>
                <w:rFonts w:asciiTheme="majorBidi" w:hAnsiTheme="majorBidi" w:cstheme="majorBidi"/>
                <w:b w:val="0"/>
                <w:bCs/>
                <w:szCs w:val="22"/>
              </w:rPr>
            </w:pPr>
            <w:r w:rsidRPr="00601F61">
              <w:rPr>
                <w:rFonts w:asciiTheme="majorBidi" w:eastAsia="Open Sans" w:hAnsiTheme="majorBidi" w:cstheme="majorBidi"/>
                <w:b w:val="0"/>
                <w:bCs/>
                <w:szCs w:val="22"/>
                <w:rtl/>
                <w:lang w:eastAsia="ar" w:bidi="ar-MA"/>
              </w:rPr>
              <w:t>نتاج التعلم أ: معرفة مختلف النشاطات الإبداعية والعلاجية وفوائدها</w:t>
            </w:r>
          </w:p>
        </w:tc>
      </w:tr>
      <w:tr w:rsidR="00231F5A" w:rsidRPr="00FB67CD" w14:paraId="72F0B740" w14:textId="77777777" w:rsidTr="00361FD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74"/>
        </w:trPr>
        <w:tc>
          <w:tcPr>
            <w:tcW w:w="913" w:type="dxa"/>
          </w:tcPr>
          <w:p w14:paraId="13E160BE" w14:textId="598E3468" w:rsidR="00231F5A" w:rsidRPr="00FB67CD" w:rsidRDefault="00231F5A" w:rsidP="005C4EB3">
            <w:pPr>
              <w:pBdr>
                <w:top w:val="nil"/>
                <w:left w:val="nil"/>
                <w:bottom w:val="nil"/>
                <w:right w:val="nil"/>
                <w:between w:val="nil"/>
              </w:pBdr>
              <w:bidi/>
              <w:spacing w:before="60" w:after="0" w:line="360" w:lineRule="auto"/>
              <w:jc w:val="center"/>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1–2</w:t>
            </w:r>
          </w:p>
        </w:tc>
        <w:tc>
          <w:tcPr>
            <w:tcW w:w="2880" w:type="dxa"/>
          </w:tcPr>
          <w:p w14:paraId="484902FC" w14:textId="77777777" w:rsidR="00231F5A" w:rsidRPr="00FB67CD" w:rsidRDefault="00231F5A" w:rsidP="005C4EB3">
            <w:pPr>
              <w:pBdr>
                <w:top w:val="nil"/>
                <w:left w:val="nil"/>
                <w:bottom w:val="nil"/>
                <w:right w:val="nil"/>
                <w:between w:val="nil"/>
              </w:pBdr>
              <w:tabs>
                <w:tab w:val="left" w:pos="340"/>
              </w:tabs>
              <w:bidi/>
              <w:spacing w:before="60" w:after="60" w:line="360" w:lineRule="auto"/>
              <w:ind w:left="340" w:hanging="340"/>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المقدمة</w:t>
            </w:r>
          </w:p>
          <w:p w14:paraId="23FB5543" w14:textId="6BAF6226" w:rsidR="00231F5A" w:rsidRPr="00FB67CD" w:rsidRDefault="00231F5A" w:rsidP="005C4EB3">
            <w:pPr>
              <w:bidi/>
              <w:spacing w:before="60" w:after="60" w:line="360" w:lineRule="auto"/>
              <w:rPr>
                <w:rFonts w:asciiTheme="majorBidi" w:eastAsia="Open Sans" w:hAnsiTheme="majorBidi" w:cstheme="majorBidi"/>
                <w:b/>
                <w:sz w:val="22"/>
                <w:szCs w:val="22"/>
              </w:rPr>
            </w:pPr>
            <w:r w:rsidRPr="00FB67CD">
              <w:rPr>
                <w:rFonts w:asciiTheme="majorBidi" w:eastAsia="Open Sans" w:hAnsiTheme="majorBidi" w:cstheme="majorBidi"/>
                <w:b/>
                <w:bCs/>
                <w:sz w:val="22"/>
                <w:szCs w:val="22"/>
                <w:rtl/>
                <w:lang w:eastAsia="ar" w:bidi="ar-MA"/>
              </w:rPr>
              <w:t>أ1 النشاطات الإبداعية والعلاجية في مجال الرعاية الصحية والاجتماعية:</w:t>
            </w:r>
          </w:p>
          <w:p w14:paraId="7C02B058" w14:textId="4C3BF981" w:rsidR="00231F5A" w:rsidRPr="00FB67CD" w:rsidRDefault="00171415" w:rsidP="005C4EB3">
            <w:pPr>
              <w:bidi/>
              <w:spacing w:before="60" w:after="60" w:line="360" w:lineRule="auto"/>
              <w:rPr>
                <w:rFonts w:asciiTheme="majorBidi" w:eastAsia="Open Sans" w:hAnsiTheme="majorBidi" w:cstheme="majorBidi"/>
                <w:sz w:val="22"/>
                <w:szCs w:val="22"/>
              </w:rPr>
            </w:pPr>
            <w:r w:rsidRPr="00FB67CD">
              <w:rPr>
                <w:rFonts w:asciiTheme="majorBidi" w:eastAsia="Open Sans" w:hAnsiTheme="majorBidi" w:cstheme="majorBidi"/>
                <w:sz w:val="22"/>
                <w:szCs w:val="22"/>
                <w:rtl/>
                <w:lang w:eastAsia="ar" w:bidi="ar-MA"/>
              </w:rPr>
              <w:t xml:space="preserve">النشاطات المقترحة في الفنون والحِرَف اليدوية والفنون الأدائية: </w:t>
            </w:r>
          </w:p>
          <w:p w14:paraId="0E342B57" w14:textId="0B7ED813" w:rsidR="00231F5A" w:rsidRPr="00FB67CD" w:rsidRDefault="00231F5A" w:rsidP="005C4EB3">
            <w:pPr>
              <w:widowControl w:val="0"/>
              <w:numPr>
                <w:ilvl w:val="0"/>
                <w:numId w:val="5"/>
              </w:numPr>
              <w:pBdr>
                <w:top w:val="nil"/>
                <w:left w:val="nil"/>
                <w:bottom w:val="nil"/>
                <w:right w:val="nil"/>
                <w:between w:val="nil"/>
              </w:pBdr>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الرسم والتلوين</w:t>
            </w:r>
          </w:p>
          <w:p w14:paraId="026F5664" w14:textId="77777777" w:rsidR="00231F5A" w:rsidRPr="00FB67CD" w:rsidRDefault="00231F5A" w:rsidP="005C4EB3">
            <w:pPr>
              <w:widowControl w:val="0"/>
              <w:numPr>
                <w:ilvl w:val="0"/>
                <w:numId w:val="5"/>
              </w:numPr>
              <w:pBdr>
                <w:top w:val="nil"/>
                <w:left w:val="nil"/>
                <w:bottom w:val="nil"/>
                <w:right w:val="nil"/>
                <w:between w:val="nil"/>
              </w:pBdr>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التصوير الفوتوغرافي</w:t>
            </w:r>
          </w:p>
          <w:p w14:paraId="0451ED22" w14:textId="1C33FC37" w:rsidR="00231F5A" w:rsidRPr="00FB67CD" w:rsidRDefault="00231F5A" w:rsidP="005C4EB3">
            <w:pPr>
              <w:widowControl w:val="0"/>
              <w:numPr>
                <w:ilvl w:val="0"/>
                <w:numId w:val="5"/>
              </w:numPr>
              <w:pBdr>
                <w:top w:val="nil"/>
                <w:left w:val="nil"/>
                <w:bottom w:val="nil"/>
                <w:right w:val="nil"/>
                <w:between w:val="nil"/>
              </w:pBdr>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الحياكة</w:t>
            </w:r>
          </w:p>
          <w:p w14:paraId="5602EAAC" w14:textId="77777777" w:rsidR="00231F5A" w:rsidRPr="00FB67CD" w:rsidRDefault="00231F5A" w:rsidP="005C4EB3">
            <w:pPr>
              <w:widowControl w:val="0"/>
              <w:numPr>
                <w:ilvl w:val="0"/>
                <w:numId w:val="5"/>
              </w:numPr>
              <w:pBdr>
                <w:top w:val="nil"/>
                <w:left w:val="nil"/>
                <w:bottom w:val="nil"/>
                <w:right w:val="nil"/>
                <w:between w:val="nil"/>
              </w:pBdr>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الخياطة</w:t>
            </w:r>
          </w:p>
          <w:p w14:paraId="48F1B798" w14:textId="2FDE9A41" w:rsidR="00231F5A" w:rsidRPr="00FB67CD" w:rsidRDefault="00231F5A" w:rsidP="005C4EB3">
            <w:pPr>
              <w:widowControl w:val="0"/>
              <w:numPr>
                <w:ilvl w:val="0"/>
                <w:numId w:val="5"/>
              </w:numPr>
              <w:pBdr>
                <w:top w:val="nil"/>
                <w:left w:val="nil"/>
                <w:bottom w:val="nil"/>
                <w:right w:val="nil"/>
                <w:between w:val="nil"/>
              </w:pBdr>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الدراما</w:t>
            </w:r>
          </w:p>
          <w:p w14:paraId="4886310D" w14:textId="6F5C51CC" w:rsidR="003A00C0" w:rsidRPr="00FB67CD" w:rsidRDefault="00231F5A" w:rsidP="005C4EB3">
            <w:pPr>
              <w:widowControl w:val="0"/>
              <w:numPr>
                <w:ilvl w:val="0"/>
                <w:numId w:val="5"/>
              </w:numPr>
              <w:pBdr>
                <w:top w:val="nil"/>
                <w:left w:val="nil"/>
                <w:bottom w:val="nil"/>
                <w:right w:val="nil"/>
                <w:between w:val="nil"/>
              </w:pBdr>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الغناء والموسيقى</w:t>
            </w:r>
          </w:p>
          <w:p w14:paraId="67044725" w14:textId="27A38DDD" w:rsidR="00231F5A" w:rsidRPr="00FB67CD" w:rsidRDefault="00231F5A" w:rsidP="005C4EB3">
            <w:pPr>
              <w:bidi/>
              <w:spacing w:before="80" w:after="60" w:line="360" w:lineRule="auto"/>
              <w:rPr>
                <w:rFonts w:asciiTheme="majorBidi" w:eastAsia="Open Sans" w:hAnsiTheme="majorBidi" w:cstheme="majorBidi"/>
                <w:b/>
                <w:sz w:val="22"/>
                <w:szCs w:val="22"/>
              </w:rPr>
            </w:pPr>
            <w:r w:rsidRPr="00FB67CD">
              <w:rPr>
                <w:rFonts w:asciiTheme="majorBidi" w:eastAsia="Open Sans" w:hAnsiTheme="majorBidi" w:cstheme="majorBidi"/>
                <w:b/>
                <w:bCs/>
                <w:sz w:val="22"/>
                <w:szCs w:val="22"/>
                <w:rtl/>
                <w:lang w:eastAsia="ar" w:bidi="ar-MA"/>
              </w:rPr>
              <w:t>أ3 الفوائد</w:t>
            </w:r>
          </w:p>
          <w:p w14:paraId="2A2A4D21" w14:textId="77777777" w:rsidR="00231F5A" w:rsidRPr="00FB67CD" w:rsidRDefault="00231F5A" w:rsidP="005C4EB3">
            <w:pPr>
              <w:widowControl w:val="0"/>
              <w:numPr>
                <w:ilvl w:val="0"/>
                <w:numId w:val="4"/>
              </w:numPr>
              <w:pBdr>
                <w:top w:val="nil"/>
                <w:left w:val="nil"/>
                <w:bottom w:val="nil"/>
                <w:right w:val="nil"/>
                <w:between w:val="nil"/>
              </w:pBdr>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الاحتياجات الجسدية</w:t>
            </w:r>
          </w:p>
          <w:p w14:paraId="33DDBA0A" w14:textId="77777777" w:rsidR="00231F5A" w:rsidRPr="00FB67CD" w:rsidRDefault="00231F5A" w:rsidP="005C4EB3">
            <w:pPr>
              <w:widowControl w:val="0"/>
              <w:numPr>
                <w:ilvl w:val="0"/>
                <w:numId w:val="4"/>
              </w:numPr>
              <w:pBdr>
                <w:top w:val="nil"/>
                <w:left w:val="nil"/>
                <w:bottom w:val="nil"/>
                <w:right w:val="nil"/>
                <w:between w:val="nil"/>
              </w:pBdr>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الجوانب الإدراكية</w:t>
            </w:r>
          </w:p>
          <w:p w14:paraId="5C36DD4F" w14:textId="77777777" w:rsidR="00231F5A" w:rsidRPr="00FB67CD" w:rsidRDefault="00231F5A" w:rsidP="005C4EB3">
            <w:pPr>
              <w:widowControl w:val="0"/>
              <w:numPr>
                <w:ilvl w:val="0"/>
                <w:numId w:val="4"/>
              </w:numPr>
              <w:pBdr>
                <w:top w:val="nil"/>
                <w:left w:val="nil"/>
                <w:bottom w:val="nil"/>
                <w:right w:val="nil"/>
                <w:between w:val="nil"/>
              </w:pBdr>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الاحتياجات العاطفية</w:t>
            </w:r>
          </w:p>
          <w:p w14:paraId="6B16968A" w14:textId="269B1C90" w:rsidR="00231F5A" w:rsidRPr="00FB67CD" w:rsidRDefault="00231F5A" w:rsidP="005C4EB3">
            <w:pPr>
              <w:widowControl w:val="0"/>
              <w:numPr>
                <w:ilvl w:val="0"/>
                <w:numId w:val="4"/>
              </w:numPr>
              <w:pBdr>
                <w:top w:val="nil"/>
                <w:left w:val="nil"/>
                <w:bottom w:val="nil"/>
                <w:right w:val="nil"/>
                <w:between w:val="nil"/>
              </w:pBdr>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الآثار الاجتماعية</w:t>
            </w:r>
          </w:p>
        </w:tc>
        <w:tc>
          <w:tcPr>
            <w:tcW w:w="1305" w:type="dxa"/>
          </w:tcPr>
          <w:p w14:paraId="5C9A26A4" w14:textId="78A89EB1" w:rsidR="00231F5A" w:rsidRPr="00FB67CD" w:rsidRDefault="00983619" w:rsidP="005C4EB3">
            <w:pPr>
              <w:pBdr>
                <w:top w:val="nil"/>
                <w:left w:val="nil"/>
                <w:bottom w:val="nil"/>
                <w:right w:val="nil"/>
                <w:between w:val="nil"/>
              </w:pBdr>
              <w:bidi/>
              <w:spacing w:before="80" w:after="8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أنشطة الصف تحت إشراف المعلم</w:t>
            </w:r>
          </w:p>
        </w:tc>
        <w:tc>
          <w:tcPr>
            <w:tcW w:w="6776" w:type="dxa"/>
          </w:tcPr>
          <w:p w14:paraId="741EC200" w14:textId="24D4FE64" w:rsidR="00332F47" w:rsidRPr="00FB67CD" w:rsidRDefault="00231F5A" w:rsidP="005C4EB3">
            <w:pPr>
              <w:pStyle w:val="ListParagraph"/>
              <w:numPr>
                <w:ilvl w:val="0"/>
                <w:numId w:val="23"/>
              </w:numPr>
              <w:bidi/>
              <w:spacing w:before="60" w:after="60" w:line="360" w:lineRule="auto"/>
              <w:ind w:left="325" w:hanging="284"/>
              <w:rPr>
                <w:rFonts w:asciiTheme="majorBidi" w:eastAsia="Open Sans" w:hAnsiTheme="majorBidi" w:cstheme="majorBidi"/>
                <w:b/>
              </w:rPr>
            </w:pPr>
            <w:r w:rsidRPr="00FB67CD">
              <w:rPr>
                <w:rFonts w:asciiTheme="majorBidi" w:eastAsia="Open Sans" w:hAnsiTheme="majorBidi" w:cstheme="majorBidi"/>
                <w:b/>
                <w:bCs/>
                <w:rtl/>
                <w:lang w:eastAsia="ar" w:bidi="ar-MA"/>
              </w:rPr>
              <w:t xml:space="preserve">مُقدمة تحت إشراف المُعلم: </w:t>
            </w:r>
            <w:r w:rsidRPr="00FB67CD">
              <w:rPr>
                <w:rFonts w:asciiTheme="majorBidi" w:eastAsia="Open Sans" w:hAnsiTheme="majorBidi" w:cstheme="majorBidi"/>
                <w:rtl/>
                <w:lang w:eastAsia="ar" w:bidi="ar-MA"/>
              </w:rPr>
              <w:t>عرض الوحدة وتوضيح طبيعة نتاجات التعلم وعدد الواجبات التي سينفذها المتعلمون.</w:t>
            </w:r>
          </w:p>
          <w:p w14:paraId="158A3C69" w14:textId="77777777" w:rsidR="00681516" w:rsidRPr="00FB67CD" w:rsidRDefault="00231F5A" w:rsidP="005C4EB3">
            <w:pPr>
              <w:bidi/>
              <w:spacing w:before="60" w:after="60" w:line="360" w:lineRule="auto"/>
              <w:ind w:left="325"/>
              <w:rPr>
                <w:rFonts w:asciiTheme="majorBidi" w:eastAsia="Open Sans" w:hAnsiTheme="majorBidi" w:cstheme="majorBidi"/>
                <w:b/>
                <w:sz w:val="22"/>
                <w:szCs w:val="22"/>
              </w:rPr>
            </w:pPr>
            <w:r w:rsidRPr="00FB67CD">
              <w:rPr>
                <w:rFonts w:asciiTheme="majorBidi" w:eastAsia="Open Sans" w:hAnsiTheme="majorBidi" w:cstheme="majorBidi"/>
                <w:color w:val="000000"/>
                <w:sz w:val="22"/>
                <w:szCs w:val="22"/>
                <w:rtl/>
                <w:lang w:eastAsia="ar" w:bidi="ar-MA"/>
              </w:rPr>
              <w:t>والتحقق من فهم المتعلمين للنشاطات الإبداعية والعلاجية مع طرح الأسئلة.</w:t>
            </w:r>
          </w:p>
          <w:p w14:paraId="0F44E438" w14:textId="1A2FF7E8" w:rsidR="00681516" w:rsidRPr="00FB67CD" w:rsidRDefault="00231F5A" w:rsidP="005C4EB3">
            <w:pPr>
              <w:pStyle w:val="ListParagraph"/>
              <w:numPr>
                <w:ilvl w:val="0"/>
                <w:numId w:val="23"/>
              </w:numPr>
              <w:bidi/>
              <w:spacing w:before="60" w:after="60" w:line="360" w:lineRule="auto"/>
              <w:ind w:left="325" w:hanging="284"/>
              <w:rPr>
                <w:rFonts w:asciiTheme="majorBidi" w:eastAsia="Open Sans" w:hAnsiTheme="majorBidi" w:cstheme="majorBidi"/>
                <w:b/>
              </w:rPr>
            </w:pPr>
            <w:r w:rsidRPr="00FB67CD">
              <w:rPr>
                <w:rFonts w:asciiTheme="majorBidi" w:eastAsia="Open Sans" w:hAnsiTheme="majorBidi" w:cstheme="majorBidi"/>
                <w:b/>
                <w:bCs/>
                <w:color w:val="000000"/>
                <w:rtl/>
                <w:lang w:eastAsia="ar" w:bidi="ar-MA"/>
              </w:rPr>
              <w:t>عرض تقديمي تحت إشراف المعلم:</w:t>
            </w:r>
            <w:r w:rsidRPr="00FB67CD">
              <w:rPr>
                <w:rFonts w:asciiTheme="majorBidi" w:eastAsia="Open Sans" w:hAnsiTheme="majorBidi" w:cstheme="majorBidi"/>
                <w:color w:val="000000"/>
                <w:rtl/>
                <w:lang w:eastAsia="ar" w:bidi="ar-MA"/>
              </w:rPr>
              <w:t xml:space="preserve"> قدّم نبذة عن نتاج التعلم أ.</w:t>
            </w:r>
          </w:p>
          <w:p w14:paraId="331AA2AC" w14:textId="3D462DE3" w:rsidR="00681516" w:rsidRPr="00FB67CD" w:rsidRDefault="00231F5A" w:rsidP="005C4EB3">
            <w:pPr>
              <w:pStyle w:val="ListParagraph"/>
              <w:numPr>
                <w:ilvl w:val="0"/>
                <w:numId w:val="23"/>
              </w:numPr>
              <w:bidi/>
              <w:spacing w:before="60" w:after="60" w:line="360" w:lineRule="auto"/>
              <w:ind w:left="325" w:hanging="284"/>
              <w:rPr>
                <w:rFonts w:asciiTheme="majorBidi" w:eastAsia="Open Sans" w:hAnsiTheme="majorBidi" w:cstheme="majorBidi"/>
                <w:b/>
              </w:rPr>
            </w:pPr>
            <w:r w:rsidRPr="00FB67CD">
              <w:rPr>
                <w:rFonts w:asciiTheme="majorBidi" w:eastAsia="Open Sans" w:hAnsiTheme="majorBidi" w:cstheme="majorBidi"/>
                <w:b/>
                <w:bCs/>
                <w:color w:val="000000"/>
                <w:rtl/>
                <w:lang w:eastAsia="ar" w:bidi="ar-MA"/>
              </w:rPr>
              <w:t xml:space="preserve">نشاط ثنائي: </w:t>
            </w:r>
            <w:r w:rsidRPr="00FB67CD">
              <w:rPr>
                <w:rFonts w:asciiTheme="majorBidi" w:eastAsia="Open Sans" w:hAnsiTheme="majorBidi" w:cstheme="majorBidi"/>
                <w:color w:val="000000"/>
                <w:rtl/>
                <w:lang w:eastAsia="ar" w:bidi="ar-MA"/>
              </w:rPr>
              <w:t>اكتب قائمة بأنواع النشاطات التي يمكن تنفيذها في مختلف بيئات الرعاية الصحية والاجتماعية.</w:t>
            </w:r>
          </w:p>
          <w:p w14:paraId="3F911E86" w14:textId="485B368E" w:rsidR="00681516" w:rsidRPr="00FB67CD" w:rsidRDefault="00231F5A" w:rsidP="005C4EB3">
            <w:pPr>
              <w:pStyle w:val="ListParagraph"/>
              <w:numPr>
                <w:ilvl w:val="0"/>
                <w:numId w:val="23"/>
              </w:numPr>
              <w:bidi/>
              <w:spacing w:before="60" w:after="60" w:line="360" w:lineRule="auto"/>
              <w:ind w:left="325" w:hanging="284"/>
              <w:rPr>
                <w:rFonts w:asciiTheme="majorBidi" w:eastAsia="Open Sans" w:hAnsiTheme="majorBidi" w:cstheme="majorBidi"/>
                <w:b/>
              </w:rPr>
            </w:pPr>
            <w:r w:rsidRPr="00FB67CD">
              <w:rPr>
                <w:rFonts w:asciiTheme="majorBidi" w:eastAsia="Open Sans" w:hAnsiTheme="majorBidi" w:cstheme="majorBidi"/>
                <w:b/>
                <w:bCs/>
                <w:color w:val="000000"/>
                <w:rtl/>
                <w:lang w:eastAsia="ar" w:bidi="ar-MA"/>
              </w:rPr>
              <w:t>نشاط للمجموعة بكاملها:</w:t>
            </w:r>
            <w:r w:rsidRPr="00FB67CD">
              <w:rPr>
                <w:rFonts w:asciiTheme="majorBidi" w:eastAsia="Open Sans" w:hAnsiTheme="majorBidi" w:cstheme="majorBidi"/>
                <w:color w:val="000000"/>
                <w:rtl/>
                <w:lang w:eastAsia="ar" w:bidi="ar-MA"/>
              </w:rPr>
              <w:t xml:space="preserve"> شاركوا أفكاركم واكتبوا الملاحظات على سبورة بيضاء وتناقشوا لتحديد النشاطات الإبداعية والعلاجية.</w:t>
            </w:r>
          </w:p>
          <w:p w14:paraId="18AB0C05" w14:textId="77B96C35" w:rsidR="00681516" w:rsidRPr="00FB67CD" w:rsidRDefault="00231F5A" w:rsidP="005C4EB3">
            <w:pPr>
              <w:pStyle w:val="ListParagraph"/>
              <w:numPr>
                <w:ilvl w:val="0"/>
                <w:numId w:val="23"/>
              </w:numPr>
              <w:bidi/>
              <w:spacing w:before="60" w:after="60" w:line="360" w:lineRule="auto"/>
              <w:ind w:left="325" w:hanging="284"/>
              <w:rPr>
                <w:rFonts w:asciiTheme="majorBidi" w:eastAsia="Open Sans" w:hAnsiTheme="majorBidi" w:cstheme="majorBidi"/>
                <w:b/>
              </w:rPr>
            </w:pPr>
            <w:r w:rsidRPr="00FB67CD">
              <w:rPr>
                <w:rFonts w:asciiTheme="majorBidi" w:eastAsia="Open Sans" w:hAnsiTheme="majorBidi" w:cstheme="majorBidi"/>
                <w:b/>
                <w:bCs/>
                <w:color w:val="000000"/>
                <w:rtl/>
                <w:lang w:eastAsia="ar" w:bidi="ar-MA"/>
              </w:rPr>
              <w:t>نشاط للمجموعة بكاملها:</w:t>
            </w:r>
            <w:r w:rsidRPr="00FB67CD">
              <w:rPr>
                <w:rFonts w:asciiTheme="majorBidi" w:eastAsia="Open Sans" w:hAnsiTheme="majorBidi" w:cstheme="majorBidi"/>
                <w:color w:val="000000"/>
                <w:rtl/>
                <w:lang w:eastAsia="ar" w:bidi="ar-MA"/>
              </w:rPr>
              <w:t xml:space="preserve"> تُعقد جلسة عملية تهدف إلى إتاحة الفرصة للمتعلمين لتطبيق مجموعة من النشاطات المختلفة المختارة من قائمة مقترحة.</w:t>
            </w:r>
          </w:p>
          <w:p w14:paraId="1E37EDCA" w14:textId="77777777" w:rsidR="00681516" w:rsidRPr="00FB67CD" w:rsidRDefault="00231F5A" w:rsidP="005C4EB3">
            <w:pPr>
              <w:pStyle w:val="ListParagraph"/>
              <w:numPr>
                <w:ilvl w:val="0"/>
                <w:numId w:val="23"/>
              </w:numPr>
              <w:bidi/>
              <w:spacing w:before="60" w:after="60" w:line="360" w:lineRule="auto"/>
              <w:ind w:left="325" w:hanging="284"/>
              <w:rPr>
                <w:rFonts w:asciiTheme="majorBidi" w:eastAsia="Open Sans" w:hAnsiTheme="majorBidi" w:cstheme="majorBidi"/>
                <w:b/>
              </w:rPr>
            </w:pPr>
            <w:r w:rsidRPr="00FB67CD">
              <w:rPr>
                <w:rFonts w:asciiTheme="majorBidi" w:eastAsia="Open Sans" w:hAnsiTheme="majorBidi" w:cstheme="majorBidi"/>
                <w:b/>
                <w:bCs/>
                <w:color w:val="000000"/>
                <w:rtl/>
                <w:lang w:eastAsia="ar" w:bidi="ar-MA"/>
              </w:rPr>
              <w:t>العمل ضمن مجموعات صغيرة:</w:t>
            </w:r>
            <w:r w:rsidRPr="00FB67CD">
              <w:rPr>
                <w:rFonts w:asciiTheme="majorBidi" w:eastAsia="Open Sans" w:hAnsiTheme="majorBidi" w:cstheme="majorBidi"/>
                <w:color w:val="000000"/>
                <w:rtl/>
                <w:lang w:eastAsia="ar" w:bidi="ar-MA"/>
              </w:rPr>
              <w:t xml:space="preserve"> يناقش المتعلمون أنواع النشاطات المرتبطة بموضوع الواجبات المكلَّفين به، ويشرحون كيفية استخدام هذه النشاطات وأسباب استخدامها في مجال الرعاية الصحية والاجتماعية. بعد ذلك، تُنفّذ كل مجموعة نشاطًا إبداعيًّا أو علاجيًّا من القائمة المقترحة للفنون والحِرَف اليدوية وفنون الأداء، ثم تعرض نتائج تجربتها أمام الصف.</w:t>
            </w:r>
          </w:p>
          <w:p w14:paraId="7B7EA0C5" w14:textId="1F791E2C" w:rsidR="00681516" w:rsidRPr="00FB67CD" w:rsidRDefault="00231F5A" w:rsidP="005C4EB3">
            <w:pPr>
              <w:pStyle w:val="ListParagraph"/>
              <w:numPr>
                <w:ilvl w:val="0"/>
                <w:numId w:val="23"/>
              </w:numPr>
              <w:bidi/>
              <w:spacing w:before="60" w:after="60" w:line="360" w:lineRule="auto"/>
              <w:ind w:left="325" w:hanging="284"/>
              <w:rPr>
                <w:rFonts w:asciiTheme="majorBidi" w:eastAsia="Open Sans" w:hAnsiTheme="majorBidi" w:cstheme="majorBidi"/>
                <w:b/>
              </w:rPr>
            </w:pPr>
            <w:r w:rsidRPr="00FB67CD">
              <w:rPr>
                <w:rFonts w:asciiTheme="majorBidi" w:eastAsia="Open Sans" w:hAnsiTheme="majorBidi" w:cstheme="majorBidi"/>
                <w:b/>
                <w:bCs/>
                <w:color w:val="000000"/>
                <w:rtl/>
                <w:lang w:eastAsia="ar" w:bidi="ar-MA"/>
              </w:rPr>
              <w:t>مناقشة يديرها المعلم:</w:t>
            </w:r>
            <w:r w:rsidRPr="00FB67CD">
              <w:rPr>
                <w:rFonts w:asciiTheme="majorBidi" w:eastAsia="Open Sans" w:hAnsiTheme="majorBidi" w:cstheme="majorBidi"/>
                <w:color w:val="000000"/>
                <w:rtl/>
                <w:lang w:eastAsia="ar" w:bidi="ar-MA"/>
              </w:rPr>
              <w:t xml:space="preserve"> اشرح أهم ثلاث فوائد لنوع النشاط المحدد.</w:t>
            </w:r>
          </w:p>
          <w:p w14:paraId="468263E3" w14:textId="04874DA3" w:rsidR="00681516" w:rsidRPr="00FB67CD" w:rsidRDefault="00231F5A" w:rsidP="005C4EB3">
            <w:pPr>
              <w:pStyle w:val="ListParagraph"/>
              <w:numPr>
                <w:ilvl w:val="0"/>
                <w:numId w:val="23"/>
              </w:numPr>
              <w:bidi/>
              <w:spacing w:before="60" w:after="60" w:line="360" w:lineRule="auto"/>
              <w:ind w:left="325" w:hanging="284"/>
              <w:rPr>
                <w:rFonts w:asciiTheme="majorBidi" w:eastAsia="Open Sans" w:hAnsiTheme="majorBidi" w:cstheme="majorBidi"/>
                <w:b/>
              </w:rPr>
            </w:pPr>
            <w:r w:rsidRPr="00FB67CD">
              <w:rPr>
                <w:rFonts w:asciiTheme="majorBidi" w:eastAsia="Open Sans" w:hAnsiTheme="majorBidi" w:cstheme="majorBidi"/>
                <w:color w:val="000000"/>
                <w:rtl/>
                <w:lang w:eastAsia="ar" w:bidi="ar-MA"/>
              </w:rPr>
              <w:t>ينفذ المتعلمون نشاط الفنون والحِرف اليدوية المختارة من النشاطات الإبداعية والعلاجية.</w:t>
            </w:r>
          </w:p>
          <w:p w14:paraId="7DA27C1D" w14:textId="1C63D462" w:rsidR="00231F5A" w:rsidRPr="00FB67CD" w:rsidRDefault="009C1C62" w:rsidP="005C4EB3">
            <w:pPr>
              <w:pStyle w:val="ListParagraph"/>
              <w:numPr>
                <w:ilvl w:val="0"/>
                <w:numId w:val="23"/>
              </w:numPr>
              <w:bidi/>
              <w:spacing w:before="60" w:after="60" w:line="360" w:lineRule="auto"/>
              <w:ind w:left="325" w:hanging="284"/>
              <w:rPr>
                <w:rFonts w:asciiTheme="majorBidi" w:eastAsia="Open Sans" w:hAnsiTheme="majorBidi" w:cstheme="majorBidi"/>
                <w:b/>
              </w:rPr>
            </w:pPr>
            <w:r>
              <w:rPr>
                <w:rFonts w:asciiTheme="majorBidi" w:eastAsia="Open Sans" w:hAnsiTheme="majorBidi" w:cstheme="majorBidi"/>
                <w:color w:val="000000"/>
                <w:rtl/>
                <w:lang w:eastAsia="ar" w:bidi="ar-MA"/>
              </w:rPr>
              <w:t>إذا سنحت الفرصة، ي</w:t>
            </w:r>
            <w:r>
              <w:rPr>
                <w:rFonts w:asciiTheme="majorBidi" w:eastAsia="Open Sans" w:hAnsiTheme="majorBidi" w:cstheme="majorBidi" w:hint="cs"/>
                <w:color w:val="000000"/>
                <w:rtl/>
                <w:lang w:eastAsia="ar" w:bidi="ar-MA"/>
              </w:rPr>
              <w:t>ج</w:t>
            </w:r>
            <w:r w:rsidR="00231F5A" w:rsidRPr="00FB67CD">
              <w:rPr>
                <w:rFonts w:asciiTheme="majorBidi" w:eastAsia="Open Sans" w:hAnsiTheme="majorBidi" w:cstheme="majorBidi"/>
                <w:color w:val="000000"/>
                <w:rtl/>
                <w:lang w:eastAsia="ar" w:bidi="ar-MA"/>
              </w:rPr>
              <w:t>ب على المجموعات تجربة عدد من المجالات والنشاطات المختلفة (مع تذكُّر ضرورة تخصيص وقت كافٍ للتحضير والترتيب بعد الانتهاء).</w:t>
            </w:r>
          </w:p>
        </w:tc>
        <w:tc>
          <w:tcPr>
            <w:tcW w:w="2269" w:type="dxa"/>
          </w:tcPr>
          <w:p w14:paraId="732779A5" w14:textId="3279EF52" w:rsidR="002E15AD" w:rsidRPr="00FB67CD" w:rsidRDefault="009C1C62"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Pr>
                <w:rFonts w:asciiTheme="majorBidi" w:eastAsia="Open Sans" w:hAnsiTheme="majorBidi" w:cstheme="majorBidi"/>
                <w:color w:val="000000"/>
                <w:sz w:val="22"/>
                <w:szCs w:val="22"/>
                <w:rtl/>
                <w:lang w:eastAsia="ar" w:bidi="ar-MA"/>
              </w:rPr>
              <w:t>عرض المعلم</w:t>
            </w:r>
          </w:p>
          <w:p w14:paraId="12265215" w14:textId="263DF4F2" w:rsidR="002E15AD" w:rsidRPr="00FB67CD" w:rsidRDefault="002E15AD"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(الشرائح</w:t>
            </w:r>
            <w:r w:rsidR="009C1C62">
              <w:rPr>
                <w:rFonts w:asciiTheme="majorBidi" w:eastAsia="Open Sans" w:hAnsiTheme="majorBidi" w:cstheme="majorBidi"/>
                <w:color w:val="000000"/>
                <w:sz w:val="22"/>
                <w:szCs w:val="22"/>
                <w:rtl/>
                <w:lang w:eastAsia="ar" w:bidi="ar-MA"/>
              </w:rPr>
              <w:t xml:space="preserve"> من 1 إلى 11)</w:t>
            </w:r>
          </w:p>
          <w:p w14:paraId="53D04BE7" w14:textId="7BEA6E35" w:rsidR="002E15AD" w:rsidRPr="00FB67CD" w:rsidRDefault="002E15AD"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نتاج التعلم أ1 في وحدة الكتاب المدرسي</w:t>
            </w:r>
          </w:p>
          <w:p w14:paraId="5D8072AC" w14:textId="10BA6700" w:rsidR="00231F5A" w:rsidRPr="00FB67CD" w:rsidRDefault="00231F5A"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سبورة بيضاء</w:t>
            </w:r>
          </w:p>
          <w:p w14:paraId="23BC205B" w14:textId="77777777" w:rsidR="00231F5A" w:rsidRPr="00FB67CD" w:rsidRDefault="00231F5A"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ورق لأعمال الحِرَف اليدوية</w:t>
            </w:r>
          </w:p>
          <w:p w14:paraId="2F4AF579" w14:textId="03AFF002" w:rsidR="00494528" w:rsidRPr="00FB67CD" w:rsidRDefault="00494528"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معدات التصوير الفوتوغرافي</w:t>
            </w:r>
          </w:p>
          <w:p w14:paraId="0331FDCE" w14:textId="77777777" w:rsidR="00231F5A" w:rsidRPr="00FB67CD" w:rsidRDefault="00231F5A"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أقلام</w:t>
            </w:r>
          </w:p>
          <w:p w14:paraId="2FE28AE6" w14:textId="77777777" w:rsidR="00231F5A" w:rsidRPr="00FB67CD" w:rsidRDefault="00231F5A"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المقصات</w:t>
            </w:r>
          </w:p>
          <w:p w14:paraId="20F762D7" w14:textId="77777777" w:rsidR="00231F5A" w:rsidRPr="00FB67CD" w:rsidRDefault="00231F5A"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الغراء</w:t>
            </w:r>
          </w:p>
          <w:p w14:paraId="4D978EF2" w14:textId="77777777" w:rsidR="00231F5A" w:rsidRPr="00FB67CD" w:rsidRDefault="00231F5A"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آلات موسيقية</w:t>
            </w:r>
          </w:p>
          <w:p w14:paraId="4A53C6A2" w14:textId="77777777" w:rsidR="00231F5A" w:rsidRPr="00FB67CD" w:rsidRDefault="00231F5A"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إبر الحياكة أو الكروشيه</w:t>
            </w:r>
          </w:p>
          <w:p w14:paraId="21707978" w14:textId="5FF40769" w:rsidR="00231F5A" w:rsidRPr="00FB67CD" w:rsidRDefault="00231F5A" w:rsidP="00A12156">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خيوط الصوف</w:t>
            </w:r>
          </w:p>
        </w:tc>
      </w:tr>
      <w:tr w:rsidR="00231F5A" w:rsidRPr="00FB67CD" w14:paraId="000DA7A3" w14:textId="77777777" w:rsidTr="00361FD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706"/>
        </w:trPr>
        <w:tc>
          <w:tcPr>
            <w:tcW w:w="913" w:type="dxa"/>
          </w:tcPr>
          <w:p w14:paraId="17B2F71B" w14:textId="49E1BBBD" w:rsidR="00231F5A" w:rsidRPr="00FB67CD" w:rsidRDefault="00231F5A" w:rsidP="005C4EB3">
            <w:pPr>
              <w:pBdr>
                <w:top w:val="nil"/>
                <w:left w:val="nil"/>
                <w:bottom w:val="nil"/>
                <w:right w:val="nil"/>
                <w:between w:val="nil"/>
              </w:pBdr>
              <w:bidi/>
              <w:spacing w:before="60" w:after="0" w:line="360" w:lineRule="auto"/>
              <w:jc w:val="center"/>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lastRenderedPageBreak/>
              <w:t>3 –4</w:t>
            </w:r>
          </w:p>
        </w:tc>
        <w:tc>
          <w:tcPr>
            <w:tcW w:w="2880" w:type="dxa"/>
          </w:tcPr>
          <w:p w14:paraId="47BE8D2B" w14:textId="41C7F6A7" w:rsidR="00231F5A" w:rsidRPr="00FB67CD" w:rsidRDefault="00231F5A" w:rsidP="005C4EB3">
            <w:pPr>
              <w:bidi/>
              <w:spacing w:before="60" w:after="60" w:line="360" w:lineRule="auto"/>
              <w:rPr>
                <w:rFonts w:asciiTheme="majorBidi" w:eastAsia="Open Sans" w:hAnsiTheme="majorBidi" w:cstheme="majorBidi"/>
                <w:b/>
                <w:sz w:val="22"/>
                <w:szCs w:val="22"/>
              </w:rPr>
            </w:pPr>
            <w:r w:rsidRPr="00FB67CD">
              <w:rPr>
                <w:rFonts w:asciiTheme="majorBidi" w:eastAsia="Open Sans" w:hAnsiTheme="majorBidi" w:cstheme="majorBidi"/>
                <w:b/>
                <w:bCs/>
                <w:sz w:val="22"/>
                <w:szCs w:val="22"/>
                <w:rtl/>
                <w:lang w:eastAsia="ar" w:bidi="ar-MA"/>
              </w:rPr>
              <w:t>أ1 النشاطات الإبداعية والعلاجية في مجال الرعاية الصحية والاجتماعية</w:t>
            </w:r>
          </w:p>
          <w:p w14:paraId="743A7399" w14:textId="0D27BF7E" w:rsidR="00231F5A" w:rsidRPr="00FB67CD" w:rsidRDefault="00231F5A" w:rsidP="005C4EB3">
            <w:pPr>
              <w:bidi/>
              <w:spacing w:before="60" w:after="60" w:line="360" w:lineRule="auto"/>
              <w:ind w:left="397" w:hanging="397"/>
              <w:rPr>
                <w:rFonts w:asciiTheme="majorBidi" w:eastAsia="Open Sans" w:hAnsiTheme="majorBidi" w:cstheme="majorBidi"/>
                <w:sz w:val="22"/>
                <w:szCs w:val="22"/>
              </w:rPr>
            </w:pPr>
            <w:r w:rsidRPr="00FB67CD">
              <w:rPr>
                <w:rFonts w:asciiTheme="majorBidi" w:eastAsia="Open Sans" w:hAnsiTheme="majorBidi" w:cstheme="majorBidi"/>
                <w:sz w:val="22"/>
                <w:szCs w:val="22"/>
                <w:rtl/>
                <w:lang w:eastAsia="ar" w:bidi="ar-MA"/>
              </w:rPr>
              <w:t>النشاطات الرياضية والتمارين البدنية المقترحة:</w:t>
            </w:r>
          </w:p>
          <w:p w14:paraId="0171B1A4" w14:textId="77777777" w:rsidR="00231F5A" w:rsidRPr="00FB67CD" w:rsidRDefault="00231F5A" w:rsidP="005C4EB3">
            <w:pPr>
              <w:widowControl w:val="0"/>
              <w:numPr>
                <w:ilvl w:val="0"/>
                <w:numId w:val="4"/>
              </w:numPr>
              <w:pBdr>
                <w:top w:val="nil"/>
                <w:left w:val="nil"/>
                <w:bottom w:val="nil"/>
                <w:right w:val="nil"/>
                <w:between w:val="nil"/>
              </w:pBdr>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السباحة</w:t>
            </w:r>
          </w:p>
          <w:p w14:paraId="01B89A34" w14:textId="77777777" w:rsidR="00231F5A" w:rsidRPr="00FB67CD" w:rsidRDefault="00231F5A" w:rsidP="005C4EB3">
            <w:pPr>
              <w:widowControl w:val="0"/>
              <w:numPr>
                <w:ilvl w:val="0"/>
                <w:numId w:val="4"/>
              </w:numPr>
              <w:pBdr>
                <w:top w:val="nil"/>
                <w:left w:val="nil"/>
                <w:bottom w:val="nil"/>
                <w:right w:val="nil"/>
                <w:between w:val="nil"/>
              </w:pBdr>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المشي</w:t>
            </w:r>
          </w:p>
          <w:p w14:paraId="22006428" w14:textId="77777777" w:rsidR="00231F5A" w:rsidRPr="00FB67CD" w:rsidRDefault="00231F5A" w:rsidP="005C4EB3">
            <w:pPr>
              <w:widowControl w:val="0"/>
              <w:numPr>
                <w:ilvl w:val="0"/>
                <w:numId w:val="4"/>
              </w:numPr>
              <w:pBdr>
                <w:top w:val="nil"/>
                <w:left w:val="nil"/>
                <w:bottom w:val="nil"/>
                <w:right w:val="nil"/>
                <w:between w:val="nil"/>
              </w:pBdr>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الركض</w:t>
            </w:r>
          </w:p>
          <w:p w14:paraId="040F1867" w14:textId="77777777" w:rsidR="00231F5A" w:rsidRPr="00FB67CD" w:rsidRDefault="00231F5A" w:rsidP="005C4EB3">
            <w:pPr>
              <w:widowControl w:val="0"/>
              <w:numPr>
                <w:ilvl w:val="0"/>
                <w:numId w:val="4"/>
              </w:numPr>
              <w:pBdr>
                <w:top w:val="nil"/>
                <w:left w:val="nil"/>
                <w:bottom w:val="nil"/>
                <w:right w:val="nil"/>
                <w:between w:val="nil"/>
              </w:pBdr>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اليوغا</w:t>
            </w:r>
          </w:p>
          <w:p w14:paraId="5227E5A5" w14:textId="09D07141" w:rsidR="00231F5A" w:rsidRPr="00FB67CD" w:rsidRDefault="00231F5A" w:rsidP="005C4EB3">
            <w:pPr>
              <w:widowControl w:val="0"/>
              <w:numPr>
                <w:ilvl w:val="0"/>
                <w:numId w:val="4"/>
              </w:numPr>
              <w:pBdr>
                <w:top w:val="nil"/>
                <w:left w:val="nil"/>
                <w:bottom w:val="nil"/>
                <w:right w:val="nil"/>
                <w:between w:val="nil"/>
              </w:pBdr>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ركوب الخيل (الفروسية)</w:t>
            </w:r>
          </w:p>
          <w:p w14:paraId="5FA1D24E" w14:textId="77777777" w:rsidR="00231F5A" w:rsidRPr="00FB67CD" w:rsidRDefault="00231F5A" w:rsidP="005C4EB3">
            <w:pPr>
              <w:widowControl w:val="0"/>
              <w:numPr>
                <w:ilvl w:val="0"/>
                <w:numId w:val="4"/>
              </w:numPr>
              <w:pBdr>
                <w:top w:val="nil"/>
                <w:left w:val="nil"/>
                <w:bottom w:val="nil"/>
                <w:right w:val="nil"/>
                <w:between w:val="nil"/>
              </w:pBdr>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الرقص</w:t>
            </w:r>
          </w:p>
          <w:p w14:paraId="5E0DD6F2" w14:textId="77777777" w:rsidR="00231F5A" w:rsidRPr="00FB67CD" w:rsidRDefault="00231F5A" w:rsidP="005C4EB3">
            <w:pPr>
              <w:widowControl w:val="0"/>
              <w:numPr>
                <w:ilvl w:val="0"/>
                <w:numId w:val="4"/>
              </w:numPr>
              <w:pBdr>
                <w:top w:val="nil"/>
                <w:left w:val="nil"/>
                <w:bottom w:val="nil"/>
                <w:right w:val="nil"/>
                <w:between w:val="nil"/>
              </w:pBdr>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تمارين البيلاتس</w:t>
            </w:r>
          </w:p>
          <w:p w14:paraId="53FBEF3C" w14:textId="77777777" w:rsidR="00231F5A" w:rsidRPr="00FB67CD" w:rsidRDefault="00231F5A" w:rsidP="005C4EB3">
            <w:pPr>
              <w:bidi/>
              <w:spacing w:before="80" w:after="60" w:line="360" w:lineRule="auto"/>
              <w:rPr>
                <w:rFonts w:asciiTheme="majorBidi" w:eastAsia="Open Sans" w:hAnsiTheme="majorBidi" w:cstheme="majorBidi"/>
                <w:b/>
                <w:sz w:val="22"/>
                <w:szCs w:val="22"/>
              </w:rPr>
            </w:pPr>
            <w:r w:rsidRPr="00FB67CD">
              <w:rPr>
                <w:rFonts w:asciiTheme="majorBidi" w:eastAsia="Open Sans" w:hAnsiTheme="majorBidi" w:cstheme="majorBidi"/>
                <w:b/>
                <w:bCs/>
                <w:sz w:val="22"/>
                <w:szCs w:val="22"/>
                <w:rtl/>
                <w:lang w:eastAsia="ar" w:bidi="ar-MA"/>
              </w:rPr>
              <w:t>أ3 الفوائد</w:t>
            </w:r>
          </w:p>
          <w:p w14:paraId="0315AB2A" w14:textId="77777777" w:rsidR="00231F5A" w:rsidRPr="00FB67CD" w:rsidRDefault="00231F5A" w:rsidP="005C4EB3">
            <w:pPr>
              <w:widowControl w:val="0"/>
              <w:numPr>
                <w:ilvl w:val="0"/>
                <w:numId w:val="4"/>
              </w:numPr>
              <w:pBdr>
                <w:top w:val="nil"/>
                <w:left w:val="nil"/>
                <w:bottom w:val="nil"/>
                <w:right w:val="nil"/>
                <w:between w:val="nil"/>
              </w:pBdr>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الاحتياجات الجسدية</w:t>
            </w:r>
          </w:p>
          <w:p w14:paraId="71541FFB" w14:textId="77777777" w:rsidR="00231F5A" w:rsidRPr="00FB67CD" w:rsidRDefault="00231F5A" w:rsidP="005C4EB3">
            <w:pPr>
              <w:widowControl w:val="0"/>
              <w:numPr>
                <w:ilvl w:val="0"/>
                <w:numId w:val="4"/>
              </w:numPr>
              <w:pBdr>
                <w:top w:val="nil"/>
                <w:left w:val="nil"/>
                <w:bottom w:val="nil"/>
                <w:right w:val="nil"/>
                <w:between w:val="nil"/>
              </w:pBdr>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الجوانب الإدراكية</w:t>
            </w:r>
          </w:p>
          <w:p w14:paraId="435BC317" w14:textId="77777777" w:rsidR="00231F5A" w:rsidRPr="00FB67CD" w:rsidRDefault="00231F5A" w:rsidP="005C4EB3">
            <w:pPr>
              <w:widowControl w:val="0"/>
              <w:numPr>
                <w:ilvl w:val="0"/>
                <w:numId w:val="4"/>
              </w:numPr>
              <w:pBdr>
                <w:top w:val="nil"/>
                <w:left w:val="nil"/>
                <w:bottom w:val="nil"/>
                <w:right w:val="nil"/>
                <w:between w:val="nil"/>
              </w:pBdr>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الاحتياجات العاطفية</w:t>
            </w:r>
          </w:p>
          <w:p w14:paraId="32583148" w14:textId="77777777" w:rsidR="00231F5A" w:rsidRPr="00FB67CD" w:rsidRDefault="00231F5A" w:rsidP="005C4EB3">
            <w:pPr>
              <w:widowControl w:val="0"/>
              <w:numPr>
                <w:ilvl w:val="0"/>
                <w:numId w:val="4"/>
              </w:numPr>
              <w:pBdr>
                <w:top w:val="nil"/>
                <w:left w:val="nil"/>
                <w:bottom w:val="nil"/>
                <w:right w:val="nil"/>
                <w:between w:val="nil"/>
              </w:pBdr>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الآثار الاجتماعية</w:t>
            </w:r>
          </w:p>
        </w:tc>
        <w:tc>
          <w:tcPr>
            <w:tcW w:w="1305" w:type="dxa"/>
          </w:tcPr>
          <w:p w14:paraId="7C676E85" w14:textId="77777777" w:rsidR="00231F5A" w:rsidRPr="00FB67CD" w:rsidRDefault="00231F5A" w:rsidP="005C4EB3">
            <w:pPr>
              <w:pBdr>
                <w:top w:val="nil"/>
                <w:left w:val="nil"/>
                <w:bottom w:val="nil"/>
                <w:right w:val="nil"/>
                <w:between w:val="nil"/>
              </w:pBdr>
              <w:bidi/>
              <w:spacing w:before="80" w:after="80" w:line="360" w:lineRule="auto"/>
              <w:rPr>
                <w:rFonts w:asciiTheme="majorBidi" w:eastAsia="Open Sans" w:hAnsiTheme="majorBidi" w:cstheme="majorBidi"/>
                <w:b/>
                <w:color w:val="000000"/>
                <w:sz w:val="22"/>
                <w:szCs w:val="22"/>
              </w:rPr>
            </w:pPr>
          </w:p>
          <w:p w14:paraId="2707DC94" w14:textId="719500BE" w:rsidR="00231F5A" w:rsidRPr="00FB67CD" w:rsidRDefault="00983619" w:rsidP="005C4EB3">
            <w:pPr>
              <w:pBdr>
                <w:top w:val="nil"/>
                <w:left w:val="nil"/>
                <w:bottom w:val="nil"/>
                <w:right w:val="nil"/>
                <w:between w:val="nil"/>
              </w:pBdr>
              <w:bidi/>
              <w:spacing w:before="80" w:after="8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أنشطة الصف تحت إشراف المعلم</w:t>
            </w:r>
          </w:p>
        </w:tc>
        <w:tc>
          <w:tcPr>
            <w:tcW w:w="6776" w:type="dxa"/>
          </w:tcPr>
          <w:p w14:paraId="791F3029" w14:textId="6D9734F0" w:rsidR="00681516" w:rsidRPr="00FB67CD" w:rsidRDefault="00231F5A" w:rsidP="005C4EB3">
            <w:pPr>
              <w:pStyle w:val="ListParagraph"/>
              <w:numPr>
                <w:ilvl w:val="0"/>
                <w:numId w:val="24"/>
              </w:numPr>
              <w:pBdr>
                <w:top w:val="nil"/>
                <w:left w:val="nil"/>
                <w:bottom w:val="nil"/>
                <w:right w:val="nil"/>
                <w:between w:val="nil"/>
              </w:pBdr>
              <w:tabs>
                <w:tab w:val="left" w:pos="340"/>
              </w:tabs>
              <w:bidi/>
              <w:spacing w:before="60" w:after="60" w:line="360" w:lineRule="auto"/>
              <w:ind w:left="325" w:hanging="284"/>
              <w:rPr>
                <w:rFonts w:asciiTheme="majorBidi" w:hAnsiTheme="majorBidi" w:cstheme="majorBidi"/>
                <w:color w:val="000000"/>
              </w:rPr>
            </w:pPr>
            <w:r w:rsidRPr="00FB67CD">
              <w:rPr>
                <w:rFonts w:asciiTheme="majorBidi" w:eastAsia="Open Sans" w:hAnsiTheme="majorBidi" w:cstheme="majorBidi"/>
                <w:b/>
                <w:bCs/>
                <w:color w:val="000000"/>
                <w:rtl/>
                <w:lang w:eastAsia="ar" w:bidi="ar-MA"/>
              </w:rPr>
              <w:t xml:space="preserve">نشاط للمجموعة بكاملها: </w:t>
            </w:r>
            <w:r w:rsidRPr="00FB67CD">
              <w:rPr>
                <w:rFonts w:asciiTheme="majorBidi" w:eastAsia="Open Sans" w:hAnsiTheme="majorBidi" w:cstheme="majorBidi"/>
                <w:color w:val="000000"/>
                <w:rtl/>
                <w:lang w:eastAsia="ar" w:bidi="ar-MA"/>
              </w:rPr>
              <w:t>يُطلب من المتعلمين التفكير في أنواع مختلفة من نشاطات الرياضة والتمارين البدنية، مع تصميم ملصق يوضح فوائد المشاركة في هذه النشاطات.</w:t>
            </w:r>
          </w:p>
          <w:p w14:paraId="57DB403E" w14:textId="7869D611" w:rsidR="00681516" w:rsidRPr="00FB67CD" w:rsidRDefault="00231F5A" w:rsidP="005C4EB3">
            <w:pPr>
              <w:pStyle w:val="ListParagraph"/>
              <w:numPr>
                <w:ilvl w:val="0"/>
                <w:numId w:val="24"/>
              </w:numPr>
              <w:pBdr>
                <w:top w:val="nil"/>
                <w:left w:val="nil"/>
                <w:bottom w:val="nil"/>
                <w:right w:val="nil"/>
                <w:between w:val="nil"/>
              </w:pBdr>
              <w:tabs>
                <w:tab w:val="left" w:pos="340"/>
              </w:tabs>
              <w:bidi/>
              <w:spacing w:before="60" w:after="60" w:line="360" w:lineRule="auto"/>
              <w:ind w:left="325" w:hanging="284"/>
              <w:rPr>
                <w:rFonts w:asciiTheme="majorBidi" w:hAnsiTheme="majorBidi" w:cstheme="majorBidi"/>
                <w:color w:val="000000"/>
              </w:rPr>
            </w:pPr>
            <w:r w:rsidRPr="00FB67CD">
              <w:rPr>
                <w:rFonts w:asciiTheme="majorBidi" w:eastAsia="Open Sans" w:hAnsiTheme="majorBidi" w:cstheme="majorBidi"/>
                <w:b/>
                <w:bCs/>
                <w:color w:val="000000"/>
                <w:rtl/>
                <w:lang w:eastAsia="ar" w:bidi="ar-MA"/>
              </w:rPr>
              <w:t xml:space="preserve">بحث المتعلمين: </w:t>
            </w:r>
            <w:r w:rsidRPr="00FB67CD">
              <w:rPr>
                <w:rFonts w:asciiTheme="majorBidi" w:eastAsia="Open Sans" w:hAnsiTheme="majorBidi" w:cstheme="majorBidi"/>
                <w:color w:val="000000"/>
                <w:rtl/>
                <w:lang w:eastAsia="ar" w:bidi="ar-MA"/>
              </w:rPr>
              <w:t>النشاطات الإبداعية والعلاجية المتاحة في الأماكن المحلية.</w:t>
            </w:r>
          </w:p>
          <w:p w14:paraId="3261C5CE" w14:textId="13F41BC5" w:rsidR="00681516" w:rsidRPr="00FB67CD" w:rsidRDefault="00231F5A" w:rsidP="005C4EB3">
            <w:pPr>
              <w:pStyle w:val="ListParagraph"/>
              <w:numPr>
                <w:ilvl w:val="0"/>
                <w:numId w:val="24"/>
              </w:numPr>
              <w:pBdr>
                <w:top w:val="nil"/>
                <w:left w:val="nil"/>
                <w:bottom w:val="nil"/>
                <w:right w:val="nil"/>
                <w:between w:val="nil"/>
              </w:pBdr>
              <w:tabs>
                <w:tab w:val="left" w:pos="340"/>
              </w:tabs>
              <w:bidi/>
              <w:spacing w:before="60" w:after="60" w:line="360" w:lineRule="auto"/>
              <w:ind w:left="325" w:hanging="284"/>
              <w:rPr>
                <w:rFonts w:asciiTheme="majorBidi" w:hAnsiTheme="majorBidi" w:cstheme="majorBidi"/>
                <w:color w:val="000000"/>
              </w:rPr>
            </w:pPr>
            <w:r w:rsidRPr="00FB67CD">
              <w:rPr>
                <w:rFonts w:asciiTheme="majorBidi" w:eastAsia="Open Sans" w:hAnsiTheme="majorBidi" w:cstheme="majorBidi"/>
                <w:b/>
                <w:bCs/>
                <w:color w:val="000000"/>
                <w:rtl/>
                <w:lang w:eastAsia="ar" w:bidi="ar-MA"/>
              </w:rPr>
              <w:t xml:space="preserve">نشاط للمجموعة بكاملها: </w:t>
            </w:r>
            <w:r w:rsidRPr="00FB67CD">
              <w:rPr>
                <w:rFonts w:asciiTheme="majorBidi" w:eastAsia="Open Sans" w:hAnsiTheme="majorBidi" w:cstheme="majorBidi"/>
                <w:color w:val="000000"/>
                <w:rtl/>
                <w:lang w:eastAsia="ar" w:bidi="ar-MA"/>
              </w:rPr>
              <w:t>ينبغي إجراء زيارة إلى مركز رياضي مجهّز بمرافق مخصّصة للأشخاص ذوي الإعاقة، ويُشجَّع المتعلمون على إعداد قائمة بالأسئلة لطرحها على موظفي المركز قبل الزيارة.</w:t>
            </w:r>
          </w:p>
          <w:p w14:paraId="5A6A9ADD" w14:textId="67DF3DEE" w:rsidR="00681516" w:rsidRPr="00FB67CD" w:rsidRDefault="00231F5A" w:rsidP="005C4EB3">
            <w:pPr>
              <w:pStyle w:val="ListParagraph"/>
              <w:numPr>
                <w:ilvl w:val="0"/>
                <w:numId w:val="25"/>
              </w:numPr>
              <w:pBdr>
                <w:top w:val="nil"/>
                <w:left w:val="nil"/>
                <w:bottom w:val="nil"/>
                <w:right w:val="nil"/>
                <w:between w:val="nil"/>
              </w:pBdr>
              <w:tabs>
                <w:tab w:val="left" w:pos="340"/>
              </w:tabs>
              <w:bidi/>
              <w:spacing w:before="60" w:after="60" w:line="360" w:lineRule="auto"/>
              <w:rPr>
                <w:rFonts w:asciiTheme="majorBidi" w:hAnsiTheme="majorBidi" w:cstheme="majorBidi"/>
                <w:color w:val="000000"/>
              </w:rPr>
            </w:pPr>
            <w:r w:rsidRPr="00FB67CD">
              <w:rPr>
                <w:rFonts w:asciiTheme="majorBidi" w:eastAsia="Open Sans" w:hAnsiTheme="majorBidi" w:cstheme="majorBidi"/>
                <w:color w:val="000000"/>
                <w:rtl/>
                <w:lang w:eastAsia="ar" w:bidi="ar-MA"/>
              </w:rPr>
              <w:t>تُجرى جلسة أسئلة وأجوبة مع أحد أعضاء فريق عمل المركز.</w:t>
            </w:r>
          </w:p>
          <w:p w14:paraId="0D4680EA" w14:textId="77777777" w:rsidR="00F76ED2" w:rsidRPr="00FB67CD" w:rsidRDefault="00231F5A" w:rsidP="005C4EB3">
            <w:pPr>
              <w:pStyle w:val="ListParagraph"/>
              <w:numPr>
                <w:ilvl w:val="0"/>
                <w:numId w:val="25"/>
              </w:numPr>
              <w:pBdr>
                <w:top w:val="nil"/>
                <w:left w:val="nil"/>
                <w:bottom w:val="nil"/>
                <w:right w:val="nil"/>
                <w:between w:val="nil"/>
              </w:pBdr>
              <w:tabs>
                <w:tab w:val="left" w:pos="340"/>
              </w:tabs>
              <w:bidi/>
              <w:spacing w:before="60" w:after="60" w:line="360" w:lineRule="auto"/>
              <w:rPr>
                <w:rFonts w:asciiTheme="majorBidi" w:hAnsiTheme="majorBidi" w:cstheme="majorBidi"/>
                <w:color w:val="000000"/>
              </w:rPr>
            </w:pPr>
            <w:r w:rsidRPr="00FB67CD">
              <w:rPr>
                <w:rFonts w:asciiTheme="majorBidi" w:eastAsia="Open Sans" w:hAnsiTheme="majorBidi" w:cstheme="majorBidi"/>
                <w:color w:val="000000"/>
                <w:rtl/>
                <w:lang w:eastAsia="ar" w:bidi="ar-MA"/>
              </w:rPr>
              <w:t>يدوّن المتعلمون ملاحظاتهم عن الزيارة.</w:t>
            </w:r>
          </w:p>
          <w:p w14:paraId="7E7BFCF7" w14:textId="0FB18DDF" w:rsidR="00231F5A" w:rsidRPr="00FB67CD" w:rsidRDefault="003A00C0" w:rsidP="005C4EB3">
            <w:pPr>
              <w:pStyle w:val="ListParagraph"/>
              <w:numPr>
                <w:ilvl w:val="0"/>
                <w:numId w:val="24"/>
              </w:numPr>
              <w:pBdr>
                <w:top w:val="nil"/>
                <w:left w:val="nil"/>
                <w:bottom w:val="nil"/>
                <w:right w:val="nil"/>
                <w:between w:val="nil"/>
              </w:pBdr>
              <w:tabs>
                <w:tab w:val="left" w:pos="340"/>
              </w:tabs>
              <w:bidi/>
              <w:spacing w:before="60" w:after="60" w:line="360" w:lineRule="auto"/>
              <w:ind w:left="325" w:hanging="284"/>
              <w:rPr>
                <w:rFonts w:asciiTheme="majorBidi" w:hAnsiTheme="majorBidi" w:cstheme="majorBidi"/>
                <w:color w:val="000000"/>
              </w:rPr>
            </w:pPr>
            <w:r w:rsidRPr="00FB67CD">
              <w:rPr>
                <w:rFonts w:asciiTheme="majorBidi" w:eastAsia="Open Sans" w:hAnsiTheme="majorBidi" w:cstheme="majorBidi"/>
                <w:b/>
                <w:bCs/>
                <w:color w:val="000000"/>
                <w:rtl/>
                <w:lang w:eastAsia="ar" w:bidi="ar-MA"/>
              </w:rPr>
              <w:t xml:space="preserve">مناقشة عامة تحت إشراف المعلم: </w:t>
            </w:r>
            <w:r w:rsidRPr="00FB67CD">
              <w:rPr>
                <w:rFonts w:asciiTheme="majorBidi" w:eastAsia="Open Sans" w:hAnsiTheme="majorBidi" w:cstheme="majorBidi"/>
                <w:color w:val="000000"/>
                <w:rtl/>
                <w:lang w:eastAsia="ar" w:bidi="ar-MA"/>
              </w:rPr>
              <w:t>اشرح فوائد كل نشاط.</w:t>
            </w:r>
          </w:p>
        </w:tc>
        <w:tc>
          <w:tcPr>
            <w:tcW w:w="2269" w:type="dxa"/>
          </w:tcPr>
          <w:p w14:paraId="342B9CCA" w14:textId="15E13D3F" w:rsidR="00AE1BFB" w:rsidRPr="00FB67CD" w:rsidRDefault="009C1C62"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Pr>
                <w:rFonts w:asciiTheme="majorBidi" w:eastAsia="Open Sans" w:hAnsiTheme="majorBidi" w:cstheme="majorBidi"/>
                <w:color w:val="000000"/>
                <w:sz w:val="22"/>
                <w:szCs w:val="22"/>
                <w:rtl/>
                <w:lang w:eastAsia="ar" w:bidi="ar-MA"/>
              </w:rPr>
              <w:t>عرض المعلم</w:t>
            </w:r>
          </w:p>
          <w:p w14:paraId="082AB173" w14:textId="368AD885" w:rsidR="00AE1BFB" w:rsidRPr="00FB67CD" w:rsidRDefault="009C1C62"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Pr>
                <w:rFonts w:asciiTheme="majorBidi" w:eastAsia="Open Sans" w:hAnsiTheme="majorBidi" w:cstheme="majorBidi"/>
                <w:color w:val="000000"/>
                <w:sz w:val="22"/>
                <w:szCs w:val="22"/>
                <w:rtl/>
                <w:lang w:eastAsia="ar" w:bidi="ar-MA"/>
              </w:rPr>
              <w:t>(الشريحتان 12 و13)</w:t>
            </w:r>
          </w:p>
          <w:p w14:paraId="68E647DD" w14:textId="1D51000B" w:rsidR="00AE1BFB" w:rsidRPr="00FB67CD" w:rsidRDefault="004C1AAC"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 xml:space="preserve"> سبورة بيضاء </w:t>
            </w:r>
          </w:p>
          <w:p w14:paraId="6E34226C" w14:textId="4C94F954" w:rsidR="00AE1BFB" w:rsidRPr="00FB67CD" w:rsidRDefault="00AE1BFB"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نتاجا التعلم</w:t>
            </w:r>
            <w:r w:rsidR="009C1C62">
              <w:rPr>
                <w:rFonts w:asciiTheme="majorBidi" w:eastAsia="Open Sans" w:hAnsiTheme="majorBidi" w:cstheme="majorBidi"/>
                <w:color w:val="000000"/>
                <w:sz w:val="22"/>
                <w:szCs w:val="22"/>
                <w:rtl/>
                <w:lang w:eastAsia="ar" w:bidi="ar-MA"/>
              </w:rPr>
              <w:t xml:space="preserve"> أ1 و أ3 في وحدة الكتاب المدرسي</w:t>
            </w:r>
          </w:p>
          <w:p w14:paraId="75A47FF8" w14:textId="7468A94F" w:rsidR="00231F5A" w:rsidRPr="00FB67CD" w:rsidRDefault="00231F5A"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ترتيبات الزيارة</w:t>
            </w:r>
          </w:p>
          <w:p w14:paraId="42CE5131" w14:textId="77777777" w:rsidR="00231F5A" w:rsidRPr="00FB67CD" w:rsidRDefault="00231F5A"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مواد الملصق</w:t>
            </w:r>
          </w:p>
        </w:tc>
      </w:tr>
      <w:tr w:rsidR="00231F5A" w:rsidRPr="00FB67CD" w14:paraId="7D3A4821" w14:textId="77777777" w:rsidTr="00361FD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706"/>
        </w:trPr>
        <w:tc>
          <w:tcPr>
            <w:tcW w:w="913" w:type="dxa"/>
          </w:tcPr>
          <w:p w14:paraId="26E4BBBC" w14:textId="41F3A5AD" w:rsidR="00231F5A" w:rsidRPr="00FB67CD" w:rsidRDefault="00231F5A" w:rsidP="005C4EB3">
            <w:pPr>
              <w:pBdr>
                <w:top w:val="nil"/>
                <w:left w:val="nil"/>
                <w:bottom w:val="nil"/>
                <w:right w:val="nil"/>
                <w:between w:val="nil"/>
              </w:pBdr>
              <w:bidi/>
              <w:spacing w:before="60" w:after="0" w:line="360" w:lineRule="auto"/>
              <w:jc w:val="center"/>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lastRenderedPageBreak/>
              <w:t>5–6</w:t>
            </w:r>
          </w:p>
        </w:tc>
        <w:tc>
          <w:tcPr>
            <w:tcW w:w="2880" w:type="dxa"/>
          </w:tcPr>
          <w:p w14:paraId="3002D286" w14:textId="77777777" w:rsidR="00231F5A" w:rsidRPr="00FB67CD" w:rsidRDefault="00231F5A" w:rsidP="005C4EB3">
            <w:pPr>
              <w:pBdr>
                <w:top w:val="nil"/>
                <w:left w:val="nil"/>
                <w:bottom w:val="nil"/>
                <w:right w:val="nil"/>
                <w:between w:val="nil"/>
              </w:pBdr>
              <w:bidi/>
              <w:spacing w:before="60" w:after="60" w:line="360" w:lineRule="auto"/>
              <w:rPr>
                <w:rFonts w:asciiTheme="majorBidi" w:eastAsia="Open Sans" w:hAnsiTheme="majorBidi" w:cstheme="majorBidi"/>
                <w:b/>
                <w:color w:val="000000"/>
                <w:sz w:val="22"/>
                <w:szCs w:val="22"/>
              </w:rPr>
            </w:pPr>
            <w:r w:rsidRPr="00FB67CD">
              <w:rPr>
                <w:rFonts w:asciiTheme="majorBidi" w:eastAsia="Open Sans" w:hAnsiTheme="majorBidi" w:cstheme="majorBidi"/>
                <w:b/>
                <w:bCs/>
                <w:color w:val="000000"/>
                <w:sz w:val="22"/>
                <w:szCs w:val="22"/>
                <w:rtl/>
                <w:lang w:eastAsia="ar" w:bidi="ar-MA"/>
              </w:rPr>
              <w:t>أ1 مختلف النشاطات الإبداعية والعلاجية في مجال الرعاية الصحية والاجتماعية</w:t>
            </w:r>
          </w:p>
          <w:p w14:paraId="77531AC5" w14:textId="6274E959" w:rsidR="00231F5A" w:rsidRPr="00FB67CD" w:rsidRDefault="002E5570" w:rsidP="005C4EB3">
            <w:pPr>
              <w:pBdr>
                <w:top w:val="nil"/>
                <w:left w:val="nil"/>
                <w:bottom w:val="nil"/>
                <w:right w:val="nil"/>
                <w:between w:val="nil"/>
              </w:pBdr>
              <w:bidi/>
              <w:spacing w:before="60" w:after="60" w:line="360" w:lineRule="auto"/>
              <w:rPr>
                <w:rFonts w:asciiTheme="majorBidi" w:hAnsiTheme="majorBidi" w:cstheme="majorBidi"/>
                <w:color w:val="000000"/>
                <w:sz w:val="22"/>
                <w:szCs w:val="22"/>
              </w:rPr>
            </w:pPr>
            <w:r w:rsidRPr="00FB67CD">
              <w:rPr>
                <w:rFonts w:asciiTheme="majorBidi" w:eastAsia="Verdana" w:hAnsiTheme="majorBidi" w:cstheme="majorBidi"/>
                <w:color w:val="000000"/>
                <w:sz w:val="22"/>
                <w:szCs w:val="22"/>
                <w:rtl/>
                <w:lang w:eastAsia="ar" w:bidi="ar-MA"/>
              </w:rPr>
              <w:t xml:space="preserve">النشاطات الأخرى التي عادةً تفيد متلقي الخدمة: </w:t>
            </w:r>
          </w:p>
          <w:p w14:paraId="4A36EB55" w14:textId="77777777" w:rsidR="00231F5A" w:rsidRPr="00FB67CD" w:rsidRDefault="00231F5A" w:rsidP="005C4EB3">
            <w:pPr>
              <w:numPr>
                <w:ilvl w:val="0"/>
                <w:numId w:val="8"/>
              </w:numPr>
              <w:pBdr>
                <w:top w:val="nil"/>
                <w:left w:val="nil"/>
                <w:bottom w:val="nil"/>
                <w:right w:val="nil"/>
                <w:between w:val="nil"/>
              </w:pBdr>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البستنة</w:t>
            </w:r>
          </w:p>
          <w:p w14:paraId="42D1B37E" w14:textId="2FCD2F25" w:rsidR="00231F5A" w:rsidRPr="00FB67CD" w:rsidRDefault="00231F5A" w:rsidP="00A12156">
            <w:pPr>
              <w:numPr>
                <w:ilvl w:val="0"/>
                <w:numId w:val="8"/>
              </w:numPr>
              <w:pBdr>
                <w:top w:val="nil"/>
                <w:left w:val="nil"/>
                <w:bottom w:val="nil"/>
                <w:right w:val="nil"/>
                <w:between w:val="nil"/>
              </w:pBdr>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الطهي</w:t>
            </w:r>
          </w:p>
        </w:tc>
        <w:tc>
          <w:tcPr>
            <w:tcW w:w="1305" w:type="dxa"/>
          </w:tcPr>
          <w:p w14:paraId="01DFBE6C" w14:textId="4E9E08E3" w:rsidR="00231F5A" w:rsidRPr="00FB67CD" w:rsidRDefault="00983619" w:rsidP="005C4EB3">
            <w:pPr>
              <w:pBdr>
                <w:top w:val="nil"/>
                <w:left w:val="nil"/>
                <w:bottom w:val="nil"/>
                <w:right w:val="nil"/>
                <w:between w:val="nil"/>
              </w:pBdr>
              <w:bidi/>
              <w:spacing w:before="80" w:after="8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أنشطة الصف تحت إشراف المعلم</w:t>
            </w:r>
          </w:p>
        </w:tc>
        <w:tc>
          <w:tcPr>
            <w:tcW w:w="6776" w:type="dxa"/>
          </w:tcPr>
          <w:p w14:paraId="638D1E97" w14:textId="77777777" w:rsidR="00F76ED2" w:rsidRPr="00FB67CD" w:rsidRDefault="00231F5A" w:rsidP="005C4EB3">
            <w:pPr>
              <w:pStyle w:val="ListParagraph"/>
              <w:numPr>
                <w:ilvl w:val="0"/>
                <w:numId w:val="26"/>
              </w:numPr>
              <w:pBdr>
                <w:top w:val="nil"/>
                <w:left w:val="nil"/>
                <w:bottom w:val="nil"/>
                <w:right w:val="nil"/>
                <w:between w:val="nil"/>
              </w:pBdr>
              <w:bidi/>
              <w:spacing w:before="80" w:after="60" w:line="360" w:lineRule="auto"/>
              <w:ind w:left="325" w:hanging="284"/>
              <w:rPr>
                <w:rFonts w:asciiTheme="majorBidi" w:hAnsiTheme="majorBidi" w:cstheme="majorBidi"/>
                <w:color w:val="000000"/>
              </w:rPr>
            </w:pPr>
            <w:r w:rsidRPr="00FB67CD">
              <w:rPr>
                <w:rFonts w:asciiTheme="majorBidi" w:eastAsia="Open Sans" w:hAnsiTheme="majorBidi" w:cstheme="majorBidi"/>
                <w:b/>
                <w:bCs/>
                <w:color w:val="000000"/>
                <w:rtl/>
                <w:lang w:eastAsia="ar" w:bidi="ar-MA"/>
              </w:rPr>
              <w:t>نشاط للمجموعة بكاملها:</w:t>
            </w:r>
            <w:r w:rsidRPr="00FB67CD">
              <w:rPr>
                <w:rFonts w:asciiTheme="majorBidi" w:eastAsia="Open Sans" w:hAnsiTheme="majorBidi" w:cstheme="majorBidi"/>
                <w:color w:val="000000"/>
                <w:rtl/>
                <w:lang w:eastAsia="ar" w:bidi="ar-MA"/>
              </w:rPr>
              <w:t xml:space="preserve"> تُعقد جلسة عملية للتدريب على البستنة، حيث يزرع المتعلمون البُصيلات أو البذور سواء في أوعية مخصصة للزراعة أو في الهواء الطلق (يمكن تنفيذ هذا النشاط في مركز للخدمة النهارية أو في دار للرعاية السكنية).</w:t>
            </w:r>
          </w:p>
          <w:p w14:paraId="0A57EF9E" w14:textId="77777777" w:rsidR="00F76ED2" w:rsidRPr="00FB67CD" w:rsidRDefault="00231F5A" w:rsidP="005C4EB3">
            <w:pPr>
              <w:pStyle w:val="ListParagraph"/>
              <w:numPr>
                <w:ilvl w:val="0"/>
                <w:numId w:val="26"/>
              </w:numPr>
              <w:pBdr>
                <w:top w:val="nil"/>
                <w:left w:val="nil"/>
                <w:bottom w:val="nil"/>
                <w:right w:val="nil"/>
                <w:between w:val="nil"/>
              </w:pBdr>
              <w:bidi/>
              <w:spacing w:before="80" w:after="60" w:line="360" w:lineRule="auto"/>
              <w:ind w:left="325" w:hanging="284"/>
              <w:rPr>
                <w:rFonts w:asciiTheme="majorBidi" w:hAnsiTheme="majorBidi" w:cstheme="majorBidi"/>
                <w:color w:val="000000"/>
              </w:rPr>
            </w:pPr>
            <w:r w:rsidRPr="00FB67CD">
              <w:rPr>
                <w:rFonts w:asciiTheme="majorBidi" w:eastAsia="Open Sans" w:hAnsiTheme="majorBidi" w:cstheme="majorBidi"/>
                <w:b/>
                <w:bCs/>
                <w:color w:val="000000"/>
                <w:rtl/>
                <w:lang w:eastAsia="ar" w:bidi="ar-MA"/>
              </w:rPr>
              <w:t>نشاط فردي:</w:t>
            </w:r>
            <w:r w:rsidRPr="00FB67CD">
              <w:rPr>
                <w:rFonts w:asciiTheme="majorBidi" w:eastAsia="Open Sans" w:hAnsiTheme="majorBidi" w:cstheme="majorBidi"/>
                <w:color w:val="000000"/>
                <w:rtl/>
                <w:lang w:eastAsia="ar" w:bidi="ar-MA"/>
              </w:rPr>
              <w:t xml:space="preserve"> ابحث عن دور البستنة في مساعدة الأشخاص المصابون بالخرف أو ذوي الإعاقة.</w:t>
            </w:r>
          </w:p>
          <w:p w14:paraId="40DDE762" w14:textId="6D967CC6" w:rsidR="00F76ED2" w:rsidRPr="00FB67CD" w:rsidRDefault="00231F5A" w:rsidP="005C4EB3">
            <w:pPr>
              <w:pStyle w:val="ListParagraph"/>
              <w:numPr>
                <w:ilvl w:val="0"/>
                <w:numId w:val="26"/>
              </w:numPr>
              <w:pBdr>
                <w:top w:val="nil"/>
                <w:left w:val="nil"/>
                <w:bottom w:val="nil"/>
                <w:right w:val="nil"/>
                <w:between w:val="nil"/>
              </w:pBdr>
              <w:bidi/>
              <w:spacing w:before="80" w:after="60" w:line="360" w:lineRule="auto"/>
              <w:ind w:left="325" w:hanging="284"/>
              <w:rPr>
                <w:rFonts w:asciiTheme="majorBidi" w:hAnsiTheme="majorBidi" w:cstheme="majorBidi"/>
                <w:color w:val="000000"/>
              </w:rPr>
            </w:pPr>
            <w:r w:rsidRPr="00FB67CD">
              <w:rPr>
                <w:rFonts w:asciiTheme="majorBidi" w:eastAsia="Open Sans" w:hAnsiTheme="majorBidi" w:cstheme="majorBidi"/>
                <w:b/>
                <w:bCs/>
                <w:color w:val="000000"/>
                <w:rtl/>
                <w:lang w:eastAsia="ar" w:bidi="ar-MA"/>
              </w:rPr>
              <w:t>العمل ضمن مجموعات صغيرة:</w:t>
            </w:r>
            <w:r w:rsidRPr="00FB67CD">
              <w:rPr>
                <w:rFonts w:asciiTheme="majorBidi" w:eastAsia="Open Sans" w:hAnsiTheme="majorBidi" w:cstheme="majorBidi"/>
                <w:color w:val="000000"/>
                <w:rtl/>
                <w:lang w:eastAsia="ar" w:bidi="ar-MA"/>
              </w:rPr>
              <w:t xml:space="preserve"> صمم ملصقين يظهران الفوائد التي تجنيها نشاطات البستنة للأشخاص الذين يعانون الخرف ولذوي الإعاقات.</w:t>
            </w:r>
          </w:p>
          <w:p w14:paraId="2BE2FE61" w14:textId="77777777" w:rsidR="00F76ED2" w:rsidRPr="00FB67CD" w:rsidRDefault="00231F5A" w:rsidP="005C4EB3">
            <w:pPr>
              <w:pStyle w:val="ListParagraph"/>
              <w:numPr>
                <w:ilvl w:val="0"/>
                <w:numId w:val="26"/>
              </w:numPr>
              <w:pBdr>
                <w:top w:val="nil"/>
                <w:left w:val="nil"/>
                <w:bottom w:val="nil"/>
                <w:right w:val="nil"/>
                <w:between w:val="nil"/>
              </w:pBdr>
              <w:bidi/>
              <w:spacing w:before="80" w:after="60" w:line="360" w:lineRule="auto"/>
              <w:ind w:left="325" w:hanging="284"/>
              <w:rPr>
                <w:rFonts w:asciiTheme="majorBidi" w:hAnsiTheme="majorBidi" w:cstheme="majorBidi"/>
                <w:color w:val="000000"/>
              </w:rPr>
            </w:pPr>
            <w:r w:rsidRPr="00FB67CD">
              <w:rPr>
                <w:rFonts w:asciiTheme="majorBidi" w:eastAsia="Open Sans" w:hAnsiTheme="majorBidi" w:cstheme="majorBidi"/>
                <w:b/>
                <w:bCs/>
                <w:color w:val="000000"/>
                <w:rtl/>
                <w:lang w:eastAsia="ar" w:bidi="ar-MA"/>
              </w:rPr>
              <w:t>العمل ضمن مجموعات صغيرة:</w:t>
            </w:r>
            <w:r w:rsidRPr="00FB67CD">
              <w:rPr>
                <w:rFonts w:asciiTheme="majorBidi" w:eastAsia="Open Sans" w:hAnsiTheme="majorBidi" w:cstheme="majorBidi"/>
                <w:color w:val="000000"/>
                <w:rtl/>
                <w:lang w:eastAsia="ar" w:bidi="ar-MA"/>
              </w:rPr>
              <w:t xml:space="preserve"> اذكر سيناريوهات مختلفة للمجموعات (مثل: سبعة مراهقين يعانون صعوبة تعلم تتراوح شدتها بين الخفيفة والمتوسطة)، واطلب منهم تحديد ما يجب مراعاته عند إجراء جلسة للطهي أو تنفيذها.</w:t>
            </w:r>
          </w:p>
          <w:p w14:paraId="6857BF2D" w14:textId="4919D106" w:rsidR="00231F5A" w:rsidRPr="009C1C62" w:rsidRDefault="00231F5A" w:rsidP="009C1C62">
            <w:pPr>
              <w:pStyle w:val="ListParagraph"/>
              <w:numPr>
                <w:ilvl w:val="0"/>
                <w:numId w:val="26"/>
              </w:numPr>
              <w:pBdr>
                <w:top w:val="nil"/>
                <w:left w:val="nil"/>
                <w:bottom w:val="nil"/>
                <w:right w:val="nil"/>
                <w:between w:val="nil"/>
              </w:pBdr>
              <w:bidi/>
              <w:spacing w:before="80" w:after="60" w:line="360" w:lineRule="auto"/>
              <w:ind w:left="325" w:hanging="284"/>
              <w:rPr>
                <w:rFonts w:asciiTheme="majorBidi" w:hAnsiTheme="majorBidi" w:cstheme="majorBidi"/>
                <w:color w:val="000000"/>
              </w:rPr>
            </w:pPr>
            <w:r w:rsidRPr="00FB67CD">
              <w:rPr>
                <w:rFonts w:asciiTheme="majorBidi" w:eastAsia="Open Sans" w:hAnsiTheme="majorBidi" w:cstheme="majorBidi"/>
                <w:b/>
                <w:bCs/>
                <w:color w:val="000000"/>
                <w:rtl/>
                <w:lang w:eastAsia="ar" w:bidi="ar-MA"/>
              </w:rPr>
              <w:t xml:space="preserve">مناقشة عامة تحت إشراف المعلم: </w:t>
            </w:r>
            <w:r w:rsidRPr="00FB67CD">
              <w:rPr>
                <w:rFonts w:asciiTheme="majorBidi" w:eastAsia="Open Sans" w:hAnsiTheme="majorBidi" w:cstheme="majorBidi"/>
                <w:color w:val="000000"/>
                <w:rtl/>
                <w:lang w:eastAsia="ar" w:bidi="ar-MA"/>
              </w:rPr>
              <w:t>اشرح فوائد كل نشاط.</w:t>
            </w:r>
          </w:p>
        </w:tc>
        <w:tc>
          <w:tcPr>
            <w:tcW w:w="2269" w:type="dxa"/>
          </w:tcPr>
          <w:p w14:paraId="09C3BB64" w14:textId="1E9F1BE7" w:rsidR="00AE1BFB" w:rsidRPr="00FB67CD" w:rsidRDefault="009C1C62"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Pr>
                <w:rFonts w:asciiTheme="majorBidi" w:eastAsia="Open Sans" w:hAnsiTheme="majorBidi" w:cstheme="majorBidi"/>
                <w:color w:val="000000"/>
                <w:sz w:val="22"/>
                <w:szCs w:val="22"/>
                <w:rtl/>
                <w:lang w:eastAsia="ar" w:bidi="ar-MA"/>
              </w:rPr>
              <w:t>عرض المعلم</w:t>
            </w:r>
          </w:p>
          <w:p w14:paraId="4227888A" w14:textId="2CEA9DCA" w:rsidR="00AE1BFB" w:rsidRPr="00FB67CD" w:rsidRDefault="009C1C62"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Pr>
                <w:rFonts w:asciiTheme="majorBidi" w:eastAsia="Open Sans" w:hAnsiTheme="majorBidi" w:cstheme="majorBidi"/>
                <w:color w:val="000000"/>
                <w:sz w:val="22"/>
                <w:szCs w:val="22"/>
                <w:rtl/>
                <w:lang w:eastAsia="ar" w:bidi="ar-MA"/>
              </w:rPr>
              <w:t>(الشريحتان 12 و13)</w:t>
            </w:r>
          </w:p>
          <w:p w14:paraId="092AD942" w14:textId="62A2691A" w:rsidR="00AE1BFB" w:rsidRPr="00FB67CD" w:rsidRDefault="009C1C62"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Pr>
                <w:rFonts w:asciiTheme="majorBidi" w:eastAsia="Open Sans" w:hAnsiTheme="majorBidi" w:cstheme="majorBidi"/>
                <w:color w:val="000000"/>
                <w:sz w:val="22"/>
                <w:szCs w:val="22"/>
                <w:rtl/>
                <w:lang w:eastAsia="ar" w:bidi="ar-MA"/>
              </w:rPr>
              <w:t>نتاجا التعلم أ1 و</w:t>
            </w:r>
            <w:r w:rsidR="00AE1BFB" w:rsidRPr="00FB67CD">
              <w:rPr>
                <w:rFonts w:asciiTheme="majorBidi" w:eastAsia="Open Sans" w:hAnsiTheme="majorBidi" w:cstheme="majorBidi"/>
                <w:color w:val="000000"/>
                <w:sz w:val="22"/>
                <w:szCs w:val="22"/>
                <w:rtl/>
                <w:lang w:eastAsia="ar" w:bidi="ar-MA"/>
              </w:rPr>
              <w:t>أ3 في وحدة الكتاب الم</w:t>
            </w:r>
            <w:r>
              <w:rPr>
                <w:rFonts w:asciiTheme="majorBidi" w:eastAsia="Open Sans" w:hAnsiTheme="majorBidi" w:cstheme="majorBidi"/>
                <w:color w:val="000000"/>
                <w:sz w:val="22"/>
                <w:szCs w:val="22"/>
                <w:rtl/>
                <w:lang w:eastAsia="ar" w:bidi="ar-MA"/>
              </w:rPr>
              <w:t>درسي</w:t>
            </w:r>
          </w:p>
          <w:p w14:paraId="094E09E0" w14:textId="1C7D2CC2" w:rsidR="00231F5A" w:rsidRPr="00FB67CD" w:rsidRDefault="00231F5A"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البُصيلات والبذور والسماد العضوي والتربة</w:t>
            </w:r>
          </w:p>
          <w:p w14:paraId="11DD98C4" w14:textId="77777777" w:rsidR="00231F5A" w:rsidRPr="00FB67CD" w:rsidRDefault="00231F5A"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أدوات البستنة</w:t>
            </w:r>
          </w:p>
        </w:tc>
      </w:tr>
      <w:tr w:rsidR="00231F5A" w:rsidRPr="00FB67CD" w14:paraId="4D3D3BFF" w14:textId="77777777" w:rsidTr="00361FD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706"/>
        </w:trPr>
        <w:tc>
          <w:tcPr>
            <w:tcW w:w="913" w:type="dxa"/>
          </w:tcPr>
          <w:p w14:paraId="3FEE0B48" w14:textId="7BE741D1" w:rsidR="00231F5A" w:rsidRPr="00FB67CD" w:rsidRDefault="00231F5A" w:rsidP="005C4EB3">
            <w:pPr>
              <w:pBdr>
                <w:top w:val="nil"/>
                <w:left w:val="nil"/>
                <w:bottom w:val="nil"/>
                <w:right w:val="nil"/>
                <w:between w:val="nil"/>
              </w:pBdr>
              <w:bidi/>
              <w:spacing w:before="60" w:after="0" w:line="360" w:lineRule="auto"/>
              <w:jc w:val="center"/>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7 –8</w:t>
            </w:r>
          </w:p>
        </w:tc>
        <w:tc>
          <w:tcPr>
            <w:tcW w:w="2880" w:type="dxa"/>
          </w:tcPr>
          <w:p w14:paraId="2A339536" w14:textId="2A632398" w:rsidR="00231F5A" w:rsidRPr="00FB67CD" w:rsidRDefault="00231F5A" w:rsidP="005C4EB3">
            <w:pPr>
              <w:pBdr>
                <w:top w:val="nil"/>
                <w:left w:val="nil"/>
                <w:bottom w:val="nil"/>
                <w:right w:val="nil"/>
                <w:between w:val="nil"/>
              </w:pBdr>
              <w:bidi/>
              <w:spacing w:before="60" w:after="60" w:line="360" w:lineRule="auto"/>
              <w:rPr>
                <w:rFonts w:asciiTheme="majorBidi" w:eastAsia="Open Sans" w:hAnsiTheme="majorBidi" w:cstheme="majorBidi"/>
                <w:b/>
                <w:color w:val="000000"/>
                <w:sz w:val="22"/>
                <w:szCs w:val="22"/>
              </w:rPr>
            </w:pPr>
            <w:r w:rsidRPr="00FB67CD">
              <w:rPr>
                <w:rFonts w:asciiTheme="majorBidi" w:eastAsia="Open Sans" w:hAnsiTheme="majorBidi" w:cstheme="majorBidi"/>
                <w:b/>
                <w:bCs/>
                <w:color w:val="000000"/>
                <w:sz w:val="22"/>
                <w:szCs w:val="22"/>
                <w:rtl/>
                <w:lang w:eastAsia="ar" w:bidi="ar-MA"/>
              </w:rPr>
              <w:t>أ1 مختلف النشاطات الإبداعية والعلاجية في مجال الرعاية الصحية والاجتماعية</w:t>
            </w:r>
          </w:p>
          <w:p w14:paraId="5696E8FE" w14:textId="77777777" w:rsidR="004C1AAC" w:rsidRPr="00FB67CD" w:rsidRDefault="004C1AAC" w:rsidP="005C4EB3">
            <w:pPr>
              <w:numPr>
                <w:ilvl w:val="0"/>
                <w:numId w:val="8"/>
              </w:numPr>
              <w:pBdr>
                <w:top w:val="nil"/>
                <w:left w:val="nil"/>
                <w:bottom w:val="nil"/>
                <w:right w:val="nil"/>
                <w:between w:val="nil"/>
              </w:pBdr>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الاتصالات وتكنولوجيا المعلومات</w:t>
            </w:r>
          </w:p>
          <w:p w14:paraId="76752D8A" w14:textId="77777777" w:rsidR="004C1AAC" w:rsidRPr="00FB67CD" w:rsidRDefault="004C1AAC" w:rsidP="005C4EB3">
            <w:pPr>
              <w:numPr>
                <w:ilvl w:val="0"/>
                <w:numId w:val="8"/>
              </w:numPr>
              <w:pBdr>
                <w:top w:val="nil"/>
                <w:left w:val="nil"/>
                <w:bottom w:val="nil"/>
                <w:right w:val="nil"/>
                <w:between w:val="nil"/>
              </w:pBdr>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القراءة</w:t>
            </w:r>
          </w:p>
          <w:p w14:paraId="0860FC19" w14:textId="77777777" w:rsidR="004C1AAC" w:rsidRPr="00FB67CD" w:rsidRDefault="004C1AAC" w:rsidP="005C4EB3">
            <w:pPr>
              <w:numPr>
                <w:ilvl w:val="0"/>
                <w:numId w:val="8"/>
              </w:numPr>
              <w:pBdr>
                <w:top w:val="nil"/>
                <w:left w:val="nil"/>
                <w:bottom w:val="nil"/>
                <w:right w:val="nil"/>
                <w:between w:val="nil"/>
              </w:pBdr>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التدليك</w:t>
            </w:r>
          </w:p>
          <w:p w14:paraId="21E3C4D5" w14:textId="4C4DB85F" w:rsidR="0023170B" w:rsidRPr="00FB67CD" w:rsidRDefault="004C1AAC" w:rsidP="005C4EB3">
            <w:pPr>
              <w:numPr>
                <w:ilvl w:val="0"/>
                <w:numId w:val="8"/>
              </w:numPr>
              <w:pBdr>
                <w:top w:val="nil"/>
                <w:left w:val="nil"/>
                <w:bottom w:val="nil"/>
                <w:right w:val="nil"/>
                <w:between w:val="nil"/>
              </w:pBdr>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التحفيز متعدد الحواس</w:t>
            </w:r>
          </w:p>
          <w:p w14:paraId="38595822" w14:textId="1658A1AC" w:rsidR="004C1AAC" w:rsidRPr="00FB67CD" w:rsidRDefault="004C1AAC" w:rsidP="005C4EB3">
            <w:pPr>
              <w:numPr>
                <w:ilvl w:val="0"/>
                <w:numId w:val="8"/>
              </w:numPr>
              <w:pBdr>
                <w:top w:val="nil"/>
                <w:left w:val="nil"/>
                <w:bottom w:val="nil"/>
                <w:right w:val="nil"/>
                <w:between w:val="nil"/>
              </w:pBdr>
              <w:bidi/>
              <w:spacing w:before="60" w:after="60" w:line="360" w:lineRule="auto"/>
              <w:rPr>
                <w:rFonts w:asciiTheme="majorBidi" w:eastAsia="Open Sans" w:hAnsiTheme="majorBidi" w:cstheme="majorBidi"/>
                <w:b/>
                <w:color w:val="000000"/>
                <w:sz w:val="22"/>
                <w:szCs w:val="22"/>
              </w:rPr>
            </w:pPr>
            <w:r w:rsidRPr="00FB67CD">
              <w:rPr>
                <w:rFonts w:asciiTheme="majorBidi" w:eastAsia="Open Sans" w:hAnsiTheme="majorBidi" w:cstheme="majorBidi"/>
                <w:color w:val="000000"/>
                <w:sz w:val="22"/>
                <w:szCs w:val="22"/>
                <w:rtl/>
                <w:lang w:eastAsia="ar" w:bidi="ar-MA"/>
              </w:rPr>
              <w:lastRenderedPageBreak/>
              <w:t>العلاج بالتفاعل مع الحيوانات</w:t>
            </w:r>
          </w:p>
          <w:p w14:paraId="17EFFA1B" w14:textId="77777777" w:rsidR="00231F5A" w:rsidRPr="00FB67CD" w:rsidRDefault="00231F5A" w:rsidP="005C4EB3">
            <w:pPr>
              <w:bidi/>
              <w:spacing w:before="60" w:after="60" w:line="360" w:lineRule="auto"/>
              <w:rPr>
                <w:rFonts w:asciiTheme="majorBidi" w:eastAsia="Open Sans" w:hAnsiTheme="majorBidi" w:cstheme="majorBidi"/>
                <w:b/>
                <w:sz w:val="22"/>
                <w:szCs w:val="22"/>
              </w:rPr>
            </w:pPr>
            <w:r w:rsidRPr="00FB67CD">
              <w:rPr>
                <w:rFonts w:asciiTheme="majorBidi" w:eastAsia="Open Sans" w:hAnsiTheme="majorBidi" w:cstheme="majorBidi"/>
                <w:b/>
                <w:bCs/>
                <w:sz w:val="22"/>
                <w:szCs w:val="22"/>
                <w:rtl/>
                <w:lang w:eastAsia="ar" w:bidi="ar-MA"/>
              </w:rPr>
              <w:t>أ3 الفوائد</w:t>
            </w:r>
          </w:p>
          <w:p w14:paraId="6C5AAE34" w14:textId="77777777" w:rsidR="00231F5A" w:rsidRPr="00FB67CD" w:rsidRDefault="00231F5A" w:rsidP="005C4EB3">
            <w:pPr>
              <w:widowControl w:val="0"/>
              <w:numPr>
                <w:ilvl w:val="0"/>
                <w:numId w:val="4"/>
              </w:numPr>
              <w:pBdr>
                <w:top w:val="nil"/>
                <w:left w:val="nil"/>
                <w:bottom w:val="nil"/>
                <w:right w:val="nil"/>
                <w:between w:val="nil"/>
              </w:pBdr>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الاحتياجات الجسدية</w:t>
            </w:r>
          </w:p>
          <w:p w14:paraId="6DD9FD45" w14:textId="77777777" w:rsidR="00231F5A" w:rsidRPr="00FB67CD" w:rsidRDefault="00231F5A" w:rsidP="005C4EB3">
            <w:pPr>
              <w:widowControl w:val="0"/>
              <w:numPr>
                <w:ilvl w:val="0"/>
                <w:numId w:val="4"/>
              </w:numPr>
              <w:pBdr>
                <w:top w:val="nil"/>
                <w:left w:val="nil"/>
                <w:bottom w:val="nil"/>
                <w:right w:val="nil"/>
                <w:between w:val="nil"/>
              </w:pBdr>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الجوانب الإدراكية</w:t>
            </w:r>
          </w:p>
          <w:p w14:paraId="5ED62DFC" w14:textId="77777777" w:rsidR="00231F5A" w:rsidRPr="00FB67CD" w:rsidRDefault="00231F5A" w:rsidP="005C4EB3">
            <w:pPr>
              <w:widowControl w:val="0"/>
              <w:numPr>
                <w:ilvl w:val="0"/>
                <w:numId w:val="4"/>
              </w:numPr>
              <w:pBdr>
                <w:top w:val="nil"/>
                <w:left w:val="nil"/>
                <w:bottom w:val="nil"/>
                <w:right w:val="nil"/>
                <w:between w:val="nil"/>
              </w:pBdr>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الاحتياجات العاطفية</w:t>
            </w:r>
          </w:p>
          <w:p w14:paraId="59AF085E" w14:textId="77777777" w:rsidR="00231F5A" w:rsidRPr="00FB67CD" w:rsidRDefault="00231F5A" w:rsidP="005C4EB3">
            <w:pPr>
              <w:numPr>
                <w:ilvl w:val="0"/>
                <w:numId w:val="4"/>
              </w:numPr>
              <w:pBdr>
                <w:top w:val="nil"/>
                <w:left w:val="nil"/>
                <w:bottom w:val="nil"/>
                <w:right w:val="nil"/>
                <w:between w:val="nil"/>
              </w:pBdr>
              <w:bidi/>
              <w:spacing w:before="60" w:after="60" w:line="360" w:lineRule="auto"/>
              <w:rPr>
                <w:rFonts w:asciiTheme="majorBidi" w:hAnsiTheme="majorBidi" w:cstheme="majorBidi"/>
                <w:b/>
                <w:color w:val="000000"/>
                <w:sz w:val="22"/>
                <w:szCs w:val="22"/>
              </w:rPr>
            </w:pPr>
            <w:r w:rsidRPr="00FB67CD">
              <w:rPr>
                <w:rFonts w:asciiTheme="majorBidi" w:eastAsia="Open Sans" w:hAnsiTheme="majorBidi" w:cstheme="majorBidi"/>
                <w:color w:val="000000"/>
                <w:sz w:val="22"/>
                <w:szCs w:val="22"/>
                <w:rtl/>
                <w:lang w:eastAsia="ar" w:bidi="ar-MA"/>
              </w:rPr>
              <w:t>الآثار الاجتماعية</w:t>
            </w:r>
          </w:p>
        </w:tc>
        <w:tc>
          <w:tcPr>
            <w:tcW w:w="1305" w:type="dxa"/>
          </w:tcPr>
          <w:p w14:paraId="10FB5D5E" w14:textId="413DAC12" w:rsidR="00231F5A" w:rsidRPr="00FB67CD" w:rsidRDefault="00983619" w:rsidP="00A12156">
            <w:pPr>
              <w:pBdr>
                <w:top w:val="nil"/>
                <w:left w:val="nil"/>
                <w:bottom w:val="nil"/>
                <w:right w:val="nil"/>
                <w:between w:val="nil"/>
              </w:pBdr>
              <w:bidi/>
              <w:spacing w:before="80" w:after="8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lastRenderedPageBreak/>
              <w:t>أنشطة الصف تحت إشراف المعلم</w:t>
            </w:r>
          </w:p>
          <w:p w14:paraId="16399433" w14:textId="77777777" w:rsidR="00231F5A" w:rsidRPr="00FB67CD" w:rsidRDefault="00231F5A" w:rsidP="005C4EB3">
            <w:pPr>
              <w:pBdr>
                <w:top w:val="nil"/>
                <w:left w:val="nil"/>
                <w:bottom w:val="nil"/>
                <w:right w:val="nil"/>
                <w:between w:val="nil"/>
              </w:pBdr>
              <w:bidi/>
              <w:spacing w:before="80" w:after="80" w:line="360" w:lineRule="auto"/>
              <w:rPr>
                <w:rFonts w:asciiTheme="majorBidi" w:eastAsia="Open Sans" w:hAnsiTheme="majorBidi" w:cstheme="majorBidi"/>
                <w:color w:val="000000"/>
                <w:sz w:val="22"/>
                <w:szCs w:val="22"/>
              </w:rPr>
            </w:pPr>
          </w:p>
          <w:p w14:paraId="5B6F7C34" w14:textId="77777777" w:rsidR="00231F5A" w:rsidRPr="00FB67CD" w:rsidRDefault="00231F5A" w:rsidP="005C4EB3">
            <w:pPr>
              <w:pBdr>
                <w:top w:val="nil"/>
                <w:left w:val="nil"/>
                <w:bottom w:val="nil"/>
                <w:right w:val="nil"/>
                <w:between w:val="nil"/>
              </w:pBdr>
              <w:bidi/>
              <w:spacing w:before="80" w:after="80" w:line="360" w:lineRule="auto"/>
              <w:rPr>
                <w:rFonts w:asciiTheme="majorBidi" w:eastAsia="Open Sans" w:hAnsiTheme="majorBidi" w:cstheme="majorBidi"/>
                <w:b/>
                <w:color w:val="000000"/>
                <w:sz w:val="22"/>
                <w:szCs w:val="22"/>
              </w:rPr>
            </w:pPr>
            <w:r w:rsidRPr="00FB67CD">
              <w:rPr>
                <w:rFonts w:asciiTheme="majorBidi" w:eastAsia="Open Sans" w:hAnsiTheme="majorBidi" w:cstheme="majorBidi"/>
                <w:color w:val="000000"/>
                <w:sz w:val="22"/>
                <w:szCs w:val="22"/>
                <w:rtl/>
                <w:lang w:eastAsia="ar" w:bidi="ar-MA"/>
              </w:rPr>
              <w:t>المتحدث الضيف</w:t>
            </w:r>
          </w:p>
        </w:tc>
        <w:tc>
          <w:tcPr>
            <w:tcW w:w="6776" w:type="dxa"/>
          </w:tcPr>
          <w:p w14:paraId="67453063" w14:textId="77777777" w:rsidR="00F76ED2" w:rsidRPr="00FB67CD" w:rsidRDefault="00231F5A" w:rsidP="005C4EB3">
            <w:pPr>
              <w:pStyle w:val="ListParagraph"/>
              <w:numPr>
                <w:ilvl w:val="0"/>
                <w:numId w:val="27"/>
              </w:numPr>
              <w:pBdr>
                <w:top w:val="nil"/>
                <w:left w:val="nil"/>
                <w:bottom w:val="nil"/>
                <w:right w:val="nil"/>
                <w:between w:val="nil"/>
              </w:pBdr>
              <w:tabs>
                <w:tab w:val="left" w:pos="340"/>
              </w:tabs>
              <w:bidi/>
              <w:spacing w:before="80" w:after="60" w:line="360" w:lineRule="auto"/>
              <w:ind w:left="325" w:hanging="284"/>
              <w:rPr>
                <w:rFonts w:asciiTheme="majorBidi" w:hAnsiTheme="majorBidi" w:cstheme="majorBidi"/>
                <w:color w:val="000000"/>
              </w:rPr>
            </w:pPr>
            <w:r w:rsidRPr="00FB67CD">
              <w:rPr>
                <w:rFonts w:asciiTheme="majorBidi" w:eastAsia="Open Sans" w:hAnsiTheme="majorBidi" w:cstheme="majorBidi"/>
                <w:b/>
                <w:bCs/>
                <w:color w:val="000000"/>
                <w:rtl/>
                <w:lang w:eastAsia="ar" w:bidi="ar-MA"/>
              </w:rPr>
              <w:t>نشاط للمجموعة بكاملها:</w:t>
            </w:r>
            <w:r w:rsidRPr="00FB67CD">
              <w:rPr>
                <w:rFonts w:asciiTheme="majorBidi" w:eastAsia="Open Sans" w:hAnsiTheme="majorBidi" w:cstheme="majorBidi"/>
                <w:color w:val="000000"/>
                <w:rtl/>
                <w:lang w:eastAsia="ar" w:bidi="ar-MA"/>
              </w:rPr>
              <w:t xml:space="preserve"> تُعقد جلسة عملية يتدرب فيها المتعلمون على مهارات الاتصال وتكنولوجيا المعلومات.</w:t>
            </w:r>
          </w:p>
          <w:p w14:paraId="343ABB64" w14:textId="77777777" w:rsidR="00F76ED2" w:rsidRPr="00FB67CD" w:rsidRDefault="00231F5A" w:rsidP="005C4EB3">
            <w:pPr>
              <w:pStyle w:val="ListParagraph"/>
              <w:numPr>
                <w:ilvl w:val="0"/>
                <w:numId w:val="27"/>
              </w:numPr>
              <w:pBdr>
                <w:top w:val="nil"/>
                <w:left w:val="nil"/>
                <w:bottom w:val="nil"/>
                <w:right w:val="nil"/>
                <w:between w:val="nil"/>
              </w:pBdr>
              <w:tabs>
                <w:tab w:val="left" w:pos="340"/>
              </w:tabs>
              <w:bidi/>
              <w:spacing w:before="80" w:after="60" w:line="360" w:lineRule="auto"/>
              <w:ind w:left="325" w:hanging="284"/>
              <w:rPr>
                <w:rFonts w:asciiTheme="majorBidi" w:hAnsiTheme="majorBidi" w:cstheme="majorBidi"/>
                <w:color w:val="000000"/>
              </w:rPr>
            </w:pPr>
            <w:r w:rsidRPr="00FB67CD">
              <w:rPr>
                <w:rFonts w:asciiTheme="majorBidi" w:eastAsia="Open Sans" w:hAnsiTheme="majorBidi" w:cstheme="majorBidi"/>
                <w:b/>
                <w:bCs/>
                <w:color w:val="000000"/>
                <w:rtl/>
                <w:lang w:eastAsia="ar" w:bidi="ar-MA"/>
              </w:rPr>
              <w:t>العمل ضمن مجموعات صغيرة:</w:t>
            </w:r>
            <w:r w:rsidRPr="00FB67CD">
              <w:rPr>
                <w:rFonts w:asciiTheme="majorBidi" w:eastAsia="Open Sans" w:hAnsiTheme="majorBidi" w:cstheme="majorBidi"/>
                <w:color w:val="000000"/>
                <w:rtl/>
                <w:lang w:eastAsia="ar" w:bidi="ar-MA"/>
              </w:rPr>
              <w:t xml:space="preserve"> يناقش المتعلمون مع بعضهم بعضًا الكتب الأخرى التي استمتعوا بقراءتها.</w:t>
            </w:r>
          </w:p>
          <w:p w14:paraId="5B6975A0" w14:textId="77777777" w:rsidR="00F76ED2" w:rsidRPr="00FB67CD" w:rsidRDefault="00231F5A" w:rsidP="005C4EB3">
            <w:pPr>
              <w:pStyle w:val="ListParagraph"/>
              <w:numPr>
                <w:ilvl w:val="0"/>
                <w:numId w:val="27"/>
              </w:numPr>
              <w:pBdr>
                <w:top w:val="nil"/>
                <w:left w:val="nil"/>
                <w:bottom w:val="nil"/>
                <w:right w:val="nil"/>
                <w:between w:val="nil"/>
              </w:pBdr>
              <w:tabs>
                <w:tab w:val="left" w:pos="340"/>
              </w:tabs>
              <w:bidi/>
              <w:spacing w:before="80" w:after="60" w:line="360" w:lineRule="auto"/>
              <w:ind w:left="325" w:hanging="284"/>
              <w:rPr>
                <w:rFonts w:asciiTheme="majorBidi" w:hAnsiTheme="majorBidi" w:cstheme="majorBidi"/>
                <w:color w:val="000000"/>
              </w:rPr>
            </w:pPr>
            <w:r w:rsidRPr="00FB67CD">
              <w:rPr>
                <w:rFonts w:asciiTheme="majorBidi" w:eastAsia="Open Sans" w:hAnsiTheme="majorBidi" w:cstheme="majorBidi"/>
                <w:b/>
                <w:bCs/>
                <w:color w:val="000000"/>
                <w:rtl/>
                <w:lang w:eastAsia="ar" w:bidi="ar-MA"/>
              </w:rPr>
              <w:t xml:space="preserve">المتحدث الضيف: </w:t>
            </w:r>
            <w:r w:rsidRPr="00FB67CD">
              <w:rPr>
                <w:rFonts w:asciiTheme="majorBidi" w:eastAsia="Open Sans" w:hAnsiTheme="majorBidi" w:cstheme="majorBidi"/>
                <w:color w:val="000000"/>
                <w:rtl/>
                <w:lang w:eastAsia="ar" w:bidi="ar-MA"/>
              </w:rPr>
              <w:t xml:space="preserve">تنظيم جلسة يُقدّم فيها متخصص/متخصصة تدليك شرحًا عمليًّا للمتعلمين حول أساليب التدليك، ليتمكنوا لاحقًا من تدريب أنفسهم من خلال تدليك أيدي بعضهم بعضًا. </w:t>
            </w:r>
          </w:p>
          <w:p w14:paraId="4752EAD3" w14:textId="59B6640B" w:rsidR="00F76ED2" w:rsidRPr="00FB67CD" w:rsidRDefault="00231F5A" w:rsidP="005C4EB3">
            <w:pPr>
              <w:pStyle w:val="ListParagraph"/>
              <w:numPr>
                <w:ilvl w:val="0"/>
                <w:numId w:val="27"/>
              </w:numPr>
              <w:pBdr>
                <w:top w:val="nil"/>
                <w:left w:val="nil"/>
                <w:bottom w:val="nil"/>
                <w:right w:val="nil"/>
                <w:between w:val="nil"/>
              </w:pBdr>
              <w:tabs>
                <w:tab w:val="left" w:pos="340"/>
              </w:tabs>
              <w:bidi/>
              <w:spacing w:before="80" w:after="60" w:line="360" w:lineRule="auto"/>
              <w:ind w:left="325" w:hanging="284"/>
              <w:rPr>
                <w:rFonts w:asciiTheme="majorBidi" w:hAnsiTheme="majorBidi" w:cstheme="majorBidi"/>
                <w:color w:val="000000"/>
              </w:rPr>
            </w:pPr>
            <w:r w:rsidRPr="00FB67CD">
              <w:rPr>
                <w:rFonts w:asciiTheme="majorBidi" w:eastAsia="Open Sans" w:hAnsiTheme="majorBidi" w:cstheme="majorBidi"/>
                <w:b/>
                <w:bCs/>
                <w:color w:val="000000"/>
                <w:rtl/>
                <w:lang w:eastAsia="ar" w:bidi="ar-MA"/>
              </w:rPr>
              <w:t>نشاط للمجموعة بكاملها:</w:t>
            </w:r>
            <w:r w:rsidRPr="00FB67CD">
              <w:rPr>
                <w:rFonts w:asciiTheme="majorBidi" w:eastAsia="Open Sans" w:hAnsiTheme="majorBidi" w:cstheme="majorBidi"/>
                <w:color w:val="000000"/>
                <w:rtl/>
                <w:lang w:eastAsia="ar" w:bidi="ar-MA"/>
              </w:rPr>
              <w:t xml:space="preserve"> تُعقد جلسة أسئلة وأجوبة مع المتحدث الضيف حول استخدام ا</w:t>
            </w:r>
            <w:r w:rsidR="009C1C62">
              <w:rPr>
                <w:rFonts w:asciiTheme="majorBidi" w:eastAsia="Open Sans" w:hAnsiTheme="majorBidi" w:cstheme="majorBidi"/>
                <w:color w:val="000000"/>
                <w:rtl/>
                <w:lang w:eastAsia="ar" w:bidi="ar-MA"/>
              </w:rPr>
              <w:t>لتدليك نشاطًا علاجي</w:t>
            </w:r>
            <w:r w:rsidR="009C1C62">
              <w:rPr>
                <w:rFonts w:asciiTheme="majorBidi" w:eastAsia="Open Sans" w:hAnsiTheme="majorBidi" w:cstheme="majorBidi" w:hint="cs"/>
                <w:color w:val="000000"/>
                <w:rtl/>
                <w:lang w:eastAsia="ar" w:bidi="ar-MA"/>
              </w:rPr>
              <w:t>ًّا</w:t>
            </w:r>
            <w:r w:rsidRPr="00FB67CD">
              <w:rPr>
                <w:rFonts w:asciiTheme="majorBidi" w:eastAsia="Open Sans" w:hAnsiTheme="majorBidi" w:cstheme="majorBidi"/>
                <w:color w:val="000000"/>
                <w:rtl/>
                <w:lang w:eastAsia="ar" w:bidi="ar-MA"/>
              </w:rPr>
              <w:t>.</w:t>
            </w:r>
          </w:p>
          <w:p w14:paraId="5A5DB8BD" w14:textId="058480EE" w:rsidR="00231F5A" w:rsidRPr="00FB67CD" w:rsidRDefault="00231F5A" w:rsidP="005C4EB3">
            <w:pPr>
              <w:pStyle w:val="ListParagraph"/>
              <w:numPr>
                <w:ilvl w:val="0"/>
                <w:numId w:val="27"/>
              </w:numPr>
              <w:pBdr>
                <w:top w:val="nil"/>
                <w:left w:val="nil"/>
                <w:bottom w:val="nil"/>
                <w:right w:val="nil"/>
                <w:between w:val="nil"/>
              </w:pBdr>
              <w:tabs>
                <w:tab w:val="left" w:pos="340"/>
              </w:tabs>
              <w:bidi/>
              <w:spacing w:before="80" w:after="60" w:line="360" w:lineRule="auto"/>
              <w:ind w:left="325" w:hanging="284"/>
              <w:rPr>
                <w:rFonts w:asciiTheme="majorBidi" w:hAnsiTheme="majorBidi" w:cstheme="majorBidi"/>
                <w:color w:val="000000"/>
              </w:rPr>
            </w:pPr>
            <w:r w:rsidRPr="00FB67CD">
              <w:rPr>
                <w:rFonts w:asciiTheme="majorBidi" w:eastAsia="Open Sans" w:hAnsiTheme="majorBidi" w:cstheme="majorBidi"/>
                <w:b/>
                <w:bCs/>
                <w:color w:val="000000"/>
                <w:rtl/>
                <w:lang w:eastAsia="ar" w:bidi="ar-MA"/>
              </w:rPr>
              <w:lastRenderedPageBreak/>
              <w:t>نشاط فردي:</w:t>
            </w:r>
            <w:r w:rsidRPr="00FB67CD">
              <w:rPr>
                <w:rFonts w:asciiTheme="majorBidi" w:eastAsia="Open Sans" w:hAnsiTheme="majorBidi" w:cstheme="majorBidi"/>
                <w:color w:val="000000"/>
                <w:rtl/>
                <w:lang w:eastAsia="ar" w:bidi="ar-MA"/>
              </w:rPr>
              <w:t xml:space="preserve"> ابحث في مختلف أنواع التدليك التي تُستخدم عادةً في بيئات الرعاية الصحية والاجتماعية، ووضح استخدامات كل نوع منها، ثم سجّل النتائج في جدول.</w:t>
            </w:r>
          </w:p>
          <w:p w14:paraId="0931C412" w14:textId="0605DC39" w:rsidR="007E6FDC" w:rsidRPr="00FB67CD" w:rsidRDefault="007E6FDC" w:rsidP="005C4EB3">
            <w:pPr>
              <w:pStyle w:val="ListParagraph"/>
              <w:numPr>
                <w:ilvl w:val="0"/>
                <w:numId w:val="27"/>
              </w:numPr>
              <w:pBdr>
                <w:top w:val="nil"/>
                <w:left w:val="nil"/>
                <w:bottom w:val="nil"/>
                <w:right w:val="nil"/>
                <w:between w:val="nil"/>
              </w:pBdr>
              <w:tabs>
                <w:tab w:val="left" w:pos="340"/>
              </w:tabs>
              <w:bidi/>
              <w:spacing w:before="60" w:after="60" w:line="360" w:lineRule="auto"/>
              <w:ind w:left="466" w:hanging="425"/>
              <w:rPr>
                <w:rFonts w:asciiTheme="majorBidi" w:hAnsiTheme="majorBidi" w:cstheme="majorBidi"/>
                <w:b/>
                <w:color w:val="000000"/>
              </w:rPr>
            </w:pPr>
            <w:r w:rsidRPr="00FB67CD">
              <w:rPr>
                <w:rFonts w:asciiTheme="majorBidi" w:eastAsia="Open Sans" w:hAnsiTheme="majorBidi" w:cstheme="majorBidi"/>
                <w:b/>
                <w:bCs/>
                <w:color w:val="000000"/>
                <w:rtl/>
                <w:lang w:eastAsia="ar" w:bidi="ar-MA"/>
              </w:rPr>
              <w:t xml:space="preserve">مناقشة عامة تحت إشراف المعلم: </w:t>
            </w:r>
            <w:r w:rsidRPr="00FB67CD">
              <w:rPr>
                <w:rFonts w:asciiTheme="majorBidi" w:eastAsia="Open Sans" w:hAnsiTheme="majorBidi" w:cstheme="majorBidi"/>
                <w:color w:val="000000"/>
                <w:rtl/>
                <w:lang w:eastAsia="ar" w:bidi="ar-MA"/>
              </w:rPr>
              <w:t>اشرح فوائد كل نشاط.</w:t>
            </w:r>
          </w:p>
        </w:tc>
        <w:tc>
          <w:tcPr>
            <w:tcW w:w="2269" w:type="dxa"/>
          </w:tcPr>
          <w:p w14:paraId="1A25616C" w14:textId="1C657822" w:rsidR="00AE1BFB" w:rsidRPr="00FB67CD" w:rsidRDefault="009C1C62"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Pr>
                <w:rFonts w:asciiTheme="majorBidi" w:eastAsia="Open Sans" w:hAnsiTheme="majorBidi" w:cstheme="majorBidi"/>
                <w:color w:val="000000"/>
                <w:sz w:val="22"/>
                <w:szCs w:val="22"/>
                <w:rtl/>
                <w:lang w:eastAsia="ar" w:bidi="ar-MA"/>
              </w:rPr>
              <w:lastRenderedPageBreak/>
              <w:t>عرض المعلم</w:t>
            </w:r>
          </w:p>
          <w:p w14:paraId="3EC6482B" w14:textId="557B05FC" w:rsidR="00AE1BFB" w:rsidRPr="00FB67CD" w:rsidRDefault="009C1C62"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Pr>
                <w:rFonts w:asciiTheme="majorBidi" w:eastAsia="Open Sans" w:hAnsiTheme="majorBidi" w:cstheme="majorBidi"/>
                <w:color w:val="000000"/>
                <w:sz w:val="22"/>
                <w:szCs w:val="22"/>
                <w:rtl/>
                <w:lang w:eastAsia="ar" w:bidi="ar-MA"/>
              </w:rPr>
              <w:t>(الشرائح من 14 إلى 17)</w:t>
            </w:r>
          </w:p>
          <w:p w14:paraId="725B1754" w14:textId="5FACA0A3" w:rsidR="00AE1BFB" w:rsidRPr="00FB67CD" w:rsidRDefault="00AE1BFB"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نتاجا التعلم أ1 و أ3 في وحدة الكتاب المدرسي.</w:t>
            </w:r>
          </w:p>
          <w:p w14:paraId="553B948B" w14:textId="454E929B" w:rsidR="00231F5A" w:rsidRPr="00FB67CD" w:rsidRDefault="00231F5A"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أجهزة الحاسوب المحمولة</w:t>
            </w:r>
          </w:p>
          <w:p w14:paraId="69BE8690" w14:textId="77777777" w:rsidR="00231F5A" w:rsidRPr="00FB67CD" w:rsidRDefault="00231F5A"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مذكرات تحتوي على فراغات لإجراء جلسة مع متحدث ضيف</w:t>
            </w:r>
          </w:p>
        </w:tc>
      </w:tr>
      <w:tr w:rsidR="00231F5A" w:rsidRPr="00FB67CD" w14:paraId="45F3EA22" w14:textId="77777777" w:rsidTr="00361FD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706"/>
        </w:trPr>
        <w:tc>
          <w:tcPr>
            <w:tcW w:w="913" w:type="dxa"/>
          </w:tcPr>
          <w:p w14:paraId="41337EE0" w14:textId="77777777" w:rsidR="00231F5A" w:rsidRPr="00FB67CD" w:rsidRDefault="00231F5A" w:rsidP="005C4EB3">
            <w:pPr>
              <w:pBdr>
                <w:top w:val="nil"/>
                <w:left w:val="nil"/>
                <w:bottom w:val="nil"/>
                <w:right w:val="nil"/>
                <w:between w:val="nil"/>
              </w:pBdr>
              <w:bidi/>
              <w:spacing w:before="60" w:after="0" w:line="360" w:lineRule="auto"/>
              <w:jc w:val="center"/>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9</w:t>
            </w:r>
          </w:p>
        </w:tc>
        <w:tc>
          <w:tcPr>
            <w:tcW w:w="2880" w:type="dxa"/>
          </w:tcPr>
          <w:p w14:paraId="6F973E06" w14:textId="05C552AA" w:rsidR="00231F5A" w:rsidRPr="00FB67CD" w:rsidRDefault="00231F5A" w:rsidP="005C4EB3">
            <w:pPr>
              <w:pBdr>
                <w:top w:val="nil"/>
                <w:left w:val="nil"/>
                <w:bottom w:val="nil"/>
                <w:right w:val="nil"/>
                <w:between w:val="nil"/>
              </w:pBdr>
              <w:bidi/>
              <w:spacing w:before="60" w:after="60" w:line="360" w:lineRule="auto"/>
              <w:rPr>
                <w:rFonts w:asciiTheme="majorBidi" w:eastAsia="Open Sans" w:hAnsiTheme="majorBidi" w:cstheme="majorBidi"/>
                <w:b/>
                <w:color w:val="000000"/>
                <w:sz w:val="22"/>
                <w:szCs w:val="22"/>
              </w:rPr>
            </w:pPr>
            <w:r w:rsidRPr="00FB67CD">
              <w:rPr>
                <w:rFonts w:asciiTheme="majorBidi" w:eastAsia="Open Sans" w:hAnsiTheme="majorBidi" w:cstheme="majorBidi"/>
                <w:b/>
                <w:bCs/>
                <w:color w:val="000000"/>
                <w:sz w:val="22"/>
                <w:szCs w:val="22"/>
                <w:rtl/>
                <w:lang w:eastAsia="ar" w:bidi="ar-MA"/>
              </w:rPr>
              <w:t>أ2 بيئات الرعاية الصحية والاجتماعية</w:t>
            </w:r>
          </w:p>
          <w:p w14:paraId="1833668A" w14:textId="77777777" w:rsidR="00231F5A" w:rsidRPr="00FB67CD" w:rsidRDefault="00231F5A" w:rsidP="005C4EB3">
            <w:pPr>
              <w:numPr>
                <w:ilvl w:val="0"/>
                <w:numId w:val="9"/>
              </w:numPr>
              <w:pBdr>
                <w:top w:val="nil"/>
                <w:left w:val="nil"/>
                <w:bottom w:val="nil"/>
                <w:right w:val="nil"/>
                <w:between w:val="nil"/>
              </w:pBdr>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الرعاية النهارية</w:t>
            </w:r>
          </w:p>
          <w:p w14:paraId="06F18771" w14:textId="77777777" w:rsidR="00231F5A" w:rsidRPr="00FB67CD" w:rsidRDefault="00231F5A" w:rsidP="005C4EB3">
            <w:pPr>
              <w:numPr>
                <w:ilvl w:val="0"/>
                <w:numId w:val="9"/>
              </w:numPr>
              <w:pBdr>
                <w:top w:val="nil"/>
                <w:left w:val="nil"/>
                <w:bottom w:val="nil"/>
                <w:right w:val="nil"/>
                <w:between w:val="nil"/>
              </w:pBdr>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الرعاية السكنية</w:t>
            </w:r>
          </w:p>
          <w:p w14:paraId="7AE59C37" w14:textId="7E00F0F0" w:rsidR="00231F5A" w:rsidRPr="00FB67CD" w:rsidRDefault="00231F5A" w:rsidP="005C4EB3">
            <w:pPr>
              <w:numPr>
                <w:ilvl w:val="0"/>
                <w:numId w:val="9"/>
              </w:numPr>
              <w:pBdr>
                <w:top w:val="nil"/>
                <w:left w:val="nil"/>
                <w:bottom w:val="nil"/>
                <w:right w:val="nil"/>
                <w:between w:val="nil"/>
              </w:pBdr>
              <w:bidi/>
              <w:spacing w:before="60" w:after="60" w:line="360" w:lineRule="auto"/>
              <w:rPr>
                <w:rFonts w:asciiTheme="majorBidi" w:hAnsiTheme="majorBidi" w:cstheme="majorBidi"/>
                <w:b/>
                <w:color w:val="000000"/>
                <w:sz w:val="22"/>
                <w:szCs w:val="22"/>
              </w:rPr>
            </w:pPr>
            <w:r w:rsidRPr="00FB67CD">
              <w:rPr>
                <w:rFonts w:asciiTheme="majorBidi" w:eastAsia="Open Sans" w:hAnsiTheme="majorBidi" w:cstheme="majorBidi"/>
                <w:color w:val="000000"/>
                <w:sz w:val="22"/>
                <w:szCs w:val="22"/>
                <w:rtl/>
                <w:lang w:eastAsia="ar" w:bidi="ar-MA"/>
              </w:rPr>
              <w:t>الرعاية المنزلية</w:t>
            </w:r>
          </w:p>
          <w:p w14:paraId="55A6E397" w14:textId="05281556" w:rsidR="00231F5A" w:rsidRPr="00FB67CD" w:rsidRDefault="00231F5A" w:rsidP="005C4EB3">
            <w:pPr>
              <w:numPr>
                <w:ilvl w:val="0"/>
                <w:numId w:val="9"/>
              </w:numPr>
              <w:pBdr>
                <w:top w:val="nil"/>
                <w:left w:val="nil"/>
                <w:bottom w:val="nil"/>
                <w:right w:val="nil"/>
                <w:between w:val="nil"/>
              </w:pBdr>
              <w:bidi/>
              <w:spacing w:before="60" w:after="60" w:line="360" w:lineRule="auto"/>
              <w:rPr>
                <w:rFonts w:asciiTheme="majorBidi" w:hAnsiTheme="majorBidi" w:cstheme="majorBidi"/>
                <w:b/>
                <w:color w:val="000000"/>
                <w:sz w:val="22"/>
                <w:szCs w:val="22"/>
              </w:rPr>
            </w:pPr>
            <w:r w:rsidRPr="00FB67CD">
              <w:rPr>
                <w:rFonts w:asciiTheme="majorBidi" w:eastAsia="Open Sans" w:hAnsiTheme="majorBidi" w:cstheme="majorBidi"/>
                <w:color w:val="000000"/>
                <w:sz w:val="22"/>
                <w:szCs w:val="22"/>
                <w:rtl/>
                <w:lang w:eastAsia="ar" w:bidi="ar-MA"/>
              </w:rPr>
              <w:t>رعاية المجتمع</w:t>
            </w:r>
          </w:p>
          <w:p w14:paraId="7E75EA33" w14:textId="6DC73851" w:rsidR="00231F5A" w:rsidRPr="00FB67CD" w:rsidRDefault="00231F5A" w:rsidP="005C4EB3">
            <w:pPr>
              <w:numPr>
                <w:ilvl w:val="0"/>
                <w:numId w:val="9"/>
              </w:numPr>
              <w:pBdr>
                <w:top w:val="nil"/>
                <w:left w:val="nil"/>
                <w:bottom w:val="nil"/>
                <w:right w:val="nil"/>
                <w:between w:val="nil"/>
              </w:pBdr>
              <w:bidi/>
              <w:spacing w:before="60" w:after="60" w:line="360" w:lineRule="auto"/>
              <w:rPr>
                <w:rFonts w:asciiTheme="majorBidi" w:hAnsiTheme="majorBidi" w:cstheme="majorBidi"/>
                <w:b/>
                <w:color w:val="000000"/>
                <w:sz w:val="22"/>
                <w:szCs w:val="22"/>
              </w:rPr>
            </w:pPr>
            <w:r w:rsidRPr="00FB67CD">
              <w:rPr>
                <w:rFonts w:asciiTheme="majorBidi" w:eastAsia="Open Sans" w:hAnsiTheme="majorBidi" w:cstheme="majorBidi"/>
                <w:color w:val="000000"/>
                <w:sz w:val="22"/>
                <w:szCs w:val="22"/>
                <w:rtl/>
                <w:lang w:eastAsia="ar" w:bidi="ar-MA"/>
              </w:rPr>
              <w:t>السكن المستقل</w:t>
            </w:r>
          </w:p>
          <w:p w14:paraId="0CA69846" w14:textId="77777777" w:rsidR="00231F5A" w:rsidRPr="00FB67CD" w:rsidRDefault="00231F5A" w:rsidP="005C4EB3">
            <w:pPr>
              <w:numPr>
                <w:ilvl w:val="0"/>
                <w:numId w:val="9"/>
              </w:numPr>
              <w:pBdr>
                <w:top w:val="nil"/>
                <w:left w:val="nil"/>
                <w:bottom w:val="nil"/>
                <w:right w:val="nil"/>
                <w:between w:val="nil"/>
              </w:pBdr>
              <w:bidi/>
              <w:spacing w:before="60" w:after="60" w:line="360" w:lineRule="auto"/>
              <w:rPr>
                <w:rFonts w:asciiTheme="majorBidi" w:hAnsiTheme="majorBidi" w:cstheme="majorBidi"/>
                <w:b/>
                <w:color w:val="000000"/>
                <w:sz w:val="22"/>
                <w:szCs w:val="22"/>
              </w:rPr>
            </w:pPr>
            <w:r w:rsidRPr="00FB67CD">
              <w:rPr>
                <w:rFonts w:asciiTheme="majorBidi" w:eastAsia="Open Sans" w:hAnsiTheme="majorBidi" w:cstheme="majorBidi"/>
                <w:color w:val="000000"/>
                <w:sz w:val="22"/>
                <w:szCs w:val="22"/>
                <w:rtl/>
                <w:lang w:eastAsia="ar" w:bidi="ar-MA"/>
              </w:rPr>
              <w:t>المستشفيات</w:t>
            </w:r>
          </w:p>
        </w:tc>
        <w:tc>
          <w:tcPr>
            <w:tcW w:w="1305" w:type="dxa"/>
          </w:tcPr>
          <w:p w14:paraId="6E2C5EB6" w14:textId="73F36F9E" w:rsidR="00231F5A" w:rsidRPr="00FB67CD" w:rsidRDefault="00983619" w:rsidP="005C4EB3">
            <w:pPr>
              <w:pBdr>
                <w:top w:val="nil"/>
                <w:left w:val="nil"/>
                <w:bottom w:val="nil"/>
                <w:right w:val="nil"/>
                <w:between w:val="nil"/>
              </w:pBdr>
              <w:bidi/>
              <w:spacing w:before="80" w:after="8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أنشطة الصف تحت إشراف المعلم</w:t>
            </w:r>
          </w:p>
        </w:tc>
        <w:tc>
          <w:tcPr>
            <w:tcW w:w="6776" w:type="dxa"/>
          </w:tcPr>
          <w:p w14:paraId="1B41A507" w14:textId="50B3C96A" w:rsidR="009C1C62" w:rsidRPr="009C1C62" w:rsidRDefault="00231F5A" w:rsidP="009C1C62">
            <w:pPr>
              <w:pStyle w:val="ListParagraph"/>
              <w:numPr>
                <w:ilvl w:val="0"/>
                <w:numId w:val="28"/>
              </w:numPr>
              <w:pBdr>
                <w:top w:val="nil"/>
                <w:left w:val="nil"/>
                <w:bottom w:val="nil"/>
                <w:right w:val="nil"/>
                <w:between w:val="nil"/>
              </w:pBdr>
              <w:tabs>
                <w:tab w:val="left" w:pos="340"/>
              </w:tabs>
              <w:bidi/>
              <w:spacing w:before="60" w:after="60" w:line="360" w:lineRule="auto"/>
              <w:ind w:left="325" w:hanging="284"/>
              <w:rPr>
                <w:rFonts w:asciiTheme="majorBidi" w:hAnsiTheme="majorBidi" w:cstheme="majorBidi"/>
                <w:b/>
                <w:color w:val="000000"/>
              </w:rPr>
            </w:pPr>
            <w:r w:rsidRPr="00FB67CD">
              <w:rPr>
                <w:rFonts w:asciiTheme="majorBidi" w:eastAsia="Open Sans" w:hAnsiTheme="majorBidi" w:cstheme="majorBidi"/>
                <w:b/>
                <w:bCs/>
                <w:color w:val="000000"/>
                <w:rtl/>
                <w:lang w:eastAsia="ar" w:bidi="ar-MA"/>
              </w:rPr>
              <w:t xml:space="preserve">مناقشة عامة تحت إشراف المعلم: </w:t>
            </w:r>
            <w:r w:rsidRPr="00FB67CD">
              <w:rPr>
                <w:rFonts w:asciiTheme="majorBidi" w:eastAsia="Open Sans" w:hAnsiTheme="majorBidi" w:cstheme="majorBidi"/>
                <w:color w:val="000000"/>
                <w:rtl/>
                <w:lang w:eastAsia="ar" w:bidi="ar-MA"/>
              </w:rPr>
              <w:t>يشرح المتعلمون</w:t>
            </w:r>
            <w:r w:rsidR="009C1C62">
              <w:rPr>
                <w:rFonts w:asciiTheme="majorBidi" w:eastAsia="Open Sans" w:hAnsiTheme="majorBidi" w:cstheme="majorBidi"/>
                <w:color w:val="000000"/>
                <w:rtl/>
                <w:lang w:eastAsia="ar" w:bidi="ar-MA"/>
              </w:rPr>
              <w:t xml:space="preserve"> مختلف أنوع بيئات الرعاية الصحية والاجتماعية</w:t>
            </w:r>
            <w:r w:rsidR="009C1C62">
              <w:rPr>
                <w:rFonts w:asciiTheme="majorBidi" w:eastAsia="Open Sans" w:hAnsiTheme="majorBidi" w:cstheme="majorBidi" w:hint="cs"/>
                <w:color w:val="000000"/>
                <w:rtl/>
                <w:lang w:eastAsia="ar" w:bidi="ar-MA"/>
              </w:rPr>
              <w:t>.</w:t>
            </w:r>
          </w:p>
          <w:p w14:paraId="47EE7B13" w14:textId="2014CB27" w:rsidR="00F76ED2" w:rsidRPr="00FB67CD" w:rsidRDefault="009C1C62" w:rsidP="005C4EB3">
            <w:pPr>
              <w:pStyle w:val="ListParagraph"/>
              <w:numPr>
                <w:ilvl w:val="0"/>
                <w:numId w:val="29"/>
              </w:numPr>
              <w:pBdr>
                <w:top w:val="nil"/>
                <w:left w:val="nil"/>
                <w:bottom w:val="nil"/>
                <w:right w:val="nil"/>
                <w:between w:val="nil"/>
              </w:pBdr>
              <w:tabs>
                <w:tab w:val="left" w:pos="340"/>
              </w:tabs>
              <w:bidi/>
              <w:spacing w:before="60" w:after="60" w:line="360" w:lineRule="auto"/>
              <w:rPr>
                <w:rFonts w:asciiTheme="majorBidi" w:hAnsiTheme="majorBidi" w:cstheme="majorBidi"/>
                <w:b/>
                <w:color w:val="000000"/>
              </w:rPr>
            </w:pPr>
            <w:r>
              <w:rPr>
                <w:rFonts w:asciiTheme="majorBidi" w:eastAsia="Open Sans" w:hAnsiTheme="majorBidi" w:cstheme="majorBidi" w:hint="cs"/>
                <w:color w:val="000000"/>
                <w:rtl/>
                <w:lang w:eastAsia="ar" w:bidi="ar-MA"/>
              </w:rPr>
              <w:t>يجري المتعلمون</w:t>
            </w:r>
            <w:r w:rsidR="00231F5A" w:rsidRPr="00FB67CD">
              <w:rPr>
                <w:rFonts w:asciiTheme="majorBidi" w:eastAsia="Open Sans" w:hAnsiTheme="majorBidi" w:cstheme="majorBidi"/>
                <w:color w:val="000000"/>
                <w:rtl/>
                <w:lang w:eastAsia="ar" w:bidi="ar-MA"/>
              </w:rPr>
              <w:t xml:space="preserve"> أبحاثًا عبر الإنترنت عن النشاطات الإبداعية والعلاجية المتاحة في بيئات الرعاية الصحية والاجتماعية المحلية،</w:t>
            </w:r>
          </w:p>
          <w:p w14:paraId="11104AD8" w14:textId="75FEF6FE" w:rsidR="00F76ED2" w:rsidRPr="00FB67CD" w:rsidRDefault="009C1C62" w:rsidP="005C4EB3">
            <w:pPr>
              <w:pStyle w:val="ListParagraph"/>
              <w:numPr>
                <w:ilvl w:val="0"/>
                <w:numId w:val="29"/>
              </w:numPr>
              <w:pBdr>
                <w:top w:val="nil"/>
                <w:left w:val="nil"/>
                <w:bottom w:val="nil"/>
                <w:right w:val="nil"/>
                <w:between w:val="nil"/>
              </w:pBdr>
              <w:tabs>
                <w:tab w:val="left" w:pos="340"/>
              </w:tabs>
              <w:bidi/>
              <w:spacing w:before="60" w:after="60" w:line="360" w:lineRule="auto"/>
              <w:rPr>
                <w:rFonts w:asciiTheme="majorBidi" w:hAnsiTheme="majorBidi" w:cstheme="majorBidi"/>
                <w:b/>
                <w:color w:val="000000"/>
              </w:rPr>
            </w:pPr>
            <w:r>
              <w:rPr>
                <w:rFonts w:asciiTheme="majorBidi" w:eastAsia="Open Sans" w:hAnsiTheme="majorBidi" w:cstheme="majorBidi" w:hint="cs"/>
                <w:color w:val="000000"/>
                <w:rtl/>
                <w:lang w:eastAsia="ar" w:bidi="ar-MA"/>
              </w:rPr>
              <w:t>يجهز المتعلمون</w:t>
            </w:r>
            <w:r w:rsidR="00231F5A" w:rsidRPr="00FB67CD">
              <w:rPr>
                <w:rFonts w:asciiTheme="majorBidi" w:eastAsia="Open Sans" w:hAnsiTheme="majorBidi" w:cstheme="majorBidi"/>
                <w:color w:val="000000"/>
                <w:rtl/>
                <w:lang w:eastAsia="ar" w:bidi="ar-MA"/>
              </w:rPr>
              <w:t xml:space="preserve"> كتيبات معلومات تتضمن نتائج ما توصلوا إليه، وعرض أمثلة على فئات الأشخاص الذين نُفذت معهم هذه النشاطات، وإضافة بعض النتائج الإيجابية.</w:t>
            </w:r>
          </w:p>
          <w:p w14:paraId="18E5B5B4" w14:textId="277C8D06" w:rsidR="00231F5A" w:rsidRPr="00FB67CD" w:rsidRDefault="00F76ED2" w:rsidP="005C4EB3">
            <w:pPr>
              <w:pStyle w:val="ListParagraph"/>
              <w:numPr>
                <w:ilvl w:val="0"/>
                <w:numId w:val="28"/>
              </w:numPr>
              <w:pBdr>
                <w:top w:val="nil"/>
                <w:left w:val="nil"/>
                <w:bottom w:val="nil"/>
                <w:right w:val="nil"/>
                <w:between w:val="nil"/>
              </w:pBdr>
              <w:tabs>
                <w:tab w:val="left" w:pos="340"/>
              </w:tabs>
              <w:bidi/>
              <w:spacing w:before="60" w:after="60" w:line="360" w:lineRule="auto"/>
              <w:ind w:left="325" w:hanging="284"/>
              <w:rPr>
                <w:rFonts w:asciiTheme="majorBidi" w:hAnsiTheme="majorBidi" w:cstheme="majorBidi"/>
                <w:b/>
                <w:color w:val="000000"/>
              </w:rPr>
            </w:pPr>
            <w:r w:rsidRPr="00FB67CD">
              <w:rPr>
                <w:rFonts w:asciiTheme="majorBidi" w:eastAsia="Open Sans" w:hAnsiTheme="majorBidi" w:cstheme="majorBidi"/>
                <w:b/>
                <w:bCs/>
                <w:color w:val="000000"/>
                <w:rtl/>
                <w:lang w:eastAsia="ar" w:bidi="ar-MA"/>
              </w:rPr>
              <w:t xml:space="preserve">مناقشة عامة تحت إشراف المعلم: </w:t>
            </w:r>
            <w:r w:rsidRPr="00FB67CD">
              <w:rPr>
                <w:rFonts w:asciiTheme="majorBidi" w:eastAsia="Open Sans" w:hAnsiTheme="majorBidi" w:cstheme="majorBidi"/>
                <w:color w:val="000000"/>
                <w:rtl/>
                <w:lang w:eastAsia="ar" w:bidi="ar-MA"/>
              </w:rPr>
              <w:t>اشرح ضرورة التأكد من أن النشاطات المُنفذة تحقق فائدة ملموسة، وألا ينتج عنها أي أذى أو تفاقم في حالة متلقّي الخدمة أو تسبب له ضيقًا أو انزعاجًا.</w:t>
            </w:r>
          </w:p>
        </w:tc>
        <w:tc>
          <w:tcPr>
            <w:tcW w:w="2269" w:type="dxa"/>
          </w:tcPr>
          <w:p w14:paraId="276B5C8E" w14:textId="4F85C709" w:rsidR="00AE1BFB" w:rsidRPr="00FB67CD" w:rsidRDefault="00AE1BFB"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نتاج ا</w:t>
            </w:r>
            <w:r w:rsidR="009C1C62">
              <w:rPr>
                <w:rFonts w:asciiTheme="majorBidi" w:eastAsia="Open Sans" w:hAnsiTheme="majorBidi" w:cstheme="majorBidi"/>
                <w:color w:val="000000"/>
                <w:sz w:val="22"/>
                <w:szCs w:val="22"/>
                <w:rtl/>
                <w:lang w:eastAsia="ar" w:bidi="ar-MA"/>
              </w:rPr>
              <w:t>لتعلم أ2 في وحدة الكتاب المدرسي</w:t>
            </w:r>
          </w:p>
          <w:p w14:paraId="23C1DBB7" w14:textId="7BDCBA4C" w:rsidR="00AE1BFB" w:rsidRPr="00FB67CD" w:rsidRDefault="002A4FF4"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(الشريحة 18)</w:t>
            </w:r>
          </w:p>
          <w:p w14:paraId="3F7888EA" w14:textId="6B75F600" w:rsidR="00231F5A" w:rsidRPr="00FB67CD" w:rsidRDefault="00231F5A"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أجهزة الحاسوب المحمولة</w:t>
            </w:r>
          </w:p>
          <w:p w14:paraId="0E2960A3" w14:textId="77777777" w:rsidR="00231F5A" w:rsidRPr="00FB67CD" w:rsidRDefault="00231F5A"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ورق</w:t>
            </w:r>
          </w:p>
          <w:p w14:paraId="646D08B5" w14:textId="77777777" w:rsidR="00231F5A" w:rsidRPr="00FB67CD" w:rsidRDefault="00231F5A"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 xml:space="preserve">أقلام </w:t>
            </w:r>
          </w:p>
        </w:tc>
      </w:tr>
      <w:tr w:rsidR="00231F5A" w:rsidRPr="00FB67CD" w14:paraId="74E7CE64" w14:textId="77777777" w:rsidTr="00361FD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454"/>
        </w:trPr>
        <w:tc>
          <w:tcPr>
            <w:tcW w:w="913" w:type="dxa"/>
          </w:tcPr>
          <w:p w14:paraId="396A0726" w14:textId="77777777" w:rsidR="00231F5A" w:rsidRPr="00FB67CD" w:rsidRDefault="00231F5A" w:rsidP="005C4EB3">
            <w:pPr>
              <w:pBdr>
                <w:top w:val="nil"/>
                <w:left w:val="nil"/>
                <w:bottom w:val="nil"/>
                <w:right w:val="nil"/>
                <w:between w:val="nil"/>
              </w:pBdr>
              <w:bidi/>
              <w:spacing w:before="60" w:after="0" w:line="360" w:lineRule="auto"/>
              <w:jc w:val="center"/>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 xml:space="preserve">10 </w:t>
            </w:r>
          </w:p>
        </w:tc>
        <w:tc>
          <w:tcPr>
            <w:tcW w:w="2880" w:type="dxa"/>
          </w:tcPr>
          <w:p w14:paraId="33A10CC1" w14:textId="43BAF68C" w:rsidR="00231F5A" w:rsidRPr="00FB67CD" w:rsidRDefault="00231F5A" w:rsidP="005C4EB3">
            <w:pPr>
              <w:bidi/>
              <w:spacing w:before="60" w:after="60" w:line="360" w:lineRule="auto"/>
              <w:rPr>
                <w:rFonts w:asciiTheme="majorBidi" w:eastAsia="Open Sans" w:hAnsiTheme="majorBidi" w:cstheme="majorBidi"/>
                <w:b/>
                <w:sz w:val="22"/>
                <w:szCs w:val="22"/>
              </w:rPr>
            </w:pPr>
            <w:r w:rsidRPr="00FB67CD">
              <w:rPr>
                <w:rFonts w:asciiTheme="majorBidi" w:eastAsia="Open Sans" w:hAnsiTheme="majorBidi" w:cstheme="majorBidi"/>
                <w:b/>
                <w:bCs/>
                <w:sz w:val="22"/>
                <w:szCs w:val="22"/>
                <w:rtl/>
                <w:lang w:eastAsia="ar" w:bidi="ar-MA"/>
              </w:rPr>
              <w:t>أ3 فوائد النشاطات الإبداعية والعلاجية</w:t>
            </w:r>
          </w:p>
          <w:p w14:paraId="44731AAF" w14:textId="77777777" w:rsidR="00231F5A" w:rsidRPr="00FB67CD" w:rsidRDefault="00231F5A" w:rsidP="005C4EB3">
            <w:pPr>
              <w:bidi/>
              <w:spacing w:before="60" w:after="60" w:line="360" w:lineRule="auto"/>
              <w:rPr>
                <w:rFonts w:asciiTheme="majorBidi" w:eastAsia="Open Sans" w:hAnsiTheme="majorBidi" w:cstheme="majorBidi"/>
                <w:b/>
                <w:sz w:val="22"/>
                <w:szCs w:val="22"/>
              </w:rPr>
            </w:pPr>
            <w:r w:rsidRPr="00FB67CD">
              <w:rPr>
                <w:rFonts w:asciiTheme="majorBidi" w:eastAsia="Open Sans" w:hAnsiTheme="majorBidi" w:cstheme="majorBidi"/>
                <w:b/>
                <w:bCs/>
                <w:sz w:val="22"/>
                <w:szCs w:val="22"/>
                <w:rtl/>
                <w:lang w:eastAsia="ar" w:bidi="ar-MA"/>
              </w:rPr>
              <w:t>الاحتياجات الجسدية:</w:t>
            </w:r>
          </w:p>
          <w:p w14:paraId="0ED38BDC" w14:textId="77777777" w:rsidR="00231F5A" w:rsidRPr="00FB67CD" w:rsidRDefault="00231F5A" w:rsidP="005C4EB3">
            <w:pPr>
              <w:pStyle w:val="ListParagraph"/>
              <w:numPr>
                <w:ilvl w:val="0"/>
                <w:numId w:val="13"/>
              </w:numPr>
              <w:bidi/>
              <w:spacing w:before="60" w:after="60" w:line="360" w:lineRule="auto"/>
              <w:rPr>
                <w:rFonts w:asciiTheme="majorBidi" w:eastAsia="Open Sans" w:hAnsiTheme="majorBidi" w:cstheme="majorBidi"/>
              </w:rPr>
            </w:pPr>
            <w:r w:rsidRPr="00FB67CD">
              <w:rPr>
                <w:rFonts w:asciiTheme="majorBidi" w:eastAsia="Open Sans" w:hAnsiTheme="majorBidi" w:cstheme="majorBidi"/>
                <w:rtl/>
                <w:lang w:eastAsia="ar" w:bidi="ar-MA"/>
              </w:rPr>
              <w:t xml:space="preserve">تعزيز الحركة والحفاظ على </w:t>
            </w:r>
            <w:r w:rsidRPr="00FB67CD">
              <w:rPr>
                <w:rFonts w:asciiTheme="majorBidi" w:eastAsia="Open Sans" w:hAnsiTheme="majorBidi" w:cstheme="majorBidi"/>
                <w:rtl/>
                <w:lang w:eastAsia="ar" w:bidi="ar-MA"/>
              </w:rPr>
              <w:lastRenderedPageBreak/>
              <w:t>مرونتها</w:t>
            </w:r>
          </w:p>
          <w:p w14:paraId="64A93A0E" w14:textId="77777777" w:rsidR="00231F5A" w:rsidRPr="00FB67CD" w:rsidRDefault="00231F5A" w:rsidP="005C4EB3">
            <w:pPr>
              <w:pStyle w:val="ListParagraph"/>
              <w:numPr>
                <w:ilvl w:val="0"/>
                <w:numId w:val="13"/>
              </w:numPr>
              <w:bidi/>
              <w:spacing w:before="60" w:after="60" w:line="360" w:lineRule="auto"/>
              <w:rPr>
                <w:rFonts w:asciiTheme="majorBidi" w:eastAsia="Open Sans" w:hAnsiTheme="majorBidi" w:cstheme="majorBidi"/>
              </w:rPr>
            </w:pPr>
            <w:r w:rsidRPr="00FB67CD">
              <w:rPr>
                <w:rFonts w:asciiTheme="majorBidi" w:eastAsia="Open Sans" w:hAnsiTheme="majorBidi" w:cstheme="majorBidi"/>
                <w:rtl/>
                <w:lang w:eastAsia="ar" w:bidi="ar-MA"/>
              </w:rPr>
              <w:t>تحسين مستوى قوة العضلات والتوافق (ومنه التآزر الحركي البصري).</w:t>
            </w:r>
          </w:p>
          <w:p w14:paraId="4B2521B2" w14:textId="77777777" w:rsidR="00231F5A" w:rsidRPr="00FB67CD" w:rsidRDefault="00231F5A" w:rsidP="005C4EB3">
            <w:pPr>
              <w:pStyle w:val="ListParagraph"/>
              <w:numPr>
                <w:ilvl w:val="0"/>
                <w:numId w:val="13"/>
              </w:numPr>
              <w:bidi/>
              <w:spacing w:before="60" w:after="60" w:line="360" w:lineRule="auto"/>
              <w:rPr>
                <w:rFonts w:asciiTheme="majorBidi" w:eastAsia="Open Sans" w:hAnsiTheme="majorBidi" w:cstheme="majorBidi"/>
              </w:rPr>
            </w:pPr>
            <w:r w:rsidRPr="00FB67CD">
              <w:rPr>
                <w:rFonts w:asciiTheme="majorBidi" w:eastAsia="Open Sans" w:hAnsiTheme="majorBidi" w:cstheme="majorBidi"/>
                <w:rtl/>
                <w:lang w:eastAsia="ar" w:bidi="ar-MA"/>
              </w:rPr>
              <w:t>تخفيف الأعراض</w:t>
            </w:r>
          </w:p>
          <w:p w14:paraId="6A8A981B" w14:textId="77777777" w:rsidR="00231F5A" w:rsidRPr="00FB67CD" w:rsidRDefault="00231F5A" w:rsidP="005C4EB3">
            <w:pPr>
              <w:bidi/>
              <w:spacing w:before="60" w:after="60" w:line="360" w:lineRule="auto"/>
              <w:rPr>
                <w:rFonts w:asciiTheme="majorBidi" w:eastAsia="Open Sans" w:hAnsiTheme="majorBidi" w:cstheme="majorBidi"/>
                <w:b/>
                <w:sz w:val="22"/>
                <w:szCs w:val="22"/>
              </w:rPr>
            </w:pPr>
            <w:r w:rsidRPr="00FB67CD">
              <w:rPr>
                <w:rFonts w:asciiTheme="majorBidi" w:eastAsia="Open Sans" w:hAnsiTheme="majorBidi" w:cstheme="majorBidi"/>
                <w:b/>
                <w:bCs/>
                <w:sz w:val="22"/>
                <w:szCs w:val="22"/>
                <w:rtl/>
                <w:lang w:eastAsia="ar" w:bidi="ar-MA"/>
              </w:rPr>
              <w:t>الاحتياجات الذهنية:</w:t>
            </w:r>
          </w:p>
          <w:p w14:paraId="61FA39F8" w14:textId="77777777" w:rsidR="00231F5A" w:rsidRPr="00FB67CD" w:rsidRDefault="00231F5A" w:rsidP="005C4EB3">
            <w:pPr>
              <w:pStyle w:val="ListParagraph"/>
              <w:numPr>
                <w:ilvl w:val="0"/>
                <w:numId w:val="14"/>
              </w:numPr>
              <w:bidi/>
              <w:spacing w:before="60" w:after="60" w:line="360" w:lineRule="auto"/>
              <w:rPr>
                <w:rFonts w:asciiTheme="majorBidi" w:eastAsia="Open Sans" w:hAnsiTheme="majorBidi" w:cstheme="majorBidi"/>
              </w:rPr>
            </w:pPr>
            <w:r w:rsidRPr="00FB67CD">
              <w:rPr>
                <w:rFonts w:asciiTheme="majorBidi" w:eastAsia="Open Sans" w:hAnsiTheme="majorBidi" w:cstheme="majorBidi"/>
                <w:rtl/>
                <w:lang w:eastAsia="ar" w:bidi="ar-MA"/>
              </w:rPr>
              <w:t>الحفاظ على الذاكرة</w:t>
            </w:r>
          </w:p>
          <w:p w14:paraId="578ECA17" w14:textId="77777777" w:rsidR="00231F5A" w:rsidRPr="00FB67CD" w:rsidRDefault="00231F5A" w:rsidP="005C4EB3">
            <w:pPr>
              <w:pStyle w:val="ListParagraph"/>
              <w:numPr>
                <w:ilvl w:val="0"/>
                <w:numId w:val="14"/>
              </w:numPr>
              <w:bidi/>
              <w:spacing w:before="60" w:after="60" w:line="360" w:lineRule="auto"/>
              <w:rPr>
                <w:rFonts w:asciiTheme="majorBidi" w:eastAsia="Open Sans" w:hAnsiTheme="majorBidi" w:cstheme="majorBidi"/>
              </w:rPr>
            </w:pPr>
            <w:r w:rsidRPr="00FB67CD">
              <w:rPr>
                <w:rFonts w:asciiTheme="majorBidi" w:eastAsia="Open Sans" w:hAnsiTheme="majorBidi" w:cstheme="majorBidi"/>
                <w:rtl/>
                <w:lang w:eastAsia="ar" w:bidi="ar-MA"/>
              </w:rPr>
              <w:t>حل المشكلات</w:t>
            </w:r>
          </w:p>
          <w:p w14:paraId="1BEBBCE2" w14:textId="77777777" w:rsidR="00231F5A" w:rsidRPr="00FB67CD" w:rsidRDefault="00231F5A" w:rsidP="005C4EB3">
            <w:pPr>
              <w:pStyle w:val="ListParagraph"/>
              <w:numPr>
                <w:ilvl w:val="0"/>
                <w:numId w:val="14"/>
              </w:numPr>
              <w:bidi/>
              <w:spacing w:before="60" w:after="60" w:line="360" w:lineRule="auto"/>
              <w:rPr>
                <w:rFonts w:asciiTheme="majorBidi" w:eastAsia="Open Sans" w:hAnsiTheme="majorBidi" w:cstheme="majorBidi"/>
              </w:rPr>
            </w:pPr>
            <w:r w:rsidRPr="00FB67CD">
              <w:rPr>
                <w:rFonts w:asciiTheme="majorBidi" w:eastAsia="Open Sans" w:hAnsiTheme="majorBidi" w:cstheme="majorBidi"/>
                <w:rtl/>
                <w:lang w:eastAsia="ar" w:bidi="ar-MA"/>
              </w:rPr>
              <w:t>تحسين مهارات التواصل</w:t>
            </w:r>
          </w:p>
          <w:p w14:paraId="3DB9EC7D" w14:textId="77777777" w:rsidR="00231F5A" w:rsidRPr="00FB67CD" w:rsidRDefault="00231F5A" w:rsidP="005C4EB3">
            <w:pPr>
              <w:pStyle w:val="ListParagraph"/>
              <w:numPr>
                <w:ilvl w:val="0"/>
                <w:numId w:val="14"/>
              </w:numPr>
              <w:bidi/>
              <w:spacing w:before="60" w:after="60" w:line="360" w:lineRule="auto"/>
              <w:rPr>
                <w:rFonts w:asciiTheme="majorBidi" w:eastAsia="Open Sans" w:hAnsiTheme="majorBidi" w:cstheme="majorBidi"/>
              </w:rPr>
            </w:pPr>
            <w:r w:rsidRPr="00FB67CD">
              <w:rPr>
                <w:rFonts w:asciiTheme="majorBidi" w:eastAsia="Open Sans" w:hAnsiTheme="majorBidi" w:cstheme="majorBidi"/>
                <w:rtl/>
                <w:lang w:eastAsia="ar" w:bidi="ar-MA"/>
              </w:rPr>
              <w:t>تحسين مهارات التنظيم</w:t>
            </w:r>
          </w:p>
          <w:p w14:paraId="20B24EB4" w14:textId="77777777" w:rsidR="00231F5A" w:rsidRPr="00FB67CD" w:rsidRDefault="00231F5A" w:rsidP="005C4EB3">
            <w:pPr>
              <w:bidi/>
              <w:spacing w:before="60" w:after="60" w:line="360" w:lineRule="auto"/>
              <w:ind w:left="397" w:hanging="397"/>
              <w:rPr>
                <w:rFonts w:asciiTheme="majorBidi" w:eastAsia="Open Sans" w:hAnsiTheme="majorBidi" w:cstheme="majorBidi"/>
                <w:sz w:val="22"/>
                <w:szCs w:val="22"/>
              </w:rPr>
            </w:pPr>
            <w:r w:rsidRPr="00FB67CD">
              <w:rPr>
                <w:rFonts w:asciiTheme="majorBidi" w:eastAsia="Open Sans" w:hAnsiTheme="majorBidi" w:cstheme="majorBidi"/>
                <w:b/>
                <w:bCs/>
                <w:sz w:val="22"/>
                <w:szCs w:val="22"/>
                <w:rtl/>
                <w:lang w:eastAsia="ar" w:bidi="ar-MA"/>
              </w:rPr>
              <w:t>الاحتياجات العاطفية:</w:t>
            </w:r>
          </w:p>
          <w:p w14:paraId="73821A51" w14:textId="77777777" w:rsidR="00231F5A" w:rsidRPr="00FB67CD" w:rsidRDefault="00231F5A" w:rsidP="005C4EB3">
            <w:pPr>
              <w:pStyle w:val="ListParagraph"/>
              <w:numPr>
                <w:ilvl w:val="0"/>
                <w:numId w:val="15"/>
              </w:numPr>
              <w:bidi/>
              <w:spacing w:before="60" w:after="60" w:line="360" w:lineRule="auto"/>
              <w:rPr>
                <w:rFonts w:asciiTheme="majorBidi" w:eastAsia="Open Sans" w:hAnsiTheme="majorBidi" w:cstheme="majorBidi"/>
              </w:rPr>
            </w:pPr>
            <w:r w:rsidRPr="00FB67CD">
              <w:rPr>
                <w:rFonts w:asciiTheme="majorBidi" w:eastAsia="Open Sans" w:hAnsiTheme="majorBidi" w:cstheme="majorBidi"/>
                <w:rtl/>
                <w:lang w:eastAsia="ar" w:bidi="ar-MA"/>
              </w:rPr>
              <w:t>تعزيز التحفيز</w:t>
            </w:r>
          </w:p>
          <w:p w14:paraId="613887D7" w14:textId="4FE636E4" w:rsidR="00231F5A" w:rsidRPr="00FB67CD" w:rsidRDefault="00681516" w:rsidP="005C4EB3">
            <w:pPr>
              <w:pStyle w:val="ListParagraph"/>
              <w:numPr>
                <w:ilvl w:val="0"/>
                <w:numId w:val="15"/>
              </w:numPr>
              <w:bidi/>
              <w:spacing w:before="60" w:after="60" w:line="360" w:lineRule="auto"/>
              <w:rPr>
                <w:rFonts w:asciiTheme="majorBidi" w:eastAsia="Open Sans" w:hAnsiTheme="majorBidi" w:cstheme="majorBidi"/>
              </w:rPr>
            </w:pPr>
            <w:r w:rsidRPr="00FB67CD">
              <w:rPr>
                <w:rFonts w:asciiTheme="majorBidi" w:eastAsia="Open Sans" w:hAnsiTheme="majorBidi" w:cstheme="majorBidi"/>
                <w:rtl/>
                <w:lang w:eastAsia="ar" w:bidi="ar-MA"/>
              </w:rPr>
              <w:t>تنمية شعور أعمق بالاعتداد بالذات</w:t>
            </w:r>
          </w:p>
          <w:p w14:paraId="50C02B08" w14:textId="77777777" w:rsidR="00231F5A" w:rsidRPr="00FB67CD" w:rsidRDefault="00231F5A" w:rsidP="005C4EB3">
            <w:pPr>
              <w:pStyle w:val="ListParagraph"/>
              <w:numPr>
                <w:ilvl w:val="0"/>
                <w:numId w:val="15"/>
              </w:numPr>
              <w:bidi/>
              <w:spacing w:before="60" w:after="60" w:line="360" w:lineRule="auto"/>
              <w:rPr>
                <w:rFonts w:asciiTheme="majorBidi" w:eastAsia="Open Sans" w:hAnsiTheme="majorBidi" w:cstheme="majorBidi"/>
              </w:rPr>
            </w:pPr>
            <w:r w:rsidRPr="00FB67CD">
              <w:rPr>
                <w:rFonts w:asciiTheme="majorBidi" w:eastAsia="Open Sans" w:hAnsiTheme="majorBidi" w:cstheme="majorBidi"/>
                <w:rtl/>
                <w:lang w:eastAsia="ar" w:bidi="ar-MA"/>
              </w:rPr>
              <w:t>تعزيز احترام الفرد لذاته</w:t>
            </w:r>
          </w:p>
          <w:p w14:paraId="773FA945" w14:textId="77777777" w:rsidR="00231F5A" w:rsidRPr="00FB67CD" w:rsidRDefault="00231F5A" w:rsidP="005C4EB3">
            <w:pPr>
              <w:pStyle w:val="ListParagraph"/>
              <w:numPr>
                <w:ilvl w:val="0"/>
                <w:numId w:val="15"/>
              </w:numPr>
              <w:pBdr>
                <w:top w:val="nil"/>
                <w:left w:val="nil"/>
                <w:bottom w:val="nil"/>
                <w:right w:val="nil"/>
                <w:between w:val="nil"/>
              </w:pBdr>
              <w:bidi/>
              <w:spacing w:before="60" w:after="60" w:line="360" w:lineRule="auto"/>
              <w:rPr>
                <w:rFonts w:asciiTheme="majorBidi" w:eastAsia="Open Sans" w:hAnsiTheme="majorBidi" w:cstheme="majorBidi"/>
                <w:color w:val="000000"/>
              </w:rPr>
            </w:pPr>
            <w:r w:rsidRPr="00FB67CD">
              <w:rPr>
                <w:rFonts w:asciiTheme="majorBidi" w:eastAsia="Open Sans" w:hAnsiTheme="majorBidi" w:cstheme="majorBidi"/>
                <w:color w:val="000000"/>
                <w:rtl/>
                <w:lang w:eastAsia="ar" w:bidi="ar-MA"/>
              </w:rPr>
              <w:t>الاحتياجات الاجتماعية: التفاعل مع الآخرين وتكوين علاقات جديدة والحفاظ عليها</w:t>
            </w:r>
          </w:p>
          <w:p w14:paraId="604DB453" w14:textId="7AEAC5F7" w:rsidR="00231F5A" w:rsidRPr="00FB67CD" w:rsidRDefault="00EF2AAE" w:rsidP="005C4EB3">
            <w:pPr>
              <w:pStyle w:val="ListParagraph"/>
              <w:numPr>
                <w:ilvl w:val="0"/>
                <w:numId w:val="15"/>
              </w:numPr>
              <w:pBdr>
                <w:top w:val="nil"/>
                <w:left w:val="nil"/>
                <w:bottom w:val="nil"/>
                <w:right w:val="nil"/>
                <w:between w:val="nil"/>
              </w:pBdr>
              <w:bidi/>
              <w:spacing w:before="60" w:after="60" w:line="360" w:lineRule="auto"/>
              <w:rPr>
                <w:rFonts w:asciiTheme="majorBidi" w:eastAsia="Open Sans" w:hAnsiTheme="majorBidi" w:cstheme="majorBidi"/>
                <w:color w:val="000000"/>
              </w:rPr>
            </w:pPr>
            <w:r>
              <w:rPr>
                <w:rFonts w:asciiTheme="majorBidi" w:eastAsia="Open Sans" w:hAnsiTheme="majorBidi" w:cstheme="majorBidi"/>
                <w:color w:val="000000"/>
                <w:rtl/>
                <w:lang w:eastAsia="ar" w:bidi="ar-MA"/>
              </w:rPr>
              <w:lastRenderedPageBreak/>
              <w:t>مشاركة الأهداف والإنجازات</w:t>
            </w:r>
          </w:p>
          <w:p w14:paraId="200BC286" w14:textId="77777777" w:rsidR="00231F5A" w:rsidRPr="00FB67CD" w:rsidRDefault="00231F5A" w:rsidP="005C4EB3">
            <w:pPr>
              <w:pStyle w:val="ListParagraph"/>
              <w:numPr>
                <w:ilvl w:val="0"/>
                <w:numId w:val="15"/>
              </w:numPr>
              <w:pBdr>
                <w:top w:val="nil"/>
                <w:left w:val="nil"/>
                <w:bottom w:val="nil"/>
                <w:right w:val="nil"/>
                <w:between w:val="nil"/>
              </w:pBdr>
              <w:bidi/>
              <w:spacing w:before="60" w:after="60" w:line="360" w:lineRule="auto"/>
              <w:rPr>
                <w:rFonts w:asciiTheme="majorBidi" w:eastAsia="Open Sans" w:hAnsiTheme="majorBidi" w:cstheme="majorBidi"/>
                <w:b/>
                <w:color w:val="000000"/>
              </w:rPr>
            </w:pPr>
            <w:r w:rsidRPr="00FB67CD">
              <w:rPr>
                <w:rFonts w:asciiTheme="majorBidi" w:eastAsia="Open Sans" w:hAnsiTheme="majorBidi" w:cstheme="majorBidi"/>
                <w:color w:val="000000"/>
                <w:rtl/>
                <w:lang w:eastAsia="ar" w:bidi="ar-MA"/>
              </w:rPr>
              <w:t>زيادة الثقة بالنفس</w:t>
            </w:r>
          </w:p>
        </w:tc>
        <w:tc>
          <w:tcPr>
            <w:tcW w:w="1305" w:type="dxa"/>
          </w:tcPr>
          <w:p w14:paraId="7E325782" w14:textId="7DDADE72" w:rsidR="00231F5A" w:rsidRPr="00FB67CD" w:rsidRDefault="00983619" w:rsidP="005C4EB3">
            <w:pPr>
              <w:pBdr>
                <w:top w:val="nil"/>
                <w:left w:val="nil"/>
                <w:bottom w:val="nil"/>
                <w:right w:val="nil"/>
                <w:between w:val="nil"/>
              </w:pBdr>
              <w:bidi/>
              <w:spacing w:before="80" w:after="8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lastRenderedPageBreak/>
              <w:t>أنشطة الصف تحت إشراف المعلم</w:t>
            </w:r>
          </w:p>
        </w:tc>
        <w:tc>
          <w:tcPr>
            <w:tcW w:w="6776" w:type="dxa"/>
          </w:tcPr>
          <w:p w14:paraId="76E49233" w14:textId="77777777" w:rsidR="00F76ED2" w:rsidRPr="00FB67CD" w:rsidRDefault="00231F5A" w:rsidP="005C4EB3">
            <w:pPr>
              <w:pStyle w:val="ListParagraph"/>
              <w:numPr>
                <w:ilvl w:val="0"/>
                <w:numId w:val="30"/>
              </w:numPr>
              <w:pBdr>
                <w:top w:val="nil"/>
                <w:left w:val="nil"/>
                <w:bottom w:val="nil"/>
                <w:right w:val="nil"/>
                <w:between w:val="nil"/>
              </w:pBdr>
              <w:bidi/>
              <w:spacing w:before="80" w:after="60" w:line="360" w:lineRule="auto"/>
              <w:ind w:left="325" w:hanging="284"/>
              <w:rPr>
                <w:rFonts w:asciiTheme="majorBidi" w:hAnsiTheme="majorBidi" w:cstheme="majorBidi"/>
                <w:color w:val="000000"/>
              </w:rPr>
            </w:pPr>
            <w:r w:rsidRPr="00FB67CD">
              <w:rPr>
                <w:rFonts w:asciiTheme="majorBidi" w:eastAsia="Open Sans" w:hAnsiTheme="majorBidi" w:cstheme="majorBidi"/>
                <w:b/>
                <w:bCs/>
                <w:color w:val="000000"/>
                <w:rtl/>
                <w:lang w:eastAsia="ar" w:bidi="ar-MA"/>
              </w:rPr>
              <w:t>نشاط في مجموعات صغيرة:</w:t>
            </w:r>
            <w:r w:rsidRPr="00FB67CD">
              <w:rPr>
                <w:rFonts w:asciiTheme="majorBidi" w:eastAsia="Open Sans" w:hAnsiTheme="majorBidi" w:cstheme="majorBidi"/>
                <w:color w:val="000000"/>
                <w:rtl/>
                <w:lang w:eastAsia="ar" w:bidi="ar-MA"/>
              </w:rPr>
              <w:t xml:space="preserve"> يُطلب من المتعلمين التفكير في مواقف أو بيئات مختلفة في مجال الرعاية الصحية والاجتماعية، وتحديد أنواع النشاطات الأكثر ملاءمة لكل حالة. بعد ذلك، يناقش المتعلمون الفوائد المتوقعة ويحددون ما إذا كانت النشاطات إبداعية أم علاجية.</w:t>
            </w:r>
          </w:p>
          <w:p w14:paraId="595313E1" w14:textId="77777777" w:rsidR="00F76ED2" w:rsidRPr="00FB67CD" w:rsidRDefault="00231F5A" w:rsidP="005C4EB3">
            <w:pPr>
              <w:pStyle w:val="ListParagraph"/>
              <w:numPr>
                <w:ilvl w:val="0"/>
                <w:numId w:val="30"/>
              </w:numPr>
              <w:pBdr>
                <w:top w:val="nil"/>
                <w:left w:val="nil"/>
                <w:bottom w:val="nil"/>
                <w:right w:val="nil"/>
                <w:between w:val="nil"/>
              </w:pBdr>
              <w:bidi/>
              <w:spacing w:before="80" w:after="60" w:line="360" w:lineRule="auto"/>
              <w:ind w:left="325" w:hanging="284"/>
              <w:rPr>
                <w:rFonts w:asciiTheme="majorBidi" w:hAnsiTheme="majorBidi" w:cstheme="majorBidi"/>
                <w:color w:val="000000"/>
              </w:rPr>
            </w:pPr>
            <w:r w:rsidRPr="00FB67CD">
              <w:rPr>
                <w:rFonts w:asciiTheme="majorBidi" w:eastAsia="Open Sans" w:hAnsiTheme="majorBidi" w:cstheme="majorBidi"/>
                <w:b/>
                <w:bCs/>
                <w:color w:val="000000"/>
                <w:rtl/>
                <w:lang w:eastAsia="ar" w:bidi="ar-MA"/>
              </w:rPr>
              <w:lastRenderedPageBreak/>
              <w:t>نشاط ثنائي:</w:t>
            </w:r>
            <w:r w:rsidRPr="00FB67CD">
              <w:rPr>
                <w:rFonts w:asciiTheme="majorBidi" w:eastAsia="Open Sans" w:hAnsiTheme="majorBidi" w:cstheme="majorBidi"/>
                <w:color w:val="000000"/>
                <w:rtl/>
                <w:lang w:eastAsia="ar" w:bidi="ar-MA"/>
              </w:rPr>
              <w:t xml:space="preserve"> ناقش فوائد النشاطات العلاجية، ومن ثمّ تنضم كل مجموعة ثنائية إلى مجموعة ثنائية أخرى لمناقشة الأمر بتعمق أكبر وتحديد هذه الفوائد.</w:t>
            </w:r>
          </w:p>
          <w:p w14:paraId="17417A16" w14:textId="0D81FE46" w:rsidR="00F76ED2" w:rsidRPr="00FB67CD" w:rsidRDefault="00231F5A" w:rsidP="005C4EB3">
            <w:pPr>
              <w:pStyle w:val="ListParagraph"/>
              <w:numPr>
                <w:ilvl w:val="0"/>
                <w:numId w:val="30"/>
              </w:numPr>
              <w:pBdr>
                <w:top w:val="nil"/>
                <w:left w:val="nil"/>
                <w:bottom w:val="nil"/>
                <w:right w:val="nil"/>
                <w:between w:val="nil"/>
              </w:pBdr>
              <w:bidi/>
              <w:spacing w:before="80" w:after="60" w:line="360" w:lineRule="auto"/>
              <w:ind w:left="325" w:hanging="284"/>
              <w:rPr>
                <w:rFonts w:asciiTheme="majorBidi" w:hAnsiTheme="majorBidi" w:cstheme="majorBidi"/>
                <w:color w:val="000000"/>
              </w:rPr>
            </w:pPr>
            <w:r w:rsidRPr="00FB67CD">
              <w:rPr>
                <w:rFonts w:asciiTheme="majorBidi" w:eastAsia="Open Sans" w:hAnsiTheme="majorBidi" w:cstheme="majorBidi"/>
                <w:b/>
                <w:bCs/>
                <w:color w:val="000000"/>
                <w:rtl/>
                <w:lang w:eastAsia="ar" w:bidi="ar-MA"/>
              </w:rPr>
              <w:t>العمل ضمن مجموعات صغيرة:</w:t>
            </w:r>
            <w:r w:rsidRPr="00FB67CD">
              <w:rPr>
                <w:rFonts w:asciiTheme="majorBidi" w:eastAsia="Open Sans" w:hAnsiTheme="majorBidi" w:cstheme="majorBidi"/>
                <w:color w:val="000000"/>
                <w:rtl/>
                <w:lang w:eastAsia="ar" w:bidi="ar-MA"/>
              </w:rPr>
              <w:t xml:space="preserve"> يُطلب من المتعلمين تصميم ملصق يوضح الفوائد التي تعود على شريحة واسعة من العملاء والفئات المستهدفة</w:t>
            </w:r>
            <w:r w:rsidR="00EF2AAE">
              <w:rPr>
                <w:rFonts w:asciiTheme="majorBidi" w:hAnsiTheme="majorBidi" w:cstheme="majorBidi" w:hint="cs"/>
                <w:color w:val="000000"/>
                <w:rtl/>
              </w:rPr>
              <w:t>.</w:t>
            </w:r>
          </w:p>
          <w:p w14:paraId="0446B3C2" w14:textId="77777777" w:rsidR="00F76ED2" w:rsidRPr="00FB67CD" w:rsidRDefault="00231F5A" w:rsidP="005C4EB3">
            <w:pPr>
              <w:pStyle w:val="ListParagraph"/>
              <w:numPr>
                <w:ilvl w:val="0"/>
                <w:numId w:val="30"/>
              </w:numPr>
              <w:pBdr>
                <w:top w:val="nil"/>
                <w:left w:val="nil"/>
                <w:bottom w:val="nil"/>
                <w:right w:val="nil"/>
                <w:between w:val="nil"/>
              </w:pBdr>
              <w:bidi/>
              <w:spacing w:before="80" w:after="60" w:line="360" w:lineRule="auto"/>
              <w:ind w:left="325" w:hanging="284"/>
              <w:rPr>
                <w:rFonts w:asciiTheme="majorBidi" w:hAnsiTheme="majorBidi" w:cstheme="majorBidi"/>
                <w:color w:val="000000"/>
              </w:rPr>
            </w:pPr>
            <w:r w:rsidRPr="00FB67CD">
              <w:rPr>
                <w:rFonts w:asciiTheme="majorBidi" w:eastAsia="Open Sans" w:hAnsiTheme="majorBidi" w:cstheme="majorBidi"/>
                <w:b/>
                <w:bCs/>
                <w:color w:val="000000"/>
                <w:rtl/>
                <w:lang w:eastAsia="ar" w:bidi="ar-MA"/>
              </w:rPr>
              <w:t xml:space="preserve">نشاط فردي: </w:t>
            </w:r>
            <w:r w:rsidRPr="00FB67CD">
              <w:rPr>
                <w:rFonts w:asciiTheme="majorBidi" w:eastAsia="Open Sans" w:hAnsiTheme="majorBidi" w:cstheme="majorBidi"/>
                <w:color w:val="000000"/>
                <w:rtl/>
                <w:lang w:eastAsia="ar" w:bidi="ar-MA"/>
              </w:rPr>
              <w:t xml:space="preserve">ابحث عن الأسباب التي تجعل من السباحة نشاطًا جسديًّا مثاليًّا للذين يعانون زيادة في الوزن. </w:t>
            </w:r>
          </w:p>
          <w:p w14:paraId="4516AA56" w14:textId="6D79A3EF" w:rsidR="00231F5A" w:rsidRPr="00FB67CD" w:rsidRDefault="00231F5A" w:rsidP="005C4EB3">
            <w:pPr>
              <w:pStyle w:val="ListParagraph"/>
              <w:numPr>
                <w:ilvl w:val="0"/>
                <w:numId w:val="30"/>
              </w:numPr>
              <w:pBdr>
                <w:top w:val="nil"/>
                <w:left w:val="nil"/>
                <w:bottom w:val="nil"/>
                <w:right w:val="nil"/>
                <w:between w:val="nil"/>
              </w:pBdr>
              <w:bidi/>
              <w:spacing w:before="80" w:after="60" w:line="360" w:lineRule="auto"/>
              <w:ind w:left="325" w:hanging="284"/>
              <w:rPr>
                <w:rFonts w:asciiTheme="majorBidi" w:hAnsiTheme="majorBidi" w:cstheme="majorBidi"/>
                <w:color w:val="000000"/>
              </w:rPr>
            </w:pPr>
            <w:r w:rsidRPr="00FB67CD">
              <w:rPr>
                <w:rFonts w:asciiTheme="majorBidi" w:eastAsia="Open Sans" w:hAnsiTheme="majorBidi" w:cstheme="majorBidi"/>
                <w:b/>
                <w:bCs/>
                <w:color w:val="000000"/>
                <w:rtl/>
                <w:lang w:eastAsia="ar" w:bidi="ar-MA"/>
              </w:rPr>
              <w:t xml:space="preserve">نشاط فردي: </w:t>
            </w:r>
            <w:r w:rsidRPr="00FB67CD">
              <w:rPr>
                <w:rFonts w:asciiTheme="majorBidi" w:eastAsia="Open Sans" w:hAnsiTheme="majorBidi" w:cstheme="majorBidi"/>
                <w:color w:val="000000"/>
                <w:rtl/>
                <w:lang w:eastAsia="ar" w:bidi="ar-MA"/>
              </w:rPr>
              <w:t>ابحث عن ألعاب تدريب الدماغ، ثم اذكر، كيف تحافظ هذه الألعاب على نشاط الدماغ؟</w:t>
            </w:r>
          </w:p>
        </w:tc>
        <w:tc>
          <w:tcPr>
            <w:tcW w:w="2269" w:type="dxa"/>
          </w:tcPr>
          <w:p w14:paraId="21393454" w14:textId="77777777" w:rsidR="00AE1BFB" w:rsidRPr="00FB67CD" w:rsidRDefault="00AE1BFB"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lastRenderedPageBreak/>
              <w:t>عرض المعلم</w:t>
            </w:r>
          </w:p>
          <w:p w14:paraId="2A9930B1" w14:textId="06D4BA35" w:rsidR="00AE1BFB" w:rsidRPr="00FB67CD" w:rsidRDefault="00AE1BFB"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(الشرائح من 12 إلى 17)</w:t>
            </w:r>
          </w:p>
          <w:p w14:paraId="51EDB64A" w14:textId="77777777" w:rsidR="00AE1BFB" w:rsidRPr="00FB67CD" w:rsidRDefault="00AE1BFB"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p>
          <w:p w14:paraId="0808933A" w14:textId="58E6A679" w:rsidR="00AE1BFB" w:rsidRPr="00FB67CD" w:rsidRDefault="00AE1BFB"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lastRenderedPageBreak/>
              <w:t>نتاج التعلم أ3 في وحدة الكتاب المدرسي</w:t>
            </w:r>
          </w:p>
          <w:p w14:paraId="11917BA3" w14:textId="5F16C821" w:rsidR="00231F5A" w:rsidRPr="00FB67CD" w:rsidRDefault="00231F5A"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مواد الملصق</w:t>
            </w:r>
          </w:p>
          <w:p w14:paraId="1540E041" w14:textId="77777777" w:rsidR="00231F5A" w:rsidRPr="00FB67CD" w:rsidRDefault="00231F5A"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الوصول إلى الإنترنت</w:t>
            </w:r>
          </w:p>
        </w:tc>
      </w:tr>
      <w:tr w:rsidR="00231F5A" w:rsidRPr="00FB67CD" w14:paraId="1A9AEA8A" w14:textId="77777777" w:rsidTr="00361FD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706"/>
        </w:trPr>
        <w:tc>
          <w:tcPr>
            <w:tcW w:w="913" w:type="dxa"/>
          </w:tcPr>
          <w:p w14:paraId="7BE5B5AE" w14:textId="1B618AA2" w:rsidR="00231F5A" w:rsidRPr="00FB67CD" w:rsidRDefault="00231F5A" w:rsidP="005C4EB3">
            <w:pPr>
              <w:pBdr>
                <w:top w:val="nil"/>
                <w:left w:val="nil"/>
                <w:bottom w:val="nil"/>
                <w:right w:val="nil"/>
                <w:between w:val="nil"/>
              </w:pBdr>
              <w:bidi/>
              <w:spacing w:before="60" w:after="0" w:line="360" w:lineRule="auto"/>
              <w:jc w:val="center"/>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lastRenderedPageBreak/>
              <w:t>11</w:t>
            </w:r>
          </w:p>
        </w:tc>
        <w:tc>
          <w:tcPr>
            <w:tcW w:w="2880" w:type="dxa"/>
          </w:tcPr>
          <w:p w14:paraId="3677CF05" w14:textId="77777777" w:rsidR="00231F5A" w:rsidRPr="00FB67CD" w:rsidRDefault="00231F5A" w:rsidP="005C4EB3">
            <w:pPr>
              <w:pBdr>
                <w:top w:val="nil"/>
                <w:left w:val="nil"/>
                <w:bottom w:val="nil"/>
                <w:right w:val="nil"/>
                <w:between w:val="nil"/>
              </w:pBdr>
              <w:bidi/>
              <w:spacing w:before="60" w:after="60" w:line="360" w:lineRule="auto"/>
              <w:rPr>
                <w:rFonts w:asciiTheme="majorBidi" w:eastAsia="Open Sans" w:hAnsiTheme="majorBidi" w:cstheme="majorBidi"/>
                <w:b/>
                <w:color w:val="000000"/>
                <w:sz w:val="22"/>
                <w:szCs w:val="22"/>
              </w:rPr>
            </w:pPr>
            <w:r w:rsidRPr="00FB67CD">
              <w:rPr>
                <w:rFonts w:asciiTheme="majorBidi" w:eastAsia="Open Sans" w:hAnsiTheme="majorBidi" w:cstheme="majorBidi"/>
                <w:b/>
                <w:bCs/>
                <w:color w:val="000000"/>
                <w:sz w:val="22"/>
                <w:szCs w:val="22"/>
                <w:rtl/>
                <w:lang w:eastAsia="ar" w:bidi="ar-MA"/>
              </w:rPr>
              <w:t xml:space="preserve">مراجعة نتاج التعلم أ </w:t>
            </w:r>
            <w:r w:rsidRPr="00FB67CD">
              <w:rPr>
                <w:rFonts w:asciiTheme="majorBidi" w:eastAsia="Open Sans" w:hAnsiTheme="majorBidi" w:cstheme="majorBidi"/>
                <w:b/>
                <w:bCs/>
                <w:color w:val="000000"/>
                <w:sz w:val="22"/>
                <w:szCs w:val="22"/>
                <w:rtl/>
                <w:lang w:eastAsia="ar" w:bidi="ar-MA"/>
              </w:rPr>
              <w:br/>
            </w:r>
          </w:p>
          <w:p w14:paraId="2D4DC191" w14:textId="4AA9083D" w:rsidR="00231F5A" w:rsidRPr="00FB67CD" w:rsidRDefault="00231F5A" w:rsidP="005C4EB3">
            <w:pPr>
              <w:pBdr>
                <w:top w:val="nil"/>
                <w:left w:val="nil"/>
                <w:bottom w:val="nil"/>
                <w:right w:val="nil"/>
                <w:between w:val="nil"/>
              </w:pBdr>
              <w:bidi/>
              <w:spacing w:before="60" w:after="60" w:line="360" w:lineRule="auto"/>
              <w:rPr>
                <w:rFonts w:asciiTheme="majorBidi" w:eastAsia="Open Sans" w:hAnsiTheme="majorBidi" w:cstheme="majorBidi"/>
                <w:b/>
                <w:color w:val="000000"/>
                <w:sz w:val="22"/>
                <w:szCs w:val="22"/>
              </w:rPr>
            </w:pPr>
            <w:r w:rsidRPr="00FB67CD">
              <w:rPr>
                <w:rFonts w:asciiTheme="majorBidi" w:eastAsia="Open Sans" w:hAnsiTheme="majorBidi" w:cstheme="majorBidi"/>
                <w:color w:val="000000"/>
                <w:sz w:val="22"/>
                <w:szCs w:val="22"/>
                <w:rtl/>
                <w:lang w:eastAsia="ar" w:bidi="ar-MA"/>
              </w:rPr>
              <w:t>مقدمة عن</w:t>
            </w:r>
            <w:r w:rsidRPr="00FB67CD">
              <w:rPr>
                <w:rFonts w:asciiTheme="majorBidi" w:eastAsia="Open Sans" w:hAnsiTheme="majorBidi" w:cstheme="majorBidi"/>
                <w:b/>
                <w:bCs/>
                <w:color w:val="000000"/>
                <w:sz w:val="22"/>
                <w:szCs w:val="22"/>
                <w:rtl/>
                <w:lang w:eastAsia="ar" w:bidi="ar-MA"/>
              </w:rPr>
              <w:t xml:space="preserve"> الواجب رقم 1</w:t>
            </w:r>
          </w:p>
        </w:tc>
        <w:tc>
          <w:tcPr>
            <w:tcW w:w="1305" w:type="dxa"/>
          </w:tcPr>
          <w:p w14:paraId="04521BFF" w14:textId="77777777" w:rsidR="00681516" w:rsidRPr="00FB67CD" w:rsidRDefault="00231F5A" w:rsidP="005C4EB3">
            <w:pPr>
              <w:pBdr>
                <w:top w:val="nil"/>
                <w:left w:val="nil"/>
                <w:bottom w:val="nil"/>
                <w:right w:val="nil"/>
                <w:between w:val="nil"/>
              </w:pBdr>
              <w:bidi/>
              <w:spacing w:before="80" w:after="80" w:line="360" w:lineRule="auto"/>
              <w:rPr>
                <w:rFonts w:asciiTheme="majorBidi" w:eastAsia="Open Sans" w:hAnsiTheme="majorBidi" w:cstheme="majorBidi"/>
                <w:bCs/>
                <w:color w:val="000000"/>
                <w:sz w:val="22"/>
                <w:szCs w:val="22"/>
              </w:rPr>
            </w:pPr>
            <w:r w:rsidRPr="00FB67CD">
              <w:rPr>
                <w:rFonts w:asciiTheme="majorBidi" w:eastAsia="Open Sans" w:hAnsiTheme="majorBidi" w:cstheme="majorBidi"/>
                <w:color w:val="000000"/>
                <w:sz w:val="22"/>
                <w:szCs w:val="22"/>
                <w:rtl/>
                <w:lang w:eastAsia="ar" w:bidi="ar-MA"/>
              </w:rPr>
              <w:t>دراسة مستقلة</w:t>
            </w:r>
          </w:p>
          <w:p w14:paraId="1B07ADD9" w14:textId="731EEC09" w:rsidR="00231F5A" w:rsidRPr="00FB67CD" w:rsidRDefault="0029384C" w:rsidP="005C4EB3">
            <w:pPr>
              <w:pBdr>
                <w:top w:val="nil"/>
                <w:left w:val="nil"/>
                <w:bottom w:val="nil"/>
                <w:right w:val="nil"/>
                <w:between w:val="nil"/>
              </w:pBdr>
              <w:bidi/>
              <w:spacing w:before="80" w:after="80" w:line="360" w:lineRule="auto"/>
              <w:rPr>
                <w:rFonts w:asciiTheme="majorBidi" w:eastAsia="Open Sans" w:hAnsiTheme="majorBidi" w:cstheme="majorBidi"/>
                <w:b/>
                <w:color w:val="000000"/>
                <w:sz w:val="22"/>
                <w:szCs w:val="22"/>
              </w:rPr>
            </w:pPr>
            <w:r w:rsidRPr="00FB67CD">
              <w:rPr>
                <w:rFonts w:asciiTheme="majorBidi" w:eastAsia="Open Sans" w:hAnsiTheme="majorBidi" w:cstheme="majorBidi"/>
                <w:color w:val="000000"/>
                <w:sz w:val="22"/>
                <w:szCs w:val="22"/>
                <w:rtl/>
                <w:lang w:eastAsia="ar" w:bidi="ar-MA"/>
              </w:rPr>
              <w:t>التقييم الداخلي</w:t>
            </w:r>
          </w:p>
        </w:tc>
        <w:tc>
          <w:tcPr>
            <w:tcW w:w="6776" w:type="dxa"/>
          </w:tcPr>
          <w:p w14:paraId="10A50CF7" w14:textId="76C3B4F8" w:rsidR="00231F5A" w:rsidRPr="00FB67CD" w:rsidRDefault="00231F5A" w:rsidP="005C4EB3">
            <w:pPr>
              <w:numPr>
                <w:ilvl w:val="0"/>
                <w:numId w:val="6"/>
              </w:numPr>
              <w:pBdr>
                <w:top w:val="nil"/>
                <w:left w:val="nil"/>
                <w:bottom w:val="nil"/>
                <w:right w:val="nil"/>
                <w:between w:val="nil"/>
              </w:pBdr>
              <w:tabs>
                <w:tab w:val="left" w:pos="340"/>
              </w:tabs>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b/>
                <w:bCs/>
                <w:color w:val="000000"/>
                <w:sz w:val="22"/>
                <w:szCs w:val="22"/>
                <w:rtl/>
                <w:lang w:eastAsia="ar" w:bidi="ar-MA"/>
              </w:rPr>
              <w:t>جلسة المراجعة:</w:t>
            </w:r>
            <w:r w:rsidRPr="00FB67CD">
              <w:rPr>
                <w:rFonts w:asciiTheme="majorBidi" w:eastAsia="Open Sans" w:hAnsiTheme="majorBidi" w:cstheme="majorBidi"/>
                <w:color w:val="000000"/>
                <w:sz w:val="22"/>
                <w:szCs w:val="22"/>
                <w:rtl/>
                <w:lang w:eastAsia="ar" w:bidi="ar-MA"/>
              </w:rPr>
              <w:t xml:space="preserve"> يراجع المعلم المادة التعليمية لتصحيح أي فهم مغلوط.</w:t>
            </w:r>
          </w:p>
          <w:p w14:paraId="26EF1CE0" w14:textId="7934066C" w:rsidR="00231F5A" w:rsidRPr="00FB67CD" w:rsidRDefault="00231F5A" w:rsidP="005C4EB3">
            <w:pPr>
              <w:numPr>
                <w:ilvl w:val="0"/>
                <w:numId w:val="6"/>
              </w:numPr>
              <w:pBdr>
                <w:top w:val="nil"/>
                <w:left w:val="nil"/>
                <w:bottom w:val="nil"/>
                <w:right w:val="nil"/>
                <w:between w:val="nil"/>
              </w:pBdr>
              <w:tabs>
                <w:tab w:val="left" w:pos="340"/>
              </w:tabs>
              <w:bidi/>
              <w:spacing w:before="60" w:after="60" w:line="360" w:lineRule="auto"/>
              <w:rPr>
                <w:rFonts w:asciiTheme="majorBidi" w:hAnsiTheme="majorBidi" w:cstheme="majorBidi"/>
                <w:b/>
                <w:color w:val="000000"/>
                <w:sz w:val="22"/>
                <w:szCs w:val="22"/>
              </w:rPr>
            </w:pPr>
            <w:r w:rsidRPr="00FB67CD">
              <w:rPr>
                <w:rFonts w:asciiTheme="majorBidi" w:eastAsia="Open Sans" w:hAnsiTheme="majorBidi" w:cstheme="majorBidi"/>
                <w:b/>
                <w:bCs/>
                <w:color w:val="000000"/>
                <w:sz w:val="22"/>
                <w:szCs w:val="22"/>
                <w:rtl/>
                <w:lang w:eastAsia="ar" w:bidi="ar-MA"/>
              </w:rPr>
              <w:t>مناقشة عامة تحت إشراف المعلم:</w:t>
            </w:r>
            <w:r w:rsidRPr="00FB67CD">
              <w:rPr>
                <w:rFonts w:asciiTheme="majorBidi" w:eastAsia="Open Sans" w:hAnsiTheme="majorBidi" w:cstheme="majorBidi"/>
                <w:color w:val="000000"/>
                <w:sz w:val="22"/>
                <w:szCs w:val="22"/>
                <w:rtl/>
                <w:lang w:eastAsia="ar" w:bidi="ar-MA"/>
              </w:rPr>
              <w:t xml:space="preserve"> مراجعة جميع المواد المتاحة في الجلسات.</w:t>
            </w:r>
          </w:p>
          <w:p w14:paraId="3E33793E" w14:textId="4C2A5E34" w:rsidR="00231F5A" w:rsidRPr="00FB67CD" w:rsidRDefault="00231F5A" w:rsidP="005C4EB3">
            <w:pPr>
              <w:numPr>
                <w:ilvl w:val="0"/>
                <w:numId w:val="6"/>
              </w:numPr>
              <w:pBdr>
                <w:top w:val="nil"/>
                <w:left w:val="nil"/>
                <w:bottom w:val="nil"/>
                <w:right w:val="nil"/>
                <w:between w:val="nil"/>
              </w:pBdr>
              <w:tabs>
                <w:tab w:val="left" w:pos="340"/>
              </w:tabs>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b/>
                <w:bCs/>
                <w:color w:val="000000"/>
                <w:sz w:val="22"/>
                <w:szCs w:val="22"/>
                <w:rtl/>
                <w:lang w:eastAsia="ar" w:bidi="ar-MA"/>
              </w:rPr>
              <w:t>يُطلب من المعلم إصدار الواجب رقم 1 وتوضيح المتطلبات.</w:t>
            </w:r>
          </w:p>
          <w:p w14:paraId="57BF1E62" w14:textId="77777777" w:rsidR="00231F5A" w:rsidRPr="00FB67CD" w:rsidRDefault="00231F5A" w:rsidP="005C4EB3">
            <w:pPr>
              <w:numPr>
                <w:ilvl w:val="0"/>
                <w:numId w:val="31"/>
              </w:numPr>
              <w:pBdr>
                <w:top w:val="nil"/>
                <w:left w:val="nil"/>
                <w:bottom w:val="nil"/>
                <w:right w:val="nil"/>
                <w:between w:val="nil"/>
              </w:pBdr>
              <w:tabs>
                <w:tab w:val="left" w:pos="340"/>
              </w:tabs>
              <w:bidi/>
              <w:spacing w:before="20" w:after="2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يتحقق المتعلمون من ملفات الصف</w:t>
            </w:r>
          </w:p>
          <w:p w14:paraId="6A69D691" w14:textId="6D5F872B" w:rsidR="00231F5A" w:rsidRPr="00FB67CD" w:rsidRDefault="00231F5A" w:rsidP="005C4EB3">
            <w:pPr>
              <w:numPr>
                <w:ilvl w:val="0"/>
                <w:numId w:val="31"/>
              </w:numPr>
              <w:pBdr>
                <w:top w:val="nil"/>
                <w:left w:val="nil"/>
                <w:bottom w:val="nil"/>
                <w:right w:val="nil"/>
                <w:between w:val="nil"/>
              </w:pBdr>
              <w:tabs>
                <w:tab w:val="left" w:pos="340"/>
              </w:tabs>
              <w:bidi/>
              <w:spacing w:before="20" w:after="2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يبدأ المتعلمون في حل الواجب رقم 1</w:t>
            </w:r>
          </w:p>
        </w:tc>
        <w:tc>
          <w:tcPr>
            <w:tcW w:w="2269" w:type="dxa"/>
          </w:tcPr>
          <w:p w14:paraId="79596000" w14:textId="77777777" w:rsidR="00231F5A" w:rsidRPr="00FB67CD" w:rsidRDefault="00231F5A"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ملاحظات الصف</w:t>
            </w:r>
          </w:p>
          <w:p w14:paraId="74C4CC58" w14:textId="77777777" w:rsidR="00231F5A" w:rsidRPr="00FB67CD" w:rsidRDefault="00231F5A"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مذكرات تحتوي على فراغات</w:t>
            </w:r>
          </w:p>
          <w:p w14:paraId="3CE03EFC" w14:textId="77777777" w:rsidR="00231F5A" w:rsidRPr="00FB67CD" w:rsidRDefault="00231F5A"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قائمة بروابط لمقاطع فيديو</w:t>
            </w:r>
          </w:p>
          <w:p w14:paraId="463DC266" w14:textId="77777777" w:rsidR="00AE1BFB" w:rsidRPr="00FB67CD" w:rsidRDefault="00AE1BFB"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عرض المعلم</w:t>
            </w:r>
          </w:p>
          <w:p w14:paraId="2658B688" w14:textId="77777777" w:rsidR="003A00C0" w:rsidRPr="00FB67CD" w:rsidRDefault="00AE1BFB"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(الشريحة 19)</w:t>
            </w:r>
          </w:p>
          <w:p w14:paraId="01DD1C7F" w14:textId="2D6211FC" w:rsidR="00231F5A" w:rsidRPr="00FB67CD" w:rsidRDefault="00231F5A"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موجز الواجب رقم 1</w:t>
            </w:r>
          </w:p>
        </w:tc>
      </w:tr>
      <w:tr w:rsidR="00231F5A" w:rsidRPr="00FB67CD" w14:paraId="68167D5D" w14:textId="77777777" w:rsidTr="00361FD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706"/>
        </w:trPr>
        <w:tc>
          <w:tcPr>
            <w:tcW w:w="913" w:type="dxa"/>
          </w:tcPr>
          <w:p w14:paraId="44245EAA" w14:textId="77777777" w:rsidR="00231F5A" w:rsidRPr="00FB67CD" w:rsidRDefault="00231F5A" w:rsidP="005C4EB3">
            <w:pPr>
              <w:pBdr>
                <w:top w:val="nil"/>
                <w:left w:val="nil"/>
                <w:bottom w:val="nil"/>
                <w:right w:val="nil"/>
                <w:between w:val="nil"/>
              </w:pBdr>
              <w:bidi/>
              <w:spacing w:before="60" w:after="0" w:line="360" w:lineRule="auto"/>
              <w:jc w:val="center"/>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12</w:t>
            </w:r>
          </w:p>
        </w:tc>
        <w:tc>
          <w:tcPr>
            <w:tcW w:w="2880" w:type="dxa"/>
          </w:tcPr>
          <w:p w14:paraId="425088E2" w14:textId="77777777" w:rsidR="00231F5A" w:rsidRPr="00FB67CD" w:rsidRDefault="00231F5A" w:rsidP="005C4EB3">
            <w:pPr>
              <w:pBdr>
                <w:top w:val="nil"/>
                <w:left w:val="nil"/>
                <w:bottom w:val="nil"/>
                <w:right w:val="nil"/>
                <w:between w:val="nil"/>
              </w:pBdr>
              <w:bidi/>
              <w:spacing w:before="60" w:after="60" w:line="360" w:lineRule="auto"/>
              <w:rPr>
                <w:rFonts w:asciiTheme="majorBidi" w:eastAsia="Open Sans" w:hAnsiTheme="majorBidi" w:cstheme="majorBidi"/>
                <w:b/>
                <w:color w:val="000000"/>
                <w:sz w:val="22"/>
                <w:szCs w:val="22"/>
              </w:rPr>
            </w:pPr>
            <w:r w:rsidRPr="00FB67CD">
              <w:rPr>
                <w:rFonts w:asciiTheme="majorBidi" w:eastAsia="Open Sans" w:hAnsiTheme="majorBidi" w:cstheme="majorBidi"/>
                <w:b/>
                <w:bCs/>
                <w:color w:val="000000"/>
                <w:sz w:val="22"/>
                <w:szCs w:val="22"/>
                <w:rtl/>
                <w:lang w:eastAsia="ar" w:bidi="ar-MA"/>
              </w:rPr>
              <w:t>الواجب رقم 1</w:t>
            </w:r>
          </w:p>
        </w:tc>
        <w:tc>
          <w:tcPr>
            <w:tcW w:w="1305" w:type="dxa"/>
          </w:tcPr>
          <w:p w14:paraId="66C54462" w14:textId="77777777" w:rsidR="00681516" w:rsidRPr="00FB67CD" w:rsidRDefault="00231F5A" w:rsidP="005C4EB3">
            <w:pPr>
              <w:pBdr>
                <w:top w:val="nil"/>
                <w:left w:val="nil"/>
                <w:bottom w:val="nil"/>
                <w:right w:val="nil"/>
                <w:between w:val="nil"/>
              </w:pBdr>
              <w:bidi/>
              <w:spacing w:before="80" w:after="80" w:line="360" w:lineRule="auto"/>
              <w:rPr>
                <w:rFonts w:asciiTheme="majorBidi" w:eastAsia="Open Sans" w:hAnsiTheme="majorBidi" w:cstheme="majorBidi"/>
                <w:bCs/>
                <w:color w:val="000000"/>
                <w:sz w:val="22"/>
                <w:szCs w:val="22"/>
              </w:rPr>
            </w:pPr>
            <w:r w:rsidRPr="00FB67CD">
              <w:rPr>
                <w:rFonts w:asciiTheme="majorBidi" w:eastAsia="Open Sans" w:hAnsiTheme="majorBidi" w:cstheme="majorBidi"/>
                <w:color w:val="000000"/>
                <w:sz w:val="22"/>
                <w:szCs w:val="22"/>
                <w:rtl/>
                <w:lang w:eastAsia="ar" w:bidi="ar-MA"/>
              </w:rPr>
              <w:t>دراسة مستقلة</w:t>
            </w:r>
          </w:p>
          <w:p w14:paraId="26A019E0" w14:textId="305C7A1C" w:rsidR="00231F5A" w:rsidRPr="00FB67CD" w:rsidRDefault="0029384C" w:rsidP="005C4EB3">
            <w:pPr>
              <w:pBdr>
                <w:top w:val="nil"/>
                <w:left w:val="nil"/>
                <w:bottom w:val="nil"/>
                <w:right w:val="nil"/>
                <w:between w:val="nil"/>
              </w:pBdr>
              <w:bidi/>
              <w:spacing w:before="80" w:after="80" w:line="360" w:lineRule="auto"/>
              <w:rPr>
                <w:rFonts w:asciiTheme="majorBidi" w:eastAsia="Open Sans" w:hAnsiTheme="majorBidi" w:cstheme="majorBidi"/>
                <w:b/>
                <w:color w:val="000000"/>
                <w:sz w:val="22"/>
                <w:szCs w:val="22"/>
              </w:rPr>
            </w:pPr>
            <w:r w:rsidRPr="00FB67CD">
              <w:rPr>
                <w:rFonts w:asciiTheme="majorBidi" w:eastAsia="Open Sans" w:hAnsiTheme="majorBidi" w:cstheme="majorBidi"/>
                <w:color w:val="000000"/>
                <w:sz w:val="22"/>
                <w:szCs w:val="22"/>
                <w:rtl/>
                <w:lang w:eastAsia="ar" w:bidi="ar-MA"/>
              </w:rPr>
              <w:t>التقييم الداخلي</w:t>
            </w:r>
          </w:p>
        </w:tc>
        <w:tc>
          <w:tcPr>
            <w:tcW w:w="6776" w:type="dxa"/>
          </w:tcPr>
          <w:p w14:paraId="670D5CB2" w14:textId="77777777" w:rsidR="00231F5A" w:rsidRPr="00FB67CD" w:rsidRDefault="00231F5A" w:rsidP="005C4EB3">
            <w:pPr>
              <w:numPr>
                <w:ilvl w:val="0"/>
                <w:numId w:val="6"/>
              </w:numPr>
              <w:pBdr>
                <w:top w:val="nil"/>
                <w:left w:val="nil"/>
                <w:bottom w:val="nil"/>
                <w:right w:val="nil"/>
                <w:between w:val="nil"/>
              </w:pBdr>
              <w:tabs>
                <w:tab w:val="left" w:pos="340"/>
              </w:tabs>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b/>
                <w:bCs/>
                <w:color w:val="000000"/>
                <w:sz w:val="22"/>
                <w:szCs w:val="22"/>
                <w:rtl/>
                <w:lang w:eastAsia="ar" w:bidi="ar-MA"/>
              </w:rPr>
              <w:t>يَعرض المعلم الجلسة</w:t>
            </w:r>
          </w:p>
          <w:p w14:paraId="44BFC2E2" w14:textId="43F5EA4D" w:rsidR="00231F5A" w:rsidRPr="00FB67CD" w:rsidRDefault="00231F5A" w:rsidP="005C4EB3">
            <w:pPr>
              <w:numPr>
                <w:ilvl w:val="0"/>
                <w:numId w:val="32"/>
              </w:numPr>
              <w:pBdr>
                <w:top w:val="nil"/>
                <w:left w:val="nil"/>
                <w:bottom w:val="nil"/>
                <w:right w:val="nil"/>
                <w:between w:val="nil"/>
              </w:pBdr>
              <w:tabs>
                <w:tab w:val="left" w:pos="340"/>
              </w:tabs>
              <w:bidi/>
              <w:spacing w:before="20" w:after="2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يحل المتعلمون الواجب رقم 1</w:t>
            </w:r>
          </w:p>
        </w:tc>
        <w:tc>
          <w:tcPr>
            <w:tcW w:w="2269" w:type="dxa"/>
          </w:tcPr>
          <w:p w14:paraId="7B3948D0" w14:textId="77777777" w:rsidR="00AE1BFB" w:rsidRPr="00FB67CD" w:rsidRDefault="00AE1BFB"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عرض المعلم</w:t>
            </w:r>
          </w:p>
          <w:p w14:paraId="2469441A" w14:textId="26AAF16E" w:rsidR="00AE1BFB" w:rsidRPr="00FB67CD" w:rsidRDefault="00AE1BFB"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(الشريحة 19)</w:t>
            </w:r>
          </w:p>
          <w:p w14:paraId="0BA43491" w14:textId="2FAD3F7C" w:rsidR="00231F5A" w:rsidRPr="00FB67CD" w:rsidRDefault="00231F5A"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ملاحظات الصف</w:t>
            </w:r>
          </w:p>
          <w:p w14:paraId="358157B2" w14:textId="77777777" w:rsidR="00231F5A" w:rsidRPr="00FB67CD" w:rsidRDefault="00231F5A"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مذكرات تحتوي على فراغات</w:t>
            </w:r>
          </w:p>
          <w:p w14:paraId="3E0E2A45" w14:textId="77777777" w:rsidR="00231F5A" w:rsidRPr="00FB67CD" w:rsidRDefault="00231F5A"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قائمة بروابط لمقاطع فيديو</w:t>
            </w:r>
          </w:p>
          <w:p w14:paraId="40787467" w14:textId="77777777" w:rsidR="00231F5A" w:rsidRPr="00FB67CD" w:rsidRDefault="00231F5A"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موجز الواجب</w:t>
            </w:r>
          </w:p>
        </w:tc>
      </w:tr>
      <w:tr w:rsidR="00231F5A" w:rsidRPr="00FB67CD" w14:paraId="0FF96F1B" w14:textId="77777777" w:rsidTr="00361FD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706"/>
        </w:trPr>
        <w:tc>
          <w:tcPr>
            <w:tcW w:w="913" w:type="dxa"/>
            <w:tcBorders>
              <w:bottom w:val="single" w:sz="4" w:space="0" w:color="000000"/>
            </w:tcBorders>
          </w:tcPr>
          <w:p w14:paraId="41D452D8" w14:textId="77777777" w:rsidR="00231F5A" w:rsidRPr="00FB67CD" w:rsidRDefault="00231F5A" w:rsidP="005C4EB3">
            <w:pPr>
              <w:pBdr>
                <w:top w:val="nil"/>
                <w:left w:val="nil"/>
                <w:bottom w:val="nil"/>
                <w:right w:val="nil"/>
                <w:between w:val="nil"/>
              </w:pBdr>
              <w:bidi/>
              <w:spacing w:before="60" w:after="0" w:line="360" w:lineRule="auto"/>
              <w:jc w:val="center"/>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13</w:t>
            </w:r>
          </w:p>
        </w:tc>
        <w:tc>
          <w:tcPr>
            <w:tcW w:w="2880" w:type="dxa"/>
            <w:tcBorders>
              <w:bottom w:val="single" w:sz="4" w:space="0" w:color="000000"/>
            </w:tcBorders>
          </w:tcPr>
          <w:p w14:paraId="097AFE31" w14:textId="77777777" w:rsidR="00231F5A" w:rsidRPr="00FB67CD" w:rsidRDefault="00231F5A" w:rsidP="005C4EB3">
            <w:pPr>
              <w:pBdr>
                <w:top w:val="nil"/>
                <w:left w:val="nil"/>
                <w:bottom w:val="nil"/>
                <w:right w:val="nil"/>
                <w:between w:val="nil"/>
              </w:pBdr>
              <w:bidi/>
              <w:spacing w:before="60" w:after="60" w:line="360" w:lineRule="auto"/>
              <w:rPr>
                <w:rFonts w:asciiTheme="majorBidi" w:eastAsia="Open Sans" w:hAnsiTheme="majorBidi" w:cstheme="majorBidi"/>
                <w:b/>
                <w:color w:val="000000"/>
                <w:sz w:val="22"/>
                <w:szCs w:val="22"/>
              </w:rPr>
            </w:pPr>
            <w:r w:rsidRPr="00FB67CD">
              <w:rPr>
                <w:rFonts w:asciiTheme="majorBidi" w:eastAsia="Open Sans" w:hAnsiTheme="majorBidi" w:cstheme="majorBidi"/>
                <w:b/>
                <w:bCs/>
                <w:color w:val="000000"/>
                <w:sz w:val="22"/>
                <w:szCs w:val="22"/>
                <w:rtl/>
                <w:lang w:eastAsia="ar" w:bidi="ar-MA"/>
              </w:rPr>
              <w:t>الواجب رقم 1</w:t>
            </w:r>
          </w:p>
        </w:tc>
        <w:tc>
          <w:tcPr>
            <w:tcW w:w="1305" w:type="dxa"/>
            <w:tcBorders>
              <w:bottom w:val="single" w:sz="4" w:space="0" w:color="000000"/>
            </w:tcBorders>
          </w:tcPr>
          <w:p w14:paraId="42004450" w14:textId="77777777" w:rsidR="00681516" w:rsidRPr="00FB67CD" w:rsidRDefault="00231F5A" w:rsidP="005C4EB3">
            <w:pPr>
              <w:pBdr>
                <w:top w:val="nil"/>
                <w:left w:val="nil"/>
                <w:bottom w:val="nil"/>
                <w:right w:val="nil"/>
                <w:between w:val="nil"/>
              </w:pBdr>
              <w:bidi/>
              <w:spacing w:before="80" w:after="80" w:line="360" w:lineRule="auto"/>
              <w:rPr>
                <w:rFonts w:asciiTheme="majorBidi" w:eastAsia="Open Sans" w:hAnsiTheme="majorBidi" w:cstheme="majorBidi"/>
                <w:bCs/>
                <w:color w:val="000000"/>
                <w:sz w:val="22"/>
                <w:szCs w:val="22"/>
              </w:rPr>
            </w:pPr>
            <w:r w:rsidRPr="00FB67CD">
              <w:rPr>
                <w:rFonts w:asciiTheme="majorBidi" w:eastAsia="Open Sans" w:hAnsiTheme="majorBidi" w:cstheme="majorBidi"/>
                <w:color w:val="000000"/>
                <w:sz w:val="22"/>
                <w:szCs w:val="22"/>
                <w:rtl/>
                <w:lang w:eastAsia="ar" w:bidi="ar-MA"/>
              </w:rPr>
              <w:t>دراسة مستقلة</w:t>
            </w:r>
          </w:p>
          <w:p w14:paraId="4E76497C" w14:textId="1E5F1DA0" w:rsidR="00231F5A" w:rsidRPr="00FB67CD" w:rsidRDefault="0029384C" w:rsidP="005C4EB3">
            <w:pPr>
              <w:pBdr>
                <w:top w:val="nil"/>
                <w:left w:val="nil"/>
                <w:bottom w:val="nil"/>
                <w:right w:val="nil"/>
                <w:between w:val="nil"/>
              </w:pBdr>
              <w:bidi/>
              <w:spacing w:before="80" w:after="80" w:line="360" w:lineRule="auto"/>
              <w:rPr>
                <w:rFonts w:asciiTheme="majorBidi" w:eastAsia="Open Sans" w:hAnsiTheme="majorBidi" w:cstheme="majorBidi"/>
                <w:b/>
                <w:color w:val="000000"/>
                <w:sz w:val="22"/>
                <w:szCs w:val="22"/>
              </w:rPr>
            </w:pPr>
            <w:r w:rsidRPr="00FB67CD">
              <w:rPr>
                <w:rFonts w:asciiTheme="majorBidi" w:eastAsia="Open Sans" w:hAnsiTheme="majorBidi" w:cstheme="majorBidi"/>
                <w:color w:val="000000"/>
                <w:sz w:val="22"/>
                <w:szCs w:val="22"/>
                <w:rtl/>
                <w:lang w:eastAsia="ar" w:bidi="ar-MA"/>
              </w:rPr>
              <w:t>التقييم الداخلي</w:t>
            </w:r>
          </w:p>
        </w:tc>
        <w:tc>
          <w:tcPr>
            <w:tcW w:w="6776" w:type="dxa"/>
            <w:tcBorders>
              <w:bottom w:val="single" w:sz="4" w:space="0" w:color="000000"/>
            </w:tcBorders>
          </w:tcPr>
          <w:p w14:paraId="2AEDEFEB" w14:textId="77777777" w:rsidR="00231F5A" w:rsidRPr="00FB67CD" w:rsidRDefault="00231F5A" w:rsidP="005C4EB3">
            <w:pPr>
              <w:numPr>
                <w:ilvl w:val="0"/>
                <w:numId w:val="6"/>
              </w:numPr>
              <w:pBdr>
                <w:top w:val="nil"/>
                <w:left w:val="nil"/>
                <w:bottom w:val="nil"/>
                <w:right w:val="nil"/>
                <w:between w:val="nil"/>
              </w:pBdr>
              <w:tabs>
                <w:tab w:val="left" w:pos="340"/>
              </w:tabs>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b/>
                <w:bCs/>
                <w:color w:val="000000"/>
                <w:sz w:val="22"/>
                <w:szCs w:val="22"/>
                <w:rtl/>
                <w:lang w:eastAsia="ar" w:bidi="ar-MA"/>
              </w:rPr>
              <w:t>يَعرض المعلم الجلسة</w:t>
            </w:r>
          </w:p>
          <w:p w14:paraId="4880B4E6" w14:textId="65F472C7" w:rsidR="00231F5A" w:rsidRPr="00FB67CD" w:rsidRDefault="00231F5A" w:rsidP="005C4EB3">
            <w:pPr>
              <w:numPr>
                <w:ilvl w:val="0"/>
                <w:numId w:val="33"/>
              </w:numPr>
              <w:pBdr>
                <w:top w:val="nil"/>
                <w:left w:val="nil"/>
                <w:bottom w:val="nil"/>
                <w:right w:val="nil"/>
                <w:between w:val="nil"/>
              </w:pBdr>
              <w:tabs>
                <w:tab w:val="left" w:pos="340"/>
              </w:tabs>
              <w:bidi/>
              <w:spacing w:before="20" w:after="2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يحل المتعلمون الواجب رقم 1</w:t>
            </w:r>
          </w:p>
        </w:tc>
        <w:tc>
          <w:tcPr>
            <w:tcW w:w="2269" w:type="dxa"/>
            <w:tcBorders>
              <w:bottom w:val="single" w:sz="4" w:space="0" w:color="000000"/>
            </w:tcBorders>
          </w:tcPr>
          <w:p w14:paraId="481CCCAD" w14:textId="77777777" w:rsidR="00AE1BFB" w:rsidRPr="00FB67CD" w:rsidRDefault="00AE1BFB"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عرض المعلم</w:t>
            </w:r>
          </w:p>
          <w:p w14:paraId="7DA081CC" w14:textId="77777777" w:rsidR="003A00C0" w:rsidRPr="00FB67CD" w:rsidRDefault="00AE1BFB"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(الشريحة 19)</w:t>
            </w:r>
          </w:p>
          <w:p w14:paraId="0CA8BC4A" w14:textId="46EFEE94" w:rsidR="00231F5A" w:rsidRPr="00FB67CD" w:rsidRDefault="00231F5A"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ملاحظات الصف</w:t>
            </w:r>
          </w:p>
          <w:p w14:paraId="404C2977" w14:textId="77777777" w:rsidR="00231F5A" w:rsidRPr="00FB67CD" w:rsidRDefault="00231F5A"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lastRenderedPageBreak/>
              <w:t>مذكرات تحتوي على فراغات</w:t>
            </w:r>
          </w:p>
          <w:p w14:paraId="44DF981E" w14:textId="77777777" w:rsidR="00231F5A" w:rsidRPr="00FB67CD" w:rsidRDefault="00231F5A"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قائمة بروابط لمقاطع فيديو</w:t>
            </w:r>
          </w:p>
          <w:p w14:paraId="50DB813A" w14:textId="77777777" w:rsidR="00231F5A" w:rsidRPr="00FB67CD" w:rsidRDefault="00231F5A"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موجز الواجب</w:t>
            </w:r>
          </w:p>
        </w:tc>
      </w:tr>
      <w:tr w:rsidR="00231F5A" w:rsidRPr="00FB67CD" w14:paraId="15C49AB6" w14:textId="77777777" w:rsidTr="00361FD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706"/>
        </w:trPr>
        <w:tc>
          <w:tcPr>
            <w:tcW w:w="913" w:type="dxa"/>
            <w:tcBorders>
              <w:bottom w:val="single" w:sz="4" w:space="0" w:color="000000"/>
            </w:tcBorders>
          </w:tcPr>
          <w:p w14:paraId="6F281AE6" w14:textId="0EA1F0DD" w:rsidR="00231F5A" w:rsidRPr="00FB67CD" w:rsidRDefault="00231F5A" w:rsidP="005C4EB3">
            <w:pPr>
              <w:pBdr>
                <w:top w:val="nil"/>
                <w:left w:val="nil"/>
                <w:bottom w:val="nil"/>
                <w:right w:val="nil"/>
                <w:between w:val="nil"/>
              </w:pBdr>
              <w:bidi/>
              <w:spacing w:before="60" w:after="0" w:line="360" w:lineRule="auto"/>
              <w:jc w:val="center"/>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lastRenderedPageBreak/>
              <w:t>14–15</w:t>
            </w:r>
          </w:p>
        </w:tc>
        <w:tc>
          <w:tcPr>
            <w:tcW w:w="2880" w:type="dxa"/>
            <w:tcBorders>
              <w:bottom w:val="single" w:sz="4" w:space="0" w:color="000000"/>
            </w:tcBorders>
          </w:tcPr>
          <w:p w14:paraId="709CDD51" w14:textId="77777777" w:rsidR="00231F5A" w:rsidRPr="00FB67CD" w:rsidRDefault="00231F5A" w:rsidP="005C4EB3">
            <w:pPr>
              <w:pBdr>
                <w:top w:val="nil"/>
                <w:left w:val="nil"/>
                <w:bottom w:val="nil"/>
                <w:right w:val="nil"/>
                <w:between w:val="nil"/>
              </w:pBdr>
              <w:bidi/>
              <w:spacing w:before="60" w:after="60" w:line="360" w:lineRule="auto"/>
              <w:rPr>
                <w:rFonts w:asciiTheme="majorBidi" w:eastAsia="Open Sans" w:hAnsiTheme="majorBidi" w:cstheme="majorBidi"/>
                <w:b/>
                <w:color w:val="000000"/>
                <w:sz w:val="22"/>
                <w:szCs w:val="22"/>
              </w:rPr>
            </w:pPr>
            <w:r w:rsidRPr="00FB67CD">
              <w:rPr>
                <w:rFonts w:asciiTheme="majorBidi" w:eastAsia="Open Sans" w:hAnsiTheme="majorBidi" w:cstheme="majorBidi"/>
                <w:b/>
                <w:bCs/>
                <w:color w:val="000000"/>
                <w:sz w:val="22"/>
                <w:szCs w:val="22"/>
                <w:rtl/>
                <w:lang w:eastAsia="ar" w:bidi="ar-MA"/>
              </w:rPr>
              <w:t>الواجب رقم 1</w:t>
            </w:r>
          </w:p>
        </w:tc>
        <w:tc>
          <w:tcPr>
            <w:tcW w:w="1305" w:type="dxa"/>
            <w:tcBorders>
              <w:bottom w:val="single" w:sz="4" w:space="0" w:color="000000"/>
            </w:tcBorders>
          </w:tcPr>
          <w:p w14:paraId="5F51F1B6" w14:textId="77777777" w:rsidR="00681516" w:rsidRPr="00FB67CD" w:rsidRDefault="00231F5A" w:rsidP="005C4EB3">
            <w:pPr>
              <w:pBdr>
                <w:top w:val="nil"/>
                <w:left w:val="nil"/>
                <w:bottom w:val="nil"/>
                <w:right w:val="nil"/>
                <w:between w:val="nil"/>
              </w:pBdr>
              <w:bidi/>
              <w:spacing w:before="80" w:after="80" w:line="360" w:lineRule="auto"/>
              <w:rPr>
                <w:rFonts w:asciiTheme="majorBidi" w:eastAsia="Open Sans" w:hAnsiTheme="majorBidi" w:cstheme="majorBidi"/>
                <w:bCs/>
                <w:color w:val="000000"/>
                <w:sz w:val="22"/>
                <w:szCs w:val="22"/>
              </w:rPr>
            </w:pPr>
            <w:r w:rsidRPr="00FB67CD">
              <w:rPr>
                <w:rFonts w:asciiTheme="majorBidi" w:eastAsia="Open Sans" w:hAnsiTheme="majorBidi" w:cstheme="majorBidi"/>
                <w:color w:val="000000"/>
                <w:sz w:val="22"/>
                <w:szCs w:val="22"/>
                <w:rtl/>
                <w:lang w:eastAsia="ar" w:bidi="ar-MA"/>
              </w:rPr>
              <w:t>دراسة مستقلة</w:t>
            </w:r>
          </w:p>
          <w:p w14:paraId="4CE35EB1" w14:textId="638ACFC7" w:rsidR="00231F5A" w:rsidRPr="00FB67CD" w:rsidRDefault="0029384C" w:rsidP="005C4EB3">
            <w:pPr>
              <w:pBdr>
                <w:top w:val="nil"/>
                <w:left w:val="nil"/>
                <w:bottom w:val="nil"/>
                <w:right w:val="nil"/>
                <w:between w:val="nil"/>
              </w:pBdr>
              <w:bidi/>
              <w:spacing w:before="80" w:after="80" w:line="360" w:lineRule="auto"/>
              <w:rPr>
                <w:rFonts w:asciiTheme="majorBidi" w:eastAsia="Open Sans" w:hAnsiTheme="majorBidi" w:cstheme="majorBidi"/>
                <w:b/>
                <w:color w:val="000000"/>
                <w:sz w:val="22"/>
                <w:szCs w:val="22"/>
              </w:rPr>
            </w:pPr>
            <w:r w:rsidRPr="00FB67CD">
              <w:rPr>
                <w:rFonts w:asciiTheme="majorBidi" w:eastAsia="Open Sans" w:hAnsiTheme="majorBidi" w:cstheme="majorBidi"/>
                <w:color w:val="000000"/>
                <w:sz w:val="22"/>
                <w:szCs w:val="22"/>
                <w:rtl/>
                <w:lang w:eastAsia="ar" w:bidi="ar-MA"/>
              </w:rPr>
              <w:t>التقييم الداخلي</w:t>
            </w:r>
          </w:p>
        </w:tc>
        <w:tc>
          <w:tcPr>
            <w:tcW w:w="6776" w:type="dxa"/>
            <w:tcBorders>
              <w:bottom w:val="single" w:sz="4" w:space="0" w:color="000000"/>
            </w:tcBorders>
          </w:tcPr>
          <w:p w14:paraId="49B4864A" w14:textId="77777777" w:rsidR="00231F5A" w:rsidRPr="00FB67CD" w:rsidRDefault="00231F5A" w:rsidP="005C4EB3">
            <w:pPr>
              <w:numPr>
                <w:ilvl w:val="0"/>
                <w:numId w:val="6"/>
              </w:numPr>
              <w:pBdr>
                <w:top w:val="nil"/>
                <w:left w:val="nil"/>
                <w:bottom w:val="nil"/>
                <w:right w:val="nil"/>
                <w:between w:val="nil"/>
              </w:pBdr>
              <w:tabs>
                <w:tab w:val="left" w:pos="340"/>
              </w:tabs>
              <w:bidi/>
              <w:spacing w:before="60" w:after="60" w:line="360" w:lineRule="auto"/>
              <w:rPr>
                <w:rFonts w:asciiTheme="majorBidi" w:hAnsiTheme="majorBidi" w:cstheme="majorBidi"/>
                <w:b/>
                <w:color w:val="000000"/>
                <w:sz w:val="22"/>
                <w:szCs w:val="22"/>
              </w:rPr>
            </w:pPr>
            <w:r w:rsidRPr="00FB67CD">
              <w:rPr>
                <w:rFonts w:asciiTheme="majorBidi" w:eastAsia="Open Sans" w:hAnsiTheme="majorBidi" w:cstheme="majorBidi"/>
                <w:b/>
                <w:bCs/>
                <w:color w:val="000000"/>
                <w:sz w:val="22"/>
                <w:szCs w:val="22"/>
                <w:rtl/>
                <w:lang w:eastAsia="ar" w:bidi="ar-MA"/>
              </w:rPr>
              <w:t>يقدم المتعلمون عرضًا تقديميًّا عن نتاج التعلم أ</w:t>
            </w:r>
          </w:p>
        </w:tc>
        <w:tc>
          <w:tcPr>
            <w:tcW w:w="2269" w:type="dxa"/>
            <w:tcBorders>
              <w:bottom w:val="single" w:sz="4" w:space="0" w:color="000000"/>
            </w:tcBorders>
          </w:tcPr>
          <w:p w14:paraId="76304568" w14:textId="77777777" w:rsidR="00AE1BFB" w:rsidRPr="00FB67CD" w:rsidRDefault="00AE1BFB"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عرض المعلم</w:t>
            </w:r>
          </w:p>
          <w:p w14:paraId="12752413" w14:textId="29F84425" w:rsidR="00AE1BFB" w:rsidRPr="00FB67CD" w:rsidRDefault="00AE1BFB"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(الشريحة 19)</w:t>
            </w:r>
          </w:p>
          <w:p w14:paraId="210346EC" w14:textId="67751744" w:rsidR="00231F5A" w:rsidRPr="00FB67CD" w:rsidRDefault="00231F5A" w:rsidP="00601F61">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عرض المتعلم التقديمي</w:t>
            </w:r>
          </w:p>
        </w:tc>
      </w:tr>
      <w:tr w:rsidR="007C47E9" w:rsidRPr="00FB67CD" w14:paraId="216AB1CE" w14:textId="77777777" w:rsidTr="0068151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418"/>
        </w:trPr>
        <w:tc>
          <w:tcPr>
            <w:tcW w:w="14143" w:type="dxa"/>
            <w:gridSpan w:val="5"/>
            <w:tcBorders>
              <w:bottom w:val="single" w:sz="4" w:space="0" w:color="000000"/>
            </w:tcBorders>
            <w:shd w:val="clear" w:color="auto" w:fill="DEEAF6" w:themeFill="accent5" w:themeFillTint="33"/>
          </w:tcPr>
          <w:p w14:paraId="5D445481" w14:textId="77777777" w:rsidR="007C47E9" w:rsidRPr="00FB67CD" w:rsidRDefault="007C47E9" w:rsidP="005C4EB3">
            <w:pPr>
              <w:pBdr>
                <w:top w:val="nil"/>
                <w:left w:val="nil"/>
                <w:bottom w:val="nil"/>
                <w:right w:val="nil"/>
                <w:between w:val="nil"/>
              </w:pBdr>
              <w:tabs>
                <w:tab w:val="left" w:pos="340"/>
              </w:tabs>
              <w:bidi/>
              <w:spacing w:after="0" w:line="360" w:lineRule="auto"/>
              <w:ind w:left="113"/>
              <w:rPr>
                <w:rFonts w:asciiTheme="majorBidi" w:eastAsia="Open Sans" w:hAnsiTheme="majorBidi" w:cstheme="majorBidi"/>
                <w:b/>
                <w:bCs/>
                <w:color w:val="000000"/>
                <w:sz w:val="22"/>
                <w:szCs w:val="22"/>
              </w:rPr>
            </w:pPr>
            <w:r w:rsidRPr="00FB67CD">
              <w:rPr>
                <w:rFonts w:asciiTheme="majorBidi" w:eastAsia="Open Sans" w:hAnsiTheme="majorBidi" w:cstheme="majorBidi"/>
                <w:b/>
                <w:bCs/>
                <w:color w:val="000000"/>
                <w:sz w:val="22"/>
                <w:szCs w:val="22"/>
                <w:rtl/>
                <w:lang w:eastAsia="ar" w:bidi="ar-MA"/>
              </w:rPr>
              <w:t>نتاج التعلم ب: معرفة القوانين والتشريعات لتنفيذ النشاطات الإبداعية والعلاجية</w:t>
            </w:r>
          </w:p>
        </w:tc>
      </w:tr>
      <w:tr w:rsidR="007C47E9" w:rsidRPr="00FB67CD" w14:paraId="5A2FA583" w14:textId="77777777" w:rsidTr="00361FD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346"/>
        </w:trPr>
        <w:tc>
          <w:tcPr>
            <w:tcW w:w="913" w:type="dxa"/>
          </w:tcPr>
          <w:p w14:paraId="187796F3" w14:textId="77777777" w:rsidR="007C47E9" w:rsidRPr="00FB67CD" w:rsidRDefault="007C47E9" w:rsidP="005C4EB3">
            <w:pPr>
              <w:pBdr>
                <w:top w:val="nil"/>
                <w:left w:val="nil"/>
                <w:bottom w:val="nil"/>
                <w:right w:val="nil"/>
                <w:between w:val="nil"/>
              </w:pBdr>
              <w:bidi/>
              <w:spacing w:before="60" w:after="0" w:line="360" w:lineRule="auto"/>
              <w:jc w:val="center"/>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16</w:t>
            </w:r>
          </w:p>
        </w:tc>
        <w:tc>
          <w:tcPr>
            <w:tcW w:w="2880" w:type="dxa"/>
          </w:tcPr>
          <w:p w14:paraId="3EE6B0CF" w14:textId="77777777" w:rsidR="007C47E9" w:rsidRPr="00FB67CD" w:rsidRDefault="007C47E9" w:rsidP="005C4EB3">
            <w:pPr>
              <w:pBdr>
                <w:top w:val="nil"/>
                <w:left w:val="nil"/>
                <w:bottom w:val="nil"/>
                <w:right w:val="nil"/>
                <w:between w:val="nil"/>
              </w:pBdr>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b/>
                <w:bCs/>
                <w:color w:val="000000"/>
                <w:sz w:val="22"/>
                <w:szCs w:val="22"/>
                <w:rtl/>
                <w:lang w:eastAsia="ar" w:bidi="ar-MA"/>
              </w:rPr>
              <w:t>ب1 القوانين/التشريعات</w:t>
            </w:r>
          </w:p>
          <w:p w14:paraId="3319C872" w14:textId="77777777" w:rsidR="007C47E9" w:rsidRPr="00FB67CD" w:rsidRDefault="007C47E9" w:rsidP="005C4EB3">
            <w:pPr>
              <w:widowControl w:val="0"/>
              <w:numPr>
                <w:ilvl w:val="0"/>
                <w:numId w:val="4"/>
              </w:numPr>
              <w:pBdr>
                <w:top w:val="nil"/>
                <w:left w:val="nil"/>
                <w:bottom w:val="nil"/>
                <w:right w:val="nil"/>
                <w:between w:val="nil"/>
              </w:pBdr>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التشريعات المنصوص عليها في بلدي</w:t>
            </w:r>
          </w:p>
        </w:tc>
        <w:tc>
          <w:tcPr>
            <w:tcW w:w="1305" w:type="dxa"/>
          </w:tcPr>
          <w:p w14:paraId="7F2B8FAF" w14:textId="75D18400" w:rsidR="007C47E9" w:rsidRPr="00FB67CD" w:rsidRDefault="00983619" w:rsidP="005C4EB3">
            <w:pPr>
              <w:pBdr>
                <w:top w:val="nil"/>
                <w:left w:val="nil"/>
                <w:bottom w:val="nil"/>
                <w:right w:val="nil"/>
                <w:between w:val="nil"/>
              </w:pBdr>
              <w:bidi/>
              <w:spacing w:before="80" w:after="8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أنشطة الصف تحت إشراف المعلم</w:t>
            </w:r>
          </w:p>
        </w:tc>
        <w:tc>
          <w:tcPr>
            <w:tcW w:w="6776" w:type="dxa"/>
          </w:tcPr>
          <w:p w14:paraId="45341759" w14:textId="32FB625C" w:rsidR="007C47E9" w:rsidRPr="00FB67CD" w:rsidRDefault="007C47E9" w:rsidP="005C4EB3">
            <w:pPr>
              <w:numPr>
                <w:ilvl w:val="0"/>
                <w:numId w:val="6"/>
              </w:num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b/>
                <w:bCs/>
                <w:color w:val="000000"/>
                <w:sz w:val="22"/>
                <w:szCs w:val="22"/>
                <w:rtl/>
                <w:lang w:eastAsia="ar" w:bidi="ar-MA"/>
              </w:rPr>
              <w:t xml:space="preserve">عرض المعلم: </w:t>
            </w:r>
            <w:r w:rsidRPr="00FB67CD">
              <w:rPr>
                <w:rFonts w:asciiTheme="majorBidi" w:eastAsia="Open Sans" w:hAnsiTheme="majorBidi" w:cstheme="majorBidi"/>
                <w:color w:val="000000"/>
                <w:sz w:val="22"/>
                <w:szCs w:val="22"/>
                <w:rtl/>
                <w:lang w:eastAsia="ar" w:bidi="ar-MA"/>
              </w:rPr>
              <w:t>وضّح الطريقة التي تؤثر بها التشريعات والقوانين المعمول بها في تنظيم النشاطات الإبداعية والعلاجية وتوجيهها.</w:t>
            </w:r>
          </w:p>
          <w:p w14:paraId="7A708506" w14:textId="217D327D" w:rsidR="007C47E9" w:rsidRPr="00FB67CD" w:rsidRDefault="007C47E9" w:rsidP="00EF2AAE">
            <w:pPr>
              <w:numPr>
                <w:ilvl w:val="0"/>
                <w:numId w:val="34"/>
              </w:numPr>
              <w:pBdr>
                <w:top w:val="nil"/>
                <w:left w:val="nil"/>
                <w:bottom w:val="nil"/>
                <w:right w:val="nil"/>
                <w:between w:val="nil"/>
              </w:pBdr>
              <w:tabs>
                <w:tab w:val="left" w:pos="340"/>
              </w:tabs>
              <w:bidi/>
              <w:spacing w:before="20" w:after="2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 xml:space="preserve">يُطلب من المتعلمين البحث </w:t>
            </w:r>
            <w:r w:rsidR="00EF2AAE">
              <w:rPr>
                <w:rFonts w:asciiTheme="majorBidi" w:eastAsia="Open Sans" w:hAnsiTheme="majorBidi" w:cstheme="majorBidi" w:hint="cs"/>
                <w:color w:val="000000"/>
                <w:sz w:val="22"/>
                <w:szCs w:val="22"/>
                <w:rtl/>
                <w:lang w:eastAsia="ar" w:bidi="ar-MA"/>
              </w:rPr>
              <w:t xml:space="preserve">عن </w:t>
            </w:r>
            <w:r w:rsidRPr="00FB67CD">
              <w:rPr>
                <w:rFonts w:asciiTheme="majorBidi" w:eastAsia="Open Sans" w:hAnsiTheme="majorBidi" w:cstheme="majorBidi"/>
                <w:color w:val="000000"/>
                <w:sz w:val="22"/>
                <w:szCs w:val="22"/>
                <w:rtl/>
                <w:lang w:eastAsia="ar" w:bidi="ar-MA"/>
              </w:rPr>
              <w:t xml:space="preserve">معلومات إضافية </w:t>
            </w:r>
            <w:r w:rsidR="00EF2AAE">
              <w:rPr>
                <w:rFonts w:asciiTheme="majorBidi" w:eastAsia="Open Sans" w:hAnsiTheme="majorBidi" w:cstheme="majorBidi"/>
                <w:color w:val="000000"/>
                <w:sz w:val="22"/>
                <w:szCs w:val="22"/>
                <w:rtl/>
                <w:lang w:eastAsia="ar" w:bidi="ar-MA"/>
              </w:rPr>
              <w:t>وجمع</w:t>
            </w:r>
            <w:r w:rsidR="00EF2AAE">
              <w:rPr>
                <w:rFonts w:asciiTheme="majorBidi" w:eastAsia="Open Sans" w:hAnsiTheme="majorBidi" w:cstheme="majorBidi" w:hint="cs"/>
                <w:color w:val="000000"/>
                <w:sz w:val="22"/>
                <w:szCs w:val="22"/>
                <w:rtl/>
                <w:lang w:eastAsia="ar" w:bidi="ar-MA"/>
              </w:rPr>
              <w:t xml:space="preserve">ها </w:t>
            </w:r>
            <w:r w:rsidRPr="00FB67CD">
              <w:rPr>
                <w:rFonts w:asciiTheme="majorBidi" w:eastAsia="Open Sans" w:hAnsiTheme="majorBidi" w:cstheme="majorBidi"/>
                <w:color w:val="000000"/>
                <w:sz w:val="22"/>
                <w:szCs w:val="22"/>
                <w:rtl/>
                <w:lang w:eastAsia="ar" w:bidi="ar-MA"/>
              </w:rPr>
              <w:t>حول التشريعات ذات الصلة.</w:t>
            </w:r>
          </w:p>
          <w:p w14:paraId="49AC3343" w14:textId="2206C3AA" w:rsidR="007C47E9" w:rsidRPr="00FB67CD" w:rsidRDefault="007C47E9" w:rsidP="005C4EB3">
            <w:pPr>
              <w:numPr>
                <w:ilvl w:val="0"/>
                <w:numId w:val="34"/>
              </w:numPr>
              <w:pBdr>
                <w:top w:val="nil"/>
                <w:left w:val="nil"/>
                <w:bottom w:val="nil"/>
                <w:right w:val="nil"/>
                <w:between w:val="nil"/>
              </w:pBdr>
              <w:tabs>
                <w:tab w:val="left" w:pos="340"/>
              </w:tabs>
              <w:bidi/>
              <w:spacing w:before="20" w:after="2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يُطلب من المتعلمين إعداد مخطط جداري للتشريعات المختلفة.</w:t>
            </w:r>
          </w:p>
          <w:p w14:paraId="6E376362" w14:textId="2B748424" w:rsidR="007C47E9" w:rsidRPr="00FB67CD" w:rsidRDefault="007C47E9" w:rsidP="005C4EB3">
            <w:pPr>
              <w:numPr>
                <w:ilvl w:val="0"/>
                <w:numId w:val="6"/>
              </w:numPr>
              <w:pBdr>
                <w:top w:val="nil"/>
                <w:left w:val="nil"/>
                <w:bottom w:val="nil"/>
                <w:right w:val="nil"/>
                <w:between w:val="nil"/>
              </w:pBdr>
              <w:tabs>
                <w:tab w:val="left" w:pos="340"/>
              </w:tabs>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b/>
                <w:bCs/>
                <w:color w:val="000000"/>
                <w:sz w:val="22"/>
                <w:szCs w:val="22"/>
                <w:rtl/>
                <w:lang w:eastAsia="ar" w:bidi="ar-MA"/>
              </w:rPr>
              <w:t xml:space="preserve">مناقشة عامة تحت إشراف المعلم: </w:t>
            </w:r>
            <w:r w:rsidRPr="00FB67CD">
              <w:rPr>
                <w:rFonts w:asciiTheme="majorBidi" w:eastAsia="Open Sans" w:hAnsiTheme="majorBidi" w:cstheme="majorBidi"/>
                <w:color w:val="000000"/>
                <w:sz w:val="22"/>
                <w:szCs w:val="22"/>
                <w:rtl/>
                <w:lang w:eastAsia="ar" w:bidi="ar-MA"/>
              </w:rPr>
              <w:t>للتحقق من مدى استيعاب المُتعلم، يطرح المتعلمون أي أسئلة.</w:t>
            </w:r>
          </w:p>
        </w:tc>
        <w:tc>
          <w:tcPr>
            <w:tcW w:w="2269" w:type="dxa"/>
          </w:tcPr>
          <w:p w14:paraId="591D1C37" w14:textId="77777777" w:rsidR="00AE1BFB" w:rsidRPr="00FB67CD" w:rsidRDefault="00AE1BFB"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عرض المعلم</w:t>
            </w:r>
          </w:p>
          <w:p w14:paraId="1B8027B0" w14:textId="21E09F21" w:rsidR="003A00C0" w:rsidRPr="00FB67CD" w:rsidRDefault="00AE1BFB"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(الشرائح من 20 إلى 23)</w:t>
            </w:r>
          </w:p>
          <w:p w14:paraId="5B2CC5D4" w14:textId="77777777" w:rsidR="003A00C0" w:rsidRPr="00FB67CD" w:rsidRDefault="00AE1BFB"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نتاج التعلم ب1 في وحدة الكتاب المدرسي</w:t>
            </w:r>
          </w:p>
          <w:p w14:paraId="5DECA2D5" w14:textId="14534FE5" w:rsidR="007C47E9" w:rsidRPr="00FB67CD" w:rsidRDefault="007C47E9"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مذكرة تحتوي على فراغات (حيثما تٌطبَّق)</w:t>
            </w:r>
          </w:p>
        </w:tc>
      </w:tr>
      <w:tr w:rsidR="007C47E9" w:rsidRPr="00FB67CD" w14:paraId="4E0F42A6" w14:textId="77777777" w:rsidTr="00361FD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350"/>
        </w:trPr>
        <w:tc>
          <w:tcPr>
            <w:tcW w:w="913" w:type="dxa"/>
          </w:tcPr>
          <w:p w14:paraId="70ED6E26" w14:textId="77777777" w:rsidR="007C47E9" w:rsidRPr="00FB67CD" w:rsidRDefault="007C47E9" w:rsidP="005C4EB3">
            <w:pPr>
              <w:pBdr>
                <w:top w:val="nil"/>
                <w:left w:val="nil"/>
                <w:bottom w:val="nil"/>
                <w:right w:val="nil"/>
                <w:between w:val="nil"/>
              </w:pBdr>
              <w:bidi/>
              <w:spacing w:before="60" w:after="0" w:line="360" w:lineRule="auto"/>
              <w:jc w:val="center"/>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17</w:t>
            </w:r>
          </w:p>
        </w:tc>
        <w:tc>
          <w:tcPr>
            <w:tcW w:w="2880" w:type="dxa"/>
          </w:tcPr>
          <w:p w14:paraId="5FA7A6A8" w14:textId="77777777" w:rsidR="007C47E9" w:rsidRPr="00FB67CD" w:rsidRDefault="007C47E9" w:rsidP="005C4EB3">
            <w:pPr>
              <w:pBdr>
                <w:top w:val="nil"/>
                <w:left w:val="nil"/>
                <w:bottom w:val="nil"/>
                <w:right w:val="nil"/>
                <w:between w:val="nil"/>
              </w:pBdr>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b/>
                <w:bCs/>
                <w:color w:val="000000"/>
                <w:sz w:val="22"/>
                <w:szCs w:val="22"/>
                <w:rtl/>
                <w:lang w:eastAsia="ar" w:bidi="ar-MA"/>
              </w:rPr>
              <w:t>ب2 التشريعات الأخرى</w:t>
            </w:r>
          </w:p>
        </w:tc>
        <w:tc>
          <w:tcPr>
            <w:tcW w:w="1305" w:type="dxa"/>
          </w:tcPr>
          <w:p w14:paraId="3DB168CD" w14:textId="77777777" w:rsidR="007C47E9" w:rsidRPr="00FB67CD" w:rsidRDefault="007C47E9" w:rsidP="005C4EB3">
            <w:pPr>
              <w:pBdr>
                <w:top w:val="nil"/>
                <w:left w:val="nil"/>
                <w:bottom w:val="nil"/>
                <w:right w:val="nil"/>
                <w:between w:val="nil"/>
              </w:pBdr>
              <w:bidi/>
              <w:spacing w:before="80" w:after="80" w:line="360" w:lineRule="auto"/>
              <w:rPr>
                <w:rFonts w:asciiTheme="majorBidi" w:eastAsia="Open Sans" w:hAnsiTheme="majorBidi" w:cstheme="majorBidi"/>
                <w:bCs/>
                <w:color w:val="000000"/>
                <w:sz w:val="22"/>
                <w:szCs w:val="22"/>
              </w:rPr>
            </w:pPr>
            <w:r w:rsidRPr="00FB67CD">
              <w:rPr>
                <w:rFonts w:asciiTheme="majorBidi" w:eastAsia="Open Sans" w:hAnsiTheme="majorBidi" w:cstheme="majorBidi"/>
                <w:color w:val="000000"/>
                <w:sz w:val="22"/>
                <w:szCs w:val="22"/>
                <w:rtl/>
                <w:lang w:eastAsia="ar" w:bidi="ar-MA"/>
              </w:rPr>
              <w:t>المتحدث الضيف</w:t>
            </w:r>
          </w:p>
        </w:tc>
        <w:tc>
          <w:tcPr>
            <w:tcW w:w="6776" w:type="dxa"/>
          </w:tcPr>
          <w:p w14:paraId="5A0E5E48" w14:textId="4BF2A528" w:rsidR="007C47E9" w:rsidRPr="00FB67CD" w:rsidRDefault="007C47E9" w:rsidP="00EF2AAE">
            <w:pPr>
              <w:numPr>
                <w:ilvl w:val="0"/>
                <w:numId w:val="6"/>
              </w:numPr>
              <w:pBdr>
                <w:top w:val="nil"/>
                <w:left w:val="nil"/>
                <w:bottom w:val="nil"/>
                <w:right w:val="nil"/>
                <w:between w:val="nil"/>
              </w:pBdr>
              <w:tabs>
                <w:tab w:val="left" w:pos="340"/>
              </w:tabs>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b/>
                <w:bCs/>
                <w:color w:val="000000"/>
                <w:sz w:val="22"/>
                <w:szCs w:val="22"/>
                <w:rtl/>
                <w:lang w:eastAsia="ar" w:bidi="ar-MA"/>
              </w:rPr>
              <w:t>مدخلات المتحدث الضيف:</w:t>
            </w:r>
            <w:r w:rsidR="00EF2AAE">
              <w:rPr>
                <w:rFonts w:asciiTheme="majorBidi" w:eastAsia="Open Sans" w:hAnsiTheme="majorBidi" w:cstheme="majorBidi"/>
                <w:color w:val="000000"/>
                <w:sz w:val="22"/>
                <w:szCs w:val="22"/>
                <w:rtl/>
                <w:lang w:eastAsia="ar" w:bidi="ar-MA"/>
              </w:rPr>
              <w:t xml:space="preserve"> </w:t>
            </w:r>
            <w:r w:rsidR="00EF2AAE">
              <w:rPr>
                <w:rFonts w:asciiTheme="majorBidi" w:eastAsia="Open Sans" w:hAnsiTheme="majorBidi" w:cstheme="majorBidi" w:hint="cs"/>
                <w:color w:val="000000"/>
                <w:sz w:val="22"/>
                <w:szCs w:val="22"/>
                <w:rtl/>
                <w:lang w:eastAsia="ar" w:bidi="ar-MA"/>
              </w:rPr>
              <w:t>تو</w:t>
            </w:r>
            <w:r w:rsidRPr="00FB67CD">
              <w:rPr>
                <w:rFonts w:asciiTheme="majorBidi" w:eastAsia="Open Sans" w:hAnsiTheme="majorBidi" w:cstheme="majorBidi"/>
                <w:color w:val="000000"/>
                <w:sz w:val="22"/>
                <w:szCs w:val="22"/>
                <w:rtl/>
                <w:lang w:eastAsia="ar" w:bidi="ar-MA"/>
              </w:rPr>
              <w:t>ضح كيفية تطبيق اللوائح والسياسات عند تنفيذ النشاطات الإبداعية والعلاجية في بيئة الرعاية.</w:t>
            </w:r>
          </w:p>
          <w:p w14:paraId="78CCBC11" w14:textId="77777777" w:rsidR="00F76ED2" w:rsidRPr="00FB67CD" w:rsidRDefault="00F76ED2" w:rsidP="005C4EB3">
            <w:pPr>
              <w:numPr>
                <w:ilvl w:val="0"/>
                <w:numId w:val="6"/>
              </w:numPr>
              <w:pBdr>
                <w:top w:val="nil"/>
                <w:left w:val="nil"/>
                <w:bottom w:val="nil"/>
                <w:right w:val="nil"/>
                <w:between w:val="nil"/>
              </w:pBdr>
              <w:tabs>
                <w:tab w:val="left" w:pos="340"/>
              </w:tabs>
              <w:bidi/>
              <w:spacing w:before="60" w:after="60" w:line="360" w:lineRule="auto"/>
              <w:rPr>
                <w:rFonts w:asciiTheme="majorBidi" w:hAnsiTheme="majorBidi" w:cstheme="majorBidi"/>
                <w:b/>
                <w:color w:val="000000"/>
                <w:sz w:val="22"/>
                <w:szCs w:val="22"/>
              </w:rPr>
            </w:pPr>
            <w:r w:rsidRPr="00FB67CD">
              <w:rPr>
                <w:rFonts w:asciiTheme="majorBidi" w:eastAsia="Open Sans" w:hAnsiTheme="majorBidi" w:cstheme="majorBidi"/>
                <w:b/>
                <w:bCs/>
                <w:color w:val="000000"/>
                <w:sz w:val="22"/>
                <w:szCs w:val="22"/>
                <w:rtl/>
                <w:lang w:eastAsia="ar" w:bidi="ar-MA"/>
              </w:rPr>
              <w:t>نشاط للمجموعة بكاملها:</w:t>
            </w:r>
            <w:r w:rsidRPr="00FB67CD">
              <w:rPr>
                <w:rFonts w:asciiTheme="majorBidi" w:eastAsia="Open Sans" w:hAnsiTheme="majorBidi" w:cstheme="majorBidi"/>
                <w:color w:val="000000"/>
                <w:sz w:val="22"/>
                <w:szCs w:val="22"/>
                <w:rtl/>
                <w:lang w:eastAsia="ar" w:bidi="ar-MA"/>
              </w:rPr>
              <w:t xml:space="preserve"> تُعقد جلسة سؤال وجواب مع المتحدث الضيف.</w:t>
            </w:r>
          </w:p>
          <w:p w14:paraId="6A0A71E4" w14:textId="73A095D4" w:rsidR="007C47E9" w:rsidRPr="00FB67CD" w:rsidRDefault="007C47E9" w:rsidP="005C4EB3">
            <w:pPr>
              <w:numPr>
                <w:ilvl w:val="0"/>
                <w:numId w:val="6"/>
              </w:numPr>
              <w:pBdr>
                <w:top w:val="nil"/>
                <w:left w:val="nil"/>
                <w:bottom w:val="nil"/>
                <w:right w:val="nil"/>
                <w:between w:val="nil"/>
              </w:pBdr>
              <w:tabs>
                <w:tab w:val="left" w:pos="340"/>
              </w:tabs>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b/>
                <w:bCs/>
                <w:color w:val="000000"/>
                <w:sz w:val="22"/>
                <w:szCs w:val="22"/>
                <w:rtl/>
                <w:lang w:eastAsia="ar" w:bidi="ar-MA"/>
              </w:rPr>
              <w:t xml:space="preserve">مناقشة عامة تحت إشراف المعلم: </w:t>
            </w:r>
            <w:r w:rsidRPr="00FB67CD">
              <w:rPr>
                <w:rFonts w:asciiTheme="majorBidi" w:eastAsia="Open Sans" w:hAnsiTheme="majorBidi" w:cstheme="majorBidi"/>
                <w:color w:val="000000"/>
                <w:sz w:val="22"/>
                <w:szCs w:val="22"/>
                <w:rtl/>
                <w:lang w:eastAsia="ar" w:bidi="ar-MA"/>
              </w:rPr>
              <w:t>يعزز المعلم مدى استيعاب المتعلمين ويعالج أي نقص في المعلومات المعروضة.</w:t>
            </w:r>
          </w:p>
          <w:p w14:paraId="2DC01A10" w14:textId="72A0E05F" w:rsidR="007C47E9" w:rsidRPr="00FB67CD" w:rsidRDefault="007C47E9" w:rsidP="005C4EB3">
            <w:pPr>
              <w:numPr>
                <w:ilvl w:val="0"/>
                <w:numId w:val="6"/>
              </w:numPr>
              <w:pBdr>
                <w:top w:val="nil"/>
                <w:left w:val="nil"/>
                <w:bottom w:val="nil"/>
                <w:right w:val="nil"/>
                <w:between w:val="nil"/>
              </w:pBdr>
              <w:tabs>
                <w:tab w:val="left" w:pos="340"/>
              </w:tabs>
              <w:bidi/>
              <w:spacing w:before="20" w:after="2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lastRenderedPageBreak/>
              <w:t>تُجرى أبحاث جماعية عبر الإنترنت عن المسائل التي لم تُطبق فيها السياسات واللوائح.</w:t>
            </w:r>
          </w:p>
          <w:p w14:paraId="3DB4904F" w14:textId="77777777" w:rsidR="007C47E9" w:rsidRPr="00FB67CD" w:rsidRDefault="007C47E9" w:rsidP="005C4EB3">
            <w:pPr>
              <w:numPr>
                <w:ilvl w:val="0"/>
                <w:numId w:val="6"/>
              </w:numPr>
              <w:pBdr>
                <w:top w:val="nil"/>
                <w:left w:val="nil"/>
                <w:bottom w:val="nil"/>
                <w:right w:val="nil"/>
                <w:between w:val="nil"/>
              </w:pBdr>
              <w:tabs>
                <w:tab w:val="left" w:pos="340"/>
              </w:tabs>
              <w:bidi/>
              <w:spacing w:before="20" w:after="2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تُجرى مناقشة في الصف الدراسي عن نتائج الأبحاث.</w:t>
            </w:r>
          </w:p>
        </w:tc>
        <w:tc>
          <w:tcPr>
            <w:tcW w:w="2269" w:type="dxa"/>
          </w:tcPr>
          <w:p w14:paraId="76AD5F2C" w14:textId="6DE42903" w:rsidR="00AE1BFB" w:rsidRPr="00FB67CD" w:rsidRDefault="00AE1BFB"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lastRenderedPageBreak/>
              <w:t>نتاج التعلم ب2 في وحدة الكتاب المدرسي</w:t>
            </w:r>
          </w:p>
          <w:p w14:paraId="5310FEE4" w14:textId="5A908E3B" w:rsidR="007C47E9" w:rsidRPr="00FB67CD" w:rsidRDefault="007C47E9"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مذكرة تحتوي على فراغات</w:t>
            </w:r>
          </w:p>
        </w:tc>
      </w:tr>
      <w:tr w:rsidR="007C47E9" w:rsidRPr="00FB67CD" w14:paraId="6AF16D0E" w14:textId="77777777" w:rsidTr="000950A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706"/>
        </w:trPr>
        <w:tc>
          <w:tcPr>
            <w:tcW w:w="14143" w:type="dxa"/>
            <w:gridSpan w:val="5"/>
            <w:tcBorders>
              <w:bottom w:val="single" w:sz="4" w:space="0" w:color="000000"/>
            </w:tcBorders>
            <w:shd w:val="clear" w:color="auto" w:fill="DEEAF6" w:themeFill="accent5" w:themeFillTint="33"/>
          </w:tcPr>
          <w:p w14:paraId="3D330FC9" w14:textId="0A563BB1" w:rsidR="007C47E9" w:rsidRPr="00FB67CD" w:rsidRDefault="007C47E9" w:rsidP="005C4EB3">
            <w:pPr>
              <w:pBdr>
                <w:top w:val="nil"/>
                <w:left w:val="nil"/>
                <w:bottom w:val="nil"/>
                <w:right w:val="nil"/>
                <w:between w:val="nil"/>
              </w:pBdr>
              <w:tabs>
                <w:tab w:val="left" w:pos="340"/>
              </w:tabs>
              <w:bidi/>
              <w:spacing w:before="60" w:after="60" w:line="360" w:lineRule="auto"/>
              <w:ind w:left="113"/>
              <w:rPr>
                <w:rFonts w:asciiTheme="majorBidi" w:eastAsia="Open Sans" w:hAnsiTheme="majorBidi" w:cstheme="majorBidi"/>
                <w:b/>
                <w:bCs/>
                <w:color w:val="000000"/>
                <w:sz w:val="22"/>
                <w:szCs w:val="22"/>
              </w:rPr>
            </w:pPr>
            <w:bookmarkStart w:id="0" w:name="_Hlk206665619"/>
            <w:r w:rsidRPr="00FB67CD">
              <w:rPr>
                <w:rFonts w:asciiTheme="majorBidi" w:eastAsia="Open Sans" w:hAnsiTheme="majorBidi" w:cstheme="majorBidi"/>
                <w:b/>
                <w:bCs/>
                <w:color w:val="000000"/>
                <w:sz w:val="22"/>
                <w:szCs w:val="22"/>
                <w:rtl/>
                <w:lang w:eastAsia="ar" w:bidi="ar-MA"/>
              </w:rPr>
              <w:t>نتاج التعلم ج: فهم دور المتخصصين في دعم الأشخاص المنخرطين في النشاطات الإبداعية والعلاجية</w:t>
            </w:r>
          </w:p>
        </w:tc>
      </w:tr>
      <w:bookmarkEnd w:id="0"/>
      <w:tr w:rsidR="00E278C7" w:rsidRPr="00FB67CD" w14:paraId="4706E54C" w14:textId="77777777" w:rsidTr="00361FD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346"/>
        </w:trPr>
        <w:tc>
          <w:tcPr>
            <w:tcW w:w="913" w:type="dxa"/>
          </w:tcPr>
          <w:p w14:paraId="74DAFA26" w14:textId="77777777" w:rsidR="00E278C7" w:rsidRPr="00FB67CD" w:rsidRDefault="00E278C7" w:rsidP="005C4EB3">
            <w:pPr>
              <w:pBdr>
                <w:top w:val="nil"/>
                <w:left w:val="nil"/>
                <w:bottom w:val="nil"/>
                <w:right w:val="nil"/>
                <w:between w:val="nil"/>
              </w:pBdr>
              <w:bidi/>
              <w:spacing w:before="60" w:after="0" w:line="360" w:lineRule="auto"/>
              <w:jc w:val="center"/>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20</w:t>
            </w:r>
          </w:p>
        </w:tc>
        <w:tc>
          <w:tcPr>
            <w:tcW w:w="2880" w:type="dxa"/>
          </w:tcPr>
          <w:p w14:paraId="0FBB886E" w14:textId="77777777" w:rsidR="00E278C7" w:rsidRPr="00FB67CD" w:rsidRDefault="00E278C7" w:rsidP="005C4EB3">
            <w:pPr>
              <w:pBdr>
                <w:top w:val="nil"/>
                <w:left w:val="nil"/>
                <w:bottom w:val="nil"/>
                <w:right w:val="nil"/>
                <w:between w:val="nil"/>
              </w:pBdr>
              <w:bidi/>
              <w:spacing w:before="60" w:after="60" w:line="360" w:lineRule="auto"/>
              <w:rPr>
                <w:rFonts w:asciiTheme="majorBidi" w:eastAsia="Open Sans" w:hAnsiTheme="majorBidi" w:cstheme="majorBidi"/>
                <w:b/>
                <w:color w:val="000000"/>
                <w:sz w:val="22"/>
                <w:szCs w:val="22"/>
              </w:rPr>
            </w:pPr>
            <w:r w:rsidRPr="00FB67CD">
              <w:rPr>
                <w:rFonts w:asciiTheme="majorBidi" w:eastAsia="Open Sans" w:hAnsiTheme="majorBidi" w:cstheme="majorBidi"/>
                <w:b/>
                <w:bCs/>
                <w:color w:val="000000"/>
                <w:sz w:val="22"/>
                <w:szCs w:val="22"/>
                <w:rtl/>
                <w:lang w:eastAsia="ar" w:bidi="ar-MA"/>
              </w:rPr>
              <w:t>ج1 المبادئ والقيم</w:t>
            </w:r>
          </w:p>
          <w:p w14:paraId="22903C2E" w14:textId="77777777" w:rsidR="00332F47" w:rsidRPr="00FB67CD" w:rsidRDefault="00E278C7" w:rsidP="005C4EB3">
            <w:pPr>
              <w:pStyle w:val="ListParagraph"/>
              <w:numPr>
                <w:ilvl w:val="0"/>
                <w:numId w:val="16"/>
              </w:numPr>
              <w:pBdr>
                <w:top w:val="nil"/>
                <w:left w:val="nil"/>
                <w:bottom w:val="nil"/>
                <w:right w:val="nil"/>
                <w:between w:val="nil"/>
              </w:pBdr>
              <w:bidi/>
              <w:spacing w:before="60" w:after="60" w:line="360" w:lineRule="auto"/>
              <w:rPr>
                <w:rFonts w:asciiTheme="majorBidi" w:eastAsia="Open Sans" w:hAnsiTheme="majorBidi" w:cstheme="majorBidi"/>
                <w:color w:val="000000"/>
              </w:rPr>
            </w:pPr>
            <w:r w:rsidRPr="00FB67CD">
              <w:rPr>
                <w:rFonts w:asciiTheme="majorBidi" w:eastAsia="Open Sans" w:hAnsiTheme="majorBidi" w:cstheme="majorBidi"/>
                <w:color w:val="000000"/>
                <w:rtl/>
                <w:lang w:eastAsia="ar" w:bidi="ar-MA"/>
              </w:rPr>
              <w:t>الممارسة المناهضة للتمييز العنصري</w:t>
            </w:r>
          </w:p>
          <w:p w14:paraId="14841853" w14:textId="77777777" w:rsidR="00332F47" w:rsidRPr="00FB67CD" w:rsidRDefault="00E278C7" w:rsidP="005C4EB3">
            <w:pPr>
              <w:pStyle w:val="ListParagraph"/>
              <w:numPr>
                <w:ilvl w:val="0"/>
                <w:numId w:val="16"/>
              </w:numPr>
              <w:pBdr>
                <w:top w:val="nil"/>
                <w:left w:val="nil"/>
                <w:bottom w:val="nil"/>
                <w:right w:val="nil"/>
                <w:between w:val="nil"/>
              </w:pBdr>
              <w:bidi/>
              <w:spacing w:before="60" w:after="60" w:line="360" w:lineRule="auto"/>
              <w:rPr>
                <w:rFonts w:asciiTheme="majorBidi" w:eastAsia="Open Sans" w:hAnsiTheme="majorBidi" w:cstheme="majorBidi"/>
                <w:color w:val="000000"/>
              </w:rPr>
            </w:pPr>
            <w:r w:rsidRPr="00FB67CD">
              <w:rPr>
                <w:rFonts w:asciiTheme="majorBidi" w:eastAsia="Open Sans" w:hAnsiTheme="majorBidi" w:cstheme="majorBidi"/>
                <w:color w:val="000000"/>
                <w:rtl/>
                <w:lang w:eastAsia="ar" w:bidi="ar-MA"/>
              </w:rPr>
              <w:t>تكافؤ الفرص</w:t>
            </w:r>
          </w:p>
          <w:p w14:paraId="286DAAEB" w14:textId="4DD4A19E" w:rsidR="00E278C7" w:rsidRPr="00FB67CD" w:rsidRDefault="00E278C7" w:rsidP="005C4EB3">
            <w:pPr>
              <w:pStyle w:val="ListParagraph"/>
              <w:numPr>
                <w:ilvl w:val="0"/>
                <w:numId w:val="16"/>
              </w:numPr>
              <w:pBdr>
                <w:top w:val="nil"/>
                <w:left w:val="nil"/>
                <w:bottom w:val="nil"/>
                <w:right w:val="nil"/>
                <w:between w:val="nil"/>
              </w:pBdr>
              <w:bidi/>
              <w:spacing w:before="60" w:after="60" w:line="360" w:lineRule="auto"/>
              <w:rPr>
                <w:rFonts w:asciiTheme="majorBidi" w:eastAsia="Open Sans" w:hAnsiTheme="majorBidi" w:cstheme="majorBidi"/>
                <w:color w:val="000000"/>
              </w:rPr>
            </w:pPr>
            <w:r w:rsidRPr="00FB67CD">
              <w:rPr>
                <w:rFonts w:asciiTheme="majorBidi" w:eastAsia="Open Sans" w:hAnsiTheme="majorBidi" w:cstheme="majorBidi"/>
                <w:color w:val="000000"/>
                <w:rtl/>
                <w:lang w:eastAsia="ar" w:bidi="ar-MA"/>
              </w:rPr>
              <w:t>التمكين</w:t>
            </w:r>
          </w:p>
          <w:p w14:paraId="7B971EBF" w14:textId="71490D9A" w:rsidR="00332F47" w:rsidRPr="00FB67CD" w:rsidRDefault="00E278C7" w:rsidP="005C4EB3">
            <w:pPr>
              <w:pStyle w:val="ListParagraph"/>
              <w:numPr>
                <w:ilvl w:val="0"/>
                <w:numId w:val="16"/>
              </w:numPr>
              <w:pBdr>
                <w:top w:val="nil"/>
                <w:left w:val="nil"/>
                <w:bottom w:val="nil"/>
                <w:right w:val="nil"/>
                <w:between w:val="nil"/>
              </w:pBdr>
              <w:bidi/>
              <w:spacing w:before="60" w:after="60" w:line="360" w:lineRule="auto"/>
              <w:rPr>
                <w:rFonts w:asciiTheme="majorBidi" w:eastAsia="Open Sans" w:hAnsiTheme="majorBidi" w:cstheme="majorBidi"/>
                <w:color w:val="000000"/>
              </w:rPr>
            </w:pPr>
            <w:r w:rsidRPr="00FB67CD">
              <w:rPr>
                <w:rFonts w:asciiTheme="majorBidi" w:eastAsia="Open Sans" w:hAnsiTheme="majorBidi" w:cstheme="majorBidi"/>
                <w:color w:val="000000"/>
                <w:rtl/>
                <w:lang w:eastAsia="ar" w:bidi="ar-MA"/>
              </w:rPr>
              <w:t>صون الكرامة وتعزيز الاعتماد على النفس</w:t>
            </w:r>
          </w:p>
          <w:p w14:paraId="3DC8AB66" w14:textId="77777777" w:rsidR="00332F47" w:rsidRPr="00FB67CD" w:rsidRDefault="00E278C7" w:rsidP="005C4EB3">
            <w:pPr>
              <w:pStyle w:val="ListParagraph"/>
              <w:numPr>
                <w:ilvl w:val="0"/>
                <w:numId w:val="16"/>
              </w:numPr>
              <w:pBdr>
                <w:top w:val="nil"/>
                <w:left w:val="nil"/>
                <w:bottom w:val="nil"/>
                <w:right w:val="nil"/>
                <w:between w:val="nil"/>
              </w:pBdr>
              <w:bidi/>
              <w:spacing w:before="60" w:after="60" w:line="360" w:lineRule="auto"/>
              <w:rPr>
                <w:rFonts w:asciiTheme="majorBidi" w:eastAsia="Open Sans" w:hAnsiTheme="majorBidi" w:cstheme="majorBidi"/>
                <w:color w:val="000000"/>
              </w:rPr>
            </w:pPr>
            <w:r w:rsidRPr="00FB67CD">
              <w:rPr>
                <w:rFonts w:asciiTheme="majorBidi" w:eastAsia="Open Sans" w:hAnsiTheme="majorBidi" w:cstheme="majorBidi"/>
                <w:color w:val="000000"/>
                <w:rtl/>
                <w:lang w:eastAsia="ar" w:bidi="ar-MA"/>
              </w:rPr>
              <w:t>السرية</w:t>
            </w:r>
          </w:p>
          <w:p w14:paraId="1242D3BD" w14:textId="2F108831" w:rsidR="00E278C7" w:rsidRPr="00FB67CD" w:rsidRDefault="00E278C7" w:rsidP="005C4EB3">
            <w:pPr>
              <w:pStyle w:val="ListParagraph"/>
              <w:numPr>
                <w:ilvl w:val="0"/>
                <w:numId w:val="16"/>
              </w:numPr>
              <w:pBdr>
                <w:top w:val="nil"/>
                <w:left w:val="nil"/>
                <w:bottom w:val="nil"/>
                <w:right w:val="nil"/>
                <w:between w:val="nil"/>
              </w:pBdr>
              <w:bidi/>
              <w:spacing w:before="60" w:after="60" w:line="360" w:lineRule="auto"/>
              <w:rPr>
                <w:rFonts w:asciiTheme="majorBidi" w:eastAsia="Open Sans" w:hAnsiTheme="majorBidi" w:cstheme="majorBidi"/>
                <w:color w:val="000000"/>
              </w:rPr>
            </w:pPr>
            <w:r w:rsidRPr="00FB67CD">
              <w:rPr>
                <w:rFonts w:asciiTheme="majorBidi" w:eastAsia="Open Sans" w:hAnsiTheme="majorBidi" w:cstheme="majorBidi"/>
                <w:color w:val="000000"/>
                <w:rtl/>
                <w:lang w:eastAsia="ar" w:bidi="ar-MA"/>
              </w:rPr>
              <w:t>احتر</w:t>
            </w:r>
            <w:r w:rsidR="00EF2AAE">
              <w:rPr>
                <w:rFonts w:asciiTheme="majorBidi" w:eastAsia="Open Sans" w:hAnsiTheme="majorBidi" w:cstheme="majorBidi"/>
                <w:color w:val="000000"/>
                <w:rtl/>
                <w:lang w:eastAsia="ar" w:bidi="ar-MA"/>
              </w:rPr>
              <w:t>ام الاختلاف والثقافة والمعتقدات</w:t>
            </w:r>
          </w:p>
        </w:tc>
        <w:tc>
          <w:tcPr>
            <w:tcW w:w="1305" w:type="dxa"/>
          </w:tcPr>
          <w:p w14:paraId="28C1AF63" w14:textId="07FBE9A4" w:rsidR="00E278C7" w:rsidRPr="00FB67CD" w:rsidRDefault="00983619" w:rsidP="005C4EB3">
            <w:pPr>
              <w:pBdr>
                <w:top w:val="nil"/>
                <w:left w:val="nil"/>
                <w:bottom w:val="nil"/>
                <w:right w:val="nil"/>
                <w:between w:val="nil"/>
              </w:pBdr>
              <w:bidi/>
              <w:spacing w:before="80" w:after="8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أنشطة الصف تحت إشراف المعلم</w:t>
            </w:r>
          </w:p>
        </w:tc>
        <w:tc>
          <w:tcPr>
            <w:tcW w:w="6776" w:type="dxa"/>
          </w:tcPr>
          <w:p w14:paraId="00FCF2C5" w14:textId="045B58B3" w:rsidR="00242965" w:rsidRPr="00FB67CD" w:rsidRDefault="00242965" w:rsidP="005C4EB3">
            <w:pPr>
              <w:widowControl w:val="0"/>
              <w:numPr>
                <w:ilvl w:val="0"/>
                <w:numId w:val="10"/>
              </w:numPr>
              <w:pBdr>
                <w:top w:val="nil"/>
                <w:left w:val="nil"/>
                <w:bottom w:val="nil"/>
                <w:right w:val="nil"/>
                <w:between w:val="nil"/>
              </w:pBdr>
              <w:bidi/>
              <w:spacing w:before="80" w:after="60" w:line="360" w:lineRule="auto"/>
              <w:ind w:left="325"/>
              <w:rPr>
                <w:rFonts w:asciiTheme="majorBidi" w:hAnsiTheme="majorBidi" w:cstheme="majorBidi"/>
                <w:color w:val="000000"/>
                <w:sz w:val="22"/>
                <w:szCs w:val="22"/>
              </w:rPr>
            </w:pPr>
            <w:r w:rsidRPr="00FB67CD">
              <w:rPr>
                <w:rFonts w:asciiTheme="majorBidi" w:eastAsia="Open Sans" w:hAnsiTheme="majorBidi" w:cstheme="majorBidi"/>
                <w:b/>
                <w:bCs/>
                <w:color w:val="000000"/>
                <w:sz w:val="22"/>
                <w:szCs w:val="22"/>
                <w:rtl/>
                <w:lang w:eastAsia="ar" w:bidi="ar-MA"/>
              </w:rPr>
              <w:t xml:space="preserve">عرض المعلم: </w:t>
            </w:r>
            <w:r w:rsidRPr="00FB67CD">
              <w:rPr>
                <w:rFonts w:asciiTheme="majorBidi" w:eastAsia="Open Sans" w:hAnsiTheme="majorBidi" w:cstheme="majorBidi"/>
                <w:color w:val="000000"/>
                <w:sz w:val="22"/>
                <w:szCs w:val="22"/>
                <w:rtl/>
                <w:lang w:eastAsia="ar" w:bidi="ar-MA"/>
              </w:rPr>
              <w:t xml:space="preserve">يشرح المقصود من </w:t>
            </w:r>
            <w:r w:rsidRPr="00FB67CD">
              <w:rPr>
                <w:rFonts w:asciiTheme="majorBidi" w:eastAsia="Open Sans" w:hAnsiTheme="majorBidi" w:cstheme="majorBidi"/>
                <w:b/>
                <w:bCs/>
                <w:color w:val="000000"/>
                <w:sz w:val="22"/>
                <w:szCs w:val="22"/>
                <w:rtl/>
                <w:lang w:eastAsia="ar" w:bidi="ar-MA"/>
              </w:rPr>
              <w:t>المبادئ</w:t>
            </w:r>
            <w:r w:rsidRPr="00FB67CD">
              <w:rPr>
                <w:rFonts w:asciiTheme="majorBidi" w:eastAsia="Open Sans" w:hAnsiTheme="majorBidi" w:cstheme="majorBidi"/>
                <w:color w:val="000000"/>
                <w:sz w:val="22"/>
                <w:szCs w:val="22"/>
                <w:rtl/>
                <w:lang w:eastAsia="ar" w:bidi="ar-MA"/>
              </w:rPr>
              <w:t xml:space="preserve"> و</w:t>
            </w:r>
            <w:r w:rsidRPr="00FB67CD">
              <w:rPr>
                <w:rFonts w:asciiTheme="majorBidi" w:eastAsia="Open Sans" w:hAnsiTheme="majorBidi" w:cstheme="majorBidi"/>
                <w:b/>
                <w:bCs/>
                <w:color w:val="000000"/>
                <w:sz w:val="22"/>
                <w:szCs w:val="22"/>
                <w:rtl/>
                <w:lang w:eastAsia="ar" w:bidi="ar-MA"/>
              </w:rPr>
              <w:t>القيم</w:t>
            </w:r>
            <w:r w:rsidRPr="00FB67CD">
              <w:rPr>
                <w:rFonts w:asciiTheme="majorBidi" w:eastAsia="Open Sans" w:hAnsiTheme="majorBidi" w:cstheme="majorBidi"/>
                <w:color w:val="000000"/>
                <w:sz w:val="22"/>
                <w:szCs w:val="22"/>
                <w:rtl/>
                <w:lang w:eastAsia="ar" w:bidi="ar-MA"/>
              </w:rPr>
              <w:t xml:space="preserve"> و</w:t>
            </w:r>
            <w:r w:rsidRPr="00FB67CD">
              <w:rPr>
                <w:rFonts w:asciiTheme="majorBidi" w:eastAsia="Open Sans" w:hAnsiTheme="majorBidi" w:cstheme="majorBidi"/>
                <w:b/>
                <w:bCs/>
                <w:color w:val="000000"/>
                <w:sz w:val="22"/>
                <w:szCs w:val="22"/>
                <w:rtl/>
                <w:lang w:eastAsia="ar" w:bidi="ar-MA"/>
              </w:rPr>
              <w:t>التمييز العنصري</w:t>
            </w:r>
            <w:r w:rsidRPr="00FB67CD">
              <w:rPr>
                <w:rFonts w:asciiTheme="majorBidi" w:eastAsia="Open Sans" w:hAnsiTheme="majorBidi" w:cstheme="majorBidi"/>
                <w:color w:val="000000"/>
                <w:sz w:val="22"/>
                <w:szCs w:val="22"/>
                <w:rtl/>
                <w:lang w:eastAsia="ar" w:bidi="ar-MA"/>
              </w:rPr>
              <w:t>.</w:t>
            </w:r>
          </w:p>
          <w:p w14:paraId="29722582" w14:textId="7E43901F" w:rsidR="00E278C7" w:rsidRPr="00FB67CD" w:rsidRDefault="00E278C7" w:rsidP="005C4EB3">
            <w:pPr>
              <w:widowControl w:val="0"/>
              <w:numPr>
                <w:ilvl w:val="0"/>
                <w:numId w:val="10"/>
              </w:numPr>
              <w:pBdr>
                <w:top w:val="nil"/>
                <w:left w:val="nil"/>
                <w:bottom w:val="nil"/>
                <w:right w:val="nil"/>
                <w:between w:val="nil"/>
              </w:pBdr>
              <w:bidi/>
              <w:spacing w:before="80" w:after="60" w:line="360" w:lineRule="auto"/>
              <w:ind w:left="325"/>
              <w:rPr>
                <w:rFonts w:asciiTheme="majorBidi" w:hAnsiTheme="majorBidi" w:cstheme="majorBidi"/>
                <w:color w:val="000000"/>
                <w:sz w:val="22"/>
                <w:szCs w:val="22"/>
              </w:rPr>
            </w:pPr>
            <w:r w:rsidRPr="00FB67CD">
              <w:rPr>
                <w:rFonts w:asciiTheme="majorBidi" w:eastAsia="Open Sans" w:hAnsiTheme="majorBidi" w:cstheme="majorBidi"/>
                <w:b/>
                <w:bCs/>
                <w:color w:val="000000"/>
                <w:sz w:val="22"/>
                <w:szCs w:val="22"/>
                <w:rtl/>
                <w:lang w:eastAsia="ar" w:bidi="ar-MA"/>
              </w:rPr>
              <w:t>نشاط للمجموعة بكاملها:</w:t>
            </w:r>
            <w:r w:rsidRPr="00FB67CD">
              <w:rPr>
                <w:rFonts w:asciiTheme="majorBidi" w:eastAsia="Open Sans" w:hAnsiTheme="majorBidi" w:cstheme="majorBidi"/>
                <w:color w:val="000000"/>
                <w:sz w:val="22"/>
                <w:szCs w:val="22"/>
                <w:rtl/>
                <w:lang w:eastAsia="ar" w:bidi="ar-MA"/>
              </w:rPr>
              <w:t xml:space="preserve"> يُطلَب من الطلاب مناقشة الأفكار وتبادل الآراء حول المبادئ والقيم قبل عرض مدخلات المعلم.</w:t>
            </w:r>
          </w:p>
          <w:p w14:paraId="1B15BD14" w14:textId="77777777" w:rsidR="00E278C7" w:rsidRPr="00FB67CD" w:rsidRDefault="00E278C7" w:rsidP="005C4EB3">
            <w:pPr>
              <w:widowControl w:val="0"/>
              <w:numPr>
                <w:ilvl w:val="0"/>
                <w:numId w:val="10"/>
              </w:numPr>
              <w:pBdr>
                <w:top w:val="nil"/>
                <w:left w:val="nil"/>
                <w:bottom w:val="nil"/>
                <w:right w:val="nil"/>
                <w:between w:val="nil"/>
              </w:pBdr>
              <w:bidi/>
              <w:spacing w:before="80" w:after="60" w:line="360" w:lineRule="auto"/>
              <w:ind w:left="325"/>
              <w:rPr>
                <w:rFonts w:asciiTheme="majorBidi" w:hAnsiTheme="majorBidi" w:cstheme="majorBidi"/>
                <w:color w:val="000000"/>
                <w:sz w:val="22"/>
                <w:szCs w:val="22"/>
              </w:rPr>
            </w:pPr>
            <w:r w:rsidRPr="00FB67CD">
              <w:rPr>
                <w:rFonts w:asciiTheme="majorBidi" w:eastAsia="Open Sans" w:hAnsiTheme="majorBidi" w:cstheme="majorBidi"/>
                <w:b/>
                <w:bCs/>
                <w:color w:val="000000"/>
                <w:sz w:val="22"/>
                <w:szCs w:val="22"/>
                <w:rtl/>
                <w:lang w:eastAsia="ar" w:bidi="ar-MA"/>
              </w:rPr>
              <w:t>نشاط في مجموعات صغيرة:</w:t>
            </w:r>
            <w:r w:rsidRPr="00FB67CD">
              <w:rPr>
                <w:rFonts w:asciiTheme="majorBidi" w:eastAsia="Open Sans" w:hAnsiTheme="majorBidi" w:cstheme="majorBidi"/>
                <w:color w:val="000000"/>
                <w:sz w:val="22"/>
                <w:szCs w:val="22"/>
                <w:rtl/>
                <w:lang w:eastAsia="ar" w:bidi="ar-MA"/>
              </w:rPr>
              <w:t xml:space="preserve"> تُكلَّف المجموعات بإجراء بحث حول مبادئ وقيم مختلفة.</w:t>
            </w:r>
          </w:p>
          <w:p w14:paraId="2C035B5E" w14:textId="5BDFA76F" w:rsidR="00E278C7" w:rsidRPr="00FB67CD" w:rsidRDefault="00E278C7" w:rsidP="00EF2AAE">
            <w:pPr>
              <w:widowControl w:val="0"/>
              <w:numPr>
                <w:ilvl w:val="0"/>
                <w:numId w:val="10"/>
              </w:numPr>
              <w:pBdr>
                <w:top w:val="nil"/>
                <w:left w:val="nil"/>
                <w:bottom w:val="nil"/>
                <w:right w:val="nil"/>
                <w:between w:val="nil"/>
              </w:pBdr>
              <w:bidi/>
              <w:spacing w:before="80" w:after="60" w:line="360" w:lineRule="auto"/>
              <w:ind w:left="325"/>
              <w:rPr>
                <w:rFonts w:asciiTheme="majorBidi" w:hAnsiTheme="majorBidi" w:cstheme="majorBidi"/>
                <w:color w:val="000000"/>
                <w:sz w:val="22"/>
                <w:szCs w:val="22"/>
              </w:rPr>
            </w:pPr>
            <w:r w:rsidRPr="00FB67CD">
              <w:rPr>
                <w:rFonts w:asciiTheme="majorBidi" w:eastAsia="Open Sans" w:hAnsiTheme="majorBidi" w:cstheme="majorBidi"/>
                <w:b/>
                <w:bCs/>
                <w:color w:val="000000"/>
                <w:sz w:val="22"/>
                <w:szCs w:val="22"/>
                <w:rtl/>
                <w:lang w:eastAsia="ar" w:bidi="ar-MA"/>
              </w:rPr>
              <w:t>نشاط فردي:</w:t>
            </w:r>
            <w:r w:rsidRPr="00FB67CD">
              <w:rPr>
                <w:rFonts w:asciiTheme="majorBidi" w:eastAsia="Open Sans" w:hAnsiTheme="majorBidi" w:cstheme="majorBidi"/>
                <w:color w:val="000000"/>
                <w:sz w:val="22"/>
                <w:szCs w:val="22"/>
                <w:rtl/>
                <w:lang w:eastAsia="ar" w:bidi="ar-MA"/>
              </w:rPr>
              <w:t xml:space="preserve"> يُجرى بحثًا عن توجيهات مقدمي الخدمات الطبية بشأن </w:t>
            </w:r>
            <w:r w:rsidR="00EF2AAE">
              <w:rPr>
                <w:rFonts w:asciiTheme="majorBidi" w:eastAsia="Open Sans" w:hAnsiTheme="majorBidi" w:cstheme="majorBidi" w:hint="cs"/>
                <w:color w:val="000000"/>
                <w:sz w:val="22"/>
                <w:szCs w:val="22"/>
                <w:rtl/>
                <w:lang w:eastAsia="ar" w:bidi="ar-MA"/>
              </w:rPr>
              <w:t>صون</w:t>
            </w:r>
            <w:r w:rsidRPr="00FB67CD">
              <w:rPr>
                <w:rFonts w:asciiTheme="majorBidi" w:eastAsia="Open Sans" w:hAnsiTheme="majorBidi" w:cstheme="majorBidi"/>
                <w:color w:val="000000"/>
                <w:sz w:val="22"/>
                <w:szCs w:val="22"/>
                <w:rtl/>
                <w:lang w:eastAsia="ar" w:bidi="ar-MA"/>
              </w:rPr>
              <w:t xml:space="preserve"> الكرامة في الرعاية الصحية المقدَّمة للأشخاص الذين يعانون صعوبات التعلم. </w:t>
            </w:r>
          </w:p>
          <w:p w14:paraId="17D4FA58" w14:textId="77777777" w:rsidR="00E278C7" w:rsidRPr="00FB67CD" w:rsidRDefault="00E278C7" w:rsidP="005C4EB3">
            <w:pPr>
              <w:numPr>
                <w:ilvl w:val="0"/>
                <w:numId w:val="10"/>
              </w:numPr>
              <w:pBdr>
                <w:top w:val="nil"/>
                <w:left w:val="nil"/>
                <w:bottom w:val="nil"/>
                <w:right w:val="nil"/>
                <w:between w:val="nil"/>
              </w:pBdr>
              <w:tabs>
                <w:tab w:val="left" w:pos="340"/>
              </w:tabs>
              <w:bidi/>
              <w:spacing w:before="60" w:after="60" w:line="360" w:lineRule="auto"/>
              <w:ind w:left="325"/>
              <w:rPr>
                <w:rFonts w:asciiTheme="majorBidi" w:hAnsiTheme="majorBidi" w:cstheme="majorBidi"/>
                <w:b/>
                <w:color w:val="000000"/>
                <w:sz w:val="22"/>
                <w:szCs w:val="22"/>
              </w:rPr>
            </w:pPr>
            <w:r w:rsidRPr="00FB67CD">
              <w:rPr>
                <w:rFonts w:asciiTheme="majorBidi" w:eastAsia="Open Sans" w:hAnsiTheme="majorBidi" w:cstheme="majorBidi"/>
                <w:color w:val="000000"/>
                <w:sz w:val="22"/>
                <w:szCs w:val="22"/>
                <w:rtl/>
                <w:lang w:eastAsia="ar" w:bidi="ar-MA"/>
              </w:rPr>
              <w:t>يبدأ الطلاب في إعداد ملصقات توضح لغة تكافؤ الفرص داخل بيئات الرعاية الصحية والاجتماعية</w:t>
            </w:r>
            <w:r w:rsidRPr="00FB67CD">
              <w:rPr>
                <w:rFonts w:asciiTheme="majorBidi" w:eastAsia="Times New Roman" w:hAnsiTheme="majorBidi" w:cstheme="majorBidi"/>
                <w:color w:val="000000"/>
                <w:sz w:val="22"/>
                <w:szCs w:val="22"/>
                <w:rtl/>
                <w:lang w:eastAsia="ar" w:bidi="ar-MA"/>
              </w:rPr>
              <w:t>.</w:t>
            </w:r>
          </w:p>
        </w:tc>
        <w:tc>
          <w:tcPr>
            <w:tcW w:w="2269" w:type="dxa"/>
          </w:tcPr>
          <w:p w14:paraId="2F6439C5" w14:textId="77777777" w:rsidR="00AE1BFB" w:rsidRPr="00FB67CD" w:rsidRDefault="00AE1BFB"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عرض المعلم</w:t>
            </w:r>
          </w:p>
          <w:p w14:paraId="7EB9C771" w14:textId="2154D16B" w:rsidR="00AE1BFB" w:rsidRPr="00FB67CD" w:rsidRDefault="00AE1BFB"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(الشرائح من 24 إلى 26)</w:t>
            </w:r>
          </w:p>
          <w:p w14:paraId="1B161C27" w14:textId="066DA73B" w:rsidR="00AE1BFB" w:rsidRPr="00FB67CD" w:rsidRDefault="00AE1BFB"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نتاج التعلم ج1 في وحدة الكتاب المدرسي</w:t>
            </w:r>
          </w:p>
          <w:p w14:paraId="6094C999" w14:textId="7506A5DE" w:rsidR="00E278C7" w:rsidRPr="00FB67CD" w:rsidRDefault="00E278C7"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مذكرة تحتوي على فراغات</w:t>
            </w:r>
          </w:p>
        </w:tc>
      </w:tr>
      <w:tr w:rsidR="00E278C7" w:rsidRPr="00FB67CD" w14:paraId="0AA8FE18" w14:textId="77777777" w:rsidTr="00361FD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346"/>
        </w:trPr>
        <w:tc>
          <w:tcPr>
            <w:tcW w:w="913" w:type="dxa"/>
          </w:tcPr>
          <w:p w14:paraId="6E9771F8" w14:textId="77777777" w:rsidR="00E278C7" w:rsidRPr="00FB67CD" w:rsidRDefault="00E278C7" w:rsidP="005C4EB3">
            <w:pPr>
              <w:pBdr>
                <w:top w:val="nil"/>
                <w:left w:val="nil"/>
                <w:bottom w:val="nil"/>
                <w:right w:val="nil"/>
                <w:between w:val="nil"/>
              </w:pBdr>
              <w:bidi/>
              <w:spacing w:before="60" w:after="0" w:line="360" w:lineRule="auto"/>
              <w:jc w:val="center"/>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21</w:t>
            </w:r>
          </w:p>
        </w:tc>
        <w:tc>
          <w:tcPr>
            <w:tcW w:w="2880" w:type="dxa"/>
          </w:tcPr>
          <w:p w14:paraId="42FC1D5F" w14:textId="77777777" w:rsidR="00E278C7" w:rsidRPr="00FB67CD" w:rsidRDefault="00E278C7" w:rsidP="005C4EB3">
            <w:pPr>
              <w:pBdr>
                <w:top w:val="nil"/>
                <w:left w:val="nil"/>
                <w:bottom w:val="nil"/>
                <w:right w:val="nil"/>
                <w:between w:val="nil"/>
              </w:pBdr>
              <w:bidi/>
              <w:spacing w:before="60" w:after="60" w:line="360" w:lineRule="auto"/>
              <w:rPr>
                <w:rFonts w:asciiTheme="majorBidi" w:eastAsia="Open Sans" w:hAnsiTheme="majorBidi" w:cstheme="majorBidi"/>
                <w:b/>
                <w:color w:val="000000"/>
                <w:sz w:val="22"/>
                <w:szCs w:val="22"/>
              </w:rPr>
            </w:pPr>
            <w:r w:rsidRPr="00FB67CD">
              <w:rPr>
                <w:rFonts w:asciiTheme="majorBidi" w:eastAsia="Open Sans" w:hAnsiTheme="majorBidi" w:cstheme="majorBidi"/>
                <w:b/>
                <w:bCs/>
                <w:color w:val="000000"/>
                <w:sz w:val="22"/>
                <w:szCs w:val="22"/>
                <w:rtl/>
                <w:lang w:eastAsia="ar" w:bidi="ar-MA"/>
              </w:rPr>
              <w:t>ج2 دعم عملية الدمج</w:t>
            </w:r>
          </w:p>
          <w:p w14:paraId="2E74D4BC" w14:textId="1A9BB9AB" w:rsidR="00332F47" w:rsidRPr="00FB67CD" w:rsidRDefault="00E278C7" w:rsidP="005C4EB3">
            <w:pPr>
              <w:pStyle w:val="ListParagraph"/>
              <w:numPr>
                <w:ilvl w:val="0"/>
                <w:numId w:val="18"/>
              </w:numPr>
              <w:pBdr>
                <w:top w:val="nil"/>
                <w:left w:val="nil"/>
                <w:bottom w:val="nil"/>
                <w:right w:val="nil"/>
                <w:between w:val="nil"/>
              </w:pBdr>
              <w:bidi/>
              <w:spacing w:before="60" w:after="60" w:line="360" w:lineRule="auto"/>
              <w:rPr>
                <w:rFonts w:asciiTheme="majorBidi" w:eastAsia="Open Sans" w:hAnsiTheme="majorBidi" w:cstheme="majorBidi"/>
                <w:color w:val="000000"/>
              </w:rPr>
            </w:pPr>
            <w:r w:rsidRPr="00FB67CD">
              <w:rPr>
                <w:rFonts w:asciiTheme="majorBidi" w:eastAsia="Open Sans" w:hAnsiTheme="majorBidi" w:cstheme="majorBidi"/>
                <w:color w:val="000000"/>
                <w:rtl/>
                <w:lang w:eastAsia="ar" w:bidi="ar-MA"/>
              </w:rPr>
              <w:t>تكوين صداقات</w:t>
            </w:r>
          </w:p>
          <w:p w14:paraId="5E4A9C2F" w14:textId="632E9E2D" w:rsidR="00332F47" w:rsidRPr="00FB67CD" w:rsidRDefault="00E278C7" w:rsidP="005C4EB3">
            <w:pPr>
              <w:pStyle w:val="ListParagraph"/>
              <w:numPr>
                <w:ilvl w:val="0"/>
                <w:numId w:val="18"/>
              </w:numPr>
              <w:pBdr>
                <w:top w:val="nil"/>
                <w:left w:val="nil"/>
                <w:bottom w:val="nil"/>
                <w:right w:val="nil"/>
                <w:between w:val="nil"/>
              </w:pBdr>
              <w:bidi/>
              <w:spacing w:before="60" w:after="60" w:line="360" w:lineRule="auto"/>
              <w:rPr>
                <w:rFonts w:asciiTheme="majorBidi" w:eastAsia="Open Sans" w:hAnsiTheme="majorBidi" w:cstheme="majorBidi"/>
                <w:color w:val="000000"/>
              </w:rPr>
            </w:pPr>
            <w:r w:rsidRPr="00FB67CD">
              <w:rPr>
                <w:rFonts w:asciiTheme="majorBidi" w:eastAsia="Open Sans" w:hAnsiTheme="majorBidi" w:cstheme="majorBidi"/>
                <w:color w:val="000000"/>
                <w:rtl/>
                <w:lang w:eastAsia="ar" w:bidi="ar-MA"/>
              </w:rPr>
              <w:t>أساليب التواصل</w:t>
            </w:r>
          </w:p>
          <w:p w14:paraId="5CFF9D1A" w14:textId="0661501A" w:rsidR="00E278C7" w:rsidRPr="00FB67CD" w:rsidRDefault="00E278C7" w:rsidP="005C4EB3">
            <w:pPr>
              <w:pStyle w:val="ListParagraph"/>
              <w:numPr>
                <w:ilvl w:val="0"/>
                <w:numId w:val="18"/>
              </w:numPr>
              <w:pBdr>
                <w:top w:val="nil"/>
                <w:left w:val="nil"/>
                <w:bottom w:val="nil"/>
                <w:right w:val="nil"/>
                <w:between w:val="nil"/>
              </w:pBdr>
              <w:bidi/>
              <w:spacing w:before="60" w:after="60" w:line="360" w:lineRule="auto"/>
              <w:rPr>
                <w:rFonts w:asciiTheme="majorBidi" w:eastAsia="Open Sans" w:hAnsiTheme="majorBidi" w:cstheme="majorBidi"/>
                <w:color w:val="000000"/>
              </w:rPr>
            </w:pPr>
            <w:r w:rsidRPr="00FB67CD">
              <w:rPr>
                <w:rFonts w:asciiTheme="majorBidi" w:eastAsia="Open Sans" w:hAnsiTheme="majorBidi" w:cstheme="majorBidi"/>
                <w:color w:val="000000"/>
                <w:rtl/>
                <w:lang w:eastAsia="ar" w:bidi="ar-MA"/>
              </w:rPr>
              <w:t>التشجيع على خوض تجارب جديدة</w:t>
            </w:r>
          </w:p>
        </w:tc>
        <w:tc>
          <w:tcPr>
            <w:tcW w:w="1305" w:type="dxa"/>
          </w:tcPr>
          <w:p w14:paraId="553AD53F" w14:textId="1596ED67" w:rsidR="00E278C7" w:rsidRPr="00FB67CD" w:rsidRDefault="00983619" w:rsidP="005C4EB3">
            <w:pPr>
              <w:pBdr>
                <w:top w:val="nil"/>
                <w:left w:val="nil"/>
                <w:bottom w:val="nil"/>
                <w:right w:val="nil"/>
                <w:between w:val="nil"/>
              </w:pBdr>
              <w:bidi/>
              <w:spacing w:before="80" w:after="8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أنشطة الصف تحت إشراف المعلم</w:t>
            </w:r>
          </w:p>
        </w:tc>
        <w:tc>
          <w:tcPr>
            <w:tcW w:w="6776" w:type="dxa"/>
          </w:tcPr>
          <w:p w14:paraId="07E64247" w14:textId="6817539B" w:rsidR="00E278C7" w:rsidRPr="00FB67CD" w:rsidRDefault="00E278C7" w:rsidP="005C4EB3">
            <w:pPr>
              <w:numPr>
                <w:ilvl w:val="0"/>
                <w:numId w:val="6"/>
              </w:numPr>
              <w:pBdr>
                <w:top w:val="nil"/>
                <w:left w:val="nil"/>
                <w:bottom w:val="nil"/>
                <w:right w:val="nil"/>
                <w:between w:val="nil"/>
              </w:pBdr>
              <w:tabs>
                <w:tab w:val="left" w:pos="340"/>
              </w:tabs>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b/>
                <w:bCs/>
                <w:color w:val="000000"/>
                <w:sz w:val="22"/>
                <w:szCs w:val="22"/>
                <w:rtl/>
                <w:lang w:eastAsia="ar" w:bidi="ar-MA"/>
              </w:rPr>
              <w:t>جلسة تعليمية تفاعلية:</w:t>
            </w:r>
            <w:r w:rsidRPr="00FB67CD">
              <w:rPr>
                <w:rFonts w:asciiTheme="majorBidi" w:eastAsia="Open Sans" w:hAnsiTheme="majorBidi" w:cstheme="majorBidi"/>
                <w:color w:val="000000"/>
                <w:sz w:val="22"/>
                <w:szCs w:val="22"/>
                <w:rtl/>
                <w:lang w:eastAsia="ar" w:bidi="ar-MA"/>
              </w:rPr>
              <w:t xml:space="preserve"> تناول دور المتخصصين في تعزيز عملية الدمج عند تنفيذ النشاطات الإبداعية والعلاجية.</w:t>
            </w:r>
          </w:p>
          <w:p w14:paraId="2789601B" w14:textId="61EF5D3D" w:rsidR="00E278C7" w:rsidRPr="00FB67CD" w:rsidRDefault="00E278C7" w:rsidP="005C4EB3">
            <w:pPr>
              <w:numPr>
                <w:ilvl w:val="0"/>
                <w:numId w:val="35"/>
              </w:numPr>
              <w:pBdr>
                <w:top w:val="nil"/>
                <w:left w:val="nil"/>
                <w:bottom w:val="nil"/>
                <w:right w:val="nil"/>
                <w:between w:val="nil"/>
              </w:pBdr>
              <w:tabs>
                <w:tab w:val="left" w:pos="340"/>
              </w:tabs>
              <w:bidi/>
              <w:spacing w:before="20" w:after="2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عرض مقطع فيديو لجلسة موسيقية.</w:t>
            </w:r>
          </w:p>
          <w:p w14:paraId="5C38BC21" w14:textId="36D8D7A2" w:rsidR="00E278C7" w:rsidRPr="00FB67CD" w:rsidRDefault="00E278C7" w:rsidP="005C4EB3">
            <w:pPr>
              <w:numPr>
                <w:ilvl w:val="0"/>
                <w:numId w:val="35"/>
              </w:numPr>
              <w:pBdr>
                <w:top w:val="nil"/>
                <w:left w:val="nil"/>
                <w:bottom w:val="nil"/>
                <w:right w:val="nil"/>
                <w:between w:val="nil"/>
              </w:pBdr>
              <w:tabs>
                <w:tab w:val="left" w:pos="340"/>
              </w:tabs>
              <w:bidi/>
              <w:spacing w:before="20" w:after="2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تُجرى مناقشة في الصف الدراسي حول أساليب دعم المتخصصين للأشخاص في أثناء النشاط.</w:t>
            </w:r>
          </w:p>
          <w:p w14:paraId="07963368" w14:textId="51FF6328" w:rsidR="00E278C7" w:rsidRPr="00FB67CD" w:rsidRDefault="00E278C7" w:rsidP="005C4EB3">
            <w:pPr>
              <w:numPr>
                <w:ilvl w:val="0"/>
                <w:numId w:val="35"/>
              </w:numPr>
              <w:pBdr>
                <w:top w:val="nil"/>
                <w:left w:val="nil"/>
                <w:bottom w:val="nil"/>
                <w:right w:val="nil"/>
                <w:between w:val="nil"/>
              </w:pBdr>
              <w:tabs>
                <w:tab w:val="left" w:pos="340"/>
              </w:tabs>
              <w:bidi/>
              <w:spacing w:before="20" w:after="2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lastRenderedPageBreak/>
              <w:t>يستكمل الطلاب إعداد ملصقات توضح لغة تكافؤ الفرص في بيئات الرعاية الصحية والاجتماعية، مع التركيز على تعزيز عملية الدمج والمشاركة.</w:t>
            </w:r>
          </w:p>
        </w:tc>
        <w:tc>
          <w:tcPr>
            <w:tcW w:w="2269" w:type="dxa"/>
          </w:tcPr>
          <w:p w14:paraId="41502EFD" w14:textId="77777777" w:rsidR="00AE1BFB" w:rsidRPr="00FB67CD" w:rsidRDefault="00AE1BFB"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lastRenderedPageBreak/>
              <w:t>عرض المعلم</w:t>
            </w:r>
          </w:p>
          <w:p w14:paraId="3C277255" w14:textId="7431AC27" w:rsidR="00AE1BFB" w:rsidRPr="00FB67CD" w:rsidRDefault="00AE1BFB"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(الشرائح من 27 إلى 29)</w:t>
            </w:r>
          </w:p>
          <w:p w14:paraId="5059F939" w14:textId="1F12C779" w:rsidR="00AE1BFB" w:rsidRPr="00FB67CD" w:rsidRDefault="000D4E65"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مقاطع الفيديو</w:t>
            </w:r>
          </w:p>
          <w:p w14:paraId="4CDA6FD4" w14:textId="37B53AA1" w:rsidR="00AE1BFB" w:rsidRPr="00FB67CD" w:rsidRDefault="00AE1BFB"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نتاج التعلم ج2 في وحدة الكتاب المدرسي</w:t>
            </w:r>
          </w:p>
          <w:p w14:paraId="283EC219" w14:textId="74A72F9C" w:rsidR="00E278C7" w:rsidRPr="00FB67CD" w:rsidRDefault="00E278C7"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lastRenderedPageBreak/>
              <w:t>ملصقات المتعلم غير المكتملة</w:t>
            </w:r>
          </w:p>
        </w:tc>
      </w:tr>
      <w:tr w:rsidR="00E278C7" w:rsidRPr="00FB67CD" w14:paraId="5C6D66AF" w14:textId="77777777" w:rsidTr="00361FD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620"/>
        </w:trPr>
        <w:tc>
          <w:tcPr>
            <w:tcW w:w="913" w:type="dxa"/>
          </w:tcPr>
          <w:p w14:paraId="10289D5D" w14:textId="77777777" w:rsidR="00E278C7" w:rsidRPr="00FB67CD" w:rsidRDefault="00E278C7" w:rsidP="005C4EB3">
            <w:pPr>
              <w:pBdr>
                <w:top w:val="nil"/>
                <w:left w:val="nil"/>
                <w:bottom w:val="nil"/>
                <w:right w:val="nil"/>
                <w:between w:val="nil"/>
              </w:pBdr>
              <w:bidi/>
              <w:spacing w:before="60" w:after="0" w:line="360" w:lineRule="auto"/>
              <w:jc w:val="center"/>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lastRenderedPageBreak/>
              <w:t>22</w:t>
            </w:r>
          </w:p>
        </w:tc>
        <w:tc>
          <w:tcPr>
            <w:tcW w:w="2880" w:type="dxa"/>
          </w:tcPr>
          <w:p w14:paraId="0129A692" w14:textId="77777777" w:rsidR="00E278C7" w:rsidRPr="00FB67CD" w:rsidRDefault="00E278C7" w:rsidP="005C4EB3">
            <w:pPr>
              <w:pBdr>
                <w:top w:val="nil"/>
                <w:left w:val="nil"/>
                <w:bottom w:val="nil"/>
                <w:right w:val="nil"/>
                <w:between w:val="nil"/>
              </w:pBdr>
              <w:bidi/>
              <w:spacing w:before="60" w:after="60" w:line="360" w:lineRule="auto"/>
              <w:rPr>
                <w:rFonts w:asciiTheme="majorBidi" w:eastAsia="Open Sans" w:hAnsiTheme="majorBidi" w:cstheme="majorBidi"/>
                <w:b/>
                <w:color w:val="000000"/>
                <w:sz w:val="22"/>
                <w:szCs w:val="22"/>
              </w:rPr>
            </w:pPr>
            <w:r w:rsidRPr="00FB67CD">
              <w:rPr>
                <w:rFonts w:asciiTheme="majorBidi" w:eastAsia="Open Sans" w:hAnsiTheme="majorBidi" w:cstheme="majorBidi"/>
                <w:b/>
                <w:bCs/>
                <w:color w:val="000000"/>
                <w:sz w:val="22"/>
                <w:szCs w:val="22"/>
                <w:rtl/>
                <w:lang w:eastAsia="ar" w:bidi="ar-MA"/>
              </w:rPr>
              <w:t>ج3 نشاطات الدعم</w:t>
            </w:r>
          </w:p>
          <w:p w14:paraId="21F603CB" w14:textId="77777777" w:rsidR="00332F47" w:rsidRPr="00FB67CD" w:rsidRDefault="00E278C7" w:rsidP="005C4EB3">
            <w:pPr>
              <w:pStyle w:val="ListParagraph"/>
              <w:numPr>
                <w:ilvl w:val="0"/>
                <w:numId w:val="17"/>
              </w:numPr>
              <w:pBdr>
                <w:top w:val="nil"/>
                <w:left w:val="nil"/>
                <w:bottom w:val="nil"/>
                <w:right w:val="nil"/>
                <w:between w:val="nil"/>
              </w:pBdr>
              <w:bidi/>
              <w:spacing w:before="60" w:after="60" w:line="360" w:lineRule="auto"/>
              <w:rPr>
                <w:rFonts w:asciiTheme="majorBidi" w:eastAsia="Open Sans" w:hAnsiTheme="majorBidi" w:cstheme="majorBidi"/>
                <w:color w:val="000000"/>
              </w:rPr>
            </w:pPr>
            <w:r w:rsidRPr="00FB67CD">
              <w:rPr>
                <w:rFonts w:asciiTheme="majorBidi" w:eastAsia="Open Sans" w:hAnsiTheme="majorBidi" w:cstheme="majorBidi"/>
                <w:color w:val="000000"/>
                <w:rtl/>
                <w:lang w:eastAsia="ar" w:bidi="ar-MA"/>
              </w:rPr>
              <w:t>التحفيز</w:t>
            </w:r>
          </w:p>
          <w:p w14:paraId="67920D09" w14:textId="0E770203" w:rsidR="00332F47" w:rsidRPr="00FB67CD" w:rsidRDefault="00E278C7" w:rsidP="005C4EB3">
            <w:pPr>
              <w:pStyle w:val="ListParagraph"/>
              <w:numPr>
                <w:ilvl w:val="0"/>
                <w:numId w:val="17"/>
              </w:numPr>
              <w:pBdr>
                <w:top w:val="nil"/>
                <w:left w:val="nil"/>
                <w:bottom w:val="nil"/>
                <w:right w:val="nil"/>
                <w:between w:val="nil"/>
              </w:pBdr>
              <w:bidi/>
              <w:spacing w:before="60" w:after="60" w:line="360" w:lineRule="auto"/>
              <w:rPr>
                <w:rFonts w:asciiTheme="majorBidi" w:eastAsia="Open Sans" w:hAnsiTheme="majorBidi" w:cstheme="majorBidi"/>
                <w:color w:val="000000"/>
              </w:rPr>
            </w:pPr>
            <w:r w:rsidRPr="00FB67CD">
              <w:rPr>
                <w:rFonts w:asciiTheme="majorBidi" w:eastAsia="Open Sans" w:hAnsiTheme="majorBidi" w:cstheme="majorBidi"/>
                <w:color w:val="000000"/>
                <w:rtl/>
                <w:lang w:eastAsia="ar" w:bidi="ar-MA"/>
              </w:rPr>
              <w:t>تعزيز الشعور بالمتعة والرضا</w:t>
            </w:r>
          </w:p>
          <w:p w14:paraId="1DC1B7DC" w14:textId="0694E284" w:rsidR="00332F47" w:rsidRPr="00FB67CD" w:rsidRDefault="00E278C7" w:rsidP="005C4EB3">
            <w:pPr>
              <w:pStyle w:val="ListParagraph"/>
              <w:numPr>
                <w:ilvl w:val="0"/>
                <w:numId w:val="17"/>
              </w:numPr>
              <w:pBdr>
                <w:top w:val="nil"/>
                <w:left w:val="nil"/>
                <w:bottom w:val="nil"/>
                <w:right w:val="nil"/>
                <w:between w:val="nil"/>
              </w:pBdr>
              <w:bidi/>
              <w:spacing w:before="60" w:after="60" w:line="360" w:lineRule="auto"/>
              <w:rPr>
                <w:rFonts w:asciiTheme="majorBidi" w:eastAsia="Open Sans" w:hAnsiTheme="majorBidi" w:cstheme="majorBidi"/>
                <w:color w:val="000000"/>
              </w:rPr>
            </w:pPr>
            <w:r w:rsidRPr="00FB67CD">
              <w:rPr>
                <w:rFonts w:asciiTheme="majorBidi" w:eastAsia="Open Sans" w:hAnsiTheme="majorBidi" w:cstheme="majorBidi"/>
                <w:color w:val="000000"/>
                <w:rtl/>
                <w:lang w:eastAsia="ar" w:bidi="ar-MA"/>
              </w:rPr>
              <w:t>عرض المساعدة العملية</w:t>
            </w:r>
          </w:p>
          <w:p w14:paraId="2E59D0EF" w14:textId="18C2A8FD" w:rsidR="00332F47" w:rsidRPr="00FB67CD" w:rsidRDefault="00E278C7" w:rsidP="005C4EB3">
            <w:pPr>
              <w:pStyle w:val="ListParagraph"/>
              <w:numPr>
                <w:ilvl w:val="0"/>
                <w:numId w:val="17"/>
              </w:numPr>
              <w:pBdr>
                <w:top w:val="nil"/>
                <w:left w:val="nil"/>
                <w:bottom w:val="nil"/>
                <w:right w:val="nil"/>
                <w:between w:val="nil"/>
              </w:pBdr>
              <w:bidi/>
              <w:spacing w:before="60" w:after="60" w:line="360" w:lineRule="auto"/>
              <w:rPr>
                <w:rFonts w:asciiTheme="majorBidi" w:eastAsia="Open Sans" w:hAnsiTheme="majorBidi" w:cstheme="majorBidi"/>
                <w:color w:val="000000"/>
              </w:rPr>
            </w:pPr>
            <w:r w:rsidRPr="00FB67CD">
              <w:rPr>
                <w:rFonts w:asciiTheme="majorBidi" w:eastAsia="Open Sans" w:hAnsiTheme="majorBidi" w:cstheme="majorBidi"/>
                <w:color w:val="000000"/>
                <w:rtl/>
                <w:lang w:eastAsia="ar" w:bidi="ar-MA"/>
              </w:rPr>
              <w:t xml:space="preserve">توفير الموارد </w:t>
            </w:r>
          </w:p>
          <w:p w14:paraId="54A87DDE" w14:textId="7ED9ACE0" w:rsidR="00332F47" w:rsidRPr="00FB67CD" w:rsidRDefault="00E278C7" w:rsidP="005C4EB3">
            <w:pPr>
              <w:pStyle w:val="ListParagraph"/>
              <w:numPr>
                <w:ilvl w:val="0"/>
                <w:numId w:val="17"/>
              </w:numPr>
              <w:pBdr>
                <w:top w:val="nil"/>
                <w:left w:val="nil"/>
                <w:bottom w:val="nil"/>
                <w:right w:val="nil"/>
                <w:between w:val="nil"/>
              </w:pBdr>
              <w:bidi/>
              <w:spacing w:before="60" w:after="60" w:line="360" w:lineRule="auto"/>
              <w:rPr>
                <w:rFonts w:asciiTheme="majorBidi" w:eastAsia="Open Sans" w:hAnsiTheme="majorBidi" w:cstheme="majorBidi"/>
                <w:color w:val="000000"/>
              </w:rPr>
            </w:pPr>
            <w:r w:rsidRPr="00FB67CD">
              <w:rPr>
                <w:rFonts w:asciiTheme="majorBidi" w:eastAsia="Open Sans" w:hAnsiTheme="majorBidi" w:cstheme="majorBidi"/>
                <w:color w:val="000000"/>
                <w:rtl/>
                <w:lang w:eastAsia="ar" w:bidi="ar-MA"/>
              </w:rPr>
              <w:t>التحلّي بالجاهزية الدائمة</w:t>
            </w:r>
          </w:p>
          <w:p w14:paraId="35E7E1D7" w14:textId="13AC50E8" w:rsidR="00E278C7" w:rsidRPr="00FB67CD" w:rsidRDefault="00E278C7" w:rsidP="005C4EB3">
            <w:pPr>
              <w:pStyle w:val="ListParagraph"/>
              <w:numPr>
                <w:ilvl w:val="0"/>
                <w:numId w:val="17"/>
              </w:numPr>
              <w:pBdr>
                <w:top w:val="nil"/>
                <w:left w:val="nil"/>
                <w:bottom w:val="nil"/>
                <w:right w:val="nil"/>
                <w:between w:val="nil"/>
              </w:pBdr>
              <w:bidi/>
              <w:spacing w:before="60" w:after="60" w:line="360" w:lineRule="auto"/>
              <w:rPr>
                <w:rFonts w:asciiTheme="majorBidi" w:eastAsia="Open Sans" w:hAnsiTheme="majorBidi" w:cstheme="majorBidi"/>
                <w:color w:val="000000"/>
              </w:rPr>
            </w:pPr>
            <w:r w:rsidRPr="00FB67CD">
              <w:rPr>
                <w:rFonts w:asciiTheme="majorBidi" w:eastAsia="Open Sans" w:hAnsiTheme="majorBidi" w:cstheme="majorBidi"/>
                <w:color w:val="000000"/>
                <w:rtl/>
                <w:lang w:eastAsia="ar" w:bidi="ar-MA"/>
              </w:rPr>
              <w:t>الصحة والسلامة والأمن</w:t>
            </w:r>
          </w:p>
        </w:tc>
        <w:tc>
          <w:tcPr>
            <w:tcW w:w="1305" w:type="dxa"/>
          </w:tcPr>
          <w:p w14:paraId="1BCFD4CB" w14:textId="77777777" w:rsidR="00E278C7" w:rsidRPr="00FB67CD" w:rsidRDefault="00E278C7" w:rsidP="005C4EB3">
            <w:pPr>
              <w:pBdr>
                <w:top w:val="nil"/>
                <w:left w:val="nil"/>
                <w:bottom w:val="nil"/>
                <w:right w:val="nil"/>
                <w:between w:val="nil"/>
              </w:pBdr>
              <w:bidi/>
              <w:spacing w:before="80" w:after="8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المتحدث الضيف</w:t>
            </w:r>
          </w:p>
        </w:tc>
        <w:tc>
          <w:tcPr>
            <w:tcW w:w="6776" w:type="dxa"/>
          </w:tcPr>
          <w:p w14:paraId="0F232CF7" w14:textId="77777777" w:rsidR="00E278C7" w:rsidRPr="00FB67CD" w:rsidRDefault="00E278C7" w:rsidP="005C4EB3">
            <w:pPr>
              <w:widowControl w:val="0"/>
              <w:numPr>
                <w:ilvl w:val="0"/>
                <w:numId w:val="11"/>
              </w:numPr>
              <w:pBdr>
                <w:top w:val="nil"/>
                <w:left w:val="nil"/>
                <w:bottom w:val="nil"/>
                <w:right w:val="nil"/>
                <w:between w:val="nil"/>
              </w:pBdr>
              <w:bidi/>
              <w:spacing w:before="80" w:after="60" w:line="360" w:lineRule="auto"/>
              <w:ind w:left="325"/>
              <w:rPr>
                <w:rFonts w:asciiTheme="majorBidi" w:hAnsiTheme="majorBidi" w:cstheme="majorBidi"/>
                <w:color w:val="000000"/>
                <w:sz w:val="22"/>
                <w:szCs w:val="22"/>
              </w:rPr>
            </w:pPr>
            <w:r w:rsidRPr="00FB67CD">
              <w:rPr>
                <w:rFonts w:asciiTheme="majorBidi" w:eastAsia="Open Sans" w:hAnsiTheme="majorBidi" w:cstheme="majorBidi"/>
                <w:b/>
                <w:bCs/>
                <w:color w:val="000000"/>
                <w:sz w:val="22"/>
                <w:szCs w:val="22"/>
                <w:rtl/>
                <w:lang w:eastAsia="ar" w:bidi="ar-MA"/>
              </w:rPr>
              <w:t>مناقشة يديرها المعلم:</w:t>
            </w:r>
            <w:r w:rsidRPr="00FB67CD">
              <w:rPr>
                <w:rFonts w:asciiTheme="majorBidi" w:eastAsia="Open Sans" w:hAnsiTheme="majorBidi" w:cstheme="majorBidi"/>
                <w:color w:val="000000"/>
                <w:sz w:val="22"/>
                <w:szCs w:val="22"/>
                <w:rtl/>
                <w:lang w:eastAsia="ar" w:bidi="ar-MA"/>
              </w:rPr>
              <w:t xml:space="preserve"> تُناقش الطرق التي بها يعزز المتخصصين عملية الدمج.</w:t>
            </w:r>
          </w:p>
          <w:p w14:paraId="5380C291" w14:textId="39F9A038" w:rsidR="00E278C7" w:rsidRPr="00FB67CD" w:rsidRDefault="00E278C7" w:rsidP="005C4EB3">
            <w:pPr>
              <w:widowControl w:val="0"/>
              <w:numPr>
                <w:ilvl w:val="0"/>
                <w:numId w:val="11"/>
              </w:numPr>
              <w:pBdr>
                <w:top w:val="nil"/>
                <w:left w:val="nil"/>
                <w:bottom w:val="nil"/>
                <w:right w:val="nil"/>
                <w:between w:val="nil"/>
              </w:pBdr>
              <w:bidi/>
              <w:spacing w:before="80" w:after="60" w:line="360" w:lineRule="auto"/>
              <w:ind w:left="325"/>
              <w:rPr>
                <w:rFonts w:asciiTheme="majorBidi" w:hAnsiTheme="majorBidi" w:cstheme="majorBidi"/>
                <w:color w:val="000000"/>
                <w:sz w:val="22"/>
                <w:szCs w:val="22"/>
              </w:rPr>
            </w:pPr>
            <w:r w:rsidRPr="00FB67CD">
              <w:rPr>
                <w:rFonts w:asciiTheme="majorBidi" w:eastAsia="Open Sans" w:hAnsiTheme="majorBidi" w:cstheme="majorBidi"/>
                <w:b/>
                <w:bCs/>
                <w:color w:val="000000"/>
                <w:sz w:val="22"/>
                <w:szCs w:val="22"/>
                <w:rtl/>
                <w:lang w:eastAsia="ar" w:bidi="ar-MA"/>
              </w:rPr>
              <w:t xml:space="preserve">المتحدث الضيف: </w:t>
            </w:r>
            <w:r w:rsidRPr="00FB67CD">
              <w:rPr>
                <w:rFonts w:asciiTheme="majorBidi" w:eastAsia="Open Sans" w:hAnsiTheme="majorBidi" w:cstheme="majorBidi"/>
                <w:color w:val="000000"/>
                <w:sz w:val="22"/>
                <w:szCs w:val="22"/>
                <w:rtl/>
                <w:lang w:eastAsia="ar" w:bidi="ar-MA"/>
              </w:rPr>
              <w:t>تُرتب زيارة من أحد المتخصصين في لغة نظام ماكاتون أو من خبير في دعم الأشخاص</w:t>
            </w:r>
            <w:r w:rsidR="00361FD9">
              <w:rPr>
                <w:rFonts w:asciiTheme="majorBidi" w:eastAsia="Open Sans" w:hAnsiTheme="majorBidi" w:cstheme="majorBidi" w:hint="cs"/>
                <w:color w:val="000000"/>
                <w:sz w:val="22"/>
                <w:szCs w:val="22"/>
                <w:rtl/>
                <w:lang w:eastAsia="ar" w:bidi="ar-MA"/>
              </w:rPr>
              <w:t xml:space="preserve"> الذين</w:t>
            </w:r>
            <w:r w:rsidRPr="00FB67CD">
              <w:rPr>
                <w:rFonts w:asciiTheme="majorBidi" w:eastAsia="Open Sans" w:hAnsiTheme="majorBidi" w:cstheme="majorBidi"/>
                <w:color w:val="000000"/>
                <w:sz w:val="22"/>
                <w:szCs w:val="22"/>
                <w:rtl/>
                <w:lang w:eastAsia="ar" w:bidi="ar-MA"/>
              </w:rPr>
              <w:t xml:space="preserve"> يعانون ضعف البصر. </w:t>
            </w:r>
            <w:r w:rsidR="00361FD9">
              <w:rPr>
                <w:rFonts w:asciiTheme="majorBidi" w:eastAsia="Open Sans" w:hAnsiTheme="majorBidi" w:cstheme="majorBidi" w:hint="cs"/>
                <w:color w:val="000000"/>
                <w:sz w:val="22"/>
                <w:szCs w:val="22"/>
                <w:rtl/>
                <w:lang w:eastAsia="ar" w:bidi="ar-MA"/>
              </w:rPr>
              <w:t>و</w:t>
            </w:r>
            <w:r w:rsidRPr="00FB67CD">
              <w:rPr>
                <w:rFonts w:asciiTheme="majorBidi" w:eastAsia="Open Sans" w:hAnsiTheme="majorBidi" w:cstheme="majorBidi"/>
                <w:color w:val="000000"/>
                <w:sz w:val="22"/>
                <w:szCs w:val="22"/>
                <w:rtl/>
                <w:lang w:eastAsia="ar" w:bidi="ar-MA"/>
              </w:rPr>
              <w:t xml:space="preserve">يُشجع المتعلم على تحضير الأسئلة لطرحها على المتخصص في أثناء زيارته. </w:t>
            </w:r>
          </w:p>
          <w:p w14:paraId="0DB50F6B" w14:textId="23D7328B" w:rsidR="00E278C7" w:rsidRPr="00FB67CD" w:rsidRDefault="00E278C7" w:rsidP="005C4EB3">
            <w:pPr>
              <w:numPr>
                <w:ilvl w:val="0"/>
                <w:numId w:val="11"/>
              </w:numPr>
              <w:pBdr>
                <w:top w:val="nil"/>
                <w:left w:val="nil"/>
                <w:bottom w:val="nil"/>
                <w:right w:val="nil"/>
                <w:between w:val="nil"/>
              </w:pBdr>
              <w:tabs>
                <w:tab w:val="left" w:pos="340"/>
              </w:tabs>
              <w:bidi/>
              <w:spacing w:before="60" w:after="60" w:line="360" w:lineRule="auto"/>
              <w:ind w:left="325"/>
              <w:rPr>
                <w:rFonts w:asciiTheme="majorBidi" w:hAnsiTheme="majorBidi" w:cstheme="majorBidi"/>
                <w:b/>
                <w:color w:val="000000"/>
                <w:sz w:val="22"/>
                <w:szCs w:val="22"/>
              </w:rPr>
            </w:pPr>
            <w:r w:rsidRPr="00FB67CD">
              <w:rPr>
                <w:rFonts w:asciiTheme="majorBidi" w:eastAsia="Open Sans" w:hAnsiTheme="majorBidi" w:cstheme="majorBidi"/>
                <w:b/>
                <w:bCs/>
                <w:color w:val="000000"/>
                <w:sz w:val="22"/>
                <w:szCs w:val="22"/>
                <w:rtl/>
                <w:lang w:eastAsia="ar" w:bidi="ar-MA"/>
              </w:rPr>
              <w:t>نشاط للمجموعة بكاملها:</w:t>
            </w:r>
            <w:r w:rsidRPr="00FB67CD">
              <w:rPr>
                <w:rFonts w:asciiTheme="majorBidi" w:eastAsia="Open Sans" w:hAnsiTheme="majorBidi" w:cstheme="majorBidi"/>
                <w:color w:val="000000"/>
                <w:sz w:val="22"/>
                <w:szCs w:val="22"/>
                <w:rtl/>
                <w:lang w:eastAsia="ar" w:bidi="ar-MA"/>
              </w:rPr>
              <w:t xml:space="preserve"> تُعقد جلسة سؤال وجواب مع المتحدث الضيف.</w:t>
            </w:r>
          </w:p>
          <w:p w14:paraId="761D2E12" w14:textId="0D354AC5" w:rsidR="00E278C7" w:rsidRPr="00FB67CD" w:rsidRDefault="00E278C7" w:rsidP="005C4EB3">
            <w:pPr>
              <w:numPr>
                <w:ilvl w:val="0"/>
                <w:numId w:val="11"/>
              </w:numPr>
              <w:pBdr>
                <w:top w:val="nil"/>
                <w:left w:val="nil"/>
                <w:bottom w:val="nil"/>
                <w:right w:val="nil"/>
                <w:between w:val="nil"/>
              </w:pBdr>
              <w:tabs>
                <w:tab w:val="left" w:pos="340"/>
              </w:tabs>
              <w:bidi/>
              <w:spacing w:before="60" w:after="60" w:line="360" w:lineRule="auto"/>
              <w:ind w:left="325"/>
              <w:rPr>
                <w:rFonts w:asciiTheme="majorBidi" w:hAnsiTheme="majorBidi" w:cstheme="majorBidi"/>
                <w:b/>
                <w:color w:val="000000"/>
                <w:sz w:val="22"/>
                <w:szCs w:val="22"/>
              </w:rPr>
            </w:pPr>
            <w:r w:rsidRPr="00FB67CD">
              <w:rPr>
                <w:rFonts w:asciiTheme="majorBidi" w:eastAsia="Open Sans" w:hAnsiTheme="majorBidi" w:cstheme="majorBidi"/>
                <w:b/>
                <w:bCs/>
                <w:color w:val="000000"/>
                <w:sz w:val="22"/>
                <w:szCs w:val="22"/>
                <w:rtl/>
                <w:lang w:eastAsia="ar" w:bidi="ar-MA"/>
              </w:rPr>
              <w:t>مناقشة عامة</w:t>
            </w:r>
            <w:r w:rsidRPr="00FB67CD">
              <w:rPr>
                <w:rFonts w:asciiTheme="majorBidi" w:eastAsia="Open Sans" w:hAnsiTheme="majorBidi" w:cstheme="majorBidi"/>
                <w:color w:val="000000"/>
                <w:sz w:val="22"/>
                <w:szCs w:val="22"/>
                <w:rtl/>
                <w:lang w:eastAsia="ar" w:bidi="ar-MA"/>
              </w:rPr>
              <w:t xml:space="preserve"> </w:t>
            </w:r>
            <w:r w:rsidRPr="00FB67CD">
              <w:rPr>
                <w:rFonts w:asciiTheme="majorBidi" w:eastAsia="Open Sans" w:hAnsiTheme="majorBidi" w:cstheme="majorBidi"/>
                <w:b/>
                <w:bCs/>
                <w:color w:val="000000"/>
                <w:sz w:val="22"/>
                <w:szCs w:val="22"/>
                <w:rtl/>
                <w:lang w:eastAsia="ar" w:bidi="ar-MA"/>
              </w:rPr>
              <w:t>تحت إشراف المُعلم:</w:t>
            </w:r>
            <w:r w:rsidRPr="00FB67CD">
              <w:rPr>
                <w:rFonts w:asciiTheme="majorBidi" w:eastAsia="Open Sans" w:hAnsiTheme="majorBidi" w:cstheme="majorBidi"/>
                <w:color w:val="000000"/>
                <w:sz w:val="22"/>
                <w:szCs w:val="22"/>
                <w:rtl/>
                <w:lang w:eastAsia="ar" w:bidi="ar-MA"/>
              </w:rPr>
              <w:t xml:space="preserve"> تهدف إلى تصحيح أي فهم مغلوط لدى المتعلمين.</w:t>
            </w:r>
          </w:p>
        </w:tc>
        <w:tc>
          <w:tcPr>
            <w:tcW w:w="2269" w:type="dxa"/>
          </w:tcPr>
          <w:p w14:paraId="1880382B" w14:textId="6B68C265" w:rsidR="007E4FAB" w:rsidRPr="00FB67CD" w:rsidRDefault="007E4FAB"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نتاج التعلم ج3 في وحدة الكتاب المدرسي</w:t>
            </w:r>
          </w:p>
          <w:p w14:paraId="0B9D5290" w14:textId="2493CE14" w:rsidR="007E4FAB" w:rsidRPr="00FB67CD" w:rsidRDefault="000D4E65"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المتحدث الضيف</w:t>
            </w:r>
          </w:p>
          <w:p w14:paraId="587D5D34" w14:textId="235BEC2D" w:rsidR="00E278C7" w:rsidRPr="00FB67CD" w:rsidRDefault="00E278C7"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مذكرات تحتوي على فراغات</w:t>
            </w:r>
          </w:p>
        </w:tc>
      </w:tr>
      <w:tr w:rsidR="00E278C7" w:rsidRPr="00FB67CD" w14:paraId="622F2472" w14:textId="77777777" w:rsidTr="00361FD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346"/>
        </w:trPr>
        <w:tc>
          <w:tcPr>
            <w:tcW w:w="913" w:type="dxa"/>
          </w:tcPr>
          <w:p w14:paraId="6C093CC2" w14:textId="77777777" w:rsidR="00E278C7" w:rsidRPr="00FB67CD" w:rsidRDefault="00E278C7" w:rsidP="005C4EB3">
            <w:pPr>
              <w:pBdr>
                <w:top w:val="nil"/>
                <w:left w:val="nil"/>
                <w:bottom w:val="nil"/>
                <w:right w:val="nil"/>
                <w:between w:val="nil"/>
              </w:pBdr>
              <w:bidi/>
              <w:spacing w:before="60" w:after="0" w:line="360" w:lineRule="auto"/>
              <w:jc w:val="center"/>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23</w:t>
            </w:r>
          </w:p>
        </w:tc>
        <w:tc>
          <w:tcPr>
            <w:tcW w:w="2880" w:type="dxa"/>
          </w:tcPr>
          <w:p w14:paraId="396CE1FA" w14:textId="134DA34A" w:rsidR="00E278C7" w:rsidRPr="00FB67CD" w:rsidRDefault="00E278C7" w:rsidP="005C4EB3">
            <w:pPr>
              <w:pBdr>
                <w:top w:val="nil"/>
                <w:left w:val="nil"/>
                <w:bottom w:val="nil"/>
                <w:right w:val="nil"/>
                <w:between w:val="nil"/>
              </w:pBdr>
              <w:tabs>
                <w:tab w:val="left" w:pos="0"/>
              </w:tabs>
              <w:bidi/>
              <w:spacing w:before="60" w:after="60" w:line="360" w:lineRule="auto"/>
              <w:rPr>
                <w:rFonts w:asciiTheme="majorBidi" w:eastAsia="Open Sans" w:hAnsiTheme="majorBidi" w:cstheme="majorBidi"/>
                <w:b/>
                <w:color w:val="000000"/>
                <w:sz w:val="22"/>
                <w:szCs w:val="22"/>
              </w:rPr>
            </w:pPr>
            <w:r w:rsidRPr="00FB67CD">
              <w:rPr>
                <w:rFonts w:asciiTheme="majorBidi" w:eastAsia="Open Sans" w:hAnsiTheme="majorBidi" w:cstheme="majorBidi"/>
                <w:b/>
                <w:bCs/>
                <w:color w:val="000000"/>
                <w:sz w:val="22"/>
                <w:szCs w:val="22"/>
                <w:rtl/>
                <w:lang w:eastAsia="ar" w:bidi="ar-MA"/>
              </w:rPr>
              <w:t>مراجعة</w:t>
            </w:r>
            <w:r w:rsidRPr="00FB67CD">
              <w:rPr>
                <w:rFonts w:asciiTheme="majorBidi" w:eastAsia="Open Sans" w:hAnsiTheme="majorBidi" w:cstheme="majorBidi"/>
                <w:color w:val="000000"/>
                <w:sz w:val="22"/>
                <w:szCs w:val="22"/>
                <w:rtl/>
                <w:lang w:eastAsia="ar" w:bidi="ar-MA"/>
              </w:rPr>
              <w:t xml:space="preserve"> </w:t>
            </w:r>
            <w:r w:rsidRPr="00FB67CD">
              <w:rPr>
                <w:rFonts w:asciiTheme="majorBidi" w:eastAsia="Open Sans" w:hAnsiTheme="majorBidi" w:cstheme="majorBidi"/>
                <w:b/>
                <w:bCs/>
                <w:color w:val="000000"/>
                <w:sz w:val="22"/>
                <w:szCs w:val="22"/>
                <w:rtl/>
                <w:lang w:eastAsia="ar" w:bidi="ar-MA"/>
              </w:rPr>
              <w:t xml:space="preserve">نتاجا التعلم ب ج </w:t>
            </w:r>
            <w:r w:rsidRPr="00FB67CD">
              <w:rPr>
                <w:rFonts w:asciiTheme="majorBidi" w:eastAsia="Open Sans" w:hAnsiTheme="majorBidi" w:cstheme="majorBidi"/>
                <w:b/>
                <w:bCs/>
                <w:color w:val="000000"/>
                <w:sz w:val="22"/>
                <w:szCs w:val="22"/>
                <w:rtl/>
                <w:lang w:eastAsia="ar" w:bidi="ar-MA"/>
              </w:rPr>
              <w:br/>
            </w:r>
          </w:p>
          <w:p w14:paraId="21260545" w14:textId="77777777" w:rsidR="00E278C7" w:rsidRPr="00FB67CD" w:rsidRDefault="00E278C7" w:rsidP="005C4EB3">
            <w:pPr>
              <w:pBdr>
                <w:top w:val="nil"/>
                <w:left w:val="nil"/>
                <w:bottom w:val="nil"/>
                <w:right w:val="nil"/>
                <w:between w:val="nil"/>
              </w:pBdr>
              <w:tabs>
                <w:tab w:val="left" w:pos="340"/>
              </w:tabs>
              <w:bidi/>
              <w:spacing w:before="60" w:after="60" w:line="360" w:lineRule="auto"/>
              <w:ind w:left="397" w:hanging="397"/>
              <w:rPr>
                <w:rFonts w:asciiTheme="majorBidi" w:eastAsia="Open Sans" w:hAnsiTheme="majorBidi" w:cstheme="majorBidi"/>
                <w:color w:val="000000"/>
                <w:sz w:val="22"/>
                <w:szCs w:val="22"/>
              </w:rPr>
            </w:pPr>
            <w:r w:rsidRPr="00FB67CD">
              <w:rPr>
                <w:rFonts w:asciiTheme="majorBidi" w:eastAsia="Open Sans" w:hAnsiTheme="majorBidi" w:cstheme="majorBidi"/>
                <w:b/>
                <w:bCs/>
                <w:color w:val="000000"/>
                <w:sz w:val="22"/>
                <w:szCs w:val="22"/>
                <w:rtl/>
                <w:lang w:eastAsia="ar" w:bidi="ar-MA"/>
              </w:rPr>
              <w:t>الواجب رقم 2</w:t>
            </w:r>
          </w:p>
        </w:tc>
        <w:tc>
          <w:tcPr>
            <w:tcW w:w="1305" w:type="dxa"/>
          </w:tcPr>
          <w:p w14:paraId="5C0CD98D" w14:textId="77777777" w:rsidR="00681516" w:rsidRPr="00FB67CD" w:rsidRDefault="00E278C7" w:rsidP="005C4EB3">
            <w:pPr>
              <w:pBdr>
                <w:top w:val="nil"/>
                <w:left w:val="nil"/>
                <w:bottom w:val="nil"/>
                <w:right w:val="nil"/>
                <w:between w:val="nil"/>
              </w:pBdr>
              <w:bidi/>
              <w:spacing w:before="80" w:after="80" w:line="360" w:lineRule="auto"/>
              <w:rPr>
                <w:rFonts w:asciiTheme="majorBidi" w:eastAsia="Open Sans" w:hAnsiTheme="majorBidi" w:cstheme="majorBidi"/>
                <w:bCs/>
                <w:color w:val="000000"/>
                <w:sz w:val="22"/>
                <w:szCs w:val="22"/>
              </w:rPr>
            </w:pPr>
            <w:r w:rsidRPr="00FB67CD">
              <w:rPr>
                <w:rFonts w:asciiTheme="majorBidi" w:eastAsia="Open Sans" w:hAnsiTheme="majorBidi" w:cstheme="majorBidi"/>
                <w:color w:val="000000"/>
                <w:sz w:val="22"/>
                <w:szCs w:val="22"/>
                <w:rtl/>
                <w:lang w:eastAsia="ar" w:bidi="ar-MA"/>
              </w:rPr>
              <w:t>دراسة مستقلة</w:t>
            </w:r>
          </w:p>
          <w:p w14:paraId="4AA4EC8D" w14:textId="176D6D75" w:rsidR="00E278C7" w:rsidRPr="00FB67CD" w:rsidRDefault="0029384C" w:rsidP="005C4EB3">
            <w:pPr>
              <w:pBdr>
                <w:top w:val="nil"/>
                <w:left w:val="nil"/>
                <w:bottom w:val="nil"/>
                <w:right w:val="nil"/>
                <w:between w:val="nil"/>
              </w:pBdr>
              <w:bidi/>
              <w:spacing w:before="80" w:after="80" w:line="360" w:lineRule="auto"/>
              <w:rPr>
                <w:rFonts w:asciiTheme="majorBidi" w:eastAsia="Open Sans" w:hAnsiTheme="majorBidi" w:cstheme="majorBidi"/>
                <w:bCs/>
                <w:color w:val="000000"/>
                <w:sz w:val="22"/>
                <w:szCs w:val="22"/>
              </w:rPr>
            </w:pPr>
            <w:r w:rsidRPr="00FB67CD">
              <w:rPr>
                <w:rFonts w:asciiTheme="majorBidi" w:eastAsia="Open Sans" w:hAnsiTheme="majorBidi" w:cstheme="majorBidi"/>
                <w:color w:val="000000"/>
                <w:sz w:val="22"/>
                <w:szCs w:val="22"/>
                <w:rtl/>
                <w:lang w:eastAsia="ar" w:bidi="ar-MA"/>
              </w:rPr>
              <w:t>التقييم الداخلي</w:t>
            </w:r>
          </w:p>
        </w:tc>
        <w:tc>
          <w:tcPr>
            <w:tcW w:w="6776" w:type="dxa"/>
          </w:tcPr>
          <w:p w14:paraId="3413B7D0" w14:textId="6157C831" w:rsidR="00E278C7" w:rsidRPr="00FB67CD" w:rsidRDefault="00E278C7" w:rsidP="005C4EB3">
            <w:pPr>
              <w:numPr>
                <w:ilvl w:val="0"/>
                <w:numId w:val="6"/>
              </w:numPr>
              <w:pBdr>
                <w:top w:val="nil"/>
                <w:left w:val="nil"/>
                <w:bottom w:val="nil"/>
                <w:right w:val="nil"/>
                <w:between w:val="nil"/>
              </w:pBdr>
              <w:tabs>
                <w:tab w:val="left" w:pos="340"/>
              </w:tabs>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b/>
                <w:bCs/>
                <w:color w:val="000000"/>
                <w:sz w:val="22"/>
                <w:szCs w:val="22"/>
                <w:rtl/>
                <w:lang w:eastAsia="ar" w:bidi="ar-MA"/>
              </w:rPr>
              <w:t>يَعرض المعلم الجلسة.</w:t>
            </w:r>
          </w:p>
          <w:p w14:paraId="737F7130" w14:textId="67C5FBBC" w:rsidR="00E278C7" w:rsidRPr="00FB67CD" w:rsidRDefault="00E278C7" w:rsidP="005C4EB3">
            <w:pPr>
              <w:numPr>
                <w:ilvl w:val="0"/>
                <w:numId w:val="6"/>
              </w:numPr>
              <w:pBdr>
                <w:top w:val="nil"/>
                <w:left w:val="nil"/>
                <w:bottom w:val="nil"/>
                <w:right w:val="nil"/>
                <w:between w:val="nil"/>
              </w:pBdr>
              <w:tabs>
                <w:tab w:val="left" w:pos="340"/>
              </w:tabs>
              <w:bidi/>
              <w:spacing w:before="60" w:after="60" w:line="360" w:lineRule="auto"/>
              <w:rPr>
                <w:rFonts w:asciiTheme="majorBidi" w:hAnsiTheme="majorBidi" w:cstheme="majorBidi"/>
                <w:b/>
                <w:color w:val="000000"/>
                <w:sz w:val="22"/>
                <w:szCs w:val="22"/>
              </w:rPr>
            </w:pPr>
            <w:r w:rsidRPr="00FB67CD">
              <w:rPr>
                <w:rFonts w:asciiTheme="majorBidi" w:eastAsia="Open Sans" w:hAnsiTheme="majorBidi" w:cstheme="majorBidi"/>
                <w:b/>
                <w:bCs/>
                <w:color w:val="000000"/>
                <w:sz w:val="22"/>
                <w:szCs w:val="22"/>
                <w:rtl/>
                <w:lang w:eastAsia="ar" w:bidi="ar-MA"/>
              </w:rPr>
              <w:t>يراجع المعلم نتاجا التعلم ب ج.</w:t>
            </w:r>
          </w:p>
          <w:p w14:paraId="7B263B57" w14:textId="77777777" w:rsidR="00E278C7" w:rsidRPr="00FB67CD" w:rsidRDefault="00E278C7" w:rsidP="005C4EB3">
            <w:pPr>
              <w:numPr>
                <w:ilvl w:val="0"/>
                <w:numId w:val="6"/>
              </w:numPr>
              <w:pBdr>
                <w:top w:val="nil"/>
                <w:left w:val="nil"/>
                <w:bottom w:val="nil"/>
                <w:right w:val="nil"/>
                <w:between w:val="nil"/>
              </w:pBdr>
              <w:tabs>
                <w:tab w:val="left" w:pos="340"/>
              </w:tabs>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b/>
                <w:bCs/>
                <w:color w:val="000000"/>
                <w:sz w:val="22"/>
                <w:szCs w:val="22"/>
                <w:rtl/>
                <w:lang w:eastAsia="ar" w:bidi="ar-MA"/>
              </w:rPr>
              <w:t>على المعلّم أن يعلن عن:</w:t>
            </w:r>
            <w:r w:rsidRPr="00FB67CD">
              <w:rPr>
                <w:rFonts w:asciiTheme="majorBidi" w:eastAsia="Open Sans" w:hAnsiTheme="majorBidi" w:cstheme="majorBidi"/>
                <w:color w:val="000000"/>
                <w:sz w:val="22"/>
                <w:szCs w:val="22"/>
                <w:rtl/>
                <w:lang w:eastAsia="ar" w:bidi="ar-MA"/>
              </w:rPr>
              <w:t xml:space="preserve"> الواجب رقم 2</w:t>
            </w:r>
          </w:p>
          <w:p w14:paraId="04BF7105" w14:textId="77777777" w:rsidR="00E278C7" w:rsidRPr="00FB67CD" w:rsidRDefault="00E278C7" w:rsidP="005C4EB3">
            <w:pPr>
              <w:numPr>
                <w:ilvl w:val="0"/>
                <w:numId w:val="6"/>
              </w:numPr>
              <w:pBdr>
                <w:top w:val="nil"/>
                <w:left w:val="nil"/>
                <w:bottom w:val="nil"/>
                <w:right w:val="nil"/>
                <w:between w:val="nil"/>
              </w:pBdr>
              <w:tabs>
                <w:tab w:val="left" w:pos="340"/>
              </w:tabs>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يبدأ المتعلمون في حل الواجب رقم 2.</w:t>
            </w:r>
          </w:p>
        </w:tc>
        <w:tc>
          <w:tcPr>
            <w:tcW w:w="2269" w:type="dxa"/>
          </w:tcPr>
          <w:p w14:paraId="072408D6" w14:textId="77777777" w:rsidR="007E4FAB" w:rsidRPr="00FB67CD" w:rsidRDefault="007E4FAB"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عرض المعلم</w:t>
            </w:r>
          </w:p>
          <w:p w14:paraId="0C73AAAD" w14:textId="764AA5EA" w:rsidR="007E4FAB" w:rsidRPr="00FB67CD" w:rsidRDefault="007E4FAB"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(الشرائح من 21 إلى 29)</w:t>
            </w:r>
          </w:p>
          <w:p w14:paraId="7CFAE6FF" w14:textId="329AE4AD" w:rsidR="007E4FAB" w:rsidRPr="00FB67CD" w:rsidRDefault="007E4FAB"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نتاجات التعلم ب1–ج3 في وحدة الكتاب المدرسي.</w:t>
            </w:r>
          </w:p>
          <w:p w14:paraId="3F5F7C65" w14:textId="5F9F4A86" w:rsidR="00E278C7" w:rsidRPr="00FB67CD" w:rsidRDefault="00E278C7"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ملفات الصف الدراسي</w:t>
            </w:r>
          </w:p>
          <w:p w14:paraId="4D3415A4" w14:textId="77777777" w:rsidR="00E278C7" w:rsidRPr="00FB67CD" w:rsidRDefault="00E278C7"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الواجب رقم 2</w:t>
            </w:r>
          </w:p>
        </w:tc>
      </w:tr>
      <w:tr w:rsidR="00E278C7" w:rsidRPr="00FB67CD" w14:paraId="54B2E626" w14:textId="77777777" w:rsidTr="00361FD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346"/>
        </w:trPr>
        <w:tc>
          <w:tcPr>
            <w:tcW w:w="913" w:type="dxa"/>
            <w:tcBorders>
              <w:bottom w:val="single" w:sz="4" w:space="0" w:color="000000"/>
            </w:tcBorders>
          </w:tcPr>
          <w:p w14:paraId="45960A85" w14:textId="77777777" w:rsidR="00E278C7" w:rsidRPr="00FB67CD" w:rsidRDefault="00E278C7" w:rsidP="005C4EB3">
            <w:pPr>
              <w:pBdr>
                <w:top w:val="nil"/>
                <w:left w:val="nil"/>
                <w:bottom w:val="nil"/>
                <w:right w:val="nil"/>
                <w:between w:val="nil"/>
              </w:pBdr>
              <w:bidi/>
              <w:spacing w:before="60" w:after="0" w:line="360" w:lineRule="auto"/>
              <w:jc w:val="center"/>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24</w:t>
            </w:r>
          </w:p>
        </w:tc>
        <w:tc>
          <w:tcPr>
            <w:tcW w:w="2880" w:type="dxa"/>
            <w:tcBorders>
              <w:bottom w:val="single" w:sz="4" w:space="0" w:color="000000"/>
            </w:tcBorders>
          </w:tcPr>
          <w:p w14:paraId="281E79BE" w14:textId="77777777" w:rsidR="00E278C7" w:rsidRPr="00FB67CD" w:rsidRDefault="00E278C7" w:rsidP="005C4EB3">
            <w:pPr>
              <w:pBdr>
                <w:top w:val="nil"/>
                <w:left w:val="nil"/>
                <w:bottom w:val="nil"/>
                <w:right w:val="nil"/>
                <w:between w:val="nil"/>
              </w:pBdr>
              <w:tabs>
                <w:tab w:val="left" w:pos="340"/>
              </w:tabs>
              <w:bidi/>
              <w:spacing w:before="60" w:after="60" w:line="360" w:lineRule="auto"/>
              <w:ind w:left="397" w:hanging="397"/>
              <w:rPr>
                <w:rFonts w:asciiTheme="majorBidi" w:eastAsia="Open Sans" w:hAnsiTheme="majorBidi" w:cstheme="majorBidi"/>
                <w:color w:val="000000"/>
                <w:sz w:val="22"/>
                <w:szCs w:val="22"/>
              </w:rPr>
            </w:pPr>
            <w:r w:rsidRPr="00FB67CD">
              <w:rPr>
                <w:rFonts w:asciiTheme="majorBidi" w:eastAsia="Open Sans" w:hAnsiTheme="majorBidi" w:cstheme="majorBidi"/>
                <w:b/>
                <w:bCs/>
                <w:color w:val="000000"/>
                <w:sz w:val="22"/>
                <w:szCs w:val="22"/>
                <w:rtl/>
                <w:lang w:eastAsia="ar" w:bidi="ar-MA"/>
              </w:rPr>
              <w:t>الواجب رقم 2</w:t>
            </w:r>
          </w:p>
        </w:tc>
        <w:tc>
          <w:tcPr>
            <w:tcW w:w="1305" w:type="dxa"/>
            <w:tcBorders>
              <w:bottom w:val="single" w:sz="4" w:space="0" w:color="000000"/>
            </w:tcBorders>
          </w:tcPr>
          <w:p w14:paraId="40E19905" w14:textId="77777777" w:rsidR="00681516" w:rsidRPr="00FB67CD" w:rsidRDefault="00E278C7" w:rsidP="005C4EB3">
            <w:pPr>
              <w:pBdr>
                <w:top w:val="nil"/>
                <w:left w:val="nil"/>
                <w:bottom w:val="nil"/>
                <w:right w:val="nil"/>
                <w:between w:val="nil"/>
              </w:pBdr>
              <w:bidi/>
              <w:spacing w:before="80" w:after="80" w:line="360" w:lineRule="auto"/>
              <w:rPr>
                <w:rFonts w:asciiTheme="majorBidi" w:eastAsia="Open Sans" w:hAnsiTheme="majorBidi" w:cstheme="majorBidi"/>
                <w:bCs/>
                <w:color w:val="000000"/>
                <w:sz w:val="22"/>
                <w:szCs w:val="22"/>
              </w:rPr>
            </w:pPr>
            <w:r w:rsidRPr="00FB67CD">
              <w:rPr>
                <w:rFonts w:asciiTheme="majorBidi" w:eastAsia="Open Sans" w:hAnsiTheme="majorBidi" w:cstheme="majorBidi"/>
                <w:color w:val="000000"/>
                <w:sz w:val="22"/>
                <w:szCs w:val="22"/>
                <w:rtl/>
                <w:lang w:eastAsia="ar" w:bidi="ar-MA"/>
              </w:rPr>
              <w:t>دراسة مستقلة</w:t>
            </w:r>
          </w:p>
          <w:p w14:paraId="3431374E" w14:textId="2A315048" w:rsidR="00E278C7" w:rsidRPr="00FB67CD" w:rsidRDefault="0029384C" w:rsidP="005C4EB3">
            <w:pPr>
              <w:pBdr>
                <w:top w:val="nil"/>
                <w:left w:val="nil"/>
                <w:bottom w:val="nil"/>
                <w:right w:val="nil"/>
                <w:between w:val="nil"/>
              </w:pBdr>
              <w:bidi/>
              <w:spacing w:before="80" w:after="80" w:line="360" w:lineRule="auto"/>
              <w:rPr>
                <w:rFonts w:asciiTheme="majorBidi" w:eastAsia="Open Sans" w:hAnsiTheme="majorBidi" w:cstheme="majorBidi"/>
                <w:bCs/>
                <w:color w:val="000000"/>
                <w:sz w:val="22"/>
                <w:szCs w:val="22"/>
              </w:rPr>
            </w:pPr>
            <w:r w:rsidRPr="00FB67CD">
              <w:rPr>
                <w:rFonts w:asciiTheme="majorBidi" w:eastAsia="Open Sans" w:hAnsiTheme="majorBidi" w:cstheme="majorBidi"/>
                <w:color w:val="000000"/>
                <w:sz w:val="22"/>
                <w:szCs w:val="22"/>
                <w:rtl/>
                <w:lang w:eastAsia="ar" w:bidi="ar-MA"/>
              </w:rPr>
              <w:t>التقييم الداخلي</w:t>
            </w:r>
          </w:p>
        </w:tc>
        <w:tc>
          <w:tcPr>
            <w:tcW w:w="6776" w:type="dxa"/>
            <w:tcBorders>
              <w:bottom w:val="single" w:sz="4" w:space="0" w:color="000000"/>
            </w:tcBorders>
          </w:tcPr>
          <w:p w14:paraId="5F237789" w14:textId="5545C4D0" w:rsidR="00E278C7" w:rsidRPr="00FB67CD" w:rsidRDefault="00E278C7" w:rsidP="005C4EB3">
            <w:pPr>
              <w:numPr>
                <w:ilvl w:val="0"/>
                <w:numId w:val="6"/>
              </w:numPr>
              <w:pBdr>
                <w:top w:val="nil"/>
                <w:left w:val="nil"/>
                <w:bottom w:val="nil"/>
                <w:right w:val="nil"/>
                <w:between w:val="nil"/>
              </w:pBdr>
              <w:tabs>
                <w:tab w:val="left" w:pos="340"/>
              </w:tabs>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يَعرض المعلم الجلسة.</w:t>
            </w:r>
          </w:p>
          <w:p w14:paraId="6EADB88E" w14:textId="709C4CE1" w:rsidR="00E278C7" w:rsidRPr="00FB67CD" w:rsidRDefault="00E278C7" w:rsidP="005C4EB3">
            <w:pPr>
              <w:numPr>
                <w:ilvl w:val="0"/>
                <w:numId w:val="6"/>
              </w:numPr>
              <w:pBdr>
                <w:top w:val="nil"/>
                <w:left w:val="nil"/>
                <w:bottom w:val="nil"/>
                <w:right w:val="nil"/>
                <w:between w:val="nil"/>
              </w:pBdr>
              <w:tabs>
                <w:tab w:val="left" w:pos="340"/>
              </w:tabs>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يحل المتعلمون الواجب رقم 2.</w:t>
            </w:r>
          </w:p>
        </w:tc>
        <w:tc>
          <w:tcPr>
            <w:tcW w:w="2269" w:type="dxa"/>
            <w:tcBorders>
              <w:bottom w:val="single" w:sz="4" w:space="0" w:color="000000"/>
            </w:tcBorders>
          </w:tcPr>
          <w:p w14:paraId="198E0E1C" w14:textId="77777777" w:rsidR="00E278C7" w:rsidRPr="00FB67CD" w:rsidRDefault="00E278C7"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ملفات الصف الدراسي</w:t>
            </w:r>
          </w:p>
          <w:p w14:paraId="79BFF8A6" w14:textId="77777777" w:rsidR="00E278C7" w:rsidRPr="00FB67CD" w:rsidRDefault="00E278C7"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الواجب رقم 2</w:t>
            </w:r>
          </w:p>
        </w:tc>
      </w:tr>
      <w:tr w:rsidR="00E278C7" w:rsidRPr="00FB67CD" w14:paraId="5B8517E4" w14:textId="77777777" w:rsidTr="0068151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472"/>
        </w:trPr>
        <w:tc>
          <w:tcPr>
            <w:tcW w:w="14143" w:type="dxa"/>
            <w:gridSpan w:val="5"/>
            <w:tcBorders>
              <w:bottom w:val="single" w:sz="4" w:space="0" w:color="000000"/>
            </w:tcBorders>
            <w:shd w:val="clear" w:color="auto" w:fill="DEEAF6" w:themeFill="accent5" w:themeFillTint="33"/>
          </w:tcPr>
          <w:p w14:paraId="44C52E11" w14:textId="75A747B2" w:rsidR="00E278C7" w:rsidRPr="00FB67CD" w:rsidRDefault="00E278C7" w:rsidP="005C4EB3">
            <w:pPr>
              <w:pBdr>
                <w:top w:val="nil"/>
                <w:left w:val="nil"/>
                <w:bottom w:val="nil"/>
                <w:right w:val="nil"/>
                <w:between w:val="nil"/>
              </w:pBdr>
              <w:tabs>
                <w:tab w:val="left" w:pos="340"/>
              </w:tabs>
              <w:bidi/>
              <w:spacing w:after="0" w:line="360" w:lineRule="auto"/>
              <w:ind w:left="113"/>
              <w:rPr>
                <w:rFonts w:asciiTheme="majorBidi" w:eastAsia="Open Sans" w:hAnsiTheme="majorBidi" w:cstheme="majorBidi"/>
                <w:b/>
                <w:bCs/>
                <w:color w:val="000000"/>
                <w:sz w:val="22"/>
                <w:szCs w:val="22"/>
              </w:rPr>
            </w:pPr>
            <w:r w:rsidRPr="00FB67CD">
              <w:rPr>
                <w:rFonts w:asciiTheme="majorBidi" w:eastAsia="Open Sans" w:hAnsiTheme="majorBidi" w:cstheme="majorBidi"/>
                <w:b/>
                <w:bCs/>
                <w:color w:val="000000"/>
                <w:sz w:val="22"/>
                <w:szCs w:val="22"/>
                <w:rtl/>
                <w:lang w:eastAsia="ar" w:bidi="ar-MA"/>
              </w:rPr>
              <w:lastRenderedPageBreak/>
              <w:t>نتاج التعلم د: القدرة على تنفيذ النشاطات الإبداعية والعلاجية المناسبة</w:t>
            </w:r>
          </w:p>
        </w:tc>
      </w:tr>
      <w:tr w:rsidR="00D01A2C" w:rsidRPr="00FB67CD" w14:paraId="12DCD4EA" w14:textId="77777777" w:rsidTr="00361FD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346"/>
        </w:trPr>
        <w:tc>
          <w:tcPr>
            <w:tcW w:w="913" w:type="dxa"/>
          </w:tcPr>
          <w:p w14:paraId="0E831665" w14:textId="77777777" w:rsidR="00D01A2C" w:rsidRPr="00FB67CD" w:rsidRDefault="00D01A2C" w:rsidP="005C4EB3">
            <w:pPr>
              <w:pBdr>
                <w:top w:val="nil"/>
                <w:left w:val="nil"/>
                <w:bottom w:val="nil"/>
                <w:right w:val="nil"/>
                <w:between w:val="nil"/>
              </w:pBdr>
              <w:bidi/>
              <w:spacing w:before="60" w:after="0" w:line="360" w:lineRule="auto"/>
              <w:jc w:val="center"/>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25</w:t>
            </w:r>
          </w:p>
        </w:tc>
        <w:tc>
          <w:tcPr>
            <w:tcW w:w="2880" w:type="dxa"/>
          </w:tcPr>
          <w:p w14:paraId="55FECA80" w14:textId="77777777" w:rsidR="00D01A2C" w:rsidRPr="00FB67CD" w:rsidRDefault="00D01A2C" w:rsidP="005C4EB3">
            <w:pPr>
              <w:pBdr>
                <w:top w:val="nil"/>
                <w:left w:val="nil"/>
                <w:bottom w:val="nil"/>
                <w:right w:val="nil"/>
                <w:between w:val="nil"/>
              </w:pBdr>
              <w:tabs>
                <w:tab w:val="left" w:pos="0"/>
              </w:tabs>
              <w:bidi/>
              <w:spacing w:before="60" w:after="60" w:line="360" w:lineRule="auto"/>
              <w:rPr>
                <w:rFonts w:asciiTheme="majorBidi" w:eastAsia="Open Sans" w:hAnsiTheme="majorBidi" w:cstheme="majorBidi"/>
                <w:b/>
                <w:color w:val="000000"/>
                <w:sz w:val="22"/>
                <w:szCs w:val="22"/>
              </w:rPr>
            </w:pPr>
            <w:r w:rsidRPr="00FB67CD">
              <w:rPr>
                <w:rFonts w:asciiTheme="majorBidi" w:eastAsia="Open Sans" w:hAnsiTheme="majorBidi" w:cstheme="majorBidi"/>
                <w:b/>
                <w:bCs/>
                <w:color w:val="000000"/>
                <w:sz w:val="22"/>
                <w:szCs w:val="22"/>
                <w:rtl/>
                <w:lang w:eastAsia="ar" w:bidi="ar-MA"/>
              </w:rPr>
              <w:t>د1 العوامل التي تؤثر في اختيار النشاطات</w:t>
            </w:r>
          </w:p>
          <w:p w14:paraId="2AAB77FA" w14:textId="7FCA0BB3" w:rsidR="00D01A2C" w:rsidRPr="00FB67CD" w:rsidRDefault="00D01A2C" w:rsidP="005C4EB3">
            <w:pPr>
              <w:pStyle w:val="ListParagraph"/>
              <w:numPr>
                <w:ilvl w:val="0"/>
                <w:numId w:val="19"/>
              </w:num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rPr>
            </w:pPr>
            <w:r w:rsidRPr="00FB67CD">
              <w:rPr>
                <w:rFonts w:asciiTheme="majorBidi" w:eastAsia="Open Sans" w:hAnsiTheme="majorBidi" w:cstheme="majorBidi"/>
                <w:color w:val="000000"/>
                <w:rtl/>
                <w:lang w:eastAsia="ar" w:bidi="ar-MA"/>
              </w:rPr>
              <w:t>الفوائد المحتملة</w:t>
            </w:r>
          </w:p>
          <w:p w14:paraId="0F2685BE" w14:textId="052FDBD3" w:rsidR="00D01A2C" w:rsidRPr="00FB67CD" w:rsidRDefault="00D01A2C" w:rsidP="005C4EB3">
            <w:pPr>
              <w:pStyle w:val="ListParagraph"/>
              <w:numPr>
                <w:ilvl w:val="0"/>
                <w:numId w:val="19"/>
              </w:num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rPr>
            </w:pPr>
            <w:r w:rsidRPr="00FB67CD">
              <w:rPr>
                <w:rFonts w:asciiTheme="majorBidi" w:eastAsia="Open Sans" w:hAnsiTheme="majorBidi" w:cstheme="majorBidi"/>
                <w:color w:val="000000"/>
                <w:rtl/>
                <w:lang w:eastAsia="ar" w:bidi="ar-MA"/>
              </w:rPr>
              <w:t>الاهتمامات</w:t>
            </w:r>
          </w:p>
          <w:p w14:paraId="53E58E48" w14:textId="77777777" w:rsidR="00D01A2C" w:rsidRPr="00FB67CD" w:rsidRDefault="00D01A2C" w:rsidP="005C4EB3">
            <w:pPr>
              <w:pStyle w:val="ListParagraph"/>
              <w:numPr>
                <w:ilvl w:val="0"/>
                <w:numId w:val="19"/>
              </w:num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rPr>
            </w:pPr>
            <w:r w:rsidRPr="00FB67CD">
              <w:rPr>
                <w:rFonts w:asciiTheme="majorBidi" w:eastAsia="Open Sans" w:hAnsiTheme="majorBidi" w:cstheme="majorBidi"/>
                <w:color w:val="000000"/>
                <w:rtl/>
                <w:lang w:eastAsia="ar" w:bidi="ar-MA"/>
              </w:rPr>
              <w:t>التفضيلات</w:t>
            </w:r>
          </w:p>
          <w:p w14:paraId="28904C34" w14:textId="1810E2A1" w:rsidR="00D01A2C" w:rsidRPr="00FB67CD" w:rsidRDefault="00D01A2C" w:rsidP="005C4EB3">
            <w:pPr>
              <w:pStyle w:val="ListParagraph"/>
              <w:numPr>
                <w:ilvl w:val="0"/>
                <w:numId w:val="19"/>
              </w:num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rPr>
            </w:pPr>
            <w:r w:rsidRPr="00FB67CD">
              <w:rPr>
                <w:rFonts w:asciiTheme="majorBidi" w:eastAsia="Open Sans" w:hAnsiTheme="majorBidi" w:cstheme="majorBidi"/>
                <w:color w:val="000000"/>
                <w:rtl/>
                <w:lang w:eastAsia="ar" w:bidi="ar-MA"/>
              </w:rPr>
              <w:t>السن</w:t>
            </w:r>
          </w:p>
          <w:p w14:paraId="42C83DE2" w14:textId="77777777" w:rsidR="00D01A2C" w:rsidRPr="00FB67CD" w:rsidRDefault="00D01A2C" w:rsidP="005C4EB3">
            <w:pPr>
              <w:pStyle w:val="ListParagraph"/>
              <w:numPr>
                <w:ilvl w:val="0"/>
                <w:numId w:val="19"/>
              </w:num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rPr>
            </w:pPr>
            <w:r w:rsidRPr="00FB67CD">
              <w:rPr>
                <w:rFonts w:asciiTheme="majorBidi" w:eastAsia="Open Sans" w:hAnsiTheme="majorBidi" w:cstheme="majorBidi"/>
                <w:color w:val="000000"/>
                <w:rtl/>
                <w:lang w:eastAsia="ar" w:bidi="ar-MA"/>
              </w:rPr>
              <w:t>القدرة الجسدية</w:t>
            </w:r>
          </w:p>
          <w:p w14:paraId="16FADC86" w14:textId="77777777" w:rsidR="00D01A2C" w:rsidRPr="00FB67CD" w:rsidRDefault="00D01A2C" w:rsidP="005C4EB3">
            <w:pPr>
              <w:pStyle w:val="ListParagraph"/>
              <w:numPr>
                <w:ilvl w:val="0"/>
                <w:numId w:val="19"/>
              </w:num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rPr>
            </w:pPr>
            <w:r w:rsidRPr="00FB67CD">
              <w:rPr>
                <w:rFonts w:asciiTheme="majorBidi" w:eastAsia="Open Sans" w:hAnsiTheme="majorBidi" w:cstheme="majorBidi"/>
                <w:color w:val="000000"/>
                <w:rtl/>
                <w:lang w:eastAsia="ar" w:bidi="ar-MA"/>
              </w:rPr>
              <w:t>القدرة الذهنية</w:t>
            </w:r>
          </w:p>
          <w:p w14:paraId="30EAB6DB" w14:textId="77777777" w:rsidR="00D01A2C" w:rsidRPr="00FB67CD" w:rsidRDefault="00D01A2C" w:rsidP="005C4EB3">
            <w:pPr>
              <w:pStyle w:val="ListParagraph"/>
              <w:numPr>
                <w:ilvl w:val="0"/>
                <w:numId w:val="19"/>
              </w:num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rPr>
            </w:pPr>
            <w:r w:rsidRPr="00FB67CD">
              <w:rPr>
                <w:rFonts w:asciiTheme="majorBidi" w:eastAsia="Open Sans" w:hAnsiTheme="majorBidi" w:cstheme="majorBidi"/>
                <w:color w:val="000000"/>
                <w:rtl/>
                <w:lang w:eastAsia="ar" w:bidi="ar-MA"/>
              </w:rPr>
              <w:t>مهارات التواصل</w:t>
            </w:r>
          </w:p>
          <w:p w14:paraId="3775AF8C" w14:textId="77777777" w:rsidR="00D01A2C" w:rsidRPr="00FB67CD" w:rsidRDefault="00D01A2C" w:rsidP="005C4EB3">
            <w:pPr>
              <w:pStyle w:val="ListParagraph"/>
              <w:numPr>
                <w:ilvl w:val="0"/>
                <w:numId w:val="19"/>
              </w:num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rPr>
            </w:pPr>
            <w:r w:rsidRPr="00FB67CD">
              <w:rPr>
                <w:rFonts w:asciiTheme="majorBidi" w:eastAsia="Open Sans" w:hAnsiTheme="majorBidi" w:cstheme="majorBidi"/>
                <w:color w:val="000000"/>
                <w:rtl/>
                <w:lang w:eastAsia="ar" w:bidi="ar-MA"/>
              </w:rPr>
              <w:t>الثقافة</w:t>
            </w:r>
          </w:p>
          <w:p w14:paraId="38DC6C58" w14:textId="77777777" w:rsidR="00D01A2C" w:rsidRPr="00FB67CD" w:rsidRDefault="00D01A2C" w:rsidP="005C4EB3">
            <w:pPr>
              <w:pStyle w:val="ListParagraph"/>
              <w:numPr>
                <w:ilvl w:val="0"/>
                <w:numId w:val="19"/>
              </w:numPr>
              <w:pBdr>
                <w:top w:val="nil"/>
                <w:left w:val="nil"/>
                <w:bottom w:val="nil"/>
                <w:right w:val="nil"/>
                <w:between w:val="nil"/>
              </w:pBdr>
              <w:tabs>
                <w:tab w:val="left" w:pos="340"/>
              </w:tabs>
              <w:bidi/>
              <w:spacing w:before="60" w:after="60" w:line="360" w:lineRule="auto"/>
              <w:rPr>
                <w:rFonts w:asciiTheme="majorBidi" w:eastAsia="Open Sans" w:hAnsiTheme="majorBidi" w:cstheme="majorBidi"/>
                <w:b/>
                <w:color w:val="000000"/>
              </w:rPr>
            </w:pPr>
            <w:r w:rsidRPr="00FB67CD">
              <w:rPr>
                <w:rFonts w:asciiTheme="majorBidi" w:eastAsia="Open Sans" w:hAnsiTheme="majorBidi" w:cstheme="majorBidi"/>
                <w:color w:val="000000"/>
                <w:rtl/>
                <w:lang w:eastAsia="ar" w:bidi="ar-MA"/>
              </w:rPr>
              <w:t>النوع الاجتماعي</w:t>
            </w:r>
          </w:p>
        </w:tc>
        <w:tc>
          <w:tcPr>
            <w:tcW w:w="1305" w:type="dxa"/>
          </w:tcPr>
          <w:p w14:paraId="7B3547AD" w14:textId="56F1FA95" w:rsidR="00D01A2C" w:rsidRPr="00FB67CD" w:rsidRDefault="00983619" w:rsidP="005C4EB3">
            <w:pPr>
              <w:pBdr>
                <w:top w:val="nil"/>
                <w:left w:val="nil"/>
                <w:bottom w:val="nil"/>
                <w:right w:val="nil"/>
                <w:between w:val="nil"/>
              </w:pBdr>
              <w:bidi/>
              <w:spacing w:before="80" w:after="8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أنشطة الصف تحت إشراف المعلم</w:t>
            </w:r>
          </w:p>
        </w:tc>
        <w:tc>
          <w:tcPr>
            <w:tcW w:w="6776" w:type="dxa"/>
          </w:tcPr>
          <w:p w14:paraId="2528005B" w14:textId="3D9AA2FD" w:rsidR="009A5A73" w:rsidRPr="00FB67CD" w:rsidRDefault="009A5A73" w:rsidP="005C4EB3">
            <w:pPr>
              <w:numPr>
                <w:ilvl w:val="0"/>
                <w:numId w:val="6"/>
              </w:numPr>
              <w:pBdr>
                <w:top w:val="nil"/>
                <w:left w:val="nil"/>
                <w:bottom w:val="nil"/>
                <w:right w:val="nil"/>
                <w:between w:val="nil"/>
              </w:pBdr>
              <w:tabs>
                <w:tab w:val="left" w:pos="340"/>
              </w:tabs>
              <w:bidi/>
              <w:spacing w:before="80" w:after="60" w:line="360" w:lineRule="auto"/>
              <w:rPr>
                <w:rFonts w:asciiTheme="majorBidi" w:hAnsiTheme="majorBidi" w:cstheme="majorBidi"/>
                <w:color w:val="000000"/>
                <w:sz w:val="22"/>
                <w:szCs w:val="22"/>
              </w:rPr>
            </w:pPr>
            <w:r w:rsidRPr="00FB67CD">
              <w:rPr>
                <w:rFonts w:asciiTheme="majorBidi" w:eastAsia="Open Sans" w:hAnsiTheme="majorBidi" w:cstheme="majorBidi"/>
                <w:b/>
                <w:bCs/>
                <w:color w:val="000000"/>
                <w:sz w:val="22"/>
                <w:szCs w:val="22"/>
                <w:rtl/>
                <w:lang w:eastAsia="ar" w:bidi="ar-MA"/>
              </w:rPr>
              <w:t xml:space="preserve">مناقشة يديرها المعلم: </w:t>
            </w:r>
            <w:r w:rsidRPr="00FB67CD">
              <w:rPr>
                <w:rFonts w:asciiTheme="majorBidi" w:eastAsia="Open Sans" w:hAnsiTheme="majorBidi" w:cstheme="majorBidi"/>
                <w:color w:val="000000"/>
                <w:sz w:val="22"/>
                <w:szCs w:val="22"/>
                <w:rtl/>
                <w:lang w:eastAsia="ar" w:bidi="ar-MA"/>
              </w:rPr>
              <w:t>يشجع الطلاب على التفكير في مختلف العوامل الواجب مراعاتها عند اختيار النشاطات الإبداعية والعلاجية الأنسب لبيئاتهم العملية.</w:t>
            </w:r>
          </w:p>
          <w:p w14:paraId="460BC4A3" w14:textId="7094CDE5" w:rsidR="00D01A2C" w:rsidRPr="00FB67CD" w:rsidRDefault="00D01A2C" w:rsidP="005C4EB3">
            <w:pPr>
              <w:numPr>
                <w:ilvl w:val="0"/>
                <w:numId w:val="6"/>
              </w:numPr>
              <w:pBdr>
                <w:top w:val="nil"/>
                <w:left w:val="nil"/>
                <w:bottom w:val="nil"/>
                <w:right w:val="nil"/>
                <w:between w:val="nil"/>
              </w:pBdr>
              <w:tabs>
                <w:tab w:val="left" w:pos="340"/>
              </w:tabs>
              <w:bidi/>
              <w:spacing w:before="80" w:after="60" w:line="360" w:lineRule="auto"/>
              <w:rPr>
                <w:rFonts w:asciiTheme="majorBidi" w:hAnsiTheme="majorBidi" w:cstheme="majorBidi"/>
                <w:color w:val="000000"/>
                <w:sz w:val="22"/>
                <w:szCs w:val="22"/>
              </w:rPr>
            </w:pPr>
            <w:r w:rsidRPr="00FB67CD">
              <w:rPr>
                <w:rFonts w:asciiTheme="majorBidi" w:eastAsia="Open Sans" w:hAnsiTheme="majorBidi" w:cstheme="majorBidi"/>
                <w:b/>
                <w:bCs/>
                <w:color w:val="000000"/>
                <w:sz w:val="22"/>
                <w:szCs w:val="22"/>
                <w:rtl/>
                <w:lang w:eastAsia="ar" w:bidi="ar-MA"/>
              </w:rPr>
              <w:t>نشاط فردي:</w:t>
            </w:r>
            <w:r w:rsidRPr="00FB67CD">
              <w:rPr>
                <w:rFonts w:asciiTheme="majorBidi" w:eastAsia="Open Sans" w:hAnsiTheme="majorBidi" w:cstheme="majorBidi"/>
                <w:color w:val="000000"/>
                <w:sz w:val="22"/>
                <w:szCs w:val="22"/>
                <w:rtl/>
                <w:lang w:eastAsia="ar" w:bidi="ar-MA"/>
              </w:rPr>
              <w:t xml:space="preserve"> يُراعى كيفية التخطيط للنشاط لمجموعة لديها قدرات مختلفة في دار الرعاية مع إنشاء خطة عمل بعد ذلك.</w:t>
            </w:r>
          </w:p>
          <w:p w14:paraId="2BC73AFF" w14:textId="77777777" w:rsidR="00332F47" w:rsidRPr="00FB67CD" w:rsidRDefault="00D01A2C" w:rsidP="005C4EB3">
            <w:pPr>
              <w:numPr>
                <w:ilvl w:val="0"/>
                <w:numId w:val="6"/>
              </w:numPr>
              <w:pBdr>
                <w:top w:val="nil"/>
                <w:left w:val="nil"/>
                <w:bottom w:val="nil"/>
                <w:right w:val="nil"/>
                <w:between w:val="nil"/>
              </w:pBdr>
              <w:tabs>
                <w:tab w:val="left" w:pos="340"/>
              </w:tabs>
              <w:bidi/>
              <w:spacing w:before="80" w:after="60" w:line="360" w:lineRule="auto"/>
              <w:rPr>
                <w:rFonts w:asciiTheme="majorBidi" w:hAnsiTheme="majorBidi" w:cstheme="majorBidi"/>
                <w:color w:val="000000"/>
                <w:sz w:val="22"/>
                <w:szCs w:val="22"/>
              </w:rPr>
            </w:pPr>
            <w:r w:rsidRPr="00FB67CD">
              <w:rPr>
                <w:rFonts w:asciiTheme="majorBidi" w:eastAsia="Open Sans" w:hAnsiTheme="majorBidi" w:cstheme="majorBidi"/>
                <w:b/>
                <w:bCs/>
                <w:color w:val="000000"/>
                <w:sz w:val="22"/>
                <w:szCs w:val="22"/>
                <w:rtl/>
                <w:lang w:eastAsia="ar" w:bidi="ar-MA"/>
              </w:rPr>
              <w:t>نشاط للمجموعة بكاملها:</w:t>
            </w:r>
            <w:r w:rsidRPr="00FB67CD">
              <w:rPr>
                <w:rFonts w:asciiTheme="majorBidi" w:eastAsia="Open Sans" w:hAnsiTheme="majorBidi" w:cstheme="majorBidi"/>
                <w:color w:val="000000"/>
                <w:sz w:val="22"/>
                <w:szCs w:val="22"/>
                <w:rtl/>
                <w:lang w:eastAsia="ar" w:bidi="ar-MA"/>
              </w:rPr>
              <w:t xml:space="preserve"> تُجرى مناقشة عن كيفية تعديل بعض النشاطات لتلبية مختلف الاحتياجات، مثل الأشخاص الذين يعانون ضعفًا في السمع أو البصر أو الذين يستخدمون كرسيًّا متحركًا للحركة.</w:t>
            </w:r>
          </w:p>
          <w:p w14:paraId="6CD50595" w14:textId="7D8BA51D" w:rsidR="00D01A2C" w:rsidRPr="00FB67CD" w:rsidRDefault="00D01A2C" w:rsidP="005C4EB3">
            <w:pPr>
              <w:numPr>
                <w:ilvl w:val="0"/>
                <w:numId w:val="6"/>
              </w:numPr>
              <w:pBdr>
                <w:top w:val="nil"/>
                <w:left w:val="nil"/>
                <w:bottom w:val="nil"/>
                <w:right w:val="nil"/>
                <w:between w:val="nil"/>
              </w:pBdr>
              <w:tabs>
                <w:tab w:val="left" w:pos="340"/>
              </w:tabs>
              <w:bidi/>
              <w:spacing w:before="80" w:after="60" w:line="360" w:lineRule="auto"/>
              <w:rPr>
                <w:rFonts w:asciiTheme="majorBidi" w:hAnsiTheme="majorBidi" w:cstheme="majorBidi"/>
                <w:color w:val="000000"/>
                <w:sz w:val="22"/>
                <w:szCs w:val="22"/>
              </w:rPr>
            </w:pPr>
            <w:r w:rsidRPr="00FB67CD">
              <w:rPr>
                <w:rFonts w:asciiTheme="majorBidi" w:eastAsia="Open Sans" w:hAnsiTheme="majorBidi" w:cstheme="majorBidi"/>
                <w:b/>
                <w:bCs/>
                <w:color w:val="000000"/>
                <w:sz w:val="22"/>
                <w:szCs w:val="22"/>
                <w:rtl/>
                <w:lang w:eastAsia="ar" w:bidi="ar-MA"/>
              </w:rPr>
              <w:t>العمل ضمن مجموعات صغيرة:</w:t>
            </w:r>
            <w:r w:rsidRPr="00FB67CD">
              <w:rPr>
                <w:rFonts w:asciiTheme="majorBidi" w:eastAsia="Open Sans" w:hAnsiTheme="majorBidi" w:cstheme="majorBidi"/>
                <w:color w:val="000000"/>
                <w:sz w:val="22"/>
                <w:szCs w:val="22"/>
                <w:rtl/>
                <w:lang w:eastAsia="ar" w:bidi="ar-MA"/>
              </w:rPr>
              <w:t xml:space="preserve"> تُكلف كل مجموعة بنشاط ويُطلب منهم تقمّص الأدوار في النشاط مع تحديد الطرق التي يمكن بها إدخال تعديلات على خططهم بما يعزز الفوائد المقدَّمة لمتلقي الخدمة.</w:t>
            </w:r>
          </w:p>
          <w:p w14:paraId="434407CF" w14:textId="706B91E8" w:rsidR="00D01A2C" w:rsidRPr="00FB67CD" w:rsidRDefault="00D01A2C" w:rsidP="005C4EB3">
            <w:pPr>
              <w:numPr>
                <w:ilvl w:val="0"/>
                <w:numId w:val="6"/>
              </w:numPr>
              <w:pBdr>
                <w:top w:val="nil"/>
                <w:left w:val="nil"/>
                <w:bottom w:val="nil"/>
                <w:right w:val="nil"/>
                <w:between w:val="nil"/>
              </w:pBdr>
              <w:tabs>
                <w:tab w:val="left" w:pos="340"/>
              </w:tabs>
              <w:bidi/>
              <w:spacing w:before="80" w:after="60" w:line="360" w:lineRule="auto"/>
              <w:rPr>
                <w:rFonts w:asciiTheme="majorBidi" w:hAnsiTheme="majorBidi" w:cstheme="majorBidi"/>
                <w:color w:val="000000"/>
                <w:sz w:val="22"/>
                <w:szCs w:val="22"/>
              </w:rPr>
            </w:pPr>
            <w:r w:rsidRPr="00FB67CD">
              <w:rPr>
                <w:rFonts w:asciiTheme="majorBidi" w:eastAsia="Open Sans" w:hAnsiTheme="majorBidi" w:cstheme="majorBidi"/>
                <w:b/>
                <w:bCs/>
                <w:color w:val="000000"/>
                <w:sz w:val="22"/>
                <w:szCs w:val="22"/>
                <w:rtl/>
                <w:lang w:eastAsia="ar" w:bidi="ar-MA"/>
              </w:rPr>
              <w:t>نشاط للمجموعة بكاملها:</w:t>
            </w:r>
            <w:r w:rsidRPr="00FB67CD">
              <w:rPr>
                <w:rFonts w:asciiTheme="majorBidi" w:eastAsia="Open Sans" w:hAnsiTheme="majorBidi" w:cstheme="majorBidi"/>
                <w:color w:val="000000"/>
                <w:sz w:val="22"/>
                <w:szCs w:val="22"/>
                <w:rtl/>
                <w:lang w:eastAsia="ar" w:bidi="ar-MA"/>
              </w:rPr>
              <w:t xml:space="preserve"> جلسة تقمّص الأدوار وتبادل الآراء.</w:t>
            </w:r>
          </w:p>
          <w:p w14:paraId="05EA4724" w14:textId="69C974DA" w:rsidR="000D0908" w:rsidRPr="00FB67CD" w:rsidRDefault="000D0908" w:rsidP="00601F61">
            <w:pPr>
              <w:keepNext/>
              <w:keepLines/>
              <w:numPr>
                <w:ilvl w:val="0"/>
                <w:numId w:val="6"/>
              </w:numPr>
              <w:pBdr>
                <w:top w:val="nil"/>
                <w:left w:val="nil"/>
                <w:bottom w:val="nil"/>
                <w:right w:val="nil"/>
                <w:between w:val="nil"/>
              </w:pBdr>
              <w:tabs>
                <w:tab w:val="left" w:pos="340"/>
              </w:tabs>
              <w:bidi/>
              <w:spacing w:before="80" w:after="60" w:line="360" w:lineRule="auto"/>
              <w:ind w:left="403" w:hanging="403"/>
              <w:rPr>
                <w:rFonts w:asciiTheme="majorBidi" w:hAnsiTheme="majorBidi" w:cstheme="majorBidi"/>
                <w:color w:val="000000"/>
                <w:sz w:val="22"/>
                <w:szCs w:val="22"/>
              </w:rPr>
            </w:pPr>
            <w:r w:rsidRPr="00FB67CD">
              <w:rPr>
                <w:rFonts w:asciiTheme="majorBidi" w:eastAsia="Open Sans" w:hAnsiTheme="majorBidi" w:cstheme="majorBidi"/>
                <w:b/>
                <w:bCs/>
                <w:color w:val="000000"/>
                <w:sz w:val="22"/>
                <w:szCs w:val="22"/>
                <w:rtl/>
                <w:lang w:eastAsia="ar" w:bidi="ar-MA"/>
              </w:rPr>
              <w:t>نشاط فردي</w:t>
            </w:r>
            <w:r w:rsidRPr="00FB67CD">
              <w:rPr>
                <w:rFonts w:asciiTheme="majorBidi" w:eastAsia="Open Sans" w:hAnsiTheme="majorBidi" w:cstheme="majorBidi"/>
                <w:color w:val="000000"/>
                <w:sz w:val="22"/>
                <w:szCs w:val="22"/>
                <w:rtl/>
                <w:lang w:eastAsia="ar" w:bidi="ar-MA"/>
              </w:rPr>
              <w:t>: استكشف المرافق العامة المفتوحة أمام الجميع في منطقتك، مثل المكتبات ومراكز المجتمع والحدائق والمتنزهات والأندية الرياضية ومراكز النشاطات الترفيهية، ثم أعدّ تقريرًا يبين مدى إمكانية وصول الأشخاص ذوي الإعاقة إلى هذه الأماكن والاستفادة من خدماتها.</w:t>
            </w:r>
          </w:p>
          <w:p w14:paraId="23EC7295" w14:textId="2C751ECE" w:rsidR="00D01A2C" w:rsidRPr="00FB67CD" w:rsidRDefault="00D01A2C" w:rsidP="005C4EB3">
            <w:pPr>
              <w:numPr>
                <w:ilvl w:val="0"/>
                <w:numId w:val="6"/>
              </w:numPr>
              <w:pBdr>
                <w:top w:val="nil"/>
                <w:left w:val="nil"/>
                <w:bottom w:val="nil"/>
                <w:right w:val="nil"/>
                <w:between w:val="nil"/>
              </w:pBdr>
              <w:tabs>
                <w:tab w:val="left" w:pos="340"/>
              </w:tabs>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b/>
                <w:bCs/>
                <w:color w:val="000000"/>
                <w:sz w:val="22"/>
                <w:szCs w:val="22"/>
                <w:rtl/>
                <w:lang w:eastAsia="ar" w:bidi="ar-MA"/>
              </w:rPr>
              <w:t>نشاط فردي</w:t>
            </w:r>
            <w:r w:rsidRPr="00FB67CD">
              <w:rPr>
                <w:rFonts w:asciiTheme="majorBidi" w:eastAsia="Open Sans" w:hAnsiTheme="majorBidi" w:cstheme="majorBidi"/>
                <w:color w:val="000000"/>
                <w:sz w:val="22"/>
                <w:szCs w:val="22"/>
                <w:rtl/>
                <w:lang w:eastAsia="ar" w:bidi="ar-MA"/>
              </w:rPr>
              <w:t>: ابحث عن مقدّمي النشاطات الإبداعية والعلاجية في منطقتك، مع تحديد أكثرهم ملاءمة للأشخاص ذوي الإعاقة، مثل صعوبات الحركة أو الإعاقات البصرية والسمعية، وتقديم مقترحات متنوعة لنشاطات مناسبة.</w:t>
            </w:r>
          </w:p>
        </w:tc>
        <w:tc>
          <w:tcPr>
            <w:tcW w:w="2269" w:type="dxa"/>
          </w:tcPr>
          <w:p w14:paraId="2E1BD07B" w14:textId="77777777" w:rsidR="007E4FAB" w:rsidRPr="00FB67CD" w:rsidRDefault="007E4FAB"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عرض المعلم</w:t>
            </w:r>
          </w:p>
          <w:p w14:paraId="033EA4C4" w14:textId="6B55C653" w:rsidR="007E4FAB" w:rsidRPr="00FB67CD" w:rsidRDefault="007E4FAB"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(الشرائح من 30 إلى 37)</w:t>
            </w:r>
          </w:p>
          <w:p w14:paraId="7FC87288" w14:textId="108E3404" w:rsidR="007E4FAB" w:rsidRPr="00FB67CD" w:rsidRDefault="007E4FAB"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نتاج التعلم د1 في وحدة الكتاب المدرسي</w:t>
            </w:r>
          </w:p>
          <w:p w14:paraId="40F48490" w14:textId="315200E2" w:rsidR="00D01A2C" w:rsidRPr="00FB67CD" w:rsidRDefault="00D01A2C"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سيناريوهات تقمص الأدوار</w:t>
            </w:r>
          </w:p>
          <w:p w14:paraId="7F8E5842" w14:textId="662D6984" w:rsidR="00D01A2C" w:rsidRPr="00FB67CD" w:rsidRDefault="00D01A2C"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كرسي متحرك ووسائل أخرى للمساعدة على الحركة</w:t>
            </w:r>
          </w:p>
        </w:tc>
      </w:tr>
      <w:tr w:rsidR="00D01A2C" w:rsidRPr="00FB67CD" w14:paraId="6057BC08" w14:textId="77777777" w:rsidTr="00361FD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346"/>
        </w:trPr>
        <w:tc>
          <w:tcPr>
            <w:tcW w:w="913" w:type="dxa"/>
          </w:tcPr>
          <w:p w14:paraId="3CE0CF14" w14:textId="77777777" w:rsidR="00D01A2C" w:rsidRPr="00FB67CD" w:rsidRDefault="00D01A2C" w:rsidP="005C4EB3">
            <w:pPr>
              <w:pBdr>
                <w:top w:val="nil"/>
                <w:left w:val="nil"/>
                <w:bottom w:val="nil"/>
                <w:right w:val="nil"/>
                <w:between w:val="nil"/>
              </w:pBdr>
              <w:bidi/>
              <w:spacing w:before="60" w:after="0" w:line="360" w:lineRule="auto"/>
              <w:jc w:val="center"/>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lastRenderedPageBreak/>
              <w:t>26</w:t>
            </w:r>
          </w:p>
        </w:tc>
        <w:tc>
          <w:tcPr>
            <w:tcW w:w="2880" w:type="dxa"/>
          </w:tcPr>
          <w:p w14:paraId="17750357" w14:textId="77777777" w:rsidR="00D01A2C" w:rsidRPr="00FB67CD" w:rsidRDefault="00D01A2C" w:rsidP="005C4EB3">
            <w:pPr>
              <w:pBdr>
                <w:top w:val="nil"/>
                <w:left w:val="nil"/>
                <w:bottom w:val="nil"/>
                <w:right w:val="nil"/>
                <w:between w:val="nil"/>
              </w:pBdr>
              <w:tabs>
                <w:tab w:val="left" w:pos="340"/>
              </w:tabs>
              <w:bidi/>
              <w:spacing w:before="60" w:after="60" w:line="360" w:lineRule="auto"/>
              <w:ind w:left="397" w:hanging="397"/>
              <w:rPr>
                <w:rFonts w:asciiTheme="majorBidi" w:eastAsia="Open Sans" w:hAnsiTheme="majorBidi" w:cstheme="majorBidi"/>
                <w:b/>
                <w:color w:val="000000"/>
                <w:sz w:val="22"/>
                <w:szCs w:val="22"/>
              </w:rPr>
            </w:pPr>
            <w:r w:rsidRPr="00FB67CD">
              <w:rPr>
                <w:rFonts w:asciiTheme="majorBidi" w:eastAsia="Open Sans" w:hAnsiTheme="majorBidi" w:cstheme="majorBidi"/>
                <w:b/>
                <w:bCs/>
                <w:color w:val="000000"/>
                <w:sz w:val="22"/>
                <w:szCs w:val="22"/>
                <w:rtl/>
                <w:lang w:eastAsia="ar" w:bidi="ar-MA"/>
              </w:rPr>
              <w:t>د2 احتياجات الفرد</w:t>
            </w:r>
          </w:p>
          <w:p w14:paraId="7F0DE89C" w14:textId="77777777" w:rsidR="00D01A2C" w:rsidRPr="00FB67CD" w:rsidRDefault="00D01A2C" w:rsidP="005C4EB3">
            <w:pPr>
              <w:pStyle w:val="ListParagraph"/>
              <w:numPr>
                <w:ilvl w:val="0"/>
                <w:numId w:val="20"/>
              </w:num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rPr>
            </w:pPr>
            <w:r w:rsidRPr="00FB67CD">
              <w:rPr>
                <w:rFonts w:asciiTheme="majorBidi" w:eastAsia="Open Sans" w:hAnsiTheme="majorBidi" w:cstheme="majorBidi"/>
                <w:color w:val="000000"/>
                <w:rtl/>
                <w:lang w:eastAsia="ar" w:bidi="ar-MA"/>
              </w:rPr>
              <w:t>الاحتياجات الجسدية</w:t>
            </w:r>
          </w:p>
          <w:p w14:paraId="53A197DD" w14:textId="77777777" w:rsidR="00D01A2C" w:rsidRPr="00FB67CD" w:rsidRDefault="00D01A2C" w:rsidP="005C4EB3">
            <w:pPr>
              <w:pStyle w:val="ListParagraph"/>
              <w:numPr>
                <w:ilvl w:val="0"/>
                <w:numId w:val="20"/>
              </w:num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rPr>
            </w:pPr>
            <w:r w:rsidRPr="00FB67CD">
              <w:rPr>
                <w:rFonts w:asciiTheme="majorBidi" w:eastAsia="Open Sans" w:hAnsiTheme="majorBidi" w:cstheme="majorBidi"/>
                <w:color w:val="000000"/>
                <w:rtl/>
                <w:lang w:eastAsia="ar" w:bidi="ar-MA"/>
              </w:rPr>
              <w:t>الاحتياجات الحسية</w:t>
            </w:r>
          </w:p>
          <w:p w14:paraId="794BE867" w14:textId="77777777" w:rsidR="00D01A2C" w:rsidRPr="00FB67CD" w:rsidRDefault="00D01A2C" w:rsidP="005C4EB3">
            <w:pPr>
              <w:pStyle w:val="ListParagraph"/>
              <w:numPr>
                <w:ilvl w:val="0"/>
                <w:numId w:val="20"/>
              </w:num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rPr>
            </w:pPr>
            <w:r w:rsidRPr="00FB67CD">
              <w:rPr>
                <w:rFonts w:asciiTheme="majorBidi" w:eastAsia="Open Sans" w:hAnsiTheme="majorBidi" w:cstheme="majorBidi"/>
                <w:color w:val="000000"/>
                <w:rtl/>
                <w:lang w:eastAsia="ar" w:bidi="ar-MA"/>
              </w:rPr>
              <w:t>العزلة الاجتماعية</w:t>
            </w:r>
          </w:p>
          <w:p w14:paraId="701F9F91" w14:textId="5AD2FE13" w:rsidR="00D01A2C" w:rsidRPr="00FB67CD" w:rsidRDefault="00D01A2C" w:rsidP="005C4EB3">
            <w:pPr>
              <w:pStyle w:val="ListParagraph"/>
              <w:numPr>
                <w:ilvl w:val="0"/>
                <w:numId w:val="20"/>
              </w:num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rPr>
            </w:pPr>
            <w:r w:rsidRPr="00FB67CD">
              <w:rPr>
                <w:rFonts w:asciiTheme="majorBidi" w:eastAsia="Open Sans" w:hAnsiTheme="majorBidi" w:cstheme="majorBidi"/>
                <w:color w:val="000000"/>
                <w:rtl/>
                <w:lang w:eastAsia="ar" w:bidi="ar-MA"/>
              </w:rPr>
              <w:t>صعوبات التعلم</w:t>
            </w:r>
          </w:p>
          <w:p w14:paraId="08396A1A" w14:textId="77777777" w:rsidR="00D01A2C" w:rsidRPr="00FB67CD" w:rsidRDefault="00D01A2C" w:rsidP="005C4EB3">
            <w:pPr>
              <w:pStyle w:val="ListParagraph"/>
              <w:numPr>
                <w:ilvl w:val="0"/>
                <w:numId w:val="20"/>
              </w:num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rPr>
            </w:pPr>
            <w:r w:rsidRPr="00FB67CD">
              <w:rPr>
                <w:rFonts w:asciiTheme="majorBidi" w:eastAsia="Open Sans" w:hAnsiTheme="majorBidi" w:cstheme="majorBidi"/>
                <w:color w:val="000000"/>
                <w:rtl/>
                <w:lang w:eastAsia="ar" w:bidi="ar-MA"/>
              </w:rPr>
              <w:t>الاكتئاب</w:t>
            </w:r>
          </w:p>
          <w:p w14:paraId="542C2C45" w14:textId="3E53F804" w:rsidR="00D01A2C" w:rsidRPr="00FB67CD" w:rsidRDefault="00D01A2C" w:rsidP="005C4EB3">
            <w:pPr>
              <w:pStyle w:val="ListParagraph"/>
              <w:numPr>
                <w:ilvl w:val="0"/>
                <w:numId w:val="20"/>
              </w:num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rPr>
            </w:pPr>
            <w:r w:rsidRPr="00FB67CD">
              <w:rPr>
                <w:rFonts w:asciiTheme="majorBidi" w:eastAsia="Open Sans" w:hAnsiTheme="majorBidi" w:cstheme="majorBidi"/>
                <w:color w:val="000000"/>
                <w:rtl/>
                <w:lang w:eastAsia="ar" w:bidi="ar-MA"/>
              </w:rPr>
              <w:t>التواصل الداعم للنمو المعرفي والاجتماعي والعاطفي</w:t>
            </w:r>
          </w:p>
        </w:tc>
        <w:tc>
          <w:tcPr>
            <w:tcW w:w="1305" w:type="dxa"/>
          </w:tcPr>
          <w:p w14:paraId="3DAB2D5B" w14:textId="22F6B393" w:rsidR="00D01A2C" w:rsidRPr="00FB67CD" w:rsidRDefault="00983619" w:rsidP="005C4EB3">
            <w:pPr>
              <w:pBdr>
                <w:top w:val="nil"/>
                <w:left w:val="nil"/>
                <w:bottom w:val="nil"/>
                <w:right w:val="nil"/>
                <w:between w:val="nil"/>
              </w:pBdr>
              <w:bidi/>
              <w:spacing w:before="80" w:after="8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أنشطة الصف تحت إشراف المعلم</w:t>
            </w:r>
          </w:p>
        </w:tc>
        <w:tc>
          <w:tcPr>
            <w:tcW w:w="6776" w:type="dxa"/>
          </w:tcPr>
          <w:p w14:paraId="6AF7D12D" w14:textId="77777777" w:rsidR="00D01A2C" w:rsidRPr="00FB67CD" w:rsidRDefault="00D01A2C" w:rsidP="005C4EB3">
            <w:pPr>
              <w:numPr>
                <w:ilvl w:val="0"/>
                <w:numId w:val="6"/>
              </w:numPr>
              <w:pBdr>
                <w:top w:val="nil"/>
                <w:left w:val="nil"/>
                <w:bottom w:val="nil"/>
                <w:right w:val="nil"/>
                <w:between w:val="nil"/>
              </w:pBdr>
              <w:tabs>
                <w:tab w:val="left" w:pos="340"/>
              </w:tabs>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b/>
                <w:bCs/>
                <w:color w:val="000000"/>
                <w:sz w:val="22"/>
                <w:szCs w:val="22"/>
                <w:rtl/>
                <w:lang w:eastAsia="ar" w:bidi="ar-MA"/>
              </w:rPr>
              <w:t>يسلم المتعلمون الواجب رقم 2</w:t>
            </w:r>
          </w:p>
          <w:p w14:paraId="40209260" w14:textId="61D1B611" w:rsidR="00D01A2C" w:rsidRPr="00FB67CD" w:rsidRDefault="00D01A2C" w:rsidP="005C4EB3">
            <w:pPr>
              <w:numPr>
                <w:ilvl w:val="0"/>
                <w:numId w:val="6"/>
              </w:numPr>
              <w:pBdr>
                <w:top w:val="nil"/>
                <w:left w:val="nil"/>
                <w:bottom w:val="nil"/>
                <w:right w:val="nil"/>
                <w:between w:val="nil"/>
              </w:pBdr>
              <w:tabs>
                <w:tab w:val="left" w:pos="340"/>
              </w:tabs>
              <w:bidi/>
              <w:spacing w:before="80" w:after="60" w:line="360" w:lineRule="auto"/>
              <w:rPr>
                <w:rFonts w:asciiTheme="majorBidi" w:hAnsiTheme="majorBidi" w:cstheme="majorBidi"/>
                <w:color w:val="000000"/>
                <w:sz w:val="22"/>
                <w:szCs w:val="22"/>
              </w:rPr>
            </w:pPr>
            <w:r w:rsidRPr="00FB67CD">
              <w:rPr>
                <w:rFonts w:asciiTheme="majorBidi" w:eastAsia="Open Sans" w:hAnsiTheme="majorBidi" w:cstheme="majorBidi"/>
                <w:b/>
                <w:bCs/>
                <w:color w:val="000000"/>
                <w:sz w:val="22"/>
                <w:szCs w:val="22"/>
                <w:rtl/>
                <w:lang w:eastAsia="ar" w:bidi="ar-MA"/>
              </w:rPr>
              <w:t>نشاط في مجموعات صغيرة:</w:t>
            </w:r>
            <w:r w:rsidRPr="00FB67CD">
              <w:rPr>
                <w:rFonts w:asciiTheme="majorBidi" w:eastAsia="Open Sans" w:hAnsiTheme="majorBidi" w:cstheme="majorBidi"/>
                <w:color w:val="000000"/>
                <w:sz w:val="22"/>
                <w:szCs w:val="22"/>
                <w:rtl/>
                <w:lang w:eastAsia="ar" w:bidi="ar-MA"/>
              </w:rPr>
              <w:t xml:space="preserve"> يُطلب من المتعلمين الرجوع إلى الملصقات التي أعدوها سابقًا في </w:t>
            </w:r>
            <w:r w:rsidRPr="00FB67CD">
              <w:rPr>
                <w:rFonts w:asciiTheme="majorBidi" w:eastAsia="Open Sans" w:hAnsiTheme="majorBidi" w:cstheme="majorBidi"/>
                <w:b/>
                <w:bCs/>
                <w:color w:val="000000"/>
                <w:sz w:val="22"/>
                <w:szCs w:val="22"/>
                <w:rtl/>
                <w:lang w:eastAsia="ar" w:bidi="ar-MA"/>
              </w:rPr>
              <w:t>نتاج التعلم أ</w:t>
            </w:r>
            <w:r w:rsidRPr="00FB67CD">
              <w:rPr>
                <w:rFonts w:asciiTheme="majorBidi" w:eastAsia="Open Sans" w:hAnsiTheme="majorBidi" w:cstheme="majorBidi"/>
                <w:color w:val="000000"/>
                <w:sz w:val="22"/>
                <w:szCs w:val="22"/>
                <w:rtl/>
                <w:lang w:eastAsia="ar" w:bidi="ar-MA"/>
              </w:rPr>
              <w:t>1 ومناقشة الاحتياجات المتعلقة بكل مجال فيها.</w:t>
            </w:r>
          </w:p>
          <w:p w14:paraId="3C9C3D6C" w14:textId="4542A702" w:rsidR="00D01A2C" w:rsidRPr="00FB67CD" w:rsidRDefault="00D01A2C" w:rsidP="005C4EB3">
            <w:pPr>
              <w:numPr>
                <w:ilvl w:val="0"/>
                <w:numId w:val="6"/>
              </w:numPr>
              <w:pBdr>
                <w:top w:val="nil"/>
                <w:left w:val="nil"/>
                <w:bottom w:val="nil"/>
                <w:right w:val="nil"/>
                <w:between w:val="nil"/>
              </w:pBdr>
              <w:tabs>
                <w:tab w:val="left" w:pos="340"/>
              </w:tabs>
              <w:bidi/>
              <w:spacing w:before="80" w:after="60" w:line="360" w:lineRule="auto"/>
              <w:rPr>
                <w:rFonts w:asciiTheme="majorBidi" w:hAnsiTheme="majorBidi" w:cstheme="majorBidi"/>
                <w:color w:val="000000"/>
                <w:sz w:val="22"/>
                <w:szCs w:val="22"/>
              </w:rPr>
            </w:pPr>
            <w:r w:rsidRPr="00FB67CD">
              <w:rPr>
                <w:rFonts w:asciiTheme="majorBidi" w:eastAsia="Open Sans" w:hAnsiTheme="majorBidi" w:cstheme="majorBidi"/>
                <w:b/>
                <w:bCs/>
                <w:color w:val="000000"/>
                <w:sz w:val="22"/>
                <w:szCs w:val="22"/>
                <w:rtl/>
                <w:lang w:eastAsia="ar" w:bidi="ar-MA"/>
              </w:rPr>
              <w:t>نشاط فردي</w:t>
            </w:r>
            <w:r w:rsidRPr="00FB67CD">
              <w:rPr>
                <w:rFonts w:asciiTheme="majorBidi" w:eastAsia="Open Sans" w:hAnsiTheme="majorBidi" w:cstheme="majorBidi"/>
                <w:color w:val="000000"/>
                <w:sz w:val="22"/>
                <w:szCs w:val="22"/>
                <w:rtl/>
                <w:lang w:eastAsia="ar" w:bidi="ar-MA"/>
              </w:rPr>
              <w:t>: يُطلب من المتعلمين الاستعانة بدراسات حالة قصيرة لتحديد النشاطات المناسبة والمواءمة مع الاحتياجات الشخصية للأفراد (مع إمكانية إنجاز هذا النشاط ضمن فترات التدريب العملي)، ثم تقديم المسوّغات المنطقية لخياراتهم المحددة.</w:t>
            </w:r>
          </w:p>
          <w:p w14:paraId="50ED3C30" w14:textId="0EC85E7C" w:rsidR="00D01A2C" w:rsidRPr="00FB67CD" w:rsidRDefault="00D01A2C" w:rsidP="005C4EB3">
            <w:pPr>
              <w:numPr>
                <w:ilvl w:val="0"/>
                <w:numId w:val="6"/>
              </w:numPr>
              <w:pBdr>
                <w:top w:val="nil"/>
                <w:left w:val="nil"/>
                <w:bottom w:val="nil"/>
                <w:right w:val="nil"/>
                <w:between w:val="nil"/>
              </w:pBdr>
              <w:tabs>
                <w:tab w:val="left" w:pos="340"/>
              </w:tabs>
              <w:bidi/>
              <w:spacing w:before="60" w:after="60" w:line="360" w:lineRule="auto"/>
              <w:rPr>
                <w:rFonts w:asciiTheme="majorBidi" w:hAnsiTheme="majorBidi" w:cstheme="majorBidi"/>
                <w:b/>
                <w:color w:val="000000"/>
                <w:sz w:val="22"/>
                <w:szCs w:val="22"/>
              </w:rPr>
            </w:pPr>
            <w:r w:rsidRPr="00FB67CD">
              <w:rPr>
                <w:rFonts w:asciiTheme="majorBidi" w:eastAsia="Open Sans" w:hAnsiTheme="majorBidi" w:cstheme="majorBidi"/>
                <w:b/>
                <w:bCs/>
                <w:color w:val="000000"/>
                <w:sz w:val="22"/>
                <w:szCs w:val="22"/>
                <w:rtl/>
                <w:lang w:eastAsia="ar" w:bidi="ar-MA"/>
              </w:rPr>
              <w:t>نشاط فردي:</w:t>
            </w:r>
            <w:r w:rsidRPr="00FB67CD">
              <w:rPr>
                <w:rFonts w:asciiTheme="majorBidi" w:eastAsia="Open Sans" w:hAnsiTheme="majorBidi" w:cstheme="majorBidi"/>
                <w:color w:val="000000"/>
                <w:sz w:val="22"/>
                <w:szCs w:val="22"/>
                <w:rtl/>
                <w:lang w:eastAsia="ar" w:bidi="ar-MA"/>
              </w:rPr>
              <w:t xml:space="preserve"> ابحث عن المعدات المتاحة لمساعدة الذين يعانون ضعفًا في البصر أو السمع، مستخدمًا في بحثك المواقع الإلكترونية، مثل منظمة الصحة العالمية ورابطة الصم البريطانية أو أي مؤسسات محلية تُعنى بشؤون الإعاقة البصرية أو السمعية.</w:t>
            </w:r>
          </w:p>
        </w:tc>
        <w:tc>
          <w:tcPr>
            <w:tcW w:w="2269" w:type="dxa"/>
          </w:tcPr>
          <w:p w14:paraId="6465B98F" w14:textId="77777777" w:rsidR="00BC2912" w:rsidRPr="00FB67CD" w:rsidRDefault="00BC2912"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عرض المعلم</w:t>
            </w:r>
          </w:p>
          <w:p w14:paraId="02C9F57B" w14:textId="09290CBB" w:rsidR="00BC2912" w:rsidRPr="00FB67CD" w:rsidRDefault="00BC2912"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(الشريحتان 38 و39)</w:t>
            </w:r>
          </w:p>
          <w:p w14:paraId="3866C604" w14:textId="0B9AA81B" w:rsidR="00BC2912" w:rsidRPr="00FB67CD" w:rsidRDefault="00BC2912"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نتاج التعلم د2 في وحدة الكتاب المدرسي</w:t>
            </w:r>
          </w:p>
          <w:p w14:paraId="382AE31E" w14:textId="3CB64AF7" w:rsidR="00D01A2C" w:rsidRPr="00FB67CD" w:rsidRDefault="00D01A2C"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دراسات الحالة</w:t>
            </w:r>
          </w:p>
        </w:tc>
      </w:tr>
      <w:tr w:rsidR="00D01A2C" w:rsidRPr="00FB67CD" w14:paraId="5566EAED" w14:textId="77777777" w:rsidTr="00361FD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346"/>
        </w:trPr>
        <w:tc>
          <w:tcPr>
            <w:tcW w:w="913" w:type="dxa"/>
          </w:tcPr>
          <w:p w14:paraId="20D55959" w14:textId="77777777" w:rsidR="00D01A2C" w:rsidRPr="00FB67CD" w:rsidRDefault="00D01A2C" w:rsidP="005C4EB3">
            <w:pPr>
              <w:pBdr>
                <w:top w:val="nil"/>
                <w:left w:val="nil"/>
                <w:bottom w:val="nil"/>
                <w:right w:val="nil"/>
                <w:between w:val="nil"/>
              </w:pBdr>
              <w:bidi/>
              <w:spacing w:before="60" w:after="0" w:line="360" w:lineRule="auto"/>
              <w:jc w:val="center"/>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27</w:t>
            </w:r>
          </w:p>
        </w:tc>
        <w:tc>
          <w:tcPr>
            <w:tcW w:w="2880" w:type="dxa"/>
          </w:tcPr>
          <w:p w14:paraId="33D16806" w14:textId="4DC17EC8" w:rsidR="00D01A2C" w:rsidRPr="00FB67CD" w:rsidRDefault="00D01A2C" w:rsidP="005C4EB3">
            <w:pPr>
              <w:pBdr>
                <w:top w:val="nil"/>
                <w:left w:val="nil"/>
                <w:bottom w:val="nil"/>
                <w:right w:val="nil"/>
                <w:between w:val="nil"/>
              </w:pBdr>
              <w:tabs>
                <w:tab w:val="left" w:pos="0"/>
              </w:tabs>
              <w:bidi/>
              <w:spacing w:before="60" w:after="60" w:line="360" w:lineRule="auto"/>
              <w:rPr>
                <w:rFonts w:asciiTheme="majorBidi" w:eastAsia="Open Sans" w:hAnsiTheme="majorBidi" w:cstheme="majorBidi"/>
                <w:b/>
                <w:color w:val="000000"/>
                <w:sz w:val="22"/>
                <w:szCs w:val="22"/>
              </w:rPr>
            </w:pPr>
            <w:r w:rsidRPr="00FB67CD">
              <w:rPr>
                <w:rFonts w:asciiTheme="majorBidi" w:eastAsia="Open Sans" w:hAnsiTheme="majorBidi" w:cstheme="majorBidi"/>
                <w:b/>
                <w:bCs/>
                <w:color w:val="000000"/>
                <w:sz w:val="22"/>
                <w:szCs w:val="22"/>
                <w:rtl/>
                <w:lang w:eastAsia="ar" w:bidi="ar-MA"/>
              </w:rPr>
              <w:t>د3 التخطيط للنشاطات الإبداعية والعلاجية</w:t>
            </w:r>
          </w:p>
          <w:p w14:paraId="47955907" w14:textId="6B69F298" w:rsidR="00C97376" w:rsidRPr="00FB67CD" w:rsidRDefault="00D01A2C" w:rsidP="005C4EB3">
            <w:pPr>
              <w:pStyle w:val="ListParagraph"/>
              <w:numPr>
                <w:ilvl w:val="0"/>
                <w:numId w:val="21"/>
              </w:numPr>
              <w:pBdr>
                <w:top w:val="nil"/>
                <w:left w:val="nil"/>
                <w:bottom w:val="nil"/>
                <w:right w:val="nil"/>
                <w:between w:val="nil"/>
              </w:pBdr>
              <w:tabs>
                <w:tab w:val="left" w:pos="0"/>
              </w:tabs>
              <w:bidi/>
              <w:spacing w:before="60" w:after="60" w:line="360" w:lineRule="auto"/>
              <w:rPr>
                <w:rFonts w:asciiTheme="majorBidi" w:eastAsia="Open Sans" w:hAnsiTheme="majorBidi" w:cstheme="majorBidi"/>
                <w:b/>
                <w:color w:val="000000"/>
              </w:rPr>
            </w:pPr>
            <w:r w:rsidRPr="00FB67CD">
              <w:rPr>
                <w:rFonts w:asciiTheme="majorBidi" w:eastAsia="Open Sans" w:hAnsiTheme="majorBidi" w:cstheme="majorBidi"/>
                <w:color w:val="000000"/>
                <w:rtl/>
                <w:lang w:eastAsia="ar" w:bidi="ar-MA"/>
              </w:rPr>
              <w:t>توفير التسهيلات لتلبية الاحتياجات</w:t>
            </w:r>
          </w:p>
          <w:p w14:paraId="7874CEEB" w14:textId="5A8CAD4C" w:rsidR="00C97376" w:rsidRPr="00FB67CD" w:rsidRDefault="00D01A2C" w:rsidP="00601F61">
            <w:pPr>
              <w:pStyle w:val="ListParagraph"/>
              <w:keepNext/>
              <w:numPr>
                <w:ilvl w:val="0"/>
                <w:numId w:val="21"/>
              </w:numPr>
              <w:pBdr>
                <w:top w:val="nil"/>
                <w:left w:val="nil"/>
                <w:bottom w:val="nil"/>
                <w:right w:val="nil"/>
                <w:between w:val="nil"/>
              </w:pBdr>
              <w:tabs>
                <w:tab w:val="left" w:pos="0"/>
              </w:tabs>
              <w:bidi/>
              <w:spacing w:before="60" w:after="60" w:line="360" w:lineRule="auto"/>
              <w:ind w:left="706"/>
              <w:rPr>
                <w:rFonts w:asciiTheme="majorBidi" w:eastAsia="Open Sans" w:hAnsiTheme="majorBidi" w:cstheme="majorBidi"/>
                <w:b/>
                <w:color w:val="000000"/>
              </w:rPr>
            </w:pPr>
            <w:r w:rsidRPr="00FB67CD">
              <w:rPr>
                <w:rFonts w:asciiTheme="majorBidi" w:eastAsia="Open Sans" w:hAnsiTheme="majorBidi" w:cstheme="majorBidi"/>
                <w:color w:val="000000"/>
                <w:rtl/>
                <w:lang w:eastAsia="ar" w:bidi="ar-MA"/>
              </w:rPr>
              <w:t>تحديد الأهداف للأفراد والنشاطات</w:t>
            </w:r>
          </w:p>
          <w:p w14:paraId="03908CF8" w14:textId="61E13504" w:rsidR="00D01A2C" w:rsidRPr="00FB67CD" w:rsidRDefault="00D01A2C" w:rsidP="005C4EB3">
            <w:pPr>
              <w:pStyle w:val="ListParagraph"/>
              <w:numPr>
                <w:ilvl w:val="0"/>
                <w:numId w:val="21"/>
              </w:numPr>
              <w:pBdr>
                <w:top w:val="nil"/>
                <w:left w:val="nil"/>
                <w:bottom w:val="nil"/>
                <w:right w:val="nil"/>
                <w:between w:val="nil"/>
              </w:pBdr>
              <w:tabs>
                <w:tab w:val="left" w:pos="0"/>
              </w:tabs>
              <w:bidi/>
              <w:spacing w:before="60" w:after="60" w:line="360" w:lineRule="auto"/>
              <w:rPr>
                <w:rFonts w:asciiTheme="majorBidi" w:eastAsia="Open Sans" w:hAnsiTheme="majorBidi" w:cstheme="majorBidi"/>
                <w:b/>
                <w:color w:val="000000"/>
              </w:rPr>
            </w:pPr>
            <w:r w:rsidRPr="00FB67CD">
              <w:rPr>
                <w:rFonts w:asciiTheme="majorBidi" w:eastAsia="Open Sans" w:hAnsiTheme="majorBidi" w:cstheme="majorBidi"/>
                <w:color w:val="000000"/>
                <w:rtl/>
                <w:lang w:eastAsia="ar" w:bidi="ar-MA"/>
              </w:rPr>
              <w:t>التوقيت</w:t>
            </w:r>
          </w:p>
        </w:tc>
        <w:tc>
          <w:tcPr>
            <w:tcW w:w="1305" w:type="dxa"/>
          </w:tcPr>
          <w:p w14:paraId="5B7CB0F4" w14:textId="77777777" w:rsidR="00D01A2C" w:rsidRPr="00FB67CD" w:rsidRDefault="00D01A2C" w:rsidP="005C4EB3">
            <w:pPr>
              <w:pBdr>
                <w:top w:val="nil"/>
                <w:left w:val="nil"/>
                <w:bottom w:val="nil"/>
                <w:right w:val="nil"/>
                <w:between w:val="nil"/>
              </w:pBdr>
              <w:bidi/>
              <w:spacing w:before="80" w:after="80" w:line="360" w:lineRule="auto"/>
              <w:rPr>
                <w:rFonts w:asciiTheme="majorBidi" w:eastAsia="Open Sans" w:hAnsiTheme="majorBidi" w:cstheme="majorBidi"/>
                <w:bCs/>
                <w:color w:val="000000"/>
                <w:sz w:val="22"/>
                <w:szCs w:val="22"/>
              </w:rPr>
            </w:pPr>
            <w:r w:rsidRPr="00FB67CD">
              <w:rPr>
                <w:rFonts w:asciiTheme="majorBidi" w:eastAsia="Open Sans" w:hAnsiTheme="majorBidi" w:cstheme="majorBidi"/>
                <w:color w:val="000000"/>
                <w:sz w:val="22"/>
                <w:szCs w:val="22"/>
                <w:rtl/>
                <w:lang w:eastAsia="ar" w:bidi="ar-MA"/>
              </w:rPr>
              <w:t>المتحدث الضيف</w:t>
            </w:r>
          </w:p>
        </w:tc>
        <w:tc>
          <w:tcPr>
            <w:tcW w:w="6776" w:type="dxa"/>
          </w:tcPr>
          <w:p w14:paraId="4E6A0F0D" w14:textId="6B1CFDFB" w:rsidR="00A91B40" w:rsidRPr="00FB67CD" w:rsidRDefault="00A91B40" w:rsidP="005C4EB3">
            <w:pPr>
              <w:numPr>
                <w:ilvl w:val="0"/>
                <w:numId w:val="6"/>
              </w:numPr>
              <w:pBdr>
                <w:top w:val="nil"/>
                <w:left w:val="nil"/>
                <w:bottom w:val="nil"/>
                <w:right w:val="nil"/>
                <w:between w:val="nil"/>
              </w:pBdr>
              <w:tabs>
                <w:tab w:val="left" w:pos="340"/>
              </w:tabs>
              <w:bidi/>
              <w:spacing w:before="60" w:after="60" w:line="360" w:lineRule="auto"/>
              <w:rPr>
                <w:rFonts w:asciiTheme="majorBidi" w:hAnsiTheme="majorBidi" w:cstheme="majorBidi"/>
                <w:b/>
                <w:color w:val="000000"/>
                <w:sz w:val="22"/>
                <w:szCs w:val="22"/>
              </w:rPr>
            </w:pPr>
            <w:r w:rsidRPr="00FB67CD">
              <w:rPr>
                <w:rFonts w:asciiTheme="majorBidi" w:eastAsia="Open Sans" w:hAnsiTheme="majorBidi" w:cstheme="majorBidi"/>
                <w:b/>
                <w:bCs/>
                <w:color w:val="000000"/>
                <w:sz w:val="22"/>
                <w:szCs w:val="22"/>
                <w:rtl/>
                <w:lang w:eastAsia="ar" w:bidi="ar-MA"/>
              </w:rPr>
              <w:t>مناقشة يديرها المعلم</w:t>
            </w:r>
            <w:r w:rsidRPr="00FB67CD">
              <w:rPr>
                <w:rFonts w:asciiTheme="majorBidi" w:eastAsia="Open Sans" w:hAnsiTheme="majorBidi" w:cstheme="majorBidi"/>
                <w:color w:val="000000"/>
                <w:sz w:val="22"/>
                <w:szCs w:val="22"/>
                <w:rtl/>
                <w:lang w:eastAsia="ar" w:bidi="ar-MA"/>
              </w:rPr>
              <w:t>: يُشجع المتعلمين على إعداد مجموعة من الأسئلة التي يمكنهم طرحها على المتحدث الضيف الخبير في تدريس الاحتياجات التعليمية الخاصة.</w:t>
            </w:r>
          </w:p>
          <w:p w14:paraId="599D5695" w14:textId="72500F3B" w:rsidR="00D01A2C" w:rsidRPr="00FB67CD" w:rsidRDefault="00D01A2C" w:rsidP="005C4EB3">
            <w:pPr>
              <w:numPr>
                <w:ilvl w:val="0"/>
                <w:numId w:val="6"/>
              </w:numPr>
              <w:pBdr>
                <w:top w:val="nil"/>
                <w:left w:val="nil"/>
                <w:bottom w:val="nil"/>
                <w:right w:val="nil"/>
                <w:between w:val="nil"/>
              </w:pBdr>
              <w:tabs>
                <w:tab w:val="left" w:pos="892"/>
              </w:tabs>
              <w:bidi/>
              <w:spacing w:before="60" w:after="60" w:line="360" w:lineRule="auto"/>
              <w:rPr>
                <w:rFonts w:asciiTheme="majorBidi" w:hAnsiTheme="majorBidi" w:cstheme="majorBidi"/>
                <w:bCs/>
                <w:color w:val="000000"/>
                <w:sz w:val="22"/>
                <w:szCs w:val="22"/>
              </w:rPr>
            </w:pPr>
            <w:r w:rsidRPr="00FB67CD">
              <w:rPr>
                <w:rFonts w:asciiTheme="majorBidi" w:eastAsia="Open Sans" w:hAnsiTheme="majorBidi" w:cstheme="majorBidi"/>
                <w:color w:val="000000"/>
                <w:sz w:val="22"/>
                <w:szCs w:val="22"/>
                <w:rtl/>
                <w:lang w:eastAsia="ar" w:bidi="ar-MA"/>
              </w:rPr>
              <w:t>مُدخلات من ممثل لمركز السكن المستقل أو مُعلّم مختص بالاحتياجات التعليمية الخاصة.</w:t>
            </w:r>
          </w:p>
          <w:p w14:paraId="5A5661E5" w14:textId="77777777" w:rsidR="00D64A9E" w:rsidRPr="00FB67CD" w:rsidRDefault="00D64A9E" w:rsidP="005C4EB3">
            <w:pPr>
              <w:numPr>
                <w:ilvl w:val="0"/>
                <w:numId w:val="6"/>
              </w:numPr>
              <w:pBdr>
                <w:top w:val="nil"/>
                <w:left w:val="nil"/>
                <w:bottom w:val="nil"/>
                <w:right w:val="nil"/>
                <w:between w:val="nil"/>
              </w:pBdr>
              <w:tabs>
                <w:tab w:val="left" w:pos="340"/>
              </w:tabs>
              <w:bidi/>
              <w:spacing w:before="60" w:after="60" w:line="360" w:lineRule="auto"/>
              <w:rPr>
                <w:rFonts w:asciiTheme="majorBidi" w:hAnsiTheme="majorBidi" w:cstheme="majorBidi"/>
                <w:b/>
                <w:color w:val="000000"/>
                <w:sz w:val="22"/>
                <w:szCs w:val="22"/>
              </w:rPr>
            </w:pPr>
            <w:r w:rsidRPr="00FB67CD">
              <w:rPr>
                <w:rFonts w:asciiTheme="majorBidi" w:eastAsia="Open Sans" w:hAnsiTheme="majorBidi" w:cstheme="majorBidi"/>
                <w:b/>
                <w:bCs/>
                <w:color w:val="000000"/>
                <w:sz w:val="22"/>
                <w:szCs w:val="22"/>
                <w:rtl/>
                <w:lang w:eastAsia="ar" w:bidi="ar-MA"/>
              </w:rPr>
              <w:t>نشاط للمجموعة بكاملها:</w:t>
            </w:r>
            <w:r w:rsidRPr="00FB67CD">
              <w:rPr>
                <w:rFonts w:asciiTheme="majorBidi" w:eastAsia="Open Sans" w:hAnsiTheme="majorBidi" w:cstheme="majorBidi"/>
                <w:color w:val="000000"/>
                <w:sz w:val="22"/>
                <w:szCs w:val="22"/>
                <w:rtl/>
                <w:lang w:eastAsia="ar" w:bidi="ar-MA"/>
              </w:rPr>
              <w:t xml:space="preserve"> تُعقد جلسة سؤال وجواب مع المتحدث الضيف.</w:t>
            </w:r>
          </w:p>
          <w:p w14:paraId="60A4E422" w14:textId="03C45813" w:rsidR="00D01A2C" w:rsidRPr="00FB67CD" w:rsidRDefault="00D01A2C" w:rsidP="005C4EB3">
            <w:pPr>
              <w:numPr>
                <w:ilvl w:val="0"/>
                <w:numId w:val="6"/>
              </w:numPr>
              <w:pBdr>
                <w:top w:val="nil"/>
                <w:left w:val="nil"/>
                <w:bottom w:val="nil"/>
                <w:right w:val="nil"/>
                <w:between w:val="nil"/>
              </w:pBdr>
              <w:tabs>
                <w:tab w:val="left" w:pos="340"/>
              </w:tabs>
              <w:bidi/>
              <w:spacing w:before="60" w:after="60" w:line="360" w:lineRule="auto"/>
              <w:rPr>
                <w:rFonts w:asciiTheme="majorBidi" w:hAnsiTheme="majorBidi" w:cstheme="majorBidi"/>
                <w:b/>
                <w:color w:val="000000"/>
                <w:sz w:val="22"/>
                <w:szCs w:val="22"/>
              </w:rPr>
            </w:pPr>
            <w:r w:rsidRPr="00FB67CD">
              <w:rPr>
                <w:rFonts w:asciiTheme="majorBidi" w:eastAsia="Open Sans" w:hAnsiTheme="majorBidi" w:cstheme="majorBidi"/>
                <w:b/>
                <w:bCs/>
                <w:color w:val="000000"/>
                <w:sz w:val="22"/>
                <w:szCs w:val="22"/>
                <w:rtl/>
                <w:lang w:eastAsia="ar" w:bidi="ar-MA"/>
              </w:rPr>
              <w:t xml:space="preserve">مناقشة عامة تحت إشراف المعلم: </w:t>
            </w:r>
            <w:r w:rsidRPr="00FB67CD">
              <w:rPr>
                <w:rFonts w:asciiTheme="majorBidi" w:eastAsia="Open Sans" w:hAnsiTheme="majorBidi" w:cstheme="majorBidi"/>
                <w:color w:val="000000"/>
                <w:sz w:val="22"/>
                <w:szCs w:val="22"/>
                <w:rtl/>
                <w:lang w:eastAsia="ar" w:bidi="ar-MA"/>
              </w:rPr>
              <w:t>تهدف إلى تصحيح أي فهم مغلوط لدى المتعلمين.</w:t>
            </w:r>
          </w:p>
        </w:tc>
        <w:tc>
          <w:tcPr>
            <w:tcW w:w="2269" w:type="dxa"/>
          </w:tcPr>
          <w:p w14:paraId="5EDC87D9" w14:textId="77777777" w:rsidR="00BC2912" w:rsidRPr="00FB67CD" w:rsidRDefault="00BC2912"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عرض المعلم</w:t>
            </w:r>
          </w:p>
          <w:p w14:paraId="4D546F11" w14:textId="22BAB0D3" w:rsidR="00BC2912" w:rsidRPr="00FB67CD" w:rsidRDefault="00BC2912"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(الشريحة 40)</w:t>
            </w:r>
          </w:p>
          <w:p w14:paraId="3B35B3D8" w14:textId="5B8B55E4" w:rsidR="00BC2912" w:rsidRPr="00FB67CD" w:rsidRDefault="000D4E65"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 xml:space="preserve">المتحدث الضيف </w:t>
            </w:r>
          </w:p>
          <w:p w14:paraId="6A7E7F58" w14:textId="77777777" w:rsidR="00332F47" w:rsidRPr="00FB67CD" w:rsidRDefault="00BC2912"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نتاج التعلم د3 في وحدة الكتاب المدرسي</w:t>
            </w:r>
          </w:p>
          <w:p w14:paraId="30D0CD76" w14:textId="6171EC2E" w:rsidR="00D01A2C" w:rsidRPr="00FB67CD" w:rsidRDefault="00D01A2C"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مذكرات تحتوي على فراغات</w:t>
            </w:r>
          </w:p>
        </w:tc>
      </w:tr>
      <w:tr w:rsidR="00D01A2C" w:rsidRPr="00FB67CD" w14:paraId="49467C82" w14:textId="77777777" w:rsidTr="00361FD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346"/>
        </w:trPr>
        <w:tc>
          <w:tcPr>
            <w:tcW w:w="913" w:type="dxa"/>
          </w:tcPr>
          <w:p w14:paraId="684F75BD" w14:textId="77777777" w:rsidR="00D01A2C" w:rsidRPr="00FB67CD" w:rsidRDefault="00D01A2C" w:rsidP="005C4EB3">
            <w:pPr>
              <w:pBdr>
                <w:top w:val="nil"/>
                <w:left w:val="nil"/>
                <w:bottom w:val="nil"/>
                <w:right w:val="nil"/>
                <w:between w:val="nil"/>
              </w:pBdr>
              <w:bidi/>
              <w:spacing w:before="60" w:after="0" w:line="360" w:lineRule="auto"/>
              <w:jc w:val="center"/>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28</w:t>
            </w:r>
          </w:p>
        </w:tc>
        <w:tc>
          <w:tcPr>
            <w:tcW w:w="2880" w:type="dxa"/>
          </w:tcPr>
          <w:p w14:paraId="4B64C63A" w14:textId="77777777" w:rsidR="00D01A2C" w:rsidRPr="00FB67CD" w:rsidRDefault="00D01A2C" w:rsidP="005C4EB3">
            <w:pPr>
              <w:pBdr>
                <w:top w:val="nil"/>
                <w:left w:val="nil"/>
                <w:bottom w:val="nil"/>
                <w:right w:val="nil"/>
                <w:between w:val="nil"/>
              </w:pBdr>
              <w:tabs>
                <w:tab w:val="left" w:pos="0"/>
              </w:tabs>
              <w:bidi/>
              <w:spacing w:before="60" w:after="60" w:line="360" w:lineRule="auto"/>
              <w:rPr>
                <w:rFonts w:asciiTheme="majorBidi" w:eastAsia="Open Sans" w:hAnsiTheme="majorBidi" w:cstheme="majorBidi"/>
                <w:b/>
                <w:color w:val="000000"/>
                <w:sz w:val="22"/>
                <w:szCs w:val="22"/>
              </w:rPr>
            </w:pPr>
            <w:r w:rsidRPr="00FB67CD">
              <w:rPr>
                <w:rFonts w:asciiTheme="majorBidi" w:eastAsia="Open Sans" w:hAnsiTheme="majorBidi" w:cstheme="majorBidi"/>
                <w:b/>
                <w:bCs/>
                <w:color w:val="000000"/>
                <w:sz w:val="22"/>
                <w:szCs w:val="22"/>
                <w:rtl/>
                <w:lang w:eastAsia="ar" w:bidi="ar-MA"/>
              </w:rPr>
              <w:t>د4 الموارد</w:t>
            </w:r>
          </w:p>
          <w:p w14:paraId="74156E7E" w14:textId="17BBD6B0" w:rsidR="00D01A2C" w:rsidRPr="00FB67CD" w:rsidRDefault="00D01A2C" w:rsidP="005C4EB3">
            <w:pPr>
              <w:pStyle w:val="ListParagraph"/>
              <w:numPr>
                <w:ilvl w:val="0"/>
                <w:numId w:val="21"/>
              </w:numPr>
              <w:pBdr>
                <w:top w:val="nil"/>
                <w:left w:val="nil"/>
                <w:bottom w:val="nil"/>
                <w:right w:val="nil"/>
                <w:between w:val="nil"/>
              </w:pBdr>
              <w:tabs>
                <w:tab w:val="left" w:pos="0"/>
              </w:tabs>
              <w:bidi/>
              <w:spacing w:before="60" w:after="60" w:line="360" w:lineRule="auto"/>
              <w:rPr>
                <w:rFonts w:asciiTheme="majorBidi" w:eastAsia="Open Sans" w:hAnsiTheme="majorBidi" w:cstheme="majorBidi"/>
                <w:color w:val="000000"/>
              </w:rPr>
            </w:pPr>
            <w:r w:rsidRPr="00FB67CD">
              <w:rPr>
                <w:rFonts w:asciiTheme="majorBidi" w:eastAsia="Open Sans" w:hAnsiTheme="majorBidi" w:cstheme="majorBidi"/>
                <w:color w:val="000000"/>
                <w:rtl/>
                <w:lang w:eastAsia="ar" w:bidi="ar-MA"/>
              </w:rPr>
              <w:t>المواد</w:t>
            </w:r>
          </w:p>
          <w:p w14:paraId="753CC64A" w14:textId="77777777" w:rsidR="00D01A2C" w:rsidRPr="00FB67CD" w:rsidRDefault="00D01A2C" w:rsidP="005C4EB3">
            <w:pPr>
              <w:pStyle w:val="ListParagraph"/>
              <w:numPr>
                <w:ilvl w:val="0"/>
                <w:numId w:val="21"/>
              </w:numPr>
              <w:pBdr>
                <w:top w:val="nil"/>
                <w:left w:val="nil"/>
                <w:bottom w:val="nil"/>
                <w:right w:val="nil"/>
                <w:between w:val="nil"/>
              </w:pBdr>
              <w:tabs>
                <w:tab w:val="left" w:pos="0"/>
              </w:tabs>
              <w:bidi/>
              <w:spacing w:before="60" w:after="60" w:line="360" w:lineRule="auto"/>
              <w:rPr>
                <w:rFonts w:asciiTheme="majorBidi" w:eastAsia="Open Sans" w:hAnsiTheme="majorBidi" w:cstheme="majorBidi"/>
                <w:color w:val="000000"/>
              </w:rPr>
            </w:pPr>
            <w:r w:rsidRPr="00FB67CD">
              <w:rPr>
                <w:rFonts w:asciiTheme="majorBidi" w:eastAsia="Open Sans" w:hAnsiTheme="majorBidi" w:cstheme="majorBidi"/>
                <w:color w:val="000000"/>
                <w:rtl/>
                <w:lang w:eastAsia="ar" w:bidi="ar-MA"/>
              </w:rPr>
              <w:lastRenderedPageBreak/>
              <w:t>المعدات</w:t>
            </w:r>
          </w:p>
          <w:p w14:paraId="37900217" w14:textId="1C27D78F" w:rsidR="00D01A2C" w:rsidRPr="00FB67CD" w:rsidRDefault="00D01A2C" w:rsidP="005C4EB3">
            <w:pPr>
              <w:pStyle w:val="ListParagraph"/>
              <w:numPr>
                <w:ilvl w:val="0"/>
                <w:numId w:val="21"/>
              </w:numPr>
              <w:pBdr>
                <w:top w:val="nil"/>
                <w:left w:val="nil"/>
                <w:bottom w:val="nil"/>
                <w:right w:val="nil"/>
                <w:between w:val="nil"/>
              </w:pBdr>
              <w:tabs>
                <w:tab w:val="left" w:pos="0"/>
              </w:tabs>
              <w:bidi/>
              <w:spacing w:before="60" w:after="60" w:line="360" w:lineRule="auto"/>
              <w:rPr>
                <w:rFonts w:asciiTheme="majorBidi" w:eastAsia="Open Sans" w:hAnsiTheme="majorBidi" w:cstheme="majorBidi"/>
                <w:color w:val="000000"/>
              </w:rPr>
            </w:pPr>
            <w:r w:rsidRPr="00FB67CD">
              <w:rPr>
                <w:rFonts w:asciiTheme="majorBidi" w:eastAsia="Open Sans" w:hAnsiTheme="majorBidi" w:cstheme="majorBidi"/>
                <w:color w:val="000000"/>
                <w:rtl/>
                <w:lang w:eastAsia="ar" w:bidi="ar-MA"/>
              </w:rPr>
              <w:t>مكان/بيئة النشاط</w:t>
            </w:r>
          </w:p>
          <w:p w14:paraId="2AACF3EA" w14:textId="3F855693" w:rsidR="00D01A2C" w:rsidRPr="00FB67CD" w:rsidRDefault="00D01A2C" w:rsidP="005C4EB3">
            <w:pPr>
              <w:pStyle w:val="ListParagraph"/>
              <w:numPr>
                <w:ilvl w:val="0"/>
                <w:numId w:val="21"/>
              </w:numPr>
              <w:pBdr>
                <w:top w:val="nil"/>
                <w:left w:val="nil"/>
                <w:bottom w:val="nil"/>
                <w:right w:val="nil"/>
                <w:between w:val="nil"/>
              </w:pBdr>
              <w:tabs>
                <w:tab w:val="left" w:pos="0"/>
              </w:tabs>
              <w:bidi/>
              <w:spacing w:before="60" w:after="60" w:line="360" w:lineRule="auto"/>
              <w:rPr>
                <w:rFonts w:asciiTheme="majorBidi" w:eastAsia="Open Sans" w:hAnsiTheme="majorBidi" w:cstheme="majorBidi"/>
                <w:color w:val="000000"/>
              </w:rPr>
            </w:pPr>
            <w:r w:rsidRPr="00FB67CD">
              <w:rPr>
                <w:rFonts w:asciiTheme="majorBidi" w:eastAsia="Open Sans" w:hAnsiTheme="majorBidi" w:cstheme="majorBidi"/>
                <w:color w:val="000000"/>
                <w:rtl/>
                <w:lang w:eastAsia="ar" w:bidi="ar-MA"/>
              </w:rPr>
              <w:t>العوائق</w:t>
            </w:r>
          </w:p>
          <w:p w14:paraId="48161D64" w14:textId="79572622" w:rsidR="00D01A2C" w:rsidRPr="00FB67CD" w:rsidRDefault="00D01A2C" w:rsidP="005C4EB3">
            <w:pPr>
              <w:pStyle w:val="ListParagraph"/>
              <w:numPr>
                <w:ilvl w:val="0"/>
                <w:numId w:val="21"/>
              </w:numPr>
              <w:pBdr>
                <w:top w:val="nil"/>
                <w:left w:val="nil"/>
                <w:bottom w:val="nil"/>
                <w:right w:val="nil"/>
                <w:between w:val="nil"/>
              </w:pBdr>
              <w:tabs>
                <w:tab w:val="left" w:pos="0"/>
              </w:tabs>
              <w:bidi/>
              <w:spacing w:before="60" w:after="60" w:line="360" w:lineRule="auto"/>
              <w:rPr>
                <w:rFonts w:asciiTheme="majorBidi" w:eastAsia="Open Sans" w:hAnsiTheme="majorBidi" w:cstheme="majorBidi"/>
                <w:color w:val="000000"/>
              </w:rPr>
            </w:pPr>
            <w:r w:rsidRPr="00FB67CD">
              <w:rPr>
                <w:rFonts w:asciiTheme="majorBidi" w:eastAsia="Open Sans" w:hAnsiTheme="majorBidi" w:cstheme="majorBidi"/>
                <w:color w:val="000000"/>
                <w:rtl/>
                <w:lang w:eastAsia="ar" w:bidi="ar-MA"/>
              </w:rPr>
              <w:t>الدعم العملي والعاطفي</w:t>
            </w:r>
          </w:p>
          <w:p w14:paraId="137266D0" w14:textId="1F5ED34D" w:rsidR="00D01A2C" w:rsidRPr="00FB67CD" w:rsidRDefault="00D01A2C" w:rsidP="005C4EB3">
            <w:pPr>
              <w:pStyle w:val="ListParagraph"/>
              <w:numPr>
                <w:ilvl w:val="0"/>
                <w:numId w:val="21"/>
              </w:numPr>
              <w:pBdr>
                <w:top w:val="nil"/>
                <w:left w:val="nil"/>
                <w:bottom w:val="nil"/>
                <w:right w:val="nil"/>
                <w:between w:val="nil"/>
              </w:pBdr>
              <w:tabs>
                <w:tab w:val="left" w:pos="0"/>
              </w:tabs>
              <w:bidi/>
              <w:spacing w:before="60" w:after="60" w:line="360" w:lineRule="auto"/>
              <w:rPr>
                <w:rFonts w:asciiTheme="majorBidi" w:eastAsia="Open Sans" w:hAnsiTheme="majorBidi" w:cstheme="majorBidi"/>
                <w:color w:val="000000"/>
              </w:rPr>
            </w:pPr>
            <w:r w:rsidRPr="00FB67CD">
              <w:rPr>
                <w:rFonts w:asciiTheme="majorBidi" w:eastAsia="Open Sans" w:hAnsiTheme="majorBidi" w:cstheme="majorBidi"/>
                <w:color w:val="000000"/>
                <w:rtl/>
                <w:lang w:eastAsia="ar" w:bidi="ar-MA"/>
              </w:rPr>
              <w:t>الصحة والسلامة</w:t>
            </w:r>
          </w:p>
          <w:p w14:paraId="26DEF91B" w14:textId="77777777" w:rsidR="00D01A2C" w:rsidRPr="00FB67CD" w:rsidRDefault="00D01A2C" w:rsidP="005C4EB3">
            <w:pPr>
              <w:pBdr>
                <w:top w:val="nil"/>
                <w:left w:val="nil"/>
                <w:bottom w:val="nil"/>
                <w:right w:val="nil"/>
                <w:between w:val="nil"/>
              </w:pBdr>
              <w:tabs>
                <w:tab w:val="left" w:pos="0"/>
              </w:tabs>
              <w:bidi/>
              <w:spacing w:before="80" w:after="60" w:line="360" w:lineRule="auto"/>
              <w:rPr>
                <w:rFonts w:asciiTheme="majorBidi" w:eastAsia="Open Sans" w:hAnsiTheme="majorBidi" w:cstheme="majorBidi"/>
                <w:b/>
                <w:color w:val="000000"/>
                <w:sz w:val="22"/>
                <w:szCs w:val="22"/>
              </w:rPr>
            </w:pPr>
            <w:r w:rsidRPr="00FB67CD">
              <w:rPr>
                <w:rFonts w:asciiTheme="majorBidi" w:eastAsia="Open Sans" w:hAnsiTheme="majorBidi" w:cstheme="majorBidi"/>
                <w:b/>
                <w:bCs/>
                <w:color w:val="000000"/>
                <w:sz w:val="22"/>
                <w:szCs w:val="22"/>
                <w:rtl/>
                <w:lang w:eastAsia="ar" w:bidi="ar-MA"/>
              </w:rPr>
              <w:t>د5 الموارد المتخصصة</w:t>
            </w:r>
          </w:p>
          <w:p w14:paraId="5307357B" w14:textId="77777777" w:rsidR="00D01A2C" w:rsidRPr="00FB67CD" w:rsidRDefault="00D01A2C" w:rsidP="005C4EB3">
            <w:pPr>
              <w:pStyle w:val="ListParagraph"/>
              <w:numPr>
                <w:ilvl w:val="0"/>
                <w:numId w:val="22"/>
              </w:numPr>
              <w:pBdr>
                <w:top w:val="nil"/>
                <w:left w:val="nil"/>
                <w:bottom w:val="nil"/>
                <w:right w:val="nil"/>
                <w:between w:val="nil"/>
              </w:pBdr>
              <w:tabs>
                <w:tab w:val="left" w:pos="0"/>
              </w:tabs>
              <w:bidi/>
              <w:spacing w:before="60" w:after="60" w:line="360" w:lineRule="auto"/>
              <w:rPr>
                <w:rFonts w:asciiTheme="majorBidi" w:eastAsia="Open Sans" w:hAnsiTheme="majorBidi" w:cstheme="majorBidi"/>
                <w:color w:val="000000"/>
              </w:rPr>
            </w:pPr>
            <w:r w:rsidRPr="00FB67CD">
              <w:rPr>
                <w:rFonts w:asciiTheme="majorBidi" w:eastAsia="Open Sans" w:hAnsiTheme="majorBidi" w:cstheme="majorBidi"/>
                <w:color w:val="000000"/>
                <w:rtl/>
                <w:lang w:eastAsia="ar" w:bidi="ar-MA"/>
              </w:rPr>
              <w:t>ألعاب مطبوعة بخط كبير</w:t>
            </w:r>
          </w:p>
          <w:p w14:paraId="569BA41F" w14:textId="77777777" w:rsidR="00D01A2C" w:rsidRPr="00FB67CD" w:rsidRDefault="00D01A2C" w:rsidP="005C4EB3">
            <w:pPr>
              <w:pStyle w:val="ListParagraph"/>
              <w:numPr>
                <w:ilvl w:val="0"/>
                <w:numId w:val="22"/>
              </w:numPr>
              <w:pBdr>
                <w:top w:val="nil"/>
                <w:left w:val="nil"/>
                <w:bottom w:val="nil"/>
                <w:right w:val="nil"/>
                <w:between w:val="nil"/>
              </w:pBdr>
              <w:tabs>
                <w:tab w:val="left" w:pos="0"/>
              </w:tabs>
              <w:bidi/>
              <w:spacing w:before="60" w:after="60" w:line="360" w:lineRule="auto"/>
              <w:rPr>
                <w:rFonts w:asciiTheme="majorBidi" w:eastAsia="Open Sans" w:hAnsiTheme="majorBidi" w:cstheme="majorBidi"/>
                <w:color w:val="000000"/>
              </w:rPr>
            </w:pPr>
            <w:r w:rsidRPr="00FB67CD">
              <w:rPr>
                <w:rFonts w:asciiTheme="majorBidi" w:eastAsia="Open Sans" w:hAnsiTheme="majorBidi" w:cstheme="majorBidi"/>
                <w:color w:val="000000"/>
                <w:rtl/>
                <w:lang w:eastAsia="ar" w:bidi="ar-MA"/>
              </w:rPr>
              <w:t>بطاقات</w:t>
            </w:r>
          </w:p>
          <w:p w14:paraId="2BF41D71" w14:textId="77777777" w:rsidR="00D01A2C" w:rsidRPr="00FB67CD" w:rsidRDefault="00D01A2C" w:rsidP="005C4EB3">
            <w:pPr>
              <w:pStyle w:val="ListParagraph"/>
              <w:numPr>
                <w:ilvl w:val="0"/>
                <w:numId w:val="22"/>
              </w:numPr>
              <w:pBdr>
                <w:top w:val="nil"/>
                <w:left w:val="nil"/>
                <w:bottom w:val="nil"/>
                <w:right w:val="nil"/>
                <w:between w:val="nil"/>
              </w:pBdr>
              <w:tabs>
                <w:tab w:val="left" w:pos="0"/>
              </w:tabs>
              <w:bidi/>
              <w:spacing w:before="60" w:after="60" w:line="360" w:lineRule="auto"/>
              <w:rPr>
                <w:rFonts w:asciiTheme="majorBidi" w:eastAsia="Open Sans" w:hAnsiTheme="majorBidi" w:cstheme="majorBidi"/>
                <w:color w:val="000000"/>
              </w:rPr>
            </w:pPr>
            <w:r w:rsidRPr="00FB67CD">
              <w:rPr>
                <w:rFonts w:asciiTheme="majorBidi" w:eastAsia="Open Sans" w:hAnsiTheme="majorBidi" w:cstheme="majorBidi"/>
                <w:color w:val="000000"/>
                <w:rtl/>
                <w:lang w:eastAsia="ar" w:bidi="ar-MA"/>
              </w:rPr>
              <w:t>نصوص</w:t>
            </w:r>
          </w:p>
          <w:p w14:paraId="4F1A4C45" w14:textId="13DCE8A6" w:rsidR="00D01A2C" w:rsidRPr="00FB67CD" w:rsidRDefault="00D01A2C" w:rsidP="005C4EB3">
            <w:pPr>
              <w:pStyle w:val="ListParagraph"/>
              <w:numPr>
                <w:ilvl w:val="0"/>
                <w:numId w:val="22"/>
              </w:numPr>
              <w:pBdr>
                <w:top w:val="nil"/>
                <w:left w:val="nil"/>
                <w:bottom w:val="nil"/>
                <w:right w:val="nil"/>
                <w:between w:val="nil"/>
              </w:pBdr>
              <w:tabs>
                <w:tab w:val="left" w:pos="0"/>
              </w:tabs>
              <w:bidi/>
              <w:spacing w:before="60" w:after="60" w:line="360" w:lineRule="auto"/>
              <w:rPr>
                <w:rFonts w:asciiTheme="majorBidi" w:eastAsia="Open Sans" w:hAnsiTheme="majorBidi" w:cstheme="majorBidi"/>
                <w:color w:val="000000"/>
              </w:rPr>
            </w:pPr>
            <w:r w:rsidRPr="00FB67CD">
              <w:rPr>
                <w:rFonts w:asciiTheme="majorBidi" w:eastAsia="Open Sans" w:hAnsiTheme="majorBidi" w:cstheme="majorBidi"/>
                <w:color w:val="000000"/>
                <w:rtl/>
                <w:lang w:eastAsia="ar" w:bidi="ar-MA"/>
              </w:rPr>
              <w:t>مقصات أو أدوات سهلة الاستعمال</w:t>
            </w:r>
          </w:p>
          <w:p w14:paraId="3EECD333" w14:textId="77777777" w:rsidR="00D01A2C" w:rsidRPr="00FB67CD" w:rsidRDefault="00D01A2C" w:rsidP="005C4EB3">
            <w:pPr>
              <w:pStyle w:val="ListParagraph"/>
              <w:numPr>
                <w:ilvl w:val="0"/>
                <w:numId w:val="22"/>
              </w:numPr>
              <w:pBdr>
                <w:top w:val="nil"/>
                <w:left w:val="nil"/>
                <w:bottom w:val="nil"/>
                <w:right w:val="nil"/>
                <w:between w:val="nil"/>
              </w:pBdr>
              <w:tabs>
                <w:tab w:val="left" w:pos="0"/>
              </w:tabs>
              <w:bidi/>
              <w:spacing w:before="60" w:after="60" w:line="360" w:lineRule="auto"/>
              <w:rPr>
                <w:rFonts w:asciiTheme="majorBidi" w:eastAsia="Open Sans" w:hAnsiTheme="majorBidi" w:cstheme="majorBidi"/>
                <w:color w:val="000000"/>
              </w:rPr>
            </w:pPr>
            <w:r w:rsidRPr="00FB67CD">
              <w:rPr>
                <w:rFonts w:asciiTheme="majorBidi" w:eastAsia="Open Sans" w:hAnsiTheme="majorBidi" w:cstheme="majorBidi"/>
                <w:color w:val="000000"/>
                <w:rtl/>
                <w:lang w:eastAsia="ar" w:bidi="ar-MA"/>
              </w:rPr>
              <w:t>كتب ناطقة</w:t>
            </w:r>
          </w:p>
          <w:p w14:paraId="1E6F2718" w14:textId="1CD5DA36" w:rsidR="00D01A2C" w:rsidRPr="00FB67CD" w:rsidRDefault="00D01A2C" w:rsidP="005C4EB3">
            <w:pPr>
              <w:pStyle w:val="ListParagraph"/>
              <w:numPr>
                <w:ilvl w:val="0"/>
                <w:numId w:val="22"/>
              </w:numPr>
              <w:pBdr>
                <w:top w:val="nil"/>
                <w:left w:val="nil"/>
                <w:bottom w:val="nil"/>
                <w:right w:val="nil"/>
                <w:between w:val="nil"/>
              </w:pBdr>
              <w:tabs>
                <w:tab w:val="left" w:pos="0"/>
              </w:tabs>
              <w:bidi/>
              <w:spacing w:before="60" w:after="60" w:line="360" w:lineRule="auto"/>
              <w:rPr>
                <w:rFonts w:asciiTheme="majorBidi" w:eastAsia="Open Sans" w:hAnsiTheme="majorBidi" w:cstheme="majorBidi"/>
                <w:color w:val="000000"/>
              </w:rPr>
            </w:pPr>
            <w:r w:rsidRPr="00FB67CD">
              <w:rPr>
                <w:rFonts w:asciiTheme="majorBidi" w:eastAsia="Open Sans" w:hAnsiTheme="majorBidi" w:cstheme="majorBidi"/>
                <w:color w:val="000000"/>
                <w:rtl/>
                <w:lang w:eastAsia="ar" w:bidi="ar-MA"/>
              </w:rPr>
              <w:t>مقابض</w:t>
            </w:r>
          </w:p>
          <w:p w14:paraId="293B75D9" w14:textId="5320FC0B" w:rsidR="00D01A2C" w:rsidRPr="00FB67CD" w:rsidRDefault="00D01A2C" w:rsidP="005C4EB3">
            <w:pPr>
              <w:pStyle w:val="ListParagraph"/>
              <w:numPr>
                <w:ilvl w:val="0"/>
                <w:numId w:val="22"/>
              </w:numPr>
              <w:pBdr>
                <w:top w:val="nil"/>
                <w:left w:val="nil"/>
                <w:bottom w:val="nil"/>
                <w:right w:val="nil"/>
                <w:between w:val="nil"/>
              </w:pBdr>
              <w:tabs>
                <w:tab w:val="left" w:pos="0"/>
              </w:tabs>
              <w:bidi/>
              <w:spacing w:before="60" w:after="60" w:line="360" w:lineRule="auto"/>
              <w:rPr>
                <w:rFonts w:asciiTheme="majorBidi" w:eastAsia="Open Sans" w:hAnsiTheme="majorBidi" w:cstheme="majorBidi"/>
                <w:color w:val="000000"/>
              </w:rPr>
            </w:pPr>
            <w:r w:rsidRPr="00FB67CD">
              <w:rPr>
                <w:rFonts w:asciiTheme="majorBidi" w:eastAsia="Open Sans" w:hAnsiTheme="majorBidi" w:cstheme="majorBidi"/>
                <w:color w:val="000000"/>
                <w:rtl/>
                <w:lang w:eastAsia="ar" w:bidi="ar-MA"/>
              </w:rPr>
              <w:t>بُسُط مانعة للانزلاق</w:t>
            </w:r>
          </w:p>
          <w:p w14:paraId="6924CD29" w14:textId="33721534" w:rsidR="00D01A2C" w:rsidRPr="00FB67CD" w:rsidRDefault="00D01A2C" w:rsidP="005C4EB3">
            <w:pPr>
              <w:pStyle w:val="ListParagraph"/>
              <w:numPr>
                <w:ilvl w:val="0"/>
                <w:numId w:val="22"/>
              </w:numPr>
              <w:pBdr>
                <w:top w:val="nil"/>
                <w:left w:val="nil"/>
                <w:bottom w:val="nil"/>
                <w:right w:val="nil"/>
                <w:between w:val="nil"/>
              </w:pBdr>
              <w:tabs>
                <w:tab w:val="left" w:pos="0"/>
              </w:tabs>
              <w:bidi/>
              <w:spacing w:before="60" w:after="60" w:line="360" w:lineRule="auto"/>
              <w:rPr>
                <w:rFonts w:asciiTheme="majorBidi" w:eastAsia="Open Sans" w:hAnsiTheme="majorBidi" w:cstheme="majorBidi"/>
                <w:b/>
                <w:color w:val="000000"/>
              </w:rPr>
            </w:pPr>
            <w:r w:rsidRPr="00FB67CD">
              <w:rPr>
                <w:rFonts w:asciiTheme="majorBidi" w:eastAsia="Open Sans" w:hAnsiTheme="majorBidi" w:cstheme="majorBidi"/>
                <w:color w:val="000000"/>
                <w:rtl/>
                <w:lang w:eastAsia="ar" w:bidi="ar-MA"/>
              </w:rPr>
              <w:t>لوحات اللمس أو شاشات الحاسوب</w:t>
            </w:r>
          </w:p>
        </w:tc>
        <w:tc>
          <w:tcPr>
            <w:tcW w:w="1305" w:type="dxa"/>
          </w:tcPr>
          <w:p w14:paraId="43DF9B1A" w14:textId="41E29F2B" w:rsidR="00D01A2C" w:rsidRPr="00FB67CD" w:rsidRDefault="00983619" w:rsidP="005C4EB3">
            <w:pPr>
              <w:pBdr>
                <w:top w:val="nil"/>
                <w:left w:val="nil"/>
                <w:bottom w:val="nil"/>
                <w:right w:val="nil"/>
                <w:between w:val="nil"/>
              </w:pBdr>
              <w:bidi/>
              <w:spacing w:before="80" w:after="80" w:line="360" w:lineRule="auto"/>
              <w:rPr>
                <w:rFonts w:asciiTheme="majorBidi" w:eastAsia="Open Sans" w:hAnsiTheme="majorBidi" w:cstheme="majorBidi"/>
                <w:bCs/>
                <w:color w:val="000000"/>
                <w:sz w:val="22"/>
                <w:szCs w:val="22"/>
              </w:rPr>
            </w:pPr>
            <w:r w:rsidRPr="00FB67CD">
              <w:rPr>
                <w:rFonts w:asciiTheme="majorBidi" w:eastAsia="Open Sans" w:hAnsiTheme="majorBidi" w:cstheme="majorBidi"/>
                <w:color w:val="000000"/>
                <w:sz w:val="22"/>
                <w:szCs w:val="22"/>
                <w:rtl/>
                <w:lang w:eastAsia="ar" w:bidi="ar-MA"/>
              </w:rPr>
              <w:lastRenderedPageBreak/>
              <w:t>أنشطة الصف تحت إشراف المعلم</w:t>
            </w:r>
          </w:p>
        </w:tc>
        <w:tc>
          <w:tcPr>
            <w:tcW w:w="6776" w:type="dxa"/>
          </w:tcPr>
          <w:p w14:paraId="744DFBED" w14:textId="17ABD051" w:rsidR="00D01A2C" w:rsidRPr="00FB67CD" w:rsidRDefault="00D01A2C" w:rsidP="005C4EB3">
            <w:pPr>
              <w:widowControl w:val="0"/>
              <w:numPr>
                <w:ilvl w:val="0"/>
                <w:numId w:val="12"/>
              </w:numPr>
              <w:pBdr>
                <w:top w:val="nil"/>
                <w:left w:val="nil"/>
                <w:bottom w:val="nil"/>
                <w:right w:val="nil"/>
                <w:between w:val="nil"/>
              </w:pBdr>
              <w:bidi/>
              <w:spacing w:before="80" w:after="60" w:line="360" w:lineRule="auto"/>
              <w:ind w:left="319"/>
              <w:rPr>
                <w:rFonts w:asciiTheme="majorBidi" w:hAnsiTheme="majorBidi" w:cstheme="majorBidi"/>
                <w:color w:val="000000"/>
                <w:sz w:val="22"/>
                <w:szCs w:val="22"/>
              </w:rPr>
            </w:pPr>
            <w:r w:rsidRPr="00FB67CD">
              <w:rPr>
                <w:rFonts w:asciiTheme="majorBidi" w:eastAsia="Open Sans" w:hAnsiTheme="majorBidi" w:cstheme="majorBidi"/>
                <w:b/>
                <w:bCs/>
                <w:color w:val="000000"/>
                <w:sz w:val="22"/>
                <w:szCs w:val="22"/>
                <w:rtl/>
                <w:lang w:eastAsia="ar" w:bidi="ar-MA"/>
              </w:rPr>
              <w:t>عرض المعلم/ المدرب:</w:t>
            </w:r>
            <w:r w:rsidRPr="00FB67CD">
              <w:rPr>
                <w:rFonts w:asciiTheme="majorBidi" w:eastAsia="Open Sans" w:hAnsiTheme="majorBidi" w:cstheme="majorBidi"/>
                <w:color w:val="000000"/>
                <w:sz w:val="22"/>
                <w:szCs w:val="22"/>
                <w:rtl/>
                <w:lang w:eastAsia="ar" w:bidi="ar-MA"/>
              </w:rPr>
              <w:t xml:space="preserve"> تُحدد المعدات المُلائمة والمخصصة لمختلف النشاطات، مع توضيح كيفية استخدامها وبيان الغرض من الحاجة إليها.</w:t>
            </w:r>
          </w:p>
          <w:p w14:paraId="6EC697E0" w14:textId="77777777" w:rsidR="00D01A2C" w:rsidRPr="00FB67CD" w:rsidRDefault="00D01A2C" w:rsidP="005C4EB3">
            <w:pPr>
              <w:widowControl w:val="0"/>
              <w:numPr>
                <w:ilvl w:val="0"/>
                <w:numId w:val="12"/>
              </w:numPr>
              <w:pBdr>
                <w:top w:val="nil"/>
                <w:left w:val="nil"/>
                <w:bottom w:val="nil"/>
                <w:right w:val="nil"/>
                <w:between w:val="nil"/>
              </w:pBdr>
              <w:bidi/>
              <w:spacing w:before="80" w:after="60" w:line="360" w:lineRule="auto"/>
              <w:ind w:left="319"/>
              <w:rPr>
                <w:rFonts w:asciiTheme="majorBidi" w:hAnsiTheme="majorBidi" w:cstheme="majorBidi"/>
                <w:color w:val="000000"/>
                <w:sz w:val="22"/>
                <w:szCs w:val="22"/>
              </w:rPr>
            </w:pPr>
            <w:r w:rsidRPr="00FB67CD">
              <w:rPr>
                <w:rFonts w:asciiTheme="majorBidi" w:eastAsia="Open Sans" w:hAnsiTheme="majorBidi" w:cstheme="majorBidi"/>
                <w:b/>
                <w:bCs/>
                <w:color w:val="000000"/>
                <w:sz w:val="22"/>
                <w:szCs w:val="22"/>
                <w:rtl/>
                <w:lang w:eastAsia="ar" w:bidi="ar-MA"/>
              </w:rPr>
              <w:lastRenderedPageBreak/>
              <w:t>نشاط فردي:</w:t>
            </w:r>
            <w:r w:rsidRPr="00FB67CD">
              <w:rPr>
                <w:rFonts w:asciiTheme="majorBidi" w:eastAsia="Open Sans" w:hAnsiTheme="majorBidi" w:cstheme="majorBidi"/>
                <w:color w:val="000000"/>
                <w:sz w:val="22"/>
                <w:szCs w:val="22"/>
                <w:rtl/>
                <w:lang w:eastAsia="ar" w:bidi="ar-MA"/>
              </w:rPr>
              <w:t xml:space="preserve"> يستخدم المتعلمون سيناريوهات أو دراسات حالة لتحديد الموارد اللازمة.</w:t>
            </w:r>
          </w:p>
          <w:p w14:paraId="53BD520D" w14:textId="423E7447" w:rsidR="00D01A2C" w:rsidRPr="00FB67CD" w:rsidRDefault="00D01A2C" w:rsidP="005C4EB3">
            <w:pPr>
              <w:widowControl w:val="0"/>
              <w:numPr>
                <w:ilvl w:val="0"/>
                <w:numId w:val="12"/>
              </w:numPr>
              <w:pBdr>
                <w:top w:val="nil"/>
                <w:left w:val="nil"/>
                <w:bottom w:val="nil"/>
                <w:right w:val="nil"/>
                <w:between w:val="nil"/>
              </w:pBdr>
              <w:bidi/>
              <w:spacing w:before="80" w:after="60" w:line="360" w:lineRule="auto"/>
              <w:ind w:left="319"/>
              <w:rPr>
                <w:rFonts w:asciiTheme="majorBidi" w:hAnsiTheme="majorBidi" w:cstheme="majorBidi"/>
                <w:color w:val="000000"/>
                <w:sz w:val="22"/>
                <w:szCs w:val="22"/>
              </w:rPr>
            </w:pPr>
            <w:r w:rsidRPr="00FB67CD">
              <w:rPr>
                <w:rFonts w:asciiTheme="majorBidi" w:eastAsia="Open Sans" w:hAnsiTheme="majorBidi" w:cstheme="majorBidi"/>
                <w:b/>
                <w:bCs/>
                <w:color w:val="000000"/>
                <w:sz w:val="22"/>
                <w:szCs w:val="22"/>
                <w:rtl/>
                <w:lang w:eastAsia="ar" w:bidi="ar-MA"/>
              </w:rPr>
              <w:t>نشاط للمجموعة بكاملها:</w:t>
            </w:r>
            <w:r w:rsidRPr="00FB67CD">
              <w:rPr>
                <w:rFonts w:asciiTheme="majorBidi" w:eastAsia="Open Sans" w:hAnsiTheme="majorBidi" w:cstheme="majorBidi"/>
                <w:color w:val="000000"/>
                <w:sz w:val="22"/>
                <w:szCs w:val="22"/>
                <w:rtl/>
                <w:lang w:eastAsia="ar" w:bidi="ar-MA"/>
              </w:rPr>
              <w:t xml:space="preserve"> ناقش استنتاجات المتعلمين.</w:t>
            </w:r>
          </w:p>
          <w:p w14:paraId="2101A94C" w14:textId="35636C4C" w:rsidR="00D01A2C" w:rsidRPr="00FB67CD" w:rsidRDefault="00D01A2C" w:rsidP="005C4EB3">
            <w:pPr>
              <w:widowControl w:val="0"/>
              <w:numPr>
                <w:ilvl w:val="0"/>
                <w:numId w:val="12"/>
              </w:numPr>
              <w:pBdr>
                <w:top w:val="nil"/>
                <w:left w:val="nil"/>
                <w:bottom w:val="nil"/>
                <w:right w:val="nil"/>
                <w:between w:val="nil"/>
              </w:pBdr>
              <w:bidi/>
              <w:spacing w:before="80" w:after="60" w:line="360" w:lineRule="auto"/>
              <w:ind w:left="319"/>
              <w:rPr>
                <w:rFonts w:asciiTheme="majorBidi" w:hAnsiTheme="majorBidi" w:cstheme="majorBidi"/>
                <w:color w:val="000000"/>
                <w:sz w:val="22"/>
                <w:szCs w:val="22"/>
              </w:rPr>
            </w:pPr>
            <w:r w:rsidRPr="00FB67CD">
              <w:rPr>
                <w:rFonts w:asciiTheme="majorBidi" w:eastAsia="Open Sans" w:hAnsiTheme="majorBidi" w:cstheme="majorBidi"/>
                <w:b/>
                <w:bCs/>
                <w:color w:val="000000"/>
                <w:sz w:val="22"/>
                <w:szCs w:val="22"/>
                <w:rtl/>
                <w:lang w:eastAsia="ar" w:bidi="ar-MA"/>
              </w:rPr>
              <w:t>نشاط في مجموعات صغيرة:</w:t>
            </w:r>
            <w:r w:rsidRPr="00FB67CD">
              <w:rPr>
                <w:rFonts w:asciiTheme="majorBidi" w:eastAsia="Open Sans" w:hAnsiTheme="majorBidi" w:cstheme="majorBidi"/>
                <w:color w:val="000000"/>
                <w:sz w:val="22"/>
                <w:szCs w:val="22"/>
                <w:rtl/>
                <w:lang w:eastAsia="ar" w:bidi="ar-MA"/>
              </w:rPr>
              <w:t xml:space="preserve"> ناقش أنواع المعدات أو الوسائل الأخرى المساعدة التي قد تفيد المستخدمين في نشاطات الطهي والبستنة والفنون والحِرَف اليدوية.</w:t>
            </w:r>
          </w:p>
          <w:p w14:paraId="57C883A7" w14:textId="77777777" w:rsidR="00D01A2C" w:rsidRPr="00FB67CD" w:rsidRDefault="00D01A2C" w:rsidP="005C4EB3">
            <w:pPr>
              <w:numPr>
                <w:ilvl w:val="0"/>
                <w:numId w:val="12"/>
              </w:numPr>
              <w:pBdr>
                <w:top w:val="nil"/>
                <w:left w:val="nil"/>
                <w:bottom w:val="nil"/>
                <w:right w:val="nil"/>
                <w:between w:val="nil"/>
              </w:pBdr>
              <w:tabs>
                <w:tab w:val="left" w:pos="340"/>
              </w:tabs>
              <w:bidi/>
              <w:spacing w:before="60" w:after="60" w:line="360" w:lineRule="auto"/>
              <w:ind w:left="319"/>
              <w:rPr>
                <w:rFonts w:asciiTheme="majorBidi" w:hAnsiTheme="majorBidi" w:cstheme="majorBidi"/>
                <w:b/>
                <w:color w:val="000000"/>
                <w:sz w:val="22"/>
                <w:szCs w:val="22"/>
              </w:rPr>
            </w:pPr>
            <w:r w:rsidRPr="00FB67CD">
              <w:rPr>
                <w:rFonts w:asciiTheme="majorBidi" w:eastAsia="Open Sans" w:hAnsiTheme="majorBidi" w:cstheme="majorBidi"/>
                <w:b/>
                <w:bCs/>
                <w:color w:val="000000"/>
                <w:sz w:val="22"/>
                <w:szCs w:val="22"/>
                <w:rtl/>
                <w:lang w:eastAsia="ar" w:bidi="ar-MA"/>
              </w:rPr>
              <w:t>نشاط في مجموعات صغيرة:</w:t>
            </w:r>
            <w:r w:rsidRPr="00FB67CD">
              <w:rPr>
                <w:rFonts w:asciiTheme="majorBidi" w:eastAsia="Open Sans" w:hAnsiTheme="majorBidi" w:cstheme="majorBidi"/>
                <w:color w:val="000000"/>
                <w:sz w:val="22"/>
                <w:szCs w:val="22"/>
                <w:rtl/>
                <w:lang w:eastAsia="ar" w:bidi="ar-MA"/>
              </w:rPr>
              <w:t xml:space="preserve"> حدد فئة المستفيدين لكل مجموعة ثم اطلب منهم البحث عبر الإنترنت عن ثلاث أفكار لنشاطات يمكن تنفيذها لهذه الفئة.</w:t>
            </w:r>
          </w:p>
        </w:tc>
        <w:tc>
          <w:tcPr>
            <w:tcW w:w="2269" w:type="dxa"/>
          </w:tcPr>
          <w:p w14:paraId="2AF304BC" w14:textId="77777777" w:rsidR="00BC2912" w:rsidRPr="00FB67CD" w:rsidRDefault="00BC2912"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lastRenderedPageBreak/>
              <w:t>عرض المعلم</w:t>
            </w:r>
          </w:p>
          <w:p w14:paraId="2A1BD661" w14:textId="755AA6FF" w:rsidR="00BC2912" w:rsidRPr="00FB67CD" w:rsidRDefault="00BC2912"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(الشرائح من 41 إلى 45)</w:t>
            </w:r>
          </w:p>
          <w:p w14:paraId="21A595B9" w14:textId="0B6D0ADA" w:rsidR="00BC2912" w:rsidRPr="00FB67CD" w:rsidRDefault="00BC2912"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lastRenderedPageBreak/>
              <w:t>نتاجا التعلم د4/ د5 في وحدة الكتاب المدرسي</w:t>
            </w:r>
          </w:p>
          <w:p w14:paraId="4A0BFF1B" w14:textId="70FFAB5F" w:rsidR="00D01A2C" w:rsidRPr="00FB67CD" w:rsidRDefault="00D01A2C" w:rsidP="00CA59B5">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دراسات الحالة/ السيناريوهات</w:t>
            </w:r>
          </w:p>
        </w:tc>
      </w:tr>
      <w:tr w:rsidR="00D01A2C" w:rsidRPr="00FB67CD" w14:paraId="4D7C9005" w14:textId="77777777" w:rsidTr="00361FD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346"/>
        </w:trPr>
        <w:tc>
          <w:tcPr>
            <w:tcW w:w="913" w:type="dxa"/>
          </w:tcPr>
          <w:p w14:paraId="30236EEE" w14:textId="77777777" w:rsidR="00D01A2C" w:rsidRPr="00FB67CD" w:rsidRDefault="00D01A2C" w:rsidP="005C4EB3">
            <w:pPr>
              <w:pBdr>
                <w:top w:val="nil"/>
                <w:left w:val="nil"/>
                <w:bottom w:val="nil"/>
                <w:right w:val="nil"/>
                <w:between w:val="nil"/>
              </w:pBdr>
              <w:bidi/>
              <w:spacing w:before="60" w:after="0" w:line="360" w:lineRule="auto"/>
              <w:jc w:val="center"/>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lastRenderedPageBreak/>
              <w:t>29</w:t>
            </w:r>
          </w:p>
        </w:tc>
        <w:tc>
          <w:tcPr>
            <w:tcW w:w="2880" w:type="dxa"/>
          </w:tcPr>
          <w:p w14:paraId="5A6362EC" w14:textId="79D10524" w:rsidR="00D01A2C" w:rsidRDefault="00D01A2C" w:rsidP="005C4EB3">
            <w:pPr>
              <w:pBdr>
                <w:top w:val="nil"/>
                <w:left w:val="nil"/>
                <w:bottom w:val="nil"/>
                <w:right w:val="nil"/>
                <w:between w:val="nil"/>
              </w:pBdr>
              <w:tabs>
                <w:tab w:val="left" w:pos="204"/>
              </w:tabs>
              <w:bidi/>
              <w:spacing w:before="60" w:after="60" w:line="360" w:lineRule="auto"/>
              <w:rPr>
                <w:rFonts w:asciiTheme="majorBidi" w:eastAsia="Open Sans" w:hAnsiTheme="majorBidi" w:cstheme="majorBidi"/>
                <w:b/>
                <w:bCs/>
                <w:color w:val="000000"/>
                <w:sz w:val="22"/>
                <w:szCs w:val="22"/>
                <w:rtl/>
                <w:lang w:eastAsia="ar" w:bidi="ar-MA"/>
              </w:rPr>
            </w:pPr>
            <w:r w:rsidRPr="00FB67CD">
              <w:rPr>
                <w:rFonts w:asciiTheme="majorBidi" w:eastAsia="Open Sans" w:hAnsiTheme="majorBidi" w:cstheme="majorBidi"/>
                <w:b/>
                <w:bCs/>
                <w:color w:val="000000"/>
                <w:sz w:val="22"/>
                <w:szCs w:val="22"/>
                <w:rtl/>
                <w:lang w:eastAsia="ar" w:bidi="ar-MA"/>
              </w:rPr>
              <w:t>مراجعة نتاج التعلم د</w:t>
            </w:r>
          </w:p>
          <w:p w14:paraId="76C189D1" w14:textId="77777777" w:rsidR="00CA59B5" w:rsidRPr="00FB67CD" w:rsidRDefault="00CA59B5" w:rsidP="00CA59B5">
            <w:pPr>
              <w:pBdr>
                <w:top w:val="nil"/>
                <w:left w:val="nil"/>
                <w:bottom w:val="nil"/>
                <w:right w:val="nil"/>
                <w:between w:val="nil"/>
              </w:pBdr>
              <w:tabs>
                <w:tab w:val="left" w:pos="204"/>
              </w:tabs>
              <w:bidi/>
              <w:spacing w:before="60" w:after="60" w:line="360" w:lineRule="auto"/>
              <w:rPr>
                <w:rFonts w:asciiTheme="majorBidi" w:eastAsia="Open Sans" w:hAnsiTheme="majorBidi" w:cstheme="majorBidi"/>
                <w:b/>
                <w:color w:val="000000"/>
                <w:sz w:val="22"/>
                <w:szCs w:val="22"/>
              </w:rPr>
            </w:pPr>
          </w:p>
          <w:p w14:paraId="31D6D5FF" w14:textId="77777777" w:rsidR="00D01A2C" w:rsidRPr="00FB67CD" w:rsidRDefault="00D01A2C" w:rsidP="005C4EB3">
            <w:pPr>
              <w:pBdr>
                <w:top w:val="nil"/>
                <w:left w:val="nil"/>
                <w:bottom w:val="nil"/>
                <w:right w:val="nil"/>
                <w:between w:val="nil"/>
              </w:pBdr>
              <w:tabs>
                <w:tab w:val="left" w:pos="66"/>
                <w:tab w:val="left" w:pos="204"/>
              </w:tabs>
              <w:bidi/>
              <w:spacing w:before="60" w:after="60" w:line="360" w:lineRule="auto"/>
              <w:rPr>
                <w:rFonts w:asciiTheme="majorBidi" w:eastAsia="Open Sans" w:hAnsiTheme="majorBidi" w:cstheme="majorBidi"/>
                <w:b/>
                <w:color w:val="000000"/>
                <w:sz w:val="22"/>
                <w:szCs w:val="22"/>
              </w:rPr>
            </w:pPr>
            <w:r w:rsidRPr="00FB67CD">
              <w:rPr>
                <w:rFonts w:asciiTheme="majorBidi" w:eastAsia="Open Sans" w:hAnsiTheme="majorBidi" w:cstheme="majorBidi"/>
                <w:color w:val="000000"/>
                <w:sz w:val="22"/>
                <w:szCs w:val="22"/>
                <w:rtl/>
                <w:lang w:eastAsia="ar" w:bidi="ar-MA"/>
              </w:rPr>
              <w:lastRenderedPageBreak/>
              <w:t>مقدمة عن</w:t>
            </w:r>
            <w:r w:rsidRPr="00FB67CD">
              <w:rPr>
                <w:rFonts w:asciiTheme="majorBidi" w:eastAsia="Open Sans" w:hAnsiTheme="majorBidi" w:cstheme="majorBidi"/>
                <w:b/>
                <w:bCs/>
                <w:color w:val="000000"/>
                <w:sz w:val="22"/>
                <w:szCs w:val="22"/>
                <w:rtl/>
                <w:lang w:eastAsia="ar" w:bidi="ar-MA"/>
              </w:rPr>
              <w:t xml:space="preserve"> الواجب رقم 3</w:t>
            </w:r>
          </w:p>
        </w:tc>
        <w:tc>
          <w:tcPr>
            <w:tcW w:w="1305" w:type="dxa"/>
          </w:tcPr>
          <w:p w14:paraId="1B112E96" w14:textId="77777777" w:rsidR="00681516" w:rsidRPr="00FB67CD" w:rsidRDefault="00D01A2C" w:rsidP="005C4EB3">
            <w:pPr>
              <w:pBdr>
                <w:top w:val="nil"/>
                <w:left w:val="nil"/>
                <w:bottom w:val="nil"/>
                <w:right w:val="nil"/>
                <w:between w:val="nil"/>
              </w:pBdr>
              <w:bidi/>
              <w:spacing w:before="80" w:after="80" w:line="360" w:lineRule="auto"/>
              <w:rPr>
                <w:rFonts w:asciiTheme="majorBidi" w:eastAsia="Open Sans" w:hAnsiTheme="majorBidi" w:cstheme="majorBidi"/>
                <w:bCs/>
                <w:color w:val="000000"/>
                <w:sz w:val="22"/>
                <w:szCs w:val="22"/>
              </w:rPr>
            </w:pPr>
            <w:r w:rsidRPr="00FB67CD">
              <w:rPr>
                <w:rFonts w:asciiTheme="majorBidi" w:eastAsia="Open Sans" w:hAnsiTheme="majorBidi" w:cstheme="majorBidi"/>
                <w:color w:val="000000"/>
                <w:sz w:val="22"/>
                <w:szCs w:val="22"/>
                <w:rtl/>
                <w:lang w:eastAsia="ar" w:bidi="ar-MA"/>
              </w:rPr>
              <w:lastRenderedPageBreak/>
              <w:t>دراسة مستقلة</w:t>
            </w:r>
          </w:p>
          <w:p w14:paraId="19DC5E72" w14:textId="1C2A3A74" w:rsidR="00D01A2C" w:rsidRPr="00FB67CD" w:rsidRDefault="0029384C" w:rsidP="005C4EB3">
            <w:pPr>
              <w:pBdr>
                <w:top w:val="nil"/>
                <w:left w:val="nil"/>
                <w:bottom w:val="nil"/>
                <w:right w:val="nil"/>
                <w:between w:val="nil"/>
              </w:pBdr>
              <w:bidi/>
              <w:spacing w:before="80" w:after="80" w:line="360" w:lineRule="auto"/>
              <w:rPr>
                <w:rFonts w:asciiTheme="majorBidi" w:eastAsia="Open Sans" w:hAnsiTheme="majorBidi" w:cstheme="majorBidi"/>
                <w:bCs/>
                <w:color w:val="000000"/>
                <w:sz w:val="22"/>
                <w:szCs w:val="22"/>
              </w:rPr>
            </w:pPr>
            <w:r w:rsidRPr="00FB67CD">
              <w:rPr>
                <w:rFonts w:asciiTheme="majorBidi" w:eastAsia="Open Sans" w:hAnsiTheme="majorBidi" w:cstheme="majorBidi"/>
                <w:color w:val="000000"/>
                <w:sz w:val="22"/>
                <w:szCs w:val="22"/>
                <w:rtl/>
                <w:lang w:eastAsia="ar" w:bidi="ar-MA"/>
              </w:rPr>
              <w:t>التقييم الداخلي</w:t>
            </w:r>
          </w:p>
        </w:tc>
        <w:tc>
          <w:tcPr>
            <w:tcW w:w="6776" w:type="dxa"/>
          </w:tcPr>
          <w:p w14:paraId="362007D8" w14:textId="4FE545A7" w:rsidR="00D01A2C" w:rsidRPr="00FB67CD" w:rsidRDefault="00D01A2C" w:rsidP="005C4EB3">
            <w:pPr>
              <w:numPr>
                <w:ilvl w:val="0"/>
                <w:numId w:val="7"/>
              </w:numPr>
              <w:pBdr>
                <w:top w:val="nil"/>
                <w:left w:val="nil"/>
                <w:bottom w:val="nil"/>
                <w:right w:val="nil"/>
                <w:between w:val="nil"/>
              </w:pBdr>
              <w:tabs>
                <w:tab w:val="left" w:pos="340"/>
              </w:tabs>
              <w:bidi/>
              <w:spacing w:before="20" w:after="20" w:line="360" w:lineRule="auto"/>
              <w:ind w:left="466" w:hanging="450"/>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يَعرض المعلم الجلسة.</w:t>
            </w:r>
          </w:p>
          <w:p w14:paraId="05D9A770" w14:textId="74183A51" w:rsidR="00D01A2C" w:rsidRPr="00FB67CD" w:rsidRDefault="00D01A2C" w:rsidP="005C4EB3">
            <w:pPr>
              <w:numPr>
                <w:ilvl w:val="0"/>
                <w:numId w:val="7"/>
              </w:numPr>
              <w:pBdr>
                <w:top w:val="nil"/>
                <w:left w:val="nil"/>
                <w:bottom w:val="nil"/>
                <w:right w:val="nil"/>
                <w:between w:val="nil"/>
              </w:pBdr>
              <w:tabs>
                <w:tab w:val="left" w:pos="340"/>
              </w:tabs>
              <w:bidi/>
              <w:spacing w:before="20" w:after="20" w:line="360" w:lineRule="auto"/>
              <w:ind w:left="466" w:hanging="450"/>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يصدر المعلم الواجب رقم 3</w:t>
            </w:r>
            <w:r w:rsidR="00361FD9">
              <w:rPr>
                <w:rFonts w:asciiTheme="majorBidi" w:hAnsiTheme="majorBidi" w:cstheme="majorBidi" w:hint="cs"/>
                <w:color w:val="000000"/>
                <w:sz w:val="22"/>
                <w:szCs w:val="22"/>
                <w:rtl/>
              </w:rPr>
              <w:t>.</w:t>
            </w:r>
          </w:p>
          <w:p w14:paraId="379F5993" w14:textId="1B5E44B7" w:rsidR="00D01A2C" w:rsidRPr="00FB67CD" w:rsidRDefault="00D01A2C" w:rsidP="00CA59B5">
            <w:pPr>
              <w:numPr>
                <w:ilvl w:val="0"/>
                <w:numId w:val="7"/>
              </w:numPr>
              <w:pBdr>
                <w:top w:val="nil"/>
                <w:left w:val="nil"/>
                <w:bottom w:val="nil"/>
                <w:right w:val="nil"/>
                <w:between w:val="nil"/>
              </w:pBdr>
              <w:tabs>
                <w:tab w:val="left" w:pos="340"/>
              </w:tabs>
              <w:bidi/>
              <w:spacing w:before="20" w:after="20" w:line="360" w:lineRule="auto"/>
              <w:ind w:left="466" w:hanging="450"/>
              <w:rPr>
                <w:rFonts w:asciiTheme="majorBidi" w:eastAsia="Open Sans" w:hAnsiTheme="majorBidi" w:cstheme="majorBidi"/>
                <w:b/>
                <w:color w:val="000000"/>
                <w:sz w:val="22"/>
                <w:szCs w:val="22"/>
              </w:rPr>
            </w:pPr>
            <w:r w:rsidRPr="00FB67CD">
              <w:rPr>
                <w:rFonts w:asciiTheme="majorBidi" w:eastAsia="Open Sans" w:hAnsiTheme="majorBidi" w:cstheme="majorBidi"/>
                <w:color w:val="000000"/>
                <w:sz w:val="22"/>
                <w:szCs w:val="22"/>
                <w:rtl/>
                <w:lang w:eastAsia="ar" w:bidi="ar-MA"/>
              </w:rPr>
              <w:lastRenderedPageBreak/>
              <w:t>يحل المتعلمون الواجب رقم 3</w:t>
            </w:r>
            <w:r w:rsidR="00361FD9">
              <w:rPr>
                <w:rFonts w:asciiTheme="majorBidi" w:hAnsiTheme="majorBidi" w:cstheme="majorBidi" w:hint="cs"/>
                <w:color w:val="000000"/>
                <w:sz w:val="22"/>
                <w:szCs w:val="22"/>
                <w:rtl/>
              </w:rPr>
              <w:t>.</w:t>
            </w:r>
          </w:p>
        </w:tc>
        <w:tc>
          <w:tcPr>
            <w:tcW w:w="2269" w:type="dxa"/>
          </w:tcPr>
          <w:p w14:paraId="26022A9B" w14:textId="77777777" w:rsidR="00BC2912" w:rsidRPr="00FB67CD" w:rsidRDefault="00BC2912"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lastRenderedPageBreak/>
              <w:t>عرض المعلم</w:t>
            </w:r>
          </w:p>
          <w:p w14:paraId="17F1EBF4" w14:textId="36D00D9C" w:rsidR="00BC2912" w:rsidRPr="00FB67CD" w:rsidRDefault="00BC2912"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(الشرائح من 30 إلى 46)</w:t>
            </w:r>
          </w:p>
          <w:p w14:paraId="78FFCF3A" w14:textId="45572EF8" w:rsidR="00BC2912" w:rsidRPr="00FB67CD" w:rsidRDefault="00BC2912"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lastRenderedPageBreak/>
              <w:t>نتاجات التعلم د1-د5 في وحدة الكتاب المدرسي</w:t>
            </w:r>
          </w:p>
          <w:p w14:paraId="773C38B6" w14:textId="15682838" w:rsidR="00D01A2C" w:rsidRPr="00FB67CD" w:rsidRDefault="00D01A2C"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ملفات الصف الدراسي</w:t>
            </w:r>
          </w:p>
          <w:p w14:paraId="5C5895ED" w14:textId="77777777" w:rsidR="00D01A2C" w:rsidRPr="00FB67CD" w:rsidRDefault="00D01A2C"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الواجب رقم 3</w:t>
            </w:r>
          </w:p>
        </w:tc>
      </w:tr>
      <w:tr w:rsidR="00D01A2C" w:rsidRPr="00FB67CD" w14:paraId="3B4028AE" w14:textId="77777777" w:rsidTr="00361FD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trHeight w:val="346"/>
        </w:trPr>
        <w:tc>
          <w:tcPr>
            <w:tcW w:w="913" w:type="dxa"/>
          </w:tcPr>
          <w:p w14:paraId="3EADF160" w14:textId="77777777" w:rsidR="00D01A2C" w:rsidRPr="00FB67CD" w:rsidRDefault="00D01A2C" w:rsidP="005C4EB3">
            <w:pPr>
              <w:pBdr>
                <w:top w:val="nil"/>
                <w:left w:val="nil"/>
                <w:bottom w:val="nil"/>
                <w:right w:val="nil"/>
                <w:between w:val="nil"/>
              </w:pBdr>
              <w:bidi/>
              <w:spacing w:before="60" w:after="0" w:line="360" w:lineRule="auto"/>
              <w:jc w:val="center"/>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lastRenderedPageBreak/>
              <w:t>30</w:t>
            </w:r>
          </w:p>
        </w:tc>
        <w:tc>
          <w:tcPr>
            <w:tcW w:w="2880" w:type="dxa"/>
          </w:tcPr>
          <w:p w14:paraId="3211B662" w14:textId="77777777" w:rsidR="00D01A2C" w:rsidRPr="00FB67CD" w:rsidRDefault="00D01A2C" w:rsidP="005C4EB3">
            <w:pPr>
              <w:pBdr>
                <w:top w:val="nil"/>
                <w:left w:val="nil"/>
                <w:bottom w:val="nil"/>
                <w:right w:val="nil"/>
                <w:between w:val="nil"/>
              </w:pBdr>
              <w:tabs>
                <w:tab w:val="left" w:pos="340"/>
              </w:tabs>
              <w:bidi/>
              <w:spacing w:before="60" w:after="60" w:line="360" w:lineRule="auto"/>
              <w:ind w:left="340" w:hanging="340"/>
              <w:rPr>
                <w:rFonts w:asciiTheme="majorBidi" w:eastAsia="Open Sans" w:hAnsiTheme="majorBidi" w:cstheme="majorBidi"/>
                <w:b/>
                <w:color w:val="000000"/>
                <w:sz w:val="22"/>
                <w:szCs w:val="22"/>
              </w:rPr>
            </w:pPr>
            <w:r w:rsidRPr="00FB67CD">
              <w:rPr>
                <w:rFonts w:asciiTheme="majorBidi" w:eastAsia="Open Sans" w:hAnsiTheme="majorBidi" w:cstheme="majorBidi"/>
                <w:b/>
                <w:bCs/>
                <w:color w:val="000000"/>
                <w:sz w:val="22"/>
                <w:szCs w:val="22"/>
                <w:rtl/>
                <w:lang w:eastAsia="ar" w:bidi="ar-MA"/>
              </w:rPr>
              <w:t>الواجب رقم 3</w:t>
            </w:r>
          </w:p>
        </w:tc>
        <w:tc>
          <w:tcPr>
            <w:tcW w:w="1305" w:type="dxa"/>
          </w:tcPr>
          <w:p w14:paraId="066994B2" w14:textId="77777777" w:rsidR="00681516" w:rsidRPr="00FB67CD" w:rsidRDefault="00D01A2C" w:rsidP="005C4EB3">
            <w:pPr>
              <w:pBdr>
                <w:top w:val="nil"/>
                <w:left w:val="nil"/>
                <w:bottom w:val="nil"/>
                <w:right w:val="nil"/>
                <w:between w:val="nil"/>
              </w:pBdr>
              <w:bidi/>
              <w:spacing w:before="80" w:after="80" w:line="360" w:lineRule="auto"/>
              <w:rPr>
                <w:rFonts w:asciiTheme="majorBidi" w:eastAsia="Open Sans" w:hAnsiTheme="majorBidi" w:cstheme="majorBidi"/>
                <w:bCs/>
                <w:color w:val="000000"/>
                <w:sz w:val="22"/>
                <w:szCs w:val="22"/>
              </w:rPr>
            </w:pPr>
            <w:r w:rsidRPr="00FB67CD">
              <w:rPr>
                <w:rFonts w:asciiTheme="majorBidi" w:eastAsia="Open Sans" w:hAnsiTheme="majorBidi" w:cstheme="majorBidi"/>
                <w:color w:val="000000"/>
                <w:sz w:val="22"/>
                <w:szCs w:val="22"/>
                <w:rtl/>
                <w:lang w:eastAsia="ar" w:bidi="ar-MA"/>
              </w:rPr>
              <w:t>دراسة مستقلة</w:t>
            </w:r>
          </w:p>
          <w:p w14:paraId="6C8EA484" w14:textId="7502C5C2" w:rsidR="00D01A2C" w:rsidRPr="00FB67CD" w:rsidRDefault="0029384C" w:rsidP="005C4EB3">
            <w:pPr>
              <w:pBdr>
                <w:top w:val="nil"/>
                <w:left w:val="nil"/>
                <w:bottom w:val="nil"/>
                <w:right w:val="nil"/>
                <w:between w:val="nil"/>
              </w:pBdr>
              <w:bidi/>
              <w:spacing w:before="80" w:after="80" w:line="360" w:lineRule="auto"/>
              <w:rPr>
                <w:rFonts w:asciiTheme="majorBidi" w:eastAsia="Open Sans" w:hAnsiTheme="majorBidi" w:cstheme="majorBidi"/>
                <w:bCs/>
                <w:color w:val="000000"/>
                <w:sz w:val="22"/>
                <w:szCs w:val="22"/>
              </w:rPr>
            </w:pPr>
            <w:r w:rsidRPr="00FB67CD">
              <w:rPr>
                <w:rFonts w:asciiTheme="majorBidi" w:eastAsia="Open Sans" w:hAnsiTheme="majorBidi" w:cstheme="majorBidi"/>
                <w:color w:val="000000"/>
                <w:sz w:val="22"/>
                <w:szCs w:val="22"/>
                <w:rtl/>
                <w:lang w:eastAsia="ar" w:bidi="ar-MA"/>
              </w:rPr>
              <w:t>التقييم الداخلي</w:t>
            </w:r>
          </w:p>
        </w:tc>
        <w:tc>
          <w:tcPr>
            <w:tcW w:w="6776" w:type="dxa"/>
          </w:tcPr>
          <w:p w14:paraId="061658E9" w14:textId="77777777" w:rsidR="00D64A9E" w:rsidRPr="00FB67CD" w:rsidRDefault="00D01A2C" w:rsidP="005C4EB3">
            <w:pPr>
              <w:numPr>
                <w:ilvl w:val="0"/>
                <w:numId w:val="6"/>
              </w:numPr>
              <w:pBdr>
                <w:top w:val="nil"/>
                <w:left w:val="nil"/>
                <w:bottom w:val="nil"/>
                <w:right w:val="nil"/>
                <w:between w:val="nil"/>
              </w:pBdr>
              <w:tabs>
                <w:tab w:val="left" w:pos="340"/>
              </w:tabs>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b/>
                <w:bCs/>
                <w:color w:val="000000"/>
                <w:sz w:val="22"/>
                <w:szCs w:val="22"/>
                <w:rtl/>
                <w:lang w:eastAsia="ar" w:bidi="ar-MA"/>
              </w:rPr>
              <w:t>يَعرض المعلم الجلسة</w:t>
            </w:r>
          </w:p>
          <w:p w14:paraId="5CE7EA9D" w14:textId="7119CE90" w:rsidR="001A5B00" w:rsidRPr="00FB67CD" w:rsidRDefault="00D01A2C" w:rsidP="005C4EB3">
            <w:pPr>
              <w:numPr>
                <w:ilvl w:val="0"/>
                <w:numId w:val="6"/>
              </w:numPr>
              <w:pBdr>
                <w:top w:val="nil"/>
                <w:left w:val="nil"/>
                <w:bottom w:val="nil"/>
                <w:right w:val="nil"/>
                <w:between w:val="nil"/>
              </w:pBdr>
              <w:tabs>
                <w:tab w:val="left" w:pos="340"/>
              </w:tabs>
              <w:bidi/>
              <w:spacing w:before="60" w:after="60" w:line="360" w:lineRule="auto"/>
              <w:rPr>
                <w:rFonts w:asciiTheme="majorBidi"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يحل المتعلمون الواجب رقم 3</w:t>
            </w:r>
          </w:p>
          <w:p w14:paraId="6EA20F77" w14:textId="77777777" w:rsidR="00C97376" w:rsidRPr="00FB67CD" w:rsidRDefault="00C97376" w:rsidP="005C4EB3">
            <w:pPr>
              <w:pBdr>
                <w:top w:val="nil"/>
                <w:left w:val="nil"/>
                <w:bottom w:val="nil"/>
                <w:right w:val="nil"/>
                <w:between w:val="nil"/>
              </w:pBdr>
              <w:tabs>
                <w:tab w:val="left" w:pos="340"/>
              </w:tabs>
              <w:bidi/>
              <w:spacing w:before="20" w:after="20" w:line="360" w:lineRule="auto"/>
              <w:rPr>
                <w:rFonts w:asciiTheme="majorBidi" w:hAnsiTheme="majorBidi" w:cstheme="majorBidi"/>
                <w:color w:val="000000"/>
                <w:sz w:val="22"/>
                <w:szCs w:val="22"/>
              </w:rPr>
            </w:pPr>
          </w:p>
          <w:p w14:paraId="1BEA1379" w14:textId="0A7ED4DC" w:rsidR="00D01A2C" w:rsidRPr="00FB67CD" w:rsidRDefault="00D01A2C" w:rsidP="005C4EB3">
            <w:pPr>
              <w:pBdr>
                <w:top w:val="nil"/>
                <w:left w:val="nil"/>
                <w:bottom w:val="nil"/>
                <w:right w:val="nil"/>
                <w:between w:val="nil"/>
              </w:pBdr>
              <w:tabs>
                <w:tab w:val="left" w:pos="340"/>
              </w:tabs>
              <w:bidi/>
              <w:spacing w:before="20" w:after="2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إذا كان الطلاب أيضًا يدرسون الوحدة 5:</w:t>
            </w:r>
            <w:r w:rsidRPr="00FB67CD">
              <w:rPr>
                <w:rFonts w:asciiTheme="majorBidi" w:eastAsia="Open Sans" w:hAnsiTheme="majorBidi" w:cstheme="majorBidi"/>
                <w:i/>
                <w:iCs/>
                <w:color w:val="000000"/>
                <w:sz w:val="22"/>
                <w:szCs w:val="22"/>
                <w:rtl/>
                <w:lang w:eastAsia="ar" w:bidi="ar-MA"/>
              </w:rPr>
              <w:t xml:space="preserve"> </w:t>
            </w:r>
            <w:r w:rsidRPr="00FB67CD">
              <w:rPr>
                <w:rFonts w:asciiTheme="majorBidi" w:eastAsia="Open Sans" w:hAnsiTheme="majorBidi" w:cstheme="majorBidi"/>
                <w:color w:val="000000"/>
                <w:sz w:val="22"/>
                <w:szCs w:val="22"/>
                <w:rtl/>
                <w:lang w:eastAsia="ar" w:bidi="ar-MA"/>
              </w:rPr>
              <w:t>الخبرة المهنية في مجال الرعاية الصحية والاجتماعية، يمكنهم تنفيذ النشاط المحدد خلال فترة التدريب العملي، وتسليم الواجب رقم 3 في نهاية فترة الخبرة العملية.</w:t>
            </w:r>
          </w:p>
        </w:tc>
        <w:tc>
          <w:tcPr>
            <w:tcW w:w="2269" w:type="dxa"/>
          </w:tcPr>
          <w:p w14:paraId="7E5FC95A" w14:textId="77777777" w:rsidR="00BC2912" w:rsidRPr="00FB67CD" w:rsidRDefault="00BC2912"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عرض المعلم</w:t>
            </w:r>
          </w:p>
          <w:p w14:paraId="495A4BAE" w14:textId="2DA7DC76" w:rsidR="00BC2912" w:rsidRPr="00FB67CD" w:rsidRDefault="00BC2912"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(الشرائح من 30 إلى 46)</w:t>
            </w:r>
          </w:p>
          <w:p w14:paraId="59E55DBF" w14:textId="0A92A7DA" w:rsidR="00BC2912" w:rsidRPr="00FB67CD" w:rsidRDefault="00BC2912"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نتاجات التعلم د1-د5 في وحدة الكتاب المدرسي</w:t>
            </w:r>
          </w:p>
          <w:p w14:paraId="7DF9C39F" w14:textId="66CCCD1A" w:rsidR="00D01A2C" w:rsidRPr="00FB67CD" w:rsidRDefault="00D01A2C"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ملفات الصف الدراسي</w:t>
            </w:r>
          </w:p>
          <w:p w14:paraId="71D2B394" w14:textId="77777777" w:rsidR="00D01A2C" w:rsidRPr="00FB67CD" w:rsidRDefault="00D01A2C" w:rsidP="005C4EB3">
            <w:pPr>
              <w:pBdr>
                <w:top w:val="nil"/>
                <w:left w:val="nil"/>
                <w:bottom w:val="nil"/>
                <w:right w:val="nil"/>
                <w:between w:val="nil"/>
              </w:pBdr>
              <w:tabs>
                <w:tab w:val="left" w:pos="340"/>
              </w:tabs>
              <w:bidi/>
              <w:spacing w:before="60" w:after="60" w:line="360" w:lineRule="auto"/>
              <w:rPr>
                <w:rFonts w:asciiTheme="majorBidi" w:eastAsia="Open Sans" w:hAnsiTheme="majorBidi" w:cstheme="majorBidi"/>
                <w:color w:val="000000"/>
                <w:sz w:val="22"/>
                <w:szCs w:val="22"/>
              </w:rPr>
            </w:pPr>
            <w:r w:rsidRPr="00FB67CD">
              <w:rPr>
                <w:rFonts w:asciiTheme="majorBidi" w:eastAsia="Open Sans" w:hAnsiTheme="majorBidi" w:cstheme="majorBidi"/>
                <w:color w:val="000000"/>
                <w:sz w:val="22"/>
                <w:szCs w:val="22"/>
                <w:rtl/>
                <w:lang w:eastAsia="ar" w:bidi="ar-MA"/>
              </w:rPr>
              <w:t>الواجب رقم 3</w:t>
            </w:r>
          </w:p>
        </w:tc>
      </w:tr>
    </w:tbl>
    <w:p w14:paraId="660EA533" w14:textId="76F58363" w:rsidR="006A579F" w:rsidRPr="00FB67CD" w:rsidRDefault="006A579F" w:rsidP="005C4EB3">
      <w:pPr>
        <w:bidi/>
        <w:spacing w:line="360" w:lineRule="auto"/>
        <w:rPr>
          <w:rFonts w:asciiTheme="majorBidi" w:hAnsiTheme="majorBidi" w:cstheme="majorBidi"/>
          <w:sz w:val="22"/>
          <w:szCs w:val="22"/>
        </w:rPr>
      </w:pPr>
    </w:p>
    <w:p w14:paraId="2CEC945D" w14:textId="77777777" w:rsidR="00236EF8" w:rsidRPr="00FB67CD" w:rsidRDefault="00236EF8" w:rsidP="005C4EB3">
      <w:pPr>
        <w:bidi/>
        <w:spacing w:line="360" w:lineRule="auto"/>
        <w:rPr>
          <w:rFonts w:asciiTheme="majorBidi" w:hAnsiTheme="majorBidi" w:cstheme="majorBidi"/>
          <w:sz w:val="22"/>
          <w:szCs w:val="22"/>
        </w:rPr>
      </w:pPr>
    </w:p>
    <w:sectPr w:rsidR="00236EF8" w:rsidRPr="00FB67CD" w:rsidSect="00094581">
      <w:headerReference w:type="default" r:id="rId11"/>
      <w:footerReference w:type="default" r:id="rId12"/>
      <w:type w:val="continuous"/>
      <w:pgSz w:w="16838" w:h="11906" w:orient="landscape"/>
      <w:pgMar w:top="1560"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0917C" w14:textId="77777777" w:rsidR="00C03A9B" w:rsidRDefault="00C03A9B" w:rsidP="007437BB">
      <w:pPr>
        <w:spacing w:after="0" w:line="240" w:lineRule="auto"/>
      </w:pPr>
      <w:r>
        <w:separator/>
      </w:r>
    </w:p>
  </w:endnote>
  <w:endnote w:type="continuationSeparator" w:id="0">
    <w:p w14:paraId="7C060DBE" w14:textId="77777777" w:rsidR="00C03A9B" w:rsidRDefault="00C03A9B" w:rsidP="007437BB">
      <w:pPr>
        <w:spacing w:after="0" w:line="240" w:lineRule="auto"/>
      </w:pPr>
      <w:r>
        <w:continuationSeparator/>
      </w:r>
    </w:p>
  </w:endnote>
  <w:endnote w:type="continuationNotice" w:id="1">
    <w:p w14:paraId="2AD7BF71" w14:textId="77777777" w:rsidR="00C03A9B" w:rsidRDefault="00C03A9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4D"/>
    <w:family w:val="roman"/>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Open Sans">
    <w:altName w:val="Arial"/>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4CC35" w14:textId="4B2C69D0" w:rsidR="00BD7CD6" w:rsidRPr="005C4EB3" w:rsidRDefault="283E15FB" w:rsidP="005C4EB3">
    <w:pPr>
      <w:pStyle w:val="Footer"/>
      <w:tabs>
        <w:tab w:val="clear" w:pos="4513"/>
        <w:tab w:val="clear" w:pos="9026"/>
        <w:tab w:val="center" w:pos="13467"/>
      </w:tabs>
      <w:bidi/>
      <w:ind w:left="-190"/>
      <w:rPr>
        <w:rFonts w:asciiTheme="majorBidi" w:hAnsiTheme="majorBidi" w:cstheme="majorBidi"/>
        <w:sz w:val="16"/>
        <w:szCs w:val="16"/>
        <w:highlight w:val="yellow"/>
      </w:rPr>
    </w:pPr>
    <w:r w:rsidRPr="005C4EB3">
      <w:rPr>
        <w:rFonts w:asciiTheme="majorBidi" w:eastAsia="Open Sans" w:hAnsiTheme="majorBidi" w:cstheme="majorBidi"/>
        <w:sz w:val="16"/>
        <w:szCs w:val="16"/>
        <w:rtl/>
        <w:lang w:eastAsia="ar" w:bidi="ar-MA"/>
      </w:rPr>
      <w:t xml:space="preserve">شهادات </w:t>
    </w:r>
    <w:r w:rsidRPr="005C4EB3">
      <w:rPr>
        <w:rFonts w:asciiTheme="majorBidi" w:eastAsia="Open Sans" w:hAnsiTheme="majorBidi" w:cstheme="majorBidi"/>
        <w:sz w:val="16"/>
        <w:szCs w:val="16"/>
        <w:lang w:val="en-US" w:eastAsia="ar" w:bidi="en-US"/>
      </w:rPr>
      <w:t>Pearson BTEC International</w:t>
    </w:r>
    <w:r w:rsidRPr="005C4EB3">
      <w:rPr>
        <w:rFonts w:asciiTheme="majorBidi" w:eastAsia="Open Sans" w:hAnsiTheme="majorBidi" w:cstheme="majorBidi"/>
        <w:sz w:val="16"/>
        <w:szCs w:val="16"/>
        <w:rtl/>
        <w:lang w:eastAsia="ar" w:bidi="ar-MA"/>
      </w:rPr>
      <w:t xml:space="preserve"> التأهيلية للمستوى 2 في مجال الرعاية الصحية والاجتماعية – المخطط الدراسي – أكتوبر 2025</w:t>
    </w:r>
    <w:r w:rsidR="00BD7CD6" w:rsidRPr="005C4EB3">
      <w:rPr>
        <w:rFonts w:asciiTheme="majorBidi" w:hAnsiTheme="majorBidi" w:cstheme="majorBidi"/>
        <w:rtl/>
        <w:lang w:eastAsia="ar" w:bidi="ar-MA"/>
      </w:rPr>
      <w:br/>
    </w:r>
    <w:r w:rsidRPr="005C4EB3">
      <w:rPr>
        <w:rFonts w:asciiTheme="majorBidi" w:eastAsia="Open Sans" w:hAnsiTheme="majorBidi" w:cstheme="majorBidi"/>
        <w:sz w:val="16"/>
        <w:szCs w:val="16"/>
        <w:rtl/>
        <w:lang w:eastAsia="ar" w:bidi="ar-MA"/>
      </w:rPr>
      <w:t>© حقوق التأليف والنشر لمتن النصوص لعام 2025 محفوظة لصالح شركة بيرسون إديوكيشن ليمتد</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66BFA" w14:textId="77777777" w:rsidR="00C03A9B" w:rsidRDefault="00C03A9B" w:rsidP="007437BB">
      <w:pPr>
        <w:spacing w:after="0" w:line="240" w:lineRule="auto"/>
      </w:pPr>
      <w:r>
        <w:separator/>
      </w:r>
    </w:p>
  </w:footnote>
  <w:footnote w:type="continuationSeparator" w:id="0">
    <w:p w14:paraId="5B5389DB" w14:textId="77777777" w:rsidR="00C03A9B" w:rsidRDefault="00C03A9B" w:rsidP="007437BB">
      <w:pPr>
        <w:spacing w:after="0" w:line="240" w:lineRule="auto"/>
      </w:pPr>
      <w:r>
        <w:continuationSeparator/>
      </w:r>
    </w:p>
  </w:footnote>
  <w:footnote w:type="continuationNotice" w:id="1">
    <w:p w14:paraId="5BCD93D6" w14:textId="77777777" w:rsidR="00C03A9B" w:rsidRDefault="00C03A9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F5FA5" w14:textId="6166F070" w:rsidR="00BD7CD6" w:rsidRPr="00FB67CD" w:rsidRDefault="00D235D7" w:rsidP="00FB67CD">
    <w:pPr>
      <w:pStyle w:val="BTECHeader"/>
      <w:bidi/>
      <w:spacing w:line="288" w:lineRule="auto"/>
      <w:jc w:val="right"/>
      <w:rPr>
        <w:rFonts w:asciiTheme="majorBidi" w:hAnsiTheme="majorBidi" w:cstheme="majorBidi"/>
        <w:bCs/>
      </w:rPr>
    </w:pPr>
    <w:r w:rsidRPr="00FB67CD">
      <w:rPr>
        <w:rFonts w:asciiTheme="majorBidi" w:eastAsia="Open Sans" w:hAnsiTheme="majorBidi" w:cstheme="majorBidi"/>
        <w:bCs/>
        <w:noProof/>
        <w:rtl/>
        <w:lang w:val="en-US" w:eastAsia="en-US"/>
      </w:rPr>
      <w:drawing>
        <wp:anchor distT="0" distB="0" distL="114300" distR="114300" simplePos="0" relativeHeight="251659264" behindDoc="1" locked="0" layoutInCell="1" allowOverlap="1" wp14:anchorId="701499E0" wp14:editId="5253F3E3">
          <wp:simplePos x="0" y="0"/>
          <wp:positionH relativeFrom="page">
            <wp:align>right</wp:align>
          </wp:positionH>
          <wp:positionV relativeFrom="paragraph">
            <wp:posOffset>-182245</wp:posOffset>
          </wp:positionV>
          <wp:extent cx="4996815" cy="523860"/>
          <wp:effectExtent l="0" t="0" r="0" b="0"/>
          <wp:wrapNone/>
          <wp:docPr id="1501548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3323" name="Picture 211443323"/>
                  <pic:cNvPicPr/>
                </pic:nvPicPr>
                <pic:blipFill>
                  <a:blip r:embed="rId1">
                    <a:extLst>
                      <a:ext uri="{28A0092B-C50C-407E-A947-70E740481C1C}">
                        <a14:useLocalDpi xmlns:a14="http://schemas.microsoft.com/office/drawing/2010/main" val="0"/>
                      </a:ext>
                    </a:extLst>
                  </a:blip>
                  <a:stretch>
                    <a:fillRect/>
                  </a:stretch>
                </pic:blipFill>
                <pic:spPr>
                  <a:xfrm>
                    <a:off x="0" y="0"/>
                    <a:ext cx="4996815" cy="523860"/>
                  </a:xfrm>
                  <a:prstGeom prst="rect">
                    <a:avLst/>
                  </a:prstGeom>
                </pic:spPr>
              </pic:pic>
            </a:graphicData>
          </a:graphic>
          <wp14:sizeRelH relativeFrom="margin">
            <wp14:pctWidth>0</wp14:pctWidth>
          </wp14:sizeRelH>
          <wp14:sizeRelV relativeFrom="margin">
            <wp14:pctHeight>0</wp14:pctHeight>
          </wp14:sizeRelV>
        </wp:anchor>
      </w:drawing>
    </w:r>
    <w:r w:rsidR="00BD7CD6" w:rsidRPr="00FB67CD">
      <w:rPr>
        <w:rFonts w:asciiTheme="majorBidi" w:eastAsia="Open Sans" w:hAnsiTheme="majorBidi" w:cstheme="majorBidi"/>
        <w:bCs/>
        <w:rtl/>
        <w:lang w:eastAsia="ar" w:bidi="ar-MA"/>
      </w:rPr>
      <w:t xml:space="preserve">شهادات </w:t>
    </w:r>
    <w:r w:rsidR="00BD7CD6" w:rsidRPr="00FB67CD">
      <w:rPr>
        <w:rFonts w:asciiTheme="majorBidi" w:eastAsia="Open Sans" w:hAnsiTheme="majorBidi" w:cstheme="majorBidi"/>
        <w:bCs/>
        <w:lang w:val="en-US" w:eastAsia="ar" w:bidi="en-US"/>
      </w:rPr>
      <w:t>BTEC INTERNATIONAL</w:t>
    </w:r>
    <w:r w:rsidR="00BD7CD6" w:rsidRPr="00FB67CD">
      <w:rPr>
        <w:rFonts w:asciiTheme="majorBidi" w:eastAsia="Open Sans" w:hAnsiTheme="majorBidi" w:cstheme="majorBidi"/>
        <w:bCs/>
        <w:rtl/>
        <w:lang w:eastAsia="ar" w:bidi="ar-MA"/>
      </w:rPr>
      <w:t xml:space="preserve"> التأهيلية للمستوى 2 في مجال الرعاية الصحية والاجتماعية</w:t>
    </w:r>
  </w:p>
  <w:p w14:paraId="7555411D" w14:textId="0CDBA573" w:rsidR="00BD7CD6" w:rsidRPr="00FB67CD" w:rsidRDefault="00BD7CD6" w:rsidP="00FB67CD">
    <w:pPr>
      <w:pStyle w:val="BTECHeader"/>
      <w:bidi/>
      <w:spacing w:line="288" w:lineRule="auto"/>
      <w:jc w:val="right"/>
      <w:rPr>
        <w:rFonts w:asciiTheme="majorBidi" w:hAnsiTheme="majorBidi" w:cstheme="majorBidi"/>
        <w:bCs/>
      </w:rPr>
    </w:pPr>
    <w:r w:rsidRPr="00FB67CD">
      <w:rPr>
        <w:rFonts w:asciiTheme="majorBidi" w:eastAsia="Open Sans" w:hAnsiTheme="majorBidi" w:cstheme="majorBidi"/>
        <w:bCs/>
        <w:rtl/>
        <w:lang w:eastAsia="ar" w:bidi="ar-MA"/>
      </w:rPr>
      <w:t>الوحدة 8: النشاطات الإبداعية والعلاجية في مجال الرعاية الصحية والاجتماعية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9442CC"/>
    <w:multiLevelType w:val="multilevel"/>
    <w:tmpl w:val="A69AEE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8C11355"/>
    <w:multiLevelType w:val="hybridMultilevel"/>
    <w:tmpl w:val="A68249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255843"/>
    <w:multiLevelType w:val="hybridMultilevel"/>
    <w:tmpl w:val="7E2E4FE2"/>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1E8156A"/>
    <w:multiLevelType w:val="multilevel"/>
    <w:tmpl w:val="552613CE"/>
    <w:lvl w:ilvl="0">
      <w:start w:val="1"/>
      <w:numFmt w:val="bullet"/>
      <w:lvlText w:val="●"/>
      <w:lvlJc w:val="left"/>
      <w:pPr>
        <w:ind w:left="700" w:hanging="360"/>
      </w:pPr>
      <w:rPr>
        <w:rFonts w:ascii="Noto Sans Symbols" w:eastAsia="Noto Sans Symbols" w:hAnsi="Noto Sans Symbols" w:cs="Noto Sans Symbols"/>
        <w:b/>
      </w:rPr>
    </w:lvl>
    <w:lvl w:ilvl="1">
      <w:start w:val="1"/>
      <w:numFmt w:val="bullet"/>
      <w:lvlText w:val="o"/>
      <w:lvlJc w:val="left"/>
      <w:pPr>
        <w:ind w:left="1420" w:hanging="360"/>
      </w:pPr>
      <w:rPr>
        <w:rFonts w:ascii="Courier New" w:eastAsia="Courier New" w:hAnsi="Courier New" w:cs="Courier New"/>
      </w:rPr>
    </w:lvl>
    <w:lvl w:ilvl="2">
      <w:start w:val="1"/>
      <w:numFmt w:val="bullet"/>
      <w:lvlText w:val="▪"/>
      <w:lvlJc w:val="left"/>
      <w:pPr>
        <w:ind w:left="2140" w:hanging="360"/>
      </w:pPr>
      <w:rPr>
        <w:rFonts w:ascii="Noto Sans Symbols" w:eastAsia="Noto Sans Symbols" w:hAnsi="Noto Sans Symbols" w:cs="Noto Sans Symbols"/>
      </w:rPr>
    </w:lvl>
    <w:lvl w:ilvl="3">
      <w:start w:val="1"/>
      <w:numFmt w:val="bullet"/>
      <w:lvlText w:val="●"/>
      <w:lvlJc w:val="left"/>
      <w:pPr>
        <w:ind w:left="2860" w:hanging="360"/>
      </w:pPr>
      <w:rPr>
        <w:rFonts w:ascii="Noto Sans Symbols" w:eastAsia="Noto Sans Symbols" w:hAnsi="Noto Sans Symbols" w:cs="Noto Sans Symbols"/>
      </w:rPr>
    </w:lvl>
    <w:lvl w:ilvl="4">
      <w:start w:val="1"/>
      <w:numFmt w:val="bullet"/>
      <w:lvlText w:val="o"/>
      <w:lvlJc w:val="left"/>
      <w:pPr>
        <w:ind w:left="3580" w:hanging="360"/>
      </w:pPr>
      <w:rPr>
        <w:rFonts w:ascii="Courier New" w:eastAsia="Courier New" w:hAnsi="Courier New" w:cs="Courier New"/>
      </w:rPr>
    </w:lvl>
    <w:lvl w:ilvl="5">
      <w:start w:val="1"/>
      <w:numFmt w:val="bullet"/>
      <w:lvlText w:val="▪"/>
      <w:lvlJc w:val="left"/>
      <w:pPr>
        <w:ind w:left="4300" w:hanging="360"/>
      </w:pPr>
      <w:rPr>
        <w:rFonts w:ascii="Noto Sans Symbols" w:eastAsia="Noto Sans Symbols" w:hAnsi="Noto Sans Symbols" w:cs="Noto Sans Symbols"/>
      </w:rPr>
    </w:lvl>
    <w:lvl w:ilvl="6">
      <w:start w:val="1"/>
      <w:numFmt w:val="bullet"/>
      <w:lvlText w:val="●"/>
      <w:lvlJc w:val="left"/>
      <w:pPr>
        <w:ind w:left="5020" w:hanging="360"/>
      </w:pPr>
      <w:rPr>
        <w:rFonts w:ascii="Noto Sans Symbols" w:eastAsia="Noto Sans Symbols" w:hAnsi="Noto Sans Symbols" w:cs="Noto Sans Symbols"/>
      </w:rPr>
    </w:lvl>
    <w:lvl w:ilvl="7">
      <w:start w:val="1"/>
      <w:numFmt w:val="bullet"/>
      <w:lvlText w:val="o"/>
      <w:lvlJc w:val="left"/>
      <w:pPr>
        <w:ind w:left="5740" w:hanging="360"/>
      </w:pPr>
      <w:rPr>
        <w:rFonts w:ascii="Courier New" w:eastAsia="Courier New" w:hAnsi="Courier New" w:cs="Courier New"/>
      </w:rPr>
    </w:lvl>
    <w:lvl w:ilvl="8">
      <w:start w:val="1"/>
      <w:numFmt w:val="bullet"/>
      <w:lvlText w:val="▪"/>
      <w:lvlJc w:val="left"/>
      <w:pPr>
        <w:ind w:left="6460" w:hanging="360"/>
      </w:pPr>
      <w:rPr>
        <w:rFonts w:ascii="Noto Sans Symbols" w:eastAsia="Noto Sans Symbols" w:hAnsi="Noto Sans Symbols" w:cs="Noto Sans Symbols"/>
      </w:rPr>
    </w:lvl>
  </w:abstractNum>
  <w:abstractNum w:abstractNumId="5" w15:restartNumberingAfterBreak="0">
    <w:nsid w:val="125B70F8"/>
    <w:multiLevelType w:val="multilevel"/>
    <w:tmpl w:val="BB705870"/>
    <w:lvl w:ilvl="0">
      <w:start w:val="1"/>
      <w:numFmt w:val="bullet"/>
      <w:lvlText w:val="o"/>
      <w:lvlJc w:val="left"/>
      <w:pPr>
        <w:ind w:left="700" w:hanging="360"/>
      </w:pPr>
      <w:rPr>
        <w:rFonts w:ascii="Courier New" w:hAnsi="Courier New" w:cs="Courier New" w:hint="default"/>
        <w:b/>
      </w:rPr>
    </w:lvl>
    <w:lvl w:ilvl="1">
      <w:start w:val="1"/>
      <w:numFmt w:val="bullet"/>
      <w:lvlText w:val="o"/>
      <w:lvlJc w:val="left"/>
      <w:pPr>
        <w:ind w:left="1420" w:hanging="360"/>
      </w:pPr>
      <w:rPr>
        <w:rFonts w:ascii="Courier New" w:eastAsia="Courier New" w:hAnsi="Courier New" w:cs="Courier New"/>
      </w:rPr>
    </w:lvl>
    <w:lvl w:ilvl="2">
      <w:start w:val="1"/>
      <w:numFmt w:val="bullet"/>
      <w:lvlText w:val="▪"/>
      <w:lvlJc w:val="left"/>
      <w:pPr>
        <w:ind w:left="2140" w:hanging="360"/>
      </w:pPr>
      <w:rPr>
        <w:rFonts w:ascii="Noto Sans Symbols" w:eastAsia="Noto Sans Symbols" w:hAnsi="Noto Sans Symbols" w:cs="Noto Sans Symbols"/>
      </w:rPr>
    </w:lvl>
    <w:lvl w:ilvl="3">
      <w:start w:val="1"/>
      <w:numFmt w:val="bullet"/>
      <w:lvlText w:val="●"/>
      <w:lvlJc w:val="left"/>
      <w:pPr>
        <w:ind w:left="2860" w:hanging="360"/>
      </w:pPr>
      <w:rPr>
        <w:rFonts w:ascii="Noto Sans Symbols" w:eastAsia="Noto Sans Symbols" w:hAnsi="Noto Sans Symbols" w:cs="Noto Sans Symbols"/>
      </w:rPr>
    </w:lvl>
    <w:lvl w:ilvl="4">
      <w:start w:val="1"/>
      <w:numFmt w:val="bullet"/>
      <w:lvlText w:val="o"/>
      <w:lvlJc w:val="left"/>
      <w:pPr>
        <w:ind w:left="3580" w:hanging="360"/>
      </w:pPr>
      <w:rPr>
        <w:rFonts w:ascii="Courier New" w:eastAsia="Courier New" w:hAnsi="Courier New" w:cs="Courier New"/>
      </w:rPr>
    </w:lvl>
    <w:lvl w:ilvl="5">
      <w:start w:val="1"/>
      <w:numFmt w:val="bullet"/>
      <w:lvlText w:val="▪"/>
      <w:lvlJc w:val="left"/>
      <w:pPr>
        <w:ind w:left="4300" w:hanging="360"/>
      </w:pPr>
      <w:rPr>
        <w:rFonts w:ascii="Noto Sans Symbols" w:eastAsia="Noto Sans Symbols" w:hAnsi="Noto Sans Symbols" w:cs="Noto Sans Symbols"/>
      </w:rPr>
    </w:lvl>
    <w:lvl w:ilvl="6">
      <w:start w:val="1"/>
      <w:numFmt w:val="bullet"/>
      <w:lvlText w:val="●"/>
      <w:lvlJc w:val="left"/>
      <w:pPr>
        <w:ind w:left="5020" w:hanging="360"/>
      </w:pPr>
      <w:rPr>
        <w:rFonts w:ascii="Noto Sans Symbols" w:eastAsia="Noto Sans Symbols" w:hAnsi="Noto Sans Symbols" w:cs="Noto Sans Symbols"/>
      </w:rPr>
    </w:lvl>
    <w:lvl w:ilvl="7">
      <w:start w:val="1"/>
      <w:numFmt w:val="bullet"/>
      <w:lvlText w:val="o"/>
      <w:lvlJc w:val="left"/>
      <w:pPr>
        <w:ind w:left="5740" w:hanging="360"/>
      </w:pPr>
      <w:rPr>
        <w:rFonts w:ascii="Courier New" w:eastAsia="Courier New" w:hAnsi="Courier New" w:cs="Courier New"/>
      </w:rPr>
    </w:lvl>
    <w:lvl w:ilvl="8">
      <w:start w:val="1"/>
      <w:numFmt w:val="bullet"/>
      <w:lvlText w:val="▪"/>
      <w:lvlJc w:val="left"/>
      <w:pPr>
        <w:ind w:left="6460" w:hanging="360"/>
      </w:pPr>
      <w:rPr>
        <w:rFonts w:ascii="Noto Sans Symbols" w:eastAsia="Noto Sans Symbols" w:hAnsi="Noto Sans Symbols" w:cs="Noto Sans Symbols"/>
      </w:rPr>
    </w:lvl>
  </w:abstractNum>
  <w:abstractNum w:abstractNumId="6" w15:restartNumberingAfterBreak="0">
    <w:nsid w:val="1635270F"/>
    <w:multiLevelType w:val="multilevel"/>
    <w:tmpl w:val="68E21018"/>
    <w:lvl w:ilvl="0">
      <w:start w:val="1"/>
      <w:numFmt w:val="bullet"/>
      <w:lvlText w:val="o"/>
      <w:lvlJc w:val="left"/>
      <w:pPr>
        <w:ind w:left="700" w:hanging="360"/>
      </w:pPr>
      <w:rPr>
        <w:rFonts w:ascii="Courier New" w:hAnsi="Courier New" w:cs="Courier New" w:hint="default"/>
        <w:b/>
      </w:rPr>
    </w:lvl>
    <w:lvl w:ilvl="1">
      <w:start w:val="1"/>
      <w:numFmt w:val="bullet"/>
      <w:lvlText w:val="o"/>
      <w:lvlJc w:val="left"/>
      <w:pPr>
        <w:ind w:left="1420" w:hanging="360"/>
      </w:pPr>
      <w:rPr>
        <w:rFonts w:ascii="Courier New" w:eastAsia="Courier New" w:hAnsi="Courier New" w:cs="Courier New"/>
      </w:rPr>
    </w:lvl>
    <w:lvl w:ilvl="2">
      <w:start w:val="1"/>
      <w:numFmt w:val="bullet"/>
      <w:lvlText w:val="▪"/>
      <w:lvlJc w:val="left"/>
      <w:pPr>
        <w:ind w:left="2140" w:hanging="360"/>
      </w:pPr>
      <w:rPr>
        <w:rFonts w:ascii="Noto Sans Symbols" w:eastAsia="Noto Sans Symbols" w:hAnsi="Noto Sans Symbols" w:cs="Noto Sans Symbols"/>
      </w:rPr>
    </w:lvl>
    <w:lvl w:ilvl="3">
      <w:start w:val="1"/>
      <w:numFmt w:val="bullet"/>
      <w:lvlText w:val="●"/>
      <w:lvlJc w:val="left"/>
      <w:pPr>
        <w:ind w:left="2860" w:hanging="360"/>
      </w:pPr>
      <w:rPr>
        <w:rFonts w:ascii="Noto Sans Symbols" w:eastAsia="Noto Sans Symbols" w:hAnsi="Noto Sans Symbols" w:cs="Noto Sans Symbols"/>
      </w:rPr>
    </w:lvl>
    <w:lvl w:ilvl="4">
      <w:start w:val="1"/>
      <w:numFmt w:val="bullet"/>
      <w:lvlText w:val="o"/>
      <w:lvlJc w:val="left"/>
      <w:pPr>
        <w:ind w:left="3580" w:hanging="360"/>
      </w:pPr>
      <w:rPr>
        <w:rFonts w:ascii="Courier New" w:eastAsia="Courier New" w:hAnsi="Courier New" w:cs="Courier New"/>
      </w:rPr>
    </w:lvl>
    <w:lvl w:ilvl="5">
      <w:start w:val="1"/>
      <w:numFmt w:val="bullet"/>
      <w:lvlText w:val="▪"/>
      <w:lvlJc w:val="left"/>
      <w:pPr>
        <w:ind w:left="4300" w:hanging="360"/>
      </w:pPr>
      <w:rPr>
        <w:rFonts w:ascii="Noto Sans Symbols" w:eastAsia="Noto Sans Symbols" w:hAnsi="Noto Sans Symbols" w:cs="Noto Sans Symbols"/>
      </w:rPr>
    </w:lvl>
    <w:lvl w:ilvl="6">
      <w:start w:val="1"/>
      <w:numFmt w:val="bullet"/>
      <w:lvlText w:val="●"/>
      <w:lvlJc w:val="left"/>
      <w:pPr>
        <w:ind w:left="5020" w:hanging="360"/>
      </w:pPr>
      <w:rPr>
        <w:rFonts w:ascii="Noto Sans Symbols" w:eastAsia="Noto Sans Symbols" w:hAnsi="Noto Sans Symbols" w:cs="Noto Sans Symbols"/>
      </w:rPr>
    </w:lvl>
    <w:lvl w:ilvl="7">
      <w:start w:val="1"/>
      <w:numFmt w:val="bullet"/>
      <w:lvlText w:val="o"/>
      <w:lvlJc w:val="left"/>
      <w:pPr>
        <w:ind w:left="5740" w:hanging="360"/>
      </w:pPr>
      <w:rPr>
        <w:rFonts w:ascii="Courier New" w:eastAsia="Courier New" w:hAnsi="Courier New" w:cs="Courier New"/>
      </w:rPr>
    </w:lvl>
    <w:lvl w:ilvl="8">
      <w:start w:val="1"/>
      <w:numFmt w:val="bullet"/>
      <w:lvlText w:val="▪"/>
      <w:lvlJc w:val="left"/>
      <w:pPr>
        <w:ind w:left="6460" w:hanging="360"/>
      </w:pPr>
      <w:rPr>
        <w:rFonts w:ascii="Noto Sans Symbols" w:eastAsia="Noto Sans Symbols" w:hAnsi="Noto Sans Symbols" w:cs="Noto Sans Symbols"/>
      </w:rPr>
    </w:lvl>
  </w:abstractNum>
  <w:abstractNum w:abstractNumId="7" w15:restartNumberingAfterBreak="0">
    <w:nsid w:val="19615813"/>
    <w:multiLevelType w:val="multilevel"/>
    <w:tmpl w:val="552613CE"/>
    <w:lvl w:ilvl="0">
      <w:start w:val="1"/>
      <w:numFmt w:val="bullet"/>
      <w:lvlText w:val="●"/>
      <w:lvlJc w:val="left"/>
      <w:pPr>
        <w:ind w:left="700" w:hanging="360"/>
      </w:pPr>
      <w:rPr>
        <w:rFonts w:ascii="Noto Sans Symbols" w:eastAsia="Noto Sans Symbols" w:hAnsi="Noto Sans Symbols" w:cs="Noto Sans Symbols"/>
        <w:b/>
      </w:rPr>
    </w:lvl>
    <w:lvl w:ilvl="1">
      <w:start w:val="1"/>
      <w:numFmt w:val="bullet"/>
      <w:lvlText w:val="o"/>
      <w:lvlJc w:val="left"/>
      <w:pPr>
        <w:ind w:left="1420" w:hanging="360"/>
      </w:pPr>
      <w:rPr>
        <w:rFonts w:ascii="Courier New" w:eastAsia="Courier New" w:hAnsi="Courier New" w:cs="Courier New"/>
      </w:rPr>
    </w:lvl>
    <w:lvl w:ilvl="2">
      <w:start w:val="1"/>
      <w:numFmt w:val="bullet"/>
      <w:lvlText w:val="▪"/>
      <w:lvlJc w:val="left"/>
      <w:pPr>
        <w:ind w:left="2140" w:hanging="360"/>
      </w:pPr>
      <w:rPr>
        <w:rFonts w:ascii="Noto Sans Symbols" w:eastAsia="Noto Sans Symbols" w:hAnsi="Noto Sans Symbols" w:cs="Noto Sans Symbols"/>
      </w:rPr>
    </w:lvl>
    <w:lvl w:ilvl="3">
      <w:start w:val="1"/>
      <w:numFmt w:val="bullet"/>
      <w:lvlText w:val="●"/>
      <w:lvlJc w:val="left"/>
      <w:pPr>
        <w:ind w:left="2860" w:hanging="360"/>
      </w:pPr>
      <w:rPr>
        <w:rFonts w:ascii="Noto Sans Symbols" w:eastAsia="Noto Sans Symbols" w:hAnsi="Noto Sans Symbols" w:cs="Noto Sans Symbols"/>
      </w:rPr>
    </w:lvl>
    <w:lvl w:ilvl="4">
      <w:start w:val="1"/>
      <w:numFmt w:val="bullet"/>
      <w:lvlText w:val="o"/>
      <w:lvlJc w:val="left"/>
      <w:pPr>
        <w:ind w:left="3580" w:hanging="360"/>
      </w:pPr>
      <w:rPr>
        <w:rFonts w:ascii="Courier New" w:eastAsia="Courier New" w:hAnsi="Courier New" w:cs="Courier New"/>
      </w:rPr>
    </w:lvl>
    <w:lvl w:ilvl="5">
      <w:start w:val="1"/>
      <w:numFmt w:val="bullet"/>
      <w:lvlText w:val="▪"/>
      <w:lvlJc w:val="left"/>
      <w:pPr>
        <w:ind w:left="4300" w:hanging="360"/>
      </w:pPr>
      <w:rPr>
        <w:rFonts w:ascii="Noto Sans Symbols" w:eastAsia="Noto Sans Symbols" w:hAnsi="Noto Sans Symbols" w:cs="Noto Sans Symbols"/>
      </w:rPr>
    </w:lvl>
    <w:lvl w:ilvl="6">
      <w:start w:val="1"/>
      <w:numFmt w:val="bullet"/>
      <w:lvlText w:val="●"/>
      <w:lvlJc w:val="left"/>
      <w:pPr>
        <w:ind w:left="5020" w:hanging="360"/>
      </w:pPr>
      <w:rPr>
        <w:rFonts w:ascii="Noto Sans Symbols" w:eastAsia="Noto Sans Symbols" w:hAnsi="Noto Sans Symbols" w:cs="Noto Sans Symbols"/>
      </w:rPr>
    </w:lvl>
    <w:lvl w:ilvl="7">
      <w:start w:val="1"/>
      <w:numFmt w:val="bullet"/>
      <w:lvlText w:val="o"/>
      <w:lvlJc w:val="left"/>
      <w:pPr>
        <w:ind w:left="5740" w:hanging="360"/>
      </w:pPr>
      <w:rPr>
        <w:rFonts w:ascii="Courier New" w:eastAsia="Courier New" w:hAnsi="Courier New" w:cs="Courier New"/>
      </w:rPr>
    </w:lvl>
    <w:lvl w:ilvl="8">
      <w:start w:val="1"/>
      <w:numFmt w:val="bullet"/>
      <w:lvlText w:val="▪"/>
      <w:lvlJc w:val="left"/>
      <w:pPr>
        <w:ind w:left="6460" w:hanging="360"/>
      </w:pPr>
      <w:rPr>
        <w:rFonts w:ascii="Noto Sans Symbols" w:eastAsia="Noto Sans Symbols" w:hAnsi="Noto Sans Symbols" w:cs="Noto Sans Symbols"/>
      </w:rPr>
    </w:lvl>
  </w:abstractNum>
  <w:abstractNum w:abstractNumId="8" w15:restartNumberingAfterBreak="0">
    <w:nsid w:val="1FAD79BC"/>
    <w:multiLevelType w:val="hybridMultilevel"/>
    <w:tmpl w:val="C75A3B70"/>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0F9198B"/>
    <w:multiLevelType w:val="multilevel"/>
    <w:tmpl w:val="50C2B8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2FD6E69"/>
    <w:multiLevelType w:val="multilevel"/>
    <w:tmpl w:val="552613CE"/>
    <w:lvl w:ilvl="0">
      <w:start w:val="1"/>
      <w:numFmt w:val="bullet"/>
      <w:lvlText w:val="●"/>
      <w:lvlJc w:val="left"/>
      <w:pPr>
        <w:ind w:left="700" w:hanging="360"/>
      </w:pPr>
      <w:rPr>
        <w:rFonts w:ascii="Noto Sans Symbols" w:eastAsia="Noto Sans Symbols" w:hAnsi="Noto Sans Symbols" w:cs="Noto Sans Symbols"/>
        <w:b/>
      </w:rPr>
    </w:lvl>
    <w:lvl w:ilvl="1">
      <w:start w:val="1"/>
      <w:numFmt w:val="bullet"/>
      <w:lvlText w:val="o"/>
      <w:lvlJc w:val="left"/>
      <w:pPr>
        <w:ind w:left="1420" w:hanging="360"/>
      </w:pPr>
      <w:rPr>
        <w:rFonts w:ascii="Courier New" w:eastAsia="Courier New" w:hAnsi="Courier New" w:cs="Courier New"/>
      </w:rPr>
    </w:lvl>
    <w:lvl w:ilvl="2">
      <w:start w:val="1"/>
      <w:numFmt w:val="bullet"/>
      <w:lvlText w:val="▪"/>
      <w:lvlJc w:val="left"/>
      <w:pPr>
        <w:ind w:left="2140" w:hanging="360"/>
      </w:pPr>
      <w:rPr>
        <w:rFonts w:ascii="Noto Sans Symbols" w:eastAsia="Noto Sans Symbols" w:hAnsi="Noto Sans Symbols" w:cs="Noto Sans Symbols"/>
      </w:rPr>
    </w:lvl>
    <w:lvl w:ilvl="3">
      <w:start w:val="1"/>
      <w:numFmt w:val="bullet"/>
      <w:lvlText w:val="●"/>
      <w:lvlJc w:val="left"/>
      <w:pPr>
        <w:ind w:left="2860" w:hanging="360"/>
      </w:pPr>
      <w:rPr>
        <w:rFonts w:ascii="Noto Sans Symbols" w:eastAsia="Noto Sans Symbols" w:hAnsi="Noto Sans Symbols" w:cs="Noto Sans Symbols"/>
      </w:rPr>
    </w:lvl>
    <w:lvl w:ilvl="4">
      <w:start w:val="1"/>
      <w:numFmt w:val="bullet"/>
      <w:lvlText w:val="o"/>
      <w:lvlJc w:val="left"/>
      <w:pPr>
        <w:ind w:left="3580" w:hanging="360"/>
      </w:pPr>
      <w:rPr>
        <w:rFonts w:ascii="Courier New" w:eastAsia="Courier New" w:hAnsi="Courier New" w:cs="Courier New"/>
      </w:rPr>
    </w:lvl>
    <w:lvl w:ilvl="5">
      <w:start w:val="1"/>
      <w:numFmt w:val="bullet"/>
      <w:lvlText w:val="▪"/>
      <w:lvlJc w:val="left"/>
      <w:pPr>
        <w:ind w:left="4300" w:hanging="360"/>
      </w:pPr>
      <w:rPr>
        <w:rFonts w:ascii="Noto Sans Symbols" w:eastAsia="Noto Sans Symbols" w:hAnsi="Noto Sans Symbols" w:cs="Noto Sans Symbols"/>
      </w:rPr>
    </w:lvl>
    <w:lvl w:ilvl="6">
      <w:start w:val="1"/>
      <w:numFmt w:val="bullet"/>
      <w:lvlText w:val="●"/>
      <w:lvlJc w:val="left"/>
      <w:pPr>
        <w:ind w:left="5020" w:hanging="360"/>
      </w:pPr>
      <w:rPr>
        <w:rFonts w:ascii="Noto Sans Symbols" w:eastAsia="Noto Sans Symbols" w:hAnsi="Noto Sans Symbols" w:cs="Noto Sans Symbols"/>
      </w:rPr>
    </w:lvl>
    <w:lvl w:ilvl="7">
      <w:start w:val="1"/>
      <w:numFmt w:val="bullet"/>
      <w:lvlText w:val="o"/>
      <w:lvlJc w:val="left"/>
      <w:pPr>
        <w:ind w:left="5740" w:hanging="360"/>
      </w:pPr>
      <w:rPr>
        <w:rFonts w:ascii="Courier New" w:eastAsia="Courier New" w:hAnsi="Courier New" w:cs="Courier New"/>
      </w:rPr>
    </w:lvl>
    <w:lvl w:ilvl="8">
      <w:start w:val="1"/>
      <w:numFmt w:val="bullet"/>
      <w:lvlText w:val="▪"/>
      <w:lvlJc w:val="left"/>
      <w:pPr>
        <w:ind w:left="6460" w:hanging="360"/>
      </w:pPr>
      <w:rPr>
        <w:rFonts w:ascii="Noto Sans Symbols" w:eastAsia="Noto Sans Symbols" w:hAnsi="Noto Sans Symbols" w:cs="Noto Sans Symbols"/>
      </w:rPr>
    </w:lvl>
  </w:abstractNum>
  <w:abstractNum w:abstractNumId="11" w15:restartNumberingAfterBreak="0">
    <w:nsid w:val="261C27E7"/>
    <w:multiLevelType w:val="multilevel"/>
    <w:tmpl w:val="E96ECC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72B49C5"/>
    <w:multiLevelType w:val="multilevel"/>
    <w:tmpl w:val="C14AB0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79D7AE9"/>
    <w:multiLevelType w:val="multilevel"/>
    <w:tmpl w:val="0C0C68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4322297"/>
    <w:multiLevelType w:val="multilevel"/>
    <w:tmpl w:val="552613CE"/>
    <w:lvl w:ilvl="0">
      <w:start w:val="1"/>
      <w:numFmt w:val="bullet"/>
      <w:lvlText w:val="●"/>
      <w:lvlJc w:val="left"/>
      <w:pPr>
        <w:ind w:left="700" w:hanging="360"/>
      </w:pPr>
      <w:rPr>
        <w:rFonts w:ascii="Noto Sans Symbols" w:eastAsia="Noto Sans Symbols" w:hAnsi="Noto Sans Symbols" w:cs="Noto Sans Symbols"/>
        <w:b/>
      </w:rPr>
    </w:lvl>
    <w:lvl w:ilvl="1">
      <w:start w:val="1"/>
      <w:numFmt w:val="bullet"/>
      <w:lvlText w:val="o"/>
      <w:lvlJc w:val="left"/>
      <w:pPr>
        <w:ind w:left="1420" w:hanging="360"/>
      </w:pPr>
      <w:rPr>
        <w:rFonts w:ascii="Courier New" w:eastAsia="Courier New" w:hAnsi="Courier New" w:cs="Courier New"/>
      </w:rPr>
    </w:lvl>
    <w:lvl w:ilvl="2">
      <w:start w:val="1"/>
      <w:numFmt w:val="bullet"/>
      <w:lvlText w:val="▪"/>
      <w:lvlJc w:val="left"/>
      <w:pPr>
        <w:ind w:left="2140" w:hanging="360"/>
      </w:pPr>
      <w:rPr>
        <w:rFonts w:ascii="Noto Sans Symbols" w:eastAsia="Noto Sans Symbols" w:hAnsi="Noto Sans Symbols" w:cs="Noto Sans Symbols"/>
      </w:rPr>
    </w:lvl>
    <w:lvl w:ilvl="3">
      <w:start w:val="1"/>
      <w:numFmt w:val="bullet"/>
      <w:lvlText w:val="●"/>
      <w:lvlJc w:val="left"/>
      <w:pPr>
        <w:ind w:left="2860" w:hanging="360"/>
      </w:pPr>
      <w:rPr>
        <w:rFonts w:ascii="Noto Sans Symbols" w:eastAsia="Noto Sans Symbols" w:hAnsi="Noto Sans Symbols" w:cs="Noto Sans Symbols"/>
      </w:rPr>
    </w:lvl>
    <w:lvl w:ilvl="4">
      <w:start w:val="1"/>
      <w:numFmt w:val="bullet"/>
      <w:lvlText w:val="o"/>
      <w:lvlJc w:val="left"/>
      <w:pPr>
        <w:ind w:left="3580" w:hanging="360"/>
      </w:pPr>
      <w:rPr>
        <w:rFonts w:ascii="Courier New" w:eastAsia="Courier New" w:hAnsi="Courier New" w:cs="Courier New"/>
      </w:rPr>
    </w:lvl>
    <w:lvl w:ilvl="5">
      <w:start w:val="1"/>
      <w:numFmt w:val="bullet"/>
      <w:lvlText w:val="▪"/>
      <w:lvlJc w:val="left"/>
      <w:pPr>
        <w:ind w:left="4300" w:hanging="360"/>
      </w:pPr>
      <w:rPr>
        <w:rFonts w:ascii="Noto Sans Symbols" w:eastAsia="Noto Sans Symbols" w:hAnsi="Noto Sans Symbols" w:cs="Noto Sans Symbols"/>
      </w:rPr>
    </w:lvl>
    <w:lvl w:ilvl="6">
      <w:start w:val="1"/>
      <w:numFmt w:val="bullet"/>
      <w:lvlText w:val="●"/>
      <w:lvlJc w:val="left"/>
      <w:pPr>
        <w:ind w:left="5020" w:hanging="360"/>
      </w:pPr>
      <w:rPr>
        <w:rFonts w:ascii="Noto Sans Symbols" w:eastAsia="Noto Sans Symbols" w:hAnsi="Noto Sans Symbols" w:cs="Noto Sans Symbols"/>
      </w:rPr>
    </w:lvl>
    <w:lvl w:ilvl="7">
      <w:start w:val="1"/>
      <w:numFmt w:val="bullet"/>
      <w:lvlText w:val="o"/>
      <w:lvlJc w:val="left"/>
      <w:pPr>
        <w:ind w:left="5740" w:hanging="360"/>
      </w:pPr>
      <w:rPr>
        <w:rFonts w:ascii="Courier New" w:eastAsia="Courier New" w:hAnsi="Courier New" w:cs="Courier New"/>
      </w:rPr>
    </w:lvl>
    <w:lvl w:ilvl="8">
      <w:start w:val="1"/>
      <w:numFmt w:val="bullet"/>
      <w:lvlText w:val="▪"/>
      <w:lvlJc w:val="left"/>
      <w:pPr>
        <w:ind w:left="6460" w:hanging="360"/>
      </w:pPr>
      <w:rPr>
        <w:rFonts w:ascii="Noto Sans Symbols" w:eastAsia="Noto Sans Symbols" w:hAnsi="Noto Sans Symbols" w:cs="Noto Sans Symbols"/>
      </w:rPr>
    </w:lvl>
  </w:abstractNum>
  <w:abstractNum w:abstractNumId="15" w15:restartNumberingAfterBreak="0">
    <w:nsid w:val="353B6293"/>
    <w:multiLevelType w:val="hybridMultilevel"/>
    <w:tmpl w:val="7C66E5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9EB30C0"/>
    <w:multiLevelType w:val="hybridMultilevel"/>
    <w:tmpl w:val="F0E2CE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A2F501F"/>
    <w:multiLevelType w:val="hybridMultilevel"/>
    <w:tmpl w:val="D012FD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AEA6AD3"/>
    <w:multiLevelType w:val="hybridMultilevel"/>
    <w:tmpl w:val="DA7EA8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72F1127"/>
    <w:multiLevelType w:val="multilevel"/>
    <w:tmpl w:val="552613CE"/>
    <w:lvl w:ilvl="0">
      <w:start w:val="1"/>
      <w:numFmt w:val="bullet"/>
      <w:lvlText w:val="●"/>
      <w:lvlJc w:val="left"/>
      <w:pPr>
        <w:ind w:left="700" w:hanging="360"/>
      </w:pPr>
      <w:rPr>
        <w:rFonts w:ascii="Noto Sans Symbols" w:eastAsia="Noto Sans Symbols" w:hAnsi="Noto Sans Symbols" w:cs="Noto Sans Symbols"/>
        <w:b/>
      </w:rPr>
    </w:lvl>
    <w:lvl w:ilvl="1">
      <w:start w:val="1"/>
      <w:numFmt w:val="bullet"/>
      <w:lvlText w:val="o"/>
      <w:lvlJc w:val="left"/>
      <w:pPr>
        <w:ind w:left="1420" w:hanging="360"/>
      </w:pPr>
      <w:rPr>
        <w:rFonts w:ascii="Courier New" w:eastAsia="Courier New" w:hAnsi="Courier New" w:cs="Courier New"/>
      </w:rPr>
    </w:lvl>
    <w:lvl w:ilvl="2">
      <w:start w:val="1"/>
      <w:numFmt w:val="bullet"/>
      <w:lvlText w:val="▪"/>
      <w:lvlJc w:val="left"/>
      <w:pPr>
        <w:ind w:left="2140" w:hanging="360"/>
      </w:pPr>
      <w:rPr>
        <w:rFonts w:ascii="Noto Sans Symbols" w:eastAsia="Noto Sans Symbols" w:hAnsi="Noto Sans Symbols" w:cs="Noto Sans Symbols"/>
      </w:rPr>
    </w:lvl>
    <w:lvl w:ilvl="3">
      <w:start w:val="1"/>
      <w:numFmt w:val="bullet"/>
      <w:lvlText w:val="●"/>
      <w:lvlJc w:val="left"/>
      <w:pPr>
        <w:ind w:left="2860" w:hanging="360"/>
      </w:pPr>
      <w:rPr>
        <w:rFonts w:ascii="Noto Sans Symbols" w:eastAsia="Noto Sans Symbols" w:hAnsi="Noto Sans Symbols" w:cs="Noto Sans Symbols"/>
      </w:rPr>
    </w:lvl>
    <w:lvl w:ilvl="4">
      <w:start w:val="1"/>
      <w:numFmt w:val="bullet"/>
      <w:lvlText w:val="o"/>
      <w:lvlJc w:val="left"/>
      <w:pPr>
        <w:ind w:left="3580" w:hanging="360"/>
      </w:pPr>
      <w:rPr>
        <w:rFonts w:ascii="Courier New" w:eastAsia="Courier New" w:hAnsi="Courier New" w:cs="Courier New"/>
      </w:rPr>
    </w:lvl>
    <w:lvl w:ilvl="5">
      <w:start w:val="1"/>
      <w:numFmt w:val="bullet"/>
      <w:lvlText w:val="▪"/>
      <w:lvlJc w:val="left"/>
      <w:pPr>
        <w:ind w:left="4300" w:hanging="360"/>
      </w:pPr>
      <w:rPr>
        <w:rFonts w:ascii="Noto Sans Symbols" w:eastAsia="Noto Sans Symbols" w:hAnsi="Noto Sans Symbols" w:cs="Noto Sans Symbols"/>
      </w:rPr>
    </w:lvl>
    <w:lvl w:ilvl="6">
      <w:start w:val="1"/>
      <w:numFmt w:val="bullet"/>
      <w:lvlText w:val="●"/>
      <w:lvlJc w:val="left"/>
      <w:pPr>
        <w:ind w:left="5020" w:hanging="360"/>
      </w:pPr>
      <w:rPr>
        <w:rFonts w:ascii="Noto Sans Symbols" w:eastAsia="Noto Sans Symbols" w:hAnsi="Noto Sans Symbols" w:cs="Noto Sans Symbols"/>
      </w:rPr>
    </w:lvl>
    <w:lvl w:ilvl="7">
      <w:start w:val="1"/>
      <w:numFmt w:val="bullet"/>
      <w:lvlText w:val="o"/>
      <w:lvlJc w:val="left"/>
      <w:pPr>
        <w:ind w:left="5740" w:hanging="360"/>
      </w:pPr>
      <w:rPr>
        <w:rFonts w:ascii="Courier New" w:eastAsia="Courier New" w:hAnsi="Courier New" w:cs="Courier New"/>
      </w:rPr>
    </w:lvl>
    <w:lvl w:ilvl="8">
      <w:start w:val="1"/>
      <w:numFmt w:val="bullet"/>
      <w:lvlText w:val="▪"/>
      <w:lvlJc w:val="left"/>
      <w:pPr>
        <w:ind w:left="6460" w:hanging="360"/>
      </w:pPr>
      <w:rPr>
        <w:rFonts w:ascii="Noto Sans Symbols" w:eastAsia="Noto Sans Symbols" w:hAnsi="Noto Sans Symbols" w:cs="Noto Sans Symbols"/>
      </w:rPr>
    </w:lvl>
  </w:abstractNum>
  <w:abstractNum w:abstractNumId="20" w15:restartNumberingAfterBreak="0">
    <w:nsid w:val="48301BA4"/>
    <w:multiLevelType w:val="multilevel"/>
    <w:tmpl w:val="552613CE"/>
    <w:lvl w:ilvl="0">
      <w:start w:val="1"/>
      <w:numFmt w:val="bullet"/>
      <w:lvlText w:val="●"/>
      <w:lvlJc w:val="left"/>
      <w:pPr>
        <w:ind w:left="700" w:hanging="360"/>
      </w:pPr>
      <w:rPr>
        <w:rFonts w:ascii="Noto Sans Symbols" w:eastAsia="Noto Sans Symbols" w:hAnsi="Noto Sans Symbols" w:cs="Noto Sans Symbols"/>
        <w:b/>
      </w:rPr>
    </w:lvl>
    <w:lvl w:ilvl="1">
      <w:start w:val="1"/>
      <w:numFmt w:val="bullet"/>
      <w:lvlText w:val="o"/>
      <w:lvlJc w:val="left"/>
      <w:pPr>
        <w:ind w:left="1420" w:hanging="360"/>
      </w:pPr>
      <w:rPr>
        <w:rFonts w:ascii="Courier New" w:eastAsia="Courier New" w:hAnsi="Courier New" w:cs="Courier New"/>
      </w:rPr>
    </w:lvl>
    <w:lvl w:ilvl="2">
      <w:start w:val="1"/>
      <w:numFmt w:val="bullet"/>
      <w:lvlText w:val="▪"/>
      <w:lvlJc w:val="left"/>
      <w:pPr>
        <w:ind w:left="2140" w:hanging="360"/>
      </w:pPr>
      <w:rPr>
        <w:rFonts w:ascii="Noto Sans Symbols" w:eastAsia="Noto Sans Symbols" w:hAnsi="Noto Sans Symbols" w:cs="Noto Sans Symbols"/>
      </w:rPr>
    </w:lvl>
    <w:lvl w:ilvl="3">
      <w:start w:val="1"/>
      <w:numFmt w:val="bullet"/>
      <w:lvlText w:val="●"/>
      <w:lvlJc w:val="left"/>
      <w:pPr>
        <w:ind w:left="2860" w:hanging="360"/>
      </w:pPr>
      <w:rPr>
        <w:rFonts w:ascii="Noto Sans Symbols" w:eastAsia="Noto Sans Symbols" w:hAnsi="Noto Sans Symbols" w:cs="Noto Sans Symbols"/>
      </w:rPr>
    </w:lvl>
    <w:lvl w:ilvl="4">
      <w:start w:val="1"/>
      <w:numFmt w:val="bullet"/>
      <w:lvlText w:val="o"/>
      <w:lvlJc w:val="left"/>
      <w:pPr>
        <w:ind w:left="3580" w:hanging="360"/>
      </w:pPr>
      <w:rPr>
        <w:rFonts w:ascii="Courier New" w:eastAsia="Courier New" w:hAnsi="Courier New" w:cs="Courier New"/>
      </w:rPr>
    </w:lvl>
    <w:lvl w:ilvl="5">
      <w:start w:val="1"/>
      <w:numFmt w:val="bullet"/>
      <w:lvlText w:val="▪"/>
      <w:lvlJc w:val="left"/>
      <w:pPr>
        <w:ind w:left="4300" w:hanging="360"/>
      </w:pPr>
      <w:rPr>
        <w:rFonts w:ascii="Noto Sans Symbols" w:eastAsia="Noto Sans Symbols" w:hAnsi="Noto Sans Symbols" w:cs="Noto Sans Symbols"/>
      </w:rPr>
    </w:lvl>
    <w:lvl w:ilvl="6">
      <w:start w:val="1"/>
      <w:numFmt w:val="bullet"/>
      <w:lvlText w:val="●"/>
      <w:lvlJc w:val="left"/>
      <w:pPr>
        <w:ind w:left="5020" w:hanging="360"/>
      </w:pPr>
      <w:rPr>
        <w:rFonts w:ascii="Noto Sans Symbols" w:eastAsia="Noto Sans Symbols" w:hAnsi="Noto Sans Symbols" w:cs="Noto Sans Symbols"/>
      </w:rPr>
    </w:lvl>
    <w:lvl w:ilvl="7">
      <w:start w:val="1"/>
      <w:numFmt w:val="bullet"/>
      <w:lvlText w:val="o"/>
      <w:lvlJc w:val="left"/>
      <w:pPr>
        <w:ind w:left="5740" w:hanging="360"/>
      </w:pPr>
      <w:rPr>
        <w:rFonts w:ascii="Courier New" w:eastAsia="Courier New" w:hAnsi="Courier New" w:cs="Courier New"/>
      </w:rPr>
    </w:lvl>
    <w:lvl w:ilvl="8">
      <w:start w:val="1"/>
      <w:numFmt w:val="bullet"/>
      <w:lvlText w:val="▪"/>
      <w:lvlJc w:val="left"/>
      <w:pPr>
        <w:ind w:left="6460" w:hanging="360"/>
      </w:pPr>
      <w:rPr>
        <w:rFonts w:ascii="Noto Sans Symbols" w:eastAsia="Noto Sans Symbols" w:hAnsi="Noto Sans Symbols" w:cs="Noto Sans Symbols"/>
      </w:rPr>
    </w:lvl>
  </w:abstractNum>
  <w:abstractNum w:abstractNumId="21" w15:restartNumberingAfterBreak="0">
    <w:nsid w:val="4C481CC3"/>
    <w:multiLevelType w:val="multilevel"/>
    <w:tmpl w:val="F81CCFC0"/>
    <w:lvl w:ilvl="0">
      <w:start w:val="1"/>
      <w:numFmt w:val="bullet"/>
      <w:lvlText w:val="o"/>
      <w:lvlJc w:val="left"/>
      <w:pPr>
        <w:ind w:left="700" w:hanging="360"/>
      </w:pPr>
      <w:rPr>
        <w:rFonts w:ascii="Courier New" w:hAnsi="Courier New" w:cs="Courier New" w:hint="default"/>
        <w:b/>
      </w:rPr>
    </w:lvl>
    <w:lvl w:ilvl="1">
      <w:start w:val="1"/>
      <w:numFmt w:val="bullet"/>
      <w:lvlText w:val="o"/>
      <w:lvlJc w:val="left"/>
      <w:pPr>
        <w:ind w:left="1420" w:hanging="360"/>
      </w:pPr>
      <w:rPr>
        <w:rFonts w:ascii="Courier New" w:eastAsia="Courier New" w:hAnsi="Courier New" w:cs="Courier New"/>
      </w:rPr>
    </w:lvl>
    <w:lvl w:ilvl="2">
      <w:start w:val="1"/>
      <w:numFmt w:val="bullet"/>
      <w:lvlText w:val="▪"/>
      <w:lvlJc w:val="left"/>
      <w:pPr>
        <w:ind w:left="2140" w:hanging="360"/>
      </w:pPr>
      <w:rPr>
        <w:rFonts w:ascii="Noto Sans Symbols" w:eastAsia="Noto Sans Symbols" w:hAnsi="Noto Sans Symbols" w:cs="Noto Sans Symbols"/>
      </w:rPr>
    </w:lvl>
    <w:lvl w:ilvl="3">
      <w:start w:val="1"/>
      <w:numFmt w:val="bullet"/>
      <w:lvlText w:val="●"/>
      <w:lvlJc w:val="left"/>
      <w:pPr>
        <w:ind w:left="2860" w:hanging="360"/>
      </w:pPr>
      <w:rPr>
        <w:rFonts w:ascii="Noto Sans Symbols" w:eastAsia="Noto Sans Symbols" w:hAnsi="Noto Sans Symbols" w:cs="Noto Sans Symbols"/>
      </w:rPr>
    </w:lvl>
    <w:lvl w:ilvl="4">
      <w:start w:val="1"/>
      <w:numFmt w:val="bullet"/>
      <w:lvlText w:val="o"/>
      <w:lvlJc w:val="left"/>
      <w:pPr>
        <w:ind w:left="3580" w:hanging="360"/>
      </w:pPr>
      <w:rPr>
        <w:rFonts w:ascii="Courier New" w:eastAsia="Courier New" w:hAnsi="Courier New" w:cs="Courier New"/>
      </w:rPr>
    </w:lvl>
    <w:lvl w:ilvl="5">
      <w:start w:val="1"/>
      <w:numFmt w:val="bullet"/>
      <w:lvlText w:val="▪"/>
      <w:lvlJc w:val="left"/>
      <w:pPr>
        <w:ind w:left="4300" w:hanging="360"/>
      </w:pPr>
      <w:rPr>
        <w:rFonts w:ascii="Noto Sans Symbols" w:eastAsia="Noto Sans Symbols" w:hAnsi="Noto Sans Symbols" w:cs="Noto Sans Symbols"/>
      </w:rPr>
    </w:lvl>
    <w:lvl w:ilvl="6">
      <w:start w:val="1"/>
      <w:numFmt w:val="bullet"/>
      <w:lvlText w:val="●"/>
      <w:lvlJc w:val="left"/>
      <w:pPr>
        <w:ind w:left="5020" w:hanging="360"/>
      </w:pPr>
      <w:rPr>
        <w:rFonts w:ascii="Noto Sans Symbols" w:eastAsia="Noto Sans Symbols" w:hAnsi="Noto Sans Symbols" w:cs="Noto Sans Symbols"/>
      </w:rPr>
    </w:lvl>
    <w:lvl w:ilvl="7">
      <w:start w:val="1"/>
      <w:numFmt w:val="bullet"/>
      <w:lvlText w:val="o"/>
      <w:lvlJc w:val="left"/>
      <w:pPr>
        <w:ind w:left="5740" w:hanging="360"/>
      </w:pPr>
      <w:rPr>
        <w:rFonts w:ascii="Courier New" w:eastAsia="Courier New" w:hAnsi="Courier New" w:cs="Courier New"/>
      </w:rPr>
    </w:lvl>
    <w:lvl w:ilvl="8">
      <w:start w:val="1"/>
      <w:numFmt w:val="bullet"/>
      <w:lvlText w:val="▪"/>
      <w:lvlJc w:val="left"/>
      <w:pPr>
        <w:ind w:left="6460" w:hanging="360"/>
      </w:pPr>
      <w:rPr>
        <w:rFonts w:ascii="Noto Sans Symbols" w:eastAsia="Noto Sans Symbols" w:hAnsi="Noto Sans Symbols" w:cs="Noto Sans Symbols"/>
      </w:rPr>
    </w:lvl>
  </w:abstractNum>
  <w:abstractNum w:abstractNumId="22" w15:restartNumberingAfterBreak="0">
    <w:nsid w:val="4D8B08AA"/>
    <w:multiLevelType w:val="multilevel"/>
    <w:tmpl w:val="552613CE"/>
    <w:lvl w:ilvl="0">
      <w:start w:val="1"/>
      <w:numFmt w:val="bullet"/>
      <w:lvlText w:val="●"/>
      <w:lvlJc w:val="left"/>
      <w:pPr>
        <w:ind w:left="700" w:hanging="360"/>
      </w:pPr>
      <w:rPr>
        <w:rFonts w:ascii="Noto Sans Symbols" w:eastAsia="Noto Sans Symbols" w:hAnsi="Noto Sans Symbols" w:cs="Noto Sans Symbols"/>
        <w:b/>
      </w:rPr>
    </w:lvl>
    <w:lvl w:ilvl="1">
      <w:start w:val="1"/>
      <w:numFmt w:val="bullet"/>
      <w:lvlText w:val="o"/>
      <w:lvlJc w:val="left"/>
      <w:pPr>
        <w:ind w:left="1420" w:hanging="360"/>
      </w:pPr>
      <w:rPr>
        <w:rFonts w:ascii="Courier New" w:eastAsia="Courier New" w:hAnsi="Courier New" w:cs="Courier New"/>
      </w:rPr>
    </w:lvl>
    <w:lvl w:ilvl="2">
      <w:start w:val="1"/>
      <w:numFmt w:val="bullet"/>
      <w:lvlText w:val="▪"/>
      <w:lvlJc w:val="left"/>
      <w:pPr>
        <w:ind w:left="2140" w:hanging="360"/>
      </w:pPr>
      <w:rPr>
        <w:rFonts w:ascii="Noto Sans Symbols" w:eastAsia="Noto Sans Symbols" w:hAnsi="Noto Sans Symbols" w:cs="Noto Sans Symbols"/>
      </w:rPr>
    </w:lvl>
    <w:lvl w:ilvl="3">
      <w:start w:val="1"/>
      <w:numFmt w:val="bullet"/>
      <w:lvlText w:val="●"/>
      <w:lvlJc w:val="left"/>
      <w:pPr>
        <w:ind w:left="2860" w:hanging="360"/>
      </w:pPr>
      <w:rPr>
        <w:rFonts w:ascii="Noto Sans Symbols" w:eastAsia="Noto Sans Symbols" w:hAnsi="Noto Sans Symbols" w:cs="Noto Sans Symbols"/>
      </w:rPr>
    </w:lvl>
    <w:lvl w:ilvl="4">
      <w:start w:val="1"/>
      <w:numFmt w:val="bullet"/>
      <w:lvlText w:val="o"/>
      <w:lvlJc w:val="left"/>
      <w:pPr>
        <w:ind w:left="3580" w:hanging="360"/>
      </w:pPr>
      <w:rPr>
        <w:rFonts w:ascii="Courier New" w:eastAsia="Courier New" w:hAnsi="Courier New" w:cs="Courier New"/>
      </w:rPr>
    </w:lvl>
    <w:lvl w:ilvl="5">
      <w:start w:val="1"/>
      <w:numFmt w:val="bullet"/>
      <w:lvlText w:val="▪"/>
      <w:lvlJc w:val="left"/>
      <w:pPr>
        <w:ind w:left="4300" w:hanging="360"/>
      </w:pPr>
      <w:rPr>
        <w:rFonts w:ascii="Noto Sans Symbols" w:eastAsia="Noto Sans Symbols" w:hAnsi="Noto Sans Symbols" w:cs="Noto Sans Symbols"/>
      </w:rPr>
    </w:lvl>
    <w:lvl w:ilvl="6">
      <w:start w:val="1"/>
      <w:numFmt w:val="bullet"/>
      <w:lvlText w:val="●"/>
      <w:lvlJc w:val="left"/>
      <w:pPr>
        <w:ind w:left="5020" w:hanging="360"/>
      </w:pPr>
      <w:rPr>
        <w:rFonts w:ascii="Noto Sans Symbols" w:eastAsia="Noto Sans Symbols" w:hAnsi="Noto Sans Symbols" w:cs="Noto Sans Symbols"/>
      </w:rPr>
    </w:lvl>
    <w:lvl w:ilvl="7">
      <w:start w:val="1"/>
      <w:numFmt w:val="bullet"/>
      <w:lvlText w:val="o"/>
      <w:lvlJc w:val="left"/>
      <w:pPr>
        <w:ind w:left="5740" w:hanging="360"/>
      </w:pPr>
      <w:rPr>
        <w:rFonts w:ascii="Courier New" w:eastAsia="Courier New" w:hAnsi="Courier New" w:cs="Courier New"/>
      </w:rPr>
    </w:lvl>
    <w:lvl w:ilvl="8">
      <w:start w:val="1"/>
      <w:numFmt w:val="bullet"/>
      <w:lvlText w:val="▪"/>
      <w:lvlJc w:val="left"/>
      <w:pPr>
        <w:ind w:left="6460" w:hanging="360"/>
      </w:pPr>
      <w:rPr>
        <w:rFonts w:ascii="Noto Sans Symbols" w:eastAsia="Noto Sans Symbols" w:hAnsi="Noto Sans Symbols" w:cs="Noto Sans Symbols"/>
      </w:rPr>
    </w:lvl>
  </w:abstractNum>
  <w:abstractNum w:abstractNumId="23" w15:restartNumberingAfterBreak="0">
    <w:nsid w:val="5ACF0762"/>
    <w:multiLevelType w:val="hybridMultilevel"/>
    <w:tmpl w:val="C9A0B7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D32117F"/>
    <w:multiLevelType w:val="multilevel"/>
    <w:tmpl w:val="F1085D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5EF071CF"/>
    <w:multiLevelType w:val="multilevel"/>
    <w:tmpl w:val="552613CE"/>
    <w:lvl w:ilvl="0">
      <w:start w:val="1"/>
      <w:numFmt w:val="bullet"/>
      <w:lvlText w:val="●"/>
      <w:lvlJc w:val="left"/>
      <w:pPr>
        <w:ind w:left="700" w:hanging="360"/>
      </w:pPr>
      <w:rPr>
        <w:rFonts w:ascii="Noto Sans Symbols" w:eastAsia="Noto Sans Symbols" w:hAnsi="Noto Sans Symbols" w:cs="Noto Sans Symbols"/>
        <w:b/>
      </w:rPr>
    </w:lvl>
    <w:lvl w:ilvl="1">
      <w:start w:val="1"/>
      <w:numFmt w:val="bullet"/>
      <w:lvlText w:val="o"/>
      <w:lvlJc w:val="left"/>
      <w:pPr>
        <w:ind w:left="1420" w:hanging="360"/>
      </w:pPr>
      <w:rPr>
        <w:rFonts w:ascii="Courier New" w:eastAsia="Courier New" w:hAnsi="Courier New" w:cs="Courier New"/>
      </w:rPr>
    </w:lvl>
    <w:lvl w:ilvl="2">
      <w:start w:val="1"/>
      <w:numFmt w:val="bullet"/>
      <w:lvlText w:val="▪"/>
      <w:lvlJc w:val="left"/>
      <w:pPr>
        <w:ind w:left="2140" w:hanging="360"/>
      </w:pPr>
      <w:rPr>
        <w:rFonts w:ascii="Noto Sans Symbols" w:eastAsia="Noto Sans Symbols" w:hAnsi="Noto Sans Symbols" w:cs="Noto Sans Symbols"/>
      </w:rPr>
    </w:lvl>
    <w:lvl w:ilvl="3">
      <w:start w:val="1"/>
      <w:numFmt w:val="bullet"/>
      <w:lvlText w:val="●"/>
      <w:lvlJc w:val="left"/>
      <w:pPr>
        <w:ind w:left="2860" w:hanging="360"/>
      </w:pPr>
      <w:rPr>
        <w:rFonts w:ascii="Noto Sans Symbols" w:eastAsia="Noto Sans Symbols" w:hAnsi="Noto Sans Symbols" w:cs="Noto Sans Symbols"/>
      </w:rPr>
    </w:lvl>
    <w:lvl w:ilvl="4">
      <w:start w:val="1"/>
      <w:numFmt w:val="bullet"/>
      <w:lvlText w:val="o"/>
      <w:lvlJc w:val="left"/>
      <w:pPr>
        <w:ind w:left="3580" w:hanging="360"/>
      </w:pPr>
      <w:rPr>
        <w:rFonts w:ascii="Courier New" w:eastAsia="Courier New" w:hAnsi="Courier New" w:cs="Courier New"/>
      </w:rPr>
    </w:lvl>
    <w:lvl w:ilvl="5">
      <w:start w:val="1"/>
      <w:numFmt w:val="bullet"/>
      <w:lvlText w:val="▪"/>
      <w:lvlJc w:val="left"/>
      <w:pPr>
        <w:ind w:left="4300" w:hanging="360"/>
      </w:pPr>
      <w:rPr>
        <w:rFonts w:ascii="Noto Sans Symbols" w:eastAsia="Noto Sans Symbols" w:hAnsi="Noto Sans Symbols" w:cs="Noto Sans Symbols"/>
      </w:rPr>
    </w:lvl>
    <w:lvl w:ilvl="6">
      <w:start w:val="1"/>
      <w:numFmt w:val="bullet"/>
      <w:lvlText w:val="●"/>
      <w:lvlJc w:val="left"/>
      <w:pPr>
        <w:ind w:left="5020" w:hanging="360"/>
      </w:pPr>
      <w:rPr>
        <w:rFonts w:ascii="Noto Sans Symbols" w:eastAsia="Noto Sans Symbols" w:hAnsi="Noto Sans Symbols" w:cs="Noto Sans Symbols"/>
      </w:rPr>
    </w:lvl>
    <w:lvl w:ilvl="7">
      <w:start w:val="1"/>
      <w:numFmt w:val="bullet"/>
      <w:lvlText w:val="o"/>
      <w:lvlJc w:val="left"/>
      <w:pPr>
        <w:ind w:left="5740" w:hanging="360"/>
      </w:pPr>
      <w:rPr>
        <w:rFonts w:ascii="Courier New" w:eastAsia="Courier New" w:hAnsi="Courier New" w:cs="Courier New"/>
      </w:rPr>
    </w:lvl>
    <w:lvl w:ilvl="8">
      <w:start w:val="1"/>
      <w:numFmt w:val="bullet"/>
      <w:lvlText w:val="▪"/>
      <w:lvlJc w:val="left"/>
      <w:pPr>
        <w:ind w:left="6460" w:hanging="360"/>
      </w:pPr>
      <w:rPr>
        <w:rFonts w:ascii="Noto Sans Symbols" w:eastAsia="Noto Sans Symbols" w:hAnsi="Noto Sans Symbols" w:cs="Noto Sans Symbols"/>
      </w:rPr>
    </w:lvl>
  </w:abstractNum>
  <w:abstractNum w:abstractNumId="26" w15:restartNumberingAfterBreak="0">
    <w:nsid w:val="62360D08"/>
    <w:multiLevelType w:val="hybridMultilevel"/>
    <w:tmpl w:val="45EE48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28" w15:restartNumberingAfterBreak="0">
    <w:nsid w:val="64734A52"/>
    <w:multiLevelType w:val="hybridMultilevel"/>
    <w:tmpl w:val="DACE8C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246464C"/>
    <w:multiLevelType w:val="hybridMultilevel"/>
    <w:tmpl w:val="40CC2368"/>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3141EAD"/>
    <w:multiLevelType w:val="multilevel"/>
    <w:tmpl w:val="055E5FE6"/>
    <w:lvl w:ilvl="0">
      <w:start w:val="1"/>
      <w:numFmt w:val="bullet"/>
      <w:lvlText w:val="●"/>
      <w:lvlJc w:val="left"/>
      <w:pPr>
        <w:ind w:left="397" w:hanging="397"/>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74DB5849"/>
    <w:multiLevelType w:val="multilevel"/>
    <w:tmpl w:val="879CD6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75510681"/>
    <w:multiLevelType w:val="multilevel"/>
    <w:tmpl w:val="EA568AE0"/>
    <w:lvl w:ilvl="0">
      <w:start w:val="1"/>
      <w:numFmt w:val="bullet"/>
      <w:lvlText w:val="o"/>
      <w:lvlJc w:val="left"/>
      <w:pPr>
        <w:ind w:left="700" w:hanging="360"/>
      </w:pPr>
      <w:rPr>
        <w:rFonts w:ascii="Courier New" w:hAnsi="Courier New" w:cs="Courier New" w:hint="default"/>
        <w:b/>
      </w:rPr>
    </w:lvl>
    <w:lvl w:ilvl="1">
      <w:start w:val="1"/>
      <w:numFmt w:val="bullet"/>
      <w:lvlText w:val="o"/>
      <w:lvlJc w:val="left"/>
      <w:pPr>
        <w:ind w:left="1420" w:hanging="360"/>
      </w:pPr>
      <w:rPr>
        <w:rFonts w:ascii="Courier New" w:eastAsia="Courier New" w:hAnsi="Courier New" w:cs="Courier New"/>
      </w:rPr>
    </w:lvl>
    <w:lvl w:ilvl="2">
      <w:start w:val="1"/>
      <w:numFmt w:val="bullet"/>
      <w:lvlText w:val="▪"/>
      <w:lvlJc w:val="left"/>
      <w:pPr>
        <w:ind w:left="2140" w:hanging="360"/>
      </w:pPr>
      <w:rPr>
        <w:rFonts w:ascii="Noto Sans Symbols" w:eastAsia="Noto Sans Symbols" w:hAnsi="Noto Sans Symbols" w:cs="Noto Sans Symbols"/>
      </w:rPr>
    </w:lvl>
    <w:lvl w:ilvl="3">
      <w:start w:val="1"/>
      <w:numFmt w:val="bullet"/>
      <w:lvlText w:val="●"/>
      <w:lvlJc w:val="left"/>
      <w:pPr>
        <w:ind w:left="2860" w:hanging="360"/>
      </w:pPr>
      <w:rPr>
        <w:rFonts w:ascii="Noto Sans Symbols" w:eastAsia="Noto Sans Symbols" w:hAnsi="Noto Sans Symbols" w:cs="Noto Sans Symbols"/>
      </w:rPr>
    </w:lvl>
    <w:lvl w:ilvl="4">
      <w:start w:val="1"/>
      <w:numFmt w:val="bullet"/>
      <w:lvlText w:val="o"/>
      <w:lvlJc w:val="left"/>
      <w:pPr>
        <w:ind w:left="3580" w:hanging="360"/>
      </w:pPr>
      <w:rPr>
        <w:rFonts w:ascii="Courier New" w:eastAsia="Courier New" w:hAnsi="Courier New" w:cs="Courier New"/>
      </w:rPr>
    </w:lvl>
    <w:lvl w:ilvl="5">
      <w:start w:val="1"/>
      <w:numFmt w:val="bullet"/>
      <w:lvlText w:val="▪"/>
      <w:lvlJc w:val="left"/>
      <w:pPr>
        <w:ind w:left="4300" w:hanging="360"/>
      </w:pPr>
      <w:rPr>
        <w:rFonts w:ascii="Noto Sans Symbols" w:eastAsia="Noto Sans Symbols" w:hAnsi="Noto Sans Symbols" w:cs="Noto Sans Symbols"/>
      </w:rPr>
    </w:lvl>
    <w:lvl w:ilvl="6">
      <w:start w:val="1"/>
      <w:numFmt w:val="bullet"/>
      <w:lvlText w:val="●"/>
      <w:lvlJc w:val="left"/>
      <w:pPr>
        <w:ind w:left="5020" w:hanging="360"/>
      </w:pPr>
      <w:rPr>
        <w:rFonts w:ascii="Noto Sans Symbols" w:eastAsia="Noto Sans Symbols" w:hAnsi="Noto Sans Symbols" w:cs="Noto Sans Symbols"/>
      </w:rPr>
    </w:lvl>
    <w:lvl w:ilvl="7">
      <w:start w:val="1"/>
      <w:numFmt w:val="bullet"/>
      <w:lvlText w:val="o"/>
      <w:lvlJc w:val="left"/>
      <w:pPr>
        <w:ind w:left="5740" w:hanging="360"/>
      </w:pPr>
      <w:rPr>
        <w:rFonts w:ascii="Courier New" w:eastAsia="Courier New" w:hAnsi="Courier New" w:cs="Courier New"/>
      </w:rPr>
    </w:lvl>
    <w:lvl w:ilvl="8">
      <w:start w:val="1"/>
      <w:numFmt w:val="bullet"/>
      <w:lvlText w:val="▪"/>
      <w:lvlJc w:val="left"/>
      <w:pPr>
        <w:ind w:left="6460" w:hanging="360"/>
      </w:pPr>
      <w:rPr>
        <w:rFonts w:ascii="Noto Sans Symbols" w:eastAsia="Noto Sans Symbols" w:hAnsi="Noto Sans Symbols" w:cs="Noto Sans Symbols"/>
      </w:rPr>
    </w:lvl>
  </w:abstractNum>
  <w:abstractNum w:abstractNumId="33" w15:restartNumberingAfterBreak="0">
    <w:nsid w:val="7A4E674E"/>
    <w:multiLevelType w:val="multilevel"/>
    <w:tmpl w:val="3222C744"/>
    <w:lvl w:ilvl="0">
      <w:start w:val="1"/>
      <w:numFmt w:val="bullet"/>
      <w:lvlText w:val="o"/>
      <w:lvlJc w:val="left"/>
      <w:pPr>
        <w:ind w:left="700" w:hanging="360"/>
      </w:pPr>
      <w:rPr>
        <w:rFonts w:ascii="Courier New" w:hAnsi="Courier New" w:cs="Courier New" w:hint="default"/>
        <w:b/>
      </w:rPr>
    </w:lvl>
    <w:lvl w:ilvl="1">
      <w:start w:val="1"/>
      <w:numFmt w:val="bullet"/>
      <w:lvlText w:val="o"/>
      <w:lvlJc w:val="left"/>
      <w:pPr>
        <w:ind w:left="1420" w:hanging="360"/>
      </w:pPr>
      <w:rPr>
        <w:rFonts w:ascii="Courier New" w:eastAsia="Courier New" w:hAnsi="Courier New" w:cs="Courier New"/>
      </w:rPr>
    </w:lvl>
    <w:lvl w:ilvl="2">
      <w:start w:val="1"/>
      <w:numFmt w:val="bullet"/>
      <w:lvlText w:val="▪"/>
      <w:lvlJc w:val="left"/>
      <w:pPr>
        <w:ind w:left="2140" w:hanging="360"/>
      </w:pPr>
      <w:rPr>
        <w:rFonts w:ascii="Noto Sans Symbols" w:eastAsia="Noto Sans Symbols" w:hAnsi="Noto Sans Symbols" w:cs="Noto Sans Symbols"/>
      </w:rPr>
    </w:lvl>
    <w:lvl w:ilvl="3">
      <w:start w:val="1"/>
      <w:numFmt w:val="bullet"/>
      <w:lvlText w:val="●"/>
      <w:lvlJc w:val="left"/>
      <w:pPr>
        <w:ind w:left="2860" w:hanging="360"/>
      </w:pPr>
      <w:rPr>
        <w:rFonts w:ascii="Noto Sans Symbols" w:eastAsia="Noto Sans Symbols" w:hAnsi="Noto Sans Symbols" w:cs="Noto Sans Symbols"/>
      </w:rPr>
    </w:lvl>
    <w:lvl w:ilvl="4">
      <w:start w:val="1"/>
      <w:numFmt w:val="bullet"/>
      <w:lvlText w:val="o"/>
      <w:lvlJc w:val="left"/>
      <w:pPr>
        <w:ind w:left="3580" w:hanging="360"/>
      </w:pPr>
      <w:rPr>
        <w:rFonts w:ascii="Courier New" w:eastAsia="Courier New" w:hAnsi="Courier New" w:cs="Courier New"/>
      </w:rPr>
    </w:lvl>
    <w:lvl w:ilvl="5">
      <w:start w:val="1"/>
      <w:numFmt w:val="bullet"/>
      <w:lvlText w:val="▪"/>
      <w:lvlJc w:val="left"/>
      <w:pPr>
        <w:ind w:left="4300" w:hanging="360"/>
      </w:pPr>
      <w:rPr>
        <w:rFonts w:ascii="Noto Sans Symbols" w:eastAsia="Noto Sans Symbols" w:hAnsi="Noto Sans Symbols" w:cs="Noto Sans Symbols"/>
      </w:rPr>
    </w:lvl>
    <w:lvl w:ilvl="6">
      <w:start w:val="1"/>
      <w:numFmt w:val="bullet"/>
      <w:lvlText w:val="●"/>
      <w:lvlJc w:val="left"/>
      <w:pPr>
        <w:ind w:left="5020" w:hanging="360"/>
      </w:pPr>
      <w:rPr>
        <w:rFonts w:ascii="Noto Sans Symbols" w:eastAsia="Noto Sans Symbols" w:hAnsi="Noto Sans Symbols" w:cs="Noto Sans Symbols"/>
      </w:rPr>
    </w:lvl>
    <w:lvl w:ilvl="7">
      <w:start w:val="1"/>
      <w:numFmt w:val="bullet"/>
      <w:lvlText w:val="o"/>
      <w:lvlJc w:val="left"/>
      <w:pPr>
        <w:ind w:left="5740" w:hanging="360"/>
      </w:pPr>
      <w:rPr>
        <w:rFonts w:ascii="Courier New" w:eastAsia="Courier New" w:hAnsi="Courier New" w:cs="Courier New"/>
      </w:rPr>
    </w:lvl>
    <w:lvl w:ilvl="8">
      <w:start w:val="1"/>
      <w:numFmt w:val="bullet"/>
      <w:lvlText w:val="▪"/>
      <w:lvlJc w:val="left"/>
      <w:pPr>
        <w:ind w:left="6460" w:hanging="360"/>
      </w:pPr>
      <w:rPr>
        <w:rFonts w:ascii="Noto Sans Symbols" w:eastAsia="Noto Sans Symbols" w:hAnsi="Noto Sans Symbols" w:cs="Noto Sans Symbols"/>
      </w:rPr>
    </w:lvl>
  </w:abstractNum>
  <w:abstractNum w:abstractNumId="34" w15:restartNumberingAfterBreak="0">
    <w:nsid w:val="7A710937"/>
    <w:multiLevelType w:val="hybridMultilevel"/>
    <w:tmpl w:val="65BC74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61867557">
    <w:abstractNumId w:val="0"/>
  </w:num>
  <w:num w:numId="2" w16cid:durableId="1808232843">
    <w:abstractNumId w:val="29"/>
  </w:num>
  <w:num w:numId="3" w16cid:durableId="1134984147">
    <w:abstractNumId w:val="27"/>
  </w:num>
  <w:num w:numId="4" w16cid:durableId="1123305982">
    <w:abstractNumId w:val="31"/>
  </w:num>
  <w:num w:numId="5" w16cid:durableId="1701858785">
    <w:abstractNumId w:val="24"/>
  </w:num>
  <w:num w:numId="6" w16cid:durableId="1594585806">
    <w:abstractNumId w:val="30"/>
  </w:num>
  <w:num w:numId="7" w16cid:durableId="1196888636">
    <w:abstractNumId w:val="7"/>
  </w:num>
  <w:num w:numId="8" w16cid:durableId="1878082032">
    <w:abstractNumId w:val="11"/>
  </w:num>
  <w:num w:numId="9" w16cid:durableId="1707440695">
    <w:abstractNumId w:val="1"/>
  </w:num>
  <w:num w:numId="10" w16cid:durableId="111676707">
    <w:abstractNumId w:val="12"/>
  </w:num>
  <w:num w:numId="11" w16cid:durableId="1303727717">
    <w:abstractNumId w:val="9"/>
  </w:num>
  <w:num w:numId="12" w16cid:durableId="388387203">
    <w:abstractNumId w:val="13"/>
  </w:num>
  <w:num w:numId="13" w16cid:durableId="1691564073">
    <w:abstractNumId w:val="28"/>
  </w:num>
  <w:num w:numId="14" w16cid:durableId="2005351911">
    <w:abstractNumId w:val="26"/>
  </w:num>
  <w:num w:numId="15" w16cid:durableId="474840112">
    <w:abstractNumId w:val="16"/>
  </w:num>
  <w:num w:numId="16" w16cid:durableId="1158688032">
    <w:abstractNumId w:val="10"/>
  </w:num>
  <w:num w:numId="17" w16cid:durableId="1688823323">
    <w:abstractNumId w:val="22"/>
  </w:num>
  <w:num w:numId="18" w16cid:durableId="1351486929">
    <w:abstractNumId w:val="25"/>
  </w:num>
  <w:num w:numId="19" w16cid:durableId="868682842">
    <w:abstractNumId w:val="20"/>
  </w:num>
  <w:num w:numId="20" w16cid:durableId="958343425">
    <w:abstractNumId w:val="19"/>
  </w:num>
  <w:num w:numId="21" w16cid:durableId="199707697">
    <w:abstractNumId w:val="4"/>
  </w:num>
  <w:num w:numId="22" w16cid:durableId="1619070567">
    <w:abstractNumId w:val="14"/>
  </w:num>
  <w:num w:numId="23" w16cid:durableId="1244148564">
    <w:abstractNumId w:val="15"/>
  </w:num>
  <w:num w:numId="24" w16cid:durableId="2032225300">
    <w:abstractNumId w:val="18"/>
  </w:num>
  <w:num w:numId="25" w16cid:durableId="560140506">
    <w:abstractNumId w:val="3"/>
  </w:num>
  <w:num w:numId="26" w16cid:durableId="1702316612">
    <w:abstractNumId w:val="2"/>
  </w:num>
  <w:num w:numId="27" w16cid:durableId="404449658">
    <w:abstractNumId w:val="34"/>
  </w:num>
  <w:num w:numId="28" w16cid:durableId="313920528">
    <w:abstractNumId w:val="23"/>
  </w:num>
  <w:num w:numId="29" w16cid:durableId="1691253783">
    <w:abstractNumId w:val="8"/>
  </w:num>
  <w:num w:numId="30" w16cid:durableId="1106541434">
    <w:abstractNumId w:val="17"/>
  </w:num>
  <w:num w:numId="31" w16cid:durableId="1593467513">
    <w:abstractNumId w:val="21"/>
  </w:num>
  <w:num w:numId="32" w16cid:durableId="527719200">
    <w:abstractNumId w:val="6"/>
  </w:num>
  <w:num w:numId="33" w16cid:durableId="883372480">
    <w:abstractNumId w:val="5"/>
  </w:num>
  <w:num w:numId="34" w16cid:durableId="1320186731">
    <w:abstractNumId w:val="33"/>
  </w:num>
  <w:num w:numId="35" w16cid:durableId="2023123726">
    <w:abstractNumId w:val="3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041D3"/>
    <w:rsid w:val="000167AF"/>
    <w:rsid w:val="0003607A"/>
    <w:rsid w:val="00042A08"/>
    <w:rsid w:val="000466DF"/>
    <w:rsid w:val="0004686E"/>
    <w:rsid w:val="0005462F"/>
    <w:rsid w:val="00071DCB"/>
    <w:rsid w:val="000720A4"/>
    <w:rsid w:val="00072115"/>
    <w:rsid w:val="000724FB"/>
    <w:rsid w:val="00073749"/>
    <w:rsid w:val="00074131"/>
    <w:rsid w:val="0007435C"/>
    <w:rsid w:val="0008381E"/>
    <w:rsid w:val="00087B9C"/>
    <w:rsid w:val="00092B39"/>
    <w:rsid w:val="0009303A"/>
    <w:rsid w:val="00094581"/>
    <w:rsid w:val="000A2E57"/>
    <w:rsid w:val="000A3C82"/>
    <w:rsid w:val="000B3533"/>
    <w:rsid w:val="000C0977"/>
    <w:rsid w:val="000C60BD"/>
    <w:rsid w:val="000D0908"/>
    <w:rsid w:val="000D4E65"/>
    <w:rsid w:val="000F5173"/>
    <w:rsid w:val="000F5596"/>
    <w:rsid w:val="00101796"/>
    <w:rsid w:val="00104D08"/>
    <w:rsid w:val="00105A23"/>
    <w:rsid w:val="00105DFB"/>
    <w:rsid w:val="00106572"/>
    <w:rsid w:val="001245D8"/>
    <w:rsid w:val="00124C80"/>
    <w:rsid w:val="00124EAD"/>
    <w:rsid w:val="00130FED"/>
    <w:rsid w:val="00134879"/>
    <w:rsid w:val="001360DA"/>
    <w:rsid w:val="00137893"/>
    <w:rsid w:val="00143A30"/>
    <w:rsid w:val="0014526C"/>
    <w:rsid w:val="001507CB"/>
    <w:rsid w:val="00152B3C"/>
    <w:rsid w:val="001547C2"/>
    <w:rsid w:val="00161E26"/>
    <w:rsid w:val="001679A1"/>
    <w:rsid w:val="0017042B"/>
    <w:rsid w:val="00171415"/>
    <w:rsid w:val="001718E1"/>
    <w:rsid w:val="00181886"/>
    <w:rsid w:val="00183592"/>
    <w:rsid w:val="001850DA"/>
    <w:rsid w:val="001A522E"/>
    <w:rsid w:val="001A5B00"/>
    <w:rsid w:val="001A5B0E"/>
    <w:rsid w:val="001B0E1D"/>
    <w:rsid w:val="001B42FE"/>
    <w:rsid w:val="001B7214"/>
    <w:rsid w:val="001C7CAD"/>
    <w:rsid w:val="001D0605"/>
    <w:rsid w:val="001E1F4C"/>
    <w:rsid w:val="001E2B2D"/>
    <w:rsid w:val="001E5480"/>
    <w:rsid w:val="001E7F1F"/>
    <w:rsid w:val="002104EF"/>
    <w:rsid w:val="00213E09"/>
    <w:rsid w:val="00220323"/>
    <w:rsid w:val="0022411F"/>
    <w:rsid w:val="0023170B"/>
    <w:rsid w:val="00231F5A"/>
    <w:rsid w:val="00233CB3"/>
    <w:rsid w:val="00236EF8"/>
    <w:rsid w:val="00242965"/>
    <w:rsid w:val="002471EF"/>
    <w:rsid w:val="002504B9"/>
    <w:rsid w:val="00255646"/>
    <w:rsid w:val="002610FF"/>
    <w:rsid w:val="00262DAC"/>
    <w:rsid w:val="002725EA"/>
    <w:rsid w:val="00277933"/>
    <w:rsid w:val="00280BFF"/>
    <w:rsid w:val="00286F5A"/>
    <w:rsid w:val="0029330F"/>
    <w:rsid w:val="0029374D"/>
    <w:rsid w:val="0029384C"/>
    <w:rsid w:val="002A057E"/>
    <w:rsid w:val="002A41DE"/>
    <w:rsid w:val="002A4FF4"/>
    <w:rsid w:val="002B47D6"/>
    <w:rsid w:val="002C0A6C"/>
    <w:rsid w:val="002C0AB2"/>
    <w:rsid w:val="002C222A"/>
    <w:rsid w:val="002C286F"/>
    <w:rsid w:val="002D1EDB"/>
    <w:rsid w:val="002D2EF1"/>
    <w:rsid w:val="002D5F9C"/>
    <w:rsid w:val="002E15AD"/>
    <w:rsid w:val="002E2A77"/>
    <w:rsid w:val="002E2DD8"/>
    <w:rsid w:val="002E5570"/>
    <w:rsid w:val="002F3CFB"/>
    <w:rsid w:val="002F476A"/>
    <w:rsid w:val="0030225C"/>
    <w:rsid w:val="00303679"/>
    <w:rsid w:val="00305F45"/>
    <w:rsid w:val="00310283"/>
    <w:rsid w:val="003107D8"/>
    <w:rsid w:val="003110E9"/>
    <w:rsid w:val="00313510"/>
    <w:rsid w:val="0031735B"/>
    <w:rsid w:val="0031738A"/>
    <w:rsid w:val="003221A0"/>
    <w:rsid w:val="00326D26"/>
    <w:rsid w:val="003304DC"/>
    <w:rsid w:val="003326F6"/>
    <w:rsid w:val="00332F47"/>
    <w:rsid w:val="00336B20"/>
    <w:rsid w:val="00342CC4"/>
    <w:rsid w:val="0034690D"/>
    <w:rsid w:val="003565A4"/>
    <w:rsid w:val="00361FD9"/>
    <w:rsid w:val="0037565E"/>
    <w:rsid w:val="003768D7"/>
    <w:rsid w:val="0037708E"/>
    <w:rsid w:val="003812B3"/>
    <w:rsid w:val="00382ECA"/>
    <w:rsid w:val="00384814"/>
    <w:rsid w:val="00387B7E"/>
    <w:rsid w:val="00394653"/>
    <w:rsid w:val="00396E52"/>
    <w:rsid w:val="003A00C0"/>
    <w:rsid w:val="003A1044"/>
    <w:rsid w:val="003B2A86"/>
    <w:rsid w:val="003B387A"/>
    <w:rsid w:val="003B58F2"/>
    <w:rsid w:val="003C1B6F"/>
    <w:rsid w:val="003D57CA"/>
    <w:rsid w:val="003F29F0"/>
    <w:rsid w:val="00406C22"/>
    <w:rsid w:val="0041190A"/>
    <w:rsid w:val="00426F02"/>
    <w:rsid w:val="004353BD"/>
    <w:rsid w:val="004368F0"/>
    <w:rsid w:val="004373DE"/>
    <w:rsid w:val="004406CD"/>
    <w:rsid w:val="0045037E"/>
    <w:rsid w:val="00462215"/>
    <w:rsid w:val="0047610E"/>
    <w:rsid w:val="00476D0B"/>
    <w:rsid w:val="00483CB1"/>
    <w:rsid w:val="00484047"/>
    <w:rsid w:val="0049001E"/>
    <w:rsid w:val="004904A9"/>
    <w:rsid w:val="00494528"/>
    <w:rsid w:val="004952A7"/>
    <w:rsid w:val="004A35D1"/>
    <w:rsid w:val="004A4109"/>
    <w:rsid w:val="004A4BEF"/>
    <w:rsid w:val="004A6F9B"/>
    <w:rsid w:val="004B5FF5"/>
    <w:rsid w:val="004C1AAC"/>
    <w:rsid w:val="004C1C62"/>
    <w:rsid w:val="004C4C41"/>
    <w:rsid w:val="004D167B"/>
    <w:rsid w:val="004E6E50"/>
    <w:rsid w:val="004E6F21"/>
    <w:rsid w:val="004F525C"/>
    <w:rsid w:val="004F5BC4"/>
    <w:rsid w:val="005007EE"/>
    <w:rsid w:val="00501346"/>
    <w:rsid w:val="005113E0"/>
    <w:rsid w:val="00520436"/>
    <w:rsid w:val="00524B1D"/>
    <w:rsid w:val="00524EAD"/>
    <w:rsid w:val="00525D23"/>
    <w:rsid w:val="005262B7"/>
    <w:rsid w:val="005325E5"/>
    <w:rsid w:val="0053441E"/>
    <w:rsid w:val="005359FB"/>
    <w:rsid w:val="00574FAF"/>
    <w:rsid w:val="005752D7"/>
    <w:rsid w:val="00576335"/>
    <w:rsid w:val="005763C4"/>
    <w:rsid w:val="005870D1"/>
    <w:rsid w:val="00592C98"/>
    <w:rsid w:val="00595BA8"/>
    <w:rsid w:val="005A1C24"/>
    <w:rsid w:val="005A547A"/>
    <w:rsid w:val="005B370C"/>
    <w:rsid w:val="005C1DDF"/>
    <w:rsid w:val="005C4EB3"/>
    <w:rsid w:val="005C78EE"/>
    <w:rsid w:val="005D055F"/>
    <w:rsid w:val="005D1701"/>
    <w:rsid w:val="005E02C5"/>
    <w:rsid w:val="005E2D6A"/>
    <w:rsid w:val="005E2F0C"/>
    <w:rsid w:val="005E4FF4"/>
    <w:rsid w:val="005E59A3"/>
    <w:rsid w:val="0060061E"/>
    <w:rsid w:val="00601F61"/>
    <w:rsid w:val="00610DB7"/>
    <w:rsid w:val="00611792"/>
    <w:rsid w:val="00612926"/>
    <w:rsid w:val="0061485A"/>
    <w:rsid w:val="006201C7"/>
    <w:rsid w:val="00620FDF"/>
    <w:rsid w:val="00622D61"/>
    <w:rsid w:val="006271E3"/>
    <w:rsid w:val="00635290"/>
    <w:rsid w:val="00641C74"/>
    <w:rsid w:val="006446A4"/>
    <w:rsid w:val="00660648"/>
    <w:rsid w:val="00660946"/>
    <w:rsid w:val="00660BCC"/>
    <w:rsid w:val="006651F3"/>
    <w:rsid w:val="00673051"/>
    <w:rsid w:val="0068103F"/>
    <w:rsid w:val="00681516"/>
    <w:rsid w:val="00681969"/>
    <w:rsid w:val="00681E8B"/>
    <w:rsid w:val="00693AED"/>
    <w:rsid w:val="00694722"/>
    <w:rsid w:val="006974A4"/>
    <w:rsid w:val="006A2EA9"/>
    <w:rsid w:val="006A4304"/>
    <w:rsid w:val="006A579F"/>
    <w:rsid w:val="006B451C"/>
    <w:rsid w:val="006D0091"/>
    <w:rsid w:val="006D45A7"/>
    <w:rsid w:val="006E2F72"/>
    <w:rsid w:val="006E4DF1"/>
    <w:rsid w:val="006E5359"/>
    <w:rsid w:val="006E6B6E"/>
    <w:rsid w:val="006F64DA"/>
    <w:rsid w:val="006F6D59"/>
    <w:rsid w:val="006F7F22"/>
    <w:rsid w:val="00702B72"/>
    <w:rsid w:val="00720B18"/>
    <w:rsid w:val="007437BB"/>
    <w:rsid w:val="00751367"/>
    <w:rsid w:val="00756A40"/>
    <w:rsid w:val="007635DB"/>
    <w:rsid w:val="0076424E"/>
    <w:rsid w:val="0076618C"/>
    <w:rsid w:val="00766223"/>
    <w:rsid w:val="00771C03"/>
    <w:rsid w:val="0077673C"/>
    <w:rsid w:val="007A0DCC"/>
    <w:rsid w:val="007B28E5"/>
    <w:rsid w:val="007B42CA"/>
    <w:rsid w:val="007C47E9"/>
    <w:rsid w:val="007C4DFC"/>
    <w:rsid w:val="007D3098"/>
    <w:rsid w:val="007E31B8"/>
    <w:rsid w:val="007E4A66"/>
    <w:rsid w:val="007E4FAB"/>
    <w:rsid w:val="007E66B8"/>
    <w:rsid w:val="007E6FDC"/>
    <w:rsid w:val="007F0FD7"/>
    <w:rsid w:val="008228ED"/>
    <w:rsid w:val="00824172"/>
    <w:rsid w:val="00830E89"/>
    <w:rsid w:val="00834161"/>
    <w:rsid w:val="00835838"/>
    <w:rsid w:val="008475CD"/>
    <w:rsid w:val="0085506F"/>
    <w:rsid w:val="0086065D"/>
    <w:rsid w:val="0086127B"/>
    <w:rsid w:val="00862278"/>
    <w:rsid w:val="00867E1A"/>
    <w:rsid w:val="0087121C"/>
    <w:rsid w:val="008762D4"/>
    <w:rsid w:val="00876351"/>
    <w:rsid w:val="00880578"/>
    <w:rsid w:val="00881F3D"/>
    <w:rsid w:val="008821EE"/>
    <w:rsid w:val="008931B3"/>
    <w:rsid w:val="0089744B"/>
    <w:rsid w:val="008A19DD"/>
    <w:rsid w:val="008C3211"/>
    <w:rsid w:val="008D06FD"/>
    <w:rsid w:val="008D42D5"/>
    <w:rsid w:val="008D4E7E"/>
    <w:rsid w:val="008E3B39"/>
    <w:rsid w:val="008E55E7"/>
    <w:rsid w:val="008F0ECE"/>
    <w:rsid w:val="00907F04"/>
    <w:rsid w:val="00912E1F"/>
    <w:rsid w:val="009159A7"/>
    <w:rsid w:val="00933310"/>
    <w:rsid w:val="00933C26"/>
    <w:rsid w:val="009343DC"/>
    <w:rsid w:val="00935583"/>
    <w:rsid w:val="00950C0E"/>
    <w:rsid w:val="00952540"/>
    <w:rsid w:val="00954D57"/>
    <w:rsid w:val="00961690"/>
    <w:rsid w:val="00961A2B"/>
    <w:rsid w:val="009638DB"/>
    <w:rsid w:val="00965D24"/>
    <w:rsid w:val="00974444"/>
    <w:rsid w:val="00974EA6"/>
    <w:rsid w:val="00980DA7"/>
    <w:rsid w:val="00983619"/>
    <w:rsid w:val="00984E8F"/>
    <w:rsid w:val="00995F56"/>
    <w:rsid w:val="00997957"/>
    <w:rsid w:val="009A5A73"/>
    <w:rsid w:val="009A6184"/>
    <w:rsid w:val="009B5C08"/>
    <w:rsid w:val="009B644C"/>
    <w:rsid w:val="009C1C62"/>
    <w:rsid w:val="009C245F"/>
    <w:rsid w:val="009C3CC9"/>
    <w:rsid w:val="009D27B3"/>
    <w:rsid w:val="009D6095"/>
    <w:rsid w:val="009E317C"/>
    <w:rsid w:val="009E38F9"/>
    <w:rsid w:val="009E47FB"/>
    <w:rsid w:val="009E4A6A"/>
    <w:rsid w:val="009E7840"/>
    <w:rsid w:val="009F597B"/>
    <w:rsid w:val="009F5EF2"/>
    <w:rsid w:val="00A02EBF"/>
    <w:rsid w:val="00A12156"/>
    <w:rsid w:val="00A1571C"/>
    <w:rsid w:val="00A15AD0"/>
    <w:rsid w:val="00A23076"/>
    <w:rsid w:val="00A2527F"/>
    <w:rsid w:val="00A27C06"/>
    <w:rsid w:val="00A41F52"/>
    <w:rsid w:val="00A44DA8"/>
    <w:rsid w:val="00A53458"/>
    <w:rsid w:val="00A556FB"/>
    <w:rsid w:val="00A669F2"/>
    <w:rsid w:val="00A74BFE"/>
    <w:rsid w:val="00A91B40"/>
    <w:rsid w:val="00A94CC2"/>
    <w:rsid w:val="00AA6F0D"/>
    <w:rsid w:val="00AB14F4"/>
    <w:rsid w:val="00AC21B6"/>
    <w:rsid w:val="00AC2D03"/>
    <w:rsid w:val="00AC4252"/>
    <w:rsid w:val="00AD1F1C"/>
    <w:rsid w:val="00AE04EA"/>
    <w:rsid w:val="00AE167D"/>
    <w:rsid w:val="00AE1BFB"/>
    <w:rsid w:val="00AE4634"/>
    <w:rsid w:val="00AE6043"/>
    <w:rsid w:val="00AE7A6D"/>
    <w:rsid w:val="00AF1401"/>
    <w:rsid w:val="00AF168C"/>
    <w:rsid w:val="00AF6E50"/>
    <w:rsid w:val="00B004F1"/>
    <w:rsid w:val="00B01BC3"/>
    <w:rsid w:val="00B034C0"/>
    <w:rsid w:val="00B062CA"/>
    <w:rsid w:val="00B12509"/>
    <w:rsid w:val="00B14EA3"/>
    <w:rsid w:val="00B22CAF"/>
    <w:rsid w:val="00B313E1"/>
    <w:rsid w:val="00B3516C"/>
    <w:rsid w:val="00B45D14"/>
    <w:rsid w:val="00B65667"/>
    <w:rsid w:val="00B72A92"/>
    <w:rsid w:val="00B73BF7"/>
    <w:rsid w:val="00B74D7F"/>
    <w:rsid w:val="00B97E23"/>
    <w:rsid w:val="00BA23F2"/>
    <w:rsid w:val="00BA333D"/>
    <w:rsid w:val="00BA616F"/>
    <w:rsid w:val="00BB1B27"/>
    <w:rsid w:val="00BC0C50"/>
    <w:rsid w:val="00BC1227"/>
    <w:rsid w:val="00BC2912"/>
    <w:rsid w:val="00BD208C"/>
    <w:rsid w:val="00BD2983"/>
    <w:rsid w:val="00BD5294"/>
    <w:rsid w:val="00BD7CD6"/>
    <w:rsid w:val="00BE1118"/>
    <w:rsid w:val="00BE3207"/>
    <w:rsid w:val="00BE3C71"/>
    <w:rsid w:val="00BE3F7F"/>
    <w:rsid w:val="00BE76F8"/>
    <w:rsid w:val="00BF114E"/>
    <w:rsid w:val="00BF5831"/>
    <w:rsid w:val="00BF67CB"/>
    <w:rsid w:val="00BF6C5A"/>
    <w:rsid w:val="00C03A9B"/>
    <w:rsid w:val="00C114C9"/>
    <w:rsid w:val="00C205E7"/>
    <w:rsid w:val="00C46BDB"/>
    <w:rsid w:val="00C53655"/>
    <w:rsid w:val="00C60FB7"/>
    <w:rsid w:val="00C66CCE"/>
    <w:rsid w:val="00C72463"/>
    <w:rsid w:val="00C7387C"/>
    <w:rsid w:val="00C73C8F"/>
    <w:rsid w:val="00C76D63"/>
    <w:rsid w:val="00C864A0"/>
    <w:rsid w:val="00C86A3A"/>
    <w:rsid w:val="00C91329"/>
    <w:rsid w:val="00C97018"/>
    <w:rsid w:val="00C97376"/>
    <w:rsid w:val="00CA1FB3"/>
    <w:rsid w:val="00CA3D0B"/>
    <w:rsid w:val="00CA59B5"/>
    <w:rsid w:val="00CA5BFA"/>
    <w:rsid w:val="00CB0331"/>
    <w:rsid w:val="00CB1CB2"/>
    <w:rsid w:val="00CB64C4"/>
    <w:rsid w:val="00CB6CFC"/>
    <w:rsid w:val="00CC14BC"/>
    <w:rsid w:val="00CC5D62"/>
    <w:rsid w:val="00CC7E3D"/>
    <w:rsid w:val="00CD5F89"/>
    <w:rsid w:val="00CE54BE"/>
    <w:rsid w:val="00CE7922"/>
    <w:rsid w:val="00CF5249"/>
    <w:rsid w:val="00CF6633"/>
    <w:rsid w:val="00D01A2C"/>
    <w:rsid w:val="00D03F3E"/>
    <w:rsid w:val="00D05A96"/>
    <w:rsid w:val="00D10DF9"/>
    <w:rsid w:val="00D15598"/>
    <w:rsid w:val="00D20F4B"/>
    <w:rsid w:val="00D232A5"/>
    <w:rsid w:val="00D235D7"/>
    <w:rsid w:val="00D522E8"/>
    <w:rsid w:val="00D52447"/>
    <w:rsid w:val="00D64A9E"/>
    <w:rsid w:val="00D67A7A"/>
    <w:rsid w:val="00D77B93"/>
    <w:rsid w:val="00D85350"/>
    <w:rsid w:val="00D93383"/>
    <w:rsid w:val="00D94C0E"/>
    <w:rsid w:val="00D959D2"/>
    <w:rsid w:val="00DB1343"/>
    <w:rsid w:val="00DC38F7"/>
    <w:rsid w:val="00DD12CF"/>
    <w:rsid w:val="00DE6DF1"/>
    <w:rsid w:val="00DF1CE0"/>
    <w:rsid w:val="00DF2BB4"/>
    <w:rsid w:val="00DF665B"/>
    <w:rsid w:val="00DF7A13"/>
    <w:rsid w:val="00E01E7E"/>
    <w:rsid w:val="00E03A5F"/>
    <w:rsid w:val="00E25E08"/>
    <w:rsid w:val="00E278C7"/>
    <w:rsid w:val="00E36FA3"/>
    <w:rsid w:val="00E4061C"/>
    <w:rsid w:val="00E512B3"/>
    <w:rsid w:val="00E519C4"/>
    <w:rsid w:val="00E5593E"/>
    <w:rsid w:val="00E55BBE"/>
    <w:rsid w:val="00E63530"/>
    <w:rsid w:val="00E66C47"/>
    <w:rsid w:val="00E679A9"/>
    <w:rsid w:val="00E71C73"/>
    <w:rsid w:val="00E733F0"/>
    <w:rsid w:val="00E76646"/>
    <w:rsid w:val="00E85C66"/>
    <w:rsid w:val="00E904A9"/>
    <w:rsid w:val="00E95657"/>
    <w:rsid w:val="00EA1A92"/>
    <w:rsid w:val="00EB3168"/>
    <w:rsid w:val="00EB7D09"/>
    <w:rsid w:val="00EC6C04"/>
    <w:rsid w:val="00ED57F1"/>
    <w:rsid w:val="00ED6B44"/>
    <w:rsid w:val="00EE2544"/>
    <w:rsid w:val="00EE7731"/>
    <w:rsid w:val="00EF08DC"/>
    <w:rsid w:val="00EF2AAE"/>
    <w:rsid w:val="00EF4E1E"/>
    <w:rsid w:val="00EF656A"/>
    <w:rsid w:val="00EF703F"/>
    <w:rsid w:val="00F013F8"/>
    <w:rsid w:val="00F07648"/>
    <w:rsid w:val="00F23268"/>
    <w:rsid w:val="00F24532"/>
    <w:rsid w:val="00F2612E"/>
    <w:rsid w:val="00F40CE6"/>
    <w:rsid w:val="00F46BAE"/>
    <w:rsid w:val="00F55F97"/>
    <w:rsid w:val="00F61258"/>
    <w:rsid w:val="00F623F4"/>
    <w:rsid w:val="00F66F35"/>
    <w:rsid w:val="00F7023A"/>
    <w:rsid w:val="00F725FC"/>
    <w:rsid w:val="00F7336C"/>
    <w:rsid w:val="00F76ED2"/>
    <w:rsid w:val="00F820DD"/>
    <w:rsid w:val="00F87B1D"/>
    <w:rsid w:val="00F95466"/>
    <w:rsid w:val="00F97043"/>
    <w:rsid w:val="00FB67CD"/>
    <w:rsid w:val="00FC1E5B"/>
    <w:rsid w:val="00FC45C6"/>
    <w:rsid w:val="00FC492C"/>
    <w:rsid w:val="00FC571A"/>
    <w:rsid w:val="00FD2986"/>
    <w:rsid w:val="00FE1377"/>
    <w:rsid w:val="00FE76C1"/>
    <w:rsid w:val="00FF1CA7"/>
    <w:rsid w:val="15B978D3"/>
    <w:rsid w:val="283E15FB"/>
    <w:rsid w:val="2BF8A05E"/>
    <w:rsid w:val="3002497A"/>
    <w:rsid w:val="33E6DC56"/>
    <w:rsid w:val="4B78762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1"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E278C7"/>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1"/>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normaltextrun">
    <w:name w:val="normaltextrun"/>
    <w:rsid w:val="00101796"/>
  </w:style>
  <w:style w:type="character" w:customStyle="1" w:styleId="eop">
    <w:name w:val="eop"/>
    <w:rsid w:val="00101796"/>
  </w:style>
  <w:style w:type="paragraph" w:customStyle="1" w:styleId="paragraph">
    <w:name w:val="paragraph"/>
    <w:basedOn w:val="Normal"/>
    <w:rsid w:val="00101796"/>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71"/>
    <w:unhideWhenUsed/>
    <w:rsid w:val="001B72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5739653">
      <w:bodyDiv w:val="1"/>
      <w:marLeft w:val="0"/>
      <w:marRight w:val="0"/>
      <w:marTop w:val="0"/>
      <w:marBottom w:val="0"/>
      <w:divBdr>
        <w:top w:val="none" w:sz="0" w:space="0" w:color="auto"/>
        <w:left w:val="none" w:sz="0" w:space="0" w:color="auto"/>
        <w:bottom w:val="none" w:sz="0" w:space="0" w:color="auto"/>
        <w:right w:val="none" w:sz="0" w:space="0" w:color="auto"/>
      </w:divBdr>
      <w:divsChild>
        <w:div w:id="175778823">
          <w:marLeft w:val="0"/>
          <w:marRight w:val="0"/>
          <w:marTop w:val="0"/>
          <w:marBottom w:val="0"/>
          <w:divBdr>
            <w:top w:val="none" w:sz="0" w:space="0" w:color="auto"/>
            <w:left w:val="none" w:sz="0" w:space="0" w:color="auto"/>
            <w:bottom w:val="none" w:sz="0" w:space="0" w:color="auto"/>
            <w:right w:val="none" w:sz="0" w:space="0" w:color="auto"/>
          </w:divBdr>
          <w:divsChild>
            <w:div w:id="467281289">
              <w:marLeft w:val="-75"/>
              <w:marRight w:val="0"/>
              <w:marTop w:val="30"/>
              <w:marBottom w:val="30"/>
              <w:divBdr>
                <w:top w:val="none" w:sz="0" w:space="0" w:color="auto"/>
                <w:left w:val="none" w:sz="0" w:space="0" w:color="auto"/>
                <w:bottom w:val="none" w:sz="0" w:space="0" w:color="auto"/>
                <w:right w:val="none" w:sz="0" w:space="0" w:color="auto"/>
              </w:divBdr>
              <w:divsChild>
                <w:div w:id="1989937064">
                  <w:marLeft w:val="0"/>
                  <w:marRight w:val="0"/>
                  <w:marTop w:val="0"/>
                  <w:marBottom w:val="0"/>
                  <w:divBdr>
                    <w:top w:val="none" w:sz="0" w:space="0" w:color="auto"/>
                    <w:left w:val="none" w:sz="0" w:space="0" w:color="auto"/>
                    <w:bottom w:val="none" w:sz="0" w:space="0" w:color="auto"/>
                    <w:right w:val="none" w:sz="0" w:space="0" w:color="auto"/>
                  </w:divBdr>
                  <w:divsChild>
                    <w:div w:id="1830445072">
                      <w:marLeft w:val="0"/>
                      <w:marRight w:val="0"/>
                      <w:marTop w:val="0"/>
                      <w:marBottom w:val="0"/>
                      <w:divBdr>
                        <w:top w:val="none" w:sz="0" w:space="0" w:color="auto"/>
                        <w:left w:val="none" w:sz="0" w:space="0" w:color="auto"/>
                        <w:bottom w:val="none" w:sz="0" w:space="0" w:color="auto"/>
                        <w:right w:val="none" w:sz="0" w:space="0" w:color="auto"/>
                      </w:divBdr>
                    </w:div>
                    <w:div w:id="1983194538">
                      <w:marLeft w:val="0"/>
                      <w:marRight w:val="0"/>
                      <w:marTop w:val="0"/>
                      <w:marBottom w:val="0"/>
                      <w:divBdr>
                        <w:top w:val="none" w:sz="0" w:space="0" w:color="auto"/>
                        <w:left w:val="none" w:sz="0" w:space="0" w:color="auto"/>
                        <w:bottom w:val="none" w:sz="0" w:space="0" w:color="auto"/>
                        <w:right w:val="none" w:sz="0" w:space="0" w:color="auto"/>
                      </w:divBdr>
                    </w:div>
                  </w:divsChild>
                </w:div>
                <w:div w:id="1010713638">
                  <w:marLeft w:val="0"/>
                  <w:marRight w:val="0"/>
                  <w:marTop w:val="0"/>
                  <w:marBottom w:val="0"/>
                  <w:divBdr>
                    <w:top w:val="none" w:sz="0" w:space="0" w:color="auto"/>
                    <w:left w:val="none" w:sz="0" w:space="0" w:color="auto"/>
                    <w:bottom w:val="none" w:sz="0" w:space="0" w:color="auto"/>
                    <w:right w:val="none" w:sz="0" w:space="0" w:color="auto"/>
                  </w:divBdr>
                  <w:divsChild>
                    <w:div w:id="1003900381">
                      <w:marLeft w:val="0"/>
                      <w:marRight w:val="0"/>
                      <w:marTop w:val="0"/>
                      <w:marBottom w:val="0"/>
                      <w:divBdr>
                        <w:top w:val="none" w:sz="0" w:space="0" w:color="auto"/>
                        <w:left w:val="none" w:sz="0" w:space="0" w:color="auto"/>
                        <w:bottom w:val="none" w:sz="0" w:space="0" w:color="auto"/>
                        <w:right w:val="none" w:sz="0" w:space="0" w:color="auto"/>
                      </w:divBdr>
                    </w:div>
                  </w:divsChild>
                </w:div>
                <w:div w:id="237907201">
                  <w:marLeft w:val="0"/>
                  <w:marRight w:val="0"/>
                  <w:marTop w:val="0"/>
                  <w:marBottom w:val="0"/>
                  <w:divBdr>
                    <w:top w:val="none" w:sz="0" w:space="0" w:color="auto"/>
                    <w:left w:val="none" w:sz="0" w:space="0" w:color="auto"/>
                    <w:bottom w:val="none" w:sz="0" w:space="0" w:color="auto"/>
                    <w:right w:val="none" w:sz="0" w:space="0" w:color="auto"/>
                  </w:divBdr>
                  <w:divsChild>
                    <w:div w:id="2099402692">
                      <w:marLeft w:val="0"/>
                      <w:marRight w:val="0"/>
                      <w:marTop w:val="0"/>
                      <w:marBottom w:val="0"/>
                      <w:divBdr>
                        <w:top w:val="none" w:sz="0" w:space="0" w:color="auto"/>
                        <w:left w:val="none" w:sz="0" w:space="0" w:color="auto"/>
                        <w:bottom w:val="none" w:sz="0" w:space="0" w:color="auto"/>
                        <w:right w:val="none" w:sz="0" w:space="0" w:color="auto"/>
                      </w:divBdr>
                    </w:div>
                  </w:divsChild>
                </w:div>
                <w:div w:id="1922524561">
                  <w:marLeft w:val="0"/>
                  <w:marRight w:val="0"/>
                  <w:marTop w:val="0"/>
                  <w:marBottom w:val="0"/>
                  <w:divBdr>
                    <w:top w:val="none" w:sz="0" w:space="0" w:color="auto"/>
                    <w:left w:val="none" w:sz="0" w:space="0" w:color="auto"/>
                    <w:bottom w:val="none" w:sz="0" w:space="0" w:color="auto"/>
                    <w:right w:val="none" w:sz="0" w:space="0" w:color="auto"/>
                  </w:divBdr>
                  <w:divsChild>
                    <w:div w:id="343241819">
                      <w:marLeft w:val="0"/>
                      <w:marRight w:val="0"/>
                      <w:marTop w:val="0"/>
                      <w:marBottom w:val="0"/>
                      <w:divBdr>
                        <w:top w:val="none" w:sz="0" w:space="0" w:color="auto"/>
                        <w:left w:val="none" w:sz="0" w:space="0" w:color="auto"/>
                        <w:bottom w:val="none" w:sz="0" w:space="0" w:color="auto"/>
                        <w:right w:val="none" w:sz="0" w:space="0" w:color="auto"/>
                      </w:divBdr>
                    </w:div>
                  </w:divsChild>
                </w:div>
                <w:div w:id="1046174317">
                  <w:marLeft w:val="0"/>
                  <w:marRight w:val="0"/>
                  <w:marTop w:val="0"/>
                  <w:marBottom w:val="0"/>
                  <w:divBdr>
                    <w:top w:val="none" w:sz="0" w:space="0" w:color="auto"/>
                    <w:left w:val="none" w:sz="0" w:space="0" w:color="auto"/>
                    <w:bottom w:val="none" w:sz="0" w:space="0" w:color="auto"/>
                    <w:right w:val="none" w:sz="0" w:space="0" w:color="auto"/>
                  </w:divBdr>
                  <w:divsChild>
                    <w:div w:id="611405134">
                      <w:marLeft w:val="0"/>
                      <w:marRight w:val="0"/>
                      <w:marTop w:val="0"/>
                      <w:marBottom w:val="0"/>
                      <w:divBdr>
                        <w:top w:val="none" w:sz="0" w:space="0" w:color="auto"/>
                        <w:left w:val="none" w:sz="0" w:space="0" w:color="auto"/>
                        <w:bottom w:val="none" w:sz="0" w:space="0" w:color="auto"/>
                        <w:right w:val="none" w:sz="0" w:space="0" w:color="auto"/>
                      </w:divBdr>
                    </w:div>
                  </w:divsChild>
                </w:div>
                <w:div w:id="1118600713">
                  <w:marLeft w:val="0"/>
                  <w:marRight w:val="0"/>
                  <w:marTop w:val="0"/>
                  <w:marBottom w:val="0"/>
                  <w:divBdr>
                    <w:top w:val="none" w:sz="0" w:space="0" w:color="auto"/>
                    <w:left w:val="none" w:sz="0" w:space="0" w:color="auto"/>
                    <w:bottom w:val="none" w:sz="0" w:space="0" w:color="auto"/>
                    <w:right w:val="none" w:sz="0" w:space="0" w:color="auto"/>
                  </w:divBdr>
                  <w:divsChild>
                    <w:div w:id="771512535">
                      <w:marLeft w:val="0"/>
                      <w:marRight w:val="0"/>
                      <w:marTop w:val="0"/>
                      <w:marBottom w:val="0"/>
                      <w:divBdr>
                        <w:top w:val="none" w:sz="0" w:space="0" w:color="auto"/>
                        <w:left w:val="none" w:sz="0" w:space="0" w:color="auto"/>
                        <w:bottom w:val="none" w:sz="0" w:space="0" w:color="auto"/>
                        <w:right w:val="none" w:sz="0" w:space="0" w:color="auto"/>
                      </w:divBdr>
                    </w:div>
                  </w:divsChild>
                </w:div>
                <w:div w:id="729427494">
                  <w:marLeft w:val="0"/>
                  <w:marRight w:val="0"/>
                  <w:marTop w:val="0"/>
                  <w:marBottom w:val="0"/>
                  <w:divBdr>
                    <w:top w:val="none" w:sz="0" w:space="0" w:color="auto"/>
                    <w:left w:val="none" w:sz="0" w:space="0" w:color="auto"/>
                    <w:bottom w:val="none" w:sz="0" w:space="0" w:color="auto"/>
                    <w:right w:val="none" w:sz="0" w:space="0" w:color="auto"/>
                  </w:divBdr>
                  <w:divsChild>
                    <w:div w:id="1089427940">
                      <w:marLeft w:val="0"/>
                      <w:marRight w:val="0"/>
                      <w:marTop w:val="0"/>
                      <w:marBottom w:val="0"/>
                      <w:divBdr>
                        <w:top w:val="none" w:sz="0" w:space="0" w:color="auto"/>
                        <w:left w:val="none" w:sz="0" w:space="0" w:color="auto"/>
                        <w:bottom w:val="none" w:sz="0" w:space="0" w:color="auto"/>
                        <w:right w:val="none" w:sz="0" w:space="0" w:color="auto"/>
                      </w:divBdr>
                    </w:div>
                  </w:divsChild>
                </w:div>
                <w:div w:id="1744908065">
                  <w:marLeft w:val="0"/>
                  <w:marRight w:val="0"/>
                  <w:marTop w:val="0"/>
                  <w:marBottom w:val="0"/>
                  <w:divBdr>
                    <w:top w:val="none" w:sz="0" w:space="0" w:color="auto"/>
                    <w:left w:val="none" w:sz="0" w:space="0" w:color="auto"/>
                    <w:bottom w:val="none" w:sz="0" w:space="0" w:color="auto"/>
                    <w:right w:val="none" w:sz="0" w:space="0" w:color="auto"/>
                  </w:divBdr>
                  <w:divsChild>
                    <w:div w:id="57021047">
                      <w:marLeft w:val="0"/>
                      <w:marRight w:val="0"/>
                      <w:marTop w:val="0"/>
                      <w:marBottom w:val="0"/>
                      <w:divBdr>
                        <w:top w:val="none" w:sz="0" w:space="0" w:color="auto"/>
                        <w:left w:val="none" w:sz="0" w:space="0" w:color="auto"/>
                        <w:bottom w:val="none" w:sz="0" w:space="0" w:color="auto"/>
                        <w:right w:val="none" w:sz="0" w:space="0" w:color="auto"/>
                      </w:divBdr>
                    </w:div>
                  </w:divsChild>
                </w:div>
                <w:div w:id="1482842848">
                  <w:marLeft w:val="0"/>
                  <w:marRight w:val="0"/>
                  <w:marTop w:val="0"/>
                  <w:marBottom w:val="0"/>
                  <w:divBdr>
                    <w:top w:val="none" w:sz="0" w:space="0" w:color="auto"/>
                    <w:left w:val="none" w:sz="0" w:space="0" w:color="auto"/>
                    <w:bottom w:val="none" w:sz="0" w:space="0" w:color="auto"/>
                    <w:right w:val="none" w:sz="0" w:space="0" w:color="auto"/>
                  </w:divBdr>
                  <w:divsChild>
                    <w:div w:id="198475076">
                      <w:marLeft w:val="0"/>
                      <w:marRight w:val="0"/>
                      <w:marTop w:val="0"/>
                      <w:marBottom w:val="0"/>
                      <w:divBdr>
                        <w:top w:val="none" w:sz="0" w:space="0" w:color="auto"/>
                        <w:left w:val="none" w:sz="0" w:space="0" w:color="auto"/>
                        <w:bottom w:val="none" w:sz="0" w:space="0" w:color="auto"/>
                        <w:right w:val="none" w:sz="0" w:space="0" w:color="auto"/>
                      </w:divBdr>
                    </w:div>
                  </w:divsChild>
                </w:div>
                <w:div w:id="575241575">
                  <w:marLeft w:val="0"/>
                  <w:marRight w:val="0"/>
                  <w:marTop w:val="0"/>
                  <w:marBottom w:val="0"/>
                  <w:divBdr>
                    <w:top w:val="none" w:sz="0" w:space="0" w:color="auto"/>
                    <w:left w:val="none" w:sz="0" w:space="0" w:color="auto"/>
                    <w:bottom w:val="none" w:sz="0" w:space="0" w:color="auto"/>
                    <w:right w:val="none" w:sz="0" w:space="0" w:color="auto"/>
                  </w:divBdr>
                  <w:divsChild>
                    <w:div w:id="1493908975">
                      <w:marLeft w:val="0"/>
                      <w:marRight w:val="0"/>
                      <w:marTop w:val="0"/>
                      <w:marBottom w:val="0"/>
                      <w:divBdr>
                        <w:top w:val="none" w:sz="0" w:space="0" w:color="auto"/>
                        <w:left w:val="none" w:sz="0" w:space="0" w:color="auto"/>
                        <w:bottom w:val="none" w:sz="0" w:space="0" w:color="auto"/>
                        <w:right w:val="none" w:sz="0" w:space="0" w:color="auto"/>
                      </w:divBdr>
                    </w:div>
                  </w:divsChild>
                </w:div>
                <w:div w:id="1445881557">
                  <w:marLeft w:val="0"/>
                  <w:marRight w:val="0"/>
                  <w:marTop w:val="0"/>
                  <w:marBottom w:val="0"/>
                  <w:divBdr>
                    <w:top w:val="none" w:sz="0" w:space="0" w:color="auto"/>
                    <w:left w:val="none" w:sz="0" w:space="0" w:color="auto"/>
                    <w:bottom w:val="none" w:sz="0" w:space="0" w:color="auto"/>
                    <w:right w:val="none" w:sz="0" w:space="0" w:color="auto"/>
                  </w:divBdr>
                  <w:divsChild>
                    <w:div w:id="158933420">
                      <w:marLeft w:val="0"/>
                      <w:marRight w:val="0"/>
                      <w:marTop w:val="0"/>
                      <w:marBottom w:val="0"/>
                      <w:divBdr>
                        <w:top w:val="none" w:sz="0" w:space="0" w:color="auto"/>
                        <w:left w:val="none" w:sz="0" w:space="0" w:color="auto"/>
                        <w:bottom w:val="none" w:sz="0" w:space="0" w:color="auto"/>
                        <w:right w:val="none" w:sz="0" w:space="0" w:color="auto"/>
                      </w:divBdr>
                    </w:div>
                  </w:divsChild>
                </w:div>
                <w:div w:id="1748577407">
                  <w:marLeft w:val="0"/>
                  <w:marRight w:val="0"/>
                  <w:marTop w:val="0"/>
                  <w:marBottom w:val="0"/>
                  <w:divBdr>
                    <w:top w:val="none" w:sz="0" w:space="0" w:color="auto"/>
                    <w:left w:val="none" w:sz="0" w:space="0" w:color="auto"/>
                    <w:bottom w:val="none" w:sz="0" w:space="0" w:color="auto"/>
                    <w:right w:val="none" w:sz="0" w:space="0" w:color="auto"/>
                  </w:divBdr>
                  <w:divsChild>
                    <w:div w:id="53196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a26a0597-d0d1-4250-940c-88e9bf9d5597" xsi:nil="true"/>
    <lcf76f155ced4ddcb4097134ff3c332f xmlns="6881431a-e3b2-481e-ba90-fae26e2fa83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05CA97BB98D954187A61B8775138C0A" ma:contentTypeVersion="18" ma:contentTypeDescription="Create a new document." ma:contentTypeScope="" ma:versionID="698bde0db92f4b6453249da6bd9087ce">
  <xsd:schema xmlns:xsd="http://www.w3.org/2001/XMLSchema" xmlns:xs="http://www.w3.org/2001/XMLSchema" xmlns:p="http://schemas.microsoft.com/office/2006/metadata/properties" xmlns:ns1="http://schemas.microsoft.com/sharepoint/v3" xmlns:ns2="a26a0597-d0d1-4250-940c-88e9bf9d5597" xmlns:ns3="6881431a-e3b2-481e-ba90-fae26e2fa83c" targetNamespace="http://schemas.microsoft.com/office/2006/metadata/properties" ma:root="true" ma:fieldsID="b9339031a639aa78a5deea90689d2a48" ns1:_="" ns2:_="" ns3:_="">
    <xsd:import namespace="http://schemas.microsoft.com/sharepoint/v3"/>
    <xsd:import namespace="a26a0597-d0d1-4250-940c-88e9bf9d5597"/>
    <xsd:import namespace="6881431a-e3b2-481e-ba90-fae26e2fa8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element ref="ns3: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6a0597-d0d1-4250-940c-88e9bf9d559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b19cccf-beb9-4e4d-a7ce-d3aacf7fbe52}" ma:internalName="TaxCatchAll" ma:showField="CatchAllData" ma:web="a26a0597-d0d1-4250-940c-88e9bf9d55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881431a-e3b2-481e-ba90-fae26e2fa8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2.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http://schemas.microsoft.com/sharepoint/v3"/>
    <ds:schemaRef ds:uri="7c1bd8dc-4e40-424f-a15f-9ffcd522197f"/>
    <ds:schemaRef ds:uri="6125ffc9-2c56-435e-8267-1393444907b2"/>
  </ds:schemaRefs>
</ds:datastoreItem>
</file>

<file path=customXml/itemProps3.xml><?xml version="1.0" encoding="utf-8"?>
<ds:datastoreItem xmlns:ds="http://schemas.openxmlformats.org/officeDocument/2006/customXml" ds:itemID="{0E010111-2374-4891-AB61-9EA8C22A5BA6}"/>
</file>

<file path=customXml/itemProps4.xml><?xml version="1.0" encoding="utf-8"?>
<ds:datastoreItem xmlns:ds="http://schemas.openxmlformats.org/officeDocument/2006/customXml" ds:itemID="{C5B99392-B1D7-4F28-A5A1-EE4412C35C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14</Pages>
  <Words>2442</Words>
  <Characters>13923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16333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Hasan, Mohamed</cp:lastModifiedBy>
  <cp:revision>3</cp:revision>
  <cp:lastPrinted>2020-02-19T20:13:00Z</cp:lastPrinted>
  <dcterms:created xsi:type="dcterms:W3CDTF">2025-11-04T13:27:00Z</dcterms:created>
  <dcterms:modified xsi:type="dcterms:W3CDTF">2025-11-04T16:31:00Z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0x010100105CA97BB98D954187A61B8775138C0A</vt:lpwstr>
  </property>
  <property fmtid="{D5CDD505-2E9C-101B-9397-08002B2CF9AE}" pid="3" name="MediaServiceImageTags">
    <vt:lpwstr/>
  </property>
  <property fmtid="{D5CDD505-2E9C-101B-9397-08002B2CF9AE}" pid="4" name="docLang">
    <vt:lpwstr>en</vt:lpwstr>
  </property>
</Properties>
</file>