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4921F" w14:textId="3C35911B" w:rsidR="004E1D73" w:rsidRPr="00732FF2" w:rsidRDefault="00E1162A" w:rsidP="00184267">
      <w:pPr>
        <w:bidi/>
        <w:spacing w:line="264" w:lineRule="auto"/>
        <w:ind w:left="2" w:hanging="4"/>
        <w:rPr>
          <w:rFonts w:ascii="Sakkal Majalla" w:hAnsi="Sakkal Majalla" w:cs="Sakkal Majalla"/>
          <w:b/>
          <w:color w:val="008080"/>
          <w:position w:val="0"/>
          <w:sz w:val="40"/>
          <w:szCs w:val="40"/>
          <w:lang w:val="en-US"/>
        </w:rPr>
      </w:pPr>
      <w:r w:rsidRPr="00732FF2">
        <w:rPr>
          <w:rFonts w:ascii="Sakkal Majalla" w:eastAsia="Open Sans" w:hAnsi="Sakkal Majalla" w:cs="Sakkal Majalla"/>
          <w:b/>
          <w:bCs/>
          <w:noProof/>
          <w:color w:val="008080"/>
          <w:position w:val="0"/>
          <w:sz w:val="40"/>
          <w:szCs w:val="40"/>
          <w:rtl/>
          <w:lang w:val="en-US" w:eastAsia="zh-TW"/>
        </w:rPr>
        <mc:AlternateContent>
          <mc:Choice Requires="wps">
            <w:drawing>
              <wp:anchor distT="0" distB="0" distL="0" distR="0" simplePos="0" relativeHeight="251659264" behindDoc="0" locked="0" layoutInCell="1" allowOverlap="1" wp14:anchorId="78DF354D" wp14:editId="260CCB7A">
                <wp:simplePos x="0" y="0"/>
                <wp:positionH relativeFrom="page">
                  <wp:posOffset>900430</wp:posOffset>
                </wp:positionH>
                <wp:positionV relativeFrom="paragraph">
                  <wp:posOffset>309880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5733B9C" id="Line 2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0.9pt,24.4pt" to="527.3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" strokecolor="#31849b [2408]">
                <w10:wrap type="topAndBottom" anchorx="page"/>
              </v:line>
            </w:pict>
          </mc:Fallback>
        </mc:AlternateContent>
      </w:r>
      <w:r w:rsidR="009C2EF8" w:rsidRPr="00732FF2">
        <w:rPr>
          <w:rFonts w:ascii="Sakkal Majalla" w:eastAsia="Open Sans" w:hAnsi="Sakkal Majalla" w:cs="Sakkal Majalla"/>
          <w:b/>
          <w:bCs/>
          <w:color w:val="008080"/>
          <w:position w:val="0"/>
          <w:sz w:val="40"/>
          <w:szCs w:val="40"/>
          <w:rtl/>
          <w:lang w:eastAsia="ar" w:bidi="ar-MA"/>
        </w:rPr>
        <w:t>الوحدة 9: الطعام العالمي المعاص</w:t>
      </w:r>
      <w:r w:rsidR="009C2EF8" w:rsidRPr="00732FF2">
        <w:rPr>
          <w:rFonts w:ascii="Sakkal Majalla" w:eastAsia="Open Sans" w:hAnsi="Sakkal Majalla" w:cs="Sakkal Majalla"/>
          <w:b/>
          <w:bCs/>
          <w:noProof/>
          <w:color w:val="008080"/>
          <w:position w:val="0"/>
          <w:sz w:val="40"/>
          <w:szCs w:val="40"/>
          <w:rtl/>
          <w:lang w:eastAsia="ar" w:bidi="ar-MA"/>
        </w:rPr>
        <w:t>ر</w:t>
      </w:r>
    </w:p>
    <w:p w14:paraId="551688D6" w14:textId="77777777" w:rsidR="004E1D73" w:rsidRPr="00732FF2" w:rsidRDefault="009C2EF8" w:rsidP="00184267">
      <w:pPr>
        <w:pBdr>
          <w:top w:val="nil"/>
          <w:left w:val="nil"/>
          <w:bottom w:val="nil"/>
          <w:right w:val="nil"/>
          <w:between w:val="nil"/>
        </w:pBdr>
        <w:tabs>
          <w:tab w:val="left" w:pos="480"/>
        </w:tabs>
        <w:bidi/>
        <w:spacing w:before="360" w:after="120" w:line="264" w:lineRule="auto"/>
        <w:ind w:left="1" w:right="140" w:hanging="3"/>
        <w:rPr>
          <w:rFonts w:ascii="Sakkal Majalla" w:hAnsi="Sakkal Majalla" w:cs="Sakkal Majalla"/>
          <w:b/>
          <w:color w:val="000000"/>
          <w:sz w:val="30"/>
          <w:szCs w:val="30"/>
        </w:rPr>
      </w:pPr>
      <w:r w:rsidRPr="00732FF2">
        <w:rPr>
          <w:rFonts w:ascii="Sakkal Majalla" w:eastAsia="Open Sans" w:hAnsi="Sakkal Majalla" w:cs="Sakkal Majalla"/>
          <w:b/>
          <w:bCs/>
          <w:color w:val="000000"/>
          <w:sz w:val="30"/>
          <w:szCs w:val="30"/>
          <w:rtl/>
          <w:lang w:eastAsia="ar" w:bidi="ar-MA"/>
        </w:rPr>
        <w:t>دليل التدريس</w:t>
      </w:r>
    </w:p>
    <w:p w14:paraId="6913F613" w14:textId="42120BD9" w:rsidR="004E1D73" w:rsidRPr="00732FF2" w:rsidRDefault="009C2EF8" w:rsidP="00184267">
      <w:pPr>
        <w:pBdr>
          <w:top w:val="nil"/>
          <w:left w:val="nil"/>
          <w:bottom w:val="nil"/>
          <w:right w:val="nil"/>
          <w:between w:val="nil"/>
        </w:pBdr>
        <w:bidi/>
        <w:spacing w:before="80" w:after="60" w:line="264" w:lineRule="auto"/>
        <w:ind w:left="1" w:right="140" w:hanging="3"/>
        <w:rPr>
          <w:rFonts w:ascii="Sakkal Majalla" w:hAnsi="Sakkal Majalla" w:cs="Sakkal Majalla"/>
          <w:b/>
          <w:color w:val="000000"/>
          <w:sz w:val="28"/>
          <w:szCs w:val="28"/>
        </w:rPr>
      </w:pPr>
      <w:r w:rsidRPr="00732FF2">
        <w:rPr>
          <w:rFonts w:ascii="Sakkal Majalla" w:eastAsia="Open Sans" w:hAnsi="Sakkal Majalla" w:cs="Sakkal Majalla"/>
          <w:b/>
          <w:bCs/>
          <w:color w:val="000000"/>
          <w:sz w:val="28"/>
          <w:szCs w:val="28"/>
          <w:rtl/>
          <w:lang w:eastAsia="ar" w:bidi="ar-MA"/>
        </w:rPr>
        <w:t>التعرف على عناصر الوحدة</w:t>
      </w:r>
    </w:p>
    <w:p w14:paraId="36AB7D3A" w14:textId="678D5A76" w:rsidR="00581274" w:rsidRPr="00732FF2" w:rsidRDefault="00581274" w:rsidP="00184267">
      <w:pPr>
        <w:pBdr>
          <w:top w:val="nil"/>
          <w:left w:val="nil"/>
          <w:bottom w:val="nil"/>
          <w:right w:val="nil"/>
          <w:between w:val="nil"/>
        </w:pBdr>
        <w:bidi/>
        <w:spacing w:before="80" w:after="60" w:line="264" w:lineRule="auto"/>
        <w:ind w:left="1" w:right="140" w:hanging="3"/>
        <w:rPr>
          <w:rFonts w:ascii="Sakkal Majalla" w:hAnsi="Sakkal Majalla" w:cs="Sakkal Majalla"/>
          <w:color w:val="000000"/>
          <w:sz w:val="28"/>
          <w:szCs w:val="28"/>
        </w:rPr>
      </w:pPr>
      <w:r w:rsidRPr="00732FF2">
        <w:rPr>
          <w:rFonts w:ascii="Sakkal Majalla" w:eastAsia="Open Sans" w:hAnsi="Sakkal Majalla" w:cs="Sakkal Majalla"/>
          <w:color w:val="000000"/>
          <w:sz w:val="28"/>
          <w:szCs w:val="28"/>
          <w:rtl/>
          <w:lang w:eastAsia="ar" w:bidi="ar-MA"/>
        </w:rPr>
        <w:t>تتوافر اليوم مجموعة متنوعة من المكونات التي توفر فرصًا لإعداد أطباق مثيرة للاهتمام وشهية وجذابة.</w:t>
      </w:r>
    </w:p>
    <w:p w14:paraId="6EB22BB8" w14:textId="704F40CD" w:rsidR="00581274" w:rsidRPr="00732FF2" w:rsidRDefault="00581274" w:rsidP="00184267">
      <w:pPr>
        <w:pBdr>
          <w:top w:val="nil"/>
          <w:left w:val="nil"/>
          <w:bottom w:val="nil"/>
          <w:right w:val="nil"/>
          <w:between w:val="nil"/>
        </w:pBdr>
        <w:bidi/>
        <w:spacing w:before="80" w:after="60" w:line="264" w:lineRule="auto"/>
        <w:ind w:left="1" w:right="140" w:hanging="3"/>
        <w:rPr>
          <w:rFonts w:ascii="Sakkal Majalla" w:hAnsi="Sakkal Majalla" w:cs="Sakkal Majalla"/>
          <w:color w:val="000000"/>
          <w:sz w:val="28"/>
          <w:szCs w:val="28"/>
        </w:rPr>
      </w:pPr>
      <w:r w:rsidRPr="00732FF2">
        <w:rPr>
          <w:rFonts w:ascii="Sakkal Majalla" w:eastAsia="Open Sans" w:hAnsi="Sakkal Majalla" w:cs="Sakkal Majalla"/>
          <w:color w:val="000000"/>
          <w:sz w:val="28"/>
          <w:szCs w:val="28"/>
          <w:rtl/>
          <w:lang w:eastAsia="ar" w:bidi="ar-MA"/>
        </w:rPr>
        <w:t xml:space="preserve"> في هذه الوحدة، سيتمكن المتعلمون من اكتشاف منشأ الأطباق المختلفة من حول العالم، مع تطوير فهمهم للأنواع المختلفة لمنتجات الطعام المستخدمة لتحضير هذه الأطباق. </w:t>
      </w:r>
    </w:p>
    <w:p w14:paraId="0F4DA840" w14:textId="6F2B2A10" w:rsidR="00581274" w:rsidRPr="00732FF2" w:rsidRDefault="00581274" w:rsidP="00AD13B6">
      <w:pPr>
        <w:pBdr>
          <w:top w:val="nil"/>
          <w:left w:val="nil"/>
          <w:bottom w:val="nil"/>
          <w:right w:val="nil"/>
          <w:between w:val="nil"/>
        </w:pBdr>
        <w:bidi/>
        <w:spacing w:before="80" w:after="60" w:line="264" w:lineRule="auto"/>
        <w:ind w:left="1" w:hanging="3"/>
        <w:rPr>
          <w:rFonts w:ascii="Sakkal Majalla" w:hAnsi="Sakkal Majalla" w:cs="Sakkal Majalla"/>
          <w:color w:val="000000"/>
          <w:sz w:val="28"/>
          <w:szCs w:val="28"/>
        </w:rPr>
      </w:pPr>
      <w:r w:rsidRPr="00732FF2">
        <w:rPr>
          <w:rFonts w:ascii="Sakkal Majalla" w:eastAsia="Open Sans" w:hAnsi="Sakkal Majalla" w:cs="Sakkal Majalla"/>
          <w:color w:val="000000"/>
          <w:sz w:val="28"/>
          <w:szCs w:val="28"/>
          <w:rtl/>
          <w:lang w:eastAsia="ar" w:bidi="ar-MA"/>
        </w:rPr>
        <w:t xml:space="preserve">كما أنها وحدة عملية، حيث سيحضر المتعلمون ويطهون أطباقًا معاصرةً مختارة من حول العالم، وسيراجعون الأطباق التي أعدوها. </w:t>
      </w:r>
    </w:p>
    <w:p w14:paraId="4CCF1630" w14:textId="77777777" w:rsidR="00581274" w:rsidRPr="00732FF2" w:rsidRDefault="00581274" w:rsidP="00184267">
      <w:pPr>
        <w:pBdr>
          <w:top w:val="nil"/>
          <w:left w:val="nil"/>
          <w:bottom w:val="nil"/>
          <w:right w:val="nil"/>
          <w:between w:val="nil"/>
        </w:pBdr>
        <w:bidi/>
        <w:spacing w:before="80" w:after="60" w:line="264" w:lineRule="auto"/>
        <w:ind w:left="1" w:right="140" w:hanging="3"/>
        <w:rPr>
          <w:rFonts w:ascii="Sakkal Majalla" w:hAnsi="Sakkal Majalla" w:cs="Sakkal Majalla"/>
          <w:color w:val="000000"/>
          <w:sz w:val="28"/>
          <w:szCs w:val="28"/>
        </w:rPr>
      </w:pPr>
      <w:r w:rsidRPr="00732FF2">
        <w:rPr>
          <w:rFonts w:ascii="Sakkal Majalla" w:eastAsia="Open Sans" w:hAnsi="Sakkal Majalla" w:cs="Sakkal Majalla"/>
          <w:color w:val="000000"/>
          <w:sz w:val="28"/>
          <w:szCs w:val="28"/>
          <w:rtl/>
          <w:lang w:eastAsia="ar" w:bidi="ar-MA"/>
        </w:rPr>
        <w:t>سيفهم المتعلمون كيفية اختيار واستخدام أنواع مختلفة من معدات المطبخ للأطباق التي يحضرونها ويطهونها.</w:t>
      </w:r>
    </w:p>
    <w:p w14:paraId="753D0558" w14:textId="77777777" w:rsidR="00721300" w:rsidRPr="00732FF2" w:rsidRDefault="00581274" w:rsidP="00184267">
      <w:pPr>
        <w:pBdr>
          <w:top w:val="nil"/>
          <w:left w:val="nil"/>
          <w:bottom w:val="nil"/>
          <w:right w:val="nil"/>
          <w:between w:val="nil"/>
        </w:pBdr>
        <w:bidi/>
        <w:spacing w:before="80" w:after="60" w:line="264" w:lineRule="auto"/>
        <w:ind w:left="-2" w:right="140" w:firstLineChars="0" w:firstLine="0"/>
        <w:rPr>
          <w:rFonts w:ascii="Sakkal Majalla" w:hAnsi="Sakkal Majalla" w:cs="Sakkal Majalla"/>
          <w:color w:val="000000"/>
          <w:sz w:val="28"/>
          <w:szCs w:val="28"/>
        </w:rPr>
      </w:pPr>
      <w:r w:rsidRPr="00732FF2">
        <w:rPr>
          <w:rFonts w:ascii="Sakkal Majalla" w:eastAsia="Open Sans" w:hAnsi="Sakkal Majalla" w:cs="Sakkal Majalla"/>
          <w:color w:val="000000"/>
          <w:sz w:val="28"/>
          <w:szCs w:val="28"/>
          <w:rtl/>
          <w:lang w:eastAsia="ar" w:bidi="ar-MA"/>
        </w:rPr>
        <w:t xml:space="preserve">ينبغي على المتعلمين الحفاظ على النظافة وممارسات العمل الآمنة في بيئة المطبخ. </w:t>
      </w:r>
    </w:p>
    <w:p w14:paraId="4A6DA026" w14:textId="64710C1A" w:rsidR="00581274" w:rsidRPr="00732FF2" w:rsidRDefault="00581274" w:rsidP="00184267">
      <w:pPr>
        <w:pBdr>
          <w:top w:val="nil"/>
          <w:left w:val="nil"/>
          <w:bottom w:val="nil"/>
          <w:right w:val="nil"/>
          <w:between w:val="nil"/>
        </w:pBdr>
        <w:bidi/>
        <w:spacing w:before="80" w:after="60" w:line="264" w:lineRule="auto"/>
        <w:ind w:left="-2" w:right="140" w:firstLineChars="0" w:firstLine="0"/>
        <w:rPr>
          <w:rFonts w:ascii="Sakkal Majalla" w:hAnsi="Sakkal Majalla" w:cs="Sakkal Majalla"/>
          <w:color w:val="000000"/>
          <w:sz w:val="28"/>
          <w:szCs w:val="28"/>
        </w:rPr>
      </w:pPr>
      <w:r w:rsidRPr="00732FF2">
        <w:rPr>
          <w:rFonts w:ascii="Sakkal Majalla" w:eastAsia="Open Sans" w:hAnsi="Sakkal Majalla" w:cs="Sakkal Majalla"/>
          <w:color w:val="000000"/>
          <w:sz w:val="28"/>
          <w:szCs w:val="28"/>
          <w:rtl/>
          <w:lang w:eastAsia="ar" w:bidi="ar-MA"/>
        </w:rPr>
        <w:t>لإتمام هذه الوحدة، سيحتاج المتعلمون إلى الوصول إلى مجموعة من المواد البحثية، والتي يمكن أن تتضمن مصادر المعلومات والأدوات على الإنترنت، والجرائد، والمجلات، والكتب.</w:t>
      </w:r>
    </w:p>
    <w:p w14:paraId="52CA4443" w14:textId="6AA5B3CF" w:rsidR="00581274" w:rsidRPr="00732FF2" w:rsidRDefault="00581274" w:rsidP="00184267">
      <w:pPr>
        <w:pBdr>
          <w:top w:val="nil"/>
          <w:left w:val="nil"/>
          <w:bottom w:val="nil"/>
          <w:right w:val="nil"/>
          <w:between w:val="nil"/>
        </w:pBdr>
        <w:bidi/>
        <w:spacing w:before="80" w:after="60" w:line="264" w:lineRule="auto"/>
        <w:ind w:left="1" w:right="140" w:hanging="3"/>
        <w:rPr>
          <w:rFonts w:ascii="Sakkal Majalla" w:hAnsi="Sakkal Majalla" w:cs="Sakkal Majalla"/>
          <w:color w:val="000000"/>
          <w:sz w:val="28"/>
          <w:szCs w:val="28"/>
        </w:rPr>
      </w:pPr>
      <w:r w:rsidRPr="00732FF2">
        <w:rPr>
          <w:rFonts w:ascii="Sakkal Majalla" w:eastAsia="Open Sans" w:hAnsi="Sakkal Majalla" w:cs="Sakkal Majalla"/>
          <w:color w:val="000000"/>
          <w:sz w:val="28"/>
          <w:szCs w:val="28"/>
          <w:rtl/>
          <w:lang w:eastAsia="ar" w:bidi="ar-MA"/>
        </w:rPr>
        <w:t xml:space="preserve">يمكنك استخدام مجموعة من أساليب التدريس في هذه الوحدة، مثل: </w:t>
      </w:r>
    </w:p>
    <w:p w14:paraId="34A9A4EB" w14:textId="3210CA23" w:rsidR="00581274" w:rsidRPr="009251CE" w:rsidRDefault="00581274" w:rsidP="00AD13B6">
      <w:pPr>
        <w:pStyle w:val="ListParagraph"/>
        <w:numPr>
          <w:ilvl w:val="0"/>
          <w:numId w:val="31"/>
        </w:numPr>
        <w:pBdr>
          <w:top w:val="nil"/>
          <w:left w:val="nil"/>
          <w:bottom w:val="nil"/>
          <w:right w:val="nil"/>
          <w:between w:val="nil"/>
        </w:pBdr>
        <w:bidi/>
        <w:spacing w:before="80" w:after="60" w:line="264" w:lineRule="auto"/>
        <w:ind w:leftChars="0" w:left="426" w:firstLineChars="0" w:hanging="426"/>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المناقشات - على سبيل المثال - المناقشات الصفية والمناقشات في المجموعات الصغيرة حول منشأ الأطباق من حول</w:t>
      </w:r>
      <w:r w:rsidR="00AD13B6">
        <w:rPr>
          <w:rFonts w:ascii="Sakkal Majalla" w:eastAsia="Open Sans" w:hAnsi="Sakkal Majalla" w:cs="Sakkal Majalla"/>
          <w:color w:val="000000"/>
          <w:sz w:val="28"/>
          <w:szCs w:val="28"/>
          <w:lang w:eastAsia="ar" w:bidi="ar-MA"/>
        </w:rPr>
        <w:t> </w:t>
      </w:r>
      <w:r w:rsidRPr="009251CE">
        <w:rPr>
          <w:rFonts w:ascii="Sakkal Majalla" w:eastAsia="Open Sans" w:hAnsi="Sakkal Majalla" w:cs="Sakkal Majalla"/>
          <w:color w:val="000000"/>
          <w:sz w:val="28"/>
          <w:szCs w:val="28"/>
          <w:rtl/>
          <w:lang w:eastAsia="ar" w:bidi="ar-MA"/>
        </w:rPr>
        <w:t xml:space="preserve">العالم </w:t>
      </w:r>
    </w:p>
    <w:p w14:paraId="6B289865" w14:textId="751156C8" w:rsidR="00581274" w:rsidRPr="009251CE" w:rsidRDefault="00581274" w:rsidP="00184267">
      <w:pPr>
        <w:pStyle w:val="ListParagraph"/>
        <w:numPr>
          <w:ilvl w:val="0"/>
          <w:numId w:val="31"/>
        </w:numPr>
        <w:pBdr>
          <w:top w:val="nil"/>
          <w:left w:val="nil"/>
          <w:bottom w:val="nil"/>
          <w:right w:val="nil"/>
          <w:between w:val="nil"/>
        </w:pBdr>
        <w:bidi/>
        <w:spacing w:before="80" w:after="60" w:line="264" w:lineRule="auto"/>
        <w:ind w:leftChars="0" w:left="426" w:right="140" w:firstLineChars="0" w:hanging="426"/>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 xml:space="preserve">العروض التقديمية الفردية أو الجماعية - على سبيل المثال - لعرض قوائم الطعام التي ابتكرها المتعلمون </w:t>
      </w:r>
    </w:p>
    <w:p w14:paraId="0F6B5068" w14:textId="2BCFA306" w:rsidR="00581274" w:rsidRPr="009251CE" w:rsidRDefault="00581274" w:rsidP="00184267">
      <w:pPr>
        <w:pStyle w:val="ListParagraph"/>
        <w:numPr>
          <w:ilvl w:val="0"/>
          <w:numId w:val="31"/>
        </w:numPr>
        <w:pBdr>
          <w:top w:val="nil"/>
          <w:left w:val="nil"/>
          <w:bottom w:val="nil"/>
          <w:right w:val="nil"/>
          <w:between w:val="nil"/>
        </w:pBdr>
        <w:bidi/>
        <w:spacing w:before="80" w:after="60" w:line="264" w:lineRule="auto"/>
        <w:ind w:leftChars="0" w:left="426" w:right="140" w:firstLineChars="0" w:hanging="426"/>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 xml:space="preserve">العروض التوضيحية لعرض تقنيات التحضير والطهي </w:t>
      </w:r>
    </w:p>
    <w:p w14:paraId="22F8670C" w14:textId="266CDF3A" w:rsidR="00581274" w:rsidRPr="009251CE" w:rsidRDefault="00581274" w:rsidP="00184267">
      <w:pPr>
        <w:pStyle w:val="ListParagraph"/>
        <w:numPr>
          <w:ilvl w:val="0"/>
          <w:numId w:val="31"/>
        </w:numPr>
        <w:pBdr>
          <w:top w:val="nil"/>
          <w:left w:val="nil"/>
          <w:bottom w:val="nil"/>
          <w:right w:val="nil"/>
          <w:between w:val="nil"/>
        </w:pBdr>
        <w:bidi/>
        <w:spacing w:before="80" w:after="60" w:line="264" w:lineRule="auto"/>
        <w:ind w:leftChars="0" w:left="426" w:right="140" w:firstLineChars="0" w:hanging="426"/>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 xml:space="preserve">مقاطع الفيديو - على سبيل المثال - لتوضيح الأساليب والأنواع المختلفة للطعام على مستوى العالم. </w:t>
      </w:r>
    </w:p>
    <w:p w14:paraId="3A15AF40" w14:textId="6E6C4327" w:rsidR="00721300" w:rsidRPr="00732FF2" w:rsidRDefault="00721300" w:rsidP="00184267">
      <w:pPr>
        <w:pBdr>
          <w:top w:val="nil"/>
          <w:left w:val="nil"/>
          <w:bottom w:val="nil"/>
          <w:right w:val="nil"/>
          <w:between w:val="nil"/>
        </w:pBdr>
        <w:bidi/>
        <w:spacing w:before="80" w:after="60" w:line="264" w:lineRule="auto"/>
        <w:ind w:left="1" w:right="140" w:hanging="3"/>
        <w:rPr>
          <w:rFonts w:ascii="Sakkal Majalla" w:hAnsi="Sakkal Majalla" w:cs="Sakkal Majalla"/>
          <w:color w:val="000000"/>
          <w:sz w:val="28"/>
          <w:szCs w:val="28"/>
        </w:rPr>
      </w:pPr>
      <w:r w:rsidRPr="00732FF2">
        <w:rPr>
          <w:rFonts w:ascii="Sakkal Majalla" w:eastAsia="Open Sans" w:hAnsi="Sakkal Majalla" w:cs="Sakkal Majalla"/>
          <w:color w:val="000000"/>
          <w:sz w:val="28"/>
          <w:szCs w:val="28"/>
          <w:rtl/>
          <w:lang w:eastAsia="ar" w:bidi="ar-MA"/>
        </w:rPr>
        <w:t xml:space="preserve">سوف يحتاج المتعلمون إلى مطبخ محترف ومعدات وكذلك إلى مجموعة متنوعة من عناصر إعداد الطعام المختلفة لإتمام الجزء العملي من هذه الوحدة. </w:t>
      </w:r>
    </w:p>
    <w:p w14:paraId="2E95F2DB" w14:textId="77777777" w:rsidR="00581274" w:rsidRPr="00732FF2" w:rsidRDefault="00581274" w:rsidP="00184267">
      <w:pPr>
        <w:pBdr>
          <w:top w:val="nil"/>
          <w:left w:val="nil"/>
          <w:bottom w:val="nil"/>
          <w:right w:val="nil"/>
          <w:between w:val="nil"/>
        </w:pBdr>
        <w:bidi/>
        <w:spacing w:before="80" w:after="60" w:line="264" w:lineRule="auto"/>
        <w:ind w:left="1" w:right="140" w:hanging="3"/>
        <w:rPr>
          <w:rFonts w:ascii="Sakkal Majalla" w:hAnsi="Sakkal Majalla" w:cs="Sakkal Majalla"/>
          <w:color w:val="000000"/>
          <w:sz w:val="28"/>
          <w:szCs w:val="28"/>
        </w:rPr>
      </w:pPr>
      <w:r w:rsidRPr="00732FF2">
        <w:rPr>
          <w:rFonts w:ascii="Sakkal Majalla" w:eastAsia="Open Sans" w:hAnsi="Sakkal Majalla" w:cs="Sakkal Majalla"/>
          <w:color w:val="000000"/>
          <w:sz w:val="28"/>
          <w:szCs w:val="28"/>
          <w:rtl/>
          <w:lang w:eastAsia="ar" w:bidi="ar-MA"/>
        </w:rPr>
        <w:t xml:space="preserve">سوف يستفيد المتعلمون من إشراك شركة ضيافة محلية بحيث يكتسبون رؤية حول كيفية عملها. بإمكانك إشراك أصحاب العمل المحليين من خلال: </w:t>
      </w:r>
    </w:p>
    <w:p w14:paraId="49927793" w14:textId="2E037E7F" w:rsidR="00581274" w:rsidRPr="009251CE" w:rsidRDefault="00581274" w:rsidP="00184267">
      <w:pPr>
        <w:pStyle w:val="ListParagraph"/>
        <w:numPr>
          <w:ilvl w:val="0"/>
          <w:numId w:val="34"/>
        </w:numPr>
        <w:pBdr>
          <w:top w:val="nil"/>
          <w:left w:val="nil"/>
          <w:bottom w:val="nil"/>
          <w:right w:val="nil"/>
          <w:between w:val="nil"/>
        </w:pBdr>
        <w:bidi/>
        <w:spacing w:before="80" w:after="60" w:line="264" w:lineRule="auto"/>
        <w:ind w:leftChars="0" w:left="426" w:right="140" w:firstLineChars="0" w:hanging="426"/>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 xml:space="preserve">دعوتهم بصفتهم متحدثين ضيوف </w:t>
      </w:r>
    </w:p>
    <w:p w14:paraId="13022F34" w14:textId="2CE28EDF" w:rsidR="00581274" w:rsidRPr="009251CE" w:rsidRDefault="00581274" w:rsidP="00184267">
      <w:pPr>
        <w:pStyle w:val="ListParagraph"/>
        <w:numPr>
          <w:ilvl w:val="0"/>
          <w:numId w:val="34"/>
        </w:numPr>
        <w:pBdr>
          <w:top w:val="nil"/>
          <w:left w:val="nil"/>
          <w:bottom w:val="nil"/>
          <w:right w:val="nil"/>
          <w:between w:val="nil"/>
        </w:pBdr>
        <w:bidi/>
        <w:spacing w:before="80" w:after="60" w:line="264" w:lineRule="auto"/>
        <w:ind w:leftChars="0" w:left="426" w:right="140" w:firstLineChars="0" w:hanging="426"/>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 xml:space="preserve">أن يُطلب منهم أن يكونوا ضمن الجمهور لمشاهدة العروض التقديمية للمتعلمين </w:t>
      </w:r>
    </w:p>
    <w:p w14:paraId="7318FBEF" w14:textId="77777777" w:rsidR="0021780B" w:rsidRPr="009251CE" w:rsidRDefault="00581274" w:rsidP="00184267">
      <w:pPr>
        <w:pStyle w:val="ListParagraph"/>
        <w:numPr>
          <w:ilvl w:val="0"/>
          <w:numId w:val="34"/>
        </w:numPr>
        <w:pBdr>
          <w:top w:val="nil"/>
          <w:left w:val="nil"/>
          <w:bottom w:val="nil"/>
          <w:right w:val="nil"/>
          <w:between w:val="nil"/>
        </w:pBdr>
        <w:bidi/>
        <w:spacing w:before="80" w:after="60" w:line="264" w:lineRule="auto"/>
        <w:ind w:leftChars="0" w:left="426" w:right="140" w:firstLineChars="0" w:hanging="426"/>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 xml:space="preserve">أن يُطلب منهم أن يسهموا في مواد دراسات الحالات </w:t>
      </w:r>
    </w:p>
    <w:p w14:paraId="217BCC47" w14:textId="36B5AF75" w:rsidR="000608F7" w:rsidRPr="009251CE" w:rsidRDefault="00581274" w:rsidP="00184267">
      <w:pPr>
        <w:pStyle w:val="ListParagraph"/>
        <w:numPr>
          <w:ilvl w:val="0"/>
          <w:numId w:val="34"/>
        </w:numPr>
        <w:pBdr>
          <w:top w:val="nil"/>
          <w:left w:val="nil"/>
          <w:bottom w:val="nil"/>
          <w:right w:val="nil"/>
          <w:between w:val="nil"/>
        </w:pBdr>
        <w:bidi/>
        <w:spacing w:before="80" w:after="60" w:line="264" w:lineRule="auto"/>
        <w:ind w:leftChars="0" w:left="426" w:right="140" w:firstLineChars="0" w:hanging="426"/>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أن يُطلب منهم أن يرشدوا المتعلمين.</w:t>
      </w:r>
    </w:p>
    <w:p w14:paraId="05B5A494" w14:textId="199452E7" w:rsidR="006E361F" w:rsidRPr="00732FF2" w:rsidRDefault="006E361F" w:rsidP="00AD13B6">
      <w:pPr>
        <w:pageBreakBefore/>
        <w:pBdr>
          <w:top w:val="nil"/>
          <w:left w:val="nil"/>
          <w:bottom w:val="nil"/>
          <w:right w:val="nil"/>
          <w:between w:val="nil"/>
        </w:pBdr>
        <w:bidi/>
        <w:spacing w:before="240" w:after="60" w:line="264" w:lineRule="auto"/>
        <w:ind w:left="1" w:right="142" w:hanging="3"/>
        <w:rPr>
          <w:rFonts w:ascii="Sakkal Majalla" w:hAnsi="Sakkal Majalla" w:cs="Sakkal Majalla"/>
          <w:b/>
          <w:color w:val="000000"/>
          <w:sz w:val="28"/>
          <w:szCs w:val="28"/>
        </w:rPr>
      </w:pPr>
      <w:r w:rsidRPr="00732FF2">
        <w:rPr>
          <w:rFonts w:ascii="Sakkal Majalla" w:eastAsia="Open Sans" w:hAnsi="Sakkal Majalla" w:cs="Sakkal Majalla"/>
          <w:b/>
          <w:bCs/>
          <w:color w:val="000000"/>
          <w:sz w:val="28"/>
          <w:szCs w:val="28"/>
          <w:rtl/>
          <w:lang w:eastAsia="ar" w:bidi="ar-MA"/>
        </w:rPr>
        <w:lastRenderedPageBreak/>
        <w:t>تحقيق أهداف التعلم</w:t>
      </w:r>
    </w:p>
    <w:p w14:paraId="23A91AC0" w14:textId="77777777" w:rsidR="00C53194" w:rsidRPr="00732FF2" w:rsidRDefault="009C2EF8" w:rsidP="00184267">
      <w:pPr>
        <w:pBdr>
          <w:top w:val="nil"/>
          <w:left w:val="nil"/>
          <w:bottom w:val="nil"/>
          <w:right w:val="nil"/>
          <w:between w:val="nil"/>
        </w:pBdr>
        <w:bidi/>
        <w:spacing w:before="80" w:after="60" w:line="264" w:lineRule="auto"/>
        <w:ind w:left="1" w:right="140" w:hanging="3"/>
        <w:rPr>
          <w:rFonts w:ascii="Sakkal Majalla" w:hAnsi="Sakkal Majalla" w:cs="Sakkal Majalla"/>
          <w:b/>
          <w:bCs/>
          <w:color w:val="000000"/>
          <w:sz w:val="28"/>
          <w:szCs w:val="28"/>
        </w:rPr>
      </w:pPr>
      <w:r w:rsidRPr="00732FF2">
        <w:rPr>
          <w:rFonts w:ascii="Sakkal Majalla" w:eastAsia="Open Sans" w:hAnsi="Sakkal Majalla" w:cs="Sakkal Majalla"/>
          <w:b/>
          <w:bCs/>
          <w:color w:val="000000"/>
          <w:sz w:val="28"/>
          <w:szCs w:val="28"/>
          <w:rtl/>
          <w:lang w:eastAsia="ar" w:bidi="ar-MA"/>
        </w:rPr>
        <w:t>هدف التعلّم أ:</w:t>
      </w:r>
    </w:p>
    <w:p w14:paraId="5BC1829D" w14:textId="27BD457A" w:rsidR="00C53194" w:rsidRPr="00AD13B6" w:rsidRDefault="00C53194" w:rsidP="00184267">
      <w:pPr>
        <w:suppressAutoHyphens w:val="0"/>
        <w:bidi/>
        <w:spacing w:before="240" w:line="264" w:lineRule="auto"/>
        <w:ind w:leftChars="0" w:left="0" w:firstLineChars="0" w:firstLine="0"/>
        <w:textDirection w:val="lrTb"/>
        <w:textAlignment w:val="auto"/>
        <w:outlineLvl w:val="9"/>
        <w:rPr>
          <w:rFonts w:ascii="Sakkal Majalla" w:eastAsia="Batang" w:hAnsi="Sakkal Majalla" w:cs="Sakkal Majalla"/>
          <w:bCs/>
          <w:sz w:val="28"/>
          <w:szCs w:val="28"/>
        </w:rPr>
      </w:pPr>
      <w:r w:rsidRPr="00AD13B6">
        <w:rPr>
          <w:rFonts w:ascii="Sakkal Majalla" w:eastAsia="Batang" w:hAnsi="Sakkal Majalla" w:cs="Sakkal Majalla"/>
          <w:sz w:val="28"/>
          <w:szCs w:val="28"/>
          <w:rtl/>
          <w:lang w:eastAsia="ar" w:bidi="ar-MA"/>
        </w:rPr>
        <w:t xml:space="preserve">يعد هذا الهدف من أهداف التعلم أساس الوحدة، فهو يسمح للمتعلمين باستكشاف العوامل المؤثرة على الطعام من حول العالم لاكتشاف مجموعة ضخمة من أساليب وأنواع إعداد الأطعمة المتاحة. قد يكون المتعلمون على علم ببعض المطابخ العالمية الأكثر شهرة، وسوف تسمح هذه الوحدة لهم بتوسيع معرفتهم واستكشاف الأطعمة والأطباق من دول أقل شهرة. </w:t>
      </w:r>
    </w:p>
    <w:p w14:paraId="79B4D8C1" w14:textId="72BC1A4F" w:rsidR="00C53194" w:rsidRPr="00AD13B6" w:rsidRDefault="00C53194" w:rsidP="00184267">
      <w:pPr>
        <w:pBdr>
          <w:top w:val="nil"/>
          <w:left w:val="nil"/>
          <w:bottom w:val="nil"/>
          <w:right w:val="nil"/>
          <w:between w:val="nil"/>
        </w:pBdr>
        <w:bidi/>
        <w:spacing w:before="240" w:line="264" w:lineRule="auto"/>
        <w:ind w:leftChars="0" w:left="0" w:firstLineChars="0" w:firstLine="0"/>
        <w:outlineLvl w:val="9"/>
        <w:rPr>
          <w:rFonts w:ascii="Sakkal Majalla" w:hAnsi="Sakkal Majalla" w:cs="Sakkal Majalla"/>
          <w:color w:val="000000"/>
          <w:sz w:val="28"/>
          <w:szCs w:val="28"/>
        </w:rPr>
      </w:pPr>
      <w:r w:rsidRPr="00AD13B6">
        <w:rPr>
          <w:rFonts w:ascii="Sakkal Majalla" w:eastAsia="Batang" w:hAnsi="Sakkal Majalla" w:cs="Sakkal Majalla"/>
          <w:sz w:val="28"/>
          <w:szCs w:val="28"/>
          <w:rtl/>
          <w:lang w:eastAsia="ar" w:bidi="ar-MA"/>
        </w:rPr>
        <w:t xml:space="preserve">للتعريف </w:t>
      </w:r>
      <w:r w:rsidRPr="00AD13B6">
        <w:rPr>
          <w:rFonts w:ascii="Sakkal Majalla" w:eastAsia="Batang" w:hAnsi="Sakkal Majalla" w:cs="Sakkal Majalla"/>
          <w:b/>
          <w:bCs/>
          <w:sz w:val="28"/>
          <w:szCs w:val="28"/>
          <w:rtl/>
          <w:lang w:eastAsia="ar" w:bidi="ar-MA"/>
        </w:rPr>
        <w:t xml:space="preserve">بهدف التعلم أ، </w:t>
      </w:r>
      <w:r w:rsidRPr="00AD13B6">
        <w:rPr>
          <w:rFonts w:ascii="Sakkal Majalla" w:eastAsia="Batang" w:hAnsi="Sakkal Majalla" w:cs="Sakkal Majalla"/>
          <w:sz w:val="28"/>
          <w:szCs w:val="28"/>
          <w:rtl/>
          <w:lang w:eastAsia="ar" w:bidi="ar-MA"/>
        </w:rPr>
        <w:t>يمكنك إجراء مناقشة صفية من خلال سؤال المتعلمين حول أنواع وأساليب الأطعمة العالمية التي جربوها. أعط المتعلمين خريطة للعالم، وعليهم أن يُعددوا</w:t>
      </w:r>
    </w:p>
    <w:p w14:paraId="6A169054" w14:textId="361A5C39" w:rsidR="00C53194" w:rsidRPr="00AD13B6" w:rsidRDefault="00C53194" w:rsidP="00184267">
      <w:pPr>
        <w:suppressAutoHyphens w:val="0"/>
        <w:bidi/>
        <w:spacing w:line="264" w:lineRule="auto"/>
        <w:ind w:leftChars="0" w:left="0" w:firstLineChars="0" w:firstLine="0"/>
        <w:textDirection w:val="lrTb"/>
        <w:textAlignment w:val="auto"/>
        <w:outlineLvl w:val="9"/>
        <w:rPr>
          <w:rFonts w:ascii="Sakkal Majalla" w:eastAsia="Batang" w:hAnsi="Sakkal Majalla" w:cs="Sakkal Majalla"/>
          <w:bCs/>
          <w:sz w:val="28"/>
          <w:szCs w:val="28"/>
        </w:rPr>
      </w:pPr>
      <w:r w:rsidRPr="00AD13B6">
        <w:rPr>
          <w:rFonts w:ascii="Sakkal Majalla" w:eastAsia="Open Sans" w:hAnsi="Sakkal Majalla" w:cs="Sakkal Majalla"/>
          <w:sz w:val="28"/>
          <w:szCs w:val="28"/>
          <w:rtl/>
          <w:lang w:eastAsia="ar" w:bidi="ar-MA"/>
        </w:rPr>
        <w:t>أكبر قدر ممكن من الأساليب المختلفة للأطعمة حول العالم. استخدم عرضًا تقديميًا للمعلم، يشمل خرائط، لتعريف المتعلمين بالمطابخ العالمية. اسأل المتعلمين عما إن كان بإمكانهم تحديد الدول التي ذكروها على الخريطة أو الخرائط.</w:t>
      </w:r>
    </w:p>
    <w:p w14:paraId="5EF4432A" w14:textId="69467956" w:rsidR="00C53194" w:rsidRPr="00AD13B6" w:rsidRDefault="00C53194" w:rsidP="00184267">
      <w:pPr>
        <w:pBdr>
          <w:top w:val="nil"/>
          <w:left w:val="nil"/>
          <w:bottom w:val="nil"/>
          <w:right w:val="nil"/>
          <w:between w:val="nil"/>
        </w:pBdr>
        <w:bidi/>
        <w:spacing w:before="80" w:after="60" w:line="264" w:lineRule="auto"/>
        <w:ind w:left="1" w:right="140" w:hanging="3"/>
        <w:rPr>
          <w:rFonts w:ascii="Sakkal Majalla" w:hAnsi="Sakkal Majalla" w:cs="Sakkal Majalla"/>
          <w:sz w:val="28"/>
          <w:szCs w:val="28"/>
        </w:rPr>
      </w:pPr>
      <w:r w:rsidRPr="00AD13B6">
        <w:rPr>
          <w:rFonts w:ascii="Sakkal Majalla" w:eastAsia="Open Sans" w:hAnsi="Sakkal Majalla" w:cs="Sakkal Majalla"/>
          <w:sz w:val="28"/>
          <w:szCs w:val="28"/>
          <w:rtl/>
          <w:lang w:eastAsia="ar" w:bidi="ar-MA"/>
        </w:rPr>
        <w:t xml:space="preserve">ينبغي أن يشرح العرض التقديمي الخاص بالمعلم كيف يؤثر المناخ والبيئة والدين والثقافة والتكنولوجيا والاستدامة على أنواع وأساليب الطعام من جميع أنحاء العالم. وينبغي أن يفكر المتعلمون كيف أن هذه العوامل تؤثر على الأطعمة المستهلكة حول العالم. </w:t>
      </w:r>
    </w:p>
    <w:p w14:paraId="4080BE0A" w14:textId="0A984CD5" w:rsidR="0032461B" w:rsidRPr="00AD13B6" w:rsidRDefault="0032461B" w:rsidP="00184267">
      <w:pPr>
        <w:pBdr>
          <w:top w:val="nil"/>
          <w:left w:val="nil"/>
          <w:bottom w:val="nil"/>
          <w:right w:val="nil"/>
          <w:between w:val="nil"/>
        </w:pBdr>
        <w:bidi/>
        <w:spacing w:before="80" w:after="60" w:line="264" w:lineRule="auto"/>
        <w:ind w:left="1" w:right="140" w:hanging="3"/>
        <w:rPr>
          <w:rFonts w:ascii="Sakkal Majalla" w:hAnsi="Sakkal Majalla" w:cs="Sakkal Majalla"/>
          <w:sz w:val="28"/>
          <w:szCs w:val="28"/>
        </w:rPr>
      </w:pPr>
      <w:r w:rsidRPr="00AD13B6">
        <w:rPr>
          <w:rFonts w:ascii="Sakkal Majalla" w:eastAsia="Open Sans" w:hAnsi="Sakkal Majalla" w:cs="Sakkal Majalla"/>
          <w:sz w:val="28"/>
          <w:szCs w:val="28"/>
          <w:rtl/>
          <w:lang w:eastAsia="ar" w:bidi="ar-MA"/>
        </w:rPr>
        <w:t>ثم عليهم أن يستكشفوا مجموعة من الأطعمة من جميع أنحاء العالم. ينبغي على المتعلمين استكشاف مطابخ الدول من القائمة الواردة في المواصفات. ويجب على المعلم أن يتأكد من أن جميع الدول التي في المواصفات قد تم استكشافها، ويمكن العمل في أزواج أو مجموعات صغيرة. يجب عليهم استكشاف أساليب وأنواع الأطعمة المتوفرة تقليديًا في كل بلد والأسباب التاريخية لنشأة هذه الأطعمة.</w:t>
      </w:r>
    </w:p>
    <w:p w14:paraId="7B96ED45" w14:textId="7A479348" w:rsidR="0032461B" w:rsidRPr="00AD13B6" w:rsidRDefault="0032461B" w:rsidP="00184267">
      <w:pPr>
        <w:pStyle w:val="NormalWeb"/>
        <w:pBdr>
          <w:top w:val="nil"/>
          <w:left w:val="nil"/>
          <w:bottom w:val="nil"/>
          <w:right w:val="nil"/>
          <w:between w:val="nil"/>
        </w:pBdr>
        <w:suppressAutoHyphens w:val="0"/>
        <w:bidi/>
        <w:spacing w:before="240" w:beforeAutospacing="0" w:after="0" w:afterAutospacing="0" w:line="264" w:lineRule="auto"/>
        <w:ind w:leftChars="0" w:left="0" w:firstLineChars="0" w:firstLine="0"/>
        <w:textDirection w:val="lrTb"/>
        <w:textAlignment w:val="auto"/>
        <w:outlineLvl w:val="9"/>
        <w:rPr>
          <w:rFonts w:ascii="Sakkal Majalla" w:hAnsi="Sakkal Majalla" w:cs="Sakkal Majalla"/>
          <w:sz w:val="28"/>
          <w:szCs w:val="28"/>
          <w:lang w:eastAsia="en-US"/>
        </w:rPr>
      </w:pPr>
      <w:r w:rsidRPr="00AD13B6">
        <w:rPr>
          <w:rFonts w:ascii="Sakkal Majalla" w:eastAsia="Open Sans" w:hAnsi="Sakkal Majalla" w:cs="Sakkal Majalla"/>
          <w:sz w:val="28"/>
          <w:szCs w:val="28"/>
          <w:rtl/>
          <w:lang w:eastAsia="ar" w:bidi="ar-MA"/>
        </w:rPr>
        <w:t xml:space="preserve">كما يجب أن يغطوا مجموعة من قوائم الطعام التي تم مناقشتها مسبقًا للدول التي يبحثون عنها. يمكن للمتعلمين تقديم ملفات تعريفية بمأكولات بلدهم إلى الصف، ويمكن للصف مناقشة النتائج. </w:t>
      </w:r>
    </w:p>
    <w:p w14:paraId="25FC13DD" w14:textId="6BEC2C25" w:rsidR="001C6B68" w:rsidRPr="00732FF2" w:rsidRDefault="006A78F3" w:rsidP="00184267">
      <w:pPr>
        <w:pBdr>
          <w:top w:val="nil"/>
          <w:left w:val="nil"/>
          <w:bottom w:val="nil"/>
          <w:right w:val="nil"/>
          <w:between w:val="nil"/>
        </w:pBdr>
        <w:bidi/>
        <w:spacing w:before="240" w:after="60" w:line="264" w:lineRule="auto"/>
        <w:ind w:left="1" w:right="140" w:hanging="3"/>
        <w:rPr>
          <w:rFonts w:ascii="Sakkal Majalla" w:eastAsia="Batang" w:hAnsi="Sakkal Majalla" w:cs="Sakkal Majalla"/>
          <w:bCs/>
          <w:sz w:val="24"/>
          <w:szCs w:val="24"/>
        </w:rPr>
      </w:pPr>
      <w:r w:rsidRPr="00732FF2">
        <w:rPr>
          <w:rFonts w:ascii="Sakkal Majalla" w:eastAsia="Open Sans" w:hAnsi="Sakkal Majalla" w:cs="Sakkal Majalla"/>
          <w:b/>
          <w:bCs/>
          <w:color w:val="000000"/>
          <w:sz w:val="28"/>
          <w:szCs w:val="28"/>
          <w:rtl/>
          <w:lang w:eastAsia="ar" w:bidi="ar-MA"/>
        </w:rPr>
        <w:t>هدف التعليم ب</w:t>
      </w:r>
      <w:r w:rsidR="001C6B68" w:rsidRPr="00AD13B6">
        <w:rPr>
          <w:rFonts w:ascii="Sakkal Majalla" w:eastAsia="Batang" w:hAnsi="Sakkal Majalla" w:cs="Sakkal Majalla"/>
          <w:sz w:val="28"/>
          <w:szCs w:val="28"/>
          <w:rtl/>
          <w:lang w:eastAsia="ar" w:bidi="ar-MA"/>
        </w:rPr>
        <w:t xml:space="preserve"> هدف عملي بالأساس. يتم تعريف المتعلمين بالمعدات والسلع والتحضير وطرق الطهي والمهارات المهنية من خلال جلسات عملية لتحضير الطعام والطهي. سوف يطورون مجموعة من المهارات والسلوكيات المهنية التي ستمكنهم من تحضير أطباقهم المقترحة وطهيها وإضافة اللمسات الأخيرة عليها وفق معايير الصناعة. </w:t>
      </w:r>
    </w:p>
    <w:p w14:paraId="4FE7E5A5" w14:textId="13641B1C" w:rsidR="001C6B68" w:rsidRPr="00732FF2" w:rsidRDefault="001C6B68" w:rsidP="00184267">
      <w:pPr>
        <w:pBdr>
          <w:top w:val="nil"/>
          <w:left w:val="nil"/>
          <w:bottom w:val="nil"/>
          <w:right w:val="nil"/>
          <w:between w:val="nil"/>
        </w:pBdr>
        <w:bidi/>
        <w:spacing w:line="264" w:lineRule="auto"/>
        <w:ind w:leftChars="0" w:left="0" w:firstLineChars="0" w:firstLine="0"/>
        <w:outlineLvl w:val="9"/>
        <w:rPr>
          <w:rFonts w:ascii="Sakkal Majalla" w:hAnsi="Sakkal Majalla" w:cs="Sakkal Majalla"/>
          <w:color w:val="000000"/>
          <w:sz w:val="24"/>
          <w:szCs w:val="24"/>
        </w:rPr>
      </w:pPr>
      <w:r w:rsidRPr="00732FF2">
        <w:rPr>
          <w:rFonts w:ascii="Sakkal Majalla" w:eastAsia="Open Sans" w:hAnsi="Sakkal Majalla" w:cs="Sakkal Majalla"/>
          <w:color w:val="000000"/>
          <w:sz w:val="28"/>
          <w:szCs w:val="28"/>
          <w:rtl/>
          <w:lang w:eastAsia="ar" w:bidi="ar-MA"/>
        </w:rPr>
        <w:t xml:space="preserve">للتعريف </w:t>
      </w:r>
      <w:r w:rsidRPr="00732FF2">
        <w:rPr>
          <w:rFonts w:ascii="Sakkal Majalla" w:eastAsia="Open Sans" w:hAnsi="Sakkal Majalla" w:cs="Sakkal Majalla"/>
          <w:b/>
          <w:bCs/>
          <w:color w:val="000000"/>
          <w:sz w:val="28"/>
          <w:szCs w:val="28"/>
          <w:rtl/>
          <w:lang w:eastAsia="ar" w:bidi="ar-MA"/>
        </w:rPr>
        <w:t xml:space="preserve">بهدف التعلم ب، </w:t>
      </w:r>
      <w:r w:rsidRPr="00732FF2">
        <w:rPr>
          <w:rFonts w:ascii="Sakkal Majalla" w:eastAsia="Open Sans" w:hAnsi="Sakkal Majalla" w:cs="Sakkal Majalla"/>
          <w:color w:val="000000"/>
          <w:sz w:val="28"/>
          <w:szCs w:val="28"/>
          <w:rtl/>
          <w:lang w:eastAsia="ar" w:bidi="ar-MA"/>
        </w:rPr>
        <w:t xml:space="preserve">اطلب من المتعلمين البحث عن المعدات المستخدمة في تحضير وطهي أطباق مختلفة من حول العالم. ناقش استخدام كل منها. يمكنك تصميم ورقة عمل لضمان فهم المتعلمين. استخدم العروض التوضيحية والتحضير العملي وأنشطة الطهي لتعليم المتعلمين استخدام مجموعة من المعدات، كما هو مقترح في المواصفات. </w:t>
      </w:r>
    </w:p>
    <w:p w14:paraId="6361F004" w14:textId="0FC83337" w:rsidR="001C6B68" w:rsidRPr="00732FF2" w:rsidRDefault="001C6B68" w:rsidP="00184267">
      <w:pPr>
        <w:bidi/>
        <w:spacing w:before="240" w:line="264" w:lineRule="auto"/>
        <w:ind w:leftChars="0" w:left="0" w:firstLineChars="0" w:firstLine="0"/>
        <w:textDirection w:val="lrTb"/>
        <w:outlineLvl w:val="9"/>
        <w:rPr>
          <w:rFonts w:ascii="Sakkal Majalla" w:hAnsi="Sakkal Majalla" w:cs="Sakkal Majalla"/>
          <w:color w:val="000000"/>
          <w:sz w:val="28"/>
          <w:szCs w:val="28"/>
        </w:rPr>
      </w:pPr>
      <w:r w:rsidRPr="00732FF2">
        <w:rPr>
          <w:rFonts w:ascii="Sakkal Majalla" w:eastAsia="Open Sans" w:hAnsi="Sakkal Majalla" w:cs="Sakkal Majalla"/>
          <w:color w:val="000000"/>
          <w:sz w:val="28"/>
          <w:szCs w:val="28"/>
          <w:rtl/>
          <w:lang w:eastAsia="ar" w:bidi="ar-MA"/>
        </w:rPr>
        <w:t xml:space="preserve">سيعرف العرض التقديمي المتعلمين بالسلع الرئيسية وطرق الطهي، على سبيل المثال، الحبوب واللحوم والأسماك والمأكولات البحرية والدواجن والبيض والخضروات والفواكه المستخدمة في المأكولات العالمية. يجب استخدام العروض التوضيحية وأنشطة التحضير العملي والطهي لتعريف المتعلمين بطرق التحضير المختلفة والسماح لهم بممارسة مهاراتهم. قم بإجراء مناقشة صفية حول طرق التخزين الرئيسية (التخزين في درجة الحرارة العادية والتبريد والتجميد) </w:t>
      </w:r>
      <w:r w:rsidRPr="00732FF2">
        <w:rPr>
          <w:rFonts w:ascii="Sakkal Majalla" w:eastAsia="Open Sans" w:hAnsi="Sakkal Majalla" w:cs="Sakkal Majalla"/>
          <w:color w:val="000000"/>
          <w:sz w:val="28"/>
          <w:szCs w:val="28"/>
          <w:rtl/>
          <w:lang w:eastAsia="ar" w:bidi="ar-MA"/>
        </w:rPr>
        <w:lastRenderedPageBreak/>
        <w:t xml:space="preserve">للأطعمة ودرجات الحرارة والظروف التي يجب الحفاظ عليها للحفاظ على معايير النظافة الصحية. ناقش طرق وتقنيات إضافة اللمسات الأخيرة المختلفة المستخدمة في المأكولات العالمية واسمح للمتعلمين بممارسة مهاراتهم. </w:t>
      </w:r>
    </w:p>
    <w:p w14:paraId="4FC32643" w14:textId="12F2E683" w:rsidR="006C0650" w:rsidRPr="00732FF2" w:rsidRDefault="006C0650" w:rsidP="00AD13B6">
      <w:pPr>
        <w:pBdr>
          <w:top w:val="nil"/>
          <w:left w:val="nil"/>
          <w:bottom w:val="nil"/>
          <w:right w:val="nil"/>
          <w:between w:val="nil"/>
        </w:pBdr>
        <w:bidi/>
        <w:spacing w:before="240" w:after="60" w:line="264" w:lineRule="auto"/>
        <w:ind w:leftChars="0" w:left="0" w:firstLineChars="0" w:firstLine="0"/>
        <w:rPr>
          <w:rFonts w:ascii="Sakkal Majalla" w:eastAsia="Batang" w:hAnsi="Sakkal Majalla" w:cs="Sakkal Majalla"/>
          <w:bCs/>
          <w:sz w:val="24"/>
          <w:szCs w:val="24"/>
        </w:rPr>
      </w:pPr>
      <w:r w:rsidRPr="00AD13B6">
        <w:rPr>
          <w:rFonts w:ascii="Sakkal Majalla" w:eastAsia="Batang" w:hAnsi="Sakkal Majalla" w:cs="Sakkal Majalla"/>
          <w:sz w:val="28"/>
          <w:szCs w:val="28"/>
          <w:rtl/>
          <w:lang w:eastAsia="ar" w:bidi="ar-MA"/>
        </w:rPr>
        <w:t>يركز</w:t>
      </w:r>
      <w:r w:rsidR="006A78F3" w:rsidRPr="00732FF2">
        <w:rPr>
          <w:rFonts w:ascii="Sakkal Majalla" w:eastAsia="Open Sans" w:hAnsi="Sakkal Majalla" w:cs="Sakkal Majalla"/>
          <w:b/>
          <w:bCs/>
          <w:color w:val="000000"/>
          <w:sz w:val="28"/>
          <w:szCs w:val="28"/>
          <w:rtl/>
          <w:lang w:eastAsia="ar" w:bidi="ar-MA"/>
        </w:rPr>
        <w:t>هدف التعليم ج</w:t>
      </w:r>
      <w:r w:rsidRPr="00AD13B6">
        <w:rPr>
          <w:rFonts w:ascii="Sakkal Majalla" w:eastAsia="Batang" w:hAnsi="Sakkal Majalla" w:cs="Sakkal Majalla"/>
          <w:sz w:val="28"/>
          <w:szCs w:val="28"/>
          <w:rtl/>
          <w:lang w:eastAsia="ar" w:bidi="ar-MA"/>
        </w:rPr>
        <w:t xml:space="preserve"> على تقييم الأطباق المطهوة والمكتملة. ستعمل الدروس النظرية بالصف والجلسات العملية على تزويد المتعلمين بالمهارات المطلوبة لتصميم وجمع وترتيب التعليقات من الأقران والمشرفين والعملاء. ثم سيقيم المتعلمون</w:t>
      </w:r>
      <w:r w:rsidR="00AD13B6">
        <w:rPr>
          <w:rFonts w:ascii="Sakkal Majalla" w:eastAsia="Batang" w:hAnsi="Sakkal Majalla" w:cs="Sakkal Majalla"/>
          <w:sz w:val="28"/>
          <w:szCs w:val="28"/>
          <w:lang w:eastAsia="ar" w:bidi="ar-MA"/>
        </w:rPr>
        <w:t> </w:t>
      </w:r>
      <w:r w:rsidRPr="00AD13B6">
        <w:rPr>
          <w:rFonts w:ascii="Sakkal Majalla" w:eastAsia="Batang" w:hAnsi="Sakkal Majalla" w:cs="Sakkal Majalla"/>
          <w:sz w:val="28"/>
          <w:szCs w:val="28"/>
          <w:rtl/>
          <w:lang w:eastAsia="ar" w:bidi="ar-MA"/>
        </w:rPr>
        <w:t xml:space="preserve">بعد ذلك أطباقهم بناءً على هذه التعليقات. كما سيستفيد المتعلمون من التعليقات لتقديم توصيات حول كيفية تحسين أطباقهم. </w:t>
      </w:r>
    </w:p>
    <w:p w14:paraId="61462B55" w14:textId="77777777" w:rsidR="00DF3434" w:rsidRPr="00AD13B6" w:rsidRDefault="006C0650" w:rsidP="00184267">
      <w:pPr>
        <w:suppressAutoHyphens w:val="0"/>
        <w:bidi/>
        <w:spacing w:before="240" w:line="264" w:lineRule="auto"/>
        <w:ind w:leftChars="0" w:left="0" w:firstLineChars="0" w:hanging="2"/>
        <w:textDirection w:val="lrTb"/>
        <w:textAlignment w:val="auto"/>
        <w:outlineLvl w:val="9"/>
        <w:rPr>
          <w:rFonts w:ascii="Sakkal Majalla" w:hAnsi="Sakkal Majalla" w:cs="Sakkal Majalla"/>
          <w:color w:val="000000"/>
          <w:sz w:val="28"/>
          <w:szCs w:val="28"/>
        </w:rPr>
      </w:pPr>
      <w:r w:rsidRPr="00AD13B6">
        <w:rPr>
          <w:rFonts w:ascii="Sakkal Majalla" w:eastAsia="Batang" w:hAnsi="Sakkal Majalla" w:cs="Sakkal Majalla"/>
          <w:sz w:val="28"/>
          <w:szCs w:val="28"/>
          <w:rtl/>
          <w:lang w:eastAsia="ar" w:bidi="ar-MA"/>
        </w:rPr>
        <w:t xml:space="preserve">للتعريف </w:t>
      </w:r>
      <w:r w:rsidRPr="00AD13B6">
        <w:rPr>
          <w:rFonts w:ascii="Sakkal Majalla" w:eastAsia="Batang" w:hAnsi="Sakkal Majalla" w:cs="Sakkal Majalla"/>
          <w:b/>
          <w:bCs/>
          <w:sz w:val="28"/>
          <w:szCs w:val="28"/>
          <w:rtl/>
          <w:lang w:eastAsia="ar" w:bidi="ar-MA"/>
        </w:rPr>
        <w:t>بهدف التعليم ج،</w:t>
      </w:r>
      <w:r w:rsidRPr="00AD13B6">
        <w:rPr>
          <w:rFonts w:ascii="Sakkal Majalla" w:eastAsia="Open Sans" w:hAnsi="Sakkal Majalla" w:cs="Sakkal Majalla"/>
          <w:color w:val="000000"/>
          <w:sz w:val="28"/>
          <w:szCs w:val="28"/>
          <w:rtl/>
          <w:lang w:eastAsia="ar" w:bidi="ar-MA"/>
        </w:rPr>
        <w:t xml:space="preserve"> يجب أن يحدد العرض التقديمي معايير التقييم التي يجب على المتعلمين استخدامها لتقييم أطباقهم المكتملة، بما في ذلك التخطيط والتوقيت وأساليب العمل. قم بإجراء مناقشة صفية حول كيفية تقييم العملاء للشكل والذوق واللون والملمس والتقديم، وكيف يجب أن تشكل أساسًا لجميع مراجعات العملاء والأقران. وبعد ذلك، ناقش المزيد من الطرق المختلفة التي يمكن للمتعلمين من خلالها جمع التعليقات، بما في ذلك بطاقات التعليقات والمراجعات وملاحظات المشرف/المدير المباشر/الزملاء وأوراق تقييم الأطباق وملاحظات العملاء. </w:t>
      </w:r>
    </w:p>
    <w:p w14:paraId="6BD8F161" w14:textId="2822FCBA" w:rsidR="006C0650" w:rsidRPr="00732FF2" w:rsidRDefault="006C0650" w:rsidP="00184267">
      <w:pPr>
        <w:suppressAutoHyphens w:val="0"/>
        <w:bidi/>
        <w:spacing w:before="240" w:line="264" w:lineRule="auto"/>
        <w:ind w:leftChars="0" w:left="0" w:firstLineChars="0" w:hanging="2"/>
        <w:textDirection w:val="lrTb"/>
        <w:textAlignment w:val="auto"/>
        <w:outlineLvl w:val="9"/>
        <w:rPr>
          <w:rFonts w:ascii="Sakkal Majalla" w:hAnsi="Sakkal Majalla" w:cs="Sakkal Majalla"/>
          <w:sz w:val="28"/>
          <w:szCs w:val="28"/>
        </w:rPr>
      </w:pPr>
      <w:r w:rsidRPr="00732FF2">
        <w:rPr>
          <w:rFonts w:ascii="Sakkal Majalla" w:eastAsia="Open Sans" w:hAnsi="Sakkal Majalla" w:cs="Sakkal Majalla"/>
          <w:color w:val="000000"/>
          <w:sz w:val="28"/>
          <w:szCs w:val="28"/>
          <w:rtl/>
          <w:lang w:eastAsia="ar" w:bidi="ar-MA"/>
        </w:rPr>
        <w:t>يمكن أن يوضح العرض التقديمي ما يجب أن تحتويه بطاقات التعليقات / الملاحظات وكيف يمكن للمتعلمين تجميع البيانات وتقييمها. يجب توفير أنواع مختلفة من بطاقات التعليقات/الملاحظات. يمكنهم تصميم أمثلة لبطاقة تعليقات وورقة تقييم الأطباق لاستخدامها في تقييم أطباقهم وتقديم تصميماتهم إلى الصف للمناقشة. يجب على المتعلمين تذوق الأطباق التي يطهونها خلال جلسات التدريب العملية واستخدام بطاقات التعليقات وأوراق تقييم الأطباق لتسجيل ملاحظاتهم. ويمكن للمتعلمين بعد ذلك استخدام هذه الملاحظات للتدرب على كتابة تقريرهم التقييمي. كنشاط إرشادي، يمكن للمتعلمين تقديم توصيات لتحسين أطباقهم.</w:t>
      </w:r>
    </w:p>
    <w:p w14:paraId="3A847CA1" w14:textId="0C5EF36E" w:rsidR="00965FEA" w:rsidRPr="00732FF2" w:rsidRDefault="00965FEA" w:rsidP="00184267">
      <w:pPr>
        <w:suppressAutoHyphens w:val="0"/>
        <w:bidi/>
        <w:spacing w:line="264" w:lineRule="auto"/>
        <w:ind w:leftChars="0" w:left="0" w:firstLineChars="0" w:firstLine="0"/>
        <w:textDirection w:val="lrTb"/>
        <w:textAlignment w:val="auto"/>
        <w:outlineLvl w:val="9"/>
        <w:rPr>
          <w:rFonts w:ascii="Sakkal Majalla" w:hAnsi="Sakkal Majalla" w:cs="Sakkal Majalla"/>
          <w:b/>
          <w:color w:val="000000"/>
          <w:sz w:val="28"/>
          <w:szCs w:val="28"/>
        </w:rPr>
      </w:pPr>
      <w:r w:rsidRPr="00732FF2">
        <w:rPr>
          <w:rFonts w:ascii="Sakkal Majalla" w:eastAsia="Open Sans" w:hAnsi="Sakkal Majalla" w:cs="Sakkal Majalla"/>
          <w:b/>
          <w:bCs/>
          <w:color w:val="000000"/>
          <w:sz w:val="28"/>
          <w:szCs w:val="28"/>
          <w:rtl/>
          <w:lang w:eastAsia="ar" w:bidi="ar-MA"/>
        </w:rPr>
        <w:br w:type="page"/>
      </w:r>
    </w:p>
    <w:p w14:paraId="046CB223" w14:textId="5DCB3FCC" w:rsidR="004E1D73" w:rsidRPr="00732FF2" w:rsidRDefault="009C2EF8" w:rsidP="00184267">
      <w:pPr>
        <w:pBdr>
          <w:top w:val="nil"/>
          <w:left w:val="nil"/>
          <w:bottom w:val="nil"/>
          <w:right w:val="nil"/>
          <w:between w:val="nil"/>
        </w:pBdr>
        <w:bidi/>
        <w:spacing w:before="80" w:after="60" w:line="264" w:lineRule="auto"/>
        <w:ind w:left="1" w:right="851" w:hanging="3"/>
        <w:rPr>
          <w:rFonts w:ascii="Sakkal Majalla" w:hAnsi="Sakkal Majalla" w:cs="Sakkal Majalla"/>
          <w:b/>
          <w:color w:val="000000"/>
          <w:sz w:val="28"/>
          <w:szCs w:val="28"/>
        </w:rPr>
      </w:pPr>
      <w:r w:rsidRPr="00732FF2">
        <w:rPr>
          <w:rFonts w:ascii="Sakkal Majalla" w:eastAsia="Open Sans" w:hAnsi="Sakkal Majalla" w:cs="Sakkal Majalla"/>
          <w:b/>
          <w:bCs/>
          <w:color w:val="000000"/>
          <w:sz w:val="28"/>
          <w:szCs w:val="28"/>
          <w:rtl/>
          <w:lang w:eastAsia="ar" w:bidi="ar-MA"/>
        </w:rPr>
        <w:lastRenderedPageBreak/>
        <w:t xml:space="preserve">نموذج التقييم </w:t>
      </w:r>
    </w:p>
    <w:tbl>
      <w:tblPr>
        <w:tblStyle w:val="a1"/>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732FF2" w14:paraId="689CA818" w14:textId="77777777" w:rsidTr="004760F6">
        <w:tc>
          <w:tcPr>
            <w:tcW w:w="3050" w:type="dxa"/>
            <w:shd w:val="clear" w:color="auto" w:fill="DAEEF3" w:themeFill="accent5" w:themeFillTint="33"/>
          </w:tcPr>
          <w:p w14:paraId="58FAAACD" w14:textId="77777777" w:rsidR="004E1D73" w:rsidRPr="002408AC" w:rsidRDefault="009C2EF8" w:rsidP="00184267">
            <w:pPr>
              <w:pStyle w:val="TableParagraph"/>
              <w:widowControl w:val="0"/>
              <w:pBdr>
                <w:top w:val="nil"/>
                <w:left w:val="nil"/>
                <w:bottom w:val="nil"/>
                <w:right w:val="nil"/>
                <w:between w:val="nil"/>
              </w:pBdr>
              <w:autoSpaceDE w:val="0"/>
              <w:autoSpaceDN w:val="0"/>
              <w:bidi/>
              <w:spacing w:line="264" w:lineRule="auto"/>
              <w:ind w:left="0"/>
              <w:textDirection w:val="btLr"/>
              <w:rPr>
                <w:rFonts w:ascii="Sakkal Majalla" w:eastAsia="Verdana" w:hAnsi="Sakkal Majalla" w:cs="Sakkal Majalla"/>
                <w:b/>
                <w:sz w:val="28"/>
                <w:szCs w:val="28"/>
                <w:lang w:val="en-US"/>
              </w:rPr>
            </w:pPr>
            <w:r w:rsidRPr="002408AC">
              <w:rPr>
                <w:rFonts w:ascii="Sakkal Majalla" w:eastAsia="Verdana" w:hAnsi="Sakkal Majalla" w:cs="Sakkal Majalla"/>
                <w:b/>
                <w:bCs/>
                <w:sz w:val="28"/>
                <w:szCs w:val="28"/>
                <w:rtl/>
                <w:lang w:eastAsia="ar" w:bidi="ar-MA"/>
              </w:rPr>
              <w:t>هدف التعلم</w:t>
            </w:r>
          </w:p>
        </w:tc>
        <w:tc>
          <w:tcPr>
            <w:tcW w:w="3062" w:type="dxa"/>
            <w:shd w:val="clear" w:color="auto" w:fill="DAEEF3" w:themeFill="accent5" w:themeFillTint="33"/>
          </w:tcPr>
          <w:p w14:paraId="23775C42" w14:textId="77777777" w:rsidR="004E1D73" w:rsidRPr="002408AC" w:rsidRDefault="009C2EF8" w:rsidP="00184267">
            <w:pPr>
              <w:pStyle w:val="TableParagraph"/>
              <w:widowControl w:val="0"/>
              <w:pBdr>
                <w:top w:val="nil"/>
                <w:left w:val="nil"/>
                <w:bottom w:val="nil"/>
                <w:right w:val="nil"/>
                <w:between w:val="nil"/>
              </w:pBdr>
              <w:autoSpaceDE w:val="0"/>
              <w:autoSpaceDN w:val="0"/>
              <w:bidi/>
              <w:spacing w:line="264" w:lineRule="auto"/>
              <w:ind w:left="0"/>
              <w:textDirection w:val="btLr"/>
              <w:rPr>
                <w:rFonts w:ascii="Sakkal Majalla" w:eastAsia="Verdana" w:hAnsi="Sakkal Majalla" w:cs="Sakkal Majalla"/>
                <w:b/>
                <w:sz w:val="28"/>
                <w:szCs w:val="28"/>
                <w:lang w:val="en-US"/>
              </w:rPr>
            </w:pPr>
            <w:r w:rsidRPr="002408AC">
              <w:rPr>
                <w:rFonts w:ascii="Sakkal Majalla" w:eastAsia="Verdana" w:hAnsi="Sakkal Majalla" w:cs="Sakkal Majalla"/>
                <w:b/>
                <w:bCs/>
                <w:sz w:val="28"/>
                <w:szCs w:val="28"/>
                <w:rtl/>
                <w:lang w:eastAsia="ar" w:bidi="ar-MA"/>
              </w:rPr>
              <w:t>الموضوعات الرئيسية</w:t>
            </w:r>
          </w:p>
        </w:tc>
        <w:tc>
          <w:tcPr>
            <w:tcW w:w="3067" w:type="dxa"/>
            <w:shd w:val="clear" w:color="auto" w:fill="DAEEF3" w:themeFill="accent5" w:themeFillTint="33"/>
          </w:tcPr>
          <w:p w14:paraId="42C3FFA7" w14:textId="77777777" w:rsidR="00574758" w:rsidRPr="002408AC" w:rsidRDefault="009C2EF8" w:rsidP="00184267">
            <w:pPr>
              <w:pStyle w:val="TableParagraph"/>
              <w:widowControl w:val="0"/>
              <w:pBdr>
                <w:top w:val="nil"/>
                <w:left w:val="nil"/>
                <w:bottom w:val="nil"/>
                <w:right w:val="nil"/>
                <w:between w:val="nil"/>
              </w:pBdr>
              <w:autoSpaceDE w:val="0"/>
              <w:autoSpaceDN w:val="0"/>
              <w:bidi/>
              <w:spacing w:line="264" w:lineRule="auto"/>
              <w:ind w:left="0"/>
              <w:textDirection w:val="btLr"/>
              <w:rPr>
                <w:rFonts w:ascii="Sakkal Majalla" w:eastAsia="Verdana" w:hAnsi="Sakkal Majalla" w:cs="Sakkal Majalla"/>
                <w:b/>
                <w:sz w:val="28"/>
                <w:szCs w:val="28"/>
                <w:lang w:val="en-US"/>
              </w:rPr>
            </w:pPr>
            <w:r w:rsidRPr="002408AC">
              <w:rPr>
                <w:rFonts w:ascii="Sakkal Majalla" w:eastAsia="Verdana" w:hAnsi="Sakkal Majalla" w:cs="Sakkal Majalla"/>
                <w:b/>
                <w:bCs/>
                <w:sz w:val="28"/>
                <w:szCs w:val="28"/>
                <w:rtl/>
                <w:lang w:eastAsia="ar" w:bidi="ar-MA"/>
              </w:rPr>
              <w:t xml:space="preserve">نهج التقييم </w:t>
            </w:r>
          </w:p>
          <w:p w14:paraId="351B0507" w14:textId="498D09F6" w:rsidR="004E1D73" w:rsidRPr="002408AC" w:rsidRDefault="009C2EF8" w:rsidP="00184267">
            <w:pPr>
              <w:pStyle w:val="TableParagraph"/>
              <w:widowControl w:val="0"/>
              <w:pBdr>
                <w:top w:val="nil"/>
                <w:left w:val="nil"/>
                <w:bottom w:val="nil"/>
                <w:right w:val="nil"/>
                <w:between w:val="nil"/>
              </w:pBdr>
              <w:autoSpaceDE w:val="0"/>
              <w:autoSpaceDN w:val="0"/>
              <w:bidi/>
              <w:spacing w:line="264" w:lineRule="auto"/>
              <w:ind w:left="0"/>
              <w:textDirection w:val="btLr"/>
              <w:rPr>
                <w:rFonts w:ascii="Sakkal Majalla" w:eastAsia="Verdana" w:hAnsi="Sakkal Majalla" w:cs="Sakkal Majalla"/>
                <w:b/>
                <w:sz w:val="28"/>
                <w:szCs w:val="28"/>
                <w:lang w:val="en-US"/>
              </w:rPr>
            </w:pPr>
            <w:r w:rsidRPr="002408AC">
              <w:rPr>
                <w:rFonts w:ascii="Sakkal Majalla" w:eastAsia="Verdana" w:hAnsi="Sakkal Majalla" w:cs="Sakkal Majalla"/>
                <w:b/>
                <w:bCs/>
                <w:sz w:val="28"/>
                <w:szCs w:val="28"/>
                <w:rtl/>
                <w:lang w:eastAsia="ar" w:bidi="ar-MA"/>
              </w:rPr>
              <w:t>الموصى به</w:t>
            </w:r>
          </w:p>
        </w:tc>
      </w:tr>
      <w:tr w:rsidR="006C0650" w:rsidRPr="00732FF2" w14:paraId="0184512E" w14:textId="77777777" w:rsidTr="004760F6">
        <w:tc>
          <w:tcPr>
            <w:tcW w:w="3050" w:type="dxa"/>
          </w:tcPr>
          <w:p w14:paraId="08458121" w14:textId="1A86C762" w:rsidR="006C0650" w:rsidRPr="00732FF2" w:rsidRDefault="006C0650" w:rsidP="00184267">
            <w:pPr>
              <w:pBdr>
                <w:top w:val="nil"/>
                <w:left w:val="nil"/>
                <w:bottom w:val="nil"/>
                <w:right w:val="nil"/>
                <w:between w:val="nil"/>
              </w:pBdr>
              <w:bidi/>
              <w:spacing w:before="80" w:after="60" w:line="264" w:lineRule="auto"/>
              <w:ind w:left="1" w:right="114" w:hanging="3"/>
              <w:rPr>
                <w:rFonts w:ascii="Sakkal Majalla" w:hAnsi="Sakkal Majalla" w:cs="Sakkal Majalla"/>
                <w:color w:val="000000"/>
                <w:sz w:val="24"/>
                <w:szCs w:val="24"/>
              </w:rPr>
            </w:pPr>
            <w:r w:rsidRPr="00732FF2">
              <w:rPr>
                <w:rFonts w:ascii="Sakkal Majalla" w:eastAsia="Open Sans" w:hAnsi="Sakkal Majalla" w:cs="Sakkal Majalla"/>
                <w:b/>
                <w:bCs/>
                <w:color w:val="000000"/>
                <w:sz w:val="28"/>
                <w:szCs w:val="28"/>
                <w:rtl/>
                <w:lang w:eastAsia="ar" w:bidi="ar-MA"/>
              </w:rPr>
              <w:t>أ</w:t>
            </w:r>
            <w:r w:rsidRPr="00AD13B6">
              <w:rPr>
                <w:rFonts w:ascii="Sakkal Majalla" w:eastAsia="Open Sans" w:hAnsi="Sakkal Majalla" w:cs="Sakkal Majalla"/>
                <w:sz w:val="28"/>
                <w:szCs w:val="28"/>
                <w:rtl/>
                <w:lang w:eastAsia="ar" w:bidi="ar-MA"/>
              </w:rPr>
              <w:t xml:space="preserve"> استكشاف العوامل المؤثرة على الأساليب المختلفة للأطباق المعدة والمطهوة حول العالم.</w:t>
            </w:r>
          </w:p>
        </w:tc>
        <w:tc>
          <w:tcPr>
            <w:tcW w:w="3062" w:type="dxa"/>
            <w:tcBorders>
              <w:bottom w:val="single" w:sz="4" w:space="0" w:color="auto"/>
            </w:tcBorders>
          </w:tcPr>
          <w:p w14:paraId="6D777726" w14:textId="53BC9810" w:rsidR="006C0650" w:rsidRPr="00732FF2" w:rsidRDefault="006C0650" w:rsidP="00184267">
            <w:pPr>
              <w:pBdr>
                <w:top w:val="nil"/>
                <w:left w:val="nil"/>
                <w:bottom w:val="nil"/>
                <w:right w:val="nil"/>
                <w:between w:val="nil"/>
              </w:pBdr>
              <w:bidi/>
              <w:spacing w:line="264" w:lineRule="auto"/>
              <w:ind w:left="1" w:hanging="3"/>
              <w:rPr>
                <w:rFonts w:ascii="Sakkal Majalla" w:eastAsia="Open Sans" w:hAnsi="Sakkal Majalla" w:cs="Sakkal Majalla"/>
                <w:color w:val="000000"/>
                <w:sz w:val="28"/>
                <w:szCs w:val="28"/>
                <w:highlight w:val="yellow"/>
              </w:rPr>
            </w:pPr>
            <w:r w:rsidRPr="00732FF2">
              <w:rPr>
                <w:rFonts w:ascii="Sakkal Majalla" w:eastAsia="Open Sans" w:hAnsi="Sakkal Majalla" w:cs="Sakkal Majalla"/>
                <w:b/>
                <w:bCs/>
                <w:color w:val="000000"/>
                <w:sz w:val="28"/>
                <w:szCs w:val="28"/>
                <w:rtl/>
                <w:lang w:eastAsia="ar" w:bidi="ar-MA"/>
              </w:rPr>
              <w:t>أ1</w:t>
            </w:r>
            <w:r w:rsidRPr="00AD13B6">
              <w:rPr>
                <w:rFonts w:ascii="Sakkal Majalla" w:eastAsia="Open Sans" w:hAnsi="Sakkal Majalla" w:cs="Sakkal Majalla"/>
                <w:sz w:val="28"/>
                <w:szCs w:val="28"/>
                <w:rtl/>
                <w:lang w:eastAsia="ar" w:bidi="ar-MA"/>
              </w:rPr>
              <w:t>العوامل المؤثرة على الطعام من جميع أنحاء العالم.</w:t>
            </w:r>
          </w:p>
          <w:p w14:paraId="1B22D46F" w14:textId="3F9BB6B2" w:rsidR="006C0650" w:rsidRPr="00732FF2" w:rsidRDefault="006C0650" w:rsidP="00FE7DAA">
            <w:pPr>
              <w:pBdr>
                <w:top w:val="nil"/>
                <w:left w:val="nil"/>
                <w:bottom w:val="nil"/>
                <w:right w:val="nil"/>
                <w:between w:val="nil"/>
              </w:pBdr>
              <w:bidi/>
              <w:spacing w:before="80" w:after="60" w:line="264" w:lineRule="auto"/>
              <w:ind w:left="1" w:right="81" w:hanging="3"/>
              <w:rPr>
                <w:rFonts w:ascii="Sakkal Majalla" w:hAnsi="Sakkal Majalla" w:cs="Sakkal Majalla"/>
                <w:color w:val="000000"/>
                <w:sz w:val="24"/>
                <w:szCs w:val="24"/>
                <w:highlight w:val="yellow"/>
              </w:rPr>
            </w:pPr>
            <w:r w:rsidRPr="00732FF2">
              <w:rPr>
                <w:rFonts w:ascii="Sakkal Majalla" w:eastAsia="Open Sans" w:hAnsi="Sakkal Majalla" w:cs="Sakkal Majalla"/>
                <w:b/>
                <w:bCs/>
                <w:color w:val="000000"/>
                <w:sz w:val="28"/>
                <w:szCs w:val="28"/>
                <w:rtl/>
                <w:lang w:eastAsia="ar" w:bidi="ar-MA"/>
              </w:rPr>
              <w:t>أ2</w:t>
            </w:r>
            <w:r w:rsidRPr="00AD13B6">
              <w:rPr>
                <w:rFonts w:ascii="Sakkal Majalla" w:eastAsia="Batang" w:hAnsi="Sakkal Majalla" w:cs="Sakkal Majalla"/>
                <w:sz w:val="28"/>
                <w:szCs w:val="28"/>
                <w:rtl/>
                <w:lang w:eastAsia="ar" w:bidi="ar-MA"/>
              </w:rPr>
              <w:t xml:space="preserve"> الأساليب المستخدمة في الطعام والأطباق التي يتم إعدادها وطهوها حول العالم.</w:t>
            </w:r>
          </w:p>
        </w:tc>
        <w:tc>
          <w:tcPr>
            <w:tcW w:w="3067" w:type="dxa"/>
            <w:tcBorders>
              <w:bottom w:val="single" w:sz="4" w:space="0" w:color="auto"/>
            </w:tcBorders>
          </w:tcPr>
          <w:p w14:paraId="223C61E5" w14:textId="5FB1E267" w:rsidR="006C0650" w:rsidRPr="00AD13B6" w:rsidRDefault="006C0650" w:rsidP="00184267">
            <w:pPr>
              <w:pStyle w:val="NormalWeb"/>
              <w:bidi/>
              <w:spacing w:line="264" w:lineRule="auto"/>
              <w:ind w:leftChars="0" w:left="0" w:firstLineChars="0" w:firstLine="0"/>
              <w:rPr>
                <w:rFonts w:ascii="Sakkal Majalla" w:eastAsia="Open Sans" w:hAnsi="Sakkal Majalla" w:cs="Sakkal Majalla"/>
                <w:color w:val="000000"/>
                <w:sz w:val="28"/>
                <w:szCs w:val="28"/>
              </w:rPr>
            </w:pPr>
            <w:r w:rsidRPr="00AD13B6">
              <w:rPr>
                <w:rFonts w:ascii="Sakkal Majalla" w:eastAsia="Open Sans" w:hAnsi="Sakkal Majalla" w:cs="Sakkal Majalla"/>
                <w:sz w:val="28"/>
                <w:szCs w:val="28"/>
                <w:rtl/>
                <w:lang w:eastAsia="ar" w:bidi="ar-MA"/>
              </w:rPr>
              <w:t>عرض تقديمي يقيم العوامل المؤثرة على أساليب الطعام والشراب من جميع أنحاء العالم، ويصف الأساليب المختلفة للأطعمة والأطباق التي يتم إعدادها وطهيها في ثلاثة بلدان.</w:t>
            </w:r>
          </w:p>
        </w:tc>
      </w:tr>
      <w:tr w:rsidR="006C0650" w:rsidRPr="00732FF2" w14:paraId="275590D0" w14:textId="77777777" w:rsidTr="004760F6">
        <w:tc>
          <w:tcPr>
            <w:tcW w:w="3050" w:type="dxa"/>
          </w:tcPr>
          <w:p w14:paraId="2BABFA81" w14:textId="5D0F2AF9" w:rsidR="006C0650" w:rsidRPr="00732FF2" w:rsidRDefault="006C0650" w:rsidP="00FE7DAA">
            <w:pPr>
              <w:pBdr>
                <w:top w:val="nil"/>
                <w:left w:val="nil"/>
                <w:bottom w:val="nil"/>
                <w:right w:val="nil"/>
                <w:between w:val="nil"/>
              </w:pBdr>
              <w:bidi/>
              <w:spacing w:line="264" w:lineRule="auto"/>
              <w:ind w:left="1" w:hanging="3"/>
              <w:rPr>
                <w:rFonts w:ascii="Sakkal Majalla" w:eastAsia="Open Sans" w:hAnsi="Sakkal Majalla" w:cs="Sakkal Majalla"/>
                <w:color w:val="000000"/>
                <w:sz w:val="24"/>
                <w:szCs w:val="24"/>
              </w:rPr>
            </w:pPr>
            <w:r w:rsidRPr="00732FF2">
              <w:rPr>
                <w:rFonts w:ascii="Sakkal Majalla" w:eastAsia="Open Sans" w:hAnsi="Sakkal Majalla" w:cs="Sakkal Majalla"/>
                <w:b/>
                <w:bCs/>
                <w:color w:val="000000"/>
                <w:sz w:val="28"/>
                <w:szCs w:val="28"/>
                <w:rtl/>
                <w:lang w:eastAsia="ar" w:bidi="ar-MA"/>
              </w:rPr>
              <w:t>ب</w:t>
            </w:r>
            <w:r w:rsidRPr="00AD13B6">
              <w:rPr>
                <w:rFonts w:ascii="Sakkal Majalla" w:eastAsia="Open Sans" w:hAnsi="Sakkal Majalla" w:cs="Sakkal Majalla"/>
                <w:sz w:val="28"/>
                <w:szCs w:val="28"/>
                <w:rtl/>
                <w:lang w:eastAsia="ar" w:bidi="ar-MA"/>
              </w:rPr>
              <w:t>يعرض مهارات إعداد الطعام</w:t>
            </w:r>
            <w:r w:rsidR="00FE7DAA">
              <w:rPr>
                <w:rFonts w:ascii="Sakkal Majalla" w:eastAsia="Open Sans" w:hAnsi="Sakkal Majalla" w:cs="Sakkal Majalla"/>
                <w:sz w:val="28"/>
                <w:szCs w:val="28"/>
                <w:lang w:eastAsia="ar" w:bidi="ar-MA"/>
              </w:rPr>
              <w:t> </w:t>
            </w:r>
            <w:r w:rsidRPr="00AD13B6">
              <w:rPr>
                <w:rFonts w:ascii="Sakkal Majalla" w:eastAsia="Open Sans" w:hAnsi="Sakkal Majalla" w:cs="Sakkal Majalla"/>
                <w:sz w:val="28"/>
                <w:szCs w:val="28"/>
                <w:rtl/>
                <w:lang w:eastAsia="ar" w:bidi="ar-MA"/>
              </w:rPr>
              <w:t>والطهي.</w:t>
            </w:r>
          </w:p>
        </w:tc>
        <w:tc>
          <w:tcPr>
            <w:tcW w:w="3062" w:type="dxa"/>
            <w:tcBorders>
              <w:bottom w:val="single" w:sz="4" w:space="0" w:color="auto"/>
            </w:tcBorders>
          </w:tcPr>
          <w:p w14:paraId="7FB60160" w14:textId="05229002" w:rsidR="006C0650" w:rsidRPr="00732FF2" w:rsidRDefault="006C0650" w:rsidP="00184267">
            <w:pPr>
              <w:pBdr>
                <w:top w:val="nil"/>
                <w:left w:val="nil"/>
                <w:bottom w:val="nil"/>
                <w:right w:val="nil"/>
                <w:between w:val="nil"/>
              </w:pBdr>
              <w:bidi/>
              <w:spacing w:line="264" w:lineRule="auto"/>
              <w:ind w:left="1" w:hanging="3"/>
              <w:rPr>
                <w:rFonts w:ascii="Sakkal Majalla" w:eastAsia="Open Sans" w:hAnsi="Sakkal Majalla" w:cs="Sakkal Majalla"/>
                <w:color w:val="000000"/>
                <w:sz w:val="28"/>
                <w:szCs w:val="28"/>
              </w:rPr>
            </w:pPr>
            <w:r w:rsidRPr="00732FF2">
              <w:rPr>
                <w:rFonts w:ascii="Sakkal Majalla" w:eastAsia="Open Sans" w:hAnsi="Sakkal Majalla" w:cs="Sakkal Majalla"/>
                <w:b/>
                <w:bCs/>
                <w:color w:val="000000"/>
                <w:sz w:val="28"/>
                <w:szCs w:val="28"/>
                <w:rtl/>
                <w:lang w:eastAsia="ar" w:bidi="ar-MA"/>
              </w:rPr>
              <w:t>ب1</w:t>
            </w:r>
            <w:r w:rsidR="00936ACE" w:rsidRPr="00732FF2">
              <w:rPr>
                <w:rFonts w:ascii="Sakkal Majalla" w:eastAsia="Open Sans" w:hAnsi="Sakkal Majalla" w:cs="Sakkal Majalla"/>
                <w:color w:val="000000"/>
                <w:sz w:val="28"/>
                <w:szCs w:val="28"/>
                <w:rtl/>
                <w:lang w:eastAsia="ar" w:bidi="ar-MA"/>
              </w:rPr>
              <w:t xml:space="preserve"> المعدات والأطعمة.</w:t>
            </w:r>
          </w:p>
          <w:p w14:paraId="3AE4BA14" w14:textId="19FB4950" w:rsidR="006C0650" w:rsidRPr="00732FF2" w:rsidRDefault="006C0650" w:rsidP="00184267">
            <w:pPr>
              <w:pBdr>
                <w:top w:val="nil"/>
                <w:left w:val="nil"/>
                <w:bottom w:val="nil"/>
                <w:right w:val="nil"/>
                <w:between w:val="nil"/>
              </w:pBdr>
              <w:bidi/>
              <w:spacing w:before="80" w:after="60" w:line="264" w:lineRule="auto"/>
              <w:ind w:left="1" w:right="851" w:hanging="3"/>
              <w:rPr>
                <w:rFonts w:ascii="Sakkal Majalla" w:hAnsi="Sakkal Majalla" w:cs="Sakkal Majalla"/>
                <w:sz w:val="24"/>
                <w:szCs w:val="24"/>
              </w:rPr>
            </w:pPr>
            <w:bookmarkStart w:id="0" w:name="_heading=h.30j0zll" w:colFirst="0" w:colLast="0"/>
            <w:bookmarkEnd w:id="0"/>
            <w:r w:rsidRPr="00732FF2">
              <w:rPr>
                <w:rFonts w:ascii="Sakkal Majalla" w:eastAsia="Open Sans" w:hAnsi="Sakkal Majalla" w:cs="Sakkal Majalla"/>
                <w:b/>
                <w:bCs/>
                <w:color w:val="000000"/>
                <w:sz w:val="28"/>
                <w:szCs w:val="28"/>
                <w:rtl/>
                <w:lang w:eastAsia="ar" w:bidi="ar-MA"/>
              </w:rPr>
              <w:t>ب2</w:t>
            </w:r>
            <w:r w:rsidR="00936ACE" w:rsidRPr="00AD13B6">
              <w:rPr>
                <w:rFonts w:ascii="Sakkal Majalla" w:eastAsia="Open Sans" w:hAnsi="Sakkal Majalla" w:cs="Sakkal Majalla"/>
                <w:sz w:val="28"/>
                <w:szCs w:val="28"/>
                <w:rtl/>
                <w:lang w:eastAsia="ar" w:bidi="ar-MA"/>
              </w:rPr>
              <w:t>طرق تحضير وطهي الأطباق.</w:t>
            </w:r>
          </w:p>
          <w:p w14:paraId="045FA9E7" w14:textId="58383876" w:rsidR="00936ACE" w:rsidRPr="00732FF2" w:rsidRDefault="00936ACE" w:rsidP="00184267">
            <w:pPr>
              <w:pBdr>
                <w:top w:val="nil"/>
                <w:left w:val="nil"/>
                <w:bottom w:val="nil"/>
                <w:right w:val="nil"/>
                <w:between w:val="nil"/>
              </w:pBdr>
              <w:bidi/>
              <w:spacing w:before="80" w:after="60" w:line="264" w:lineRule="auto"/>
              <w:ind w:left="1" w:right="851" w:hanging="3"/>
              <w:rPr>
                <w:rFonts w:ascii="Sakkal Majalla" w:hAnsi="Sakkal Majalla" w:cs="Sakkal Majalla"/>
                <w:b/>
                <w:bCs/>
                <w:color w:val="000000"/>
                <w:sz w:val="24"/>
                <w:szCs w:val="24"/>
                <w:highlight w:val="yellow"/>
              </w:rPr>
            </w:pPr>
            <w:r w:rsidRPr="00D031C5">
              <w:rPr>
                <w:rFonts w:ascii="Sakkal Majalla" w:eastAsia="Open Sans" w:hAnsi="Sakkal Majalla" w:cs="Sakkal Majalla"/>
                <w:b/>
                <w:bCs/>
                <w:sz w:val="28"/>
                <w:szCs w:val="28"/>
                <w:rtl/>
                <w:lang w:eastAsia="ar" w:bidi="ar-MA"/>
              </w:rPr>
              <w:t xml:space="preserve">ب3 </w:t>
            </w:r>
            <w:r w:rsidRPr="00AD13B6">
              <w:rPr>
                <w:rFonts w:ascii="Sakkal Majalla" w:eastAsia="Open Sans" w:hAnsi="Sakkal Majalla" w:cs="Sakkal Majalla"/>
                <w:sz w:val="28"/>
                <w:szCs w:val="28"/>
                <w:rtl/>
                <w:lang w:eastAsia="ar" w:bidi="ar-MA"/>
              </w:rPr>
              <w:t>إضافة اللمسات الأخيرة وتقديم الأطباق.</w:t>
            </w:r>
          </w:p>
        </w:tc>
        <w:tc>
          <w:tcPr>
            <w:tcW w:w="3067" w:type="dxa"/>
            <w:tcBorders>
              <w:top w:val="single" w:sz="4" w:space="0" w:color="auto"/>
              <w:bottom w:val="single" w:sz="4" w:space="0" w:color="auto"/>
            </w:tcBorders>
          </w:tcPr>
          <w:p w14:paraId="6505B74A" w14:textId="46170F1D" w:rsidR="006C0650" w:rsidRPr="003D119F" w:rsidRDefault="006C0650" w:rsidP="00184267">
            <w:pPr>
              <w:pStyle w:val="NormalWeb"/>
              <w:pBdr>
                <w:between w:val="single" w:sz="4" w:space="1" w:color="auto"/>
              </w:pBdr>
              <w:bidi/>
              <w:spacing w:line="264" w:lineRule="auto"/>
              <w:ind w:leftChars="0" w:left="0" w:firstLineChars="0" w:firstLine="0"/>
              <w:rPr>
                <w:rFonts w:ascii="Sakkal Majalla" w:eastAsia="Open Sans" w:hAnsi="Sakkal Majalla" w:cs="Sakkal Majalla"/>
                <w:color w:val="000000"/>
                <w:sz w:val="28"/>
                <w:szCs w:val="28"/>
              </w:rPr>
            </w:pPr>
            <w:r w:rsidRPr="003D119F">
              <w:rPr>
                <w:rFonts w:ascii="Sakkal Majalla" w:eastAsia="Calibri" w:hAnsi="Sakkal Majalla" w:cs="Sakkal Majalla"/>
                <w:sz w:val="28"/>
                <w:szCs w:val="28"/>
                <w:rtl/>
                <w:lang w:eastAsia="ar" w:bidi="ar-MA"/>
              </w:rPr>
              <w:t>تحضير ثلاثة أطباق مختارة من دول مختلفة وطهيها وإضافة اللمسات الأخيرة عليها.</w:t>
            </w:r>
          </w:p>
        </w:tc>
      </w:tr>
      <w:tr w:rsidR="006C0650" w:rsidRPr="00732FF2" w14:paraId="1022EEEA" w14:textId="77777777" w:rsidTr="004760F6">
        <w:tc>
          <w:tcPr>
            <w:tcW w:w="3050" w:type="dxa"/>
          </w:tcPr>
          <w:p w14:paraId="7E9B7601" w14:textId="46476F78" w:rsidR="006C0650" w:rsidRPr="00732FF2" w:rsidRDefault="006C0650" w:rsidP="00184267">
            <w:pPr>
              <w:pBdr>
                <w:top w:val="nil"/>
                <w:left w:val="nil"/>
                <w:bottom w:val="nil"/>
                <w:right w:val="nil"/>
                <w:between w:val="nil"/>
              </w:pBdr>
              <w:bidi/>
              <w:spacing w:line="264" w:lineRule="auto"/>
              <w:ind w:left="1" w:hanging="3"/>
              <w:rPr>
                <w:rFonts w:ascii="Sakkal Majalla" w:hAnsi="Sakkal Majalla" w:cs="Sakkal Majalla"/>
                <w:color w:val="000000"/>
                <w:sz w:val="24"/>
                <w:szCs w:val="24"/>
                <w:highlight w:val="yellow"/>
              </w:rPr>
            </w:pPr>
            <w:r w:rsidRPr="00732FF2">
              <w:rPr>
                <w:rFonts w:ascii="Sakkal Majalla" w:eastAsia="Open Sans" w:hAnsi="Sakkal Majalla" w:cs="Sakkal Majalla"/>
                <w:b/>
                <w:bCs/>
                <w:color w:val="000000"/>
                <w:sz w:val="28"/>
                <w:szCs w:val="28"/>
                <w:rtl/>
                <w:lang w:eastAsia="ar" w:bidi="ar-MA"/>
              </w:rPr>
              <w:t>ج</w:t>
            </w:r>
            <w:r w:rsidRPr="00AD13B6">
              <w:rPr>
                <w:rFonts w:ascii="Sakkal Majalla" w:eastAsia="Open Sans" w:hAnsi="Sakkal Majalla" w:cs="Sakkal Majalla"/>
                <w:sz w:val="28"/>
                <w:szCs w:val="28"/>
                <w:rtl/>
                <w:lang w:eastAsia="ar" w:bidi="ar-MA"/>
              </w:rPr>
              <w:t xml:space="preserve"> مراجعة الأطباق المكتملة.</w:t>
            </w:r>
          </w:p>
        </w:tc>
        <w:tc>
          <w:tcPr>
            <w:tcW w:w="3062" w:type="dxa"/>
          </w:tcPr>
          <w:p w14:paraId="14E42387" w14:textId="1F8226E9" w:rsidR="006C0650" w:rsidRPr="00732FF2" w:rsidRDefault="006C0650" w:rsidP="00184267">
            <w:pPr>
              <w:pBdr>
                <w:top w:val="nil"/>
                <w:left w:val="nil"/>
                <w:bottom w:val="nil"/>
                <w:right w:val="nil"/>
                <w:between w:val="nil"/>
              </w:pBdr>
              <w:bidi/>
              <w:spacing w:line="264" w:lineRule="auto"/>
              <w:ind w:left="1" w:hanging="3"/>
              <w:rPr>
                <w:rFonts w:ascii="Sakkal Majalla" w:eastAsia="Open Sans" w:hAnsi="Sakkal Majalla" w:cs="Sakkal Majalla"/>
                <w:color w:val="000000"/>
                <w:sz w:val="28"/>
                <w:szCs w:val="28"/>
                <w:highlight w:val="yellow"/>
              </w:rPr>
            </w:pPr>
            <w:r w:rsidRPr="00732FF2">
              <w:rPr>
                <w:rFonts w:ascii="Sakkal Majalla" w:eastAsia="Open Sans" w:hAnsi="Sakkal Majalla" w:cs="Sakkal Majalla"/>
                <w:b/>
                <w:bCs/>
                <w:color w:val="000000"/>
                <w:sz w:val="28"/>
                <w:szCs w:val="28"/>
                <w:rtl/>
                <w:lang w:eastAsia="ar" w:bidi="ar-MA"/>
              </w:rPr>
              <w:t>ج1</w:t>
            </w:r>
            <w:r w:rsidR="00936ACE" w:rsidRPr="00732FF2">
              <w:rPr>
                <w:rFonts w:ascii="Sakkal Majalla" w:eastAsia="Open Sans" w:hAnsi="Sakkal Majalla" w:cs="Sakkal Majalla"/>
                <w:color w:val="000000"/>
                <w:sz w:val="28"/>
                <w:szCs w:val="28"/>
                <w:rtl/>
                <w:lang w:eastAsia="ar" w:bidi="ar-MA"/>
              </w:rPr>
              <w:t xml:space="preserve">معايير التقييم </w:t>
            </w:r>
          </w:p>
          <w:p w14:paraId="3A39C911" w14:textId="3D8C3792" w:rsidR="006C0650" w:rsidRPr="00732FF2" w:rsidRDefault="006C0650" w:rsidP="00453B2E">
            <w:pPr>
              <w:pBdr>
                <w:top w:val="nil"/>
                <w:left w:val="nil"/>
                <w:bottom w:val="nil"/>
                <w:right w:val="nil"/>
                <w:between w:val="nil"/>
              </w:pBdr>
              <w:bidi/>
              <w:spacing w:before="80" w:after="60" w:line="264" w:lineRule="auto"/>
              <w:ind w:left="1" w:right="81" w:hanging="3"/>
              <w:rPr>
                <w:rFonts w:ascii="Sakkal Majalla" w:hAnsi="Sakkal Majalla" w:cs="Sakkal Majalla"/>
                <w:color w:val="000000"/>
                <w:sz w:val="24"/>
                <w:szCs w:val="24"/>
                <w:highlight w:val="yellow"/>
              </w:rPr>
            </w:pPr>
            <w:r w:rsidRPr="00732FF2">
              <w:rPr>
                <w:rFonts w:ascii="Sakkal Majalla" w:eastAsia="Open Sans" w:hAnsi="Sakkal Majalla" w:cs="Sakkal Majalla"/>
                <w:b/>
                <w:bCs/>
                <w:color w:val="000000"/>
                <w:sz w:val="28"/>
                <w:szCs w:val="28"/>
                <w:rtl/>
                <w:lang w:eastAsia="ar" w:bidi="ar-MA"/>
              </w:rPr>
              <w:t>ج2</w:t>
            </w:r>
            <w:r w:rsidRPr="00732FF2">
              <w:rPr>
                <w:rFonts w:ascii="Sakkal Majalla" w:eastAsia="Open Sans" w:hAnsi="Sakkal Majalla" w:cs="Sakkal Majalla"/>
                <w:color w:val="000000"/>
                <w:sz w:val="28"/>
                <w:szCs w:val="28"/>
                <w:rtl/>
                <w:lang w:eastAsia="ar" w:bidi="ar-MA"/>
              </w:rPr>
              <w:t xml:space="preserve"> تطبيق معلومات التعليقات</w:t>
            </w:r>
          </w:p>
        </w:tc>
        <w:tc>
          <w:tcPr>
            <w:tcW w:w="3067" w:type="dxa"/>
            <w:tcBorders>
              <w:top w:val="single" w:sz="4" w:space="0" w:color="auto"/>
              <w:bottom w:val="single" w:sz="4" w:space="0" w:color="auto"/>
            </w:tcBorders>
          </w:tcPr>
          <w:p w14:paraId="55E3683E" w14:textId="2B3506BB" w:rsidR="006C0650" w:rsidRPr="003D119F" w:rsidRDefault="006C0650" w:rsidP="00184267">
            <w:pPr>
              <w:pStyle w:val="Assessmentcoltext"/>
              <w:pBdr>
                <w:between w:val="single" w:sz="4" w:space="1" w:color="auto"/>
              </w:pBdr>
              <w:bidi/>
              <w:spacing w:line="264" w:lineRule="auto"/>
              <w:ind w:hanging="2"/>
              <w:rPr>
                <w:rFonts w:ascii="Sakkal Majalla" w:eastAsia="Calibri" w:hAnsi="Sakkal Majalla" w:cs="Sakkal Majalla"/>
                <w:sz w:val="28"/>
                <w:szCs w:val="28"/>
                <w:lang w:eastAsia="en-GB"/>
              </w:rPr>
            </w:pPr>
            <w:r w:rsidRPr="003D119F">
              <w:rPr>
                <w:rFonts w:ascii="Sakkal Majalla" w:eastAsia="Calibri" w:hAnsi="Sakkal Majalla" w:cs="Sakkal Majalla"/>
                <w:sz w:val="28"/>
                <w:szCs w:val="28"/>
                <w:rtl/>
                <w:lang w:eastAsia="ar" w:bidi="ar-MA"/>
              </w:rPr>
              <w:t xml:space="preserve">قيم الأطباق المكتملة من خلال تطبيق مجموعة من معايير التقييم والتعليقات، وقدم توصيات للتحسين بناءً على هذه البيانات. </w:t>
            </w:r>
          </w:p>
        </w:tc>
      </w:tr>
    </w:tbl>
    <w:p w14:paraId="371B680A" w14:textId="3B79B17A" w:rsidR="004E1D73" w:rsidRPr="00732FF2" w:rsidRDefault="009C2EF8" w:rsidP="00184267">
      <w:pPr>
        <w:pBdr>
          <w:top w:val="nil"/>
          <w:left w:val="nil"/>
          <w:bottom w:val="nil"/>
          <w:right w:val="nil"/>
          <w:between w:val="nil"/>
        </w:pBdr>
        <w:bidi/>
        <w:spacing w:before="360" w:after="120" w:line="264" w:lineRule="auto"/>
        <w:ind w:leftChars="0" w:left="0" w:right="851" w:firstLineChars="0" w:firstLine="0"/>
        <w:rPr>
          <w:rFonts w:ascii="Sakkal Majalla" w:hAnsi="Sakkal Majalla" w:cs="Sakkal Majalla"/>
          <w:b/>
          <w:color w:val="000000"/>
          <w:sz w:val="28"/>
          <w:szCs w:val="28"/>
        </w:rPr>
      </w:pPr>
      <w:r w:rsidRPr="00732FF2">
        <w:rPr>
          <w:rFonts w:ascii="Sakkal Majalla" w:eastAsia="Open Sans" w:hAnsi="Sakkal Majalla" w:cs="Sakkal Majalla"/>
          <w:b/>
          <w:bCs/>
          <w:color w:val="000000"/>
          <w:sz w:val="28"/>
          <w:szCs w:val="28"/>
          <w:rtl/>
          <w:lang w:eastAsia="ar" w:bidi="ar-MA"/>
        </w:rPr>
        <w:t>دليل التقييم</w:t>
      </w:r>
    </w:p>
    <w:p w14:paraId="2B075454" w14:textId="0F1719CC" w:rsidR="003B0080" w:rsidRPr="00732FF2" w:rsidRDefault="003B0080" w:rsidP="00133F71">
      <w:pPr>
        <w:pBdr>
          <w:top w:val="nil"/>
          <w:left w:val="nil"/>
          <w:bottom w:val="nil"/>
          <w:right w:val="nil"/>
          <w:between w:val="nil"/>
        </w:pBdr>
        <w:bidi/>
        <w:spacing w:after="60" w:line="264" w:lineRule="auto"/>
        <w:ind w:left="1" w:hanging="3"/>
        <w:textDirection w:val="lrTb"/>
        <w:rPr>
          <w:rFonts w:ascii="Sakkal Majalla" w:hAnsi="Sakkal Majalla" w:cs="Sakkal Majalla"/>
          <w:color w:val="000000"/>
          <w:sz w:val="28"/>
          <w:szCs w:val="28"/>
        </w:rPr>
      </w:pPr>
      <w:r w:rsidRPr="00732FF2">
        <w:rPr>
          <w:rFonts w:ascii="Sakkal Majalla" w:eastAsia="Open Sans" w:hAnsi="Sakkal Majalla" w:cs="Sakkal Majalla"/>
          <w:color w:val="000000"/>
          <w:sz w:val="28"/>
          <w:szCs w:val="28"/>
          <w:rtl/>
          <w:lang w:eastAsia="ar" w:bidi="ar-MA"/>
        </w:rPr>
        <w:t>تُقيَّم هذه الوحدة داخليًا. الحد الأقصى لعدد الواجبات التلخيصية لهذه الوحدة هو ثلاثة واجبات. على المعلمين الرجوع إلى دليل التقييم الوارد في المواصفات للحصول على تفاصيل مُحددة، لا سيما فيما يتعلق بمتطلبات درجات النجاح، والاستحقاق، والتميز.</w:t>
      </w:r>
    </w:p>
    <w:p w14:paraId="533AD81B" w14:textId="5E062AB3" w:rsidR="003B0080" w:rsidRPr="00133F71" w:rsidRDefault="003B0080" w:rsidP="00184267">
      <w:pPr>
        <w:suppressAutoHyphens w:val="0"/>
        <w:bidi/>
        <w:spacing w:after="100" w:afterAutospacing="1" w:line="264" w:lineRule="auto"/>
        <w:ind w:leftChars="0" w:left="0" w:firstLineChars="0" w:firstLine="0"/>
        <w:textDirection w:val="lrTb"/>
        <w:textAlignment w:val="auto"/>
        <w:outlineLvl w:val="9"/>
        <w:rPr>
          <w:rFonts w:ascii="Sakkal Majalla" w:eastAsia="Times New Roman" w:hAnsi="Sakkal Majalla" w:cs="Sakkal Majalla"/>
          <w:position w:val="0"/>
          <w:sz w:val="28"/>
          <w:szCs w:val="28"/>
          <w:lang w:eastAsia="en-GB"/>
        </w:rPr>
      </w:pPr>
      <w:r w:rsidRPr="00133F71">
        <w:rPr>
          <w:rFonts w:ascii="Sakkal Majalla" w:eastAsia="Times New Roman" w:hAnsi="Sakkal Majalla" w:cs="Sakkal Majalla"/>
          <w:position w:val="0"/>
          <w:sz w:val="28"/>
          <w:szCs w:val="28"/>
          <w:rtl/>
          <w:lang w:eastAsia="ar" w:bidi="ar-MA"/>
        </w:rPr>
        <w:t xml:space="preserve">يعد الواجب نشاطًا متميزًا، يقوم المتعلمون بإتمامه بشكل مستقل، وهو منفصل عن التدريس والممارسة والاستكشاف والأنشطة الأخرى التي ينجزها المتعلمون بتوجيه من المعلمين. يجب على جميع المتعلمين أن يعدوا بشكل مستقل أدلة فردية يمكن المصادقة عليها. </w:t>
      </w:r>
    </w:p>
    <w:p w14:paraId="1381697D" w14:textId="7984A77E" w:rsidR="003B0080" w:rsidRPr="00133F71" w:rsidRDefault="003B0080" w:rsidP="00184267">
      <w:pPr>
        <w:autoSpaceDE w:val="0"/>
        <w:autoSpaceDN w:val="0"/>
        <w:bidi/>
        <w:adjustRightInd w:val="0"/>
        <w:spacing w:before="120" w:after="120" w:line="264" w:lineRule="auto"/>
        <w:ind w:left="1" w:hanging="3"/>
        <w:rPr>
          <w:rFonts w:ascii="Sakkal Majalla" w:eastAsia="Batang" w:hAnsi="Sakkal Majalla" w:cs="Sakkal Majalla"/>
          <w:sz w:val="28"/>
          <w:szCs w:val="28"/>
        </w:rPr>
      </w:pPr>
      <w:r w:rsidRPr="00133F71">
        <w:rPr>
          <w:rFonts w:ascii="Sakkal Majalla" w:eastAsia="Times New Roman" w:hAnsi="Sakkal Majalla" w:cs="Sakkal Majalla"/>
          <w:position w:val="0"/>
          <w:sz w:val="28"/>
          <w:szCs w:val="28"/>
          <w:rtl/>
          <w:lang w:eastAsia="ar" w:bidi="ar-MA"/>
        </w:rPr>
        <w:t xml:space="preserve">بالنسبة لهدف التعليم أ، يجب على المتعلمين أن يظهروا أنهم قد استعانوا بمجموعة واسعة من المصادر لإعداد البحث مع بيان العوامل المؤثرة التي دعمت تطوير أساليب وأنواع الأطعمة والأطباق المعدة والمطهوة حول العالم. </w:t>
      </w:r>
    </w:p>
    <w:p w14:paraId="66B8A68A" w14:textId="711A966A" w:rsidR="003B0080" w:rsidRPr="00133F71" w:rsidRDefault="003B0080" w:rsidP="00AD1FF0">
      <w:pPr>
        <w:pageBreakBefore/>
        <w:suppressAutoHyphens w:val="0"/>
        <w:bidi/>
        <w:spacing w:before="120" w:after="120" w:line="264" w:lineRule="auto"/>
        <w:ind w:leftChars="0" w:left="0" w:firstLineChars="0" w:firstLine="0"/>
        <w:textDirection w:val="lrTb"/>
        <w:textAlignment w:val="auto"/>
        <w:outlineLvl w:val="9"/>
        <w:rPr>
          <w:rFonts w:ascii="Sakkal Majalla" w:eastAsia="Times New Roman" w:hAnsi="Sakkal Majalla" w:cs="Sakkal Majalla"/>
          <w:position w:val="0"/>
          <w:sz w:val="28"/>
          <w:szCs w:val="28"/>
          <w:lang w:eastAsia="en-GB"/>
        </w:rPr>
      </w:pPr>
      <w:r w:rsidRPr="00133F71">
        <w:rPr>
          <w:rFonts w:ascii="Sakkal Majalla" w:eastAsia="Times New Roman" w:hAnsi="Sakkal Majalla" w:cs="Sakkal Majalla"/>
          <w:position w:val="0"/>
          <w:sz w:val="28"/>
          <w:szCs w:val="28"/>
          <w:rtl/>
          <w:lang w:eastAsia="ar" w:bidi="ar-MA"/>
        </w:rPr>
        <w:lastRenderedPageBreak/>
        <w:t xml:space="preserve">ولتحقيق درجات أعلى، سوف يكون المتعلمون قادرين على تحليل وتقييم العوامل المؤثرة على أساليب الطعام والأطباق المعدة والمطهوة في جميع أنحاء العالم. لاحظ أنه يمكنك استخدام موجز الواجبات المعتمد من </w:t>
      </w:r>
      <w:r w:rsidRPr="00133F71">
        <w:rPr>
          <w:rFonts w:ascii="Sakkal Majalla" w:eastAsia="Times New Roman" w:hAnsi="Sakkal Majalla" w:cs="Sakkal Majalla"/>
          <w:position w:val="0"/>
          <w:sz w:val="28"/>
          <w:szCs w:val="28"/>
          <w:lang w:val="en-US" w:eastAsia="ar" w:bidi="en-US"/>
        </w:rPr>
        <w:t>Pearson</w:t>
      </w:r>
      <w:r w:rsidRPr="00133F71">
        <w:rPr>
          <w:rFonts w:ascii="Sakkal Majalla" w:eastAsia="Times New Roman" w:hAnsi="Sakkal Majalla" w:cs="Sakkal Majalla"/>
          <w:position w:val="0"/>
          <w:sz w:val="28"/>
          <w:szCs w:val="28"/>
          <w:rtl/>
          <w:lang w:eastAsia="ar" w:bidi="ar-MA"/>
        </w:rPr>
        <w:t xml:space="preserve"> أو تصميم موجز خاص بك. </w:t>
      </w:r>
    </w:p>
    <w:p w14:paraId="54D9FCEF" w14:textId="0E61826D" w:rsidR="003B0080" w:rsidRPr="00AD1FF0" w:rsidRDefault="003B0080" w:rsidP="00184267">
      <w:pPr>
        <w:suppressAutoHyphens w:val="0"/>
        <w:bidi/>
        <w:spacing w:before="120" w:after="120" w:line="264" w:lineRule="auto"/>
        <w:ind w:leftChars="0" w:firstLineChars="0" w:firstLine="0"/>
        <w:textDirection w:val="lrTb"/>
        <w:textAlignment w:val="auto"/>
        <w:outlineLvl w:val="9"/>
        <w:rPr>
          <w:rFonts w:ascii="Sakkal Majalla" w:eastAsia="Times New Roman" w:hAnsi="Sakkal Majalla" w:cs="Sakkal Majalla"/>
          <w:position w:val="0"/>
          <w:sz w:val="28"/>
          <w:szCs w:val="28"/>
          <w:lang w:eastAsia="en-GB"/>
        </w:rPr>
      </w:pPr>
      <w:r w:rsidRPr="00AD1FF0">
        <w:rPr>
          <w:rFonts w:ascii="Sakkal Majalla" w:eastAsia="Times New Roman" w:hAnsi="Sakkal Majalla" w:cs="Sakkal Majalla"/>
          <w:position w:val="0"/>
          <w:sz w:val="28"/>
          <w:szCs w:val="28"/>
          <w:rtl/>
          <w:lang w:eastAsia="ar" w:bidi="ar-MA"/>
        </w:rPr>
        <w:t xml:space="preserve">بالنسبة لهدف التعليم ب، يجب أن تتوافر للمتعلمين إمكانية استخدام معدات تقديم الطعام التجارية لضمان حصولهم على فرص كافية لإثبات الكفاءة المهنية في الطعام العالمي ومتطلباته. سوف يحضر المتعلمون ويطهون ويقدمون ما لا يقل عن ثلاثة أطباق عالمية معاصرة مختلفة من أساليب طعام مختلفة مع الحد الأدنى من مدخلات المعلم.  سوف تكون سجلات الملاحظات التفصيلية المصدر الرئيسي للمشروعات لهذا الهدف التعليمي، بالإضافة إلى المشروعات التي يُعدها المتعلمون، مثل وثائق التخطيط (الوصفات والتوقيتات) لإنتاج أطباقهم. </w:t>
      </w:r>
    </w:p>
    <w:p w14:paraId="48A47986" w14:textId="58D6C070" w:rsidR="003B0080" w:rsidRPr="00133F71" w:rsidRDefault="003B0080" w:rsidP="00184267">
      <w:pPr>
        <w:suppressAutoHyphens w:val="0"/>
        <w:bidi/>
        <w:spacing w:before="120" w:after="120" w:line="264" w:lineRule="auto"/>
        <w:ind w:leftChars="0" w:left="0" w:firstLineChars="0" w:firstLine="0"/>
        <w:textDirection w:val="lrTb"/>
        <w:textAlignment w:val="auto"/>
        <w:outlineLvl w:val="9"/>
        <w:rPr>
          <w:rFonts w:ascii="Sakkal Majalla" w:eastAsia="Times New Roman" w:hAnsi="Sakkal Majalla" w:cs="Sakkal Majalla"/>
          <w:position w:val="0"/>
          <w:sz w:val="28"/>
          <w:szCs w:val="28"/>
          <w:lang w:eastAsia="en-GB"/>
        </w:rPr>
      </w:pPr>
      <w:r w:rsidRPr="00133F71">
        <w:rPr>
          <w:rFonts w:ascii="Sakkal Majalla" w:eastAsia="Times New Roman" w:hAnsi="Sakkal Majalla" w:cs="Sakkal Majalla"/>
          <w:position w:val="0"/>
          <w:sz w:val="28"/>
          <w:szCs w:val="28"/>
          <w:rtl/>
          <w:lang w:eastAsia="ar" w:bidi="ar-MA"/>
        </w:rPr>
        <w:t xml:space="preserve">بينما يجب على المتعلمين أن يظهروا باستقلال مهارات تحضير وطهي الطعام ومهارات وسلوكيات مهنية في مستوى النجاح، ويمكن أن يساعدهم معلم. ويجب أن تعكس الأطباق الثلاثة المختارة مجموعة من الأساليب وأنواع المطابخ من جميع أنحاء العالم. </w:t>
      </w:r>
    </w:p>
    <w:p w14:paraId="5CA006A0" w14:textId="37FD9B7E" w:rsidR="006E361F" w:rsidRPr="00AD1FF0" w:rsidRDefault="003B0080" w:rsidP="00184267">
      <w:pPr>
        <w:suppressAutoHyphens w:val="0"/>
        <w:bidi/>
        <w:spacing w:before="120" w:after="120" w:line="264" w:lineRule="auto"/>
        <w:ind w:leftChars="0" w:left="0" w:firstLineChars="0" w:hanging="2"/>
        <w:textDirection w:val="lrTb"/>
        <w:textAlignment w:val="auto"/>
        <w:outlineLvl w:val="9"/>
        <w:rPr>
          <w:rFonts w:ascii="Sakkal Majalla" w:eastAsia="Times New Roman" w:hAnsi="Sakkal Majalla" w:cs="Sakkal Majalla"/>
          <w:position w:val="0"/>
          <w:sz w:val="28"/>
          <w:szCs w:val="28"/>
          <w:lang w:eastAsia="en-GB"/>
        </w:rPr>
      </w:pPr>
      <w:r w:rsidRPr="00AD1FF0">
        <w:rPr>
          <w:rFonts w:ascii="Sakkal Majalla" w:eastAsia="Times New Roman" w:hAnsi="Sakkal Majalla" w:cs="Sakkal Majalla"/>
          <w:position w:val="0"/>
          <w:sz w:val="28"/>
          <w:szCs w:val="28"/>
          <w:rtl/>
          <w:lang w:eastAsia="ar" w:bidi="ar-MA"/>
        </w:rPr>
        <w:t xml:space="preserve">بالنسبة لهدف التعلم ج، سيكون المتعلمون قد جمعوا التعليقات واستخدموها لتقييم الأطباق التي قاموا بإعدادها وطهيها وإنهائها. ويجب عليهم جمع التعليقات بشكل مستقل، ويجب إرفاق هذه التعليقات بتقييمات المتعلمين. يمكن تصميم نماذج التعليقات، كبطاقات التعليقات، بشكل جماعي. يمكن للمتعلمين تقديم التقييم والتوصيات للتحسين في شكل تقرير أو عرض تقديمي. </w:t>
      </w:r>
    </w:p>
    <w:p w14:paraId="0FF88265" w14:textId="68A9FEC7" w:rsidR="006E361F" w:rsidRPr="00732FF2" w:rsidRDefault="006E361F" w:rsidP="00184267">
      <w:pPr>
        <w:suppressAutoHyphens w:val="0"/>
        <w:autoSpaceDE w:val="0"/>
        <w:autoSpaceDN w:val="0"/>
        <w:bidi/>
        <w:adjustRightInd w:val="0"/>
        <w:spacing w:line="264" w:lineRule="auto"/>
        <w:ind w:leftChars="0" w:left="0" w:firstLineChars="0" w:firstLine="0"/>
        <w:textDirection w:val="lrTb"/>
        <w:textAlignment w:val="auto"/>
        <w:outlineLvl w:val="9"/>
        <w:rPr>
          <w:rFonts w:ascii="Sakkal Majalla" w:hAnsi="Sakkal Majalla" w:cs="Sakkal Majalla"/>
          <w:sz w:val="24"/>
          <w:szCs w:val="24"/>
        </w:rPr>
        <w:sectPr w:rsidR="006E361F" w:rsidRPr="00732FF2" w:rsidSect="00184267">
          <w:headerReference w:type="even" r:id="rId12"/>
          <w:headerReference w:type="default" r:id="rId13"/>
          <w:footerReference w:type="even" r:id="rId14"/>
          <w:footerReference w:type="default" r:id="rId15"/>
          <w:headerReference w:type="first" r:id="rId16"/>
          <w:footerReference w:type="first" r:id="rId17"/>
          <w:pgSz w:w="11907" w:h="16840"/>
          <w:pgMar w:top="1560" w:right="1418" w:bottom="1134" w:left="1418" w:header="142" w:footer="200" w:gutter="0"/>
          <w:cols w:space="720"/>
          <w:docGrid w:linePitch="272"/>
        </w:sectPr>
      </w:pPr>
    </w:p>
    <w:p w14:paraId="3CD24AC7" w14:textId="25C19EDE" w:rsidR="004E1D73" w:rsidRPr="00732FF2" w:rsidRDefault="009C2EF8" w:rsidP="00184267">
      <w:pPr>
        <w:pBdr>
          <w:top w:val="nil"/>
          <w:left w:val="nil"/>
          <w:bottom w:val="nil"/>
          <w:right w:val="nil"/>
          <w:between w:val="nil"/>
        </w:pBdr>
        <w:bidi/>
        <w:spacing w:line="264" w:lineRule="auto"/>
        <w:ind w:left="1" w:hanging="3"/>
        <w:rPr>
          <w:rFonts w:ascii="Sakkal Majalla" w:hAnsi="Sakkal Majalla" w:cs="Sakkal Majalla"/>
          <w:b/>
          <w:color w:val="000000"/>
          <w:sz w:val="28"/>
          <w:szCs w:val="28"/>
        </w:rPr>
      </w:pPr>
      <w:r w:rsidRPr="00732FF2">
        <w:rPr>
          <w:rFonts w:ascii="Sakkal Majalla" w:eastAsia="Open Sans" w:hAnsi="Sakkal Majalla" w:cs="Sakkal Majalla"/>
          <w:b/>
          <w:bCs/>
          <w:color w:val="000000"/>
          <w:sz w:val="28"/>
          <w:szCs w:val="28"/>
          <w:rtl/>
          <w:lang w:eastAsia="ar" w:bidi="ar-MA"/>
        </w:rPr>
        <w:lastRenderedPageBreak/>
        <w:t>ابدأ</w:t>
      </w:r>
    </w:p>
    <w:p w14:paraId="6A8B7999" w14:textId="5E97BEA4" w:rsidR="004E1D73" w:rsidRPr="00732FF2" w:rsidRDefault="009C2EF8" w:rsidP="007D083E">
      <w:pPr>
        <w:pBdr>
          <w:top w:val="nil"/>
          <w:left w:val="nil"/>
          <w:bottom w:val="nil"/>
          <w:right w:val="nil"/>
          <w:between w:val="nil"/>
        </w:pBdr>
        <w:bidi/>
        <w:spacing w:before="120" w:after="120" w:line="264" w:lineRule="auto"/>
        <w:ind w:left="1" w:hanging="3"/>
        <w:rPr>
          <w:rFonts w:ascii="Sakkal Majalla" w:hAnsi="Sakkal Majalla" w:cs="Sakkal Majalla"/>
          <w:bCs/>
          <w:color w:val="000000"/>
          <w:sz w:val="28"/>
          <w:szCs w:val="28"/>
        </w:rPr>
      </w:pPr>
      <w:r w:rsidRPr="00732FF2">
        <w:rPr>
          <w:rFonts w:ascii="Sakkal Majalla" w:eastAsia="Open Sans" w:hAnsi="Sakkal Majalla" w:cs="Sakkal Majalla"/>
          <w:color w:val="000000"/>
          <w:sz w:val="28"/>
          <w:szCs w:val="28"/>
          <w:rtl/>
          <w:lang w:eastAsia="ar" w:bidi="ar-MA"/>
        </w:rPr>
        <w:t>يقدم لك هذا الدليل نقطة انطلاق لإحدى طرق تدريس الوحدة، استنادًا إلى نهج التقييم الموصى به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732FF2" w14:paraId="524E0E06" w14:textId="77777777" w:rsidTr="00456C81">
        <w:tc>
          <w:tcPr>
            <w:tcW w:w="9072" w:type="dxa"/>
            <w:tcBorders>
              <w:bottom w:val="single" w:sz="4" w:space="0" w:color="000000"/>
            </w:tcBorders>
            <w:shd w:val="clear" w:color="auto" w:fill="DAEEF3" w:themeFill="accent5" w:themeFillTint="33"/>
          </w:tcPr>
          <w:p w14:paraId="33800BB6" w14:textId="50D947EA" w:rsidR="00456C81" w:rsidRPr="00732FF2" w:rsidRDefault="00456C81" w:rsidP="00184267">
            <w:pPr>
              <w:pBdr>
                <w:top w:val="nil"/>
                <w:left w:val="nil"/>
                <w:bottom w:val="nil"/>
                <w:right w:val="nil"/>
                <w:between w:val="nil"/>
              </w:pBdr>
              <w:bidi/>
              <w:spacing w:before="80" w:after="80" w:line="264" w:lineRule="auto"/>
              <w:ind w:left="1" w:hanging="3"/>
              <w:rPr>
                <w:rFonts w:ascii="Sakkal Majalla" w:hAnsi="Sakkal Majalla" w:cs="Sakkal Majalla"/>
                <w:b/>
                <w:color w:val="000000"/>
                <w:sz w:val="28"/>
                <w:szCs w:val="28"/>
              </w:rPr>
            </w:pPr>
            <w:r w:rsidRPr="00732FF2">
              <w:rPr>
                <w:rFonts w:ascii="Sakkal Majalla" w:eastAsia="Open Sans" w:hAnsi="Sakkal Majalla" w:cs="Sakkal Majalla"/>
                <w:b/>
                <w:bCs/>
                <w:color w:val="000000"/>
                <w:sz w:val="28"/>
                <w:szCs w:val="28"/>
                <w:rtl/>
                <w:lang w:eastAsia="ar" w:bidi="ar-MA"/>
              </w:rPr>
              <w:t>مقدمة</w:t>
            </w:r>
          </w:p>
        </w:tc>
      </w:tr>
      <w:tr w:rsidR="00456C81" w:rsidRPr="00732FF2" w14:paraId="571BFF5B" w14:textId="77777777" w:rsidTr="00456C81">
        <w:tc>
          <w:tcPr>
            <w:tcW w:w="9072" w:type="dxa"/>
            <w:shd w:val="clear" w:color="auto" w:fill="auto"/>
          </w:tcPr>
          <w:p w14:paraId="141DC532" w14:textId="77777777" w:rsidR="00DF3434" w:rsidRPr="00732FF2" w:rsidRDefault="00456C81" w:rsidP="00184267">
            <w:pPr>
              <w:pBdr>
                <w:top w:val="nil"/>
                <w:left w:val="nil"/>
                <w:bottom w:val="nil"/>
                <w:right w:val="nil"/>
                <w:between w:val="nil"/>
              </w:pBdr>
              <w:bidi/>
              <w:spacing w:before="60" w:after="60" w:line="264" w:lineRule="auto"/>
              <w:ind w:leftChars="0" w:left="0" w:firstLineChars="0" w:hanging="2"/>
              <w:rPr>
                <w:rFonts w:ascii="Sakkal Majalla" w:hAnsi="Sakkal Majalla" w:cs="Sakkal Majalla"/>
                <w:color w:val="000000"/>
                <w:sz w:val="28"/>
                <w:szCs w:val="28"/>
              </w:rPr>
            </w:pPr>
            <w:r w:rsidRPr="00732FF2">
              <w:rPr>
                <w:rFonts w:ascii="Sakkal Majalla" w:eastAsia="Open Sans" w:hAnsi="Sakkal Majalla" w:cs="Sakkal Majalla"/>
                <w:color w:val="000000"/>
                <w:sz w:val="28"/>
                <w:szCs w:val="28"/>
                <w:rtl/>
                <w:lang w:eastAsia="ar" w:bidi="ar-MA"/>
              </w:rPr>
              <w:t xml:space="preserve">قدم هذه الوحدة من خلال الشرح للمتعلمين أن هذه الوحدة ستطور المعرفة والفهم والمهارات المطلوبين ليكونوا قادرين على التحقيق والبحث في العناصر والوصفات الغذائية ليتمكنوا من تحضير وطهي مجموعة من الأطباق من العديد من البلدان في جميع أنحاء العالم. أخبر المتعلمين أنهم سيقومون بتحضير وطهي أطباقهم التي تم البحث عنها في بيئة مطبخ تجاري. </w:t>
            </w:r>
          </w:p>
          <w:p w14:paraId="2BC9D674" w14:textId="66F9B190" w:rsidR="00456C81" w:rsidRPr="00732FF2" w:rsidRDefault="004518AF" w:rsidP="00184267">
            <w:pPr>
              <w:pBdr>
                <w:top w:val="nil"/>
                <w:left w:val="nil"/>
                <w:bottom w:val="nil"/>
                <w:right w:val="nil"/>
                <w:between w:val="nil"/>
              </w:pBdr>
              <w:bidi/>
              <w:spacing w:before="60" w:after="60" w:line="264" w:lineRule="auto"/>
              <w:ind w:leftChars="0" w:left="0" w:firstLineChars="0" w:hanging="2"/>
              <w:rPr>
                <w:rFonts w:ascii="Sakkal Majalla" w:hAnsi="Sakkal Majalla" w:cs="Sakkal Majalla"/>
                <w:color w:val="000000"/>
                <w:sz w:val="28"/>
                <w:szCs w:val="28"/>
              </w:rPr>
            </w:pPr>
            <w:r w:rsidRPr="00732FF2">
              <w:rPr>
                <w:rFonts w:ascii="Sakkal Majalla" w:eastAsia="Open Sans" w:hAnsi="Sakkal Majalla" w:cs="Sakkal Majalla"/>
                <w:color w:val="000000"/>
                <w:sz w:val="28"/>
                <w:szCs w:val="28"/>
                <w:rtl/>
                <w:lang w:eastAsia="ar" w:bidi="ar-MA"/>
              </w:rPr>
              <w:t>سيتم إعداد الأطباق التي اختار المتعلمون تحضيرها وطهيها باستخدام معدات احترافية. اشرح للمتعلمين أنهم سيحسنون فهمهم للصحة والسلامة داخل بيئة المطبخ وأنه ستتاح لهم الفرصة لإظهار وتقييم مهاراتهم في التحضير والطهي على مجموعة من الأطباق.</w:t>
            </w:r>
          </w:p>
          <w:p w14:paraId="586934D0" w14:textId="225AD0CD" w:rsidR="000733F6" w:rsidRPr="00732FF2" w:rsidRDefault="000733F6" w:rsidP="00184267">
            <w:pPr>
              <w:pBdr>
                <w:top w:val="nil"/>
                <w:left w:val="nil"/>
                <w:bottom w:val="nil"/>
                <w:right w:val="nil"/>
                <w:between w:val="nil"/>
              </w:pBdr>
              <w:bidi/>
              <w:spacing w:before="60" w:after="60" w:line="264" w:lineRule="auto"/>
              <w:ind w:leftChars="0" w:left="0" w:firstLineChars="0" w:hanging="2"/>
              <w:rPr>
                <w:rFonts w:ascii="Sakkal Majalla" w:hAnsi="Sakkal Majalla" w:cs="Sakkal Majalla"/>
                <w:color w:val="000000"/>
                <w:sz w:val="28"/>
                <w:szCs w:val="28"/>
              </w:rPr>
            </w:pPr>
            <w:r w:rsidRPr="00732FF2">
              <w:rPr>
                <w:rFonts w:ascii="Sakkal Majalla" w:eastAsia="Open Sans" w:hAnsi="Sakkal Majalla" w:cs="Sakkal Majalla"/>
                <w:color w:val="000000"/>
                <w:sz w:val="28"/>
                <w:szCs w:val="28"/>
                <w:rtl/>
                <w:lang w:eastAsia="ar" w:bidi="ar-MA"/>
              </w:rPr>
              <w:t xml:space="preserve">راجع شريحة </w:t>
            </w:r>
            <w:r w:rsidRPr="00732FF2">
              <w:rPr>
                <w:rFonts w:ascii="Sakkal Majalla" w:eastAsia="Open Sans" w:hAnsi="Sakkal Majalla" w:cs="Sakkal Majalla"/>
                <w:color w:val="000000"/>
                <w:sz w:val="28"/>
                <w:szCs w:val="28"/>
                <w:lang w:val="en-US" w:eastAsia="ar" w:bidi="en-US"/>
              </w:rPr>
              <w:t>PowerPoint</w:t>
            </w:r>
            <w:r w:rsidRPr="00732FF2">
              <w:rPr>
                <w:rFonts w:ascii="Sakkal Majalla" w:eastAsia="Open Sans" w:hAnsi="Sakkal Majalla" w:cs="Sakkal Majalla"/>
                <w:color w:val="000000"/>
                <w:sz w:val="28"/>
                <w:szCs w:val="28"/>
                <w:rtl/>
                <w:lang w:eastAsia="ar" w:bidi="ar-MA"/>
              </w:rPr>
              <w:t xml:space="preserve"> بعنوان الطعام العالمي المعاصر وفصل كتاب الطالب «الطعام العالمي المعاصر».</w:t>
            </w:r>
          </w:p>
        </w:tc>
      </w:tr>
      <w:tr w:rsidR="004E1D73" w:rsidRPr="00732FF2" w14:paraId="241FE334" w14:textId="77777777" w:rsidTr="004760F6">
        <w:tc>
          <w:tcPr>
            <w:tcW w:w="9072" w:type="dxa"/>
            <w:shd w:val="clear" w:color="auto" w:fill="DAEEF3" w:themeFill="accent5" w:themeFillTint="33"/>
          </w:tcPr>
          <w:p w14:paraId="54783F43" w14:textId="08FA3ABF" w:rsidR="004E1D73" w:rsidRPr="00732FF2" w:rsidRDefault="009C2EF8" w:rsidP="00184267">
            <w:pPr>
              <w:pBdr>
                <w:top w:val="nil"/>
                <w:left w:val="nil"/>
                <w:bottom w:val="nil"/>
                <w:right w:val="nil"/>
                <w:between w:val="nil"/>
              </w:pBdr>
              <w:bidi/>
              <w:spacing w:before="80" w:after="80" w:line="264" w:lineRule="auto"/>
              <w:ind w:left="1" w:hanging="3"/>
              <w:rPr>
                <w:rFonts w:ascii="Sakkal Majalla" w:hAnsi="Sakkal Majalla" w:cs="Sakkal Majalla"/>
                <w:b/>
                <w:color w:val="000000"/>
                <w:sz w:val="28"/>
                <w:szCs w:val="28"/>
              </w:rPr>
            </w:pPr>
            <w:r w:rsidRPr="00732FF2">
              <w:rPr>
                <w:rFonts w:ascii="Sakkal Majalla" w:eastAsia="Open Sans" w:hAnsi="Sakkal Majalla" w:cs="Sakkal Majalla"/>
                <w:b/>
                <w:bCs/>
                <w:color w:val="000000"/>
                <w:sz w:val="28"/>
                <w:szCs w:val="28"/>
                <w:rtl/>
                <w:lang w:eastAsia="ar" w:bidi="ar-MA"/>
              </w:rPr>
              <w:t>هدف التعلم أ - استكشاف العوامل المؤثرة على الأنماط المختلفة للأطباق المعدة والمطهوة حول العالم.</w:t>
            </w:r>
          </w:p>
        </w:tc>
      </w:tr>
      <w:tr w:rsidR="005519FC" w:rsidRPr="00732FF2" w14:paraId="6326F120" w14:textId="77777777">
        <w:tc>
          <w:tcPr>
            <w:tcW w:w="9072" w:type="dxa"/>
          </w:tcPr>
          <w:p w14:paraId="689584B1" w14:textId="14F2CD56" w:rsidR="005519FC" w:rsidRPr="009251CE" w:rsidRDefault="005519FC" w:rsidP="00184267">
            <w:pPr>
              <w:pStyle w:val="ListParagraph"/>
              <w:numPr>
                <w:ilvl w:val="0"/>
                <w:numId w:val="18"/>
              </w:numPr>
              <w:pBdr>
                <w:top w:val="nil"/>
                <w:left w:val="nil"/>
                <w:bottom w:val="nil"/>
                <w:right w:val="nil"/>
                <w:between w:val="nil"/>
              </w:pBdr>
              <w:bidi/>
              <w:spacing w:line="264" w:lineRule="auto"/>
              <w:ind w:leftChars="0" w:firstLineChars="0"/>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يدور هدف التعلم أ حول فهم المتعلمين للمعدات والأطعمة والطرق المستخدمة لتحضير وطهي الأطباق العالمية المعاصرة بأساليب مختلفة.</w:t>
            </w:r>
          </w:p>
          <w:p w14:paraId="35BBBE02" w14:textId="77777777" w:rsidR="0021780B" w:rsidRPr="00D031C5" w:rsidRDefault="005519FC" w:rsidP="00184267">
            <w:pPr>
              <w:pBdr>
                <w:top w:val="nil"/>
                <w:left w:val="nil"/>
                <w:bottom w:val="nil"/>
                <w:right w:val="nil"/>
                <w:between w:val="nil"/>
              </w:pBdr>
              <w:bidi/>
              <w:spacing w:line="264" w:lineRule="auto"/>
              <w:ind w:leftChars="0" w:left="0" w:firstLineChars="0" w:firstLine="0"/>
              <w:rPr>
                <w:rFonts w:ascii="Sakkal Majalla" w:hAnsi="Sakkal Majalla" w:cs="Sakkal Majalla"/>
                <w:b/>
                <w:bCs/>
                <w:color w:val="000000"/>
                <w:sz w:val="28"/>
                <w:szCs w:val="28"/>
              </w:rPr>
            </w:pPr>
            <w:r w:rsidRPr="00D031C5">
              <w:rPr>
                <w:rFonts w:ascii="Sakkal Majalla" w:eastAsia="Open Sans" w:hAnsi="Sakkal Majalla" w:cs="Sakkal Majalla"/>
                <w:b/>
                <w:bCs/>
                <w:sz w:val="28"/>
                <w:szCs w:val="28"/>
                <w:rtl/>
                <w:lang w:eastAsia="ar" w:bidi="ar-MA"/>
              </w:rPr>
              <w:t>بالنسبة للقسم أ1</w:t>
            </w:r>
          </w:p>
          <w:p w14:paraId="5C06D545" w14:textId="0CC2E1A2" w:rsidR="009315F1" w:rsidRPr="00D031C5" w:rsidRDefault="0021780B" w:rsidP="00184267">
            <w:pPr>
              <w:pStyle w:val="ListParagraph"/>
              <w:numPr>
                <w:ilvl w:val="0"/>
                <w:numId w:val="18"/>
              </w:numPr>
              <w:pBdr>
                <w:top w:val="nil"/>
                <w:left w:val="nil"/>
                <w:bottom w:val="nil"/>
                <w:right w:val="nil"/>
                <w:between w:val="nil"/>
              </w:pBdr>
              <w:bidi/>
              <w:spacing w:line="264" w:lineRule="auto"/>
              <w:ind w:leftChars="0" w:firstLineChars="0"/>
              <w:rPr>
                <w:rFonts w:ascii="Sakkal Majalla" w:hAnsi="Sakkal Majalla" w:cs="Sakkal Majalla"/>
                <w:color w:val="000000"/>
                <w:sz w:val="28"/>
                <w:szCs w:val="28"/>
              </w:rPr>
            </w:pPr>
            <w:r w:rsidRPr="00D031C5">
              <w:rPr>
                <w:rFonts w:ascii="Sakkal Majalla" w:eastAsia="Open Sans" w:hAnsi="Sakkal Majalla" w:cs="Sakkal Majalla"/>
                <w:sz w:val="28"/>
                <w:szCs w:val="28"/>
                <w:rtl/>
                <w:lang w:eastAsia="ar" w:bidi="ar-MA"/>
              </w:rPr>
              <w:t xml:space="preserve"> يمكنك البدء بتقديم هذه الوحدة من خلال سؤال المتعلمين حول أنواع وأساليب الأطعمة العالمية التي جربوها. </w:t>
            </w:r>
          </w:p>
          <w:p w14:paraId="2CAC11FA" w14:textId="77777777" w:rsidR="00CA065B" w:rsidRPr="00D031C5" w:rsidRDefault="0000361B" w:rsidP="00184267">
            <w:pPr>
              <w:pBdr>
                <w:top w:val="nil"/>
                <w:left w:val="nil"/>
                <w:bottom w:val="nil"/>
                <w:right w:val="nil"/>
                <w:between w:val="nil"/>
              </w:pBdr>
              <w:bidi/>
              <w:spacing w:line="264" w:lineRule="auto"/>
              <w:ind w:leftChars="0" w:left="0" w:firstLineChars="0" w:firstLine="0"/>
              <w:rPr>
                <w:rFonts w:ascii="Sakkal Majalla" w:hAnsi="Sakkal Majalla" w:cs="Sakkal Majalla"/>
                <w:color w:val="000000"/>
                <w:sz w:val="28"/>
                <w:szCs w:val="28"/>
              </w:rPr>
            </w:pPr>
            <w:r w:rsidRPr="00D031C5">
              <w:rPr>
                <w:rFonts w:ascii="Sakkal Majalla" w:eastAsia="Open Sans" w:hAnsi="Sakkal Majalla" w:cs="Sakkal Majalla"/>
                <w:b/>
                <w:bCs/>
                <w:sz w:val="28"/>
                <w:szCs w:val="28"/>
                <w:rtl/>
                <w:lang w:eastAsia="ar" w:bidi="ar-MA"/>
              </w:rPr>
              <w:t>موضوع المناقشة</w:t>
            </w:r>
          </w:p>
          <w:p w14:paraId="4F35F5C4" w14:textId="6FB7761E" w:rsidR="002C2A89" w:rsidRPr="00D031C5" w:rsidRDefault="00B36464" w:rsidP="00184267">
            <w:pPr>
              <w:pStyle w:val="ListParagraph"/>
              <w:numPr>
                <w:ilvl w:val="0"/>
                <w:numId w:val="18"/>
              </w:numPr>
              <w:pBdr>
                <w:top w:val="nil"/>
                <w:left w:val="nil"/>
                <w:bottom w:val="nil"/>
                <w:right w:val="nil"/>
                <w:between w:val="nil"/>
              </w:pBdr>
              <w:bidi/>
              <w:spacing w:line="264" w:lineRule="auto"/>
              <w:ind w:leftChars="0" w:firstLineChars="0"/>
              <w:rPr>
                <w:rFonts w:ascii="Sakkal Majalla" w:hAnsi="Sakkal Majalla" w:cs="Sakkal Majalla"/>
                <w:color w:val="000000"/>
                <w:sz w:val="28"/>
                <w:szCs w:val="28"/>
              </w:rPr>
            </w:pPr>
            <w:r w:rsidRPr="00D031C5">
              <w:rPr>
                <w:rFonts w:ascii="Sakkal Majalla" w:eastAsia="Open Sans" w:hAnsi="Sakkal Majalla" w:cs="Sakkal Majalla"/>
                <w:sz w:val="28"/>
                <w:szCs w:val="28"/>
                <w:rtl/>
                <w:lang w:eastAsia="ar" w:bidi="ar-MA"/>
              </w:rPr>
              <w:t xml:space="preserve">قم بإجراء مناقشة مع المتعلمين حول رأيهم في تعريف الأطعمة العالمية المعاصرة. </w:t>
            </w:r>
          </w:p>
          <w:p w14:paraId="4B10568A" w14:textId="4D509E03" w:rsidR="005519FC" w:rsidRPr="00D031C5" w:rsidRDefault="00F40235" w:rsidP="00D031C5">
            <w:pPr>
              <w:pStyle w:val="ListParagraph"/>
              <w:numPr>
                <w:ilvl w:val="0"/>
                <w:numId w:val="18"/>
              </w:numPr>
              <w:pBdr>
                <w:top w:val="nil"/>
                <w:left w:val="nil"/>
                <w:bottom w:val="nil"/>
                <w:right w:val="nil"/>
                <w:between w:val="nil"/>
              </w:pBdr>
              <w:bidi/>
              <w:spacing w:line="264" w:lineRule="auto"/>
              <w:ind w:leftChars="0" w:firstLineChars="0"/>
              <w:rPr>
                <w:rFonts w:ascii="Sakkal Majalla" w:hAnsi="Sakkal Majalla" w:cs="Sakkal Majalla"/>
                <w:color w:val="000000"/>
                <w:sz w:val="28"/>
                <w:szCs w:val="28"/>
              </w:rPr>
            </w:pPr>
            <w:r w:rsidRPr="00D031C5">
              <w:rPr>
                <w:rFonts w:ascii="Sakkal Majalla" w:eastAsia="Open Sans" w:hAnsi="Sakkal Majalla" w:cs="Sakkal Majalla"/>
                <w:sz w:val="28"/>
                <w:szCs w:val="28"/>
                <w:rtl/>
                <w:lang w:eastAsia="ar" w:bidi="ar-MA"/>
              </w:rPr>
              <w:t xml:space="preserve">يمكنك استخدام شريحة </w:t>
            </w:r>
            <w:r w:rsidRPr="00D031C5">
              <w:rPr>
                <w:rFonts w:ascii="Sakkal Majalla" w:eastAsia="Open Sans" w:hAnsi="Sakkal Majalla" w:cs="Sakkal Majalla"/>
                <w:sz w:val="28"/>
                <w:szCs w:val="28"/>
                <w:lang w:val="en-US" w:eastAsia="ar" w:bidi="en-US"/>
              </w:rPr>
              <w:t>PowerPoint</w:t>
            </w:r>
            <w:r w:rsidRPr="00D031C5">
              <w:rPr>
                <w:rFonts w:ascii="Sakkal Majalla" w:eastAsia="Open Sans" w:hAnsi="Sakkal Majalla" w:cs="Sakkal Majalla"/>
                <w:sz w:val="28"/>
                <w:szCs w:val="28"/>
                <w:rtl/>
                <w:lang w:eastAsia="ar" w:bidi="ar-MA"/>
              </w:rPr>
              <w:t xml:space="preserve"> رقم 2 لشرح معنى الأطعمة العالمية المعاصرة. يغطي القسم أ1 </w:t>
            </w:r>
            <w:r w:rsidR="00D031C5">
              <w:rPr>
                <w:rFonts w:ascii="Sakkal Majalla" w:eastAsia="Open Sans" w:hAnsi="Sakkal Majalla" w:cs="Sakkal Majalla" w:hint="cs"/>
                <w:sz w:val="28"/>
                <w:szCs w:val="28"/>
                <w:rtl/>
                <w:lang w:eastAsia="ar" w:bidi="ar-MA"/>
              </w:rPr>
              <w:t>"</w:t>
            </w:r>
            <w:r w:rsidRPr="00D031C5">
              <w:rPr>
                <w:rFonts w:ascii="Sakkal Majalla" w:eastAsia="Open Sans" w:hAnsi="Sakkal Majalla" w:cs="Sakkal Majalla"/>
                <w:sz w:val="28"/>
                <w:szCs w:val="28"/>
                <w:rtl/>
                <w:lang w:eastAsia="ar" w:bidi="ar-MA"/>
              </w:rPr>
              <w:t>العوامل المؤثرة على الطعام من جميع أنحاء العالم</w:t>
            </w:r>
            <w:r w:rsidR="00D031C5">
              <w:rPr>
                <w:rFonts w:ascii="Sakkal Majalla" w:eastAsia="Open Sans" w:hAnsi="Sakkal Majalla" w:cs="Sakkal Majalla" w:hint="cs"/>
                <w:sz w:val="28"/>
                <w:szCs w:val="28"/>
                <w:rtl/>
                <w:lang w:eastAsia="ar" w:bidi="ar-MA"/>
              </w:rPr>
              <w:t>"</w:t>
            </w:r>
            <w:r w:rsidRPr="00D031C5">
              <w:rPr>
                <w:rFonts w:ascii="Sakkal Majalla" w:eastAsia="Open Sans" w:hAnsi="Sakkal Majalla" w:cs="Sakkal Majalla"/>
                <w:sz w:val="28"/>
                <w:szCs w:val="28"/>
                <w:rtl/>
                <w:lang w:eastAsia="ar" w:bidi="ar-MA"/>
              </w:rPr>
              <w:t xml:space="preserve"> من كتاب الطالب هذا الموضوع.</w:t>
            </w:r>
          </w:p>
          <w:p w14:paraId="4CD4B69C" w14:textId="41BC0FCB" w:rsidR="005519FC" w:rsidRPr="00AD13B6" w:rsidRDefault="005519FC" w:rsidP="00184267">
            <w:pPr>
              <w:pStyle w:val="NormalWeb"/>
              <w:numPr>
                <w:ilvl w:val="0"/>
                <w:numId w:val="18"/>
              </w:numPr>
              <w:pBdr>
                <w:top w:val="nil"/>
                <w:left w:val="nil"/>
                <w:bottom w:val="nil"/>
                <w:right w:val="nil"/>
                <w:between w:val="nil"/>
              </w:pBdr>
              <w:suppressAutoHyphens w:val="0"/>
              <w:bidi/>
              <w:spacing w:before="0" w:beforeAutospacing="0" w:after="0" w:afterAutospacing="0" w:line="264" w:lineRule="auto"/>
              <w:ind w:leftChars="0" w:firstLineChars="0"/>
              <w:textDirection w:val="lrTb"/>
              <w:textAlignment w:val="auto"/>
              <w:outlineLvl w:val="9"/>
              <w:rPr>
                <w:rFonts w:ascii="Sakkal Majalla" w:hAnsi="Sakkal Majalla" w:cs="Sakkal Majalla"/>
                <w:sz w:val="28"/>
                <w:szCs w:val="28"/>
                <w:lang w:eastAsia="en-US"/>
              </w:rPr>
            </w:pPr>
            <w:r w:rsidRPr="00AD13B6">
              <w:rPr>
                <w:rFonts w:ascii="Sakkal Majalla" w:eastAsia="Open Sans" w:hAnsi="Sakkal Majalla" w:cs="Sakkal Majalla"/>
                <w:sz w:val="28"/>
                <w:szCs w:val="28"/>
                <w:rtl/>
                <w:lang w:eastAsia="ar" w:bidi="ar-MA"/>
              </w:rPr>
              <w:t>اطلب من المتعلمين ذكر أكبر قدر ممكن من الأساليب المختلفة للأطعمة حول العالم. استخدم عرضًا تقديميًا، يشمل خرائط، لتعريف المتعلمين بالمطابخ العالمية. اسأل المتعلمين عما إن كان بإمكانهم تحديد الدول التي ذكروها على الخريطة أو الخرائط.</w:t>
            </w:r>
          </w:p>
          <w:p w14:paraId="1721FFC3" w14:textId="00A12299" w:rsidR="00DC65E5" w:rsidRPr="00AD13B6" w:rsidRDefault="005519FC" w:rsidP="00184267">
            <w:pPr>
              <w:pStyle w:val="NormalWeb"/>
              <w:numPr>
                <w:ilvl w:val="0"/>
                <w:numId w:val="18"/>
              </w:numPr>
              <w:suppressAutoHyphens w:val="0"/>
              <w:bidi/>
              <w:spacing w:before="0" w:beforeAutospacing="0" w:after="0" w:afterAutospacing="0" w:line="264" w:lineRule="auto"/>
              <w:ind w:leftChars="0" w:firstLineChars="0"/>
              <w:textDirection w:val="lrTb"/>
              <w:textAlignment w:val="auto"/>
              <w:outlineLvl w:val="9"/>
              <w:rPr>
                <w:rFonts w:ascii="Sakkal Majalla" w:hAnsi="Sakkal Majalla" w:cs="Sakkal Majalla"/>
                <w:sz w:val="28"/>
                <w:szCs w:val="28"/>
              </w:rPr>
            </w:pPr>
            <w:r w:rsidRPr="00AD13B6">
              <w:rPr>
                <w:rFonts w:ascii="Sakkal Majalla" w:eastAsia="Open Sans" w:hAnsi="Sakkal Majalla" w:cs="Sakkal Majalla"/>
                <w:sz w:val="28"/>
                <w:szCs w:val="28"/>
                <w:rtl/>
                <w:lang w:eastAsia="ar" w:bidi="ar-MA"/>
              </w:rPr>
              <w:t>استخدم عرضًا تقديميًا لشرح كيف يؤثر المناخ والبيئة والدين والثقافة وتكنولوجيا السفر وسلوك العملاء والاستدامة على أنواع وأساليب الطعام من جميع أنحاء العالم.</w:t>
            </w:r>
          </w:p>
          <w:p w14:paraId="7059D9CF" w14:textId="77777777" w:rsidR="00CA065B" w:rsidRPr="00B4043A" w:rsidRDefault="00455B77" w:rsidP="00184267">
            <w:pPr>
              <w:pStyle w:val="NormalWeb"/>
              <w:suppressAutoHyphens w:val="0"/>
              <w:bidi/>
              <w:spacing w:before="0" w:beforeAutospacing="0" w:after="0" w:afterAutospacing="0" w:line="264" w:lineRule="auto"/>
              <w:ind w:leftChars="0" w:left="0" w:firstLineChars="0" w:firstLine="0"/>
              <w:textDirection w:val="lrTb"/>
              <w:textAlignment w:val="auto"/>
              <w:outlineLvl w:val="9"/>
              <w:rPr>
                <w:rFonts w:ascii="Sakkal Majalla" w:hAnsi="Sakkal Majalla" w:cs="Sakkal Majalla"/>
                <w:sz w:val="28"/>
                <w:szCs w:val="28"/>
              </w:rPr>
            </w:pPr>
            <w:r w:rsidRPr="00B4043A">
              <w:rPr>
                <w:rFonts w:ascii="Sakkal Majalla" w:eastAsia="Open Sans" w:hAnsi="Sakkal Majalla" w:cs="Sakkal Majalla"/>
                <w:b/>
                <w:bCs/>
                <w:sz w:val="28"/>
                <w:szCs w:val="28"/>
                <w:rtl/>
                <w:lang w:eastAsia="ar" w:bidi="ar-MA"/>
              </w:rPr>
              <w:t>نشاط التقييم التكويني</w:t>
            </w:r>
          </w:p>
          <w:p w14:paraId="36FBDEF4" w14:textId="0377E542" w:rsidR="00E01CBB" w:rsidRPr="00AD13B6" w:rsidRDefault="00592E0C" w:rsidP="00184267">
            <w:pPr>
              <w:pStyle w:val="NormalWeb"/>
              <w:numPr>
                <w:ilvl w:val="0"/>
                <w:numId w:val="18"/>
              </w:numPr>
              <w:suppressAutoHyphens w:val="0"/>
              <w:bidi/>
              <w:spacing w:before="0" w:beforeAutospacing="0" w:after="0" w:afterAutospacing="0" w:line="264" w:lineRule="auto"/>
              <w:ind w:leftChars="0" w:firstLineChars="0"/>
              <w:textDirection w:val="lrTb"/>
              <w:textAlignment w:val="auto"/>
              <w:outlineLvl w:val="9"/>
              <w:rPr>
                <w:rFonts w:ascii="Sakkal Majalla" w:hAnsi="Sakkal Majalla" w:cs="Sakkal Majalla"/>
                <w:sz w:val="28"/>
                <w:szCs w:val="28"/>
              </w:rPr>
            </w:pPr>
            <w:r w:rsidRPr="00AD13B6">
              <w:rPr>
                <w:rFonts w:ascii="Sakkal Majalla" w:eastAsia="Open Sans" w:hAnsi="Sakkal Majalla" w:cs="Sakkal Majalla"/>
                <w:sz w:val="28"/>
                <w:szCs w:val="28"/>
                <w:rtl/>
                <w:lang w:eastAsia="ar" w:bidi="ar-MA"/>
              </w:rPr>
              <w:t xml:space="preserve">يوجد بشريحة </w:t>
            </w:r>
            <w:r w:rsidRPr="00AD13B6">
              <w:rPr>
                <w:rFonts w:ascii="Sakkal Majalla" w:eastAsia="Open Sans" w:hAnsi="Sakkal Majalla" w:cs="Sakkal Majalla"/>
                <w:sz w:val="28"/>
                <w:szCs w:val="28"/>
                <w:lang w:val="en-US" w:eastAsia="ar" w:bidi="en-US"/>
              </w:rPr>
              <w:t>PowerPoint</w:t>
            </w:r>
            <w:r w:rsidRPr="00AD13B6">
              <w:rPr>
                <w:rFonts w:ascii="Sakkal Majalla" w:eastAsia="Open Sans" w:hAnsi="Sakkal Majalla" w:cs="Sakkal Majalla"/>
                <w:sz w:val="28"/>
                <w:szCs w:val="28"/>
                <w:rtl/>
                <w:lang w:eastAsia="ar" w:bidi="ar-MA"/>
              </w:rPr>
              <w:t xml:space="preserve"> رقم 9 سؤال تكويني حول موضوع الدين والثقافة.</w:t>
            </w:r>
          </w:p>
          <w:p w14:paraId="1F8A3077" w14:textId="29A2D15F" w:rsidR="00E724ED" w:rsidRPr="00AD13B6" w:rsidRDefault="003162C3" w:rsidP="00184267">
            <w:pPr>
              <w:pStyle w:val="NormalWeb"/>
              <w:numPr>
                <w:ilvl w:val="0"/>
                <w:numId w:val="18"/>
              </w:numPr>
              <w:suppressAutoHyphens w:val="0"/>
              <w:bidi/>
              <w:spacing w:before="0" w:beforeAutospacing="0" w:after="0" w:afterAutospacing="0" w:line="264" w:lineRule="auto"/>
              <w:ind w:leftChars="0" w:firstLineChars="0"/>
              <w:textDirection w:val="lrTb"/>
              <w:textAlignment w:val="auto"/>
              <w:outlineLvl w:val="9"/>
              <w:rPr>
                <w:rFonts w:ascii="Sakkal Majalla" w:hAnsi="Sakkal Majalla" w:cs="Sakkal Majalla"/>
                <w:sz w:val="28"/>
                <w:szCs w:val="28"/>
              </w:rPr>
            </w:pPr>
            <w:r w:rsidRPr="00AD13B6">
              <w:rPr>
                <w:rFonts w:ascii="Sakkal Majalla" w:eastAsia="Open Sans" w:hAnsi="Sakkal Majalla" w:cs="Sakkal Majalla"/>
                <w:sz w:val="28"/>
                <w:szCs w:val="28"/>
                <w:rtl/>
                <w:lang w:eastAsia="ar" w:bidi="ar-MA"/>
              </w:rPr>
              <w:t xml:space="preserve">ويوجد بشريحة </w:t>
            </w:r>
            <w:r w:rsidRPr="00AD13B6">
              <w:rPr>
                <w:rFonts w:ascii="Sakkal Majalla" w:eastAsia="Open Sans" w:hAnsi="Sakkal Majalla" w:cs="Sakkal Majalla"/>
                <w:sz w:val="28"/>
                <w:szCs w:val="28"/>
                <w:lang w:val="en-US" w:eastAsia="ar" w:bidi="en-US"/>
              </w:rPr>
              <w:t>PowerPoint</w:t>
            </w:r>
            <w:r w:rsidRPr="00AD13B6">
              <w:rPr>
                <w:rFonts w:ascii="Sakkal Majalla" w:eastAsia="Open Sans" w:hAnsi="Sakkal Majalla" w:cs="Sakkal Majalla"/>
                <w:sz w:val="28"/>
                <w:szCs w:val="28"/>
                <w:rtl/>
                <w:lang w:eastAsia="ar" w:bidi="ar-MA"/>
              </w:rPr>
              <w:t xml:space="preserve"> رقم 11 سؤال تكويني حول موضوع الأطعمة المحلية. </w:t>
            </w:r>
          </w:p>
          <w:p w14:paraId="2D9CDDBD" w14:textId="09788F8F" w:rsidR="004D40E4" w:rsidRPr="00D031C5" w:rsidRDefault="00541C7A" w:rsidP="00D031C5">
            <w:pPr>
              <w:pStyle w:val="NormalWeb"/>
              <w:numPr>
                <w:ilvl w:val="0"/>
                <w:numId w:val="18"/>
              </w:numPr>
              <w:suppressAutoHyphens w:val="0"/>
              <w:bidi/>
              <w:spacing w:before="0" w:beforeAutospacing="0" w:after="0" w:afterAutospacing="0" w:line="264" w:lineRule="auto"/>
              <w:ind w:leftChars="0" w:firstLineChars="0"/>
              <w:textDirection w:val="lrTb"/>
              <w:textAlignment w:val="auto"/>
              <w:outlineLvl w:val="9"/>
              <w:rPr>
                <w:rFonts w:ascii="Sakkal Majalla" w:hAnsi="Sakkal Majalla" w:cs="Sakkal Majalla"/>
                <w:sz w:val="28"/>
                <w:szCs w:val="28"/>
              </w:rPr>
            </w:pPr>
            <w:r w:rsidRPr="00AD13B6">
              <w:rPr>
                <w:rFonts w:ascii="Sakkal Majalla" w:eastAsia="Open Sans" w:hAnsi="Sakkal Majalla" w:cs="Sakkal Majalla"/>
                <w:sz w:val="28"/>
                <w:szCs w:val="28"/>
                <w:rtl/>
                <w:lang w:eastAsia="ar" w:bidi="ar-MA"/>
              </w:rPr>
              <w:t xml:space="preserve">يغطي القسم أ1 </w:t>
            </w:r>
            <w:r w:rsidR="00D031C5">
              <w:rPr>
                <w:rFonts w:ascii="Sakkal Majalla" w:eastAsia="Open Sans" w:hAnsi="Sakkal Majalla" w:cs="Sakkal Majalla" w:hint="cs"/>
                <w:sz w:val="28"/>
                <w:szCs w:val="28"/>
                <w:rtl/>
                <w:lang w:eastAsia="ar" w:bidi="ar-MA"/>
              </w:rPr>
              <w:t>"</w:t>
            </w:r>
            <w:r w:rsidRPr="00AD13B6">
              <w:rPr>
                <w:rFonts w:ascii="Sakkal Majalla" w:eastAsia="Open Sans" w:hAnsi="Sakkal Majalla" w:cs="Sakkal Majalla"/>
                <w:sz w:val="28"/>
                <w:szCs w:val="28"/>
                <w:rtl/>
                <w:lang w:eastAsia="ar" w:bidi="ar-MA"/>
              </w:rPr>
              <w:t>العوامل المؤثرة على الطعام من جميع أنحاء العالم</w:t>
            </w:r>
            <w:r w:rsidR="00D031C5">
              <w:rPr>
                <w:rFonts w:ascii="Sakkal Majalla" w:eastAsia="Open Sans" w:hAnsi="Sakkal Majalla" w:cs="Sakkal Majalla" w:hint="cs"/>
                <w:sz w:val="28"/>
                <w:szCs w:val="28"/>
                <w:rtl/>
                <w:lang w:eastAsia="ar" w:bidi="ar-MA"/>
              </w:rPr>
              <w:t>"</w:t>
            </w:r>
            <w:r w:rsidRPr="00AD13B6">
              <w:rPr>
                <w:rFonts w:ascii="Sakkal Majalla" w:eastAsia="Open Sans" w:hAnsi="Sakkal Majalla" w:cs="Sakkal Majalla"/>
                <w:sz w:val="28"/>
                <w:szCs w:val="28"/>
                <w:rtl/>
                <w:lang w:eastAsia="ar" w:bidi="ar-MA"/>
              </w:rPr>
              <w:t xml:space="preserve"> من كتاب الطالب هذه النقاط بالتفصيل. </w:t>
            </w:r>
          </w:p>
          <w:p w14:paraId="712828BA" w14:textId="77777777" w:rsidR="00D031C5" w:rsidRPr="00AD13B6" w:rsidRDefault="00D031C5" w:rsidP="00D031C5">
            <w:pPr>
              <w:pStyle w:val="NormalWeb"/>
              <w:suppressAutoHyphens w:val="0"/>
              <w:bidi/>
              <w:spacing w:before="0" w:beforeAutospacing="0" w:after="0" w:afterAutospacing="0" w:line="264" w:lineRule="auto"/>
              <w:ind w:leftChars="0" w:left="0" w:firstLineChars="0" w:firstLine="0"/>
              <w:textDirection w:val="lrTb"/>
              <w:textAlignment w:val="auto"/>
              <w:outlineLvl w:val="9"/>
              <w:rPr>
                <w:rFonts w:ascii="Sakkal Majalla" w:hAnsi="Sakkal Majalla" w:cs="Sakkal Majalla"/>
                <w:sz w:val="28"/>
                <w:szCs w:val="28"/>
              </w:rPr>
            </w:pPr>
          </w:p>
          <w:p w14:paraId="671714C5" w14:textId="77777777" w:rsidR="00CA065B" w:rsidRPr="00B4043A" w:rsidRDefault="004074BE" w:rsidP="00D031C5">
            <w:pPr>
              <w:pStyle w:val="NormalWeb"/>
              <w:pageBreakBefore/>
              <w:suppressAutoHyphens w:val="0"/>
              <w:bidi/>
              <w:spacing w:before="0" w:beforeAutospacing="0" w:after="0" w:afterAutospacing="0" w:line="264" w:lineRule="auto"/>
              <w:ind w:leftChars="0" w:left="0" w:firstLineChars="0" w:firstLine="0"/>
              <w:textDirection w:val="lrTb"/>
              <w:textAlignment w:val="auto"/>
              <w:outlineLvl w:val="9"/>
              <w:rPr>
                <w:rFonts w:ascii="Sakkal Majalla" w:hAnsi="Sakkal Majalla" w:cs="Sakkal Majalla"/>
                <w:sz w:val="28"/>
                <w:szCs w:val="28"/>
              </w:rPr>
            </w:pPr>
            <w:r w:rsidRPr="00B4043A">
              <w:rPr>
                <w:rFonts w:ascii="Sakkal Majalla" w:eastAsia="Open Sans" w:hAnsi="Sakkal Majalla" w:cs="Sakkal Majalla"/>
                <w:b/>
                <w:bCs/>
                <w:sz w:val="28"/>
                <w:szCs w:val="28"/>
                <w:rtl/>
                <w:lang w:eastAsia="ar" w:bidi="ar-MA"/>
              </w:rPr>
              <w:lastRenderedPageBreak/>
              <w:t>موضوع المناقشة</w:t>
            </w:r>
          </w:p>
          <w:p w14:paraId="02E61B6D" w14:textId="73B1CA1C" w:rsidR="007320BA" w:rsidRPr="00AD13B6" w:rsidRDefault="005519FC" w:rsidP="00D031C5">
            <w:pPr>
              <w:pStyle w:val="NormalWeb"/>
              <w:numPr>
                <w:ilvl w:val="0"/>
                <w:numId w:val="18"/>
              </w:numPr>
              <w:suppressAutoHyphens w:val="0"/>
              <w:bidi/>
              <w:spacing w:before="0" w:beforeAutospacing="0" w:after="0" w:afterAutospacing="0" w:line="264" w:lineRule="auto"/>
              <w:ind w:leftChars="0" w:firstLineChars="0"/>
              <w:textDirection w:val="lrTb"/>
              <w:textAlignment w:val="auto"/>
              <w:outlineLvl w:val="9"/>
              <w:rPr>
                <w:rFonts w:ascii="Sakkal Majalla" w:hAnsi="Sakkal Majalla" w:cs="Sakkal Majalla"/>
                <w:sz w:val="28"/>
                <w:szCs w:val="28"/>
              </w:rPr>
            </w:pPr>
            <w:r w:rsidRPr="00AD13B6">
              <w:rPr>
                <w:rFonts w:ascii="Sakkal Majalla" w:eastAsia="Open Sans" w:hAnsi="Sakkal Majalla" w:cs="Sakkal Majalla"/>
                <w:sz w:val="28"/>
                <w:szCs w:val="28"/>
                <w:rtl/>
                <w:lang w:eastAsia="ar" w:bidi="ar-MA"/>
              </w:rPr>
              <w:t>اطلب من المتعلمين التفكير في العوامل التي يعتقدون أنها يمكن أن تؤثر على الأطعمة المستهلكة في جميع أنحاء</w:t>
            </w:r>
            <w:r w:rsidR="00D031C5">
              <w:rPr>
                <w:rFonts w:ascii="Sakkal Majalla" w:eastAsia="Open Sans" w:hAnsi="Sakkal Majalla" w:cs="Sakkal Majalla" w:hint="cs"/>
                <w:sz w:val="28"/>
                <w:szCs w:val="28"/>
                <w:rtl/>
                <w:lang w:eastAsia="ar" w:bidi="ar-MA"/>
              </w:rPr>
              <w:t> </w:t>
            </w:r>
            <w:r w:rsidRPr="00AD13B6">
              <w:rPr>
                <w:rFonts w:ascii="Sakkal Majalla" w:eastAsia="Open Sans" w:hAnsi="Sakkal Majalla" w:cs="Sakkal Majalla"/>
                <w:sz w:val="28"/>
                <w:szCs w:val="28"/>
                <w:rtl/>
                <w:lang w:eastAsia="ar" w:bidi="ar-MA"/>
              </w:rPr>
              <w:t>العالم.</w:t>
            </w:r>
          </w:p>
          <w:p w14:paraId="176E6DA5" w14:textId="0D2EE237" w:rsidR="005519FC" w:rsidRPr="00AD13B6" w:rsidRDefault="003162C3" w:rsidP="00184267">
            <w:pPr>
              <w:pStyle w:val="NormalWeb"/>
              <w:numPr>
                <w:ilvl w:val="0"/>
                <w:numId w:val="18"/>
              </w:numPr>
              <w:suppressAutoHyphens w:val="0"/>
              <w:bidi/>
              <w:spacing w:before="0" w:beforeAutospacing="0" w:after="0" w:afterAutospacing="0" w:line="264" w:lineRule="auto"/>
              <w:ind w:leftChars="0" w:firstLineChars="0"/>
              <w:textDirection w:val="lrTb"/>
              <w:textAlignment w:val="auto"/>
              <w:outlineLvl w:val="9"/>
              <w:rPr>
                <w:rFonts w:ascii="Sakkal Majalla" w:hAnsi="Sakkal Majalla" w:cs="Sakkal Majalla"/>
                <w:sz w:val="28"/>
                <w:szCs w:val="28"/>
              </w:rPr>
            </w:pPr>
            <w:r w:rsidRPr="00AD13B6">
              <w:rPr>
                <w:rFonts w:ascii="Sakkal Majalla" w:eastAsia="Open Sans" w:hAnsi="Sakkal Majalla" w:cs="Sakkal Majalla"/>
                <w:sz w:val="28"/>
                <w:szCs w:val="28"/>
                <w:rtl/>
                <w:lang w:eastAsia="ar" w:bidi="ar-MA"/>
              </w:rPr>
              <w:t xml:space="preserve">تغطي شرائح </w:t>
            </w:r>
            <w:r w:rsidRPr="00AD13B6">
              <w:rPr>
                <w:rFonts w:ascii="Sakkal Majalla" w:eastAsia="Open Sans" w:hAnsi="Sakkal Majalla" w:cs="Sakkal Majalla"/>
                <w:sz w:val="28"/>
                <w:szCs w:val="28"/>
                <w:lang w:val="en-US" w:eastAsia="ar" w:bidi="en-US"/>
              </w:rPr>
              <w:t>PowerPoint</w:t>
            </w:r>
            <w:r w:rsidRPr="00AD13B6">
              <w:rPr>
                <w:rFonts w:ascii="Sakkal Majalla" w:eastAsia="Open Sans" w:hAnsi="Sakkal Majalla" w:cs="Sakkal Majalla"/>
                <w:sz w:val="28"/>
                <w:szCs w:val="28"/>
                <w:rtl/>
                <w:lang w:eastAsia="ar" w:bidi="ar-MA"/>
              </w:rPr>
              <w:t xml:space="preserve"> رقم 7-11 موضوع المناقشة المذكور. </w:t>
            </w:r>
          </w:p>
          <w:p w14:paraId="2AFCBF8A" w14:textId="77777777" w:rsidR="00CA065B" w:rsidRPr="00B4043A" w:rsidRDefault="0080072C" w:rsidP="00184267">
            <w:pPr>
              <w:pStyle w:val="NormalWeb"/>
              <w:suppressAutoHyphens w:val="0"/>
              <w:bidi/>
              <w:spacing w:before="0" w:beforeAutospacing="0" w:after="0" w:afterAutospacing="0" w:line="264" w:lineRule="auto"/>
              <w:ind w:leftChars="0" w:left="0" w:firstLineChars="0" w:firstLine="0"/>
              <w:textDirection w:val="lrTb"/>
              <w:textAlignment w:val="auto"/>
              <w:outlineLvl w:val="9"/>
              <w:rPr>
                <w:rFonts w:ascii="Sakkal Majalla" w:hAnsi="Sakkal Majalla" w:cs="Sakkal Majalla"/>
                <w:sz w:val="28"/>
                <w:szCs w:val="28"/>
              </w:rPr>
            </w:pPr>
            <w:r w:rsidRPr="00B4043A">
              <w:rPr>
                <w:rFonts w:ascii="Sakkal Majalla" w:eastAsia="Open Sans" w:hAnsi="Sakkal Majalla" w:cs="Sakkal Majalla"/>
                <w:b/>
                <w:bCs/>
                <w:sz w:val="28"/>
                <w:szCs w:val="28"/>
                <w:rtl/>
                <w:lang w:eastAsia="ar" w:bidi="ar-MA"/>
              </w:rPr>
              <w:t>المهام البحثية / دراسات الحالة</w:t>
            </w:r>
          </w:p>
          <w:p w14:paraId="7A237BE6" w14:textId="30AD54D8" w:rsidR="00472A43" w:rsidRPr="00AD13B6" w:rsidRDefault="00472A43" w:rsidP="00184267">
            <w:pPr>
              <w:pStyle w:val="NormalWeb"/>
              <w:numPr>
                <w:ilvl w:val="0"/>
                <w:numId w:val="18"/>
              </w:numPr>
              <w:suppressAutoHyphens w:val="0"/>
              <w:bidi/>
              <w:spacing w:before="0" w:beforeAutospacing="0" w:after="0" w:afterAutospacing="0" w:line="264" w:lineRule="auto"/>
              <w:ind w:leftChars="0" w:firstLineChars="0"/>
              <w:textDirection w:val="lrTb"/>
              <w:textAlignment w:val="auto"/>
              <w:outlineLvl w:val="9"/>
              <w:rPr>
                <w:rFonts w:ascii="Sakkal Majalla" w:hAnsi="Sakkal Majalla" w:cs="Sakkal Majalla"/>
                <w:sz w:val="28"/>
                <w:szCs w:val="28"/>
              </w:rPr>
            </w:pPr>
            <w:r w:rsidRPr="00AD13B6">
              <w:rPr>
                <w:rFonts w:ascii="Sakkal Majalla" w:eastAsia="Open Sans" w:hAnsi="Sakkal Majalla" w:cs="Sakkal Majalla"/>
                <w:sz w:val="28"/>
                <w:szCs w:val="28"/>
                <w:rtl/>
                <w:lang w:eastAsia="ar" w:bidi="ar-MA"/>
              </w:rPr>
              <w:t>استخدم النشاط الموجود في كتاب الطالب في نهاية النشاط البحثي أ1 لتعزيز هذه النقطة.</w:t>
            </w:r>
          </w:p>
          <w:p w14:paraId="4FAC080A" w14:textId="54095963" w:rsidR="00B36464" w:rsidRPr="00B4043A" w:rsidRDefault="00B36464" w:rsidP="00184267">
            <w:pPr>
              <w:pStyle w:val="NormalWeb"/>
              <w:suppressAutoHyphens w:val="0"/>
              <w:bidi/>
              <w:spacing w:before="0" w:beforeAutospacing="0" w:after="0" w:afterAutospacing="0" w:line="264" w:lineRule="auto"/>
              <w:ind w:leftChars="0" w:left="0" w:firstLineChars="0" w:firstLine="0"/>
              <w:textDirection w:val="lrTb"/>
              <w:textAlignment w:val="auto"/>
              <w:outlineLvl w:val="9"/>
              <w:rPr>
                <w:rFonts w:ascii="Sakkal Majalla" w:hAnsi="Sakkal Majalla" w:cs="Sakkal Majalla"/>
                <w:b/>
                <w:bCs/>
                <w:sz w:val="28"/>
                <w:szCs w:val="28"/>
              </w:rPr>
            </w:pPr>
            <w:r w:rsidRPr="00B4043A">
              <w:rPr>
                <w:rFonts w:ascii="Sakkal Majalla" w:eastAsia="Open Sans" w:hAnsi="Sakkal Majalla" w:cs="Sakkal Majalla"/>
                <w:b/>
                <w:bCs/>
                <w:sz w:val="28"/>
                <w:szCs w:val="28"/>
                <w:rtl/>
                <w:lang w:eastAsia="ar" w:bidi="ar-MA"/>
              </w:rPr>
              <w:t>بالنسبة للقسم أ2</w:t>
            </w:r>
          </w:p>
          <w:p w14:paraId="451A001E" w14:textId="52774A7F" w:rsidR="00F641EA" w:rsidRPr="00B4043A" w:rsidRDefault="00F641EA" w:rsidP="00184267">
            <w:pPr>
              <w:pStyle w:val="NormalWeb"/>
              <w:suppressAutoHyphens w:val="0"/>
              <w:bidi/>
              <w:spacing w:before="0" w:beforeAutospacing="0" w:after="0" w:afterAutospacing="0" w:line="264" w:lineRule="auto"/>
              <w:ind w:leftChars="0" w:left="0" w:firstLineChars="0" w:firstLine="0"/>
              <w:textDirection w:val="lrTb"/>
              <w:textAlignment w:val="auto"/>
              <w:outlineLvl w:val="9"/>
              <w:rPr>
                <w:rFonts w:ascii="Sakkal Majalla" w:hAnsi="Sakkal Majalla" w:cs="Sakkal Majalla"/>
                <w:b/>
                <w:bCs/>
                <w:sz w:val="28"/>
                <w:szCs w:val="28"/>
              </w:rPr>
            </w:pPr>
            <w:r w:rsidRPr="00B4043A">
              <w:rPr>
                <w:rFonts w:ascii="Sakkal Majalla" w:eastAsia="Open Sans" w:hAnsi="Sakkal Majalla" w:cs="Sakkal Majalla"/>
                <w:b/>
                <w:bCs/>
                <w:sz w:val="28"/>
                <w:szCs w:val="28"/>
                <w:rtl/>
                <w:lang w:eastAsia="ar" w:bidi="ar-MA"/>
              </w:rPr>
              <w:t>المهمة البحثية</w:t>
            </w:r>
          </w:p>
          <w:p w14:paraId="3EFDF4AB" w14:textId="135AADCE" w:rsidR="00F641EA" w:rsidRPr="00D031C5" w:rsidRDefault="00B36464" w:rsidP="00D879A3">
            <w:pPr>
              <w:pStyle w:val="ListParagraph"/>
              <w:numPr>
                <w:ilvl w:val="0"/>
                <w:numId w:val="18"/>
              </w:numPr>
              <w:bidi/>
              <w:spacing w:line="264" w:lineRule="auto"/>
              <w:ind w:leftChars="0" w:firstLineChars="0"/>
              <w:rPr>
                <w:rFonts w:ascii="Sakkal Majalla" w:hAnsi="Sakkal Majalla" w:cs="Sakkal Majalla"/>
                <w:sz w:val="28"/>
                <w:szCs w:val="28"/>
              </w:rPr>
            </w:pPr>
            <w:r w:rsidRPr="00D031C5">
              <w:rPr>
                <w:rFonts w:ascii="Sakkal Majalla" w:eastAsia="Open Sans" w:hAnsi="Sakkal Majalla" w:cs="Sakkal Majalla"/>
                <w:sz w:val="28"/>
                <w:szCs w:val="28"/>
                <w:rtl/>
                <w:lang w:eastAsia="ar" w:bidi="ar-MA"/>
              </w:rPr>
              <w:t xml:space="preserve">يجب أن يعمل المتعلمون في أزواج لاستكشاف مجموعة من المطابخ العالمية. وينبغي على كل زميلين استكشاف مطبخ دولة واحدة من القائمة الواردة في المواصفات. راجع القسم أ2، أساليب الطعام، من كتاب الطالب للحصول على معلومات مفصلة حول الدول في المواصفات. يجب عليهم استكشاف أساليب وأنواع الأطعمة المتوفرة تقليديًا في كل بلد والأسباب التاريخية لنشأة هذه الأطعمة. يمكنك استخدام شرائح </w:t>
            </w:r>
            <w:r w:rsidRPr="00D031C5">
              <w:rPr>
                <w:rFonts w:ascii="Sakkal Majalla" w:eastAsia="Open Sans" w:hAnsi="Sakkal Majalla" w:cs="Sakkal Majalla"/>
                <w:sz w:val="28"/>
                <w:szCs w:val="28"/>
                <w:lang w:val="en-US" w:eastAsia="ar" w:bidi="en-US"/>
              </w:rPr>
              <w:t>PowerPoint</w:t>
            </w:r>
            <w:r w:rsidRPr="00D031C5">
              <w:rPr>
                <w:rFonts w:ascii="Sakkal Majalla" w:eastAsia="Open Sans" w:hAnsi="Sakkal Majalla" w:cs="Sakkal Majalla"/>
                <w:sz w:val="28"/>
                <w:szCs w:val="28"/>
                <w:rtl/>
                <w:lang w:eastAsia="ar" w:bidi="ar-MA"/>
              </w:rPr>
              <w:t xml:space="preserve"> رقم</w:t>
            </w:r>
            <w:r w:rsidR="00D879A3">
              <w:rPr>
                <w:rFonts w:ascii="Sakkal Majalla" w:eastAsia="Open Sans" w:hAnsi="Sakkal Majalla" w:cs="Sakkal Majalla" w:hint="cs"/>
                <w:sz w:val="28"/>
                <w:szCs w:val="28"/>
                <w:rtl/>
                <w:lang w:eastAsia="ar" w:bidi="ar-MA"/>
              </w:rPr>
              <w:t> </w:t>
            </w:r>
            <w:r w:rsidRPr="00D031C5">
              <w:rPr>
                <w:rFonts w:ascii="Sakkal Majalla" w:eastAsia="Open Sans" w:hAnsi="Sakkal Majalla" w:cs="Sakkal Majalla"/>
                <w:sz w:val="28"/>
                <w:szCs w:val="28"/>
                <w:rtl/>
                <w:lang w:eastAsia="ar" w:bidi="ar-MA"/>
              </w:rPr>
              <w:t>12-13 للتعريف بهذا الموضوع.</w:t>
            </w:r>
          </w:p>
          <w:p w14:paraId="5C0AD493" w14:textId="504B6180" w:rsidR="00ED560E" w:rsidRPr="00AD13B6" w:rsidRDefault="00ED560E" w:rsidP="00184267">
            <w:pPr>
              <w:pStyle w:val="NormalWeb"/>
              <w:numPr>
                <w:ilvl w:val="0"/>
                <w:numId w:val="18"/>
              </w:numPr>
              <w:suppressAutoHyphens w:val="0"/>
              <w:bidi/>
              <w:spacing w:before="0" w:beforeAutospacing="0" w:after="0" w:afterAutospacing="0" w:line="264" w:lineRule="auto"/>
              <w:ind w:leftChars="0" w:firstLineChars="0"/>
              <w:textDirection w:val="lrTb"/>
              <w:textAlignment w:val="auto"/>
              <w:outlineLvl w:val="9"/>
              <w:rPr>
                <w:rFonts w:ascii="Sakkal Majalla" w:hAnsi="Sakkal Majalla" w:cs="Sakkal Majalla"/>
                <w:sz w:val="28"/>
                <w:szCs w:val="28"/>
              </w:rPr>
            </w:pPr>
            <w:r w:rsidRPr="00AD13B6">
              <w:rPr>
                <w:rFonts w:ascii="Sakkal Majalla" w:eastAsia="Open Sans" w:hAnsi="Sakkal Majalla" w:cs="Sakkal Majalla"/>
                <w:sz w:val="28"/>
                <w:szCs w:val="28"/>
                <w:rtl/>
                <w:lang w:eastAsia="ar" w:bidi="ar-MA"/>
              </w:rPr>
              <w:t xml:space="preserve">يجب على مجموعات المتعلمين أن يقدموا رسميًا ملفات تعريفية بمأكولات بلدهم إلى الصف، ويمكن للصف مناقشة النتائج. </w:t>
            </w:r>
          </w:p>
          <w:p w14:paraId="71ABAE2B" w14:textId="77777777" w:rsidR="00154460" w:rsidRPr="00D031C5" w:rsidRDefault="0001121E" w:rsidP="00184267">
            <w:pPr>
              <w:bidi/>
              <w:spacing w:line="264" w:lineRule="auto"/>
              <w:ind w:leftChars="0" w:left="0" w:firstLineChars="0" w:firstLine="0"/>
              <w:rPr>
                <w:rFonts w:ascii="Sakkal Majalla" w:hAnsi="Sakkal Majalla" w:cs="Sakkal Majalla"/>
                <w:sz w:val="28"/>
                <w:szCs w:val="28"/>
              </w:rPr>
            </w:pPr>
            <w:r w:rsidRPr="00D031C5">
              <w:rPr>
                <w:rFonts w:ascii="Sakkal Majalla" w:eastAsia="Open Sans" w:hAnsi="Sakkal Majalla" w:cs="Sakkal Majalla"/>
                <w:b/>
                <w:bCs/>
                <w:sz w:val="28"/>
                <w:szCs w:val="28"/>
                <w:rtl/>
                <w:lang w:eastAsia="ar" w:bidi="ar-MA"/>
              </w:rPr>
              <w:t>التقييم التكويني</w:t>
            </w:r>
          </w:p>
          <w:p w14:paraId="3A84A758" w14:textId="1BC6027F" w:rsidR="005519FC" w:rsidRPr="00D031C5" w:rsidRDefault="00B97825" w:rsidP="00D879A3">
            <w:pPr>
              <w:pStyle w:val="ListParagraph"/>
              <w:numPr>
                <w:ilvl w:val="0"/>
                <w:numId w:val="18"/>
              </w:numPr>
              <w:bidi/>
              <w:spacing w:line="264" w:lineRule="auto"/>
              <w:ind w:leftChars="0" w:firstLineChars="0"/>
              <w:rPr>
                <w:rFonts w:ascii="Sakkal Majalla" w:hAnsi="Sakkal Majalla" w:cs="Sakkal Majalla"/>
                <w:sz w:val="28"/>
                <w:szCs w:val="28"/>
              </w:rPr>
            </w:pPr>
            <w:r w:rsidRPr="00D031C5">
              <w:rPr>
                <w:rFonts w:ascii="Sakkal Majalla" w:eastAsia="Open Sans" w:hAnsi="Sakkal Majalla" w:cs="Sakkal Majalla"/>
                <w:sz w:val="28"/>
                <w:szCs w:val="28"/>
                <w:rtl/>
                <w:lang w:eastAsia="ar" w:bidi="ar-MA"/>
              </w:rPr>
              <w:t xml:space="preserve"> راجع </w:t>
            </w:r>
            <w:r w:rsidR="00D879A3">
              <w:rPr>
                <w:rFonts w:ascii="Sakkal Majalla" w:eastAsia="Open Sans" w:hAnsi="Sakkal Majalla" w:cs="Sakkal Majalla" w:hint="cs"/>
                <w:sz w:val="28"/>
                <w:szCs w:val="28"/>
                <w:rtl/>
                <w:lang w:eastAsia="ar" w:bidi="ar-MA"/>
              </w:rPr>
              <w:t>"</w:t>
            </w:r>
            <w:r w:rsidRPr="00D031C5">
              <w:rPr>
                <w:rFonts w:ascii="Sakkal Majalla" w:eastAsia="Open Sans" w:hAnsi="Sakkal Majalla" w:cs="Sakkal Majalla"/>
                <w:sz w:val="28"/>
                <w:szCs w:val="28"/>
                <w:rtl/>
                <w:lang w:eastAsia="ar" w:bidi="ar-MA"/>
              </w:rPr>
              <w:t>التحقق من معرفتي</w:t>
            </w:r>
            <w:r w:rsidR="00D879A3">
              <w:rPr>
                <w:rFonts w:ascii="Sakkal Majalla" w:eastAsia="Open Sans" w:hAnsi="Sakkal Majalla" w:cs="Sakkal Majalla" w:hint="cs"/>
                <w:sz w:val="28"/>
                <w:szCs w:val="28"/>
                <w:rtl/>
                <w:lang w:eastAsia="ar" w:bidi="ar-MA"/>
              </w:rPr>
              <w:t>"</w:t>
            </w:r>
            <w:r w:rsidRPr="00D031C5">
              <w:rPr>
                <w:rFonts w:ascii="Sakkal Majalla" w:eastAsia="Open Sans" w:hAnsi="Sakkal Majalla" w:cs="Sakkal Majalla"/>
                <w:sz w:val="28"/>
                <w:szCs w:val="28"/>
                <w:rtl/>
                <w:lang w:eastAsia="ar" w:bidi="ar-MA"/>
              </w:rPr>
              <w:t xml:space="preserve"> من كتاب الطالب ضمن هدف التعلم أ: يمكن استخدام استكشاف العوامل المؤثرة على الأساليب المختلفة للأطباق المعدة والمطهوة حول العالم، كنشاط تقييم تكويني مرتبط بالبحث عن الأطباق الوطنية للبلاد المختلفة.</w:t>
            </w:r>
          </w:p>
          <w:p w14:paraId="3EDD1E04" w14:textId="77777777" w:rsidR="00154460" w:rsidRPr="00D031C5" w:rsidRDefault="00154460" w:rsidP="00184267">
            <w:pPr>
              <w:bidi/>
              <w:spacing w:line="264" w:lineRule="auto"/>
              <w:ind w:leftChars="0" w:left="0" w:firstLineChars="0" w:firstLine="0"/>
              <w:rPr>
                <w:rFonts w:ascii="Sakkal Majalla" w:hAnsi="Sakkal Majalla" w:cs="Sakkal Majalla"/>
                <w:b/>
                <w:bCs/>
                <w:sz w:val="28"/>
                <w:szCs w:val="28"/>
                <w:lang w:eastAsia="en-GB"/>
              </w:rPr>
            </w:pPr>
            <w:r w:rsidRPr="00D031C5">
              <w:rPr>
                <w:rFonts w:ascii="Sakkal Majalla" w:eastAsia="Open Sans" w:hAnsi="Sakkal Majalla" w:cs="Sakkal Majalla"/>
                <w:b/>
                <w:bCs/>
                <w:sz w:val="28"/>
                <w:szCs w:val="28"/>
                <w:rtl/>
                <w:lang w:eastAsia="ar" w:bidi="ar-MA"/>
              </w:rPr>
              <w:t>المهام البحثية أو دراسات الحالة</w:t>
            </w:r>
          </w:p>
          <w:p w14:paraId="3E0E8D68" w14:textId="6F3D243D" w:rsidR="004A3F6F" w:rsidRPr="00AD13B6" w:rsidRDefault="003C5D33" w:rsidP="00184267">
            <w:pPr>
              <w:pStyle w:val="NormalWeb"/>
              <w:numPr>
                <w:ilvl w:val="0"/>
                <w:numId w:val="18"/>
              </w:numPr>
              <w:suppressAutoHyphens w:val="0"/>
              <w:bidi/>
              <w:spacing w:before="0" w:beforeAutospacing="0" w:after="0" w:afterAutospacing="0" w:line="264" w:lineRule="auto"/>
              <w:ind w:leftChars="0" w:firstLineChars="0"/>
              <w:textDirection w:val="lrTb"/>
              <w:textAlignment w:val="auto"/>
              <w:outlineLvl w:val="9"/>
              <w:rPr>
                <w:rFonts w:ascii="Sakkal Majalla" w:hAnsi="Sakkal Majalla" w:cs="Sakkal Majalla"/>
                <w:sz w:val="28"/>
                <w:szCs w:val="28"/>
              </w:rPr>
            </w:pPr>
            <w:r w:rsidRPr="00AD13B6">
              <w:rPr>
                <w:rFonts w:ascii="Sakkal Majalla" w:eastAsia="Open Sans" w:hAnsi="Sakkal Majalla" w:cs="Sakkal Majalla"/>
                <w:sz w:val="28"/>
                <w:szCs w:val="28"/>
                <w:rtl/>
                <w:lang w:eastAsia="ar" w:bidi="ar-MA"/>
              </w:rPr>
              <w:t>يمكنك استخدام الأنشطة من كتاب الطالب ضمن هدف التعلم أ: استكشاف العوامل المؤثرة على الأساليب المختلفة للأطباق المعدة والمطهوة حول العالم. وذلك للمساعدة على فهم هذا الموضوع.</w:t>
            </w:r>
          </w:p>
          <w:p w14:paraId="77243D79" w14:textId="2B1F5BED" w:rsidR="00543695" w:rsidRPr="00B4043A" w:rsidRDefault="00543695" w:rsidP="00184267">
            <w:pPr>
              <w:pStyle w:val="NormalWeb"/>
              <w:suppressAutoHyphens w:val="0"/>
              <w:bidi/>
              <w:spacing w:before="0" w:beforeAutospacing="0" w:after="0" w:afterAutospacing="0" w:line="264" w:lineRule="auto"/>
              <w:ind w:leftChars="0" w:left="0" w:firstLineChars="0" w:firstLine="0"/>
              <w:textDirection w:val="lrTb"/>
              <w:textAlignment w:val="auto"/>
              <w:outlineLvl w:val="9"/>
              <w:rPr>
                <w:rFonts w:ascii="Sakkal Majalla" w:hAnsi="Sakkal Majalla" w:cs="Sakkal Majalla"/>
                <w:b/>
                <w:bCs/>
                <w:sz w:val="28"/>
                <w:szCs w:val="28"/>
              </w:rPr>
            </w:pPr>
            <w:r w:rsidRPr="00B4043A">
              <w:rPr>
                <w:rFonts w:ascii="Sakkal Majalla" w:eastAsia="Open Sans" w:hAnsi="Sakkal Majalla" w:cs="Sakkal Majalla"/>
                <w:b/>
                <w:bCs/>
                <w:sz w:val="28"/>
                <w:szCs w:val="28"/>
                <w:rtl/>
                <w:lang w:eastAsia="ar" w:bidi="ar-MA"/>
              </w:rPr>
              <w:t>التقييم التكويني</w:t>
            </w:r>
          </w:p>
          <w:p w14:paraId="0F21E3E5" w14:textId="58C8C751" w:rsidR="00241EAD" w:rsidRPr="00D879A3" w:rsidRDefault="00241EAD" w:rsidP="00D879A3">
            <w:pPr>
              <w:pStyle w:val="NormalWeb"/>
              <w:numPr>
                <w:ilvl w:val="0"/>
                <w:numId w:val="18"/>
              </w:numPr>
              <w:suppressAutoHyphens w:val="0"/>
              <w:bidi/>
              <w:spacing w:before="0" w:beforeAutospacing="0" w:after="0" w:afterAutospacing="0" w:line="264" w:lineRule="auto"/>
              <w:ind w:leftChars="0" w:firstLineChars="0"/>
              <w:textDirection w:val="lrTb"/>
              <w:textAlignment w:val="auto"/>
              <w:outlineLvl w:val="9"/>
              <w:rPr>
                <w:rFonts w:ascii="Sakkal Majalla" w:hAnsi="Sakkal Majalla" w:cs="Sakkal Majalla"/>
                <w:sz w:val="28"/>
                <w:szCs w:val="28"/>
              </w:rPr>
            </w:pPr>
            <w:r w:rsidRPr="00D879A3">
              <w:rPr>
                <w:rFonts w:ascii="Sakkal Majalla" w:eastAsia="Open Sans" w:hAnsi="Sakkal Majalla" w:cs="Sakkal Majalla"/>
                <w:sz w:val="28"/>
                <w:szCs w:val="28"/>
                <w:rtl/>
                <w:lang w:eastAsia="ar" w:bidi="ar-MA"/>
              </w:rPr>
              <w:t>راجع التحقق من معرفتي من كتاب الطالب ضمن قسم هدف التعلم أ: استكشاف العوامل المؤثرة على الأساليب</w:t>
            </w:r>
            <w:r w:rsidR="00D879A3">
              <w:rPr>
                <w:rFonts w:ascii="Sakkal Majalla" w:eastAsia="Open Sans" w:hAnsi="Sakkal Majalla" w:cs="Sakkal Majalla" w:hint="cs"/>
                <w:sz w:val="28"/>
                <w:szCs w:val="28"/>
                <w:rtl/>
                <w:lang w:eastAsia="ar" w:bidi="ar-MA"/>
              </w:rPr>
              <w:t> </w:t>
            </w:r>
            <w:r w:rsidRPr="00D879A3">
              <w:rPr>
                <w:rFonts w:ascii="Sakkal Majalla" w:eastAsia="Open Sans" w:hAnsi="Sakkal Majalla" w:cs="Sakkal Majalla"/>
                <w:sz w:val="28"/>
                <w:szCs w:val="28"/>
                <w:rtl/>
                <w:lang w:eastAsia="ar" w:bidi="ar-MA"/>
              </w:rPr>
              <w:t xml:space="preserve">المختلفة للأطباق المعدة والمطهوة حول العالم. لأنشطة التقييم التكويني المرتبط بعناصر الأطعمة والأطباق العالمية. </w:t>
            </w:r>
          </w:p>
          <w:p w14:paraId="7BC48420" w14:textId="77777777" w:rsidR="005519FC" w:rsidRPr="00AD13B6" w:rsidRDefault="005519FC" w:rsidP="00184267">
            <w:pPr>
              <w:pStyle w:val="NormalWeb"/>
              <w:numPr>
                <w:ilvl w:val="0"/>
                <w:numId w:val="18"/>
              </w:numPr>
              <w:pBdr>
                <w:top w:val="nil"/>
                <w:left w:val="nil"/>
                <w:bottom w:val="nil"/>
                <w:right w:val="nil"/>
                <w:between w:val="nil"/>
              </w:pBdr>
              <w:suppressAutoHyphens w:val="0"/>
              <w:bidi/>
              <w:spacing w:before="0" w:beforeAutospacing="0" w:after="0" w:afterAutospacing="0" w:line="264" w:lineRule="auto"/>
              <w:ind w:leftChars="0" w:firstLineChars="0"/>
              <w:textAlignment w:val="auto"/>
              <w:outlineLvl w:val="9"/>
              <w:rPr>
                <w:rFonts w:ascii="Sakkal Majalla" w:hAnsi="Sakkal Majalla" w:cs="Sakkal Majalla"/>
                <w:sz w:val="28"/>
                <w:szCs w:val="28"/>
              </w:rPr>
            </w:pPr>
            <w:r w:rsidRPr="00AD13B6">
              <w:rPr>
                <w:rFonts w:ascii="Sakkal Majalla" w:eastAsia="Open Sans" w:hAnsi="Sakkal Majalla" w:cs="Sakkal Majalla"/>
                <w:sz w:val="28"/>
                <w:szCs w:val="28"/>
                <w:rtl/>
                <w:lang w:eastAsia="ar" w:bidi="ar-MA"/>
              </w:rPr>
              <w:t xml:space="preserve">لخص هدف التعلم وتحقق من المعرفة من خلال امتحان موجز أو امتحان كتابي. </w:t>
            </w:r>
          </w:p>
          <w:p w14:paraId="5C7BCA35" w14:textId="7F28D643" w:rsidR="00A966FB" w:rsidRPr="00D031C5" w:rsidRDefault="00A966FB" w:rsidP="00184267">
            <w:pPr>
              <w:bidi/>
              <w:spacing w:line="264" w:lineRule="auto"/>
              <w:ind w:leftChars="0" w:left="0" w:firstLineChars="0" w:firstLine="0"/>
              <w:rPr>
                <w:rFonts w:ascii="Sakkal Majalla" w:hAnsi="Sakkal Majalla" w:cs="Sakkal Majalla"/>
                <w:b/>
                <w:bCs/>
                <w:sz w:val="28"/>
                <w:szCs w:val="28"/>
                <w:lang w:eastAsia="en-GB"/>
              </w:rPr>
            </w:pPr>
            <w:r w:rsidRPr="00D031C5">
              <w:rPr>
                <w:rFonts w:ascii="Sakkal Majalla" w:eastAsia="Open Sans" w:hAnsi="Sakkal Majalla" w:cs="Sakkal Majalla"/>
                <w:b/>
                <w:bCs/>
                <w:sz w:val="28"/>
                <w:szCs w:val="28"/>
                <w:rtl/>
                <w:lang w:eastAsia="ar" w:bidi="ar-MA"/>
              </w:rPr>
              <w:t xml:space="preserve">التحضير للتقييم الشامل </w:t>
            </w:r>
          </w:p>
          <w:p w14:paraId="19912C86" w14:textId="2A8C3FFC" w:rsidR="005D02BE" w:rsidRPr="00AD13B6" w:rsidRDefault="00714A0C" w:rsidP="00184267">
            <w:pPr>
              <w:pStyle w:val="NormalWeb"/>
              <w:numPr>
                <w:ilvl w:val="0"/>
                <w:numId w:val="18"/>
              </w:numPr>
              <w:pBdr>
                <w:top w:val="nil"/>
                <w:left w:val="nil"/>
                <w:bottom w:val="nil"/>
                <w:right w:val="nil"/>
                <w:between w:val="nil"/>
              </w:pBdr>
              <w:suppressAutoHyphens w:val="0"/>
              <w:bidi/>
              <w:spacing w:before="0" w:beforeAutospacing="0" w:after="0" w:afterAutospacing="0" w:line="264" w:lineRule="auto"/>
              <w:ind w:leftChars="0" w:firstLineChars="0"/>
              <w:textAlignment w:val="auto"/>
              <w:outlineLvl w:val="9"/>
              <w:rPr>
                <w:rFonts w:ascii="Sakkal Majalla" w:hAnsi="Sakkal Majalla" w:cs="Sakkal Majalla"/>
                <w:color w:val="000000"/>
                <w:sz w:val="28"/>
                <w:szCs w:val="28"/>
              </w:rPr>
            </w:pPr>
            <w:r w:rsidRPr="00AD13B6">
              <w:rPr>
                <w:rFonts w:ascii="Sakkal Majalla" w:eastAsia="Open Sans" w:hAnsi="Sakkal Majalla" w:cs="Sakkal Majalla"/>
                <w:sz w:val="28"/>
                <w:szCs w:val="28"/>
                <w:rtl/>
                <w:lang w:eastAsia="ar" w:bidi="ar-MA"/>
              </w:rPr>
              <w:t xml:space="preserve">لإعداد المتعلمين للتقييم الشامل، فإن مهمة ممارسة التقييم في نهاية هدف التعلم أ: يمكن الاستعانة ببحث العوامل المؤثرة على الأساليب المختلفة للأطباق المعدة والمطهوة حول العالم من كتاب الطالب. </w:t>
            </w:r>
          </w:p>
          <w:p w14:paraId="57CAFFBB" w14:textId="77777777" w:rsidR="00D879A3" w:rsidRDefault="00D879A3" w:rsidP="00184267">
            <w:pPr>
              <w:bidi/>
              <w:spacing w:line="264" w:lineRule="auto"/>
              <w:ind w:leftChars="0" w:left="0" w:firstLineChars="0" w:firstLine="0"/>
              <w:textDirection w:val="lrTb"/>
              <w:rPr>
                <w:rFonts w:ascii="Sakkal Majalla" w:eastAsia="Open Sans" w:hAnsi="Sakkal Majalla" w:cs="Sakkal Majalla"/>
                <w:b/>
                <w:bCs/>
                <w:color w:val="000000"/>
                <w:sz w:val="28"/>
                <w:szCs w:val="28"/>
                <w:rtl/>
                <w:lang w:eastAsia="ar" w:bidi="ar-MA"/>
              </w:rPr>
            </w:pPr>
          </w:p>
          <w:p w14:paraId="17790242" w14:textId="0E4713B0" w:rsidR="009869B2" w:rsidRPr="00732FF2" w:rsidRDefault="009869B2" w:rsidP="00D879A3">
            <w:pPr>
              <w:bidi/>
              <w:spacing w:line="264" w:lineRule="auto"/>
              <w:ind w:leftChars="0" w:left="0" w:firstLineChars="0" w:firstLine="0"/>
              <w:textDirection w:val="lrTb"/>
              <w:rPr>
                <w:rFonts w:ascii="Sakkal Majalla" w:hAnsi="Sakkal Majalla" w:cs="Sakkal Majalla"/>
                <w:b/>
                <w:bCs/>
                <w:color w:val="000000"/>
                <w:sz w:val="28"/>
                <w:szCs w:val="28"/>
              </w:rPr>
            </w:pPr>
            <w:r w:rsidRPr="00732FF2">
              <w:rPr>
                <w:rFonts w:ascii="Sakkal Majalla" w:eastAsia="Open Sans" w:hAnsi="Sakkal Majalla" w:cs="Sakkal Majalla"/>
                <w:b/>
                <w:bCs/>
                <w:color w:val="000000"/>
                <w:sz w:val="28"/>
                <w:szCs w:val="28"/>
                <w:rtl/>
                <w:lang w:eastAsia="ar" w:bidi="ar-MA"/>
              </w:rPr>
              <w:lastRenderedPageBreak/>
              <w:t>التقييم الشامل</w:t>
            </w:r>
          </w:p>
          <w:p w14:paraId="02CF3B6A" w14:textId="7AC6EA94" w:rsidR="009956C9" w:rsidRPr="00732FF2" w:rsidRDefault="009869B2" w:rsidP="00184267">
            <w:pPr>
              <w:pStyle w:val="NormalWeb"/>
              <w:numPr>
                <w:ilvl w:val="0"/>
                <w:numId w:val="18"/>
              </w:numPr>
              <w:pBdr>
                <w:top w:val="nil"/>
                <w:left w:val="nil"/>
                <w:bottom w:val="nil"/>
                <w:right w:val="nil"/>
                <w:between w:val="nil"/>
              </w:pBdr>
              <w:suppressAutoHyphens w:val="0"/>
              <w:bidi/>
              <w:spacing w:before="0" w:beforeAutospacing="0" w:after="0" w:afterAutospacing="0" w:line="264" w:lineRule="auto"/>
              <w:ind w:leftChars="0" w:firstLineChars="0"/>
              <w:textAlignment w:val="auto"/>
              <w:outlineLvl w:val="9"/>
              <w:rPr>
                <w:rFonts w:ascii="Sakkal Majalla" w:hAnsi="Sakkal Majalla" w:cs="Sakkal Majalla"/>
                <w:color w:val="000000"/>
              </w:rPr>
            </w:pPr>
            <w:r w:rsidRPr="00732FF2">
              <w:rPr>
                <w:rFonts w:ascii="Sakkal Majalla" w:eastAsia="Open Sans" w:hAnsi="Sakkal Majalla" w:cs="Sakkal Majalla"/>
                <w:color w:val="000000"/>
                <w:rtl/>
                <w:lang w:eastAsia="ar" w:bidi="ar-MA"/>
              </w:rPr>
              <w:t xml:space="preserve">أعد موجز الواجب لهدف التعلم أ وخصص وقتًا للتقييمات العملية. </w:t>
            </w:r>
          </w:p>
        </w:tc>
      </w:tr>
      <w:tr w:rsidR="005519FC" w:rsidRPr="00732FF2" w14:paraId="7B45FCB5" w14:textId="77777777" w:rsidTr="004760F6">
        <w:tc>
          <w:tcPr>
            <w:tcW w:w="9072" w:type="dxa"/>
            <w:shd w:val="clear" w:color="auto" w:fill="DAEEF3" w:themeFill="accent5" w:themeFillTint="33"/>
          </w:tcPr>
          <w:p w14:paraId="67FD4B7E" w14:textId="191C70D6" w:rsidR="005519FC" w:rsidRPr="00732FF2" w:rsidRDefault="005519FC" w:rsidP="00184267">
            <w:pPr>
              <w:pBdr>
                <w:top w:val="nil"/>
                <w:left w:val="nil"/>
                <w:bottom w:val="nil"/>
                <w:right w:val="nil"/>
                <w:between w:val="nil"/>
              </w:pBdr>
              <w:bidi/>
              <w:spacing w:before="80" w:after="80" w:line="264" w:lineRule="auto"/>
              <w:ind w:left="1" w:hanging="3"/>
              <w:rPr>
                <w:rFonts w:ascii="Sakkal Majalla" w:hAnsi="Sakkal Majalla" w:cs="Sakkal Majalla"/>
                <w:b/>
                <w:color w:val="000000"/>
                <w:sz w:val="28"/>
                <w:szCs w:val="28"/>
              </w:rPr>
            </w:pPr>
            <w:r w:rsidRPr="00732FF2">
              <w:rPr>
                <w:rFonts w:ascii="Sakkal Majalla" w:eastAsia="Open Sans" w:hAnsi="Sakkal Majalla" w:cs="Sakkal Majalla"/>
                <w:b/>
                <w:bCs/>
                <w:color w:val="000000"/>
                <w:sz w:val="28"/>
                <w:szCs w:val="28"/>
                <w:rtl/>
                <w:lang w:eastAsia="ar" w:bidi="ar-MA"/>
              </w:rPr>
              <w:lastRenderedPageBreak/>
              <w:t>هدف التعلم ب: عرض مهارات تحضير وطهي الطعام.</w:t>
            </w:r>
          </w:p>
        </w:tc>
      </w:tr>
      <w:tr w:rsidR="003B44FF" w:rsidRPr="00732FF2" w14:paraId="43A2F699" w14:textId="77777777" w:rsidTr="004760F6">
        <w:tc>
          <w:tcPr>
            <w:tcW w:w="9072" w:type="dxa"/>
            <w:tcBorders>
              <w:bottom w:val="single" w:sz="4" w:space="0" w:color="000000"/>
            </w:tcBorders>
          </w:tcPr>
          <w:p w14:paraId="6A71EF80" w14:textId="77777777" w:rsidR="003B44FF" w:rsidRPr="009251CE" w:rsidRDefault="003B44FF" w:rsidP="00184267">
            <w:pPr>
              <w:pStyle w:val="ListParagraph"/>
              <w:numPr>
                <w:ilvl w:val="0"/>
                <w:numId w:val="18"/>
              </w:numPr>
              <w:bidi/>
              <w:spacing w:before="60" w:after="60" w:line="264" w:lineRule="auto"/>
              <w:ind w:leftChars="0" w:firstLineChars="0"/>
              <w:textDirection w:val="lrTb"/>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يدور هدف التعليم ب حول المعدات والأطعمة والطرق المستخدمة في تحضير وطهي الطعام من حول العالم.</w:t>
            </w:r>
          </w:p>
          <w:p w14:paraId="545A4D10" w14:textId="77777777" w:rsidR="00B36464" w:rsidRPr="00732FF2" w:rsidRDefault="003B44FF" w:rsidP="00184267">
            <w:pPr>
              <w:bidi/>
              <w:spacing w:before="60" w:after="60" w:line="264" w:lineRule="auto"/>
              <w:ind w:leftChars="0" w:left="0" w:firstLineChars="0" w:firstLine="0"/>
              <w:textDirection w:val="lrTb"/>
              <w:rPr>
                <w:rFonts w:ascii="Sakkal Majalla" w:hAnsi="Sakkal Majalla" w:cs="Sakkal Majalla"/>
                <w:b/>
                <w:bCs/>
                <w:color w:val="000000"/>
                <w:sz w:val="28"/>
                <w:szCs w:val="28"/>
              </w:rPr>
            </w:pPr>
            <w:r w:rsidRPr="00732FF2">
              <w:rPr>
                <w:rFonts w:ascii="Sakkal Majalla" w:eastAsia="Open Sans" w:hAnsi="Sakkal Majalla" w:cs="Sakkal Majalla"/>
                <w:b/>
                <w:bCs/>
                <w:color w:val="000000"/>
                <w:sz w:val="28"/>
                <w:szCs w:val="28"/>
                <w:rtl/>
                <w:lang w:eastAsia="ar" w:bidi="ar-MA"/>
              </w:rPr>
              <w:t>بالنسبة للقسم ب1</w:t>
            </w:r>
          </w:p>
          <w:p w14:paraId="16D3BFDA" w14:textId="58D73D5F" w:rsidR="0009649D" w:rsidRPr="00D031C5" w:rsidRDefault="005E034D" w:rsidP="00184267">
            <w:pPr>
              <w:pStyle w:val="ListParagraph"/>
              <w:numPr>
                <w:ilvl w:val="0"/>
                <w:numId w:val="18"/>
              </w:numPr>
              <w:bidi/>
              <w:spacing w:before="60" w:after="60" w:line="264" w:lineRule="auto"/>
              <w:ind w:leftChars="0" w:firstLineChars="0"/>
              <w:textDirection w:val="lrTb"/>
              <w:rPr>
                <w:rFonts w:ascii="Sakkal Majalla" w:hAnsi="Sakkal Majalla" w:cs="Sakkal Majalla"/>
                <w:color w:val="000000"/>
                <w:sz w:val="28"/>
                <w:szCs w:val="28"/>
              </w:rPr>
            </w:pPr>
            <w:r w:rsidRPr="00D031C5">
              <w:rPr>
                <w:rFonts w:ascii="Sakkal Majalla" w:eastAsia="Open Sans" w:hAnsi="Sakkal Majalla" w:cs="Sakkal Majalla"/>
                <w:sz w:val="28"/>
                <w:szCs w:val="28"/>
                <w:rtl/>
                <w:lang w:eastAsia="ar" w:bidi="ar-MA"/>
              </w:rPr>
              <w:t xml:space="preserve">يمكنك استخدام شرائح </w:t>
            </w:r>
            <w:r w:rsidRPr="00D031C5">
              <w:rPr>
                <w:rFonts w:ascii="Sakkal Majalla" w:eastAsia="Open Sans" w:hAnsi="Sakkal Majalla" w:cs="Sakkal Majalla"/>
                <w:sz w:val="28"/>
                <w:szCs w:val="28"/>
                <w:lang w:val="en-US" w:eastAsia="ar" w:bidi="en-US"/>
              </w:rPr>
              <w:t>PowerPoint</w:t>
            </w:r>
            <w:r w:rsidRPr="00D031C5">
              <w:rPr>
                <w:rFonts w:ascii="Sakkal Majalla" w:eastAsia="Open Sans" w:hAnsi="Sakkal Majalla" w:cs="Sakkal Majalla"/>
                <w:sz w:val="28"/>
                <w:szCs w:val="28"/>
                <w:rtl/>
                <w:lang w:eastAsia="ar" w:bidi="ar-MA"/>
              </w:rPr>
              <w:t xml:space="preserve"> رقم 16-18 للتعريف بهذا الموضوع. ويمكنك البدء بهدف التعليم هذا بأن تطلب من المتعلمين البحث عن المعدات المستخدمة في تحضير وطهي أطباق مختلفة من حول العالم. اطلب من المتعلمين ذكر هذه المعدات.</w:t>
            </w:r>
          </w:p>
          <w:p w14:paraId="2653DD77" w14:textId="77777777" w:rsidR="0009649D" w:rsidRPr="00732FF2" w:rsidRDefault="0009649D" w:rsidP="00184267">
            <w:pPr>
              <w:bidi/>
              <w:spacing w:before="60" w:after="60" w:line="264" w:lineRule="auto"/>
              <w:ind w:leftChars="0" w:left="0" w:firstLineChars="0" w:firstLine="0"/>
              <w:textDirection w:val="lrTb"/>
              <w:rPr>
                <w:rFonts w:ascii="Sakkal Majalla" w:hAnsi="Sakkal Majalla" w:cs="Sakkal Majalla"/>
                <w:b/>
                <w:bCs/>
                <w:color w:val="000000"/>
                <w:sz w:val="28"/>
                <w:szCs w:val="28"/>
              </w:rPr>
            </w:pPr>
            <w:r w:rsidRPr="00732FF2">
              <w:rPr>
                <w:rFonts w:ascii="Sakkal Majalla" w:eastAsia="Open Sans" w:hAnsi="Sakkal Majalla" w:cs="Sakkal Majalla"/>
                <w:b/>
                <w:bCs/>
                <w:color w:val="000000"/>
                <w:sz w:val="28"/>
                <w:szCs w:val="28"/>
                <w:rtl/>
                <w:lang w:eastAsia="ar" w:bidi="ar-MA"/>
              </w:rPr>
              <w:t>موضوع المناقشة</w:t>
            </w:r>
          </w:p>
          <w:p w14:paraId="660399EA" w14:textId="2ACE035A" w:rsidR="00314B7E" w:rsidRPr="009251CE" w:rsidRDefault="003B44FF" w:rsidP="00184267">
            <w:pPr>
              <w:pStyle w:val="ListParagraph"/>
              <w:numPr>
                <w:ilvl w:val="0"/>
                <w:numId w:val="18"/>
              </w:numPr>
              <w:bidi/>
              <w:spacing w:before="60" w:after="60" w:line="264" w:lineRule="auto"/>
              <w:ind w:leftChars="0" w:firstLineChars="0"/>
              <w:textDirection w:val="lrTb"/>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 xml:space="preserve">ناقش استخدام كل قطعة من المعدات المستخدمة في شرائح </w:t>
            </w:r>
            <w:r w:rsidRPr="009251CE">
              <w:rPr>
                <w:rFonts w:ascii="Sakkal Majalla" w:eastAsia="Open Sans" w:hAnsi="Sakkal Majalla" w:cs="Sakkal Majalla"/>
                <w:color w:val="000000"/>
                <w:sz w:val="28"/>
                <w:szCs w:val="28"/>
                <w:lang w:val="en-US" w:eastAsia="ar" w:bidi="en-US"/>
              </w:rPr>
              <w:t>PowerPoint</w:t>
            </w:r>
            <w:r w:rsidRPr="009251CE">
              <w:rPr>
                <w:rFonts w:ascii="Sakkal Majalla" w:eastAsia="Open Sans" w:hAnsi="Sakkal Majalla" w:cs="Sakkal Majalla"/>
                <w:color w:val="000000"/>
                <w:sz w:val="28"/>
                <w:szCs w:val="28"/>
                <w:rtl/>
                <w:lang w:eastAsia="ar" w:bidi="ar-MA"/>
              </w:rPr>
              <w:t xml:space="preserve"> رقم </w:t>
            </w:r>
            <w:r w:rsidRPr="009251CE">
              <w:rPr>
                <w:rFonts w:ascii="Sakkal Majalla" w:eastAsia="Open Sans" w:hAnsi="Sakkal Majalla" w:cs="Sakkal Majalla"/>
                <w:color w:val="000000"/>
                <w:sz w:val="28"/>
                <w:szCs w:val="28"/>
                <w:rtl/>
                <w:lang w:eastAsia="ar" w:bidi="ar-MA"/>
              </w:rPr>
              <w:br/>
              <w:t xml:space="preserve">16–18. يمكنك تصميم ورقة عمل لتسجيل هذه المعلومات، خاصة إذا لم يكن لدى المتعلمين خبرة سابقة في تحضير وطهي الطعام. </w:t>
            </w:r>
          </w:p>
          <w:p w14:paraId="1DA68012" w14:textId="77777777" w:rsidR="00FF3960" w:rsidRPr="00732FF2" w:rsidRDefault="00FF3960" w:rsidP="00184267">
            <w:pPr>
              <w:bidi/>
              <w:spacing w:before="60" w:after="60" w:line="264" w:lineRule="auto"/>
              <w:ind w:leftChars="0" w:left="0" w:firstLineChars="0" w:firstLine="0"/>
              <w:textDirection w:val="lrTb"/>
              <w:rPr>
                <w:rFonts w:ascii="Sakkal Majalla" w:hAnsi="Sakkal Majalla" w:cs="Sakkal Majalla"/>
                <w:b/>
                <w:bCs/>
                <w:color w:val="000000"/>
                <w:sz w:val="28"/>
                <w:szCs w:val="28"/>
              </w:rPr>
            </w:pPr>
            <w:r w:rsidRPr="00732FF2">
              <w:rPr>
                <w:rFonts w:ascii="Sakkal Majalla" w:eastAsia="Open Sans" w:hAnsi="Sakkal Majalla" w:cs="Sakkal Majalla"/>
                <w:b/>
                <w:bCs/>
                <w:color w:val="000000"/>
                <w:sz w:val="28"/>
                <w:szCs w:val="28"/>
                <w:rtl/>
                <w:lang w:eastAsia="ar" w:bidi="ar-MA"/>
              </w:rPr>
              <w:t>نشاط التقييم التكويني</w:t>
            </w:r>
          </w:p>
          <w:p w14:paraId="2FFDFC89" w14:textId="23425460" w:rsidR="003B44FF" w:rsidRPr="009251CE" w:rsidRDefault="00090479" w:rsidP="00184267">
            <w:pPr>
              <w:pStyle w:val="ListParagraph"/>
              <w:numPr>
                <w:ilvl w:val="0"/>
                <w:numId w:val="18"/>
              </w:numPr>
              <w:bidi/>
              <w:spacing w:before="60" w:after="60" w:line="264" w:lineRule="auto"/>
              <w:ind w:leftChars="0" w:firstLineChars="0"/>
              <w:textDirection w:val="lrTb"/>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يحتوي القسم ب1: المعدات والأطعمة من كتاب الطالب على نشاط تقييم تكويني يتطلب من المتعلمين البحث عن المعدات التي قد يحتاجونها لمطاعم مختارة.</w:t>
            </w:r>
          </w:p>
          <w:p w14:paraId="657F2B69" w14:textId="07C7B038" w:rsidR="00AA2E97" w:rsidRPr="009251CE" w:rsidRDefault="003B44FF" w:rsidP="00184267">
            <w:pPr>
              <w:pStyle w:val="ListParagraph"/>
              <w:numPr>
                <w:ilvl w:val="0"/>
                <w:numId w:val="18"/>
              </w:numPr>
              <w:bidi/>
              <w:spacing w:before="60" w:after="60" w:line="264" w:lineRule="auto"/>
              <w:ind w:leftChars="0" w:firstLineChars="0"/>
              <w:textDirection w:val="lrTb"/>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استخدم العروض التوضيحية والتحضير العملي وأنشطة الطهي لتعليم المتعلمين استخدام مجموعة من المعدات، كما هو مقترح في المواصفات. ومن الممكن أن يتم هذا أيضًا من خلال التجربة العملية.</w:t>
            </w:r>
          </w:p>
          <w:p w14:paraId="6D65E92B" w14:textId="5A14C88E" w:rsidR="00AA2E97" w:rsidRPr="00732FF2" w:rsidRDefault="00AA2E97" w:rsidP="00184267">
            <w:pPr>
              <w:bidi/>
              <w:spacing w:before="60" w:after="60" w:line="264" w:lineRule="auto"/>
              <w:ind w:leftChars="0" w:left="0" w:firstLineChars="0" w:firstLine="0"/>
              <w:textDirection w:val="lrTb"/>
              <w:rPr>
                <w:rFonts w:ascii="Sakkal Majalla" w:hAnsi="Sakkal Majalla" w:cs="Sakkal Majalla"/>
                <w:b/>
                <w:bCs/>
                <w:color w:val="000000"/>
                <w:sz w:val="28"/>
                <w:szCs w:val="28"/>
              </w:rPr>
            </w:pPr>
            <w:r w:rsidRPr="00732FF2">
              <w:rPr>
                <w:rFonts w:ascii="Sakkal Majalla" w:eastAsia="Open Sans" w:hAnsi="Sakkal Majalla" w:cs="Sakkal Majalla"/>
                <w:b/>
                <w:bCs/>
                <w:color w:val="000000"/>
                <w:sz w:val="28"/>
                <w:szCs w:val="28"/>
                <w:rtl/>
                <w:lang w:eastAsia="ar" w:bidi="ar-MA"/>
              </w:rPr>
              <w:t>نشاط التقييم التكويني</w:t>
            </w:r>
          </w:p>
          <w:p w14:paraId="3DCDD0FD" w14:textId="6A0AA8D8" w:rsidR="003B44FF" w:rsidRPr="009251CE" w:rsidRDefault="0017346D" w:rsidP="00184267">
            <w:pPr>
              <w:pStyle w:val="ListParagraph"/>
              <w:numPr>
                <w:ilvl w:val="0"/>
                <w:numId w:val="18"/>
              </w:numPr>
              <w:bidi/>
              <w:spacing w:before="60" w:after="60" w:line="264" w:lineRule="auto"/>
              <w:ind w:leftChars="0" w:firstLineChars="0"/>
              <w:textDirection w:val="lrTb"/>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 xml:space="preserve"> تحتوي شرائح </w:t>
            </w:r>
            <w:r w:rsidRPr="009251CE">
              <w:rPr>
                <w:rFonts w:ascii="Sakkal Majalla" w:eastAsia="Open Sans" w:hAnsi="Sakkal Majalla" w:cs="Sakkal Majalla"/>
                <w:color w:val="000000"/>
                <w:sz w:val="28"/>
                <w:szCs w:val="28"/>
                <w:lang w:val="en-US" w:eastAsia="ar" w:bidi="en-US"/>
              </w:rPr>
              <w:t>PowerPoint</w:t>
            </w:r>
            <w:r w:rsidRPr="009251CE">
              <w:rPr>
                <w:rFonts w:ascii="Sakkal Majalla" w:eastAsia="Open Sans" w:hAnsi="Sakkal Majalla" w:cs="Sakkal Majalla"/>
                <w:color w:val="000000"/>
                <w:sz w:val="28"/>
                <w:szCs w:val="28"/>
                <w:rtl/>
                <w:lang w:eastAsia="ar" w:bidi="ar-MA"/>
              </w:rPr>
              <w:t xml:space="preserve"> رقم 16-18على سؤال تكويني ومناقشة حول هذا الموضوع. ويحتوي القسم ب1: المعدات والأطعمة من كتاب الطالب على نشاط تقييم تكويني بعنوان معدات المطبخ. </w:t>
            </w:r>
          </w:p>
          <w:p w14:paraId="1BD73CC0" w14:textId="72440DA9" w:rsidR="003B44FF" w:rsidRPr="009251CE" w:rsidRDefault="00B32F34" w:rsidP="00184267">
            <w:pPr>
              <w:pStyle w:val="ListParagraph"/>
              <w:numPr>
                <w:ilvl w:val="0"/>
                <w:numId w:val="18"/>
              </w:numPr>
              <w:bidi/>
              <w:spacing w:before="60" w:after="60" w:line="264" w:lineRule="auto"/>
              <w:ind w:leftChars="0" w:firstLineChars="0"/>
              <w:textDirection w:val="lrTb"/>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 xml:space="preserve">يمكنك استخدام شرائح </w:t>
            </w:r>
            <w:r w:rsidRPr="009251CE">
              <w:rPr>
                <w:rFonts w:ascii="Sakkal Majalla" w:eastAsia="Open Sans" w:hAnsi="Sakkal Majalla" w:cs="Sakkal Majalla"/>
                <w:color w:val="000000"/>
                <w:sz w:val="28"/>
                <w:szCs w:val="28"/>
                <w:lang w:val="en-US" w:eastAsia="ar" w:bidi="en-US"/>
              </w:rPr>
              <w:t>PowerPoint</w:t>
            </w:r>
            <w:r w:rsidRPr="009251CE">
              <w:rPr>
                <w:rFonts w:ascii="Sakkal Majalla" w:eastAsia="Open Sans" w:hAnsi="Sakkal Majalla" w:cs="Sakkal Majalla"/>
                <w:color w:val="000000"/>
                <w:sz w:val="28"/>
                <w:szCs w:val="28"/>
                <w:rtl/>
                <w:lang w:eastAsia="ar" w:bidi="ar-MA"/>
              </w:rPr>
              <w:t xml:space="preserve"> رقم 19-20 للتعريف بهذا الموضوع. يغطي القسم ب1: المعدات والأطعمة من كتاب الطالب السلع الغذائية بالتفصيل. اطلب من المتعلمين ضرب أمثلة لمصادر كل من هذه السلع ونقاط الجودة الرئيسية وكيفية تخزينها. </w:t>
            </w:r>
          </w:p>
          <w:p w14:paraId="2E1318AF" w14:textId="77777777" w:rsidR="00B36464" w:rsidRPr="00732FF2" w:rsidRDefault="003B44FF" w:rsidP="00184267">
            <w:pPr>
              <w:bidi/>
              <w:spacing w:before="60" w:after="60" w:line="264" w:lineRule="auto"/>
              <w:ind w:leftChars="0" w:left="0" w:firstLineChars="0" w:firstLine="0"/>
              <w:textDirection w:val="lrTb"/>
              <w:rPr>
                <w:rFonts w:ascii="Sakkal Majalla" w:hAnsi="Sakkal Majalla" w:cs="Sakkal Majalla"/>
                <w:b/>
                <w:bCs/>
                <w:color w:val="000000"/>
                <w:sz w:val="28"/>
                <w:szCs w:val="28"/>
              </w:rPr>
            </w:pPr>
            <w:r w:rsidRPr="00732FF2">
              <w:rPr>
                <w:rFonts w:ascii="Sakkal Majalla" w:eastAsia="Open Sans" w:hAnsi="Sakkal Majalla" w:cs="Sakkal Majalla"/>
                <w:b/>
                <w:bCs/>
                <w:color w:val="000000"/>
                <w:sz w:val="28"/>
                <w:szCs w:val="28"/>
                <w:rtl/>
                <w:lang w:eastAsia="ar" w:bidi="ar-MA"/>
              </w:rPr>
              <w:t>بالنسبة للقسم ب2</w:t>
            </w:r>
          </w:p>
          <w:p w14:paraId="42E93A00" w14:textId="6EE2A0B3" w:rsidR="007E5ACB" w:rsidRPr="009251CE" w:rsidRDefault="00B36464" w:rsidP="00184267">
            <w:pPr>
              <w:pStyle w:val="ListParagraph"/>
              <w:numPr>
                <w:ilvl w:val="0"/>
                <w:numId w:val="18"/>
              </w:numPr>
              <w:bidi/>
              <w:spacing w:before="60" w:after="60" w:line="264" w:lineRule="auto"/>
              <w:ind w:leftChars="0" w:firstLineChars="0"/>
              <w:textDirection w:val="lrTb"/>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 xml:space="preserve">راجع شرائح </w:t>
            </w:r>
            <w:r w:rsidRPr="009251CE">
              <w:rPr>
                <w:rFonts w:ascii="Sakkal Majalla" w:eastAsia="Open Sans" w:hAnsi="Sakkal Majalla" w:cs="Sakkal Majalla"/>
                <w:color w:val="000000"/>
                <w:sz w:val="28"/>
                <w:szCs w:val="28"/>
                <w:lang w:val="en-US" w:eastAsia="ar" w:bidi="en-US"/>
              </w:rPr>
              <w:t>PowerPoint</w:t>
            </w:r>
            <w:r w:rsidRPr="009251CE">
              <w:rPr>
                <w:rFonts w:ascii="Sakkal Majalla" w:eastAsia="Open Sans" w:hAnsi="Sakkal Majalla" w:cs="Sakkal Majalla"/>
                <w:color w:val="000000"/>
                <w:sz w:val="28"/>
                <w:szCs w:val="28"/>
                <w:rtl/>
                <w:lang w:eastAsia="ar" w:bidi="ar-MA"/>
              </w:rPr>
              <w:t xml:space="preserve"> رقم 21-23 لتوضيح طرق التحضير المختلفة للمتعلمين.</w:t>
            </w:r>
          </w:p>
          <w:p w14:paraId="686773E9" w14:textId="77777777" w:rsidR="00631CD3" w:rsidRPr="00732FF2" w:rsidRDefault="007E5ACB" w:rsidP="00184267">
            <w:pPr>
              <w:bidi/>
              <w:spacing w:before="60" w:after="60" w:line="264" w:lineRule="auto"/>
              <w:ind w:leftChars="0" w:left="0" w:firstLineChars="0" w:firstLine="0"/>
              <w:textDirection w:val="lrTb"/>
              <w:rPr>
                <w:rFonts w:ascii="Sakkal Majalla" w:hAnsi="Sakkal Majalla" w:cs="Sakkal Majalla"/>
                <w:b/>
                <w:bCs/>
                <w:color w:val="000000"/>
                <w:sz w:val="28"/>
                <w:szCs w:val="28"/>
              </w:rPr>
            </w:pPr>
            <w:r w:rsidRPr="00732FF2">
              <w:rPr>
                <w:rFonts w:ascii="Sakkal Majalla" w:eastAsia="Open Sans" w:hAnsi="Sakkal Majalla" w:cs="Sakkal Majalla"/>
                <w:b/>
                <w:bCs/>
                <w:color w:val="000000"/>
                <w:sz w:val="28"/>
                <w:szCs w:val="28"/>
                <w:rtl/>
                <w:lang w:eastAsia="ar" w:bidi="ar-MA"/>
              </w:rPr>
              <w:t xml:space="preserve">موضوع المناقشة </w:t>
            </w:r>
          </w:p>
          <w:p w14:paraId="7EF54FC3" w14:textId="049789B3" w:rsidR="00820C19" w:rsidRPr="009251CE" w:rsidRDefault="00EE51F5" w:rsidP="00184267">
            <w:pPr>
              <w:pStyle w:val="ListParagraph"/>
              <w:numPr>
                <w:ilvl w:val="0"/>
                <w:numId w:val="18"/>
              </w:numPr>
              <w:bidi/>
              <w:spacing w:before="60" w:after="60" w:line="264" w:lineRule="auto"/>
              <w:ind w:leftChars="0" w:firstLineChars="0"/>
              <w:textDirection w:val="lrTb"/>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 xml:space="preserve">يغطي القسم ب2: طرق تحضير وطهي الأطباق من كتاب الطالب، طرق التحضير والطهي بالتفصيل. توضح شرائح </w:t>
            </w:r>
            <w:r w:rsidRPr="009251CE">
              <w:rPr>
                <w:rFonts w:ascii="Sakkal Majalla" w:eastAsia="Open Sans" w:hAnsi="Sakkal Majalla" w:cs="Sakkal Majalla"/>
                <w:color w:val="000000"/>
                <w:sz w:val="28"/>
                <w:szCs w:val="28"/>
                <w:lang w:val="en-US" w:eastAsia="ar" w:bidi="en-US"/>
              </w:rPr>
              <w:t>PowerPoint</w:t>
            </w:r>
            <w:r w:rsidRPr="009251CE">
              <w:rPr>
                <w:rFonts w:ascii="Sakkal Majalla" w:eastAsia="Open Sans" w:hAnsi="Sakkal Majalla" w:cs="Sakkal Majalla"/>
                <w:color w:val="000000"/>
                <w:sz w:val="28"/>
                <w:szCs w:val="28"/>
                <w:rtl/>
                <w:lang w:eastAsia="ar" w:bidi="ar-MA"/>
              </w:rPr>
              <w:t xml:space="preserve"> رقم 24-25 للمتعلمين طرق الطهي المختلفة. </w:t>
            </w:r>
          </w:p>
          <w:p w14:paraId="2B424620" w14:textId="114E446E" w:rsidR="003B44FF" w:rsidRPr="009251CE" w:rsidRDefault="00090479" w:rsidP="00184267">
            <w:pPr>
              <w:pStyle w:val="ListParagraph"/>
              <w:numPr>
                <w:ilvl w:val="0"/>
                <w:numId w:val="18"/>
              </w:numPr>
              <w:bidi/>
              <w:spacing w:before="60" w:after="60" w:line="264" w:lineRule="auto"/>
              <w:ind w:leftChars="0" w:firstLineChars="0"/>
              <w:textDirection w:val="lrTb"/>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lastRenderedPageBreak/>
              <w:t xml:space="preserve">استخدم العروض التوضيحية وأنشطة التحضير العملي والطهي لتعريف المتعلمين بطرق التحضير المختلفة والسماح لهم بممارسة مهاراتهم. استخدم دراسة الحالة في القسم ب2، المعدات والأطعمة من كتاب الطالب، كنشاط للمتعلمين. </w:t>
            </w:r>
          </w:p>
          <w:p w14:paraId="7EF5CA99" w14:textId="69586BF0" w:rsidR="00B36464" w:rsidRPr="00732FF2" w:rsidRDefault="00B36464" w:rsidP="00184267">
            <w:pPr>
              <w:bidi/>
              <w:spacing w:before="60" w:after="60" w:line="264" w:lineRule="auto"/>
              <w:ind w:leftChars="0" w:left="0" w:firstLineChars="0" w:firstLine="0"/>
              <w:textDirection w:val="lrTb"/>
              <w:rPr>
                <w:rFonts w:ascii="Sakkal Majalla" w:hAnsi="Sakkal Majalla" w:cs="Sakkal Majalla"/>
                <w:b/>
                <w:bCs/>
                <w:color w:val="000000"/>
                <w:sz w:val="28"/>
                <w:szCs w:val="28"/>
              </w:rPr>
            </w:pPr>
            <w:r w:rsidRPr="00732FF2">
              <w:rPr>
                <w:rFonts w:ascii="Sakkal Majalla" w:eastAsia="Open Sans" w:hAnsi="Sakkal Majalla" w:cs="Sakkal Majalla"/>
                <w:b/>
                <w:bCs/>
                <w:color w:val="000000"/>
                <w:sz w:val="28"/>
                <w:szCs w:val="28"/>
                <w:rtl/>
                <w:lang w:eastAsia="ar" w:bidi="ar-MA"/>
              </w:rPr>
              <w:t>بالنسبة للقسم ب3</w:t>
            </w:r>
          </w:p>
          <w:p w14:paraId="55B51D17" w14:textId="436F1E68" w:rsidR="001644F3" w:rsidRPr="00732FF2" w:rsidRDefault="001644F3" w:rsidP="00184267">
            <w:pPr>
              <w:bidi/>
              <w:spacing w:before="60" w:after="60" w:line="264" w:lineRule="auto"/>
              <w:ind w:leftChars="0" w:left="0" w:firstLineChars="0" w:firstLine="0"/>
              <w:textDirection w:val="lrTb"/>
              <w:rPr>
                <w:rFonts w:ascii="Sakkal Majalla" w:hAnsi="Sakkal Majalla" w:cs="Sakkal Majalla"/>
                <w:b/>
                <w:bCs/>
                <w:color w:val="000000"/>
                <w:sz w:val="28"/>
                <w:szCs w:val="28"/>
              </w:rPr>
            </w:pPr>
            <w:r w:rsidRPr="00732FF2">
              <w:rPr>
                <w:rFonts w:ascii="Sakkal Majalla" w:eastAsia="Open Sans" w:hAnsi="Sakkal Majalla" w:cs="Sakkal Majalla"/>
                <w:b/>
                <w:bCs/>
                <w:color w:val="000000"/>
                <w:sz w:val="28"/>
                <w:szCs w:val="28"/>
                <w:rtl/>
                <w:lang w:eastAsia="ar" w:bidi="ar-MA"/>
              </w:rPr>
              <w:t>موضوع المناقشة</w:t>
            </w:r>
          </w:p>
          <w:p w14:paraId="00E79A0E" w14:textId="5D2CB3F2" w:rsidR="0025311C" w:rsidRPr="009251CE" w:rsidRDefault="00B36464" w:rsidP="00184267">
            <w:pPr>
              <w:pStyle w:val="ListParagraph"/>
              <w:numPr>
                <w:ilvl w:val="0"/>
                <w:numId w:val="18"/>
              </w:numPr>
              <w:bidi/>
              <w:spacing w:before="60" w:after="60" w:line="264" w:lineRule="auto"/>
              <w:ind w:leftChars="0" w:firstLineChars="0"/>
              <w:textDirection w:val="lrTb"/>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 xml:space="preserve">راجع شرائح </w:t>
            </w:r>
            <w:r w:rsidRPr="009251CE">
              <w:rPr>
                <w:rFonts w:ascii="Sakkal Majalla" w:eastAsia="Open Sans" w:hAnsi="Sakkal Majalla" w:cs="Sakkal Majalla"/>
                <w:color w:val="000000"/>
                <w:sz w:val="28"/>
                <w:szCs w:val="28"/>
                <w:lang w:val="en-US" w:eastAsia="ar" w:bidi="en-US"/>
              </w:rPr>
              <w:t>PowerPoint</w:t>
            </w:r>
            <w:r w:rsidRPr="009251CE">
              <w:rPr>
                <w:rFonts w:ascii="Sakkal Majalla" w:eastAsia="Open Sans" w:hAnsi="Sakkal Majalla" w:cs="Sakkal Majalla"/>
                <w:color w:val="000000"/>
                <w:sz w:val="28"/>
                <w:szCs w:val="28"/>
                <w:rtl/>
                <w:lang w:eastAsia="ar" w:bidi="ar-MA"/>
              </w:rPr>
              <w:t xml:space="preserve"> بعنوان: طرق التخزين للتعريف بهذا الموضوع. ناقش مع المتعلمين طرق التخزين الرئيسية (التخزين في درجة الحرارة العادية والتبريد والتجميد) للأطعمة ودرجات الحرارة والظروف التي يجب الحفاظ عليها للحفاظ على معايير النظافة.</w:t>
            </w:r>
          </w:p>
          <w:p w14:paraId="1172848A" w14:textId="77777777" w:rsidR="00F941BF" w:rsidRPr="00732FF2" w:rsidRDefault="00F941BF" w:rsidP="00184267">
            <w:pPr>
              <w:bidi/>
              <w:spacing w:before="60" w:after="60" w:line="264" w:lineRule="auto"/>
              <w:ind w:leftChars="0" w:left="0" w:firstLineChars="0" w:firstLine="0"/>
              <w:textDirection w:val="lrTb"/>
              <w:rPr>
                <w:rFonts w:ascii="Sakkal Majalla" w:hAnsi="Sakkal Majalla" w:cs="Sakkal Majalla"/>
                <w:b/>
                <w:bCs/>
                <w:color w:val="000000"/>
                <w:sz w:val="28"/>
                <w:szCs w:val="28"/>
              </w:rPr>
            </w:pPr>
            <w:r w:rsidRPr="00732FF2">
              <w:rPr>
                <w:rFonts w:ascii="Sakkal Majalla" w:eastAsia="Open Sans" w:hAnsi="Sakkal Majalla" w:cs="Sakkal Majalla"/>
                <w:b/>
                <w:bCs/>
                <w:color w:val="000000"/>
                <w:sz w:val="28"/>
                <w:szCs w:val="28"/>
                <w:rtl/>
                <w:lang w:eastAsia="ar" w:bidi="ar-MA"/>
              </w:rPr>
              <w:t>المهام البحثية / دراسات الحالة</w:t>
            </w:r>
          </w:p>
          <w:p w14:paraId="28891231" w14:textId="2E6B17EE" w:rsidR="003B44FF" w:rsidRPr="009251CE" w:rsidRDefault="00090479" w:rsidP="00184267">
            <w:pPr>
              <w:pStyle w:val="ListParagraph"/>
              <w:numPr>
                <w:ilvl w:val="0"/>
                <w:numId w:val="18"/>
              </w:numPr>
              <w:bidi/>
              <w:spacing w:before="60" w:after="60" w:line="264" w:lineRule="auto"/>
              <w:ind w:leftChars="0" w:firstLineChars="0"/>
              <w:textDirection w:val="lrTb"/>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 xml:space="preserve">يحتوي القسم ب3، الذي يتناول إضافة اللمسات الأخيرة على الأطباق وتقديمها من كتاب الطالب، على قسم حول طرق التخزين ودراسة حالة للمتعلمين لاستخدامها كنشاط. </w:t>
            </w:r>
          </w:p>
          <w:p w14:paraId="74E21393" w14:textId="3325BD58" w:rsidR="0004394A" w:rsidRPr="00732FF2" w:rsidRDefault="0004394A" w:rsidP="00184267">
            <w:pPr>
              <w:bidi/>
              <w:spacing w:before="60" w:after="60" w:line="264" w:lineRule="auto"/>
              <w:ind w:leftChars="0" w:left="0" w:firstLineChars="0" w:hanging="2"/>
              <w:textDirection w:val="lrTb"/>
              <w:rPr>
                <w:rFonts w:ascii="Sakkal Majalla" w:hAnsi="Sakkal Majalla" w:cs="Sakkal Majalla"/>
                <w:b/>
                <w:bCs/>
                <w:color w:val="000000"/>
                <w:sz w:val="28"/>
                <w:szCs w:val="28"/>
              </w:rPr>
            </w:pPr>
            <w:r w:rsidRPr="00732FF2">
              <w:rPr>
                <w:rFonts w:ascii="Sakkal Majalla" w:eastAsia="Open Sans" w:hAnsi="Sakkal Majalla" w:cs="Sakkal Majalla"/>
                <w:b/>
                <w:bCs/>
                <w:color w:val="000000"/>
                <w:sz w:val="28"/>
                <w:szCs w:val="28"/>
                <w:rtl/>
                <w:lang w:eastAsia="ar" w:bidi="ar-MA"/>
              </w:rPr>
              <w:t>موضوع المناقشة</w:t>
            </w:r>
          </w:p>
          <w:p w14:paraId="2D8BB01A" w14:textId="7170D1B4" w:rsidR="003B44FF" w:rsidRPr="009251CE" w:rsidRDefault="00B36464" w:rsidP="00D879A3">
            <w:pPr>
              <w:pStyle w:val="ListParagraph"/>
              <w:numPr>
                <w:ilvl w:val="0"/>
                <w:numId w:val="18"/>
              </w:numPr>
              <w:bidi/>
              <w:spacing w:before="60" w:after="60" w:line="264" w:lineRule="auto"/>
              <w:ind w:leftChars="0" w:firstLineChars="0"/>
              <w:textDirection w:val="lrTb"/>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 xml:space="preserve">يمكنك استخدام شرائح </w:t>
            </w:r>
            <w:r w:rsidRPr="009251CE">
              <w:rPr>
                <w:rFonts w:ascii="Sakkal Majalla" w:eastAsia="Open Sans" w:hAnsi="Sakkal Majalla" w:cs="Sakkal Majalla"/>
                <w:color w:val="000000"/>
                <w:sz w:val="28"/>
                <w:szCs w:val="28"/>
                <w:lang w:val="en-US" w:eastAsia="ar" w:bidi="en-US"/>
              </w:rPr>
              <w:t>PowerPoint</w:t>
            </w:r>
            <w:r w:rsidRPr="009251CE">
              <w:rPr>
                <w:rFonts w:ascii="Sakkal Majalla" w:eastAsia="Open Sans" w:hAnsi="Sakkal Majalla" w:cs="Sakkal Majalla"/>
                <w:color w:val="000000"/>
                <w:sz w:val="28"/>
                <w:szCs w:val="28"/>
                <w:rtl/>
                <w:lang w:eastAsia="ar" w:bidi="ar-MA"/>
              </w:rPr>
              <w:t xml:space="preserve"> رقم 27-28 للتعريف بهذا الموضوع. ناقش مع المتعلمين طرق إضافة اللمسات الأخيرة المختلفة المستخدمة في المأكولات العالمية. ناقش واشرح كل طريقة واسمح للمتعلمين بممارسة</w:t>
            </w:r>
            <w:r w:rsidR="00D879A3">
              <w:rPr>
                <w:rFonts w:ascii="Sakkal Majalla" w:eastAsia="Open Sans" w:hAnsi="Sakkal Majalla" w:cs="Sakkal Majalla" w:hint="cs"/>
                <w:color w:val="000000"/>
                <w:sz w:val="28"/>
                <w:szCs w:val="28"/>
                <w:rtl/>
                <w:lang w:eastAsia="ar" w:bidi="ar-MA"/>
              </w:rPr>
              <w:t> </w:t>
            </w:r>
            <w:r w:rsidRPr="009251CE">
              <w:rPr>
                <w:rFonts w:ascii="Sakkal Majalla" w:eastAsia="Open Sans" w:hAnsi="Sakkal Majalla" w:cs="Sakkal Majalla"/>
                <w:color w:val="000000"/>
                <w:sz w:val="28"/>
                <w:szCs w:val="28"/>
                <w:rtl/>
                <w:lang w:eastAsia="ar" w:bidi="ar-MA"/>
              </w:rPr>
              <w:t xml:space="preserve">مهاراتهم. </w:t>
            </w:r>
          </w:p>
          <w:p w14:paraId="40893DCE" w14:textId="1698AC65" w:rsidR="00621D9F" w:rsidRPr="00732FF2" w:rsidRDefault="00621D9F" w:rsidP="00184267">
            <w:pPr>
              <w:bidi/>
              <w:spacing w:line="264" w:lineRule="auto"/>
              <w:ind w:leftChars="0" w:left="0" w:firstLineChars="0" w:firstLine="0"/>
              <w:rPr>
                <w:rFonts w:ascii="Sakkal Majalla" w:hAnsi="Sakkal Majalla" w:cs="Sakkal Majalla"/>
                <w:b/>
                <w:bCs/>
                <w:color w:val="000000"/>
                <w:sz w:val="28"/>
                <w:szCs w:val="28"/>
              </w:rPr>
            </w:pPr>
            <w:r w:rsidRPr="00732FF2">
              <w:rPr>
                <w:rFonts w:ascii="Sakkal Majalla" w:eastAsia="Open Sans" w:hAnsi="Sakkal Majalla" w:cs="Sakkal Majalla"/>
                <w:b/>
                <w:bCs/>
                <w:color w:val="000000"/>
                <w:sz w:val="28"/>
                <w:szCs w:val="28"/>
                <w:rtl/>
                <w:lang w:eastAsia="ar" w:bidi="ar-MA"/>
              </w:rPr>
              <w:t>نشاط التقييم التكويني</w:t>
            </w:r>
          </w:p>
          <w:p w14:paraId="176EC97F" w14:textId="02A3F127" w:rsidR="009E52AD" w:rsidRPr="009251CE" w:rsidRDefault="007122C5" w:rsidP="00184267">
            <w:pPr>
              <w:pStyle w:val="ListParagraph"/>
              <w:numPr>
                <w:ilvl w:val="0"/>
                <w:numId w:val="18"/>
              </w:numPr>
              <w:bidi/>
              <w:spacing w:before="60" w:after="60" w:line="264" w:lineRule="auto"/>
              <w:ind w:leftChars="0" w:firstLineChars="0"/>
              <w:textDirection w:val="lrTb"/>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 xml:space="preserve">راجع تحقق من معرفتي من كتاب الطالب ضمن القسم ب3- إضافة اللمسات الأخيرة على الأطباق وتقديمها، لأنشطة التقييم التكويني المرتبطة بالمكونات وتحضير الأطباق وطهيها. </w:t>
            </w:r>
          </w:p>
          <w:p w14:paraId="62EFA82A" w14:textId="4030490A" w:rsidR="003B44FF" w:rsidRPr="00732FF2" w:rsidRDefault="009E52AD" w:rsidP="00184267">
            <w:pPr>
              <w:bidi/>
              <w:spacing w:before="60" w:after="60" w:line="264" w:lineRule="auto"/>
              <w:ind w:leftChars="0" w:left="0" w:firstLineChars="0" w:firstLine="0"/>
              <w:textDirection w:val="lrTb"/>
              <w:rPr>
                <w:rFonts w:ascii="Sakkal Majalla" w:hAnsi="Sakkal Majalla" w:cs="Sakkal Majalla"/>
                <w:b/>
                <w:bCs/>
                <w:color w:val="000000"/>
                <w:sz w:val="28"/>
                <w:szCs w:val="28"/>
              </w:rPr>
            </w:pPr>
            <w:r w:rsidRPr="00732FF2">
              <w:rPr>
                <w:rFonts w:ascii="Sakkal Majalla" w:eastAsia="Open Sans" w:hAnsi="Sakkal Majalla" w:cs="Sakkal Majalla"/>
                <w:b/>
                <w:bCs/>
                <w:color w:val="000000"/>
                <w:sz w:val="28"/>
                <w:szCs w:val="28"/>
                <w:rtl/>
                <w:lang w:eastAsia="ar" w:bidi="ar-MA"/>
              </w:rPr>
              <w:t>التحضير للتقييم الشامل</w:t>
            </w:r>
          </w:p>
          <w:p w14:paraId="3FE65135" w14:textId="7E8B620F" w:rsidR="00AC555E" w:rsidRPr="009251CE" w:rsidRDefault="00AC555E" w:rsidP="00184267">
            <w:pPr>
              <w:pStyle w:val="ListParagraph"/>
              <w:numPr>
                <w:ilvl w:val="0"/>
                <w:numId w:val="18"/>
              </w:numPr>
              <w:bidi/>
              <w:spacing w:before="60" w:after="60" w:line="264" w:lineRule="auto"/>
              <w:ind w:leftChars="0" w:firstLineChars="0"/>
              <w:textDirection w:val="lrTb"/>
              <w:rPr>
                <w:rFonts w:ascii="Sakkal Majalla" w:hAnsi="Sakkal Majalla" w:cs="Sakkal Majalla"/>
                <w:b/>
                <w:bCs/>
                <w:color w:val="000000"/>
                <w:sz w:val="28"/>
                <w:szCs w:val="28"/>
              </w:rPr>
            </w:pPr>
            <w:r w:rsidRPr="009251CE">
              <w:rPr>
                <w:rFonts w:ascii="Sakkal Majalla" w:eastAsia="Open Sans" w:hAnsi="Sakkal Majalla" w:cs="Sakkal Majalla"/>
                <w:color w:val="000000"/>
                <w:sz w:val="28"/>
                <w:szCs w:val="28"/>
                <w:rtl/>
                <w:lang w:eastAsia="ar" w:bidi="ar-MA"/>
              </w:rPr>
              <w:t>لخص التعلم لهدف التعلم من خلال وضع اختبار كتابي لتقييم معرفة المتعلمين. وكذلك اختبر مهاراتهم وسلوكهم المهني في بيئة عملية.</w:t>
            </w:r>
          </w:p>
          <w:p w14:paraId="40C3C694" w14:textId="089D34D8" w:rsidR="003B44FF" w:rsidRPr="009251CE" w:rsidRDefault="00DF7B6A" w:rsidP="00184267">
            <w:pPr>
              <w:pStyle w:val="ListParagraph"/>
              <w:numPr>
                <w:ilvl w:val="0"/>
                <w:numId w:val="18"/>
              </w:numPr>
              <w:bidi/>
              <w:spacing w:before="60" w:after="60" w:line="264" w:lineRule="auto"/>
              <w:ind w:leftChars="0" w:firstLineChars="0"/>
              <w:textDirection w:val="lrTb"/>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 xml:space="preserve">لإعداد الطلاب للتقييم الشامل، يمكن استخدام مهمة ممارسة التقييم في نهاية هدف التعلم ب- إظهار مهارات تحضير وطهي الطعام. </w:t>
            </w:r>
          </w:p>
          <w:p w14:paraId="534E6150" w14:textId="06E933E7" w:rsidR="00DF3434" w:rsidRPr="00732FF2" w:rsidRDefault="00DF3434" w:rsidP="00184267">
            <w:pPr>
              <w:bidi/>
              <w:spacing w:before="60" w:after="60" w:line="264" w:lineRule="auto"/>
              <w:ind w:leftChars="0" w:left="0" w:firstLineChars="0" w:firstLine="0"/>
              <w:textDirection w:val="lrTb"/>
              <w:rPr>
                <w:rFonts w:ascii="Sakkal Majalla" w:hAnsi="Sakkal Majalla" w:cs="Sakkal Majalla"/>
                <w:b/>
                <w:bCs/>
                <w:color w:val="000000"/>
                <w:sz w:val="28"/>
                <w:szCs w:val="28"/>
              </w:rPr>
            </w:pPr>
            <w:r w:rsidRPr="00732FF2">
              <w:rPr>
                <w:rFonts w:ascii="Sakkal Majalla" w:eastAsia="Open Sans" w:hAnsi="Sakkal Majalla" w:cs="Sakkal Majalla"/>
                <w:b/>
                <w:bCs/>
                <w:color w:val="000000"/>
                <w:sz w:val="28"/>
                <w:szCs w:val="28"/>
                <w:rtl/>
                <w:lang w:eastAsia="ar" w:bidi="ar-MA"/>
              </w:rPr>
              <w:t>التقييم الشامل</w:t>
            </w:r>
          </w:p>
          <w:p w14:paraId="20825927" w14:textId="287F506E" w:rsidR="003B44FF" w:rsidRPr="009251CE" w:rsidRDefault="00DF3434" w:rsidP="00184267">
            <w:pPr>
              <w:pStyle w:val="ListParagraph"/>
              <w:numPr>
                <w:ilvl w:val="0"/>
                <w:numId w:val="18"/>
              </w:numPr>
              <w:bidi/>
              <w:spacing w:before="60" w:after="60" w:line="264" w:lineRule="auto"/>
              <w:ind w:leftChars="0" w:firstLineChars="0"/>
              <w:textDirection w:val="lrTb"/>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 xml:space="preserve">أعد موجز الواجب لهدف التعلم ب وخصص وقتًا للتقييمات العملية. </w:t>
            </w:r>
          </w:p>
        </w:tc>
      </w:tr>
      <w:tr w:rsidR="003B44FF" w:rsidRPr="00732FF2" w14:paraId="3B42F164" w14:textId="77777777" w:rsidTr="004760F6">
        <w:tc>
          <w:tcPr>
            <w:tcW w:w="9072" w:type="dxa"/>
            <w:shd w:val="clear" w:color="auto" w:fill="DAEEF3" w:themeFill="accent5" w:themeFillTint="33"/>
          </w:tcPr>
          <w:p w14:paraId="5DDB25B8" w14:textId="0BB38E00" w:rsidR="003B44FF" w:rsidRPr="00732FF2" w:rsidRDefault="003B44FF" w:rsidP="00D879A3">
            <w:pPr>
              <w:pageBreakBefore/>
              <w:pBdr>
                <w:top w:val="nil"/>
                <w:left w:val="nil"/>
                <w:bottom w:val="nil"/>
                <w:right w:val="nil"/>
                <w:between w:val="nil"/>
              </w:pBdr>
              <w:bidi/>
              <w:spacing w:before="80" w:after="80" w:line="264" w:lineRule="auto"/>
              <w:ind w:left="1" w:hanging="3"/>
              <w:rPr>
                <w:rFonts w:ascii="Sakkal Majalla" w:hAnsi="Sakkal Majalla" w:cs="Sakkal Majalla"/>
                <w:b/>
                <w:color w:val="000000"/>
                <w:sz w:val="28"/>
                <w:szCs w:val="28"/>
              </w:rPr>
            </w:pPr>
            <w:r w:rsidRPr="00732FF2">
              <w:rPr>
                <w:rFonts w:ascii="Sakkal Majalla" w:eastAsia="Open Sans" w:hAnsi="Sakkal Majalla" w:cs="Sakkal Majalla"/>
                <w:b/>
                <w:bCs/>
                <w:color w:val="000000"/>
                <w:sz w:val="28"/>
                <w:szCs w:val="28"/>
                <w:rtl/>
                <w:lang w:eastAsia="ar" w:bidi="ar-MA"/>
              </w:rPr>
              <w:lastRenderedPageBreak/>
              <w:t>هدف التعلم ج: مراجعة الأطباق المكتملة.</w:t>
            </w:r>
          </w:p>
        </w:tc>
      </w:tr>
      <w:tr w:rsidR="003B44FF" w:rsidRPr="00732FF2" w14:paraId="7A337713" w14:textId="77777777" w:rsidTr="004760F6">
        <w:tc>
          <w:tcPr>
            <w:tcW w:w="9072" w:type="dxa"/>
            <w:tcBorders>
              <w:bottom w:val="single" w:sz="4" w:space="0" w:color="000000"/>
            </w:tcBorders>
          </w:tcPr>
          <w:p w14:paraId="4484BAEE" w14:textId="469AF3F8" w:rsidR="0028210A" w:rsidRPr="009251CE" w:rsidRDefault="0028210A" w:rsidP="00184267">
            <w:pPr>
              <w:pStyle w:val="ListParagraph"/>
              <w:numPr>
                <w:ilvl w:val="0"/>
                <w:numId w:val="28"/>
              </w:numPr>
              <w:pBdr>
                <w:top w:val="nil"/>
                <w:left w:val="nil"/>
                <w:bottom w:val="nil"/>
                <w:right w:val="nil"/>
                <w:between w:val="nil"/>
              </w:pBdr>
              <w:bidi/>
              <w:spacing w:before="60" w:after="60" w:line="264" w:lineRule="auto"/>
              <w:ind w:leftChars="0" w:left="455" w:firstLineChars="0" w:hanging="455"/>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 xml:space="preserve">يدور هدف التعلم ج حول استخدام المتعلمين لمعلومات التعليقات لتقييم أطباقهم المكتملة. يمكنك استخدام شرائح </w:t>
            </w:r>
            <w:r w:rsidRPr="009251CE">
              <w:rPr>
                <w:rFonts w:ascii="Sakkal Majalla" w:eastAsia="Open Sans" w:hAnsi="Sakkal Majalla" w:cs="Sakkal Majalla"/>
                <w:color w:val="000000"/>
                <w:sz w:val="28"/>
                <w:szCs w:val="28"/>
                <w:lang w:val="en-US" w:eastAsia="ar" w:bidi="en-US"/>
              </w:rPr>
              <w:t>PowerPoint</w:t>
            </w:r>
            <w:r w:rsidRPr="009251CE">
              <w:rPr>
                <w:rFonts w:ascii="Sakkal Majalla" w:eastAsia="Open Sans" w:hAnsi="Sakkal Majalla" w:cs="Sakkal Majalla"/>
                <w:color w:val="000000"/>
                <w:sz w:val="28"/>
                <w:szCs w:val="28"/>
                <w:rtl/>
                <w:lang w:eastAsia="ar" w:bidi="ar-MA"/>
              </w:rPr>
              <w:t xml:space="preserve"> رقم 31-33 للتعريف بهذا الموضوع. </w:t>
            </w:r>
          </w:p>
          <w:p w14:paraId="06018C84" w14:textId="77777777" w:rsidR="00B36464" w:rsidRPr="00732FF2" w:rsidRDefault="0028210A" w:rsidP="00184267">
            <w:pPr>
              <w:pBdr>
                <w:top w:val="nil"/>
                <w:left w:val="nil"/>
                <w:bottom w:val="nil"/>
                <w:right w:val="nil"/>
                <w:between w:val="nil"/>
              </w:pBdr>
              <w:bidi/>
              <w:spacing w:before="60" w:after="60" w:line="264" w:lineRule="auto"/>
              <w:ind w:leftChars="0" w:left="0" w:firstLineChars="0" w:firstLine="0"/>
              <w:rPr>
                <w:rFonts w:ascii="Sakkal Majalla" w:hAnsi="Sakkal Majalla" w:cs="Sakkal Majalla"/>
                <w:b/>
                <w:bCs/>
                <w:color w:val="000000"/>
                <w:sz w:val="28"/>
                <w:szCs w:val="28"/>
              </w:rPr>
            </w:pPr>
            <w:r w:rsidRPr="00732FF2">
              <w:rPr>
                <w:rFonts w:ascii="Sakkal Majalla" w:eastAsia="Open Sans" w:hAnsi="Sakkal Majalla" w:cs="Sakkal Majalla"/>
                <w:b/>
                <w:bCs/>
                <w:color w:val="000000"/>
                <w:sz w:val="28"/>
                <w:szCs w:val="28"/>
                <w:rtl/>
                <w:lang w:eastAsia="ar" w:bidi="ar-MA"/>
              </w:rPr>
              <w:t>بالنسبة للقسم ج1</w:t>
            </w:r>
          </w:p>
          <w:p w14:paraId="58E3CC26" w14:textId="4CA884E0" w:rsidR="003C15B3" w:rsidRPr="009251CE" w:rsidRDefault="00B36464" w:rsidP="00D879A3">
            <w:pPr>
              <w:pStyle w:val="ListParagraph"/>
              <w:numPr>
                <w:ilvl w:val="0"/>
                <w:numId w:val="28"/>
              </w:numPr>
              <w:pBdr>
                <w:top w:val="nil"/>
                <w:left w:val="nil"/>
                <w:bottom w:val="nil"/>
                <w:right w:val="nil"/>
                <w:between w:val="nil"/>
              </w:pBdr>
              <w:bidi/>
              <w:spacing w:before="60" w:after="60" w:line="264" w:lineRule="auto"/>
              <w:ind w:leftChars="0" w:left="455" w:firstLineChars="0" w:hanging="455"/>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قدم عرضًا تقديميًا يحدد معايير التقييم التي يجب على المتعلمين استخدامها لتقييم أطباقهم المكتملة، بما</w:t>
            </w:r>
            <w:r w:rsidR="00D879A3">
              <w:rPr>
                <w:rFonts w:ascii="Sakkal Majalla" w:eastAsia="Open Sans" w:hAnsi="Sakkal Majalla" w:cs="Sakkal Majalla" w:hint="cs"/>
                <w:color w:val="000000"/>
                <w:sz w:val="28"/>
                <w:szCs w:val="28"/>
                <w:rtl/>
                <w:lang w:eastAsia="ar" w:bidi="ar-MA"/>
              </w:rPr>
              <w:t> </w:t>
            </w:r>
            <w:r w:rsidRPr="009251CE">
              <w:rPr>
                <w:rFonts w:ascii="Sakkal Majalla" w:eastAsia="Open Sans" w:hAnsi="Sakkal Majalla" w:cs="Sakkal Majalla"/>
                <w:color w:val="000000"/>
                <w:sz w:val="28"/>
                <w:szCs w:val="28"/>
                <w:rtl/>
                <w:lang w:eastAsia="ar" w:bidi="ar-MA"/>
              </w:rPr>
              <w:t>في</w:t>
            </w:r>
            <w:r w:rsidR="00D879A3">
              <w:rPr>
                <w:rFonts w:ascii="Sakkal Majalla" w:eastAsia="Open Sans" w:hAnsi="Sakkal Majalla" w:cs="Sakkal Majalla" w:hint="cs"/>
                <w:color w:val="000000"/>
                <w:sz w:val="28"/>
                <w:szCs w:val="28"/>
                <w:rtl/>
                <w:lang w:eastAsia="ar" w:bidi="ar-MA"/>
              </w:rPr>
              <w:t> </w:t>
            </w:r>
            <w:r w:rsidRPr="009251CE">
              <w:rPr>
                <w:rFonts w:ascii="Sakkal Majalla" w:eastAsia="Open Sans" w:hAnsi="Sakkal Majalla" w:cs="Sakkal Majalla"/>
                <w:color w:val="000000"/>
                <w:sz w:val="28"/>
                <w:szCs w:val="28"/>
                <w:rtl/>
                <w:lang w:eastAsia="ar" w:bidi="ar-MA"/>
              </w:rPr>
              <w:t>ذلك التخطيط والتوقيت وأساليب العمل. يغطي القسم ج1، معايير التقييم، من كتاب الطالب، هذا</w:t>
            </w:r>
            <w:r w:rsidR="00D879A3">
              <w:rPr>
                <w:rFonts w:ascii="Sakkal Majalla" w:eastAsia="Open Sans" w:hAnsi="Sakkal Majalla" w:cs="Sakkal Majalla" w:hint="cs"/>
                <w:color w:val="000000"/>
                <w:sz w:val="28"/>
                <w:szCs w:val="28"/>
                <w:rtl/>
                <w:lang w:eastAsia="ar" w:bidi="ar-MA"/>
              </w:rPr>
              <w:t> </w:t>
            </w:r>
            <w:r w:rsidRPr="009251CE">
              <w:rPr>
                <w:rFonts w:ascii="Sakkal Majalla" w:eastAsia="Open Sans" w:hAnsi="Sakkal Majalla" w:cs="Sakkal Majalla"/>
                <w:color w:val="000000"/>
                <w:sz w:val="28"/>
                <w:szCs w:val="28"/>
                <w:rtl/>
                <w:lang w:eastAsia="ar" w:bidi="ar-MA"/>
              </w:rPr>
              <w:t xml:space="preserve">الموضوع بالتفصيل. </w:t>
            </w:r>
          </w:p>
          <w:p w14:paraId="39F0F5B5" w14:textId="77777777" w:rsidR="003C15B3" w:rsidRPr="00732FF2" w:rsidRDefault="003C15B3" w:rsidP="00184267">
            <w:pPr>
              <w:pBdr>
                <w:top w:val="nil"/>
                <w:left w:val="nil"/>
                <w:bottom w:val="nil"/>
                <w:right w:val="nil"/>
                <w:between w:val="nil"/>
              </w:pBdr>
              <w:bidi/>
              <w:spacing w:before="60" w:after="60" w:line="264" w:lineRule="auto"/>
              <w:ind w:leftChars="0" w:left="0" w:firstLineChars="0" w:firstLine="0"/>
              <w:rPr>
                <w:rFonts w:ascii="Sakkal Majalla" w:hAnsi="Sakkal Majalla" w:cs="Sakkal Majalla"/>
                <w:b/>
                <w:bCs/>
                <w:color w:val="000000"/>
                <w:sz w:val="28"/>
                <w:szCs w:val="28"/>
              </w:rPr>
            </w:pPr>
            <w:r w:rsidRPr="00732FF2">
              <w:rPr>
                <w:rFonts w:ascii="Sakkal Majalla" w:eastAsia="Open Sans" w:hAnsi="Sakkal Majalla" w:cs="Sakkal Majalla"/>
                <w:b/>
                <w:bCs/>
                <w:color w:val="000000"/>
                <w:sz w:val="28"/>
                <w:szCs w:val="28"/>
                <w:rtl/>
                <w:lang w:eastAsia="ar" w:bidi="ar-MA"/>
              </w:rPr>
              <w:t>نشاط التقييم التكويني</w:t>
            </w:r>
          </w:p>
          <w:p w14:paraId="43AC5AC8" w14:textId="188F9F6D" w:rsidR="00A925C4" w:rsidRPr="00732FF2" w:rsidRDefault="00835BC9" w:rsidP="00184267">
            <w:pPr>
              <w:numPr>
                <w:ilvl w:val="0"/>
                <w:numId w:val="28"/>
              </w:numPr>
              <w:pBdr>
                <w:top w:val="nil"/>
                <w:left w:val="nil"/>
                <w:bottom w:val="nil"/>
                <w:right w:val="nil"/>
                <w:between w:val="nil"/>
              </w:pBdr>
              <w:bidi/>
              <w:spacing w:before="60" w:after="60" w:line="264" w:lineRule="auto"/>
              <w:ind w:leftChars="0" w:left="455" w:firstLineChars="0" w:hanging="455"/>
              <w:rPr>
                <w:rFonts w:ascii="Sakkal Majalla" w:hAnsi="Sakkal Majalla" w:cs="Sakkal Majalla"/>
                <w:color w:val="000000"/>
                <w:sz w:val="28"/>
                <w:szCs w:val="28"/>
              </w:rPr>
            </w:pPr>
            <w:r w:rsidRPr="00732FF2">
              <w:rPr>
                <w:rFonts w:ascii="Sakkal Majalla" w:eastAsia="Open Sans" w:hAnsi="Sakkal Majalla" w:cs="Sakkal Majalla"/>
                <w:color w:val="000000"/>
                <w:sz w:val="28"/>
                <w:szCs w:val="28"/>
                <w:rtl/>
                <w:lang w:eastAsia="ar" w:bidi="ar-MA"/>
              </w:rPr>
              <w:t xml:space="preserve">يحتوي القسم ج1- معايير التقييم، من كتاب الطالب، على تقييم تكويني يغطي هذه الموضوعات تحت عنوان تحقق من معرفتي. </w:t>
            </w:r>
          </w:p>
          <w:p w14:paraId="19CD8C07" w14:textId="12191F62" w:rsidR="00911D15" w:rsidRPr="00732FF2" w:rsidRDefault="00911D15" w:rsidP="00184267">
            <w:pPr>
              <w:pBdr>
                <w:top w:val="nil"/>
                <w:left w:val="nil"/>
                <w:bottom w:val="nil"/>
                <w:right w:val="nil"/>
                <w:between w:val="nil"/>
              </w:pBdr>
              <w:bidi/>
              <w:spacing w:before="60" w:after="60" w:line="264" w:lineRule="auto"/>
              <w:ind w:leftChars="0" w:left="0" w:firstLineChars="0" w:firstLine="0"/>
              <w:rPr>
                <w:rFonts w:ascii="Sakkal Majalla" w:hAnsi="Sakkal Majalla" w:cs="Sakkal Majalla"/>
                <w:b/>
                <w:bCs/>
                <w:color w:val="000000"/>
                <w:sz w:val="28"/>
                <w:szCs w:val="28"/>
              </w:rPr>
            </w:pPr>
            <w:r w:rsidRPr="00732FF2">
              <w:rPr>
                <w:rFonts w:ascii="Sakkal Majalla" w:eastAsia="Open Sans" w:hAnsi="Sakkal Majalla" w:cs="Sakkal Majalla"/>
                <w:b/>
                <w:bCs/>
                <w:color w:val="000000"/>
                <w:sz w:val="28"/>
                <w:szCs w:val="28"/>
                <w:rtl/>
                <w:lang w:eastAsia="ar" w:bidi="ar-MA"/>
              </w:rPr>
              <w:t>موضوع المناقشة</w:t>
            </w:r>
          </w:p>
          <w:p w14:paraId="6F92BF9F" w14:textId="44E5A198" w:rsidR="0028210A" w:rsidRPr="009251CE" w:rsidRDefault="0028210A" w:rsidP="00184267">
            <w:pPr>
              <w:pStyle w:val="ListParagraph"/>
              <w:numPr>
                <w:ilvl w:val="0"/>
                <w:numId w:val="28"/>
              </w:numPr>
              <w:pBdr>
                <w:top w:val="nil"/>
                <w:left w:val="nil"/>
                <w:bottom w:val="nil"/>
                <w:right w:val="nil"/>
                <w:between w:val="nil"/>
              </w:pBdr>
              <w:bidi/>
              <w:spacing w:before="60" w:after="60" w:line="264" w:lineRule="auto"/>
              <w:ind w:leftChars="0" w:left="455" w:firstLineChars="0" w:hanging="455"/>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 xml:space="preserve">ناقش كيفية تقييم العملاء للشكل والذوق واللون والملمس والتقديم، وكيف يجب أن تشكل أساسًا لجميع مراجعات العملاء والأقران. </w:t>
            </w:r>
          </w:p>
          <w:p w14:paraId="701B45F6" w14:textId="3FB1B6F3" w:rsidR="00651A1D" w:rsidRPr="009251CE" w:rsidRDefault="0028210A" w:rsidP="00184267">
            <w:pPr>
              <w:pStyle w:val="ListParagraph"/>
              <w:numPr>
                <w:ilvl w:val="0"/>
                <w:numId w:val="28"/>
              </w:numPr>
              <w:pBdr>
                <w:top w:val="nil"/>
                <w:left w:val="nil"/>
                <w:bottom w:val="nil"/>
                <w:right w:val="nil"/>
                <w:between w:val="nil"/>
              </w:pBdr>
              <w:bidi/>
              <w:spacing w:before="60" w:after="60" w:line="264" w:lineRule="auto"/>
              <w:ind w:leftChars="0" w:left="455" w:firstLineChars="0" w:hanging="455"/>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 xml:space="preserve">ناقش المزيد من الطرق المختلفة التي يمكن للمتعلمين من خلالها جمع التعليقات، بما في ذلك بطاقات التعليقات والمراجعات وملاحظات المشرف/المدير المباشر/الزملاء وأوراق تحليل الأطباق وملاحظات العملاء. راجع عرض </w:t>
            </w:r>
            <w:r w:rsidRPr="009251CE">
              <w:rPr>
                <w:rFonts w:ascii="Sakkal Majalla" w:eastAsia="Open Sans" w:hAnsi="Sakkal Majalla" w:cs="Sakkal Majalla"/>
                <w:color w:val="000000"/>
                <w:sz w:val="28"/>
                <w:szCs w:val="28"/>
                <w:lang w:val="en-US" w:eastAsia="ar" w:bidi="en-US"/>
              </w:rPr>
              <w:t>PowerPoint</w:t>
            </w:r>
            <w:r w:rsidRPr="009251CE">
              <w:rPr>
                <w:rFonts w:ascii="Sakkal Majalla" w:eastAsia="Open Sans" w:hAnsi="Sakkal Majalla" w:cs="Sakkal Majalla"/>
                <w:color w:val="000000"/>
                <w:sz w:val="28"/>
                <w:szCs w:val="28"/>
                <w:rtl/>
                <w:lang w:eastAsia="ar" w:bidi="ar-MA"/>
              </w:rPr>
              <w:t xml:space="preserve"> التقديمي وطبق معلومات الملاحظات لتغطية هذا الموضوع. </w:t>
            </w:r>
          </w:p>
          <w:p w14:paraId="6BCE31DE" w14:textId="655AC55B" w:rsidR="0028210A" w:rsidRPr="009251CE" w:rsidRDefault="001F7632" w:rsidP="00184267">
            <w:pPr>
              <w:pStyle w:val="ListParagraph"/>
              <w:numPr>
                <w:ilvl w:val="0"/>
                <w:numId w:val="28"/>
              </w:numPr>
              <w:pBdr>
                <w:top w:val="nil"/>
                <w:left w:val="nil"/>
                <w:bottom w:val="nil"/>
                <w:right w:val="nil"/>
                <w:between w:val="nil"/>
              </w:pBdr>
              <w:bidi/>
              <w:spacing w:before="60" w:after="60" w:line="264" w:lineRule="auto"/>
              <w:ind w:leftChars="0" w:left="455" w:firstLineChars="0" w:hanging="455"/>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 xml:space="preserve">يوجد بشريحة </w:t>
            </w:r>
            <w:r w:rsidRPr="009251CE">
              <w:rPr>
                <w:rFonts w:ascii="Sakkal Majalla" w:eastAsia="Open Sans" w:hAnsi="Sakkal Majalla" w:cs="Sakkal Majalla"/>
                <w:color w:val="000000"/>
                <w:sz w:val="28"/>
                <w:szCs w:val="28"/>
                <w:lang w:val="en-US" w:eastAsia="ar" w:bidi="en-US"/>
              </w:rPr>
              <w:t>PowerPoint</w:t>
            </w:r>
            <w:r w:rsidRPr="009251CE">
              <w:rPr>
                <w:rFonts w:ascii="Sakkal Majalla" w:eastAsia="Open Sans" w:hAnsi="Sakkal Majalla" w:cs="Sakkal Majalla"/>
                <w:color w:val="000000"/>
                <w:sz w:val="28"/>
                <w:szCs w:val="28"/>
                <w:rtl/>
                <w:lang w:eastAsia="ar" w:bidi="ar-MA"/>
              </w:rPr>
              <w:t xml:space="preserve">: تطبيق معلومات الملاحظات، سؤال للمناقشة مرتبط بهذا الموضوع. يغطي القسم ج2- تطبيق معلومات الملاحظات في كتاب الطالب لهذا القسم، هذا الموضوع بالتفصيل. </w:t>
            </w:r>
          </w:p>
          <w:p w14:paraId="605BFC45" w14:textId="4C1E8667" w:rsidR="0028210A" w:rsidRPr="009251CE" w:rsidRDefault="0028210A" w:rsidP="00184267">
            <w:pPr>
              <w:pStyle w:val="ListParagraph"/>
              <w:numPr>
                <w:ilvl w:val="0"/>
                <w:numId w:val="28"/>
              </w:numPr>
              <w:pBdr>
                <w:top w:val="nil"/>
                <w:left w:val="nil"/>
                <w:bottom w:val="nil"/>
                <w:right w:val="nil"/>
                <w:between w:val="nil"/>
              </w:pBdr>
              <w:bidi/>
              <w:spacing w:before="60" w:after="60" w:line="264" w:lineRule="auto"/>
              <w:ind w:leftChars="0" w:left="455" w:firstLineChars="0" w:hanging="455"/>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 xml:space="preserve">استخدم عرضًا تقديميًا لتوضيح ما يجب أن تحتويه بطاقات التعليقات / الملاحظات وكيف يمكن للمتعلمين تجميع البيانات وتقييمها. راجع شرائح </w:t>
            </w:r>
            <w:r w:rsidRPr="009251CE">
              <w:rPr>
                <w:rFonts w:ascii="Sakkal Majalla" w:eastAsia="Open Sans" w:hAnsi="Sakkal Majalla" w:cs="Sakkal Majalla"/>
                <w:color w:val="000000"/>
                <w:sz w:val="28"/>
                <w:szCs w:val="28"/>
                <w:lang w:val="en-US" w:eastAsia="ar" w:bidi="en-US"/>
              </w:rPr>
              <w:t>PowerPoint</w:t>
            </w:r>
            <w:r w:rsidRPr="009251CE">
              <w:rPr>
                <w:rFonts w:ascii="Sakkal Majalla" w:eastAsia="Open Sans" w:hAnsi="Sakkal Majalla" w:cs="Sakkal Majalla"/>
                <w:color w:val="000000"/>
                <w:sz w:val="28"/>
                <w:szCs w:val="28"/>
                <w:rtl/>
                <w:lang w:eastAsia="ar" w:bidi="ar-MA"/>
              </w:rPr>
              <w:t xml:space="preserve"> رقم 34-35 لتنفيذ نشاط تكويني حول هذا الموضوع. </w:t>
            </w:r>
          </w:p>
          <w:p w14:paraId="39FEBE3B" w14:textId="1F620926" w:rsidR="00A2432E" w:rsidRPr="00732FF2" w:rsidRDefault="005F3811" w:rsidP="00184267">
            <w:pPr>
              <w:bidi/>
              <w:spacing w:line="264" w:lineRule="auto"/>
              <w:ind w:leftChars="0" w:left="30" w:firstLineChars="0" w:firstLine="0"/>
              <w:rPr>
                <w:rFonts w:ascii="Sakkal Majalla" w:hAnsi="Sakkal Majalla" w:cs="Sakkal Majalla"/>
                <w:b/>
                <w:bCs/>
                <w:color w:val="000000"/>
                <w:sz w:val="28"/>
                <w:szCs w:val="28"/>
              </w:rPr>
            </w:pPr>
            <w:r w:rsidRPr="00732FF2">
              <w:rPr>
                <w:rFonts w:ascii="Sakkal Majalla" w:eastAsia="Open Sans" w:hAnsi="Sakkal Majalla" w:cs="Sakkal Majalla"/>
                <w:b/>
                <w:bCs/>
                <w:color w:val="000000"/>
                <w:sz w:val="28"/>
                <w:szCs w:val="28"/>
                <w:rtl/>
                <w:lang w:eastAsia="ar" w:bidi="ar-MA"/>
              </w:rPr>
              <w:t>نشاط التقييم التكويني</w:t>
            </w:r>
          </w:p>
          <w:p w14:paraId="43E9CF30" w14:textId="77777777" w:rsidR="0028210A" w:rsidRPr="009251CE" w:rsidRDefault="0028210A" w:rsidP="00184267">
            <w:pPr>
              <w:pStyle w:val="ListParagraph"/>
              <w:numPr>
                <w:ilvl w:val="0"/>
                <w:numId w:val="28"/>
              </w:numPr>
              <w:pBdr>
                <w:top w:val="nil"/>
                <w:left w:val="nil"/>
                <w:bottom w:val="nil"/>
                <w:right w:val="nil"/>
                <w:between w:val="nil"/>
              </w:pBdr>
              <w:bidi/>
              <w:spacing w:before="60" w:after="60" w:line="264" w:lineRule="auto"/>
              <w:ind w:leftChars="0" w:left="455" w:firstLineChars="0" w:hanging="455"/>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قدم أمثلة لأنواع مختلفة من بطاقات الملاحظات/التعليقات، إن أمكن. كون أزواج من المتعلمين واجعلهم يصممون أمثلة لبطاقة تعليقات وورقة تحليل الأطباق لاستخدامها في تقييم الأطباق. يمكن للمتعلمين تقديم تصميماتهم إلى الصف لمناقشتها.</w:t>
            </w:r>
          </w:p>
          <w:p w14:paraId="7BBE4265" w14:textId="1BF039B3" w:rsidR="0028210A" w:rsidRPr="00D879A3" w:rsidRDefault="0028210A" w:rsidP="00D879A3">
            <w:pPr>
              <w:pStyle w:val="ListParagraph"/>
              <w:numPr>
                <w:ilvl w:val="0"/>
                <w:numId w:val="28"/>
              </w:numPr>
              <w:pBdr>
                <w:top w:val="nil"/>
                <w:left w:val="nil"/>
                <w:bottom w:val="nil"/>
                <w:right w:val="nil"/>
                <w:between w:val="nil"/>
              </w:pBdr>
              <w:bidi/>
              <w:spacing w:before="60" w:after="60" w:line="264" w:lineRule="auto"/>
              <w:ind w:leftChars="0" w:left="455" w:firstLineChars="0" w:hanging="455"/>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ينبغي أن يتذوق المتعلمون الأطباق التي يطبخونها خلال جلسات التدريب العملي. يمكن للمتعلمين استخدام بطاقات التعليقات وأوراق تقييم الأطباق لتسجيل ملاحظاتهم. ويمكن للمتعلمين بعد ذلك استخدام هذه الملاحظات للتدرب على كتابة تقريرهم التقييمي. كنشاط إرشادي، يمكن للمتعلمين تقديم توصيات لتحسين</w:t>
            </w:r>
            <w:r w:rsidR="00D879A3">
              <w:rPr>
                <w:rFonts w:ascii="Sakkal Majalla" w:eastAsia="Open Sans" w:hAnsi="Sakkal Majalla" w:cs="Sakkal Majalla" w:hint="cs"/>
                <w:color w:val="000000"/>
                <w:sz w:val="28"/>
                <w:szCs w:val="28"/>
                <w:rtl/>
                <w:lang w:eastAsia="ar" w:bidi="ar-MA"/>
              </w:rPr>
              <w:t> </w:t>
            </w:r>
            <w:r w:rsidRPr="009251CE">
              <w:rPr>
                <w:rFonts w:ascii="Sakkal Majalla" w:eastAsia="Open Sans" w:hAnsi="Sakkal Majalla" w:cs="Sakkal Majalla"/>
                <w:color w:val="000000"/>
                <w:sz w:val="28"/>
                <w:szCs w:val="28"/>
                <w:rtl/>
                <w:lang w:eastAsia="ar" w:bidi="ar-MA"/>
              </w:rPr>
              <w:t xml:space="preserve">أطباقهم. </w:t>
            </w:r>
          </w:p>
          <w:p w14:paraId="69E23A9A" w14:textId="77777777" w:rsidR="00D879A3" w:rsidRPr="00D879A3" w:rsidRDefault="00D879A3" w:rsidP="00D879A3">
            <w:pPr>
              <w:pBdr>
                <w:top w:val="nil"/>
                <w:left w:val="nil"/>
                <w:bottom w:val="nil"/>
                <w:right w:val="nil"/>
                <w:between w:val="nil"/>
              </w:pBdr>
              <w:bidi/>
              <w:spacing w:before="60" w:after="60" w:line="264" w:lineRule="auto"/>
              <w:ind w:leftChars="0" w:left="0" w:firstLineChars="0" w:firstLine="0"/>
              <w:rPr>
                <w:rFonts w:ascii="Sakkal Majalla" w:hAnsi="Sakkal Majalla" w:cs="Sakkal Majalla"/>
                <w:color w:val="000000"/>
                <w:sz w:val="28"/>
                <w:szCs w:val="28"/>
              </w:rPr>
            </w:pPr>
          </w:p>
          <w:p w14:paraId="14DA5E32" w14:textId="7C12CE9D" w:rsidR="00FF3960" w:rsidRPr="00732FF2" w:rsidRDefault="00FF3960" w:rsidP="00184267">
            <w:pPr>
              <w:pBdr>
                <w:top w:val="nil"/>
                <w:left w:val="nil"/>
                <w:bottom w:val="nil"/>
                <w:right w:val="nil"/>
                <w:between w:val="nil"/>
              </w:pBdr>
              <w:bidi/>
              <w:spacing w:before="60" w:after="60" w:line="264" w:lineRule="auto"/>
              <w:ind w:leftChars="0" w:left="0" w:firstLineChars="0" w:firstLine="0"/>
              <w:rPr>
                <w:rFonts w:ascii="Sakkal Majalla" w:hAnsi="Sakkal Majalla" w:cs="Sakkal Majalla"/>
                <w:b/>
                <w:bCs/>
                <w:color w:val="000000"/>
                <w:sz w:val="28"/>
                <w:szCs w:val="28"/>
              </w:rPr>
            </w:pPr>
            <w:r w:rsidRPr="00732FF2">
              <w:rPr>
                <w:rFonts w:ascii="Sakkal Majalla" w:eastAsia="Open Sans" w:hAnsi="Sakkal Majalla" w:cs="Sakkal Majalla"/>
                <w:b/>
                <w:bCs/>
                <w:color w:val="000000"/>
                <w:sz w:val="28"/>
                <w:szCs w:val="28"/>
                <w:rtl/>
                <w:lang w:eastAsia="ar" w:bidi="ar-MA"/>
              </w:rPr>
              <w:lastRenderedPageBreak/>
              <w:t>التحضير للتقييم الشامل</w:t>
            </w:r>
          </w:p>
          <w:p w14:paraId="4D06145A" w14:textId="77777777" w:rsidR="0028210A" w:rsidRPr="009251CE" w:rsidRDefault="0028210A" w:rsidP="00184267">
            <w:pPr>
              <w:pStyle w:val="ListParagraph"/>
              <w:numPr>
                <w:ilvl w:val="0"/>
                <w:numId w:val="28"/>
              </w:numPr>
              <w:pBdr>
                <w:top w:val="nil"/>
                <w:left w:val="nil"/>
                <w:bottom w:val="nil"/>
                <w:right w:val="nil"/>
                <w:between w:val="nil"/>
              </w:pBdr>
              <w:bidi/>
              <w:spacing w:before="60" w:after="60" w:line="264" w:lineRule="auto"/>
              <w:ind w:leftChars="0" w:left="455" w:firstLineChars="0" w:hanging="425"/>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 xml:space="preserve">لخص التعلم لهدف التعلم وتحقق من الفهم، من خلال التحقق من التقارير التقييمية للممارسة. يمكنك أيضًا تقديم امتحان موجز لاختبار المعرفة الأساسية. </w:t>
            </w:r>
          </w:p>
          <w:p w14:paraId="2D65C0EE" w14:textId="303C0BAA" w:rsidR="00764535" w:rsidRPr="009251CE" w:rsidRDefault="00676DCB" w:rsidP="00184267">
            <w:pPr>
              <w:pStyle w:val="ListParagraph"/>
              <w:numPr>
                <w:ilvl w:val="0"/>
                <w:numId w:val="28"/>
              </w:numPr>
              <w:pBdr>
                <w:top w:val="nil"/>
                <w:left w:val="nil"/>
                <w:bottom w:val="nil"/>
                <w:right w:val="nil"/>
                <w:between w:val="nil"/>
              </w:pBdr>
              <w:bidi/>
              <w:spacing w:before="60" w:after="60" w:line="264" w:lineRule="auto"/>
              <w:ind w:leftChars="0" w:left="455" w:firstLineChars="0" w:hanging="425"/>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لإعداد الطلاب للتقييم الشامل، يمكن استخدام مهمة ممارسة التقييم في نهاية نتائج التعلم ج، مراجعة الأطباق المكتملة.</w:t>
            </w:r>
          </w:p>
          <w:p w14:paraId="0787D190" w14:textId="77777777" w:rsidR="009869B2" w:rsidRPr="00732FF2" w:rsidRDefault="009869B2" w:rsidP="00184267">
            <w:pPr>
              <w:bidi/>
              <w:spacing w:before="60" w:after="60" w:line="264" w:lineRule="auto"/>
              <w:ind w:leftChars="0" w:left="0" w:firstLineChars="0" w:firstLine="0"/>
              <w:textDirection w:val="lrTb"/>
              <w:rPr>
                <w:rFonts w:ascii="Sakkal Majalla" w:hAnsi="Sakkal Majalla" w:cs="Sakkal Majalla"/>
                <w:b/>
                <w:bCs/>
                <w:color w:val="000000"/>
                <w:sz w:val="28"/>
                <w:szCs w:val="28"/>
              </w:rPr>
            </w:pPr>
            <w:r w:rsidRPr="00732FF2">
              <w:rPr>
                <w:rFonts w:ascii="Sakkal Majalla" w:eastAsia="Open Sans" w:hAnsi="Sakkal Majalla" w:cs="Sakkal Majalla"/>
                <w:b/>
                <w:bCs/>
                <w:color w:val="000000"/>
                <w:sz w:val="28"/>
                <w:szCs w:val="28"/>
                <w:rtl/>
                <w:lang w:eastAsia="ar" w:bidi="ar-MA"/>
              </w:rPr>
              <w:t>التقييم الشامل</w:t>
            </w:r>
          </w:p>
          <w:p w14:paraId="555D5FDD" w14:textId="00413626" w:rsidR="003B44FF" w:rsidRPr="009251CE" w:rsidRDefault="009869B2" w:rsidP="00184267">
            <w:pPr>
              <w:pStyle w:val="ListParagraph"/>
              <w:numPr>
                <w:ilvl w:val="0"/>
                <w:numId w:val="28"/>
              </w:numPr>
              <w:pBdr>
                <w:top w:val="nil"/>
                <w:left w:val="nil"/>
                <w:bottom w:val="nil"/>
                <w:right w:val="nil"/>
                <w:between w:val="nil"/>
              </w:pBdr>
              <w:bidi/>
              <w:spacing w:before="60" w:after="60" w:line="264" w:lineRule="auto"/>
              <w:ind w:leftChars="0" w:left="455" w:firstLineChars="0" w:hanging="425"/>
              <w:rPr>
                <w:rFonts w:ascii="Sakkal Majalla" w:hAnsi="Sakkal Majalla" w:cs="Sakkal Majalla"/>
                <w:color w:val="000000"/>
                <w:sz w:val="28"/>
                <w:szCs w:val="28"/>
              </w:rPr>
            </w:pPr>
            <w:r w:rsidRPr="009251CE">
              <w:rPr>
                <w:rFonts w:ascii="Sakkal Majalla" w:eastAsia="Open Sans" w:hAnsi="Sakkal Majalla" w:cs="Sakkal Majalla"/>
                <w:color w:val="000000"/>
                <w:sz w:val="28"/>
                <w:szCs w:val="28"/>
                <w:rtl/>
                <w:lang w:eastAsia="ar" w:bidi="ar-MA"/>
              </w:rPr>
              <w:t xml:space="preserve">أصدر موجز الواجب لهدف التعلم ج وخصص وقتًا للتقييمات العملية. </w:t>
            </w:r>
          </w:p>
        </w:tc>
      </w:tr>
    </w:tbl>
    <w:p w14:paraId="7579F65C" w14:textId="416904B3" w:rsidR="004E1D73" w:rsidRPr="00732FF2" w:rsidRDefault="004E1D73" w:rsidP="00184267">
      <w:pPr>
        <w:pStyle w:val="Text"/>
        <w:suppressAutoHyphens w:val="0"/>
        <w:bidi/>
        <w:spacing w:line="264" w:lineRule="auto"/>
        <w:ind w:leftChars="0" w:left="0" w:right="282" w:firstLineChars="0" w:firstLine="0"/>
        <w:textAlignment w:val="auto"/>
        <w:outlineLvl w:val="9"/>
        <w:rPr>
          <w:rFonts w:ascii="Sakkal Majalla" w:eastAsia="Times New Roman" w:hAnsi="Sakkal Majalla" w:cs="Sakkal Majalla"/>
          <w:i/>
          <w:position w:val="0"/>
          <w:sz w:val="24"/>
          <w:szCs w:val="24"/>
          <w:lang w:eastAsia="en-GB"/>
        </w:rPr>
      </w:pPr>
    </w:p>
    <w:sectPr w:rsidR="004E1D73" w:rsidRPr="00732FF2" w:rsidSect="00184267">
      <w:headerReference w:type="even" r:id="rId18"/>
      <w:pgSz w:w="11907" w:h="16840"/>
      <w:pgMar w:top="1418" w:right="1418" w:bottom="709" w:left="1418" w:header="142" w:footer="41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2A6E4" w14:textId="77777777" w:rsidR="00A1727C" w:rsidRDefault="00A1727C">
      <w:pPr>
        <w:spacing w:line="240" w:lineRule="auto"/>
        <w:ind w:left="0" w:hanging="2"/>
      </w:pPr>
      <w:r>
        <w:separator/>
      </w:r>
    </w:p>
  </w:endnote>
  <w:endnote w:type="continuationSeparator" w:id="0">
    <w:p w14:paraId="2B0EB4F5" w14:textId="77777777" w:rsidR="00A1727C" w:rsidRDefault="00A1727C">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Open Sans">
    <w:altName w:val="Segoe UI"/>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Humanist521BT-Light">
    <w:altName w:val="Segoe Print"/>
    <w:charset w:val="00"/>
    <w:family w:val="swiss"/>
    <w:pitch w:val="default"/>
  </w:font>
  <w:font w:name="Sakkal Majalla">
    <w:charset w:val="B2"/>
    <w:family w:val="auto"/>
    <w:pitch w:val="variable"/>
    <w:sig w:usb0="80002007" w:usb1="80000000" w:usb2="00000008" w:usb3="00000000" w:csb0="000000D3"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Footer"/>
          <w:bidi/>
          <w:ind w:left="0" w:hanging="2"/>
          <w:jc w:val="right"/>
          <w:rPr>
            <w:rFonts w:ascii="Open Sans" w:hAnsi="Open Sans" w:cs="Open Sans"/>
            <w:sz w:val="14"/>
            <w:szCs w:val="14"/>
            <w:lang w:val="en-US"/>
          </w:rPr>
        </w:pPr>
        <w:r w:rsidRPr="00E24B28">
          <w:rPr>
            <w:rFonts w:ascii="Open Sans" w:eastAsia="Open Sans" w:hAnsi="Open Sans" w:cs="Times New Roman"/>
            <w:sz w:val="14"/>
            <w:szCs w:val="14"/>
            <w:rtl/>
            <w:lang w:eastAsia="ar" w:bidi="ar-MA"/>
          </w:rPr>
          <w:t xml:space="preserve">المؤهلات الدولية للمستوى </w:t>
        </w:r>
        <w:r w:rsidRPr="00E24B28">
          <w:rPr>
            <w:rFonts w:ascii="Open Sans" w:eastAsia="Open Sans" w:hAnsi="Open Sans" w:cs="Open Sans"/>
            <w:sz w:val="14"/>
            <w:szCs w:val="14"/>
            <w:rtl/>
            <w:lang w:eastAsia="ar" w:bidi="ar-MA"/>
          </w:rPr>
          <w:t xml:space="preserve">3 </w:t>
        </w:r>
        <w:r w:rsidRPr="00E24B28">
          <w:rPr>
            <w:rFonts w:ascii="Open Sans" w:eastAsia="Open Sans" w:hAnsi="Open Sans" w:cs="Times New Roman"/>
            <w:sz w:val="14"/>
            <w:szCs w:val="14"/>
            <w:rtl/>
            <w:lang w:eastAsia="ar" w:bidi="ar-MA"/>
          </w:rPr>
          <w:t xml:space="preserve">لشهادة </w:t>
        </w:r>
        <w:r w:rsidRPr="00E24B28">
          <w:rPr>
            <w:rFonts w:ascii="Open Sans" w:eastAsia="Open Sans" w:hAnsi="Open Sans" w:cs="Open Sans"/>
            <w:sz w:val="14"/>
            <w:szCs w:val="14"/>
            <w:lang w:val="en-US" w:eastAsia="ar" w:bidi="en-US"/>
          </w:rPr>
          <w:t>Pearson BTEC</w:t>
        </w:r>
        <w:r w:rsidRPr="00E24B28">
          <w:rPr>
            <w:rFonts w:ascii="Open Sans" w:eastAsia="Open Sans" w:hAnsi="Open Sans" w:cs="Times New Roman"/>
            <w:sz w:val="14"/>
            <w:szCs w:val="14"/>
            <w:rtl/>
            <w:lang w:eastAsia="ar" w:bidi="ar-MA"/>
          </w:rPr>
          <w:t xml:space="preserve"> في المجال الرياضي</w:t>
        </w:r>
        <w:r w:rsidRPr="00E24B28">
          <w:rPr>
            <w:rFonts w:ascii="Open Sans" w:eastAsia="Open Sans" w:hAnsi="Open Sans" w:cs="Open Sans"/>
            <w:sz w:val="14"/>
            <w:szCs w:val="14"/>
            <w:rtl/>
            <w:lang w:eastAsia="ar" w:bidi="ar-MA"/>
          </w:rPr>
          <w:t xml:space="preserve">- </w:t>
        </w:r>
        <w:r w:rsidRPr="00E24B28">
          <w:rPr>
            <w:rFonts w:ascii="Open Sans" w:eastAsia="Open Sans" w:hAnsi="Open Sans" w:cs="Times New Roman"/>
            <w:sz w:val="14"/>
            <w:szCs w:val="14"/>
            <w:rtl/>
            <w:lang w:eastAsia="ar" w:bidi="ar-MA"/>
          </w:rPr>
          <w:t>دليل التدريس</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Times New Roman"/>
            <w:sz w:val="14"/>
            <w:szCs w:val="14"/>
            <w:rtl/>
            <w:lang w:eastAsia="ar" w:bidi="ar-MA"/>
          </w:rPr>
          <w:t xml:space="preserve">الإصدار </w:t>
        </w:r>
        <w:r w:rsidRPr="00E24B28">
          <w:rPr>
            <w:rFonts w:ascii="Open Sans" w:eastAsia="Open Sans" w:hAnsi="Open Sans" w:cs="Open Sans"/>
            <w:sz w:val="14"/>
            <w:szCs w:val="14"/>
            <w:rtl/>
            <w:lang w:eastAsia="ar" w:bidi="ar-MA"/>
          </w:rPr>
          <w:t xml:space="preserve">1- </w:t>
        </w:r>
        <w:r w:rsidRPr="00E24B28">
          <w:rPr>
            <w:rFonts w:ascii="Open Sans" w:eastAsia="Open Sans" w:hAnsi="Open Sans" w:cs="Times New Roman"/>
            <w:sz w:val="14"/>
            <w:szCs w:val="14"/>
            <w:rtl/>
            <w:lang w:eastAsia="ar" w:bidi="ar-MA"/>
          </w:rPr>
          <w:t xml:space="preserve">سبتمبر </w:t>
        </w:r>
        <w:r w:rsidRPr="00E24B28">
          <w:rPr>
            <w:rFonts w:ascii="Open Sans" w:eastAsia="Open Sans" w:hAnsi="Open Sans" w:cs="Open Sans"/>
            <w:sz w:val="14"/>
            <w:szCs w:val="14"/>
            <w:rtl/>
            <w:lang w:eastAsia="ar" w:bidi="ar-MA"/>
          </w:rPr>
          <w:t xml:space="preserve">2020© </w:t>
        </w:r>
        <w:r w:rsidRPr="00E24B28">
          <w:rPr>
            <w:rFonts w:ascii="Open Sans" w:eastAsia="Open Sans" w:hAnsi="Open Sans" w:cs="Times New Roman"/>
            <w:sz w:val="14"/>
            <w:szCs w:val="14"/>
            <w:rtl/>
            <w:lang w:eastAsia="ar" w:bidi="ar-MA"/>
          </w:rPr>
          <w:t xml:space="preserve">لشركة بيرسون إيديوكيشن ليمتد </w:t>
        </w:r>
        <w:r w:rsidRPr="00E24B28">
          <w:rPr>
            <w:rFonts w:ascii="Open Sans" w:eastAsia="Open Sans" w:hAnsi="Open Sans" w:cs="Open Sans"/>
            <w:sz w:val="14"/>
            <w:szCs w:val="14"/>
            <w:rtl/>
            <w:lang w:eastAsia="ar" w:bidi="ar-MA"/>
          </w:rPr>
          <w:t>2020</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Sakkal Majalla" w:hAnsi="Sakkal Majalla" w:cs="Sakkal Majalla"/>
        <w:sz w:val="18"/>
        <w:szCs w:val="18"/>
        <w:rtl/>
      </w:rPr>
      <w:id w:val="-1557548444"/>
      <w:docPartObj>
        <w:docPartGallery w:val="Page Numbers (Bottom of Page)"/>
        <w:docPartUnique/>
      </w:docPartObj>
    </w:sdtPr>
    <w:sdtEndPr>
      <w:rPr>
        <w:rFonts w:ascii="Open Sans" w:hAnsi="Open Sans" w:cs="Open Sans"/>
        <w:noProof/>
        <w:sz w:val="20"/>
        <w:szCs w:val="20"/>
      </w:rPr>
    </w:sdtEndPr>
    <w:sdtContent>
      <w:p w14:paraId="37FF462B" w14:textId="751E97DB" w:rsidR="007038D0" w:rsidRPr="0088282C" w:rsidRDefault="007038D0"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sidRPr="0088282C">
          <w:rPr>
            <w:rFonts w:ascii="Sakkal Majalla" w:eastAsia="Open Sans" w:hAnsi="Sakkal Majalla" w:cs="Sakkal Majalla"/>
            <w:sz w:val="18"/>
            <w:szCs w:val="18"/>
            <w:rtl/>
            <w:lang w:eastAsia="ar" w:bidi="ar-MA"/>
          </w:rPr>
          <w:t xml:space="preserve">المؤهلات الدولية للمستوى 2 لشهادة </w:t>
        </w:r>
        <w:r w:rsidRPr="0088282C">
          <w:rPr>
            <w:rFonts w:ascii="Sakkal Majalla" w:eastAsia="Open Sans" w:hAnsi="Sakkal Majalla" w:cs="Sakkal Majalla"/>
            <w:sz w:val="18"/>
            <w:szCs w:val="18"/>
            <w:lang w:val="en-US" w:eastAsia="ar" w:bidi="en-US"/>
          </w:rPr>
          <w:t>Pearson BTEC</w:t>
        </w:r>
        <w:r w:rsidRPr="0088282C">
          <w:rPr>
            <w:rFonts w:ascii="Sakkal Majalla" w:eastAsia="Open Sans" w:hAnsi="Sakkal Majalla" w:cs="Sakkal Majalla"/>
            <w:sz w:val="18"/>
            <w:szCs w:val="18"/>
            <w:rtl/>
            <w:lang w:eastAsia="ar" w:bidi="ar-MA"/>
          </w:rPr>
          <w:t xml:space="preserve"> في مجال الضيافة - دليل التدريس</w:t>
        </w:r>
      </w:p>
      <w:p w14:paraId="5733BA22" w14:textId="5AE969AC" w:rsidR="007038D0" w:rsidRPr="0088282C" w:rsidRDefault="00DF3434"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sidRPr="0088282C">
          <w:rPr>
            <w:rFonts w:ascii="Sakkal Majalla" w:eastAsia="Open Sans" w:hAnsi="Sakkal Majalla" w:cs="Sakkal Majalla"/>
            <w:sz w:val="18"/>
            <w:szCs w:val="18"/>
            <w:rtl/>
            <w:lang w:eastAsia="ar" w:bidi="ar-MA"/>
          </w:rPr>
          <w:t>الإصدار 1- أكتوبر 2023 محفوظة لشركة بيرسون إيديوكيشن ليمتد 2023</w:t>
        </w:r>
      </w:p>
      <w:p w14:paraId="46340823" w14:textId="2827EF22" w:rsidR="004E1D73" w:rsidRPr="007038D0" w:rsidRDefault="007038D0" w:rsidP="007038D0">
        <w:pPr>
          <w:pStyle w:val="Footer"/>
          <w:bidi/>
          <w:ind w:left="0" w:hanging="2"/>
          <w:jc w:val="right"/>
          <w:rPr>
            <w:rFonts w:ascii="Open Sans" w:hAnsi="Open Sans" w:cs="Open Sans"/>
            <w:noProof/>
          </w:rPr>
        </w:pPr>
        <w:r w:rsidRPr="0088282C">
          <w:rPr>
            <w:rFonts w:ascii="Sakkal Majalla" w:eastAsia="Open Sans" w:hAnsi="Sakkal Majalla" w:cs="Sakkal Majalla"/>
            <w:sz w:val="24"/>
            <w:szCs w:val="24"/>
            <w:rtl/>
            <w:lang w:eastAsia="ar" w:bidi="ar-MA"/>
          </w:rPr>
          <w:fldChar w:fldCharType="begin"/>
        </w:r>
        <w:r w:rsidRPr="0088282C">
          <w:rPr>
            <w:rFonts w:ascii="Sakkal Majalla" w:eastAsia="Open Sans" w:hAnsi="Sakkal Majalla" w:cs="Sakkal Majalla"/>
            <w:sz w:val="24"/>
            <w:szCs w:val="24"/>
            <w:rtl/>
            <w:lang w:eastAsia="ar" w:bidi="ar-MA"/>
          </w:rPr>
          <w:instrText xml:space="preserve"> PAGE   \* MERGEFORMAT </w:instrText>
        </w:r>
        <w:r w:rsidRPr="0088282C">
          <w:rPr>
            <w:rFonts w:ascii="Sakkal Majalla" w:eastAsia="Open Sans" w:hAnsi="Sakkal Majalla" w:cs="Sakkal Majalla"/>
            <w:sz w:val="24"/>
            <w:szCs w:val="24"/>
            <w:rtl/>
            <w:lang w:eastAsia="ar" w:bidi="ar-MA"/>
          </w:rPr>
          <w:fldChar w:fldCharType="separate"/>
        </w:r>
        <w:r w:rsidR="00D879A3">
          <w:rPr>
            <w:rFonts w:ascii="Sakkal Majalla" w:eastAsia="Open Sans" w:hAnsi="Sakkal Majalla" w:cs="Sakkal Majalla"/>
            <w:noProof/>
            <w:sz w:val="24"/>
            <w:szCs w:val="24"/>
            <w:rtl/>
            <w:lang w:eastAsia="ar" w:bidi="ar-MA"/>
          </w:rPr>
          <w:t>11</w:t>
        </w:r>
        <w:r w:rsidRPr="0088282C">
          <w:rPr>
            <w:rFonts w:ascii="Sakkal Majalla" w:eastAsia="Open Sans" w:hAnsi="Sakkal Majalla" w:cs="Sakkal Majalla"/>
            <w:noProof/>
            <w:sz w:val="24"/>
            <w:szCs w:val="24"/>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201D33" w14:textId="77777777" w:rsidR="00A1727C" w:rsidRDefault="00A1727C">
      <w:pPr>
        <w:spacing w:line="240" w:lineRule="auto"/>
        <w:ind w:left="0" w:hanging="2"/>
      </w:pPr>
      <w:r>
        <w:separator/>
      </w:r>
    </w:p>
  </w:footnote>
  <w:footnote w:type="continuationSeparator" w:id="0">
    <w:p w14:paraId="1D226457" w14:textId="77777777" w:rsidR="00A1727C" w:rsidRDefault="00A1727C">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57EED34F" w:rsidR="007038D0" w:rsidRDefault="007038D0" w:rsidP="007038D0">
    <w:pPr>
      <w:pStyle w:val="Header"/>
      <w:bidi/>
      <w:spacing w:line="240" w:lineRule="auto"/>
      <w:ind w:left="0" w:hanging="2"/>
      <w:contextualSpacing/>
      <w:jc w:val="right"/>
      <w:rPr>
        <w:rFonts w:ascii="Open Sans" w:hAnsi="Open Sans" w:cs="Open Sans"/>
        <w:bCs/>
      </w:rPr>
    </w:pPr>
    <w:bookmarkStart w:id="1" w:name="_Hlk39151242"/>
    <w:r w:rsidRPr="00876204">
      <w:rPr>
        <w:rFonts w:ascii="Open Sans" w:eastAsia="Open Sans" w:hAnsi="Open Sans" w:cs="Times New Roman"/>
        <w:rtl/>
        <w:lang w:eastAsia="ar" w:bidi="ar-MA"/>
      </w:rPr>
      <w:t xml:space="preserve">شهادة </w:t>
    </w:r>
    <w:r w:rsidRPr="00876204">
      <w:rPr>
        <w:rFonts w:ascii="Open Sans" w:eastAsia="Open Sans" w:hAnsi="Open Sans" w:cs="Open Sans"/>
        <w:lang w:val="en-US" w:eastAsia="ar" w:bidi="en-US"/>
      </w:rPr>
      <w:t>BTEC</w:t>
    </w:r>
    <w:r w:rsidRPr="00876204">
      <w:rPr>
        <w:rFonts w:ascii="Open Sans" w:eastAsia="Open Sans" w:hAnsi="Open Sans" w:cs="Times New Roman"/>
        <w:rtl/>
        <w:lang w:eastAsia="ar" w:bidi="ar-MA"/>
      </w:rPr>
      <w:t xml:space="preserve"> الدولية في المجال الرياضي</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Times New Roman"/>
        <w:rtl/>
        <w:lang w:eastAsia="ar" w:bidi="ar-MA"/>
      </w:rPr>
      <w:t xml:space="preserve">الوحدة </w:t>
    </w:r>
    <w:r>
      <w:rPr>
        <w:rFonts w:ascii="Open Sans" w:eastAsia="Open Sans" w:hAnsi="Open Sans" w:cs="Open Sans"/>
        <w:lang w:val="en-US" w:eastAsia="ar" w:bidi="en-US"/>
      </w:rPr>
      <w:t>X:XXXX</w:t>
    </w:r>
    <w:r>
      <w:rPr>
        <w:rFonts w:ascii="Open Sans" w:eastAsia="Open Sans" w:hAnsi="Open Sans" w:cs="Open Sans"/>
        <w:rtl/>
        <w:lang w:eastAsia="ar" w:bidi="ar-MA"/>
      </w:rPr>
      <w:t xml:space="preserve"> </w:t>
    </w:r>
  </w:p>
  <w:bookmarkEnd w:id="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E1706" w14:textId="1900A697" w:rsidR="009C5A78" w:rsidRDefault="00CC5D61" w:rsidP="00091322">
    <w:pPr>
      <w:pStyle w:val="Header"/>
      <w:tabs>
        <w:tab w:val="left" w:pos="5084"/>
      </w:tabs>
      <w:bidi/>
      <w:spacing w:line="240" w:lineRule="auto"/>
      <w:ind w:left="0" w:hanging="2"/>
      <w:jc w:val="right"/>
      <w:rPr>
        <w:rFonts w:ascii="Open Sans" w:hAnsi="Open Sans" w:cs="Open Sans"/>
      </w:rPr>
    </w:pPr>
    <w:r>
      <w:rPr>
        <w:noProof/>
        <w:rtl/>
        <w:lang w:val="en-US" w:eastAsia="zh-TW"/>
      </w:rPr>
      <w:drawing>
        <wp:anchor distT="0" distB="0" distL="114300" distR="114300" simplePos="0" relativeHeight="251676672" behindDoc="1" locked="0" layoutInCell="1" allowOverlap="1" wp14:anchorId="64819681" wp14:editId="614C142F">
          <wp:simplePos x="0" y="0"/>
          <wp:positionH relativeFrom="page">
            <wp:posOffset>5715</wp:posOffset>
          </wp:positionH>
          <wp:positionV relativeFrom="paragraph">
            <wp:posOffset>-86995</wp:posOffset>
          </wp:positionV>
          <wp:extent cx="5760085" cy="603008"/>
          <wp:effectExtent l="0" t="0" r="0" b="698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5760085" cy="603008"/>
                  </a:xfrm>
                  <a:prstGeom prst="rect">
                    <a:avLst/>
                  </a:prstGeom>
                  <a:noFill/>
                </pic:spPr>
              </pic:pic>
            </a:graphicData>
          </a:graphic>
          <wp14:sizeRelH relativeFrom="page">
            <wp14:pctWidth>0</wp14:pctWidth>
          </wp14:sizeRelH>
          <wp14:sizeRelV relativeFrom="page">
            <wp14:pctHeight>0</wp14:pctHeight>
          </wp14:sizeRelV>
        </wp:anchor>
      </w:drawing>
    </w:r>
  </w:p>
  <w:p w14:paraId="7AE97A36" w14:textId="787B0B26" w:rsidR="00E220A3" w:rsidRPr="00965983" w:rsidRDefault="00E220A3" w:rsidP="00E220A3">
    <w:pPr>
      <w:pStyle w:val="Header"/>
      <w:tabs>
        <w:tab w:val="left" w:pos="5084"/>
      </w:tabs>
      <w:bidi/>
      <w:spacing w:line="240" w:lineRule="auto"/>
      <w:ind w:left="0" w:hanging="2"/>
      <w:rPr>
        <w:rFonts w:ascii="Sakkal Majalla" w:hAnsi="Sakkal Majalla" w:cs="Sakkal Majalla"/>
        <w:b w:val="0"/>
        <w:sz w:val="20"/>
        <w:szCs w:val="20"/>
      </w:rPr>
    </w:pPr>
    <w:r w:rsidRPr="00965983">
      <w:rPr>
        <w:rFonts w:ascii="Sakkal Majalla" w:eastAsia="Open Sans" w:hAnsi="Sakkal Majalla" w:cs="Sakkal Majalla"/>
        <w:b w:val="0"/>
        <w:sz w:val="20"/>
        <w:szCs w:val="20"/>
        <w:rtl/>
        <w:lang w:eastAsia="ar" w:bidi="ar-MA"/>
      </w:rPr>
      <w:t xml:space="preserve">شهادة </w:t>
    </w:r>
    <w:r w:rsidRPr="00965983">
      <w:rPr>
        <w:rFonts w:ascii="Sakkal Majalla" w:eastAsia="Open Sans" w:hAnsi="Sakkal Majalla" w:cs="Sakkal Majalla"/>
        <w:b w:val="0"/>
        <w:sz w:val="20"/>
        <w:szCs w:val="20"/>
        <w:lang w:val="en-US" w:eastAsia="ar" w:bidi="en-US"/>
      </w:rPr>
      <w:t>BTEC</w:t>
    </w:r>
    <w:r w:rsidRPr="00965983">
      <w:rPr>
        <w:rFonts w:ascii="Sakkal Majalla" w:eastAsia="Open Sans" w:hAnsi="Sakkal Majalla" w:cs="Sakkal Majalla"/>
        <w:b w:val="0"/>
        <w:sz w:val="20"/>
        <w:szCs w:val="20"/>
        <w:rtl/>
        <w:lang w:eastAsia="ar" w:bidi="ar-MA"/>
      </w:rPr>
      <w:t xml:space="preserve"> الدولية المستوى 2 في الضيافة</w:t>
    </w:r>
  </w:p>
  <w:p w14:paraId="7D1629C8" w14:textId="08D2C5F3" w:rsidR="004E1D73" w:rsidRPr="00965983" w:rsidRDefault="000D67A8" w:rsidP="007038D0">
    <w:pPr>
      <w:pStyle w:val="Header"/>
      <w:tabs>
        <w:tab w:val="left" w:pos="5084"/>
      </w:tabs>
      <w:bidi/>
      <w:spacing w:line="240" w:lineRule="auto"/>
      <w:ind w:left="0" w:hanging="2"/>
      <w:rPr>
        <w:rFonts w:ascii="Sakkal Majalla" w:hAnsi="Sakkal Majalla" w:cs="Sakkal Majalla"/>
        <w:b w:val="0"/>
        <w:sz w:val="20"/>
        <w:szCs w:val="20"/>
      </w:rPr>
    </w:pPr>
    <w:r w:rsidRPr="00965983">
      <w:rPr>
        <w:rFonts w:ascii="Sakkal Majalla" w:eastAsia="Open Sans" w:hAnsi="Sakkal Majalla" w:cs="Sakkal Majalla"/>
        <w:b w:val="0"/>
        <w:sz w:val="20"/>
        <w:szCs w:val="20"/>
        <w:rtl/>
        <w:lang w:eastAsia="ar" w:bidi="ar-MA"/>
      </w:rPr>
      <w:t xml:space="preserve">الوحدة 9: الطعام العالمي المعاصر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val="en-US" w:eastAsia="zh-TW"/>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32" name="Picture 3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Times New Roman"/>
        <w:rtl/>
        <w:lang w:eastAsia="ar" w:bidi="ar-MA"/>
      </w:rPr>
      <w:t xml:space="preserve">شهادة </w:t>
    </w:r>
    <w:r w:rsidRPr="00876204">
      <w:rPr>
        <w:rFonts w:ascii="Open Sans" w:eastAsia="Open Sans" w:hAnsi="Open Sans" w:cs="Open Sans"/>
        <w:lang w:val="en-US" w:eastAsia="ar" w:bidi="en-US"/>
      </w:rPr>
      <w:t>BTEC</w:t>
    </w:r>
    <w:r w:rsidRPr="00876204">
      <w:rPr>
        <w:rFonts w:ascii="Open Sans" w:eastAsia="Open Sans" w:hAnsi="Open Sans" w:cs="Times New Roman"/>
        <w:rtl/>
        <w:lang w:eastAsia="ar" w:bidi="ar-MA"/>
      </w:rPr>
      <w:t xml:space="preserve"> الدولية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Times New Roman"/>
        <w:rtl/>
        <w:lang w:eastAsia="ar" w:bidi="ar-MA"/>
      </w:rPr>
      <w:t xml:space="preserve">الوحدة </w:t>
    </w:r>
    <w:r>
      <w:rPr>
        <w:rFonts w:ascii="Open Sans" w:eastAsia="Open Sans" w:hAnsi="Open Sans" w:cs="Open Sans"/>
        <w:rtl/>
        <w:lang w:eastAsia="ar" w:bidi="ar-MA"/>
      </w:rPr>
      <w:t xml:space="preserve">2: </w:t>
    </w:r>
    <w:r>
      <w:rPr>
        <w:rFonts w:ascii="Open Sans" w:eastAsia="Open Sans" w:hAnsi="Open Sans" w:cs="Times New Roman"/>
        <w:rtl/>
        <w:lang w:eastAsia="ar" w:bidi="ar-MA"/>
      </w:rPr>
      <w:t xml:space="preserve">مبادئ الكيمياء </w:t>
    </w:r>
    <w:r>
      <w:rPr>
        <w:rFonts w:ascii="Open Sans" w:eastAsia="Open Sans" w:hAnsi="Open Sans" w:cs="Open Sans"/>
        <w:rtl/>
        <w:lang w:eastAsia="ar" w:bidi="ar-MA"/>
      </w:rPr>
      <w:t xml:space="preserve">1 </w:t>
    </w:r>
    <w:r>
      <w:rPr>
        <w:rFonts w:ascii="Open Sans" w:eastAsia="Open Sans" w:hAnsi="Open Sans" w:cs="Times New Roman"/>
        <w:rtl/>
        <w:lang w:eastAsia="ar" w:bidi="ar-MA"/>
      </w:rPr>
      <w:t>وتطبيقاتها</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1E4298F"/>
    <w:multiLevelType w:val="hybridMultilevel"/>
    <w:tmpl w:val="31CE1066"/>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07113BDA"/>
    <w:multiLevelType w:val="hybridMultilevel"/>
    <w:tmpl w:val="7576B098"/>
    <w:lvl w:ilvl="0" w:tplc="184C792E">
      <w:numFmt w:val="bullet"/>
      <w:lvlText w:val="•"/>
      <w:lvlJc w:val="left"/>
      <w:pPr>
        <w:ind w:left="718" w:hanging="720"/>
      </w:pPr>
      <w:rPr>
        <w:rFonts w:ascii="Open Sans" w:eastAsia="Verdana" w:hAnsi="Open Sans" w:cs="Open Sans" w:hint="default"/>
      </w:rPr>
    </w:lvl>
    <w:lvl w:ilvl="1" w:tplc="08090003" w:tentative="1">
      <w:start w:val="1"/>
      <w:numFmt w:val="bullet"/>
      <w:lvlText w:val="o"/>
      <w:lvlJc w:val="left"/>
      <w:pPr>
        <w:ind w:left="1078" w:hanging="360"/>
      </w:pPr>
      <w:rPr>
        <w:rFonts w:ascii="Courier New" w:hAnsi="Courier New" w:cs="Courier New" w:hint="default"/>
      </w:rPr>
    </w:lvl>
    <w:lvl w:ilvl="2" w:tplc="08090005" w:tentative="1">
      <w:start w:val="1"/>
      <w:numFmt w:val="bullet"/>
      <w:lvlText w:val=""/>
      <w:lvlJc w:val="left"/>
      <w:pPr>
        <w:ind w:left="1798" w:hanging="360"/>
      </w:pPr>
      <w:rPr>
        <w:rFonts w:ascii="Wingdings" w:hAnsi="Wingdings" w:hint="default"/>
      </w:rPr>
    </w:lvl>
    <w:lvl w:ilvl="3" w:tplc="08090001" w:tentative="1">
      <w:start w:val="1"/>
      <w:numFmt w:val="bullet"/>
      <w:lvlText w:val=""/>
      <w:lvlJc w:val="left"/>
      <w:pPr>
        <w:ind w:left="2518" w:hanging="360"/>
      </w:pPr>
      <w:rPr>
        <w:rFonts w:ascii="Symbol" w:hAnsi="Symbol" w:hint="default"/>
      </w:rPr>
    </w:lvl>
    <w:lvl w:ilvl="4" w:tplc="08090003" w:tentative="1">
      <w:start w:val="1"/>
      <w:numFmt w:val="bullet"/>
      <w:lvlText w:val="o"/>
      <w:lvlJc w:val="left"/>
      <w:pPr>
        <w:ind w:left="3238" w:hanging="360"/>
      </w:pPr>
      <w:rPr>
        <w:rFonts w:ascii="Courier New" w:hAnsi="Courier New" w:cs="Courier New" w:hint="default"/>
      </w:rPr>
    </w:lvl>
    <w:lvl w:ilvl="5" w:tplc="08090005" w:tentative="1">
      <w:start w:val="1"/>
      <w:numFmt w:val="bullet"/>
      <w:lvlText w:val=""/>
      <w:lvlJc w:val="left"/>
      <w:pPr>
        <w:ind w:left="3958" w:hanging="360"/>
      </w:pPr>
      <w:rPr>
        <w:rFonts w:ascii="Wingdings" w:hAnsi="Wingdings" w:hint="default"/>
      </w:rPr>
    </w:lvl>
    <w:lvl w:ilvl="6" w:tplc="08090001" w:tentative="1">
      <w:start w:val="1"/>
      <w:numFmt w:val="bullet"/>
      <w:lvlText w:val=""/>
      <w:lvlJc w:val="left"/>
      <w:pPr>
        <w:ind w:left="4678" w:hanging="360"/>
      </w:pPr>
      <w:rPr>
        <w:rFonts w:ascii="Symbol" w:hAnsi="Symbol" w:hint="default"/>
      </w:rPr>
    </w:lvl>
    <w:lvl w:ilvl="7" w:tplc="08090003" w:tentative="1">
      <w:start w:val="1"/>
      <w:numFmt w:val="bullet"/>
      <w:lvlText w:val="o"/>
      <w:lvlJc w:val="left"/>
      <w:pPr>
        <w:ind w:left="5398" w:hanging="360"/>
      </w:pPr>
      <w:rPr>
        <w:rFonts w:ascii="Courier New" w:hAnsi="Courier New" w:cs="Courier New" w:hint="default"/>
      </w:rPr>
    </w:lvl>
    <w:lvl w:ilvl="8" w:tplc="08090005" w:tentative="1">
      <w:start w:val="1"/>
      <w:numFmt w:val="bullet"/>
      <w:lvlText w:val=""/>
      <w:lvlJc w:val="left"/>
      <w:pPr>
        <w:ind w:left="6118" w:hanging="360"/>
      </w:pPr>
      <w:rPr>
        <w:rFonts w:ascii="Wingdings" w:hAnsi="Wingdings" w:hint="default"/>
      </w:rPr>
    </w:lvl>
  </w:abstractNum>
  <w:abstractNum w:abstractNumId="5"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6" w15:restartNumberingAfterBreak="0">
    <w:nsid w:val="126B431D"/>
    <w:multiLevelType w:val="hybridMultilevel"/>
    <w:tmpl w:val="FCB438DC"/>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7"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8" w15:restartNumberingAfterBreak="0">
    <w:nsid w:val="1B012160"/>
    <w:multiLevelType w:val="hybridMultilevel"/>
    <w:tmpl w:val="2244EE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D4F2138"/>
    <w:multiLevelType w:val="hybridMultilevel"/>
    <w:tmpl w:val="3A52E16C"/>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1"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1207770"/>
    <w:multiLevelType w:val="hybridMultilevel"/>
    <w:tmpl w:val="3A5C3FEA"/>
    <w:lvl w:ilvl="0" w:tplc="08090001">
      <w:start w:val="1"/>
      <w:numFmt w:val="bullet"/>
      <w:lvlText w:val=""/>
      <w:lvlJc w:val="left"/>
      <w:pPr>
        <w:ind w:left="718" w:hanging="72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13" w15:restartNumberingAfterBreak="0">
    <w:nsid w:val="24BC666B"/>
    <w:multiLevelType w:val="hybridMultilevel"/>
    <w:tmpl w:val="A78C44F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299C0E54"/>
    <w:multiLevelType w:val="hybridMultilevel"/>
    <w:tmpl w:val="D242DF64"/>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0"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22"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3" w15:restartNumberingAfterBreak="0">
    <w:nsid w:val="4D73088B"/>
    <w:multiLevelType w:val="hybridMultilevel"/>
    <w:tmpl w:val="1FD231A0"/>
    <w:lvl w:ilvl="0" w:tplc="08090001">
      <w:start w:val="1"/>
      <w:numFmt w:val="bullet"/>
      <w:lvlText w:val=""/>
      <w:lvlJc w:val="left"/>
      <w:pPr>
        <w:ind w:left="718" w:hanging="72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24" w15:restartNumberingAfterBreak="0">
    <w:nsid w:val="4D894D6A"/>
    <w:multiLevelType w:val="multilevel"/>
    <w:tmpl w:val="2254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517D03"/>
    <w:multiLevelType w:val="hybridMultilevel"/>
    <w:tmpl w:val="9E6C0E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6" w15:restartNumberingAfterBreak="0">
    <w:nsid w:val="5A373F48"/>
    <w:multiLevelType w:val="hybridMultilevel"/>
    <w:tmpl w:val="09EE6CB2"/>
    <w:lvl w:ilvl="0" w:tplc="C9927668">
      <w:numFmt w:val="bullet"/>
      <w:lvlText w:val="•"/>
      <w:lvlJc w:val="left"/>
      <w:pPr>
        <w:ind w:left="718" w:hanging="720"/>
      </w:pPr>
      <w:rPr>
        <w:rFonts w:ascii="Open Sans" w:eastAsia="Verdana" w:hAnsi="Open Sans" w:cs="Open Sans" w:hint="default"/>
      </w:rPr>
    </w:lvl>
    <w:lvl w:ilvl="1" w:tplc="08090003" w:tentative="1">
      <w:start w:val="1"/>
      <w:numFmt w:val="bullet"/>
      <w:lvlText w:val="o"/>
      <w:lvlJc w:val="left"/>
      <w:pPr>
        <w:ind w:left="1078" w:hanging="360"/>
      </w:pPr>
      <w:rPr>
        <w:rFonts w:ascii="Courier New" w:hAnsi="Courier New" w:cs="Courier New" w:hint="default"/>
      </w:rPr>
    </w:lvl>
    <w:lvl w:ilvl="2" w:tplc="08090005" w:tentative="1">
      <w:start w:val="1"/>
      <w:numFmt w:val="bullet"/>
      <w:lvlText w:val=""/>
      <w:lvlJc w:val="left"/>
      <w:pPr>
        <w:ind w:left="1798" w:hanging="360"/>
      </w:pPr>
      <w:rPr>
        <w:rFonts w:ascii="Wingdings" w:hAnsi="Wingdings" w:hint="default"/>
      </w:rPr>
    </w:lvl>
    <w:lvl w:ilvl="3" w:tplc="08090001" w:tentative="1">
      <w:start w:val="1"/>
      <w:numFmt w:val="bullet"/>
      <w:lvlText w:val=""/>
      <w:lvlJc w:val="left"/>
      <w:pPr>
        <w:ind w:left="2518" w:hanging="360"/>
      </w:pPr>
      <w:rPr>
        <w:rFonts w:ascii="Symbol" w:hAnsi="Symbol" w:hint="default"/>
      </w:rPr>
    </w:lvl>
    <w:lvl w:ilvl="4" w:tplc="08090003" w:tentative="1">
      <w:start w:val="1"/>
      <w:numFmt w:val="bullet"/>
      <w:lvlText w:val="o"/>
      <w:lvlJc w:val="left"/>
      <w:pPr>
        <w:ind w:left="3238" w:hanging="360"/>
      </w:pPr>
      <w:rPr>
        <w:rFonts w:ascii="Courier New" w:hAnsi="Courier New" w:cs="Courier New" w:hint="default"/>
      </w:rPr>
    </w:lvl>
    <w:lvl w:ilvl="5" w:tplc="08090005" w:tentative="1">
      <w:start w:val="1"/>
      <w:numFmt w:val="bullet"/>
      <w:lvlText w:val=""/>
      <w:lvlJc w:val="left"/>
      <w:pPr>
        <w:ind w:left="3958" w:hanging="360"/>
      </w:pPr>
      <w:rPr>
        <w:rFonts w:ascii="Wingdings" w:hAnsi="Wingdings" w:hint="default"/>
      </w:rPr>
    </w:lvl>
    <w:lvl w:ilvl="6" w:tplc="08090001" w:tentative="1">
      <w:start w:val="1"/>
      <w:numFmt w:val="bullet"/>
      <w:lvlText w:val=""/>
      <w:lvlJc w:val="left"/>
      <w:pPr>
        <w:ind w:left="4678" w:hanging="360"/>
      </w:pPr>
      <w:rPr>
        <w:rFonts w:ascii="Symbol" w:hAnsi="Symbol" w:hint="default"/>
      </w:rPr>
    </w:lvl>
    <w:lvl w:ilvl="7" w:tplc="08090003" w:tentative="1">
      <w:start w:val="1"/>
      <w:numFmt w:val="bullet"/>
      <w:lvlText w:val="o"/>
      <w:lvlJc w:val="left"/>
      <w:pPr>
        <w:ind w:left="5398" w:hanging="360"/>
      </w:pPr>
      <w:rPr>
        <w:rFonts w:ascii="Courier New" w:hAnsi="Courier New" w:cs="Courier New" w:hint="default"/>
      </w:rPr>
    </w:lvl>
    <w:lvl w:ilvl="8" w:tplc="08090005" w:tentative="1">
      <w:start w:val="1"/>
      <w:numFmt w:val="bullet"/>
      <w:lvlText w:val=""/>
      <w:lvlJc w:val="left"/>
      <w:pPr>
        <w:ind w:left="6118" w:hanging="360"/>
      </w:pPr>
      <w:rPr>
        <w:rFonts w:ascii="Wingdings" w:hAnsi="Wingdings" w:hint="default"/>
      </w:rPr>
    </w:lvl>
  </w:abstractNum>
  <w:abstractNum w:abstractNumId="27"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9"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31"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2"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56501608">
    <w:abstractNumId w:val="21"/>
  </w:num>
  <w:num w:numId="2" w16cid:durableId="1156461634">
    <w:abstractNumId w:val="5"/>
  </w:num>
  <w:num w:numId="3" w16cid:durableId="1974872175">
    <w:abstractNumId w:val="18"/>
  </w:num>
  <w:num w:numId="4" w16cid:durableId="969166360">
    <w:abstractNumId w:val="22"/>
  </w:num>
  <w:num w:numId="5" w16cid:durableId="925918150">
    <w:abstractNumId w:val="1"/>
  </w:num>
  <w:num w:numId="6" w16cid:durableId="1287734960">
    <w:abstractNumId w:val="31"/>
  </w:num>
  <w:num w:numId="7" w16cid:durableId="1585382737">
    <w:abstractNumId w:val="3"/>
  </w:num>
  <w:num w:numId="8" w16cid:durableId="1469974985">
    <w:abstractNumId w:val="14"/>
  </w:num>
  <w:num w:numId="9" w16cid:durableId="11552944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66991737">
    <w:abstractNumId w:val="32"/>
  </w:num>
  <w:num w:numId="11" w16cid:durableId="1268737729">
    <w:abstractNumId w:val="20"/>
  </w:num>
  <w:num w:numId="12" w16cid:durableId="433403771">
    <w:abstractNumId w:val="11"/>
  </w:num>
  <w:num w:numId="13" w16cid:durableId="1834635804">
    <w:abstractNumId w:val="19"/>
  </w:num>
  <w:num w:numId="14" w16cid:durableId="503086834">
    <w:abstractNumId w:val="29"/>
  </w:num>
  <w:num w:numId="15" w16cid:durableId="1984507268">
    <w:abstractNumId w:val="9"/>
  </w:num>
  <w:num w:numId="16" w16cid:durableId="1486362661">
    <w:abstractNumId w:val="16"/>
  </w:num>
  <w:num w:numId="17" w16cid:durableId="2064525321">
    <w:abstractNumId w:val="27"/>
  </w:num>
  <w:num w:numId="18" w16cid:durableId="1598903461">
    <w:abstractNumId w:val="25"/>
  </w:num>
  <w:num w:numId="19" w16cid:durableId="1359745020">
    <w:abstractNumId w:val="30"/>
  </w:num>
  <w:num w:numId="20" w16cid:durableId="623082457">
    <w:abstractNumId w:val="0"/>
  </w:num>
  <w:num w:numId="21" w16cid:durableId="1053820203">
    <w:abstractNumId w:val="5"/>
  </w:num>
  <w:num w:numId="22" w16cid:durableId="636573642">
    <w:abstractNumId w:val="7"/>
  </w:num>
  <w:num w:numId="23" w16cid:durableId="991063093">
    <w:abstractNumId w:val="17"/>
  </w:num>
  <w:num w:numId="24" w16cid:durableId="167643158">
    <w:abstractNumId w:val="28"/>
  </w:num>
  <w:num w:numId="25" w16cid:durableId="280915065">
    <w:abstractNumId w:val="24"/>
  </w:num>
  <w:num w:numId="26" w16cid:durableId="638268282">
    <w:abstractNumId w:val="15"/>
  </w:num>
  <w:num w:numId="27" w16cid:durableId="529073722">
    <w:abstractNumId w:val="2"/>
  </w:num>
  <w:num w:numId="28" w16cid:durableId="1606421122">
    <w:abstractNumId w:val="8"/>
  </w:num>
  <w:num w:numId="29" w16cid:durableId="242571417">
    <w:abstractNumId w:val="10"/>
  </w:num>
  <w:num w:numId="30" w16cid:durableId="201671366">
    <w:abstractNumId w:val="26"/>
  </w:num>
  <w:num w:numId="31" w16cid:durableId="22293658">
    <w:abstractNumId w:val="23"/>
  </w:num>
  <w:num w:numId="32" w16cid:durableId="134378168">
    <w:abstractNumId w:val="6"/>
  </w:num>
  <w:num w:numId="33" w16cid:durableId="1280844070">
    <w:abstractNumId w:val="4"/>
  </w:num>
  <w:num w:numId="34" w16cid:durableId="718673224">
    <w:abstractNumId w:val="12"/>
  </w:num>
  <w:num w:numId="35" w16cid:durableId="7443028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361B"/>
    <w:rsid w:val="00004F80"/>
    <w:rsid w:val="0001079A"/>
    <w:rsid w:val="0001085B"/>
    <w:rsid w:val="00010C12"/>
    <w:rsid w:val="0001121E"/>
    <w:rsid w:val="000204DA"/>
    <w:rsid w:val="0004394A"/>
    <w:rsid w:val="000439B8"/>
    <w:rsid w:val="000467FC"/>
    <w:rsid w:val="000472FA"/>
    <w:rsid w:val="00056B59"/>
    <w:rsid w:val="000600F8"/>
    <w:rsid w:val="000608F7"/>
    <w:rsid w:val="00062C49"/>
    <w:rsid w:val="0006661C"/>
    <w:rsid w:val="00067425"/>
    <w:rsid w:val="0007288E"/>
    <w:rsid w:val="000733F6"/>
    <w:rsid w:val="0008336E"/>
    <w:rsid w:val="00090479"/>
    <w:rsid w:val="00091322"/>
    <w:rsid w:val="0009649D"/>
    <w:rsid w:val="00096BCB"/>
    <w:rsid w:val="000A2EEF"/>
    <w:rsid w:val="000A7204"/>
    <w:rsid w:val="000B14DE"/>
    <w:rsid w:val="000C04F7"/>
    <w:rsid w:val="000C0A50"/>
    <w:rsid w:val="000D1DF0"/>
    <w:rsid w:val="000D67A8"/>
    <w:rsid w:val="000D68DE"/>
    <w:rsid w:val="000E1797"/>
    <w:rsid w:val="000E22B0"/>
    <w:rsid w:val="000F3BBF"/>
    <w:rsid w:val="000F3BCC"/>
    <w:rsid w:val="00101F13"/>
    <w:rsid w:val="00104EA8"/>
    <w:rsid w:val="00113DE0"/>
    <w:rsid w:val="00114786"/>
    <w:rsid w:val="00117F03"/>
    <w:rsid w:val="00120D74"/>
    <w:rsid w:val="00121563"/>
    <w:rsid w:val="00133F71"/>
    <w:rsid w:val="00134B43"/>
    <w:rsid w:val="00151F5E"/>
    <w:rsid w:val="00154460"/>
    <w:rsid w:val="00161F84"/>
    <w:rsid w:val="001644F3"/>
    <w:rsid w:val="00167183"/>
    <w:rsid w:val="001728F0"/>
    <w:rsid w:val="0017346D"/>
    <w:rsid w:val="00176EFC"/>
    <w:rsid w:val="00182C32"/>
    <w:rsid w:val="00184267"/>
    <w:rsid w:val="0018506D"/>
    <w:rsid w:val="00185597"/>
    <w:rsid w:val="00195B0A"/>
    <w:rsid w:val="001A6E0E"/>
    <w:rsid w:val="001B33E7"/>
    <w:rsid w:val="001C6B68"/>
    <w:rsid w:val="001E41DC"/>
    <w:rsid w:val="001F01FF"/>
    <w:rsid w:val="001F6DEE"/>
    <w:rsid w:val="001F7632"/>
    <w:rsid w:val="0020388F"/>
    <w:rsid w:val="00205A62"/>
    <w:rsid w:val="00215545"/>
    <w:rsid w:val="0021780B"/>
    <w:rsid w:val="00220B8E"/>
    <w:rsid w:val="00221818"/>
    <w:rsid w:val="00231E19"/>
    <w:rsid w:val="00236D02"/>
    <w:rsid w:val="002408AC"/>
    <w:rsid w:val="00241EAD"/>
    <w:rsid w:val="00245F6F"/>
    <w:rsid w:val="002462C4"/>
    <w:rsid w:val="00246D04"/>
    <w:rsid w:val="00252B9C"/>
    <w:rsid w:val="00252D97"/>
    <w:rsid w:val="0025311C"/>
    <w:rsid w:val="00253E33"/>
    <w:rsid w:val="0025604B"/>
    <w:rsid w:val="00257E89"/>
    <w:rsid w:val="00261961"/>
    <w:rsid w:val="00273D17"/>
    <w:rsid w:val="00277EB4"/>
    <w:rsid w:val="0028210A"/>
    <w:rsid w:val="00293AF6"/>
    <w:rsid w:val="00294D12"/>
    <w:rsid w:val="002A2063"/>
    <w:rsid w:val="002A2CDD"/>
    <w:rsid w:val="002A512C"/>
    <w:rsid w:val="002C2A89"/>
    <w:rsid w:val="002D1E08"/>
    <w:rsid w:val="002F3FCC"/>
    <w:rsid w:val="002F7FDE"/>
    <w:rsid w:val="00307C22"/>
    <w:rsid w:val="00314B7E"/>
    <w:rsid w:val="003162C3"/>
    <w:rsid w:val="0032019F"/>
    <w:rsid w:val="0032461B"/>
    <w:rsid w:val="00325F45"/>
    <w:rsid w:val="00334F41"/>
    <w:rsid w:val="00335094"/>
    <w:rsid w:val="00336E10"/>
    <w:rsid w:val="00341A95"/>
    <w:rsid w:val="0034247F"/>
    <w:rsid w:val="00366691"/>
    <w:rsid w:val="003822DE"/>
    <w:rsid w:val="0038767D"/>
    <w:rsid w:val="003930DD"/>
    <w:rsid w:val="003A112B"/>
    <w:rsid w:val="003A4E29"/>
    <w:rsid w:val="003B0080"/>
    <w:rsid w:val="003B150D"/>
    <w:rsid w:val="003B44FF"/>
    <w:rsid w:val="003C15B3"/>
    <w:rsid w:val="003C1827"/>
    <w:rsid w:val="003C4A46"/>
    <w:rsid w:val="003C4C22"/>
    <w:rsid w:val="003C5D33"/>
    <w:rsid w:val="003D119F"/>
    <w:rsid w:val="003D1A02"/>
    <w:rsid w:val="003D24A4"/>
    <w:rsid w:val="003D6C84"/>
    <w:rsid w:val="003D788D"/>
    <w:rsid w:val="003E3C5F"/>
    <w:rsid w:val="003E3D5B"/>
    <w:rsid w:val="003E3FA5"/>
    <w:rsid w:val="003E446C"/>
    <w:rsid w:val="003E54AF"/>
    <w:rsid w:val="003E743D"/>
    <w:rsid w:val="003F0D58"/>
    <w:rsid w:val="003F3CE8"/>
    <w:rsid w:val="003F4FB4"/>
    <w:rsid w:val="003F7CFF"/>
    <w:rsid w:val="004074BE"/>
    <w:rsid w:val="00413A3D"/>
    <w:rsid w:val="004233E4"/>
    <w:rsid w:val="004244E9"/>
    <w:rsid w:val="00424972"/>
    <w:rsid w:val="0043118D"/>
    <w:rsid w:val="004518AF"/>
    <w:rsid w:val="00453B2E"/>
    <w:rsid w:val="00455B77"/>
    <w:rsid w:val="00456C81"/>
    <w:rsid w:val="004634EE"/>
    <w:rsid w:val="004660DC"/>
    <w:rsid w:val="00466D81"/>
    <w:rsid w:val="00470079"/>
    <w:rsid w:val="00472A43"/>
    <w:rsid w:val="0047545D"/>
    <w:rsid w:val="004754B5"/>
    <w:rsid w:val="004760F6"/>
    <w:rsid w:val="00476B47"/>
    <w:rsid w:val="00476C81"/>
    <w:rsid w:val="00477F96"/>
    <w:rsid w:val="004812C9"/>
    <w:rsid w:val="004922DF"/>
    <w:rsid w:val="00492FC6"/>
    <w:rsid w:val="00494466"/>
    <w:rsid w:val="00497209"/>
    <w:rsid w:val="004A3F6F"/>
    <w:rsid w:val="004B5969"/>
    <w:rsid w:val="004B6A0B"/>
    <w:rsid w:val="004C101E"/>
    <w:rsid w:val="004C2F12"/>
    <w:rsid w:val="004C3267"/>
    <w:rsid w:val="004C5DB5"/>
    <w:rsid w:val="004D40E4"/>
    <w:rsid w:val="004E1D73"/>
    <w:rsid w:val="004E4593"/>
    <w:rsid w:val="004E6424"/>
    <w:rsid w:val="004E7A37"/>
    <w:rsid w:val="005053F4"/>
    <w:rsid w:val="005055AF"/>
    <w:rsid w:val="005119AD"/>
    <w:rsid w:val="00515D7E"/>
    <w:rsid w:val="00524447"/>
    <w:rsid w:val="00537C8F"/>
    <w:rsid w:val="00541C7A"/>
    <w:rsid w:val="00543695"/>
    <w:rsid w:val="00547F6A"/>
    <w:rsid w:val="005519FC"/>
    <w:rsid w:val="005527EB"/>
    <w:rsid w:val="005540D5"/>
    <w:rsid w:val="00554E1D"/>
    <w:rsid w:val="00557CD5"/>
    <w:rsid w:val="00561208"/>
    <w:rsid w:val="00564739"/>
    <w:rsid w:val="00574758"/>
    <w:rsid w:val="005751E7"/>
    <w:rsid w:val="00580D99"/>
    <w:rsid w:val="00581274"/>
    <w:rsid w:val="00581F5F"/>
    <w:rsid w:val="00592DF4"/>
    <w:rsid w:val="00592E0C"/>
    <w:rsid w:val="00596D71"/>
    <w:rsid w:val="00597954"/>
    <w:rsid w:val="005A2B5D"/>
    <w:rsid w:val="005A33B7"/>
    <w:rsid w:val="005A4F20"/>
    <w:rsid w:val="005A6C56"/>
    <w:rsid w:val="005B09A2"/>
    <w:rsid w:val="005B4BBA"/>
    <w:rsid w:val="005C09EF"/>
    <w:rsid w:val="005C0A06"/>
    <w:rsid w:val="005C4E74"/>
    <w:rsid w:val="005C7214"/>
    <w:rsid w:val="005D02BE"/>
    <w:rsid w:val="005D1CD9"/>
    <w:rsid w:val="005D69F3"/>
    <w:rsid w:val="005E034D"/>
    <w:rsid w:val="005E1725"/>
    <w:rsid w:val="005E7ED0"/>
    <w:rsid w:val="005F22B9"/>
    <w:rsid w:val="005F3811"/>
    <w:rsid w:val="005F6FDA"/>
    <w:rsid w:val="006004F6"/>
    <w:rsid w:val="006071AB"/>
    <w:rsid w:val="00621250"/>
    <w:rsid w:val="00621D9F"/>
    <w:rsid w:val="006221C6"/>
    <w:rsid w:val="00623F02"/>
    <w:rsid w:val="00631CD3"/>
    <w:rsid w:val="0063309D"/>
    <w:rsid w:val="00635998"/>
    <w:rsid w:val="00645F13"/>
    <w:rsid w:val="0065091A"/>
    <w:rsid w:val="00651A1D"/>
    <w:rsid w:val="00655702"/>
    <w:rsid w:val="0066240D"/>
    <w:rsid w:val="0066530A"/>
    <w:rsid w:val="006668F5"/>
    <w:rsid w:val="0067566C"/>
    <w:rsid w:val="00676DCB"/>
    <w:rsid w:val="00681C93"/>
    <w:rsid w:val="00682AFE"/>
    <w:rsid w:val="00682FA0"/>
    <w:rsid w:val="00687DF8"/>
    <w:rsid w:val="006A78F3"/>
    <w:rsid w:val="006B35B0"/>
    <w:rsid w:val="006B4130"/>
    <w:rsid w:val="006C0650"/>
    <w:rsid w:val="006C07CA"/>
    <w:rsid w:val="006D3D93"/>
    <w:rsid w:val="006E2D8A"/>
    <w:rsid w:val="006E361F"/>
    <w:rsid w:val="006E66DB"/>
    <w:rsid w:val="00701D9E"/>
    <w:rsid w:val="007038D0"/>
    <w:rsid w:val="007122C5"/>
    <w:rsid w:val="00714A0C"/>
    <w:rsid w:val="00716B37"/>
    <w:rsid w:val="00721300"/>
    <w:rsid w:val="00726504"/>
    <w:rsid w:val="007320BA"/>
    <w:rsid w:val="00732FF2"/>
    <w:rsid w:val="007344C1"/>
    <w:rsid w:val="007407A0"/>
    <w:rsid w:val="0075049D"/>
    <w:rsid w:val="00752E91"/>
    <w:rsid w:val="00757673"/>
    <w:rsid w:val="0076315C"/>
    <w:rsid w:val="00764535"/>
    <w:rsid w:val="00765557"/>
    <w:rsid w:val="00766738"/>
    <w:rsid w:val="00767368"/>
    <w:rsid w:val="0076755A"/>
    <w:rsid w:val="007730D0"/>
    <w:rsid w:val="00775DF6"/>
    <w:rsid w:val="0077716B"/>
    <w:rsid w:val="007816E9"/>
    <w:rsid w:val="00794C10"/>
    <w:rsid w:val="0079590A"/>
    <w:rsid w:val="00797579"/>
    <w:rsid w:val="007B0CCB"/>
    <w:rsid w:val="007B2646"/>
    <w:rsid w:val="007B299B"/>
    <w:rsid w:val="007B3343"/>
    <w:rsid w:val="007B70A2"/>
    <w:rsid w:val="007B77A6"/>
    <w:rsid w:val="007D083E"/>
    <w:rsid w:val="007D7167"/>
    <w:rsid w:val="007E2069"/>
    <w:rsid w:val="007E2F7F"/>
    <w:rsid w:val="007E5ACB"/>
    <w:rsid w:val="007F62C0"/>
    <w:rsid w:val="0080072C"/>
    <w:rsid w:val="00803B46"/>
    <w:rsid w:val="0080791F"/>
    <w:rsid w:val="00811FC8"/>
    <w:rsid w:val="00820C19"/>
    <w:rsid w:val="00831713"/>
    <w:rsid w:val="00835BC9"/>
    <w:rsid w:val="00840EC3"/>
    <w:rsid w:val="00852B6F"/>
    <w:rsid w:val="00853386"/>
    <w:rsid w:val="00875F18"/>
    <w:rsid w:val="008822BC"/>
    <w:rsid w:val="0088282C"/>
    <w:rsid w:val="00896FDE"/>
    <w:rsid w:val="008A0AE7"/>
    <w:rsid w:val="008A0CA3"/>
    <w:rsid w:val="008A256C"/>
    <w:rsid w:val="008A29E2"/>
    <w:rsid w:val="008A4321"/>
    <w:rsid w:val="008A5CB9"/>
    <w:rsid w:val="008A5FCE"/>
    <w:rsid w:val="008B50B5"/>
    <w:rsid w:val="008C71B2"/>
    <w:rsid w:val="008D5768"/>
    <w:rsid w:val="008E3697"/>
    <w:rsid w:val="008E3CE5"/>
    <w:rsid w:val="008E60E2"/>
    <w:rsid w:val="008F0FFE"/>
    <w:rsid w:val="008F66B4"/>
    <w:rsid w:val="009000F2"/>
    <w:rsid w:val="009027C5"/>
    <w:rsid w:val="00905A42"/>
    <w:rsid w:val="00907672"/>
    <w:rsid w:val="00911D15"/>
    <w:rsid w:val="00913F4B"/>
    <w:rsid w:val="009170F6"/>
    <w:rsid w:val="0092347E"/>
    <w:rsid w:val="0092485F"/>
    <w:rsid w:val="009251CE"/>
    <w:rsid w:val="00925FF2"/>
    <w:rsid w:val="009315F1"/>
    <w:rsid w:val="00935211"/>
    <w:rsid w:val="00936ACE"/>
    <w:rsid w:val="00945196"/>
    <w:rsid w:val="00946D17"/>
    <w:rsid w:val="00956717"/>
    <w:rsid w:val="00965983"/>
    <w:rsid w:val="00965FEA"/>
    <w:rsid w:val="00972B0E"/>
    <w:rsid w:val="0097400E"/>
    <w:rsid w:val="0097486A"/>
    <w:rsid w:val="00981D3B"/>
    <w:rsid w:val="009869B2"/>
    <w:rsid w:val="00995152"/>
    <w:rsid w:val="009956C9"/>
    <w:rsid w:val="00996602"/>
    <w:rsid w:val="009A3DD7"/>
    <w:rsid w:val="009A522D"/>
    <w:rsid w:val="009B158A"/>
    <w:rsid w:val="009C2EF8"/>
    <w:rsid w:val="009C5A78"/>
    <w:rsid w:val="009C7A6E"/>
    <w:rsid w:val="009D32CF"/>
    <w:rsid w:val="009E1B83"/>
    <w:rsid w:val="009E4F69"/>
    <w:rsid w:val="009E52AD"/>
    <w:rsid w:val="009F5925"/>
    <w:rsid w:val="009F6421"/>
    <w:rsid w:val="00A008B9"/>
    <w:rsid w:val="00A029BE"/>
    <w:rsid w:val="00A06FD9"/>
    <w:rsid w:val="00A155F7"/>
    <w:rsid w:val="00A16657"/>
    <w:rsid w:val="00A1727C"/>
    <w:rsid w:val="00A211AC"/>
    <w:rsid w:val="00A23088"/>
    <w:rsid w:val="00A2432E"/>
    <w:rsid w:val="00A278F9"/>
    <w:rsid w:val="00A46F79"/>
    <w:rsid w:val="00A57068"/>
    <w:rsid w:val="00A60669"/>
    <w:rsid w:val="00A60BD4"/>
    <w:rsid w:val="00A7031F"/>
    <w:rsid w:val="00A717A4"/>
    <w:rsid w:val="00A72D73"/>
    <w:rsid w:val="00A74F97"/>
    <w:rsid w:val="00A925C4"/>
    <w:rsid w:val="00A966FB"/>
    <w:rsid w:val="00AA0826"/>
    <w:rsid w:val="00AA2E97"/>
    <w:rsid w:val="00AB54ED"/>
    <w:rsid w:val="00AC555E"/>
    <w:rsid w:val="00AC7156"/>
    <w:rsid w:val="00AD13B6"/>
    <w:rsid w:val="00AD1FF0"/>
    <w:rsid w:val="00AD2867"/>
    <w:rsid w:val="00AE0E33"/>
    <w:rsid w:val="00AE72E2"/>
    <w:rsid w:val="00AF200B"/>
    <w:rsid w:val="00AF7EB2"/>
    <w:rsid w:val="00B03A64"/>
    <w:rsid w:val="00B10122"/>
    <w:rsid w:val="00B10242"/>
    <w:rsid w:val="00B10F50"/>
    <w:rsid w:val="00B16222"/>
    <w:rsid w:val="00B20617"/>
    <w:rsid w:val="00B20925"/>
    <w:rsid w:val="00B22900"/>
    <w:rsid w:val="00B2298D"/>
    <w:rsid w:val="00B2634A"/>
    <w:rsid w:val="00B26704"/>
    <w:rsid w:val="00B32F34"/>
    <w:rsid w:val="00B33505"/>
    <w:rsid w:val="00B35F86"/>
    <w:rsid w:val="00B362D1"/>
    <w:rsid w:val="00B36464"/>
    <w:rsid w:val="00B373B9"/>
    <w:rsid w:val="00B4043A"/>
    <w:rsid w:val="00B41757"/>
    <w:rsid w:val="00B42724"/>
    <w:rsid w:val="00B4763F"/>
    <w:rsid w:val="00B54834"/>
    <w:rsid w:val="00B56D99"/>
    <w:rsid w:val="00B6217E"/>
    <w:rsid w:val="00B63704"/>
    <w:rsid w:val="00B67681"/>
    <w:rsid w:val="00B74163"/>
    <w:rsid w:val="00B82ACF"/>
    <w:rsid w:val="00B83A4C"/>
    <w:rsid w:val="00B86614"/>
    <w:rsid w:val="00B94349"/>
    <w:rsid w:val="00B97825"/>
    <w:rsid w:val="00BA738F"/>
    <w:rsid w:val="00BB0479"/>
    <w:rsid w:val="00BB58A9"/>
    <w:rsid w:val="00BC1D4F"/>
    <w:rsid w:val="00BD651C"/>
    <w:rsid w:val="00BE733C"/>
    <w:rsid w:val="00BF27C8"/>
    <w:rsid w:val="00BF607C"/>
    <w:rsid w:val="00BF7FD3"/>
    <w:rsid w:val="00C028CD"/>
    <w:rsid w:val="00C02A66"/>
    <w:rsid w:val="00C04924"/>
    <w:rsid w:val="00C14B5D"/>
    <w:rsid w:val="00C24674"/>
    <w:rsid w:val="00C255E6"/>
    <w:rsid w:val="00C25DA8"/>
    <w:rsid w:val="00C2738B"/>
    <w:rsid w:val="00C3014C"/>
    <w:rsid w:val="00C33CF7"/>
    <w:rsid w:val="00C34FC4"/>
    <w:rsid w:val="00C44FA0"/>
    <w:rsid w:val="00C50A20"/>
    <w:rsid w:val="00C53194"/>
    <w:rsid w:val="00C562FC"/>
    <w:rsid w:val="00C60EF3"/>
    <w:rsid w:val="00C62493"/>
    <w:rsid w:val="00C6662A"/>
    <w:rsid w:val="00C66F4C"/>
    <w:rsid w:val="00C744E0"/>
    <w:rsid w:val="00C767C5"/>
    <w:rsid w:val="00C821A8"/>
    <w:rsid w:val="00C8542E"/>
    <w:rsid w:val="00C926BB"/>
    <w:rsid w:val="00CA065B"/>
    <w:rsid w:val="00CC5D61"/>
    <w:rsid w:val="00CC6115"/>
    <w:rsid w:val="00CD57AC"/>
    <w:rsid w:val="00CD7F75"/>
    <w:rsid w:val="00CE3229"/>
    <w:rsid w:val="00D031C5"/>
    <w:rsid w:val="00D150BC"/>
    <w:rsid w:val="00D156F5"/>
    <w:rsid w:val="00D16804"/>
    <w:rsid w:val="00D1735E"/>
    <w:rsid w:val="00D24084"/>
    <w:rsid w:val="00D2615E"/>
    <w:rsid w:val="00D441A9"/>
    <w:rsid w:val="00D46454"/>
    <w:rsid w:val="00D51218"/>
    <w:rsid w:val="00D52DF8"/>
    <w:rsid w:val="00D53666"/>
    <w:rsid w:val="00D613A0"/>
    <w:rsid w:val="00D67876"/>
    <w:rsid w:val="00D71EBB"/>
    <w:rsid w:val="00D73062"/>
    <w:rsid w:val="00D75099"/>
    <w:rsid w:val="00D76CD5"/>
    <w:rsid w:val="00D879A3"/>
    <w:rsid w:val="00D90BB6"/>
    <w:rsid w:val="00DA03FC"/>
    <w:rsid w:val="00DA4ED3"/>
    <w:rsid w:val="00DB38FE"/>
    <w:rsid w:val="00DC65E5"/>
    <w:rsid w:val="00DD0737"/>
    <w:rsid w:val="00DD1F5C"/>
    <w:rsid w:val="00DE774E"/>
    <w:rsid w:val="00DF3434"/>
    <w:rsid w:val="00DF7B6A"/>
    <w:rsid w:val="00E01CBB"/>
    <w:rsid w:val="00E11076"/>
    <w:rsid w:val="00E1162A"/>
    <w:rsid w:val="00E12670"/>
    <w:rsid w:val="00E13507"/>
    <w:rsid w:val="00E220A3"/>
    <w:rsid w:val="00E27D68"/>
    <w:rsid w:val="00E32A38"/>
    <w:rsid w:val="00E3787C"/>
    <w:rsid w:val="00E549E0"/>
    <w:rsid w:val="00E578D9"/>
    <w:rsid w:val="00E61668"/>
    <w:rsid w:val="00E724ED"/>
    <w:rsid w:val="00E75B8F"/>
    <w:rsid w:val="00E75E0B"/>
    <w:rsid w:val="00E86F0C"/>
    <w:rsid w:val="00E95CFA"/>
    <w:rsid w:val="00EA451A"/>
    <w:rsid w:val="00EB464A"/>
    <w:rsid w:val="00EB61F6"/>
    <w:rsid w:val="00EB7EC3"/>
    <w:rsid w:val="00EC0187"/>
    <w:rsid w:val="00ED188F"/>
    <w:rsid w:val="00ED560E"/>
    <w:rsid w:val="00EE51F5"/>
    <w:rsid w:val="00EE5BDA"/>
    <w:rsid w:val="00EE7F8C"/>
    <w:rsid w:val="00EF0036"/>
    <w:rsid w:val="00EF1D39"/>
    <w:rsid w:val="00EF596C"/>
    <w:rsid w:val="00F02450"/>
    <w:rsid w:val="00F02F28"/>
    <w:rsid w:val="00F034E1"/>
    <w:rsid w:val="00F12F92"/>
    <w:rsid w:val="00F32E68"/>
    <w:rsid w:val="00F35B39"/>
    <w:rsid w:val="00F36A82"/>
    <w:rsid w:val="00F40235"/>
    <w:rsid w:val="00F42226"/>
    <w:rsid w:val="00F42A51"/>
    <w:rsid w:val="00F43256"/>
    <w:rsid w:val="00F47316"/>
    <w:rsid w:val="00F52058"/>
    <w:rsid w:val="00F57AB2"/>
    <w:rsid w:val="00F61F72"/>
    <w:rsid w:val="00F62139"/>
    <w:rsid w:val="00F641EA"/>
    <w:rsid w:val="00F66EF3"/>
    <w:rsid w:val="00F740CE"/>
    <w:rsid w:val="00F77F23"/>
    <w:rsid w:val="00F8143B"/>
    <w:rsid w:val="00F86967"/>
    <w:rsid w:val="00F941BF"/>
    <w:rsid w:val="00FA0DF8"/>
    <w:rsid w:val="00FA1183"/>
    <w:rsid w:val="00FA343E"/>
    <w:rsid w:val="00FA6964"/>
    <w:rsid w:val="00FA7304"/>
    <w:rsid w:val="00FB35AD"/>
    <w:rsid w:val="00FB7C39"/>
    <w:rsid w:val="00FC00D5"/>
    <w:rsid w:val="00FC04A6"/>
    <w:rsid w:val="00FC22CE"/>
    <w:rsid w:val="00FD7B8E"/>
    <w:rsid w:val="00FE176D"/>
    <w:rsid w:val="00FE2612"/>
    <w:rsid w:val="00FE7B5D"/>
    <w:rsid w:val="00FE7DAA"/>
    <w:rsid w:val="00FF048E"/>
    <w:rsid w:val="00FF0A44"/>
    <w:rsid w:val="00FF3960"/>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uiPriority w:val="99"/>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uiPriority w:val="34"/>
    <w:qFormat/>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customStyle="1" w:styleId="UnresolvedMention2">
    <w:name w:val="Unresolved Mention2"/>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 w:type="paragraph" w:customStyle="1" w:styleId="Assessmentcoltext">
    <w:name w:val="Assessment col text"/>
    <w:basedOn w:val="Tabletext"/>
    <w:rsid w:val="006C0650"/>
    <w:pPr>
      <w:suppressAutoHyphens w:val="0"/>
      <w:spacing w:line="260" w:lineRule="exact"/>
      <w:ind w:leftChars="0" w:left="0" w:firstLineChars="0" w:firstLine="0"/>
      <w:textDirection w:val="lrTb"/>
      <w:textAlignment w:val="auto"/>
      <w:outlineLvl w:val="9"/>
    </w:pPr>
    <w:rPr>
      <w:rFonts w:ascii="Open Sans" w:eastAsia="Batang" w:hAnsi="Open Sans" w:cs="Humanist521BT-Light"/>
      <w:position w:val="0"/>
      <w:sz w:val="22"/>
      <w:szCs w:val="18"/>
    </w:rPr>
  </w:style>
  <w:style w:type="paragraph" w:customStyle="1" w:styleId="BTECHeader">
    <w:name w:val="BTEC Header"/>
    <w:basedOn w:val="Normal"/>
    <w:qFormat/>
    <w:rsid w:val="00091322"/>
    <w:pPr>
      <w:tabs>
        <w:tab w:val="center" w:pos="4513"/>
        <w:tab w:val="right" w:pos="9026"/>
      </w:tabs>
      <w:suppressAutoHyphens w:val="0"/>
      <w:spacing w:line="240" w:lineRule="auto"/>
      <w:ind w:leftChars="0" w:left="0" w:firstLineChars="0" w:firstLine="0"/>
      <w:textDirection w:val="lrTb"/>
      <w:textAlignment w:val="auto"/>
      <w:outlineLvl w:val="9"/>
    </w:pPr>
    <w:rPr>
      <w:rFonts w:ascii="Verdana Bold" w:eastAsia="Calibri" w:hAnsi="Verdana Bold" w:cs="Times New Roman"/>
      <w:b/>
      <w:smallCaps/>
      <w:position w:val="0"/>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043688">
      <w:bodyDiv w:val="1"/>
      <w:marLeft w:val="0"/>
      <w:marRight w:val="0"/>
      <w:marTop w:val="0"/>
      <w:marBottom w:val="0"/>
      <w:divBdr>
        <w:top w:val="none" w:sz="0" w:space="0" w:color="auto"/>
        <w:left w:val="none" w:sz="0" w:space="0" w:color="auto"/>
        <w:bottom w:val="none" w:sz="0" w:space="0" w:color="auto"/>
        <w:right w:val="none" w:sz="0" w:space="0" w:color="auto"/>
      </w:divBdr>
    </w:div>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_Flow_SignoffStatus xmlns="f63d1639-2e8e-4dfe-b2d4-ff2deac92409" xsi:nil="true"/>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9" ma:contentTypeDescription="Create a new document." ma:contentTypeScope="" ma:versionID="c3fee6712a48a11fd6be67b8f79c724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a4549148fe956aca9da82eed9feb7880"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BE87D6-C769-4944-B309-E33E14E2B89B}">
  <ds:schemaRefs>
    <ds:schemaRef ds:uri="http://schemas.openxmlformats.org/officeDocument/2006/bibliography"/>
  </ds:schemaRefs>
</ds:datastoreItem>
</file>

<file path=customXml/itemProps2.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0FA723E6-0FA1-4125-AE98-F9763373F161}"/>
</file>

<file path=customXml/itemProps5.xml><?xml version="1.0" encoding="utf-8"?>
<ds:datastoreItem xmlns:ds="http://schemas.openxmlformats.org/officeDocument/2006/customXml" ds:itemID="{65187ECD-8ED2-4B3E-A463-DB2CBC2304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Pages>
  <Words>2632</Words>
  <Characters>15004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Paul Winser</cp:lastModifiedBy>
  <cp:revision>20</cp:revision>
  <cp:lastPrinted>2020-02-17T10:05:00Z</cp:lastPrinted>
  <dcterms:created xsi:type="dcterms:W3CDTF">2024-01-05T03:07:00Z</dcterms:created>
  <dcterms:modified xsi:type="dcterms:W3CDTF">2024-01-16T15:09:00Z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y fmtid="{D5CDD505-2E9C-101B-9397-08002B2CF9AE}" pid="5" name="Order">
    <vt:r8>14328500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GrammarlyDocumentId">
    <vt:lpwstr>adbeefb2f2d2468e3904f7b69a1afc568a9c050a66cac2ad52acb8183f9fc848</vt:lpwstr>
  </property>
</Properties>
</file>