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48"/>
        </w:rPr>
        <w:t>[Schedule Assistant]</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sidR="00427327">
        <w:rPr>
          <w:rFonts w:ascii="Times New Roman" w:hAnsi="Times New Roman" w:cs="Times New Roman"/>
          <w:sz w:val="36"/>
        </w:rPr>
        <w:t xml:space="preserve"> Team 3</w:t>
      </w:r>
    </w:p>
    <w:p w:rsidR="0012305D" w:rsidRPr="00C37CB7" w:rsidRDefault="0012305D" w:rsidP="0012305D">
      <w:pPr>
        <w:pStyle w:val="Title"/>
        <w:jc w:val="left"/>
        <w:rPr>
          <w:rFonts w:ascii="Times New Roman" w:hAnsi="Times New Roman" w:cs="Times New Roman"/>
          <w:sz w:val="20"/>
        </w:rPr>
      </w:pPr>
    </w:p>
    <w:p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rsidR="0012305D" w:rsidRPr="00C37CB7" w:rsidRDefault="0012305D" w:rsidP="0012305D"/>
    <w:p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rsidR="0012305D" w:rsidRPr="00C37CB7" w:rsidRDefault="00274EC3"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rsidR="0012305D" w:rsidRPr="00C37CB7" w:rsidRDefault="00274EC3"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274EC3"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rsidR="0012305D" w:rsidRPr="00C37CB7" w:rsidRDefault="00274EC3"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274EC3"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rsidR="0012305D" w:rsidRPr="00C37CB7" w:rsidRDefault="00274EC3"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274EC3"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274EC3"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rsidR="0012305D" w:rsidRPr="00C37CB7" w:rsidRDefault="00274EC3"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274EC3"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274EC3"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274EC3"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274EC3"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274EC3"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274EC3"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274EC3"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274EC3"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12305D" w:rsidP="0012305D">
      <w:pPr>
        <w:rPr>
          <w:rFonts w:eastAsiaTheme="minorEastAsia"/>
        </w:rPr>
      </w:pPr>
    </w:p>
    <w:p w:rsidR="0012305D" w:rsidRPr="00C37CB7" w:rsidRDefault="0012305D" w:rsidP="0012305D">
      <w:pPr>
        <w:rPr>
          <w:rFonts w:eastAsiaTheme="minorEastAsia"/>
        </w:rPr>
      </w:pPr>
    </w:p>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r w:rsidRPr="00C37CB7">
        <w:fldChar w:fldCharType="end"/>
      </w:r>
    </w:p>
    <w:p w:rsidR="0012305D" w:rsidRPr="00C37CB7" w:rsidRDefault="0012305D" w:rsidP="0012305D"/>
    <w:p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rsidTr="00631856">
        <w:trPr>
          <w:trHeight w:val="239"/>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rsidTr="00631856">
        <w:trPr>
          <w:trHeight w:val="647"/>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rsidR="00427327" w:rsidRPr="00C37CB7" w:rsidRDefault="0012305D" w:rsidP="00427327">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w:t>
            </w:r>
          </w:p>
          <w:p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rsidTr="00631856">
        <w:trPr>
          <w:trHeight w:val="548"/>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rsidTr="00631856">
        <w:trPr>
          <w:trHeight w:val="602"/>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rsidR="00427327" w:rsidRPr="00C37CB7" w:rsidRDefault="0012305D" w:rsidP="00427327">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w:t>
            </w:r>
          </w:p>
          <w:p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rsidTr="00631856">
        <w:trPr>
          <w:trHeight w:val="548"/>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rsidTr="00631856">
        <w:trPr>
          <w:trHeight w:val="602"/>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rsidR="0012305D"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427327" w:rsidRPr="00C37CB7" w:rsidTr="00631856">
        <w:trPr>
          <w:trHeight w:val="584"/>
        </w:trPr>
        <w:tc>
          <w:tcPr>
            <w:tcW w:w="993" w:type="dxa"/>
          </w:tcPr>
          <w:p w:rsidR="00427327" w:rsidRPr="00C37CB7" w:rsidRDefault="00427327" w:rsidP="00427327">
            <w:pPr>
              <w:pStyle w:val="Title"/>
              <w:keepNext/>
              <w:keepLines/>
              <w:rPr>
                <w:rFonts w:ascii="Times New Roman" w:hAnsi="Times New Roman" w:cs="Times New Roman"/>
                <w:b/>
                <w:bCs/>
                <w:sz w:val="20"/>
              </w:rPr>
            </w:pPr>
          </w:p>
        </w:tc>
        <w:tc>
          <w:tcPr>
            <w:tcW w:w="1082" w:type="dxa"/>
          </w:tcPr>
          <w:p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w:t>
            </w:r>
          </w:p>
        </w:tc>
        <w:tc>
          <w:tcPr>
            <w:tcW w:w="1772" w:type="dxa"/>
          </w:tcPr>
          <w:p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 for Operational requirements</w:t>
            </w:r>
            <w:r w:rsidRPr="00C37CB7">
              <w:rPr>
                <w:rFonts w:ascii="Times New Roman" w:hAnsi="Times New Roman" w:cs="Times New Roman"/>
                <w:b/>
                <w:bCs/>
                <w:sz w:val="20"/>
              </w:rPr>
              <w:t xml:space="preserve"> </w:t>
            </w:r>
          </w:p>
        </w:tc>
      </w:tr>
      <w:tr w:rsidR="00427327" w:rsidRPr="00C37CB7" w:rsidTr="00631856">
        <w:trPr>
          <w:trHeight w:val="584"/>
        </w:trPr>
        <w:tc>
          <w:tcPr>
            <w:tcW w:w="993" w:type="dxa"/>
          </w:tcPr>
          <w:p w:rsidR="00427327" w:rsidRPr="00C37CB7" w:rsidRDefault="00427327" w:rsidP="00427327">
            <w:pPr>
              <w:pStyle w:val="Title"/>
              <w:keepNext/>
              <w:keepLines/>
              <w:rPr>
                <w:rFonts w:ascii="Times New Roman" w:hAnsi="Times New Roman" w:cs="Times New Roman"/>
                <w:b/>
                <w:bCs/>
                <w:sz w:val="20"/>
              </w:rPr>
            </w:pPr>
          </w:p>
        </w:tc>
        <w:tc>
          <w:tcPr>
            <w:tcW w:w="1082" w:type="dxa"/>
          </w:tcPr>
          <w:p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2/5</w:t>
            </w:r>
          </w:p>
        </w:tc>
        <w:tc>
          <w:tcPr>
            <w:tcW w:w="1772" w:type="dxa"/>
          </w:tcPr>
          <w:p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427327" w:rsidRPr="00C37CB7" w:rsidTr="00631856">
        <w:trPr>
          <w:trHeight w:val="584"/>
        </w:trPr>
        <w:tc>
          <w:tcPr>
            <w:tcW w:w="993" w:type="dxa"/>
          </w:tcPr>
          <w:p w:rsidR="00427327" w:rsidRPr="00C37CB7" w:rsidRDefault="00427327" w:rsidP="00427327">
            <w:pPr>
              <w:pStyle w:val="Title"/>
              <w:keepNext/>
              <w:keepLines/>
              <w:rPr>
                <w:rFonts w:ascii="Times New Roman" w:hAnsi="Times New Roman" w:cs="Times New Roman"/>
                <w:b/>
                <w:bCs/>
                <w:sz w:val="20"/>
              </w:rPr>
            </w:pPr>
          </w:p>
        </w:tc>
        <w:tc>
          <w:tcPr>
            <w:tcW w:w="1082" w:type="dxa"/>
          </w:tcPr>
          <w:p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2/9</w:t>
            </w:r>
          </w:p>
        </w:tc>
        <w:tc>
          <w:tcPr>
            <w:tcW w:w="1772" w:type="dxa"/>
          </w:tcPr>
          <w:p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Product Backlog Update</w:t>
            </w:r>
            <w:r w:rsidRPr="00C37CB7">
              <w:rPr>
                <w:rFonts w:ascii="Times New Roman" w:hAnsi="Times New Roman" w:cs="Times New Roman"/>
                <w:b/>
                <w:bCs/>
                <w:sz w:val="20"/>
              </w:rPr>
              <w:t xml:space="preserve"> </w:t>
            </w:r>
          </w:p>
        </w:tc>
      </w:tr>
      <w:tr w:rsidR="00427327" w:rsidRPr="00C37CB7" w:rsidTr="00631856">
        <w:trPr>
          <w:trHeight w:val="584"/>
        </w:trPr>
        <w:tc>
          <w:tcPr>
            <w:tcW w:w="993" w:type="dxa"/>
          </w:tcPr>
          <w:p w:rsidR="00427327" w:rsidRPr="00C37CB7" w:rsidRDefault="00427327" w:rsidP="00427327">
            <w:pPr>
              <w:pStyle w:val="Title"/>
              <w:keepNext/>
              <w:keepLines/>
              <w:rPr>
                <w:rFonts w:ascii="Times New Roman" w:hAnsi="Times New Roman" w:cs="Times New Roman"/>
                <w:b/>
                <w:bCs/>
                <w:sz w:val="20"/>
              </w:rPr>
            </w:pPr>
          </w:p>
        </w:tc>
        <w:tc>
          <w:tcPr>
            <w:tcW w:w="1082" w:type="dxa"/>
          </w:tcPr>
          <w:p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2/15</w:t>
            </w:r>
          </w:p>
        </w:tc>
        <w:tc>
          <w:tcPr>
            <w:tcW w:w="1772" w:type="dxa"/>
          </w:tcPr>
          <w:p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rsidR="00427327" w:rsidRPr="00C37CB7" w:rsidRDefault="00427327"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692A26" w:rsidRPr="00C37CB7" w:rsidTr="00631856">
        <w:trPr>
          <w:trHeight w:val="584"/>
        </w:trPr>
        <w:tc>
          <w:tcPr>
            <w:tcW w:w="993" w:type="dxa"/>
          </w:tcPr>
          <w:p w:rsidR="00692A26" w:rsidRPr="00C37CB7" w:rsidRDefault="00692A26" w:rsidP="00692A26">
            <w:pPr>
              <w:pStyle w:val="Title"/>
              <w:keepNext/>
              <w:keepLines/>
              <w:rPr>
                <w:rFonts w:ascii="Times New Roman" w:hAnsi="Times New Roman" w:cs="Times New Roman"/>
                <w:b/>
                <w:bCs/>
                <w:sz w:val="20"/>
              </w:rPr>
            </w:pPr>
          </w:p>
        </w:tc>
        <w:tc>
          <w:tcPr>
            <w:tcW w:w="1082" w:type="dxa"/>
          </w:tcPr>
          <w:p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tcPr>
          <w:p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692A26" w:rsidRPr="00C37CB7" w:rsidTr="00631856">
        <w:trPr>
          <w:trHeight w:val="584"/>
        </w:trPr>
        <w:tc>
          <w:tcPr>
            <w:tcW w:w="993" w:type="dxa"/>
          </w:tcPr>
          <w:p w:rsidR="00692A26" w:rsidRPr="00C37CB7" w:rsidRDefault="00692A26" w:rsidP="00692A26">
            <w:pPr>
              <w:pStyle w:val="Title"/>
              <w:keepNext/>
              <w:keepLines/>
              <w:rPr>
                <w:rFonts w:ascii="Times New Roman" w:hAnsi="Times New Roman" w:cs="Times New Roman"/>
                <w:b/>
                <w:bCs/>
                <w:sz w:val="20"/>
              </w:rPr>
            </w:pPr>
          </w:p>
        </w:tc>
        <w:tc>
          <w:tcPr>
            <w:tcW w:w="1082" w:type="dxa"/>
          </w:tcPr>
          <w:p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w:t>
            </w:r>
            <w:bookmarkStart w:id="8" w:name="_GoBack"/>
            <w:bookmarkEnd w:id="8"/>
            <w:r>
              <w:rPr>
                <w:rFonts w:ascii="Times New Roman" w:hAnsi="Times New Roman" w:cs="Times New Roman"/>
                <w:b/>
                <w:bCs/>
                <w:sz w:val="20"/>
              </w:rPr>
              <w:t xml:space="preserve"> Review</w:t>
            </w:r>
          </w:p>
        </w:tc>
      </w:tr>
      <w:tr w:rsidR="00692A26" w:rsidRPr="00C37CB7" w:rsidTr="00631856">
        <w:trPr>
          <w:trHeight w:val="584"/>
        </w:trPr>
        <w:tc>
          <w:tcPr>
            <w:tcW w:w="993" w:type="dxa"/>
          </w:tcPr>
          <w:p w:rsidR="00692A26" w:rsidRPr="00C37CB7" w:rsidRDefault="00692A26" w:rsidP="00692A26">
            <w:pPr>
              <w:pStyle w:val="Title"/>
              <w:keepNext/>
              <w:keepLines/>
              <w:rPr>
                <w:rFonts w:ascii="Times New Roman" w:hAnsi="Times New Roman" w:cs="Times New Roman"/>
                <w:b/>
                <w:bCs/>
                <w:sz w:val="20"/>
              </w:rPr>
            </w:pPr>
          </w:p>
        </w:tc>
        <w:tc>
          <w:tcPr>
            <w:tcW w:w="1082" w:type="dxa"/>
          </w:tcPr>
          <w:p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rsidR="00692A26"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John</w:t>
            </w:r>
          </w:p>
        </w:tc>
        <w:tc>
          <w:tcPr>
            <w:tcW w:w="5269" w:type="dxa"/>
          </w:tcPr>
          <w:p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 Review</w:t>
            </w:r>
          </w:p>
        </w:tc>
      </w:tr>
    </w:tbl>
    <w:p w:rsidR="0012305D" w:rsidRPr="00C37CB7" w:rsidRDefault="0012305D" w:rsidP="0012305D">
      <w:pPr>
        <w:pStyle w:val="Title"/>
        <w:keepNext/>
        <w:keepLines/>
        <w:jc w:val="left"/>
        <w:rPr>
          <w:rFonts w:ascii="Times New Roman" w:hAnsi="Times New Roman" w:cs="Times New Roman"/>
          <w:sz w:val="24"/>
        </w:rPr>
      </w:pPr>
    </w:p>
    <w:p w:rsidR="0012305D" w:rsidRPr="00C37CB7" w:rsidRDefault="0012305D" w:rsidP="0012305D">
      <w:pPr>
        <w:pStyle w:val="Heading1"/>
        <w:pageBreakBefore/>
        <w:tabs>
          <w:tab w:val="clear" w:pos="432"/>
        </w:tabs>
        <w:ind w:left="0" w:firstLine="14"/>
        <w:rPr>
          <w:rFonts w:ascii="Times New Roman" w:hAnsi="Times New Roman" w:cs="Times New Roman"/>
        </w:rPr>
      </w:pPr>
      <w:bookmarkStart w:id="9" w:name="_Toc171414644"/>
      <w:bookmarkStart w:id="10"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9"/>
      <w:bookmarkEnd w:id="10"/>
    </w:p>
    <w:p w:rsidR="0012305D" w:rsidRPr="00C37CB7" w:rsidRDefault="0012305D" w:rsidP="0012305D">
      <w:pPr>
        <w:pStyle w:val="Heading2"/>
        <w:rPr>
          <w:rFonts w:ascii="Times New Roman" w:hAnsi="Times New Roman" w:cs="Times New Roman"/>
        </w:rPr>
      </w:pPr>
      <w:bookmarkStart w:id="11" w:name="_Toc171414645"/>
      <w:bookmarkStart w:id="12" w:name="_Toc409958283"/>
      <w:bookmarkStart w:id="13" w:name="_Toc31182116"/>
      <w:bookmarkStart w:id="14" w:name="_Toc31182339"/>
      <w:r w:rsidRPr="00C37CB7">
        <w:rPr>
          <w:rFonts w:ascii="Times New Roman" w:hAnsi="Times New Roman" w:cs="Times New Roman"/>
        </w:rPr>
        <w:t>Overview</w:t>
      </w:r>
      <w:bookmarkEnd w:id="11"/>
      <w:bookmarkEnd w:id="12"/>
    </w:p>
    <w:p w:rsidR="0012305D" w:rsidRPr="00C37CB7" w:rsidRDefault="0012305D" w:rsidP="0012305D"/>
    <w:p w:rsidR="0012305D" w:rsidRPr="00475655" w:rsidRDefault="0012305D" w:rsidP="0012305D">
      <w:r w:rsidRPr="00475655">
        <w:t>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w:t>
      </w:r>
      <w:r w:rsidR="000E3C5A" w:rsidRPr="00475655">
        <w:t xml:space="preserve">chieve. This document will </w:t>
      </w:r>
      <w:r w:rsidRPr="00475655">
        <w:t xml:space="preserve">include a high level view of the </w:t>
      </w:r>
      <w:r w:rsidR="000E3C5A" w:rsidRPr="00475655">
        <w:t>software design. A section for primary and secondary users as well as</w:t>
      </w:r>
      <w:r w:rsidRPr="00475655">
        <w:t xml:space="preserve"> functional and nonfunctional requirements, features, and constraints.</w:t>
      </w:r>
    </w:p>
    <w:p w:rsidR="0012305D" w:rsidRPr="00475655" w:rsidRDefault="0012305D" w:rsidP="0012305D"/>
    <w:p w:rsidR="0012305D" w:rsidRPr="00475655" w:rsidRDefault="00415602" w:rsidP="0012305D">
      <w:r w:rsidRPr="00475655">
        <w:t>This document will</w:t>
      </w:r>
      <w:r w:rsidR="0012305D" w:rsidRPr="00475655">
        <w:t xml:space="preserve"> identify functional and nonfunctional requirements as well as implementation constraints. </w:t>
      </w:r>
      <w:r w:rsidRPr="00475655">
        <w:t>The document a handbook</w:t>
      </w:r>
      <w:r w:rsidR="0012305D" w:rsidRPr="00475655">
        <w:t xml:space="preserve"> to any audience within the organization seeking to achieve a more 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rsidR="0012305D" w:rsidRPr="00475655" w:rsidRDefault="0012305D" w:rsidP="0012305D"/>
    <w:p w:rsidR="0012305D" w:rsidRPr="00475655" w:rsidRDefault="0012305D" w:rsidP="0012305D">
      <w:r w:rsidRPr="00475655">
        <w:t>The Scheduling Assistant is a web-based software created and designed to assist upper management with organizing, generating, and maintain schedule</w:t>
      </w:r>
      <w:r w:rsidR="00415602" w:rsidRPr="00475655">
        <w:t>s. The Scheduling Assistant seeks to achieve competency within the rotation scheduling of the organization</w:t>
      </w:r>
      <w:r w:rsidRPr="00475655">
        <w:t>. The software has been created to minimize the manual level of effort it takes management to create on</w:t>
      </w:r>
      <w:r w:rsidR="00415602" w:rsidRPr="00475655">
        <w:t>-call rotation</w:t>
      </w:r>
      <w:r w:rsidRPr="00475655">
        <w:t xml:space="preserve"> scheduling.</w:t>
      </w:r>
    </w:p>
    <w:p w:rsidR="0012305D" w:rsidRPr="00C37CB7" w:rsidRDefault="0012305D" w:rsidP="0012305D"/>
    <w:p w:rsidR="0012305D" w:rsidRDefault="0012305D" w:rsidP="0012305D">
      <w:pPr>
        <w:pStyle w:val="Heading2"/>
        <w:rPr>
          <w:rFonts w:ascii="Times New Roman" w:hAnsi="Times New Roman" w:cs="Times New Roman"/>
        </w:rPr>
      </w:pPr>
      <w:bookmarkStart w:id="15" w:name="_Toc31182118"/>
      <w:bookmarkStart w:id="16" w:name="_Toc31182341"/>
      <w:bookmarkStart w:id="17" w:name="_Toc171414646"/>
      <w:bookmarkStart w:id="18" w:name="_Toc409958284"/>
      <w:bookmarkStart w:id="19" w:name="_Toc31182119"/>
      <w:bookmarkStart w:id="20" w:name="_Toc31182342"/>
      <w:bookmarkStart w:id="21" w:name="_Toc31182117"/>
      <w:bookmarkStart w:id="22" w:name="_Toc31182340"/>
      <w:bookmarkEnd w:id="13"/>
      <w:bookmarkEnd w:id="14"/>
      <w:r w:rsidRPr="00C37CB7">
        <w:rPr>
          <w:rFonts w:ascii="Times New Roman" w:hAnsi="Times New Roman" w:cs="Times New Roman"/>
        </w:rPr>
        <w:t>Goals and Objectives</w:t>
      </w:r>
      <w:bookmarkEnd w:id="15"/>
      <w:bookmarkEnd w:id="16"/>
      <w:bookmarkEnd w:id="17"/>
      <w:bookmarkEnd w:id="18"/>
    </w:p>
    <w:p w:rsidR="0012305D" w:rsidRDefault="0012305D" w:rsidP="0012305D">
      <w:pPr>
        <w:rPr>
          <w:b/>
        </w:rPr>
      </w:pPr>
    </w:p>
    <w:p w:rsidR="0012305D" w:rsidRPr="00475655" w:rsidRDefault="0012305D" w:rsidP="0012305D">
      <w:r w:rsidRPr="00475655">
        <w:t>1. Provide a usable efficient system that allows management to view current and past schedules. As well as to create dependable future schedules.</w:t>
      </w:r>
    </w:p>
    <w:p w:rsidR="0012305D" w:rsidRPr="00475655" w:rsidRDefault="0012305D" w:rsidP="0012305D">
      <w:r w:rsidRPr="00475655">
        <w:t>2. Create reliable schedules that will decrease the level of effort that goes into manually altering and creating a rotation schedule. In return this should increase workflow and any confusion that have occurred due to an incompetent system.</w:t>
      </w:r>
    </w:p>
    <w:p w:rsidR="0012305D" w:rsidRPr="00475655" w:rsidRDefault="0012305D" w:rsidP="0012305D">
      <w:r w:rsidRPr="00475655">
        <w:t>3. The Scheduling Assistant will offer a user friendly interface. Leaving the user worry free the back-end storage and development that comes with complex software. Although these functionalities will still be available if the user wishes to access.</w:t>
      </w: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Pr="00352146" w:rsidRDefault="0012305D" w:rsidP="0012305D">
      <w:pPr>
        <w:rPr>
          <w:b/>
        </w:rPr>
      </w:pPr>
    </w:p>
    <w:p w:rsidR="0012305D" w:rsidRPr="00C37CB7" w:rsidRDefault="0012305D" w:rsidP="0012305D">
      <w:pPr>
        <w:pStyle w:val="Heading2"/>
        <w:rPr>
          <w:rFonts w:ascii="Times New Roman" w:hAnsi="Times New Roman" w:cs="Times New Roman"/>
        </w:rPr>
      </w:pPr>
      <w:bookmarkStart w:id="23" w:name="_Toc171414647"/>
      <w:bookmarkStart w:id="24" w:name="_Toc409958285"/>
      <w:r w:rsidRPr="00C37CB7">
        <w:rPr>
          <w:rFonts w:ascii="Times New Roman" w:hAnsi="Times New Roman" w:cs="Times New Roman"/>
        </w:rPr>
        <w:t>Scope</w:t>
      </w:r>
      <w:bookmarkEnd w:id="19"/>
      <w:bookmarkEnd w:id="20"/>
      <w:bookmarkEnd w:id="23"/>
      <w:bookmarkEnd w:id="24"/>
    </w:p>
    <w:p w:rsidR="0012305D" w:rsidRPr="00C37CB7" w:rsidRDefault="008258A1" w:rsidP="0012305D">
      <w:r>
        <w:t xml:space="preserve">This software will provide an equitable schedule for employees based on when employees are out of the office, previous rotations, and will account for holidays. The </w:t>
      </w:r>
      <w:r>
        <w:lastRenderedPageBreak/>
        <w:t>system will operate in a browser and be hosted locally on the system. The software will not be providing for security or authentication of the user, and is not intended to be exposed to the internet.</w:t>
      </w:r>
    </w:p>
    <w:p w:rsidR="0012305D" w:rsidRPr="00C37CB7" w:rsidRDefault="008258A1" w:rsidP="008258A1">
      <w:pPr>
        <w:tabs>
          <w:tab w:val="left" w:pos="3150"/>
        </w:tabs>
      </w:pPr>
      <w:r>
        <w:tab/>
      </w:r>
    </w:p>
    <w:p w:rsidR="0012305D" w:rsidRPr="00C37CB7" w:rsidRDefault="0012305D" w:rsidP="0012305D">
      <w:r w:rsidRPr="00C37CB7">
        <w:t xml:space="preserve">System </w:t>
      </w:r>
      <w:r w:rsidR="00BA085A">
        <w:t>features are described below.</w:t>
      </w:r>
      <w:r w:rsidRPr="00C37CB7">
        <w:t xml:space="preserve"> The system features section below does specify exactly what will be included in the system; however, it is not presented in a way that makes clear functionality at the boundaries of the system.</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25" w:name="_Toc171414648"/>
      <w:bookmarkStart w:id="26" w:name="_Toc409958286"/>
      <w:r w:rsidRPr="00C37CB7">
        <w:rPr>
          <w:rFonts w:ascii="Times New Roman" w:hAnsi="Times New Roman" w:cs="Times New Roman"/>
        </w:rPr>
        <w:t>Definitions</w:t>
      </w:r>
      <w:bookmarkEnd w:id="25"/>
      <w:bookmarkEnd w:id="26"/>
    </w:p>
    <w:p w:rsidR="0012305D" w:rsidRPr="00C37CB7" w:rsidRDefault="0012305D" w:rsidP="0012305D">
      <w:r w:rsidRPr="00C37CB7">
        <w:t xml:space="preserve">This section defines potentially unfamiliar or ambiguous words, acronyms and abbreviations. </w:t>
      </w:r>
    </w:p>
    <w:p w:rsidR="0012305D" w:rsidRPr="00C37CB7" w:rsidRDefault="0012305D" w:rsidP="0012305D"/>
    <w:p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rsidR="0012305D" w:rsidRPr="00C37CB7" w:rsidRDefault="0012305D" w:rsidP="0012305D">
      <w:pPr>
        <w:spacing w:before="40"/>
        <w:ind w:left="450" w:hanging="450"/>
      </w:pPr>
      <w:r w:rsidRPr="00C37CB7">
        <w:rPr>
          <w:b/>
          <w:bCs/>
        </w:rPr>
        <w:t>Scenario</w:t>
      </w:r>
      <w:r w:rsidRPr="00C37CB7">
        <w:t xml:space="preserve"> – one path through a use case</w:t>
      </w:r>
    </w:p>
    <w:p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rsidR="0012305D" w:rsidRPr="00C37CB7"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2"/>
        <w:rPr>
          <w:rFonts w:ascii="Times New Roman" w:hAnsi="Times New Roman" w:cs="Times New Roman"/>
        </w:rPr>
      </w:pPr>
      <w:bookmarkStart w:id="27" w:name="_Toc171414649"/>
      <w:bookmarkStart w:id="28" w:name="_Toc409958287"/>
      <w:r w:rsidRPr="00C37CB7">
        <w:rPr>
          <w:rFonts w:ascii="Times New Roman" w:hAnsi="Times New Roman" w:cs="Times New Roman"/>
        </w:rPr>
        <w:t>Document Conventions</w:t>
      </w:r>
      <w:bookmarkEnd w:id="27"/>
      <w:bookmarkEnd w:id="28"/>
    </w:p>
    <w:p w:rsidR="0012305D" w:rsidRPr="00C37CB7" w:rsidRDefault="0012305D" w:rsidP="0012305D">
      <w:r w:rsidRPr="00C37CB7">
        <w:t>This section describes presentation conventions use in the document.</w:t>
      </w:r>
    </w:p>
    <w:p w:rsidR="0012305D" w:rsidRPr="00C37CB7" w:rsidRDefault="0012305D" w:rsidP="0012305D"/>
    <w:p w:rsidR="0012305D" w:rsidRPr="00C37CB7" w:rsidRDefault="0012305D" w:rsidP="0012305D">
      <w:pPr>
        <w:spacing w:before="40"/>
      </w:pPr>
      <w:r w:rsidRPr="00C37CB7">
        <w:t>Portions of this document that are incomplete will be marked with TBD. Each TBD item will have an owner and estimated date for resolving the issue.</w:t>
      </w:r>
    </w:p>
    <w:p w:rsidR="0012305D" w:rsidRPr="00C37CB7" w:rsidRDefault="0012305D" w:rsidP="0012305D">
      <w:pPr>
        <w:pStyle w:val="Heading2"/>
        <w:rPr>
          <w:rFonts w:ascii="Times New Roman" w:hAnsi="Times New Roman" w:cs="Times New Roman"/>
        </w:rPr>
      </w:pPr>
      <w:bookmarkStart w:id="29" w:name="_Toc171414650"/>
      <w:bookmarkStart w:id="30" w:name="_Toc409958288"/>
      <w:r w:rsidRPr="00C37CB7">
        <w:rPr>
          <w:rFonts w:ascii="Times New Roman" w:hAnsi="Times New Roman" w:cs="Times New Roman"/>
        </w:rPr>
        <w:t>Assumptions</w:t>
      </w:r>
      <w:bookmarkEnd w:id="29"/>
      <w:bookmarkEnd w:id="30"/>
    </w:p>
    <w:p w:rsidR="00917405" w:rsidRDefault="00917405" w:rsidP="0012305D">
      <w:pPr>
        <w:spacing w:before="40"/>
      </w:pPr>
      <w:r>
        <w:t xml:space="preserve">It is assumed that there will only be a single user for the application. As a result, no access control is to be provided in the software. The scope of this project assumes that the </w:t>
      </w:r>
      <w:r>
        <w:lastRenderedPageBreak/>
        <w:t xml:space="preserve">software will be hosted locally on the user’s computer and not exposed to the internet. As a result, no authentication will be included in the initial release. </w:t>
      </w:r>
      <w:r w:rsidR="00FB43FE">
        <w:t>A quarter is assumed to be a fiscal quarter in terms of the default behavior of generating a schedule if no other parameters are provided. The software assumes that the user will be available to make minor corrections, therefore the software is not fully autonomous and will need to be re-ran if information about employees change since the previous schedule generation. Manual specification for the time frame of schedule generation will be provided to facilitate this need.</w:t>
      </w: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1"/>
        <w:rPr>
          <w:rFonts w:ascii="Times New Roman" w:hAnsi="Times New Roman" w:cs="Times New Roman"/>
        </w:rPr>
      </w:pPr>
      <w:bookmarkStart w:id="31" w:name="_Toc171414651"/>
      <w:bookmarkStart w:id="32" w:name="_Toc409958289"/>
      <w:bookmarkEnd w:id="21"/>
      <w:bookmarkEnd w:id="22"/>
      <w:r w:rsidRPr="00C37CB7">
        <w:rPr>
          <w:rFonts w:ascii="Times New Roman" w:hAnsi="Times New Roman" w:cs="Times New Roman"/>
        </w:rPr>
        <w:t>General Design Constraints</w:t>
      </w:r>
      <w:bookmarkEnd w:id="31"/>
      <w:bookmarkEnd w:id="32"/>
    </w:p>
    <w:p w:rsidR="0012305D" w:rsidRPr="00C37CB7" w:rsidRDefault="0012305D" w:rsidP="0012305D">
      <w:pPr>
        <w:pStyle w:val="Heading2"/>
        <w:rPr>
          <w:rFonts w:ascii="Times New Roman" w:hAnsi="Times New Roman" w:cs="Times New Roman"/>
        </w:rPr>
      </w:pPr>
      <w:bookmarkStart w:id="33" w:name="_Toc31182120"/>
      <w:bookmarkStart w:id="34" w:name="_Toc31182343"/>
      <w:bookmarkStart w:id="35" w:name="_Toc171414652"/>
      <w:bookmarkStart w:id="36" w:name="_Toc409958290"/>
      <w:r w:rsidRPr="00C37CB7">
        <w:rPr>
          <w:rFonts w:ascii="Times New Roman" w:hAnsi="Times New Roman" w:cs="Times New Roman"/>
        </w:rPr>
        <w:t>Product Environment</w:t>
      </w:r>
      <w:bookmarkEnd w:id="33"/>
      <w:bookmarkEnd w:id="34"/>
      <w:bookmarkEnd w:id="35"/>
      <w:bookmarkEnd w:id="36"/>
    </w:p>
    <w:p w:rsidR="0012305D" w:rsidRPr="00C37CB7" w:rsidRDefault="000F6EE7" w:rsidP="0012305D">
      <w:r>
        <w:t>The Schedule Assistant program exists as a part of the existing employee management systems in place at Commerce Bank. Validation of vacation for example will be handled by the existing solution. Our software will facilitate a rapid, low interaction generation of on-call schedules based on employee information that is maintained by the user. This is intended to replace the current mechanism of manually updating Excel spreadsheets as schedules change and need to be created.</w:t>
      </w:r>
    </w:p>
    <w:p w:rsidR="0012305D" w:rsidRPr="00C37CB7" w:rsidRDefault="0012305D" w:rsidP="0012305D">
      <w:pPr>
        <w:pStyle w:val="Heading2"/>
        <w:rPr>
          <w:rFonts w:ascii="Times New Roman" w:hAnsi="Times New Roman" w:cs="Times New Roman"/>
        </w:rPr>
      </w:pPr>
      <w:bookmarkStart w:id="37" w:name="_Toc171414653"/>
      <w:bookmarkStart w:id="38" w:name="_Toc409958291"/>
      <w:r w:rsidRPr="00C37CB7">
        <w:rPr>
          <w:rFonts w:ascii="Times New Roman" w:hAnsi="Times New Roman" w:cs="Times New Roman"/>
        </w:rPr>
        <w:t>User Characteristics</w:t>
      </w:r>
      <w:bookmarkEnd w:id="37"/>
      <w:bookmarkEnd w:id="38"/>
    </w:p>
    <w:p w:rsidR="0012305D" w:rsidRPr="000F6EE7" w:rsidRDefault="000F6EE7" w:rsidP="0012305D">
      <w:r>
        <w:rPr>
          <w:b/>
        </w:rPr>
        <w:t xml:space="preserve">User: </w:t>
      </w:r>
      <w:r>
        <w:t>On-Call Assistant is a single user program. The user has full liberty to modify schedule data, out of office times for employees, manage employee information, and create schedules. The user is also able to manually override individual rotations if deemed necessary.</w:t>
      </w:r>
    </w:p>
    <w:p w:rsidR="0012305D" w:rsidRPr="00C37CB7" w:rsidRDefault="0012305D" w:rsidP="0012305D">
      <w:pPr>
        <w:pStyle w:val="Heading2"/>
        <w:rPr>
          <w:rFonts w:ascii="Times New Roman" w:hAnsi="Times New Roman" w:cs="Times New Roman"/>
        </w:rPr>
      </w:pPr>
      <w:bookmarkStart w:id="39" w:name="_Toc171414654"/>
      <w:bookmarkStart w:id="40" w:name="_Toc409958292"/>
      <w:r w:rsidRPr="00C37CB7">
        <w:rPr>
          <w:rFonts w:ascii="Times New Roman" w:hAnsi="Times New Roman" w:cs="Times New Roman"/>
        </w:rPr>
        <w:t>Mandated Constraints</w:t>
      </w:r>
      <w:bookmarkEnd w:id="39"/>
      <w:bookmarkEnd w:id="40"/>
    </w:p>
    <w:p w:rsidR="0012305D" w:rsidRPr="00C37CB7" w:rsidRDefault="00E02A70" w:rsidP="0012305D">
      <w:r>
        <w:t>On-Call Assistant is to be written in the C# programming language and built as a web application for deployment by the customer. The Visual Studio IDE should be used for this development to facilitate easier maintenance and expansion by the user in the future.</w:t>
      </w:r>
    </w:p>
    <w:p w:rsidR="0012305D" w:rsidRPr="00C37CB7" w:rsidRDefault="0012305D" w:rsidP="0012305D">
      <w:pPr>
        <w:pStyle w:val="Heading2"/>
        <w:rPr>
          <w:rFonts w:ascii="Times New Roman" w:hAnsi="Times New Roman" w:cs="Times New Roman"/>
        </w:rPr>
      </w:pPr>
      <w:bookmarkStart w:id="41" w:name="_Toc171414655"/>
      <w:bookmarkStart w:id="42" w:name="_Toc409958293"/>
      <w:r w:rsidRPr="00C37CB7">
        <w:rPr>
          <w:rFonts w:ascii="Times New Roman" w:hAnsi="Times New Roman" w:cs="Times New Roman"/>
        </w:rPr>
        <w:t>Potential System Evolution</w:t>
      </w:r>
      <w:bookmarkEnd w:id="41"/>
      <w:bookmarkEnd w:id="42"/>
    </w:p>
    <w:p w:rsidR="0012305D" w:rsidRDefault="009D47D6" w:rsidP="0012305D">
      <w:r>
        <w:t>By working with ASP.NET it will be possible to provide a layer of authentication and access control over the existing application. This would enable the user to create a sub class of users who can view the calendar directly without modifying it. If this is done, the software would be safe to expose to the internet.</w:t>
      </w:r>
    </w:p>
    <w:p w:rsidR="009D47D6" w:rsidRDefault="009D47D6" w:rsidP="0012305D"/>
    <w:p w:rsidR="009D47D6" w:rsidRDefault="009D47D6" w:rsidP="0012305D">
      <w:r>
        <w:lastRenderedPageBreak/>
        <w:t>Additionally, the software will allow for new projects to be added and have on-call schedules generated for them. Projects can be customized to alter the length of their rotations.</w:t>
      </w:r>
    </w:p>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Pr="00C37CB7" w:rsidRDefault="0012305D" w:rsidP="0012305D"/>
    <w:p w:rsidR="0012305D" w:rsidRPr="00C37CB7" w:rsidRDefault="0012305D" w:rsidP="0012305D">
      <w:pPr>
        <w:pStyle w:val="Heading1"/>
        <w:rPr>
          <w:rFonts w:ascii="Times New Roman" w:hAnsi="Times New Roman" w:cs="Times New Roman"/>
        </w:rPr>
      </w:pPr>
      <w:bookmarkStart w:id="43" w:name="_Toc31182121"/>
      <w:bookmarkStart w:id="44" w:name="_Toc31182344"/>
      <w:bookmarkStart w:id="45" w:name="_Toc171414656"/>
      <w:bookmarkStart w:id="46" w:name="_Toc409958294"/>
      <w:r w:rsidRPr="00C37CB7">
        <w:rPr>
          <w:rFonts w:ascii="Times New Roman" w:hAnsi="Times New Roman" w:cs="Times New Roman"/>
        </w:rPr>
        <w:t>Nonfunctional Requirements</w:t>
      </w:r>
      <w:bookmarkEnd w:id="43"/>
      <w:bookmarkEnd w:id="44"/>
      <w:bookmarkEnd w:id="45"/>
      <w:bookmarkEnd w:id="46"/>
    </w:p>
    <w:p w:rsidR="0012305D" w:rsidRPr="00C37CB7" w:rsidRDefault="0070027C" w:rsidP="0012305D">
      <w:r>
        <w:t>Manageable, scalable, maintainable, and available.</w:t>
      </w:r>
      <w:r w:rsidR="00014C65">
        <w:t xml:space="preserve"> The system will be manageable in that the user will have easy access and control over the system. The will be able to use the system without great difficulty. The system will be scalable in that as the company grows the system will still perform as it was initially designed to do. The system will not require a great deal on maintainability by the user. Further nonfunctional requirements are listed below in the sub sections; 3.1, 3.2….etc. </w:t>
      </w:r>
    </w:p>
    <w:p w:rsidR="0012305D" w:rsidRPr="00C37CB7" w:rsidRDefault="0012305D" w:rsidP="0012305D">
      <w:pPr>
        <w:pStyle w:val="Heading2"/>
        <w:rPr>
          <w:rFonts w:ascii="Times New Roman" w:hAnsi="Times New Roman" w:cs="Times New Roman"/>
        </w:rPr>
      </w:pPr>
      <w:bookmarkStart w:id="47" w:name="_Toc409958295"/>
      <w:bookmarkStart w:id="48" w:name="_Toc31182122"/>
      <w:bookmarkStart w:id="49" w:name="_Toc31182345"/>
      <w:bookmarkStart w:id="50" w:name="_Toc171414657"/>
      <w:bookmarkStart w:id="51" w:name="_Toc31182123"/>
      <w:bookmarkStart w:id="52" w:name="_Toc31182346"/>
      <w:r w:rsidRPr="00C37CB7">
        <w:rPr>
          <w:rFonts w:ascii="Times New Roman" w:hAnsi="Times New Roman" w:cs="Times New Roman"/>
        </w:rPr>
        <w:lastRenderedPageBreak/>
        <w:t>Usability Requirements</w:t>
      </w:r>
      <w:bookmarkEnd w:id="47"/>
    </w:p>
    <w:p w:rsidR="0012305D" w:rsidRPr="00C37CB7" w:rsidRDefault="0012305D" w:rsidP="0012305D">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12305D" w:rsidRPr="00C37CB7" w:rsidRDefault="0012305D" w:rsidP="0012305D"/>
    <w:p w:rsidR="0012305D" w:rsidRPr="00C37CB7" w:rsidRDefault="0012305D" w:rsidP="0012305D">
      <w:r w:rsidRPr="00C37CB7">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53" w:name="_Toc409958296"/>
      <w:r w:rsidRPr="00C37CB7">
        <w:rPr>
          <w:rFonts w:ascii="Times New Roman" w:hAnsi="Times New Roman" w:cs="Times New Roman"/>
        </w:rPr>
        <w:t>Operational</w:t>
      </w:r>
      <w:bookmarkEnd w:id="48"/>
      <w:bookmarkEnd w:id="49"/>
      <w:r w:rsidRPr="00C37CB7">
        <w:rPr>
          <w:rFonts w:ascii="Times New Roman" w:hAnsi="Times New Roman" w:cs="Times New Roman"/>
        </w:rPr>
        <w:t xml:space="preserve"> Requirements</w:t>
      </w:r>
      <w:bookmarkEnd w:id="50"/>
      <w:bookmarkEnd w:id="53"/>
    </w:p>
    <w:p w:rsidR="0012305D" w:rsidRPr="00C37CB7" w:rsidRDefault="00631856" w:rsidP="0012305D">
      <w:r>
        <w:t>This system is designed for middle and upper management. The system will have a lot error rate. As well as provide fast response time to the user. The system will provide the ability</w:t>
      </w:r>
      <w:r w:rsidR="009D3C40">
        <w:t xml:space="preserve"> to quickly generate, and edit rotational schedules.</w:t>
      </w:r>
    </w:p>
    <w:p w:rsidR="0012305D" w:rsidRPr="00C37CB7" w:rsidRDefault="0012305D" w:rsidP="0012305D">
      <w:pPr>
        <w:pStyle w:val="Heading2"/>
        <w:rPr>
          <w:rFonts w:ascii="Times New Roman" w:hAnsi="Times New Roman" w:cs="Times New Roman"/>
        </w:rPr>
      </w:pPr>
      <w:bookmarkStart w:id="54" w:name="_Toc171414658"/>
      <w:bookmarkStart w:id="55" w:name="_Toc409958297"/>
      <w:r w:rsidRPr="00C37CB7">
        <w:rPr>
          <w:rFonts w:ascii="Times New Roman" w:hAnsi="Times New Roman" w:cs="Times New Roman"/>
        </w:rPr>
        <w:t>Performance Requirements</w:t>
      </w:r>
      <w:bookmarkEnd w:id="54"/>
      <w:bookmarkEnd w:id="55"/>
    </w:p>
    <w:p w:rsidR="0012305D" w:rsidRPr="00C37CB7" w:rsidRDefault="0012305D" w:rsidP="0012305D">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System startup time should be less than 3 seconds. With 30 concurrent users no operation should take more than 5 seconds and 95% of the operations should take less than 2 seconds.</w:t>
      </w:r>
    </w:p>
    <w:p w:rsidR="0012305D" w:rsidRPr="00C37CB7" w:rsidRDefault="0012305D" w:rsidP="0012305D">
      <w:pPr>
        <w:pStyle w:val="Heading2"/>
        <w:rPr>
          <w:rFonts w:ascii="Times New Roman" w:hAnsi="Times New Roman" w:cs="Times New Roman"/>
        </w:rPr>
      </w:pPr>
      <w:bookmarkStart w:id="56" w:name="_Toc171414659"/>
      <w:bookmarkStart w:id="57" w:name="_Toc409958298"/>
      <w:r w:rsidRPr="00C37CB7">
        <w:rPr>
          <w:rFonts w:ascii="Times New Roman" w:hAnsi="Times New Roman" w:cs="Times New Roman"/>
        </w:rPr>
        <w:t>Security Requirements</w:t>
      </w:r>
      <w:bookmarkEnd w:id="56"/>
      <w:bookmarkEnd w:id="57"/>
    </w:p>
    <w:p w:rsidR="0012305D" w:rsidRPr="00C37CB7" w:rsidRDefault="0012305D" w:rsidP="0012305D">
      <w:r w:rsidRPr="00C37CB7">
        <w:t>Access to data and features may be limited to specific users. There may also be a requirement to keep an audit trail of system use. This section describes the security requirements including the levels and what needs to be protected.</w:t>
      </w:r>
    </w:p>
    <w:p w:rsidR="0012305D" w:rsidRPr="00C37CB7" w:rsidRDefault="0012305D" w:rsidP="0012305D">
      <w:pPr>
        <w:pStyle w:val="Heading2"/>
        <w:rPr>
          <w:rFonts w:ascii="Times New Roman" w:hAnsi="Times New Roman" w:cs="Times New Roman"/>
        </w:rPr>
      </w:pPr>
      <w:bookmarkStart w:id="58" w:name="_Toc171414660"/>
      <w:bookmarkStart w:id="59" w:name="_Toc409958299"/>
      <w:r w:rsidRPr="00C37CB7">
        <w:rPr>
          <w:rFonts w:ascii="Times New Roman" w:hAnsi="Times New Roman" w:cs="Times New Roman"/>
        </w:rPr>
        <w:t>Safety Requirements</w:t>
      </w:r>
      <w:bookmarkEnd w:id="58"/>
      <w:bookmarkEnd w:id="59"/>
    </w:p>
    <w:p w:rsidR="0012305D" w:rsidRPr="00C37CB7" w:rsidRDefault="0012305D" w:rsidP="0012305D">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12305D" w:rsidRPr="00C37CB7" w:rsidRDefault="0012305D" w:rsidP="0012305D">
      <w:pPr>
        <w:pStyle w:val="Heading2"/>
        <w:rPr>
          <w:rFonts w:ascii="Times New Roman" w:hAnsi="Times New Roman" w:cs="Times New Roman"/>
        </w:rPr>
      </w:pPr>
      <w:bookmarkStart w:id="60" w:name="_Toc171414661"/>
      <w:bookmarkStart w:id="61" w:name="_Toc409958300"/>
      <w:r w:rsidRPr="00C37CB7">
        <w:rPr>
          <w:rFonts w:ascii="Times New Roman" w:hAnsi="Times New Roman" w:cs="Times New Roman"/>
        </w:rPr>
        <w:t>Legal Requirements</w:t>
      </w:r>
      <w:bookmarkEnd w:id="60"/>
      <w:bookmarkEnd w:id="61"/>
    </w:p>
    <w:p w:rsidR="0012305D" w:rsidRPr="00C37CB7" w:rsidRDefault="0012305D" w:rsidP="0012305D">
      <w:r w:rsidRPr="00C37CB7">
        <w:t>Some security and safety requirements may also be legal requirements. For example, federal law protects confidentiality of medical records.</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lastRenderedPageBreak/>
        <w:t>Student social security numbers will not be visible to other students.</w:t>
      </w:r>
    </w:p>
    <w:p w:rsidR="0012305D" w:rsidRPr="00C37CB7" w:rsidRDefault="0012305D" w:rsidP="0012305D">
      <w:pPr>
        <w:pStyle w:val="Heading2"/>
        <w:rPr>
          <w:rFonts w:ascii="Times New Roman" w:hAnsi="Times New Roman" w:cs="Times New Roman"/>
        </w:rPr>
      </w:pPr>
      <w:bookmarkStart w:id="62" w:name="_Toc171414662"/>
      <w:bookmarkStart w:id="63" w:name="_Toc409958301"/>
      <w:r w:rsidRPr="00C37CB7">
        <w:rPr>
          <w:rFonts w:ascii="Times New Roman" w:hAnsi="Times New Roman" w:cs="Times New Roman"/>
        </w:rPr>
        <w:t>Other Quality Attributes</w:t>
      </w:r>
      <w:bookmarkEnd w:id="62"/>
      <w:bookmarkEnd w:id="63"/>
    </w:p>
    <w:p w:rsidR="0012305D" w:rsidRPr="00C37CB7" w:rsidRDefault="0012305D" w:rsidP="0012305D">
      <w:r w:rsidRPr="00C37CB7">
        <w:t>There are specific sections above for non-functional quality attributes such as security, performance, etc. In this section describe any other non-functional quality attributes such as portability, availability, etc.</w:t>
      </w:r>
    </w:p>
    <w:p w:rsidR="0012305D" w:rsidRPr="00C37CB7" w:rsidRDefault="0012305D" w:rsidP="0012305D">
      <w:pPr>
        <w:pStyle w:val="Heading2"/>
        <w:rPr>
          <w:rFonts w:ascii="Times New Roman" w:hAnsi="Times New Roman" w:cs="Times New Roman"/>
        </w:rPr>
      </w:pPr>
      <w:bookmarkStart w:id="64" w:name="_Toc171414663"/>
      <w:bookmarkStart w:id="65" w:name="_Toc409958302"/>
      <w:r w:rsidRPr="00C37CB7">
        <w:rPr>
          <w:rFonts w:ascii="Times New Roman" w:hAnsi="Times New Roman" w:cs="Times New Roman"/>
        </w:rPr>
        <w:t>Documentation and Training</w:t>
      </w:r>
      <w:bookmarkEnd w:id="64"/>
      <w:bookmarkEnd w:id="65"/>
    </w:p>
    <w:p w:rsidR="0012305D" w:rsidRPr="00C37CB7" w:rsidRDefault="0012305D" w:rsidP="0012305D">
      <w:r w:rsidRPr="00C37CB7">
        <w:t>An important part of the total system is the documentation and training that is provided with the system. This section should describe the types and quantity of documentation and training that will be provided with the product.</w:t>
      </w:r>
    </w:p>
    <w:p w:rsidR="0012305D" w:rsidRPr="00C37CB7" w:rsidRDefault="0012305D" w:rsidP="0012305D">
      <w:pPr>
        <w:pStyle w:val="Heading2"/>
        <w:rPr>
          <w:rFonts w:ascii="Times New Roman" w:hAnsi="Times New Roman" w:cs="Times New Roman"/>
        </w:rPr>
      </w:pPr>
      <w:bookmarkStart w:id="66" w:name="_Toc171414664"/>
      <w:bookmarkStart w:id="67" w:name="_Toc409958303"/>
      <w:r w:rsidRPr="00C37CB7">
        <w:rPr>
          <w:rFonts w:ascii="Times New Roman" w:hAnsi="Times New Roman" w:cs="Times New Roman"/>
        </w:rPr>
        <w:t>External Interface</w:t>
      </w:r>
      <w:bookmarkEnd w:id="51"/>
      <w:bookmarkEnd w:id="52"/>
      <w:bookmarkEnd w:id="66"/>
      <w:bookmarkEnd w:id="67"/>
    </w:p>
    <w:p w:rsidR="0012305D" w:rsidRPr="00C37CB7" w:rsidRDefault="0012305D" w:rsidP="0012305D">
      <w:r w:rsidRPr="00C37CB7">
        <w:t>External interfaces may be user interfaces or software interfaces.</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68" w:name="_Toc31182266"/>
      <w:bookmarkStart w:id="69" w:name="_Toc31182347"/>
      <w:bookmarkStart w:id="70" w:name="_Toc171414665"/>
      <w:bookmarkStart w:id="71" w:name="_Toc409958304"/>
      <w:r w:rsidRPr="00C37CB7">
        <w:rPr>
          <w:rFonts w:ascii="Times New Roman" w:hAnsi="Times New Roman" w:cs="Times New Roman"/>
        </w:rPr>
        <w:t>User Interface</w:t>
      </w:r>
      <w:bookmarkEnd w:id="68"/>
      <w:bookmarkEnd w:id="69"/>
      <w:bookmarkEnd w:id="70"/>
      <w:bookmarkEnd w:id="71"/>
    </w:p>
    <w:p w:rsidR="00F8469F" w:rsidRDefault="001458F3" w:rsidP="0012305D">
      <w:r>
        <w:t xml:space="preserve">The user interface will convey a simple, utilitarian aesthetic. The software provides a mechanism to automate a very specific </w:t>
      </w:r>
      <w:r w:rsidR="00F8469F">
        <w:t>task</w:t>
      </w:r>
      <w:r>
        <w:t xml:space="preserve"> and the limited interface will reflect that.</w:t>
      </w:r>
      <w:r w:rsidR="00F8469F">
        <w:t xml:space="preserve"> Limited does not mean cumbersome however. A flat structure for control is to be used, with no configuration nested far from the landing page which will be directly reachable in any subpage.</w:t>
      </w:r>
    </w:p>
    <w:p w:rsidR="00F8469F" w:rsidRDefault="00F8469F" w:rsidP="0012305D"/>
    <w:p w:rsidR="0012305D" w:rsidRPr="00C37CB7" w:rsidRDefault="00F8469F" w:rsidP="0012305D">
      <w:r>
        <w:t>Schedule information is to be conveyed via a calendar to provide quick, concise data about who will be scheduled for on-call rotations and when.</w:t>
      </w:r>
      <w:r w:rsidR="001458F3">
        <w:t xml:space="preserve"> </w:t>
      </w:r>
    </w:p>
    <w:p w:rsidR="0012305D" w:rsidRPr="00C37CB7" w:rsidRDefault="0012305D" w:rsidP="0012305D">
      <w:pPr>
        <w:pStyle w:val="Heading3"/>
        <w:rPr>
          <w:rFonts w:ascii="Times New Roman" w:hAnsi="Times New Roman" w:cs="Times New Roman"/>
        </w:rPr>
      </w:pPr>
      <w:bookmarkStart w:id="72" w:name="_Toc31182267"/>
      <w:bookmarkStart w:id="73" w:name="_Toc31182348"/>
      <w:bookmarkStart w:id="74" w:name="_Toc171414666"/>
      <w:bookmarkStart w:id="75" w:name="_Toc409958305"/>
      <w:r w:rsidRPr="00C37CB7">
        <w:rPr>
          <w:rFonts w:ascii="Times New Roman" w:hAnsi="Times New Roman" w:cs="Times New Roman"/>
        </w:rPr>
        <w:t>Software Interface</w:t>
      </w:r>
      <w:bookmarkEnd w:id="72"/>
      <w:bookmarkEnd w:id="73"/>
      <w:bookmarkEnd w:id="74"/>
      <w:bookmarkEnd w:id="75"/>
    </w:p>
    <w:p w:rsidR="0012305D" w:rsidRDefault="00F8469F" w:rsidP="0012305D">
      <w:r>
        <w:t>The scheduling algorithm will be provided as an isolated API and can be extracted and user elsewhere if necessary. The inner workings will not be exposed to the program so this interface can be replaced to alter the scheduling behavior of the program.</w:t>
      </w:r>
    </w:p>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Pr="00C37CB7" w:rsidRDefault="00BD3ED7" w:rsidP="0012305D"/>
    <w:p w:rsidR="0012305D" w:rsidRPr="00C37CB7" w:rsidRDefault="0012305D" w:rsidP="0012305D">
      <w:pPr>
        <w:pStyle w:val="Heading1"/>
        <w:rPr>
          <w:rFonts w:ascii="Times New Roman" w:hAnsi="Times New Roman" w:cs="Times New Roman"/>
        </w:rPr>
      </w:pPr>
      <w:bookmarkStart w:id="76" w:name="_Toc31182124"/>
      <w:bookmarkStart w:id="77" w:name="_Toc31182349"/>
      <w:bookmarkStart w:id="78" w:name="_Toc171414667"/>
      <w:bookmarkStart w:id="79" w:name="_Toc409954751"/>
      <w:bookmarkStart w:id="80" w:name="_Toc409958306"/>
      <w:r w:rsidRPr="00C37CB7">
        <w:rPr>
          <w:rFonts w:ascii="Times New Roman" w:hAnsi="Times New Roman" w:cs="Times New Roman"/>
        </w:rPr>
        <w:t>System Feature</w:t>
      </w:r>
      <w:bookmarkEnd w:id="76"/>
      <w:bookmarkEnd w:id="77"/>
      <w:r w:rsidRPr="00C37CB7">
        <w:rPr>
          <w:rFonts w:ascii="Times New Roman" w:hAnsi="Times New Roman" w:cs="Times New Roman"/>
        </w:rPr>
        <w:t>s</w:t>
      </w:r>
      <w:bookmarkEnd w:id="78"/>
      <w:bookmarkEnd w:id="79"/>
      <w:bookmarkEnd w:id="80"/>
    </w:p>
    <w:p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developer estimates cost and risk, the user estimates the value of the feature. If there are any functional and/or nonfunctional requirements not included within the use case or feature description there will be a section inclu</w:t>
      </w:r>
      <w:r w:rsidR="00BD3ED7">
        <w:t>ding these needed requirements.</w:t>
      </w:r>
    </w:p>
    <w:p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Time Away Specification</w:t>
      </w:r>
      <w:bookmarkEnd w:id="82"/>
      <w:bookmarkEnd w:id="83"/>
    </w:p>
    <w:p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Future Time Away</w:t>
      </w:r>
      <w:bookmarkEnd w:id="88"/>
      <w:bookmarkEnd w:id="89"/>
    </w:p>
    <w:p w:rsidR="0012305D" w:rsidRPr="00C37CB7" w:rsidRDefault="0012305D" w:rsidP="0012305D">
      <w:bookmarkStart w:id="90" w:name="_Toc171414671"/>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rsidR="0012305D" w:rsidRPr="00C37CB7" w:rsidRDefault="0012305D" w:rsidP="0012305D"/>
    <w:p w:rsidR="0012305D" w:rsidRPr="00C37CB7" w:rsidRDefault="0012305D" w:rsidP="0012305D">
      <w:r w:rsidRPr="00C37CB7">
        <w:rPr>
          <w:b/>
        </w:rPr>
        <w:lastRenderedPageBreak/>
        <w:t>Basic Path:</w:t>
      </w:r>
    </w:p>
    <w:p w:rsidR="0012305D" w:rsidRPr="00C37CB7" w:rsidRDefault="0012305D" w:rsidP="0012305D">
      <w:pPr>
        <w:numPr>
          <w:ilvl w:val="0"/>
          <w:numId w:val="3"/>
        </w:numPr>
      </w:pPr>
      <w:r w:rsidRPr="00C37CB7">
        <w:t>The administrator will go to the schedule page.</w:t>
      </w:r>
    </w:p>
    <w:p w:rsidR="0012305D" w:rsidRPr="00C37CB7" w:rsidRDefault="0012305D" w:rsidP="0012305D">
      <w:pPr>
        <w:numPr>
          <w:ilvl w:val="0"/>
          <w:numId w:val="3"/>
        </w:numPr>
      </w:pPr>
      <w:r w:rsidRPr="00C37CB7">
        <w:t>The administrator will provide the time-away to the time-away form.</w:t>
      </w:r>
    </w:p>
    <w:p w:rsidR="0012305D" w:rsidRPr="00C37CB7" w:rsidRDefault="0012305D" w:rsidP="0012305D">
      <w:pPr>
        <w:numPr>
          <w:ilvl w:val="0"/>
          <w:numId w:val="3"/>
        </w:numPr>
      </w:pPr>
      <w:r w:rsidRPr="00C37CB7">
        <w:t>The system will provide a confirmation and update the schedule.</w:t>
      </w:r>
    </w:p>
    <w:p w:rsidR="0012305D" w:rsidRPr="00C37CB7" w:rsidRDefault="0012305D" w:rsidP="0012305D">
      <w:pPr>
        <w:pStyle w:val="Heading3"/>
        <w:rPr>
          <w:rFonts w:ascii="Times New Roman" w:hAnsi="Times New Roman" w:cs="Times New Roman"/>
        </w:rPr>
      </w:pPr>
      <w:bookmarkStart w:id="91" w:name="_Toc409954755"/>
      <w:bookmarkStart w:id="92" w:name="_Toc409958310"/>
      <w:r w:rsidRPr="00C37CB7">
        <w:rPr>
          <w:rFonts w:ascii="Times New Roman" w:hAnsi="Times New Roman" w:cs="Times New Roman"/>
        </w:rPr>
        <w:t>Use Case: Past Time Away</w:t>
      </w:r>
      <w:bookmarkEnd w:id="91"/>
      <w:bookmarkEnd w:id="92"/>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4"/>
        </w:numPr>
      </w:pPr>
      <w:r w:rsidRPr="00C37CB7">
        <w:t>The administrator will go to the schedule page.</w:t>
      </w:r>
    </w:p>
    <w:p w:rsidR="0012305D" w:rsidRPr="00C37CB7" w:rsidRDefault="0012305D" w:rsidP="0012305D">
      <w:pPr>
        <w:numPr>
          <w:ilvl w:val="0"/>
          <w:numId w:val="4"/>
        </w:numPr>
      </w:pPr>
      <w:r w:rsidRPr="00C37CB7">
        <w:t>The administrator will provide the time-away to the time-away form.</w:t>
      </w:r>
    </w:p>
    <w:p w:rsidR="0012305D" w:rsidRPr="00C37CB7" w:rsidRDefault="0012305D" w:rsidP="0012305D">
      <w:pPr>
        <w:numPr>
          <w:ilvl w:val="0"/>
          <w:numId w:val="4"/>
        </w:numPr>
      </w:pPr>
      <w:r w:rsidRPr="00C37CB7">
        <w:t>The system will provide a confirmation and update the schedule.</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t>Additional Requirements</w:t>
      </w:r>
      <w:bookmarkEnd w:id="90"/>
      <w:bookmarkEnd w:id="93"/>
      <w:bookmarkEnd w:id="94"/>
    </w:p>
    <w:p w:rsidR="0012305D" w:rsidRPr="00C37CB7" w:rsidRDefault="0012305D" w:rsidP="0012305D">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rsidR="0012305D" w:rsidRPr="00C37CB7" w:rsidRDefault="0012305D" w:rsidP="0012305D"/>
    <w:p w:rsidR="0012305D" w:rsidRPr="00C37CB7" w:rsidRDefault="0012305D" w:rsidP="0012305D"/>
    <w:p w:rsidR="0012305D" w:rsidRPr="00C37CB7" w:rsidRDefault="0012305D" w:rsidP="0012305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t xml:space="preserve">Feature: </w:t>
      </w:r>
      <w:bookmarkEnd w:id="95"/>
      <w:r w:rsidRPr="00C37CB7">
        <w:rPr>
          <w:rFonts w:ascii="Times New Roman" w:hAnsi="Times New Roman" w:cs="Times New Roman"/>
        </w:rPr>
        <w:t>Employees List</w:t>
      </w:r>
      <w:bookmarkEnd w:id="96"/>
      <w:r w:rsidRPr="00C37CB7">
        <w:rPr>
          <w:rFonts w:ascii="Times New Roman" w:hAnsi="Times New Roman" w:cs="Times New Roman"/>
        </w:rPr>
        <w:t xml:space="preserve"> Editing</w:t>
      </w:r>
      <w:bookmarkEnd w:id="97"/>
    </w:p>
    <w:p w:rsidR="0012305D" w:rsidRPr="00C37CB7" w:rsidRDefault="0012305D" w:rsidP="0012305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rsidR="0012305D" w:rsidRPr="00C37CB7" w:rsidRDefault="0012305D" w:rsidP="0012305D">
      <w:r w:rsidRPr="00C37CB7">
        <w:t>This feature provides the user with the ability to edit the employees list by either: adding, deleting or editing an employee’s record. This feature is highly needed in the case of change in employees’ roles as much as in the hiring process.</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an Employee</w:t>
      </w:r>
      <w:bookmarkEnd w:id="102"/>
      <w:bookmarkEnd w:id="103"/>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5"/>
        </w:numPr>
      </w:pPr>
      <w:r w:rsidRPr="00C37CB7">
        <w:t>The administrator will go to the employees’ list page.</w:t>
      </w:r>
    </w:p>
    <w:p w:rsidR="0012305D" w:rsidRPr="00C37CB7" w:rsidRDefault="0012305D" w:rsidP="0012305D">
      <w:pPr>
        <w:numPr>
          <w:ilvl w:val="0"/>
          <w:numId w:val="5"/>
        </w:numPr>
      </w:pPr>
      <w:r w:rsidRPr="00C37CB7">
        <w:t>The administrator will provide the needed information about the new employee.</w:t>
      </w:r>
    </w:p>
    <w:p w:rsidR="0012305D" w:rsidRPr="00C37CB7" w:rsidRDefault="0012305D" w:rsidP="0012305D">
      <w:pPr>
        <w:numPr>
          <w:ilvl w:val="0"/>
          <w:numId w:val="5"/>
        </w:numPr>
      </w:pPr>
      <w:r w:rsidRPr="00C37CB7">
        <w:lastRenderedPageBreak/>
        <w:t>The system will include the new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Use Case: Removing an Employee</w:t>
      </w:r>
      <w:bookmarkEnd w:id="104"/>
      <w:bookmarkEnd w:id="105"/>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6"/>
        </w:numPr>
      </w:pPr>
      <w:r w:rsidRPr="00C37CB7">
        <w:t>The administrator will go to the employees’ list page.</w:t>
      </w:r>
    </w:p>
    <w:p w:rsidR="0012305D" w:rsidRPr="00C37CB7" w:rsidRDefault="0012305D" w:rsidP="0012305D">
      <w:pPr>
        <w:numPr>
          <w:ilvl w:val="0"/>
          <w:numId w:val="6"/>
        </w:numPr>
      </w:pPr>
      <w:r w:rsidRPr="00C37CB7">
        <w:t>The administrator will choose the desired employee record to delete.</w:t>
      </w:r>
    </w:p>
    <w:p w:rsidR="0012305D" w:rsidRPr="00C37CB7" w:rsidRDefault="0012305D" w:rsidP="0012305D">
      <w:pPr>
        <w:numPr>
          <w:ilvl w:val="0"/>
          <w:numId w:val="6"/>
        </w:numPr>
      </w:pPr>
      <w:r w:rsidRPr="00C37CB7">
        <w:t>The system will remove the specified record from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t>Use Case:</w:t>
      </w:r>
      <w:bookmarkEnd w:id="106"/>
      <w:r w:rsidRPr="00C37CB7">
        <w:rPr>
          <w:rFonts w:ascii="Times New Roman" w:hAnsi="Times New Roman" w:cs="Times New Roman"/>
        </w:rPr>
        <w:t xml:space="preserve"> Update Employee Information</w:t>
      </w:r>
      <w:bookmarkEnd w:id="107"/>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7"/>
        </w:numPr>
      </w:pPr>
      <w:r w:rsidRPr="00C37CB7">
        <w:t>The administrator will go to the employees’ list page.</w:t>
      </w:r>
    </w:p>
    <w:p w:rsidR="0012305D" w:rsidRPr="00C37CB7" w:rsidRDefault="0012305D" w:rsidP="0012305D">
      <w:pPr>
        <w:numPr>
          <w:ilvl w:val="0"/>
          <w:numId w:val="7"/>
        </w:numPr>
      </w:pPr>
      <w:r w:rsidRPr="00C37CB7">
        <w:t>The administrator will choose the desired employee record to edit.</w:t>
      </w:r>
    </w:p>
    <w:p w:rsidR="0012305D" w:rsidRPr="00C37CB7" w:rsidRDefault="0012305D" w:rsidP="0012305D">
      <w:pPr>
        <w:numPr>
          <w:ilvl w:val="0"/>
          <w:numId w:val="7"/>
        </w:numPr>
      </w:pPr>
      <w:r w:rsidRPr="00C37CB7">
        <w:t>The administrator will change and fill the form according as needed.</w:t>
      </w:r>
    </w:p>
    <w:p w:rsidR="0012305D" w:rsidRPr="00C37CB7" w:rsidRDefault="0012305D" w:rsidP="0012305D">
      <w:pPr>
        <w:numPr>
          <w:ilvl w:val="0"/>
          <w:numId w:val="7"/>
        </w:numPr>
      </w:pPr>
      <w:r w:rsidRPr="00C37CB7">
        <w:t>The system will update the edited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rsidR="0012305D" w:rsidRPr="00C37CB7" w:rsidRDefault="0012305D" w:rsidP="0012305D">
      <w:r w:rsidRPr="00C37CB7">
        <w:t>The user should be able to easily find the needed buttons on the employees list that will assist him in completing the previously mentioned use case.</w:t>
      </w:r>
    </w:p>
    <w:p w:rsidR="0012305D" w:rsidRPr="00C37CB7" w:rsidRDefault="0012305D" w:rsidP="0012305D"/>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 xml:space="preserve">4.3 Feature: On-call schedule </w:t>
      </w:r>
    </w:p>
    <w:p w:rsidR="0012305D" w:rsidRPr="00C37CB7" w:rsidRDefault="0012305D" w:rsidP="0012305D">
      <w:r w:rsidRPr="00C37CB7">
        <w:rPr>
          <w:b/>
        </w:rPr>
        <w:t>Actors:</w:t>
      </w:r>
      <w:r w:rsidRPr="00C37CB7">
        <w:t xml:space="preserve"> User/Manager</w:t>
      </w:r>
    </w:p>
    <w:p w:rsidR="0012305D" w:rsidRPr="00C37CB7" w:rsidRDefault="0012305D" w:rsidP="0012305D">
      <w:pPr>
        <w:rPr>
          <w:b/>
          <w:sz w:val="28"/>
          <w:szCs w:val="28"/>
        </w:rPr>
      </w:pPr>
    </w:p>
    <w:p w:rsidR="0012305D" w:rsidRPr="00C37CB7" w:rsidRDefault="0012305D" w:rsidP="0012305D">
      <w:pPr>
        <w:rPr>
          <w:b/>
          <w:sz w:val="26"/>
          <w:szCs w:val="26"/>
        </w:rPr>
      </w:pPr>
      <w:r w:rsidRPr="00C37CB7">
        <w:rPr>
          <w:b/>
          <w:sz w:val="26"/>
          <w:szCs w:val="26"/>
        </w:rPr>
        <w:t xml:space="preserve">4.3.1 Description and Priority </w:t>
      </w:r>
    </w:p>
    <w:p w:rsidR="0012305D" w:rsidRDefault="0012305D" w:rsidP="0012305D">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rsidR="0012305D" w:rsidRPr="00C37CB7" w:rsidRDefault="0012305D" w:rsidP="0012305D"/>
    <w:p w:rsidR="0012305D" w:rsidRPr="00C37CB7" w:rsidRDefault="0012305D" w:rsidP="0012305D">
      <w:r w:rsidRPr="00C37CB7">
        <w:t>Cost: medium</w:t>
      </w:r>
    </w:p>
    <w:p w:rsidR="0012305D" w:rsidRPr="00C37CB7" w:rsidRDefault="0012305D" w:rsidP="0012305D">
      <w:r w:rsidRPr="00C37CB7">
        <w:lastRenderedPageBreak/>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4.3.2 Use Case: Generate schedule</w:t>
      </w:r>
    </w:p>
    <w:p w:rsidR="0012305D" w:rsidRPr="00C37CB7" w:rsidRDefault="0012305D" w:rsidP="0012305D">
      <w:pPr>
        <w:rPr>
          <w:b/>
          <w:sz w:val="26"/>
          <w:szCs w:val="26"/>
        </w:rPr>
      </w:pPr>
    </w:p>
    <w:p w:rsidR="0012305D" w:rsidRPr="00C37CB7" w:rsidRDefault="0012305D" w:rsidP="0012305D">
      <w:r w:rsidRPr="00C37CB7">
        <w:t>As a user I want to auto generate a schedule that will display the employees who are on call for a certain amount of time; week, weekend, month, etc…</w:t>
      </w:r>
    </w:p>
    <w:p w:rsidR="0012305D" w:rsidRPr="00C37CB7" w:rsidRDefault="0012305D" w:rsidP="0012305D"/>
    <w:p w:rsidR="0012305D" w:rsidRPr="00C37CB7" w:rsidRDefault="0012305D" w:rsidP="0012305D">
      <w:pPr>
        <w:rPr>
          <w:b/>
          <w:sz w:val="26"/>
          <w:szCs w:val="26"/>
        </w:rPr>
      </w:pPr>
      <w:r w:rsidRPr="00C37CB7">
        <w:rPr>
          <w:b/>
          <w:sz w:val="26"/>
          <w:szCs w:val="26"/>
        </w:rPr>
        <w:t>4.3.3 Additional Requirements</w:t>
      </w:r>
    </w:p>
    <w:p w:rsidR="0012305D" w:rsidRPr="00C37CB7" w:rsidRDefault="0012305D" w:rsidP="0012305D">
      <w:r w:rsidRPr="00C37CB7">
        <w:t xml:space="preserve">The on-call schedule feature should be easy to access and user friendly. It should take the user little effort to use, and should be 99.9% accurate. Furthermore the schedule should be readable by employers. </w:t>
      </w:r>
    </w:p>
    <w:p w:rsidR="0012305D" w:rsidRPr="00C37CB7" w:rsidRDefault="0012305D" w:rsidP="0012305D">
      <w:pPr>
        <w:rPr>
          <w:b/>
          <w:sz w:val="32"/>
          <w:szCs w:val="32"/>
        </w:rPr>
      </w:pPr>
    </w:p>
    <w:p w:rsidR="0012305D" w:rsidRPr="00C37CB7" w:rsidRDefault="0012305D" w:rsidP="0012305D">
      <w:pPr>
        <w:rPr>
          <w:b/>
          <w:i/>
          <w:sz w:val="28"/>
          <w:szCs w:val="28"/>
        </w:rPr>
      </w:pPr>
      <w:r w:rsidRPr="00C37CB7">
        <w:rPr>
          <w:b/>
          <w:i/>
          <w:sz w:val="28"/>
          <w:szCs w:val="28"/>
        </w:rPr>
        <w:t>4.4 Feature: Schedule Editor</w:t>
      </w:r>
    </w:p>
    <w:p w:rsidR="0012305D" w:rsidRPr="00C37CB7" w:rsidRDefault="0012305D" w:rsidP="0012305D">
      <w:r w:rsidRPr="00C37CB7">
        <w:rPr>
          <w:b/>
        </w:rPr>
        <w:t>Actors:</w:t>
      </w:r>
      <w:r w:rsidRPr="00C37CB7">
        <w:t xml:space="preserve"> User/Manager</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4.4.1 Description and Priority</w:t>
      </w:r>
    </w:p>
    <w:p w:rsidR="0012305D" w:rsidRDefault="0012305D" w:rsidP="0012305D">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4.4.2 Use Case: Generate updated schedule</w:t>
      </w:r>
    </w:p>
    <w:p w:rsidR="0012305D" w:rsidRPr="00C37CB7" w:rsidRDefault="0012305D" w:rsidP="0012305D">
      <w:r w:rsidRPr="00C37CB7">
        <w:t xml:space="preserve">As a user I want to generate a new updated schedule that will allow my employees including the person on call to view their weekly schedule obligations.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4.4.3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4.5 Feature: Read-only version of calendar</w:t>
      </w:r>
    </w:p>
    <w:p w:rsidR="0012305D" w:rsidRPr="00C37CB7" w:rsidRDefault="0012305D" w:rsidP="0012305D">
      <w:r w:rsidRPr="00C37CB7">
        <w:rPr>
          <w:b/>
        </w:rPr>
        <w:t>Actors:</w:t>
      </w:r>
      <w:r w:rsidRPr="00C37CB7">
        <w:t xml:space="preserve"> All employees</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 xml:space="preserve">4.5.1 Description and Priority </w:t>
      </w:r>
    </w:p>
    <w:p w:rsidR="0012305D" w:rsidRPr="00C37CB7" w:rsidRDefault="0012305D" w:rsidP="0012305D">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lastRenderedPageBreak/>
        <w:t>4.5.2 Use Case: Generate calendar</w:t>
      </w:r>
    </w:p>
    <w:p w:rsidR="0012305D" w:rsidRPr="00C37CB7" w:rsidRDefault="0012305D" w:rsidP="0012305D">
      <w:pPr>
        <w:rPr>
          <w:b/>
          <w:sz w:val="26"/>
          <w:szCs w:val="26"/>
        </w:rPr>
      </w:pPr>
      <w:r w:rsidRPr="00C37CB7">
        <w:t>As a user I want to create a read only version of the calendar that can be read, but not edited by viewers.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4.5.3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sz w:val="26"/>
          <w:szCs w:val="26"/>
        </w:rPr>
      </w:pPr>
    </w:p>
    <w:p w:rsidR="0012305D" w:rsidRPr="00C37CB7" w:rsidRDefault="0012305D" w:rsidP="0012305D">
      <w:pPr>
        <w:rPr>
          <w:b/>
          <w:sz w:val="28"/>
          <w:szCs w:val="28"/>
        </w:rPr>
      </w:pPr>
    </w:p>
    <w:p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rsidR="0012305D" w:rsidRPr="00C37CB7" w:rsidRDefault="0012305D" w:rsidP="0012305D">
      <w:r w:rsidRPr="00C37CB7">
        <w:rPr>
          <w:b/>
        </w:rPr>
        <w:t>Actors:</w:t>
      </w:r>
      <w:r w:rsidRPr="00C37CB7">
        <w:t xml:space="preserve"> User/Manager</w:t>
      </w:r>
    </w:p>
    <w:p w:rsidR="0012305D" w:rsidRPr="00C37CB7" w:rsidRDefault="0012305D" w:rsidP="0012305D">
      <w:pPr>
        <w:rPr>
          <w:color w:val="000000"/>
          <w:shd w:val="clear" w:color="auto" w:fill="FFFFFF"/>
        </w:rPr>
      </w:pPr>
    </w:p>
    <w:p w:rsidR="0012305D" w:rsidRPr="00C37CB7" w:rsidRDefault="0012305D" w:rsidP="0012305D">
      <w:pPr>
        <w:rPr>
          <w:b/>
          <w:sz w:val="26"/>
          <w:szCs w:val="26"/>
        </w:rPr>
      </w:pPr>
      <w:r w:rsidRPr="00C37CB7">
        <w:rPr>
          <w:b/>
          <w:sz w:val="26"/>
          <w:szCs w:val="26"/>
        </w:rPr>
        <w:t xml:space="preserve">4.6.1 Description and Priority </w:t>
      </w:r>
    </w:p>
    <w:p w:rsidR="0012305D" w:rsidRDefault="0012305D" w:rsidP="0012305D">
      <w:r w:rsidRPr="00C37CB7">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4.6.2 Use Case: Calculate total days off</w:t>
      </w:r>
    </w:p>
    <w:p w:rsidR="0012305D" w:rsidRPr="00C37CB7" w:rsidRDefault="0012305D" w:rsidP="0012305D">
      <w:r w:rsidRPr="00C37CB7">
        <w:t>As I user I want to view how many days out of the office an employee has had so that I can properly assign on call duties.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4.6.3 Additional Requirements</w:t>
      </w:r>
    </w:p>
    <w:p w:rsidR="0012305D" w:rsidRPr="00C37CB7" w:rsidRDefault="0012305D" w:rsidP="0012305D">
      <w:pPr>
        <w:rPr>
          <w:b/>
          <w:sz w:val="28"/>
          <w:szCs w:val="28"/>
        </w:rPr>
      </w:pPr>
    </w:p>
    <w:p w:rsidR="0012305D" w:rsidRPr="00C37CB7" w:rsidRDefault="0012305D" w:rsidP="0012305D">
      <w:pPr>
        <w:rPr>
          <w:b/>
          <w:i/>
          <w:sz w:val="28"/>
          <w:szCs w:val="28"/>
        </w:rPr>
      </w:pPr>
      <w:r w:rsidRPr="00C37CB7">
        <w:rPr>
          <w:b/>
          <w:i/>
          <w:sz w:val="28"/>
          <w:szCs w:val="28"/>
        </w:rPr>
        <w:t xml:space="preserve">4.7 Feature: Total </w:t>
      </w:r>
      <w:proofErr w:type="gramStart"/>
      <w:r w:rsidRPr="00C37CB7">
        <w:rPr>
          <w:b/>
          <w:i/>
          <w:sz w:val="28"/>
          <w:szCs w:val="28"/>
        </w:rPr>
        <w:t>On</w:t>
      </w:r>
      <w:proofErr w:type="gramEnd"/>
      <w:r w:rsidRPr="00C37CB7">
        <w:rPr>
          <w:b/>
          <w:i/>
          <w:sz w:val="28"/>
          <w:szCs w:val="28"/>
        </w:rPr>
        <w:t xml:space="preserve"> Call Rotations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 xml:space="preserve">4.7.1 Description and Priority </w:t>
      </w:r>
    </w:p>
    <w:p w:rsidR="0012305D" w:rsidRPr="00C37CB7" w:rsidRDefault="0012305D" w:rsidP="0012305D">
      <w:r w:rsidRPr="00C37CB7">
        <w:rPr>
          <w:color w:val="000000"/>
          <w:shd w:val="clear" w:color="auto" w:fill="FFFFFF"/>
        </w:rPr>
        <w:t>This feature will summarize the total of on call rotations that have been conducted by an individual</w:t>
      </w:r>
      <w:r w:rsidRPr="00C37CB7">
        <w:t xml:space="preserve"> employee.</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4.7.2 Use Case: Calculate and view total time on rotation</w:t>
      </w:r>
    </w:p>
    <w:p w:rsidR="0012305D" w:rsidRPr="00C37CB7" w:rsidRDefault="0012305D" w:rsidP="0012305D">
      <w:r w:rsidRPr="00C37CB7">
        <w:rPr>
          <w:b/>
        </w:rPr>
        <w:t>Actors:</w:t>
      </w:r>
      <w:r w:rsidRPr="00C37CB7">
        <w:t xml:space="preserve"> User/Manager</w:t>
      </w:r>
    </w:p>
    <w:p w:rsidR="0012305D" w:rsidRPr="00C37CB7" w:rsidRDefault="0012305D" w:rsidP="0012305D"/>
    <w:p w:rsidR="0012305D" w:rsidRPr="00C37CB7" w:rsidRDefault="0012305D" w:rsidP="0012305D">
      <w:r w:rsidRPr="00C37CB7">
        <w:t xml:space="preserve">As a user I want to know how many times an individual employee has been on call so that the rotation is fair within the organization. </w:t>
      </w:r>
    </w:p>
    <w:p w:rsidR="0012305D" w:rsidRPr="00C37CB7" w:rsidRDefault="0012305D" w:rsidP="0012305D"/>
    <w:p w:rsidR="0012305D" w:rsidRPr="00C37CB7" w:rsidRDefault="0012305D" w:rsidP="0012305D">
      <w:pPr>
        <w:rPr>
          <w:b/>
          <w:sz w:val="26"/>
          <w:szCs w:val="26"/>
        </w:rPr>
      </w:pPr>
      <w:r w:rsidRPr="00C37CB7">
        <w:rPr>
          <w:b/>
          <w:sz w:val="26"/>
          <w:szCs w:val="26"/>
        </w:rPr>
        <w:t>4.7.3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 w:rsidR="000E4B3C" w:rsidRDefault="000E4B3C"/>
    <w:sectPr w:rsidR="000E4B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EC3" w:rsidRDefault="00274EC3">
      <w:r>
        <w:separator/>
      </w:r>
    </w:p>
  </w:endnote>
  <w:endnote w:type="continuationSeparator" w:id="0">
    <w:p w:rsidR="00274EC3" w:rsidRDefault="0027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405" w:rsidRDefault="00917405">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427327">
      <w:rPr>
        <w:rFonts w:ascii="Arial" w:hAnsi="Arial"/>
        <w:b/>
        <w:noProof/>
        <w:color w:val="C0C0C0"/>
        <w:sz w:val="20"/>
      </w:rPr>
      <w:t>2/20/2015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692A26">
      <w:rPr>
        <w:rFonts w:ascii="Arial" w:hAnsi="Arial"/>
        <w:b/>
        <w:noProof/>
        <w:color w:val="C0C0C0"/>
        <w:sz w:val="20"/>
      </w:rPr>
      <w:t>16</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692A26">
      <w:rPr>
        <w:rFonts w:ascii="Arial" w:hAnsi="Arial"/>
        <w:b/>
        <w:noProof/>
        <w:color w:val="C0C0C0"/>
        <w:sz w:val="20"/>
      </w:rPr>
      <w:t>16</w:t>
    </w:r>
    <w:r>
      <w:rPr>
        <w:rFonts w:ascii="Arial" w:hAnsi="Arial"/>
        <w:b/>
        <w:color w:val="C0C0C0"/>
        <w:sz w:val="20"/>
      </w:rPr>
      <w:fldChar w:fldCharType="end"/>
    </w:r>
  </w:p>
  <w:p w:rsidR="00917405" w:rsidRDefault="00917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EC3" w:rsidRDefault="00274EC3">
      <w:r>
        <w:separator/>
      </w:r>
    </w:p>
  </w:footnote>
  <w:footnote w:type="continuationSeparator" w:id="0">
    <w:p w:rsidR="00274EC3" w:rsidRDefault="00274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405" w:rsidRDefault="00917405">
    <w:pPr>
      <w:pStyle w:val="Header"/>
      <w:tabs>
        <w:tab w:val="left" w:pos="0"/>
      </w:tabs>
      <w:rPr>
        <w:rFonts w:ascii="Arial" w:hAnsi="Arial"/>
        <w:b/>
        <w:color w:val="C0C0C0"/>
        <w:sz w:val="20"/>
      </w:rPr>
    </w:pPr>
    <w:r>
      <w:rPr>
        <w:rFonts w:ascii="Arial" w:hAnsi="Arial"/>
        <w:b/>
        <w:color w:val="C0C0C0"/>
        <w:sz w:val="20"/>
      </w:rPr>
      <w:t>Schedule Assistant</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14C65"/>
    <w:rsid w:val="000E3C5A"/>
    <w:rsid w:val="000E4B3C"/>
    <w:rsid w:val="000F6EE7"/>
    <w:rsid w:val="0012305D"/>
    <w:rsid w:val="00123FC0"/>
    <w:rsid w:val="001458F3"/>
    <w:rsid w:val="00274EC3"/>
    <w:rsid w:val="00415602"/>
    <w:rsid w:val="00427327"/>
    <w:rsid w:val="00475655"/>
    <w:rsid w:val="00551639"/>
    <w:rsid w:val="00631856"/>
    <w:rsid w:val="00692A26"/>
    <w:rsid w:val="0070027C"/>
    <w:rsid w:val="00731841"/>
    <w:rsid w:val="008258A1"/>
    <w:rsid w:val="00917405"/>
    <w:rsid w:val="009D3C40"/>
    <w:rsid w:val="009D47D6"/>
    <w:rsid w:val="00BA085A"/>
    <w:rsid w:val="00BD3ED7"/>
    <w:rsid w:val="00D3382D"/>
    <w:rsid w:val="00E02A70"/>
    <w:rsid w:val="00E96540"/>
    <w:rsid w:val="00F54EF8"/>
    <w:rsid w:val="00F8469F"/>
    <w:rsid w:val="00FB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53358-B8D7-46A7-A06D-FA9D1C25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Adam Guerrero</cp:lastModifiedBy>
  <cp:revision>13</cp:revision>
  <dcterms:created xsi:type="dcterms:W3CDTF">2015-02-17T00:38:00Z</dcterms:created>
  <dcterms:modified xsi:type="dcterms:W3CDTF">2015-02-20T23:35:00Z</dcterms:modified>
</cp:coreProperties>
</file>