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81" w:vertAnchor="page" w:horzAnchor="margin" w:tblpXSpec="right" w:tblpY="1277"/>
        <w:tblW w:w="6804" w:type="dxa"/>
        <w:shd w:val="clear" w:color="auto" w:fill="FFFFFF" w:themeFill="background1"/>
        <w:tblCellMar>
          <w:left w:w="0" w:type="dxa"/>
          <w:right w:w="0" w:type="dxa"/>
        </w:tblCellMar>
        <w:tblLook w:val="04A0" w:firstRow="1" w:lastRow="0" w:firstColumn="1" w:lastColumn="0" w:noHBand="0" w:noVBand="1"/>
      </w:tblPr>
      <w:tblGrid>
        <w:gridCol w:w="6804"/>
      </w:tblGrid>
      <w:tr w:rsidR="0070628C" w:rsidRPr="00CC18F7" w14:paraId="682DAE0A" w14:textId="77777777" w:rsidTr="00487448">
        <w:tc>
          <w:tcPr>
            <w:tcW w:w="6804" w:type="dxa"/>
            <w:shd w:val="clear" w:color="auto" w:fill="FFFFFF" w:themeFill="background1"/>
            <w:vAlign w:val="bottom"/>
          </w:tcPr>
          <w:p w14:paraId="5F58AE90" w14:textId="3840AA13" w:rsidR="0070628C" w:rsidRPr="00CC18F7" w:rsidRDefault="00CC18F7" w:rsidP="00D26295">
            <w:pPr>
              <w:pStyle w:val="Quote"/>
              <w:ind w:right="0"/>
              <w:jc w:val="right"/>
              <w:rPr>
                <w:sz w:val="36"/>
                <w:lang w:val="fr-FR"/>
              </w:rPr>
            </w:pPr>
            <w:r w:rsidRPr="00CC18F7">
              <w:rPr>
                <w:sz w:val="32"/>
                <w:lang w:val="fr-FR"/>
              </w:rPr>
              <w:t>Fiche Equipements sport</w:t>
            </w:r>
            <w:r w:rsidR="00972F66">
              <w:rPr>
                <w:sz w:val="32"/>
                <w:lang w:val="fr-FR"/>
              </w:rPr>
              <w:t>ifs</w:t>
            </w:r>
            <w:bookmarkStart w:id="0" w:name="_GoBack"/>
            <w:bookmarkEnd w:id="0"/>
            <w:r w:rsidRPr="00CC18F7">
              <w:rPr>
                <w:sz w:val="32"/>
                <w:lang w:val="fr-FR"/>
              </w:rPr>
              <w:t xml:space="preserve"> pour la</w:t>
            </w:r>
            <w:r>
              <w:rPr>
                <w:sz w:val="32"/>
                <w:lang w:val="fr-FR"/>
              </w:rPr>
              <w:t xml:space="preserve"> ville</w:t>
            </w:r>
          </w:p>
        </w:tc>
      </w:tr>
    </w:tbl>
    <w:p w14:paraId="3B7AACC5" w14:textId="77777777" w:rsidR="00BE60CD" w:rsidRPr="00CC18F7" w:rsidRDefault="00BE60CD" w:rsidP="003E54D7">
      <w:pPr>
        <w:rPr>
          <w:lang w:val="fr-FR"/>
        </w:rPr>
      </w:pPr>
    </w:p>
    <w:p w14:paraId="6C42D40F" w14:textId="77777777" w:rsidR="00D26295" w:rsidRPr="00CC18F7" w:rsidRDefault="00D26295" w:rsidP="003E54D7">
      <w:pPr>
        <w:rPr>
          <w:lang w:val="fr-FR"/>
        </w:rPr>
      </w:pPr>
    </w:p>
    <w:p>
      <w:pPr>
        <w:pStyle w:val="Title"/>
      </w:pPr>
      <w:r>
        <w:t>Revue de la ville de Sedan (8409)</w:t>
      </w:r>
    </w:p>
    <w:p>
      <w:pPr>
        <w:pStyle w:val="Heading1"/>
      </w:pPr>
      <w:r>
        <w:t>Sources</w:t>
      </w:r>
    </w:p>
    <w:p>
      <w:r>
        <w:br/>
        <w:t xml:space="preserve">* Données équipements sportifs: https://www.data.gouv.fr/fr/datasets/recensement-des-equipements-sportifs-espaces-et-sites-de-pratiques/ </w:t>
        <w:br/>
        <w:br/>
        <w:t xml:space="preserve">* Données éducation: https://www.data.gouv.fr/fr/datasets/adresse-et-geolocalisation-des-etablissements-denseignement-du-premier-et-second-degres-1/ </w:t>
        <w:br/>
        <w:br/>
        <w:t xml:space="preserve">* Découpage communal: https://www.data.gouv.fr/fr/datasets/decoupage-administratif-communal-francais-issu-d-openstreetmap/ </w:t>
        <w:br/>
        <w:br/>
        <w:t xml:space="preserve">* Licenses sportives 2015: https://www.data.gouv.fr/fr/datasets/donnees-geocodees-issues-du-recensement-des-licences-et-clubs-aupres-des-federations-sportives-agreees-par-le-ministere-charge-des-sports/ </w:t>
        <w:br/>
      </w:r>
    </w:p>
    <w:p>
      <w:pPr>
        <w:pStyle w:val="Heading1"/>
      </w:pPr>
      <w:r>
        <w:t>Liste des équipements de la ville</w:t>
      </w:r>
    </w:p>
    <w:p>
      <w:r>
        <w:t>Il y a 62 équipements sportifs pour 17841 habitants, soit un ratio de 34 équipements pour 10.000 habitants.</w:t>
      </w:r>
    </w:p>
    <w:tbl>
      <w:tblPr>
        <w:tblW w:type="auto" w:w="0"/>
        <w:tblLook w:firstColumn="1" w:firstRow="1" w:lastColumn="0" w:lastRow="0" w:noHBand="0" w:noVBand="1" w:val="04A0"/>
      </w:tblPr>
      <w:tblGrid>
        <w:gridCol w:w="3213"/>
        <w:gridCol w:w="3213"/>
        <w:gridCol w:w="3213"/>
      </w:tblGrid>
      <w:tr>
        <w:tc>
          <w:tcPr>
            <w:tcW w:type="dxa" w:w="3213"/>
          </w:tcPr>
          <w:p>
            <w:r>
              <w:t>Type d'équipement</w:t>
            </w:r>
          </w:p>
        </w:tc>
        <w:tc>
          <w:tcPr>
            <w:tcW w:type="dxa" w:w="3213"/>
          </w:tcPr>
          <w:p>
            <w:r>
              <w:t>Nombre de fiches</w:t>
            </w:r>
          </w:p>
        </w:tc>
        <w:tc>
          <w:tcPr>
            <w:tcW w:type="dxa" w:w="3213"/>
          </w:tcPr>
          <w:p>
            <w:r>
              <w:t>Nombre d'équipements</w:t>
            </w:r>
          </w:p>
        </w:tc>
      </w:tr>
      <w:tr>
        <w:tc>
          <w:tcPr>
            <w:tcW w:type="dxa" w:w="3213"/>
          </w:tcPr>
          <w:p>
            <w:r>
              <w:t>Salle multisports</w:t>
            </w:r>
          </w:p>
        </w:tc>
        <w:tc>
          <w:tcPr>
            <w:tcW w:type="dxa" w:w="3213"/>
          </w:tcPr>
          <w:p>
            <w:r>
              <w:t>9</w:t>
            </w:r>
          </w:p>
        </w:tc>
        <w:tc>
          <w:tcPr>
            <w:tcW w:type="dxa" w:w="3213"/>
          </w:tcPr>
          <w:p>
            <w:r>
              <w:t>9</w:t>
            </w:r>
          </w:p>
        </w:tc>
      </w:tr>
      <w:tr>
        <w:tc>
          <w:tcPr>
            <w:tcW w:type="dxa" w:w="3213"/>
          </w:tcPr>
          <w:p>
            <w:r>
              <w:t>Salle de musculation/cardiotraining</w:t>
            </w:r>
          </w:p>
        </w:tc>
        <w:tc>
          <w:tcPr>
            <w:tcW w:type="dxa" w:w="3213"/>
          </w:tcPr>
          <w:p>
            <w:r>
              <w:t>8</w:t>
            </w:r>
          </w:p>
        </w:tc>
        <w:tc>
          <w:tcPr>
            <w:tcW w:type="dxa" w:w="3213"/>
          </w:tcPr>
          <w:p>
            <w:r>
              <w:t>8</w:t>
            </w:r>
          </w:p>
        </w:tc>
      </w:tr>
      <w:tr>
        <w:tc>
          <w:tcPr>
            <w:tcW w:type="dxa" w:w="3213"/>
          </w:tcPr>
          <w:p>
            <w:r>
              <w:t>Plateau EPS/Multisports/city-stades</w:t>
            </w:r>
          </w:p>
        </w:tc>
        <w:tc>
          <w:tcPr>
            <w:tcW w:type="dxa" w:w="3213"/>
          </w:tcPr>
          <w:p>
            <w:r>
              <w:t>4</w:t>
            </w:r>
          </w:p>
        </w:tc>
        <w:tc>
          <w:tcPr>
            <w:tcW w:type="dxa" w:w="3213"/>
          </w:tcPr>
          <w:p>
            <w:r>
              <w:t>4</w:t>
            </w:r>
          </w:p>
        </w:tc>
      </w:tr>
      <w:tr>
        <w:tc>
          <w:tcPr>
            <w:tcW w:type="dxa" w:w="3213"/>
          </w:tcPr>
          <w:p>
            <w:r>
              <w:t>Terrain de football</w:t>
            </w:r>
          </w:p>
        </w:tc>
        <w:tc>
          <w:tcPr>
            <w:tcW w:type="dxa" w:w="3213"/>
          </w:tcPr>
          <w:p>
            <w:r>
              <w:t>4</w:t>
            </w:r>
          </w:p>
        </w:tc>
        <w:tc>
          <w:tcPr>
            <w:tcW w:type="dxa" w:w="3213"/>
          </w:tcPr>
          <w:p>
            <w:r>
              <w:t>4</w:t>
            </w:r>
          </w:p>
        </w:tc>
      </w:tr>
      <w:tr>
        <w:tc>
          <w:tcPr>
            <w:tcW w:type="dxa" w:w="3213"/>
          </w:tcPr>
          <w:p>
            <w:r>
              <w:t>Dojo / Salle d'arts martiaux</w:t>
            </w:r>
          </w:p>
        </w:tc>
        <w:tc>
          <w:tcPr>
            <w:tcW w:type="dxa" w:w="3213"/>
          </w:tcPr>
          <w:p>
            <w:r>
              <w:t>4</w:t>
            </w:r>
          </w:p>
        </w:tc>
        <w:tc>
          <w:tcPr>
            <w:tcW w:type="dxa" w:w="3213"/>
          </w:tcPr>
          <w:p>
            <w:r>
              <w:t>4</w:t>
            </w:r>
          </w:p>
        </w:tc>
      </w:tr>
      <w:tr>
        <w:tc>
          <w:tcPr>
            <w:tcW w:type="dxa" w:w="3213"/>
          </w:tcPr>
          <w:p>
            <w:r>
              <w:t>Terrain de pétanque</w:t>
            </w:r>
          </w:p>
        </w:tc>
        <w:tc>
          <w:tcPr>
            <w:tcW w:type="dxa" w:w="3213"/>
          </w:tcPr>
          <w:p>
            <w:r>
              <w:t>3</w:t>
            </w:r>
          </w:p>
        </w:tc>
        <w:tc>
          <w:tcPr>
            <w:tcW w:type="dxa" w:w="3213"/>
          </w:tcPr>
          <w:p>
            <w:r>
              <w:t>3</w:t>
            </w:r>
          </w:p>
        </w:tc>
      </w:tr>
      <w:tr>
        <w:tc>
          <w:tcPr>
            <w:tcW w:type="dxa" w:w="3213"/>
          </w:tcPr>
          <w:p>
            <w:r>
              <w:t>Salle de tennis de table</w:t>
            </w:r>
          </w:p>
        </w:tc>
        <w:tc>
          <w:tcPr>
            <w:tcW w:type="dxa" w:w="3213"/>
          </w:tcPr>
          <w:p>
            <w:r>
              <w:t>2</w:t>
            </w:r>
          </w:p>
        </w:tc>
        <w:tc>
          <w:tcPr>
            <w:tcW w:type="dxa" w:w="3213"/>
          </w:tcPr>
          <w:p>
            <w:r>
              <w:t>2</w:t>
            </w:r>
          </w:p>
        </w:tc>
      </w:tr>
      <w:tr>
        <w:tc>
          <w:tcPr>
            <w:tcW w:type="dxa" w:w="3213"/>
          </w:tcPr>
          <w:p>
            <w:r>
              <w:t>Baignade aménagée</w:t>
            </w:r>
          </w:p>
        </w:tc>
        <w:tc>
          <w:tcPr>
            <w:tcW w:type="dxa" w:w="3213"/>
          </w:tcPr>
          <w:p>
            <w:r>
              <w:t>2</w:t>
            </w:r>
          </w:p>
        </w:tc>
        <w:tc>
          <w:tcPr>
            <w:tcW w:type="dxa" w:w="3213"/>
          </w:tcPr>
          <w:p>
            <w:r>
              <w:t>2</w:t>
            </w:r>
          </w:p>
        </w:tc>
      </w:tr>
      <w:tr>
        <w:tc>
          <w:tcPr>
            <w:tcW w:type="dxa" w:w="3213"/>
          </w:tcPr>
          <w:p>
            <w:r>
              <w:t>Manège</w:t>
            </w:r>
          </w:p>
        </w:tc>
        <w:tc>
          <w:tcPr>
            <w:tcW w:type="dxa" w:w="3213"/>
          </w:tcPr>
          <w:p>
            <w:r>
              <w:t>2</w:t>
            </w:r>
          </w:p>
        </w:tc>
        <w:tc>
          <w:tcPr>
            <w:tcW w:type="dxa" w:w="3213"/>
          </w:tcPr>
          <w:p>
            <w:r>
              <w:t>2</w:t>
            </w:r>
          </w:p>
        </w:tc>
      </w:tr>
      <w:tr>
        <w:tc>
          <w:tcPr>
            <w:tcW w:type="dxa" w:w="3213"/>
          </w:tcPr>
          <w:p>
            <w:r>
              <w:t>Court de tennis</w:t>
            </w:r>
          </w:p>
        </w:tc>
        <w:tc>
          <w:tcPr>
            <w:tcW w:type="dxa" w:w="3213"/>
          </w:tcPr>
          <w:p>
            <w:r>
              <w:t>2</w:t>
            </w:r>
          </w:p>
        </w:tc>
        <w:tc>
          <w:tcPr>
            <w:tcW w:type="dxa" w:w="3213"/>
          </w:tcPr>
          <w:p>
            <w:r>
              <w:t>9</w:t>
            </w:r>
          </w:p>
        </w:tc>
      </w:tr>
      <w:tr>
        <w:tc>
          <w:tcPr>
            <w:tcW w:type="dxa" w:w="3213"/>
          </w:tcPr>
          <w:p>
            <w:r>
              <w:t>Boucle de randonnée</w:t>
            </w:r>
          </w:p>
        </w:tc>
        <w:tc>
          <w:tcPr>
            <w:tcW w:type="dxa" w:w="3213"/>
          </w:tcPr>
          <w:p>
            <w:r>
              <w:t>2</w:t>
            </w:r>
          </w:p>
        </w:tc>
        <w:tc>
          <w:tcPr>
            <w:tcW w:type="dxa" w:w="3213"/>
          </w:tcPr>
          <w:p>
            <w:r>
              <w:t>2</w:t>
            </w:r>
          </w:p>
        </w:tc>
      </w:tr>
      <w:tr>
        <w:tc>
          <w:tcPr>
            <w:tcW w:type="dxa" w:w="3213"/>
          </w:tcPr>
          <w:p>
            <w:r>
              <w:t>Parcours sportif/santé</w:t>
            </w:r>
          </w:p>
        </w:tc>
        <w:tc>
          <w:tcPr>
            <w:tcW w:type="dxa" w:w="3213"/>
          </w:tcPr>
          <w:p>
            <w:r>
              <w:t>1</w:t>
            </w:r>
          </w:p>
        </w:tc>
        <w:tc>
          <w:tcPr>
            <w:tcW w:type="dxa" w:w="3213"/>
          </w:tcPr>
          <w:p>
            <w:r>
              <w:t>1</w:t>
            </w:r>
          </w:p>
        </w:tc>
      </w:tr>
      <w:tr>
        <w:tc>
          <w:tcPr>
            <w:tcW w:type="dxa" w:w="3213"/>
          </w:tcPr>
          <w:p>
            <w:r>
              <w:t>Pas de tir à la cible</w:t>
            </w:r>
          </w:p>
        </w:tc>
        <w:tc>
          <w:tcPr>
            <w:tcW w:type="dxa" w:w="3213"/>
          </w:tcPr>
          <w:p>
            <w:r>
              <w:t>1</w:t>
            </w:r>
          </w:p>
        </w:tc>
        <w:tc>
          <w:tcPr>
            <w:tcW w:type="dxa" w:w="3213"/>
          </w:tcPr>
          <w:p>
            <w:r>
              <w:t>1</w:t>
            </w:r>
          </w:p>
        </w:tc>
      </w:tr>
      <w:tr>
        <w:tc>
          <w:tcPr>
            <w:tcW w:type="dxa" w:w="3213"/>
          </w:tcPr>
          <w:p>
            <w:r>
              <w:t>Salle d'escrime</w:t>
            </w:r>
          </w:p>
        </w:tc>
        <w:tc>
          <w:tcPr>
            <w:tcW w:type="dxa" w:w="3213"/>
          </w:tcPr>
          <w:p>
            <w:r>
              <w:t>1</w:t>
            </w:r>
          </w:p>
        </w:tc>
        <w:tc>
          <w:tcPr>
            <w:tcW w:type="dxa" w:w="3213"/>
          </w:tcPr>
          <w:p>
            <w:r>
              <w:t>1</w:t>
            </w:r>
          </w:p>
        </w:tc>
      </w:tr>
      <w:tr>
        <w:tc>
          <w:tcPr>
            <w:tcW w:type="dxa" w:w="3213"/>
          </w:tcPr>
          <w:p>
            <w:r>
              <w:t>Bassin ludique de natation</w:t>
            </w:r>
          </w:p>
        </w:tc>
        <w:tc>
          <w:tcPr>
            <w:tcW w:type="dxa" w:w="3213"/>
          </w:tcPr>
          <w:p>
            <w:r>
              <w:t>1</w:t>
            </w:r>
          </w:p>
        </w:tc>
        <w:tc>
          <w:tcPr>
            <w:tcW w:type="dxa" w:w="3213"/>
          </w:tcPr>
          <w:p>
            <w:r>
              <w:t>1</w:t>
            </w:r>
          </w:p>
        </w:tc>
      </w:tr>
      <w:tr>
        <w:tc>
          <w:tcPr>
            <w:tcW w:type="dxa" w:w="3213"/>
          </w:tcPr>
          <w:p>
            <w:r>
              <w:t>Salle de boxe</w:t>
            </w:r>
          </w:p>
        </w:tc>
        <w:tc>
          <w:tcPr>
            <w:tcW w:type="dxa" w:w="3213"/>
          </w:tcPr>
          <w:p>
            <w:r>
              <w:t>1</w:t>
            </w:r>
          </w:p>
        </w:tc>
        <w:tc>
          <w:tcPr>
            <w:tcW w:type="dxa" w:w="3213"/>
          </w:tcPr>
          <w:p>
            <w:r>
              <w:t>1</w:t>
            </w:r>
          </w:p>
        </w:tc>
      </w:tr>
      <w:tr>
        <w:tc>
          <w:tcPr>
            <w:tcW w:type="dxa" w:w="3213"/>
          </w:tcPr>
          <w:p>
            <w:r>
              <w:t>Salle de cours collectifs</w:t>
            </w:r>
          </w:p>
        </w:tc>
        <w:tc>
          <w:tcPr>
            <w:tcW w:type="dxa" w:w="3213"/>
          </w:tcPr>
          <w:p>
            <w:r>
              <w:t>1</w:t>
            </w:r>
          </w:p>
        </w:tc>
        <w:tc>
          <w:tcPr>
            <w:tcW w:type="dxa" w:w="3213"/>
          </w:tcPr>
          <w:p>
            <w:r>
              <w:t>1</w:t>
            </w:r>
          </w:p>
        </w:tc>
      </w:tr>
      <w:tr>
        <w:tc>
          <w:tcPr>
            <w:tcW w:type="dxa" w:w="3213"/>
          </w:tcPr>
          <w:p>
            <w:r>
              <w:t>Carrière</w:t>
            </w:r>
          </w:p>
        </w:tc>
        <w:tc>
          <w:tcPr>
            <w:tcW w:type="dxa" w:w="3213"/>
          </w:tcPr>
          <w:p>
            <w:r>
              <w:t>1</w:t>
            </w:r>
          </w:p>
        </w:tc>
        <w:tc>
          <w:tcPr>
            <w:tcW w:type="dxa" w:w="3213"/>
          </w:tcPr>
          <w:p>
            <w:r>
              <w:t>1</w:t>
            </w:r>
          </w:p>
        </w:tc>
      </w:tr>
      <w:tr>
        <w:tc>
          <w:tcPr>
            <w:tcW w:type="dxa" w:w="3213"/>
          </w:tcPr>
          <w:p>
            <w:r>
              <w:t>Salles polyvalentes / des fêtes / non spécialisées</w:t>
            </w:r>
          </w:p>
        </w:tc>
        <w:tc>
          <w:tcPr>
            <w:tcW w:type="dxa" w:w="3213"/>
          </w:tcPr>
          <w:p>
            <w:r>
              <w:t>1</w:t>
            </w:r>
          </w:p>
        </w:tc>
        <w:tc>
          <w:tcPr>
            <w:tcW w:type="dxa" w:w="3213"/>
          </w:tcPr>
          <w:p>
            <w:r>
              <w:t>1</w:t>
            </w:r>
          </w:p>
        </w:tc>
      </w:tr>
      <w:tr>
        <w:tc>
          <w:tcPr>
            <w:tcW w:type="dxa" w:w="3213"/>
          </w:tcPr>
          <w:p>
            <w:r>
              <w:t>Site d'activités aquatiques et nautiques</w:t>
            </w:r>
          </w:p>
        </w:tc>
        <w:tc>
          <w:tcPr>
            <w:tcW w:type="dxa" w:w="3213"/>
          </w:tcPr>
          <w:p>
            <w:r>
              <w:t>1</w:t>
            </w:r>
          </w:p>
        </w:tc>
        <w:tc>
          <w:tcPr>
            <w:tcW w:type="dxa" w:w="3213"/>
          </w:tcPr>
          <w:p>
            <w:r>
              <w:t>1</w:t>
            </w:r>
          </w:p>
        </w:tc>
      </w:tr>
      <w:tr>
        <w:tc>
          <w:tcPr>
            <w:tcW w:type="dxa" w:w="3213"/>
          </w:tcPr>
          <w:p>
            <w:r>
              <w:t>Skate park</w:t>
            </w:r>
          </w:p>
        </w:tc>
        <w:tc>
          <w:tcPr>
            <w:tcW w:type="dxa" w:w="3213"/>
          </w:tcPr>
          <w:p>
            <w:r>
              <w:t>1</w:t>
            </w:r>
          </w:p>
        </w:tc>
        <w:tc>
          <w:tcPr>
            <w:tcW w:type="dxa" w:w="3213"/>
          </w:tcPr>
          <w:p>
            <w:r>
              <w:t>1</w:t>
            </w:r>
          </w:p>
        </w:tc>
      </w:tr>
      <w:tr>
        <w:tc>
          <w:tcPr>
            <w:tcW w:type="dxa" w:w="3213"/>
          </w:tcPr>
          <w:p>
            <w:r>
              <w:t>Stade dathlétisme</w:t>
            </w:r>
          </w:p>
        </w:tc>
        <w:tc>
          <w:tcPr>
            <w:tcW w:type="dxa" w:w="3213"/>
          </w:tcPr>
          <w:p>
            <w:r>
              <w:t>1</w:t>
            </w:r>
          </w:p>
        </w:tc>
        <w:tc>
          <w:tcPr>
            <w:tcW w:type="dxa" w:w="3213"/>
          </w:tcPr>
          <w:p>
            <w:r>
              <w:t>1</w:t>
            </w:r>
          </w:p>
        </w:tc>
      </w:tr>
      <w:tr>
        <w:tc>
          <w:tcPr>
            <w:tcW w:type="dxa" w:w="3213"/>
          </w:tcPr>
          <w:p>
            <w:r>
              <w:t>Bassin sportif de natation</w:t>
            </w:r>
          </w:p>
        </w:tc>
        <w:tc>
          <w:tcPr>
            <w:tcW w:type="dxa" w:w="3213"/>
          </w:tcPr>
          <w:p>
            <w:r>
              <w:t>1</w:t>
            </w:r>
          </w:p>
        </w:tc>
        <w:tc>
          <w:tcPr>
            <w:tcW w:type="dxa" w:w="3213"/>
          </w:tcPr>
          <w:p>
            <w:r>
              <w:t>1</w:t>
            </w:r>
          </w:p>
        </w:tc>
      </w:tr>
      <w:tr>
        <w:tc>
          <w:tcPr>
            <w:tcW w:type="dxa" w:w="3213"/>
          </w:tcPr>
          <w:p>
            <w:r>
              <w:t>Salle d'haltérophilie</w:t>
            </w:r>
          </w:p>
        </w:tc>
        <w:tc>
          <w:tcPr>
            <w:tcW w:type="dxa" w:w="3213"/>
          </w:tcPr>
          <w:p>
            <w:r>
              <w:t>1</w:t>
            </w:r>
          </w:p>
        </w:tc>
        <w:tc>
          <w:tcPr>
            <w:tcW w:type="dxa" w:w="3213"/>
          </w:tcPr>
          <w:p>
            <w:r>
              <w:t>1</w:t>
            </w:r>
          </w:p>
        </w:tc>
      </w:tr>
    </w:tbl>
    <w:p>
      <w:r>
        <w:br w:type="page"/>
      </w:r>
    </w:p>
    <w:p>
      <w:pPr>
        <w:pStyle w:val="Heading1"/>
      </w:pPr>
      <w:r>
        <w:t>Vue d'ensemble de la ville</w:t>
      </w:r>
    </w:p>
    <w:p>
      <w:r>
        <w:drawing>
          <wp:inline xmlns:a="http://schemas.openxmlformats.org/drawingml/2006/main" xmlns:pic="http://schemas.openxmlformats.org/drawingml/2006/picture">
            <wp:extent cx="5669280" cy="5669280"/>
            <wp:docPr id="1" name="Picture 1"/>
            <wp:cNvGraphicFramePr>
              <a:graphicFrameLocks noChangeAspect="1"/>
            </wp:cNvGraphicFramePr>
            <a:graphic>
              <a:graphicData uri="http://schemas.openxmlformats.org/drawingml/2006/picture">
                <pic:pic>
                  <pic:nvPicPr>
                    <pic:cNvPr id="0" name="8409_terrain.png"/>
                    <pic:cNvPicPr/>
                  </pic:nvPicPr>
                  <pic:blipFill>
                    <a:blip r:embed="rId19"/>
                    <a:stretch>
                      <a:fillRect/>
                    </a:stretch>
                  </pic:blipFill>
                  <pic:spPr>
                    <a:xfrm>
                      <a:off x="0" y="0"/>
                      <a:ext cx="5669280" cy="5669280"/>
                    </a:xfrm>
                    <a:prstGeom prst="rect"/>
                  </pic:spPr>
                </pic:pic>
              </a:graphicData>
            </a:graphic>
          </wp:inline>
        </w:drawing>
      </w:r>
    </w:p>
    <w:p>
      <w:r>
        <w:br w:type="page"/>
      </w:r>
    </w:p>
    <w:p>
      <w:pPr>
        <w:pStyle w:val="Heading1"/>
      </w:pPr>
      <w:r>
        <w:t>Revue des équipements</w:t>
      </w:r>
    </w:p>
    <w:tbl>
      <w:tblPr>
        <w:tblW w:type="auto" w:w="0"/>
        <w:tblLook w:firstColumn="1" w:firstRow="1" w:lastColumn="0" w:lastRow="0" w:noHBand="0" w:noVBand="1" w:val="04A0"/>
      </w:tblPr>
      <w:tblGrid>
        <w:gridCol w:w="1205"/>
        <w:gridCol w:w="1205"/>
        <w:gridCol w:w="1205"/>
        <w:gridCol w:w="1205"/>
        <w:gridCol w:w="1205"/>
        <w:gridCol w:w="1205"/>
        <w:gridCol w:w="1205"/>
        <w:gridCol w:w="1205"/>
      </w:tblGrid>
      <w:tr>
        <w:tc>
          <w:tcPr>
            <w:tcW w:type="dxa" w:w="1205"/>
          </w:tcPr>
          <w:p>
            <w:r>
              <w:t>ID</w:t>
            </w:r>
          </w:p>
        </w:tc>
        <w:tc>
          <w:tcPr>
            <w:tcW w:type="dxa" w:w="1205"/>
          </w:tcPr>
          <w:p>
            <w:r>
              <w:t>Complexe</w:t>
            </w:r>
          </w:p>
        </w:tc>
        <w:tc>
          <w:tcPr>
            <w:tcW w:type="dxa" w:w="1205"/>
          </w:tcPr>
          <w:p>
            <w:r>
              <w:t>Equipement</w:t>
            </w:r>
          </w:p>
        </w:tc>
        <w:tc>
          <w:tcPr>
            <w:tcW w:type="dxa" w:w="1205"/>
          </w:tcPr>
          <w:p>
            <w:r>
              <w:t>Type</w:t>
            </w:r>
          </w:p>
        </w:tc>
        <w:tc>
          <w:tcPr>
            <w:tcW w:type="dxa" w:w="1205"/>
          </w:tcPr>
          <w:p>
            <w:r>
              <w:t>Nombre</w:t>
            </w:r>
          </w:p>
        </w:tc>
        <w:tc>
          <w:tcPr>
            <w:tcW w:type="dxa" w:w="1205"/>
          </w:tcPr>
          <w:p>
            <w:r>
              <w:t>Gestionnaire</w:t>
            </w:r>
          </w:p>
        </w:tc>
        <w:tc>
          <w:tcPr>
            <w:tcW w:type="dxa" w:w="1205"/>
          </w:tcPr>
          <w:p>
            <w:r>
              <w:t>Année de mise en service</w:t>
            </w:r>
          </w:p>
        </w:tc>
        <w:tc>
          <w:tcPr>
            <w:tcW w:type="dxa" w:w="1205"/>
          </w:tcPr>
          <w:p>
            <w:r>
              <w:t>Categorie ERP</w:t>
            </w:r>
          </w:p>
        </w:tc>
      </w:tr>
      <w:tr>
        <w:tc>
          <w:tcPr>
            <w:tcW w:type="dxa" w:w="1205"/>
          </w:tcPr>
          <w:p>
            <w:r>
              <w:t>247623</w:t>
            </w:r>
          </w:p>
        </w:tc>
        <w:tc>
          <w:tcPr>
            <w:tcW w:type="dxa" w:w="1205"/>
          </w:tcPr>
          <w:p>
            <w:r>
              <w:t>Tennis Club Sedanais Int</w:t>
            </w:r>
          </w:p>
        </w:tc>
        <w:tc>
          <w:tcPr>
            <w:tcW w:type="dxa" w:w="1205"/>
          </w:tcPr>
          <w:p>
            <w:r>
              <w:t>Court de Tennis Couvert</w:t>
            </w:r>
          </w:p>
        </w:tc>
        <w:tc>
          <w:tcPr>
            <w:tcW w:type="dxa" w:w="1205"/>
          </w:tcPr>
          <w:p>
            <w:r>
              <w:t>Court de tennis</w:t>
            </w:r>
          </w:p>
        </w:tc>
        <w:tc>
          <w:tcPr>
            <w:tcW w:type="dxa" w:w="1205"/>
          </w:tcPr>
          <w:p>
            <w:r>
              <w:t>5</w:t>
            </w:r>
          </w:p>
        </w:tc>
        <w:tc>
          <w:tcPr>
            <w:tcW w:type="dxa" w:w="1205"/>
          </w:tcPr>
          <w:p>
            <w:r>
              <w:t>Commune</w:t>
            </w:r>
          </w:p>
        </w:tc>
        <w:tc>
          <w:tcPr>
            <w:tcW w:type="dxa" w:w="1205"/>
          </w:tcPr>
          <w:p>
            <w:r>
              <w:t>1980</w:t>
            </w:r>
          </w:p>
        </w:tc>
        <w:tc>
          <w:tcPr>
            <w:tcW w:type="dxa" w:w="1205"/>
          </w:tcPr>
          <w:p>
            <w:r>
              <w:t>4</w:t>
            </w:r>
          </w:p>
        </w:tc>
      </w:tr>
      <w:tr>
        <w:tc>
          <w:tcPr>
            <w:tcW w:type="dxa" w:w="1205"/>
          </w:tcPr>
          <w:p>
            <w:r>
              <w:t>247642</w:t>
            </w:r>
          </w:p>
        </w:tc>
        <w:tc>
          <w:tcPr>
            <w:tcW w:type="dxa" w:w="1205"/>
          </w:tcPr>
          <w:p>
            <w:r>
              <w:t>Tennis Club Ext</w:t>
            </w:r>
          </w:p>
        </w:tc>
        <w:tc>
          <w:tcPr>
            <w:tcW w:type="dxa" w:w="1205"/>
          </w:tcPr>
          <w:p>
            <w:r>
              <w:t>Tennis Ext</w:t>
            </w:r>
          </w:p>
        </w:tc>
        <w:tc>
          <w:tcPr>
            <w:tcW w:type="dxa" w:w="1205"/>
          </w:tcPr>
          <w:p>
            <w:r>
              <w:t>Court de tennis</w:t>
            </w:r>
          </w:p>
        </w:tc>
        <w:tc>
          <w:tcPr>
            <w:tcW w:type="dxa" w:w="1205"/>
          </w:tcPr>
          <w:p>
            <w:r>
              <w:t>4</w:t>
            </w:r>
          </w:p>
        </w:tc>
        <w:tc>
          <w:tcPr>
            <w:tcW w:type="dxa" w:w="1205"/>
          </w:tcPr>
          <w:p>
            <w:r>
              <w:t>Commune</w:t>
            </w:r>
          </w:p>
        </w:tc>
        <w:tc>
          <w:tcPr>
            <w:tcW w:type="dxa" w:w="1205"/>
          </w:tcPr>
          <w:p>
            <w:r>
              <w:t>1983</w:t>
            </w:r>
          </w:p>
        </w:tc>
        <w:tc>
          <w:tcPr>
            <w:tcW w:type="dxa" w:w="1205"/>
          </w:tcPr>
          <w:p>
            <w:r>
              <w:t>4</w:t>
            </w:r>
          </w:p>
        </w:tc>
      </w:tr>
      <w:tr>
        <w:tc>
          <w:tcPr>
            <w:tcW w:type="dxa" w:w="1205"/>
          </w:tcPr>
          <w:p>
            <w:r>
              <w:t>247652</w:t>
            </w:r>
          </w:p>
        </w:tc>
        <w:tc>
          <w:tcPr>
            <w:tcW w:type="dxa" w:w="1205"/>
          </w:tcPr>
          <w:p>
            <w:r>
              <w:t>Stand de Tir Robert Clouet</w:t>
            </w:r>
          </w:p>
        </w:tc>
        <w:tc>
          <w:tcPr>
            <w:tcW w:type="dxa" w:w="1205"/>
          </w:tcPr>
          <w:p>
            <w:r>
              <w:t>Stand de Tir Robert Clouet</w:t>
            </w:r>
          </w:p>
        </w:tc>
        <w:tc>
          <w:tcPr>
            <w:tcW w:type="dxa" w:w="1205"/>
          </w:tcPr>
          <w:p>
            <w:r>
              <w:t>Pas de tir à la cible</w:t>
            </w:r>
          </w:p>
        </w:tc>
        <w:tc>
          <w:tcPr>
            <w:tcW w:type="dxa" w:w="1205"/>
          </w:tcPr>
          <w:p>
            <w:r>
              <w:t>1</w:t>
            </w:r>
          </w:p>
        </w:tc>
        <w:tc>
          <w:tcPr>
            <w:tcW w:type="dxa" w:w="1205"/>
          </w:tcPr>
          <w:p>
            <w:r>
              <w:t>Commune</w:t>
            </w:r>
          </w:p>
        </w:tc>
        <w:tc>
          <w:tcPr>
            <w:tcW w:type="dxa" w:w="1205"/>
          </w:tcPr>
          <w:p>
            <w:r>
              <w:t>1989</w:t>
            </w:r>
          </w:p>
        </w:tc>
        <w:tc>
          <w:tcPr>
            <w:tcW w:type="dxa" w:w="1205"/>
          </w:tcPr>
          <w:p>
            <w:r>
              <w:t>0</w:t>
            </w:r>
          </w:p>
        </w:tc>
      </w:tr>
      <w:tr>
        <w:tc>
          <w:tcPr>
            <w:tcW w:type="dxa" w:w="1205"/>
          </w:tcPr>
          <w:p>
            <w:r>
              <w:t>290136</w:t>
            </w:r>
          </w:p>
        </w:tc>
        <w:tc>
          <w:tcPr>
            <w:tcW w:type="dxa" w:w="1205"/>
          </w:tcPr>
          <w:p>
            <w:r>
              <w:t>Stade de Football Michel Charlot</w:t>
            </w:r>
          </w:p>
        </w:tc>
        <w:tc>
          <w:tcPr>
            <w:tcW w:type="dxa" w:w="1205"/>
          </w:tcPr>
          <w:p>
            <w:r>
              <w:t>Stade de Football Michel Charlot</w:t>
            </w:r>
          </w:p>
        </w:tc>
        <w:tc>
          <w:tcPr>
            <w:tcW w:type="dxa" w:w="1205"/>
          </w:tcPr>
          <w:p>
            <w:r>
              <w:t>Terrain de football</w:t>
            </w:r>
          </w:p>
        </w:tc>
        <w:tc>
          <w:tcPr>
            <w:tcW w:type="dxa" w:w="1205"/>
          </w:tcPr>
          <w:p>
            <w:r>
              <w:t>1</w:t>
            </w:r>
          </w:p>
        </w:tc>
        <w:tc>
          <w:tcPr>
            <w:tcW w:type="dxa" w:w="1205"/>
          </w:tcPr>
          <w:p>
            <w:r>
              <w:t>Commune</w:t>
            </w:r>
          </w:p>
        </w:tc>
        <w:tc>
          <w:tcPr>
            <w:tcW w:type="dxa" w:w="1205"/>
          </w:tcPr>
          <w:p>
            <w:r>
              <w:t>2008</w:t>
            </w:r>
          </w:p>
        </w:tc>
        <w:tc>
          <w:tcPr>
            <w:tcW w:type="dxa" w:w="1205"/>
          </w:tcPr>
          <w:p>
            <w:r>
              <w:t>5</w:t>
            </w:r>
          </w:p>
        </w:tc>
      </w:tr>
      <w:tr>
        <w:tc>
          <w:tcPr>
            <w:tcW w:type="dxa" w:w="1205"/>
          </w:tcPr>
          <w:p>
            <w:r>
              <w:t>247308</w:t>
            </w:r>
          </w:p>
        </w:tc>
        <w:tc>
          <w:tcPr>
            <w:tcW w:type="dxa" w:w="1205"/>
          </w:tcPr>
          <w:p>
            <w:r>
              <w:t>Stade Louis Dugauguez</w:t>
            </w:r>
          </w:p>
        </w:tc>
        <w:tc>
          <w:tcPr>
            <w:tcW w:type="dxa" w:w="1205"/>
          </w:tcPr>
          <w:p>
            <w:r>
              <w:t>Stade Louis Dugauguez</w:t>
            </w:r>
          </w:p>
        </w:tc>
        <w:tc>
          <w:tcPr>
            <w:tcW w:type="dxa" w:w="1205"/>
          </w:tcPr>
          <w:p>
            <w:r>
              <w:t>Terrain de football</w:t>
            </w:r>
          </w:p>
        </w:tc>
        <w:tc>
          <w:tcPr>
            <w:tcW w:type="dxa" w:w="1205"/>
          </w:tcPr>
          <w:p>
            <w:r>
              <w:t>1</w:t>
            </w:r>
          </w:p>
        </w:tc>
        <w:tc>
          <w:tcPr>
            <w:tcW w:type="dxa" w:w="1205"/>
          </w:tcPr>
          <w:p>
            <w:r>
              <w:t>EPCI</w:t>
            </w:r>
          </w:p>
        </w:tc>
        <w:tc>
          <w:tcPr>
            <w:tcW w:type="dxa" w:w="1205"/>
          </w:tcPr>
          <w:p>
            <w:r>
              <w:t>2000</w:t>
            </w:r>
          </w:p>
        </w:tc>
        <w:tc>
          <w:tcPr>
            <w:tcW w:type="dxa" w:w="1205"/>
          </w:tcPr>
          <w:p>
            <w:r>
              <w:t>1</w:t>
            </w:r>
          </w:p>
        </w:tc>
      </w:tr>
      <w:tr>
        <w:tc>
          <w:tcPr>
            <w:tcW w:type="dxa" w:w="1205"/>
          </w:tcPr>
          <w:p>
            <w:r>
              <w:t>247317</w:t>
            </w:r>
          </w:p>
        </w:tc>
        <w:tc>
          <w:tcPr>
            <w:tcW w:type="dxa" w:w="1205"/>
          </w:tcPr>
          <w:p>
            <w:r>
              <w:t>Stade Louis Dugauguez</w:t>
            </w:r>
          </w:p>
        </w:tc>
        <w:tc>
          <w:tcPr>
            <w:tcW w:type="dxa" w:w="1205"/>
          </w:tcPr>
          <w:p>
            <w:r>
              <w:t>Salle d'Echauffement</w:t>
            </w:r>
          </w:p>
        </w:tc>
        <w:tc>
          <w:tcPr>
            <w:tcW w:type="dxa" w:w="1205"/>
          </w:tcPr>
          <w:p>
            <w:r>
              <w:t>Salle de musculation/cardiotraining</w:t>
            </w:r>
          </w:p>
        </w:tc>
        <w:tc>
          <w:tcPr>
            <w:tcW w:type="dxa" w:w="1205"/>
          </w:tcPr>
          <w:p>
            <w:r>
              <w:t>1</w:t>
            </w:r>
          </w:p>
        </w:tc>
        <w:tc>
          <w:tcPr>
            <w:tcW w:type="dxa" w:w="1205"/>
          </w:tcPr>
          <w:p>
            <w:r>
              <w:t>EPCI</w:t>
            </w:r>
          </w:p>
        </w:tc>
        <w:tc>
          <w:tcPr>
            <w:tcW w:type="dxa" w:w="1205"/>
          </w:tcPr>
          <w:p>
            <w:r>
              <w:t>2000</w:t>
            </w:r>
          </w:p>
        </w:tc>
        <w:tc>
          <w:tcPr>
            <w:tcW w:type="dxa" w:w="1205"/>
          </w:tcPr>
          <w:p>
            <w:r>
              <w:t>0</w:t>
            </w:r>
          </w:p>
        </w:tc>
      </w:tr>
      <w:tr>
        <w:tc>
          <w:tcPr>
            <w:tcW w:type="dxa" w:w="1205"/>
          </w:tcPr>
          <w:p>
            <w:r>
              <w:t>247567</w:t>
            </w:r>
          </w:p>
        </w:tc>
        <w:tc>
          <w:tcPr>
            <w:tcW w:type="dxa" w:w="1205"/>
          </w:tcPr>
          <w:p>
            <w:r>
              <w:t>Stade D Athletisme</w:t>
            </w:r>
          </w:p>
        </w:tc>
        <w:tc>
          <w:tcPr>
            <w:tcW w:type="dxa" w:w="1205"/>
          </w:tcPr>
          <w:p>
            <w:r>
              <w:t>Stade Athletisme</w:t>
            </w:r>
          </w:p>
        </w:tc>
        <w:tc>
          <w:tcPr>
            <w:tcW w:type="dxa" w:w="1205"/>
          </w:tcPr>
          <w:p>
            <w:r>
              <w:t>Stade d'athlétisme</w:t>
            </w:r>
          </w:p>
        </w:tc>
        <w:tc>
          <w:tcPr>
            <w:tcW w:type="dxa" w:w="1205"/>
          </w:tcPr>
          <w:p>
            <w:r>
              <w:t>1</w:t>
            </w:r>
          </w:p>
        </w:tc>
        <w:tc>
          <w:tcPr>
            <w:tcW w:type="dxa" w:w="1205"/>
          </w:tcPr>
          <w:p>
            <w:r>
              <w:t>Commune</w:t>
            </w:r>
          </w:p>
        </w:tc>
        <w:tc>
          <w:tcPr>
            <w:tcW w:type="dxa" w:w="1205"/>
          </w:tcPr>
          <w:p>
            <w:r>
              <w:t>2003</w:t>
            </w:r>
          </w:p>
        </w:tc>
        <w:tc>
          <w:tcPr>
            <w:tcW w:type="dxa" w:w="1205"/>
          </w:tcPr>
          <w:p>
            <w:r>
              <w:t>0</w:t>
            </w:r>
          </w:p>
        </w:tc>
      </w:tr>
      <w:tr>
        <w:tc>
          <w:tcPr>
            <w:tcW w:type="dxa" w:w="1205"/>
          </w:tcPr>
          <w:p>
            <w:r>
              <w:t>317024</w:t>
            </w:r>
          </w:p>
        </w:tc>
        <w:tc>
          <w:tcPr>
            <w:tcW w:type="dxa" w:w="1205"/>
          </w:tcPr>
          <w:p>
            <w:r>
              <w:t>Stade Andre Victoor</w:t>
            </w:r>
          </w:p>
        </w:tc>
        <w:tc>
          <w:tcPr>
            <w:tcW w:type="dxa" w:w="1205"/>
          </w:tcPr>
          <w:p>
            <w:r>
              <w:t>Terrain de Football Synthétique</w:t>
            </w:r>
          </w:p>
        </w:tc>
        <w:tc>
          <w:tcPr>
            <w:tcW w:type="dxa" w:w="1205"/>
          </w:tcPr>
          <w:p>
            <w:r>
              <w:t>Terrain de football</w:t>
            </w:r>
          </w:p>
        </w:tc>
        <w:tc>
          <w:tcPr>
            <w:tcW w:type="dxa" w:w="1205"/>
          </w:tcPr>
          <w:p>
            <w:r>
              <w:t>1</w:t>
            </w:r>
          </w:p>
        </w:tc>
        <w:tc>
          <w:tcPr>
            <w:tcW w:type="dxa" w:w="1205"/>
          </w:tcPr>
          <w:p>
            <w:r>
              <w:t>Commune</w:t>
            </w:r>
          </w:p>
        </w:tc>
        <w:tc>
          <w:tcPr>
            <w:tcW w:type="dxa" w:w="1205"/>
          </w:tcPr>
          <w:p>
            <w:r>
              <w:t>2010</w:t>
            </w:r>
          </w:p>
        </w:tc>
        <w:tc>
          <w:tcPr>
            <w:tcW w:type="dxa" w:w="1205"/>
          </w:tcPr>
          <w:p>
            <w:r>
              <w:t>0</w:t>
            </w:r>
          </w:p>
        </w:tc>
      </w:tr>
      <w:tr>
        <w:tc>
          <w:tcPr>
            <w:tcW w:type="dxa" w:w="1205"/>
          </w:tcPr>
          <w:p>
            <w:r>
              <w:t>360858</w:t>
            </w:r>
          </w:p>
        </w:tc>
        <w:tc>
          <w:tcPr>
            <w:tcW w:type="dxa" w:w="1205"/>
          </w:tcPr>
          <w:p>
            <w:r>
              <w:t>Skate Park</w:t>
            </w:r>
          </w:p>
        </w:tc>
        <w:tc>
          <w:tcPr>
            <w:tcW w:type="dxa" w:w="1205"/>
          </w:tcPr>
          <w:p>
            <w:r>
              <w:t>Skate Park</w:t>
            </w:r>
          </w:p>
        </w:tc>
        <w:tc>
          <w:tcPr>
            <w:tcW w:type="dxa" w:w="1205"/>
          </w:tcPr>
          <w:p>
            <w:r>
              <w:t>Skate park</w:t>
            </w:r>
          </w:p>
        </w:tc>
        <w:tc>
          <w:tcPr>
            <w:tcW w:type="dxa" w:w="1205"/>
          </w:tcPr>
          <w:p>
            <w:r>
              <w:t>1</w:t>
            </w:r>
          </w:p>
        </w:tc>
        <w:tc>
          <w:tcPr>
            <w:tcW w:type="dxa" w:w="1205"/>
          </w:tcPr>
          <w:p>
            <w:r>
              <w:t>Commune</w:t>
            </w:r>
          </w:p>
        </w:tc>
        <w:tc>
          <w:tcPr>
            <w:tcW w:type="dxa" w:w="1205"/>
          </w:tcPr>
          <w:p>
            <w:r>
              <w:t>2015</w:t>
            </w:r>
          </w:p>
        </w:tc>
        <w:tc>
          <w:tcPr>
            <w:tcW w:type="dxa" w:w="1205"/>
          </w:tcPr>
          <w:p>
            <w:r>
              <w:t>5</w:t>
            </w:r>
          </w:p>
        </w:tc>
      </w:tr>
      <w:tr>
        <w:tc>
          <w:tcPr>
            <w:tcW w:type="dxa" w:w="1205"/>
          </w:tcPr>
          <w:p>
            <w:r>
              <w:t>247450</w:t>
            </w:r>
          </w:p>
        </w:tc>
        <w:tc>
          <w:tcPr>
            <w:tcW w:type="dxa" w:w="1205"/>
          </w:tcPr>
          <w:p>
            <w:r>
              <w:t>Salle de Combat</w:t>
            </w:r>
          </w:p>
        </w:tc>
        <w:tc>
          <w:tcPr>
            <w:tcW w:type="dxa" w:w="1205"/>
          </w:tcPr>
          <w:p>
            <w:r>
              <w:t>Salle Budo Traditionnel</w:t>
            </w:r>
          </w:p>
        </w:tc>
        <w:tc>
          <w:tcPr>
            <w:tcW w:type="dxa" w:w="1205"/>
          </w:tcPr>
          <w:p>
            <w:r>
              <w:t>Dojo / Salle d'arts martiaux</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330701</w:t>
            </w:r>
          </w:p>
        </w:tc>
        <w:tc>
          <w:tcPr>
            <w:tcW w:type="dxa" w:w="1205"/>
          </w:tcPr>
          <w:p>
            <w:r>
              <w:t>Salle d'Escime</w:t>
            </w:r>
          </w:p>
        </w:tc>
        <w:tc>
          <w:tcPr>
            <w:tcW w:type="dxa" w:w="1205"/>
          </w:tcPr>
          <w:p>
            <w:r>
              <w:t>Salle de Gym</w:t>
            </w:r>
          </w:p>
        </w:tc>
        <w:tc>
          <w:tcPr>
            <w:tcW w:type="dxa" w:w="1205"/>
          </w:tcPr>
          <w:p>
            <w:r>
              <w:t>Salle de cours collectifs</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330699</w:t>
            </w:r>
          </w:p>
        </w:tc>
        <w:tc>
          <w:tcPr>
            <w:tcW w:type="dxa" w:w="1205"/>
          </w:tcPr>
          <w:p>
            <w:r>
              <w:t>Salle d'Escime</w:t>
            </w:r>
          </w:p>
        </w:tc>
        <w:tc>
          <w:tcPr>
            <w:tcW w:type="dxa" w:w="1205"/>
          </w:tcPr>
          <w:p>
            <w:r>
              <w:t>Salle d'Escrime</w:t>
            </w:r>
          </w:p>
        </w:tc>
        <w:tc>
          <w:tcPr>
            <w:tcW w:type="dxa" w:w="1205"/>
          </w:tcPr>
          <w:p>
            <w:r>
              <w:t>Salle d'escrime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247464</w:t>
            </w:r>
          </w:p>
        </w:tc>
        <w:tc>
          <w:tcPr>
            <w:tcW w:type="dxa" w:w="1205"/>
          </w:tcPr>
          <w:p>
            <w:r>
              <w:t>Salle Specialisee Goshindo</w:t>
            </w:r>
          </w:p>
        </w:tc>
        <w:tc>
          <w:tcPr>
            <w:tcW w:type="dxa" w:w="1205"/>
          </w:tcPr>
          <w:p>
            <w:r>
              <w:t>Salle Specialisee Goshindo</w:t>
            </w:r>
          </w:p>
        </w:tc>
        <w:tc>
          <w:tcPr>
            <w:tcW w:type="dxa" w:w="1205"/>
          </w:tcPr>
          <w:p>
            <w:r>
              <w:t>Dojo / Salle d'arts martiaux</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247690</w:t>
            </w:r>
          </w:p>
        </w:tc>
        <w:tc>
          <w:tcPr>
            <w:tcW w:type="dxa" w:w="1205"/>
          </w:tcPr>
          <w:p>
            <w:r>
              <w:t>Salle Multisports</w:t>
            </w:r>
          </w:p>
        </w:tc>
        <w:tc>
          <w:tcPr>
            <w:tcW w:type="dxa" w:w="1205"/>
          </w:tcPr>
          <w:p>
            <w:r>
              <w:t>Gymnase Jb Clement</w:t>
            </w:r>
          </w:p>
        </w:tc>
        <w:tc>
          <w:tcPr>
            <w:tcW w:type="dxa" w:w="1205"/>
          </w:tcPr>
          <w:p>
            <w:r>
              <w:t>Salle multisports</w:t>
            </w:r>
          </w:p>
        </w:tc>
        <w:tc>
          <w:tcPr>
            <w:tcW w:type="dxa" w:w="1205"/>
          </w:tcPr>
          <w:p>
            <w:r>
              <w:t>1</w:t>
            </w:r>
          </w:p>
        </w:tc>
        <w:tc>
          <w:tcPr>
            <w:tcW w:type="dxa" w:w="1205"/>
          </w:tcPr>
          <w:p>
            <w:r>
              <w:t>Région</w:t>
            </w:r>
          </w:p>
        </w:tc>
        <w:tc>
          <w:tcPr>
            <w:tcW w:type="dxa" w:w="1205"/>
          </w:tcPr>
          <w:p>
            <w:r>
              <w:t>2000</w:t>
            </w:r>
          </w:p>
        </w:tc>
        <w:tc>
          <w:tcPr>
            <w:tcW w:type="dxa" w:w="1205"/>
          </w:tcPr>
          <w:p>
            <w:r>
              <w:t>4</w:t>
            </w:r>
          </w:p>
        </w:tc>
      </w:tr>
      <w:tr>
        <w:tc>
          <w:tcPr>
            <w:tcW w:type="dxa" w:w="1205"/>
          </w:tcPr>
          <w:p>
            <w:r>
              <w:t>247437</w:t>
            </w:r>
          </w:p>
        </w:tc>
        <w:tc>
          <w:tcPr>
            <w:tcW w:type="dxa" w:w="1205"/>
          </w:tcPr>
          <w:p>
            <w:r>
              <w:t>Salle Marcel Schmitt</w:t>
            </w:r>
          </w:p>
        </w:tc>
        <w:tc>
          <w:tcPr>
            <w:tcW w:type="dxa" w:w="1205"/>
          </w:tcPr>
          <w:p>
            <w:r>
              <w:t>Salle Marcel Schmitt</w:t>
            </w:r>
          </w:p>
        </w:tc>
        <w:tc>
          <w:tcPr>
            <w:tcW w:type="dxa" w:w="1205"/>
          </w:tcPr>
          <w:p>
            <w:r>
              <w:t>Salle multisports</w:t>
            </w:r>
          </w:p>
        </w:tc>
        <w:tc>
          <w:tcPr>
            <w:tcW w:type="dxa" w:w="1205"/>
          </w:tcPr>
          <w:p>
            <w:r>
              <w:t>1</w:t>
            </w:r>
          </w:p>
        </w:tc>
        <w:tc>
          <w:tcPr>
            <w:tcW w:type="dxa" w:w="1205"/>
          </w:tcPr>
          <w:p>
            <w:r>
              <w:t>Commune</w:t>
            </w:r>
          </w:p>
        </w:tc>
        <w:tc>
          <w:tcPr>
            <w:tcW w:type="dxa" w:w="1205"/>
          </w:tcPr>
          <w:p>
            <w:r>
              <w:t>0</w:t>
            </w:r>
          </w:p>
        </w:tc>
        <w:tc>
          <w:tcPr>
            <w:tcW w:type="dxa" w:w="1205"/>
          </w:tcPr>
          <w:p>
            <w:r>
              <w:t>2</w:t>
            </w:r>
          </w:p>
        </w:tc>
      </w:tr>
      <w:tr>
        <w:tc>
          <w:tcPr>
            <w:tcW w:type="dxa" w:w="1205"/>
          </w:tcPr>
          <w:p>
            <w:r>
              <w:t>247407</w:t>
            </w:r>
          </w:p>
        </w:tc>
        <w:tc>
          <w:tcPr>
            <w:tcW w:type="dxa" w:w="1205"/>
          </w:tcPr>
          <w:p>
            <w:r>
              <w:t>Salle Marcel Schmitt</w:t>
            </w:r>
          </w:p>
        </w:tc>
        <w:tc>
          <w:tcPr>
            <w:tcW w:type="dxa" w:w="1205"/>
          </w:tcPr>
          <w:p>
            <w:r>
              <w:t>Salle Karate</w:t>
            </w:r>
          </w:p>
        </w:tc>
        <w:tc>
          <w:tcPr>
            <w:tcW w:type="dxa" w:w="1205"/>
          </w:tcPr>
          <w:p>
            <w:r>
              <w:t>Dojo / Salle d'arts martiaux</w:t>
            </w:r>
          </w:p>
        </w:tc>
        <w:tc>
          <w:tcPr>
            <w:tcW w:type="dxa" w:w="1205"/>
          </w:tcPr>
          <w:p>
            <w:r>
              <w:t>1</w:t>
            </w:r>
          </w:p>
        </w:tc>
        <w:tc>
          <w:tcPr>
            <w:tcW w:type="dxa" w:w="1205"/>
          </w:tcPr>
          <w:p>
            <w:r>
              <w:t>Commune</w:t>
            </w:r>
          </w:p>
        </w:tc>
        <w:tc>
          <w:tcPr>
            <w:tcW w:type="dxa" w:w="1205"/>
          </w:tcPr>
          <w:p>
            <w:r>
              <w:t>0</w:t>
            </w:r>
          </w:p>
        </w:tc>
        <w:tc>
          <w:tcPr>
            <w:tcW w:type="dxa" w:w="1205"/>
          </w:tcPr>
          <w:p>
            <w:r>
              <w:t>2</w:t>
            </w:r>
          </w:p>
        </w:tc>
      </w:tr>
      <w:tr>
        <w:tc>
          <w:tcPr>
            <w:tcW w:type="dxa" w:w="1205"/>
          </w:tcPr>
          <w:p>
            <w:r>
              <w:t>247417</w:t>
            </w:r>
          </w:p>
        </w:tc>
        <w:tc>
          <w:tcPr>
            <w:tcW w:type="dxa" w:w="1205"/>
          </w:tcPr>
          <w:p>
            <w:r>
              <w:t>Salle Marcel Schmitt</w:t>
            </w:r>
          </w:p>
        </w:tc>
        <w:tc>
          <w:tcPr>
            <w:tcW w:type="dxa" w:w="1205"/>
          </w:tcPr>
          <w:p>
            <w:r>
              <w:t>Salle Gym</w:t>
            </w:r>
          </w:p>
        </w:tc>
        <w:tc>
          <w:tcPr>
            <w:tcW w:type="dxa" w:w="1205"/>
          </w:tcPr>
          <w:p>
            <w:r>
              <w:t>Salles polyvalentes / des fêtes / non spécialisées</w:t>
            </w:r>
          </w:p>
        </w:tc>
        <w:tc>
          <w:tcPr>
            <w:tcW w:type="dxa" w:w="1205"/>
          </w:tcPr>
          <w:p>
            <w:r>
              <w:t>1</w:t>
            </w:r>
          </w:p>
        </w:tc>
        <w:tc>
          <w:tcPr>
            <w:tcW w:type="dxa" w:w="1205"/>
          </w:tcPr>
          <w:p>
            <w:r>
              <w:t>Commune</w:t>
            </w:r>
          </w:p>
        </w:tc>
        <w:tc>
          <w:tcPr>
            <w:tcW w:type="dxa" w:w="1205"/>
          </w:tcPr>
          <w:p>
            <w:r>
              <w:t>0</w:t>
            </w:r>
          </w:p>
        </w:tc>
        <w:tc>
          <w:tcPr>
            <w:tcW w:type="dxa" w:w="1205"/>
          </w:tcPr>
          <w:p>
            <w:r>
              <w:t>2</w:t>
            </w:r>
          </w:p>
        </w:tc>
      </w:tr>
      <w:tr>
        <w:tc>
          <w:tcPr>
            <w:tcW w:type="dxa" w:w="1205"/>
          </w:tcPr>
          <w:p>
            <w:r>
              <w:t>247273</w:t>
            </w:r>
          </w:p>
        </w:tc>
        <w:tc>
          <w:tcPr>
            <w:tcW w:type="dxa" w:w="1205"/>
          </w:tcPr>
          <w:p>
            <w:r>
              <w:t>Plaine de Jeux</w:t>
            </w:r>
          </w:p>
        </w:tc>
        <w:tc>
          <w:tcPr>
            <w:tcW w:type="dxa" w:w="1205"/>
          </w:tcPr>
          <w:p>
            <w:r>
              <w:t>Terrain Petanque</w:t>
            </w:r>
          </w:p>
        </w:tc>
        <w:tc>
          <w:tcPr>
            <w:tcW w:type="dxa" w:w="1205"/>
          </w:tcPr>
          <w:p>
            <w:r>
              <w:t>Terrain de pétanque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247262</w:t>
            </w:r>
          </w:p>
        </w:tc>
        <w:tc>
          <w:tcPr>
            <w:tcW w:type="dxa" w:w="1205"/>
          </w:tcPr>
          <w:p>
            <w:r>
              <w:t>Plaine de Jeux</w:t>
            </w:r>
          </w:p>
        </w:tc>
        <w:tc>
          <w:tcPr>
            <w:tcW w:type="dxa" w:w="1205"/>
          </w:tcPr>
          <w:p>
            <w:r>
              <w:t>Plateau Eps</w:t>
            </w:r>
          </w:p>
        </w:tc>
        <w:tc>
          <w:tcPr>
            <w:tcW w:type="dxa" w:w="1205"/>
          </w:tcPr>
          <w:p>
            <w:r>
              <w:t>Plateau EPS/Multisports/city-stades</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319799</w:t>
            </w:r>
          </w:p>
        </w:tc>
        <w:tc>
          <w:tcPr>
            <w:tcW w:type="dxa" w:w="1205"/>
          </w:tcPr>
          <w:p>
            <w:r>
              <w:t>Parcours Sportif</w:t>
            </w:r>
          </w:p>
        </w:tc>
        <w:tc>
          <w:tcPr>
            <w:tcW w:type="dxa" w:w="1205"/>
          </w:tcPr>
          <w:p>
            <w:r>
              <w:t>Parcours de Santé</w:t>
            </w:r>
          </w:p>
        </w:tc>
        <w:tc>
          <w:tcPr>
            <w:tcW w:type="dxa" w:w="1205"/>
          </w:tcPr>
          <w:p>
            <w:r>
              <w:t>Parcours sportif/santé</w:t>
            </w:r>
          </w:p>
        </w:tc>
        <w:tc>
          <w:tcPr>
            <w:tcW w:type="dxa" w:w="1205"/>
          </w:tcPr>
          <w:p>
            <w:r>
              <w:t>1</w:t>
            </w:r>
          </w:p>
        </w:tc>
        <w:tc>
          <w:tcPr>
            <w:tcW w:type="dxa" w:w="1205"/>
          </w:tcPr>
          <w:p>
            <w:r>
              <w:t>Commune</w:t>
            </w:r>
          </w:p>
        </w:tc>
        <w:tc>
          <w:tcPr>
            <w:tcW w:type="dxa" w:w="1205"/>
          </w:tcPr>
          <w:p>
            <w:r>
              <w:t>2007</w:t>
            </w:r>
          </w:p>
        </w:tc>
        <w:tc>
          <w:tcPr>
            <w:tcW w:type="dxa" w:w="1205"/>
          </w:tcPr>
          <w:p>
            <w:r>
              <w:t>0</w:t>
            </w:r>
          </w:p>
        </w:tc>
      </w:tr>
      <w:tr>
        <w:tc>
          <w:tcPr>
            <w:tcW w:type="dxa" w:w="1205"/>
          </w:tcPr>
          <w:p>
            <w:r>
              <w:t>330755</w:t>
            </w:r>
          </w:p>
        </w:tc>
        <w:tc>
          <w:tcPr>
            <w:tcW w:type="dxa" w:w="1205"/>
          </w:tcPr>
          <w:p>
            <w:r>
              <w:t>Maison de la Formation</w:t>
            </w:r>
          </w:p>
        </w:tc>
        <w:tc>
          <w:tcPr>
            <w:tcW w:type="dxa" w:w="1205"/>
          </w:tcPr>
          <w:p>
            <w:r>
              <w:t>Salle de Tennis de Table</w:t>
            </w:r>
          </w:p>
        </w:tc>
        <w:tc>
          <w:tcPr>
            <w:tcW w:type="dxa" w:w="1205"/>
          </w:tcPr>
          <w:p>
            <w:r>
              <w:t>Salle de tennis de table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330754</w:t>
            </w:r>
          </w:p>
        </w:tc>
        <w:tc>
          <w:tcPr>
            <w:tcW w:type="dxa" w:w="1205"/>
          </w:tcPr>
          <w:p>
            <w:r>
              <w:t>Maison de la Formation</w:t>
            </w:r>
          </w:p>
        </w:tc>
        <w:tc>
          <w:tcPr>
            <w:tcW w:type="dxa" w:w="1205"/>
          </w:tcPr>
          <w:p>
            <w:r>
              <w:t>Salle de Boxe</w:t>
            </w:r>
          </w:p>
        </w:tc>
        <w:tc>
          <w:tcPr>
            <w:tcW w:type="dxa" w:w="1205"/>
          </w:tcPr>
          <w:p>
            <w:r>
              <w:t>Salle de boxe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287465</w:t>
            </w:r>
          </w:p>
        </w:tc>
        <w:tc>
          <w:tcPr>
            <w:tcW w:type="dxa" w:w="1205"/>
          </w:tcPr>
          <w:p>
            <w:r>
              <w:t>La Marche de la Division Marguerite (Randonnée Pédestre)</w:t>
            </w:r>
          </w:p>
        </w:tc>
        <w:tc>
          <w:tcPr>
            <w:tcW w:type="dxa" w:w="1205"/>
          </w:tcPr>
          <w:p>
            <w:r>
              <w:t>La Marche de la Division Marguerite</w:t>
            </w:r>
          </w:p>
        </w:tc>
        <w:tc>
          <w:tcPr>
            <w:tcW w:type="dxa" w:w="1205"/>
          </w:tcPr>
          <w:p>
            <w:r>
              <w:t>Boucle de randonnée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247199</w:t>
            </w:r>
          </w:p>
        </w:tc>
        <w:tc>
          <w:tcPr>
            <w:tcW w:type="dxa" w:w="1205"/>
          </w:tcPr>
          <w:p>
            <w:r>
              <w:t>Gymnase Turenne</w:t>
            </w:r>
          </w:p>
        </w:tc>
        <w:tc>
          <w:tcPr>
            <w:tcW w:type="dxa" w:w="1205"/>
          </w:tcPr>
          <w:p>
            <w:r>
              <w:t>Gymnase Turenne</w:t>
            </w:r>
          </w:p>
        </w:tc>
        <w:tc>
          <w:tcPr>
            <w:tcW w:type="dxa" w:w="1205"/>
          </w:tcPr>
          <w:p>
            <w:r>
              <w:t>Salle multisports</w:t>
            </w:r>
          </w:p>
        </w:tc>
        <w:tc>
          <w:tcPr>
            <w:tcW w:type="dxa" w:w="1205"/>
          </w:tcPr>
          <w:p>
            <w:r>
              <w:t>1</w:t>
            </w:r>
          </w:p>
        </w:tc>
        <w:tc>
          <w:tcPr>
            <w:tcW w:type="dxa" w:w="1205"/>
          </w:tcPr>
          <w:p>
            <w:r>
              <w:t>Département</w:t>
            </w:r>
          </w:p>
        </w:tc>
        <w:tc>
          <w:tcPr>
            <w:tcW w:type="dxa" w:w="1205"/>
          </w:tcPr>
          <w:p>
            <w:r>
              <w:t>0</w:t>
            </w:r>
          </w:p>
        </w:tc>
        <w:tc>
          <w:tcPr>
            <w:tcW w:type="dxa" w:w="1205"/>
          </w:tcPr>
          <w:p>
            <w:r>
              <w:t>0</w:t>
            </w:r>
          </w:p>
        </w:tc>
      </w:tr>
      <w:tr>
        <w:tc>
          <w:tcPr>
            <w:tcW w:type="dxa" w:w="1205"/>
          </w:tcPr>
          <w:p>
            <w:r>
              <w:t>247355</w:t>
            </w:r>
          </w:p>
        </w:tc>
        <w:tc>
          <w:tcPr>
            <w:tcW w:type="dxa" w:w="1205"/>
          </w:tcPr>
          <w:p>
            <w:r>
              <w:t>Gymnase Torcy Cites</w:t>
            </w:r>
          </w:p>
        </w:tc>
        <w:tc>
          <w:tcPr>
            <w:tcW w:type="dxa" w:w="1205"/>
          </w:tcPr>
          <w:p>
            <w:r>
              <w:t>Gymnase Torcy Cites</w:t>
            </w:r>
          </w:p>
        </w:tc>
        <w:tc>
          <w:tcPr>
            <w:tcW w:type="dxa" w:w="1205"/>
          </w:tcPr>
          <w:p>
            <w:r>
              <w:t>Salle multisports</w:t>
            </w:r>
          </w:p>
        </w:tc>
        <w:tc>
          <w:tcPr>
            <w:tcW w:type="dxa" w:w="1205"/>
          </w:tcPr>
          <w:p>
            <w:r>
              <w:t>1</w:t>
            </w:r>
          </w:p>
        </w:tc>
        <w:tc>
          <w:tcPr>
            <w:tcW w:type="dxa" w:w="1205"/>
          </w:tcPr>
          <w:p>
            <w:r>
              <w:t>Commune</w:t>
            </w:r>
          </w:p>
        </w:tc>
        <w:tc>
          <w:tcPr>
            <w:tcW w:type="dxa" w:w="1205"/>
          </w:tcPr>
          <w:p>
            <w:r>
              <w:t>1965</w:t>
            </w:r>
          </w:p>
        </w:tc>
        <w:tc>
          <w:tcPr>
            <w:tcW w:type="dxa" w:w="1205"/>
          </w:tcPr>
          <w:p>
            <w:r>
              <w:t>0</w:t>
            </w:r>
          </w:p>
        </w:tc>
      </w:tr>
      <w:tr>
        <w:tc>
          <w:tcPr>
            <w:tcW w:type="dxa" w:w="1205"/>
          </w:tcPr>
          <w:p>
            <w:r>
              <w:t>330868</w:t>
            </w:r>
          </w:p>
        </w:tc>
        <w:tc>
          <w:tcPr>
            <w:tcW w:type="dxa" w:w="1205"/>
          </w:tcPr>
          <w:p>
            <w:r>
              <w:t>Gymnase Lycée Pierre Bayle</w:t>
            </w:r>
          </w:p>
        </w:tc>
        <w:tc>
          <w:tcPr>
            <w:tcW w:type="dxa" w:w="1205"/>
          </w:tcPr>
          <w:p>
            <w:r>
              <w:t>Salle de Musculation</w:t>
            </w:r>
          </w:p>
        </w:tc>
        <w:tc>
          <w:tcPr>
            <w:tcW w:type="dxa" w:w="1205"/>
          </w:tcPr>
          <w:p>
            <w:r>
              <w:t>Salle de musculation/cardiotraining</w:t>
            </w:r>
          </w:p>
        </w:tc>
        <w:tc>
          <w:tcPr>
            <w:tcW w:type="dxa" w:w="1205"/>
          </w:tcPr>
          <w:p>
            <w:r>
              <w:t>1</w:t>
            </w:r>
          </w:p>
        </w:tc>
        <w:tc>
          <w:tcPr>
            <w:tcW w:type="dxa" w:w="1205"/>
          </w:tcPr>
          <w:p>
            <w:r>
              <w:t>Région</w:t>
            </w:r>
          </w:p>
        </w:tc>
        <w:tc>
          <w:tcPr>
            <w:tcW w:type="dxa" w:w="1205"/>
          </w:tcPr>
          <w:p>
            <w:r>
              <w:t>2010</w:t>
            </w:r>
          </w:p>
        </w:tc>
        <w:tc>
          <w:tcPr>
            <w:tcW w:type="dxa" w:w="1205"/>
          </w:tcPr>
          <w:p>
            <w:r>
              <w:t>3</w:t>
            </w:r>
          </w:p>
        </w:tc>
      </w:tr>
      <w:tr>
        <w:tc>
          <w:tcPr>
            <w:tcW w:type="dxa" w:w="1205"/>
          </w:tcPr>
          <w:p>
            <w:r>
              <w:t>330870</w:t>
            </w:r>
          </w:p>
        </w:tc>
        <w:tc>
          <w:tcPr>
            <w:tcW w:type="dxa" w:w="1205"/>
          </w:tcPr>
          <w:p>
            <w:r>
              <w:t>Gymnase Lycée Pierre Bayle</w:t>
            </w:r>
          </w:p>
        </w:tc>
        <w:tc>
          <w:tcPr>
            <w:tcW w:type="dxa" w:w="1205"/>
          </w:tcPr>
          <w:p>
            <w:r>
              <w:t>Salle Musculation</w:t>
            </w:r>
          </w:p>
        </w:tc>
        <w:tc>
          <w:tcPr>
            <w:tcW w:type="dxa" w:w="1205"/>
          </w:tcPr>
          <w:p>
            <w:r>
              <w:t>Salle de musculation/cardiotraining</w:t>
            </w:r>
          </w:p>
        </w:tc>
        <w:tc>
          <w:tcPr>
            <w:tcW w:type="dxa" w:w="1205"/>
          </w:tcPr>
          <w:p>
            <w:r>
              <w:t>1</w:t>
            </w:r>
          </w:p>
        </w:tc>
        <w:tc>
          <w:tcPr>
            <w:tcW w:type="dxa" w:w="1205"/>
          </w:tcPr>
          <w:p>
            <w:r>
              <w:t>Région</w:t>
            </w:r>
          </w:p>
        </w:tc>
        <w:tc>
          <w:tcPr>
            <w:tcW w:type="dxa" w:w="1205"/>
          </w:tcPr>
          <w:p>
            <w:r>
              <w:t>2010</w:t>
            </w:r>
          </w:p>
        </w:tc>
        <w:tc>
          <w:tcPr>
            <w:tcW w:type="dxa" w:w="1205"/>
          </w:tcPr>
          <w:p>
            <w:r>
              <w:t>3</w:t>
            </w:r>
          </w:p>
        </w:tc>
      </w:tr>
      <w:tr>
        <w:tc>
          <w:tcPr>
            <w:tcW w:type="dxa" w:w="1205"/>
          </w:tcPr>
          <w:p>
            <w:r>
              <w:t>330865</w:t>
            </w:r>
          </w:p>
        </w:tc>
        <w:tc>
          <w:tcPr>
            <w:tcW w:type="dxa" w:w="1205"/>
          </w:tcPr>
          <w:p>
            <w:r>
              <w:t>Gymnase Lycée Pierre Bayle</w:t>
            </w:r>
          </w:p>
        </w:tc>
        <w:tc>
          <w:tcPr>
            <w:tcW w:type="dxa" w:w="1205"/>
          </w:tcPr>
          <w:p>
            <w:r>
              <w:t>Salle Multisports</w:t>
            </w:r>
          </w:p>
        </w:tc>
        <w:tc>
          <w:tcPr>
            <w:tcW w:type="dxa" w:w="1205"/>
          </w:tcPr>
          <w:p>
            <w:r>
              <w:t>Salle multisports</w:t>
            </w:r>
          </w:p>
        </w:tc>
        <w:tc>
          <w:tcPr>
            <w:tcW w:type="dxa" w:w="1205"/>
          </w:tcPr>
          <w:p>
            <w:r>
              <w:t>1</w:t>
            </w:r>
          </w:p>
        </w:tc>
        <w:tc>
          <w:tcPr>
            <w:tcW w:type="dxa" w:w="1205"/>
          </w:tcPr>
          <w:p>
            <w:r>
              <w:t>Région</w:t>
            </w:r>
          </w:p>
        </w:tc>
        <w:tc>
          <w:tcPr>
            <w:tcW w:type="dxa" w:w="1205"/>
          </w:tcPr>
          <w:p>
            <w:r>
              <w:t>2010</w:t>
            </w:r>
          </w:p>
        </w:tc>
        <w:tc>
          <w:tcPr>
            <w:tcW w:type="dxa" w:w="1205"/>
          </w:tcPr>
          <w:p>
            <w:r>
              <w:t>3</w:t>
            </w:r>
          </w:p>
        </w:tc>
      </w:tr>
      <w:tr>
        <w:tc>
          <w:tcPr>
            <w:tcW w:type="dxa" w:w="1205"/>
          </w:tcPr>
          <w:p>
            <w:r>
              <w:t>247484</w:t>
            </w:r>
          </w:p>
        </w:tc>
        <w:tc>
          <w:tcPr>
            <w:tcW w:type="dxa" w:w="1205"/>
          </w:tcPr>
          <w:p>
            <w:r>
              <w:t>Gymnase Crussy</w:t>
            </w:r>
          </w:p>
        </w:tc>
        <w:tc>
          <w:tcPr>
            <w:tcW w:type="dxa" w:w="1205"/>
          </w:tcPr>
          <w:p>
            <w:r>
              <w:t>Salle Tennis de Table</w:t>
            </w:r>
          </w:p>
        </w:tc>
        <w:tc>
          <w:tcPr>
            <w:tcW w:type="dxa" w:w="1205"/>
          </w:tcPr>
          <w:p>
            <w:r>
              <w:t>Salle de tennis de table</w:t>
            </w:r>
          </w:p>
        </w:tc>
        <w:tc>
          <w:tcPr>
            <w:tcW w:type="dxa" w:w="1205"/>
          </w:tcPr>
          <w:p>
            <w:r>
              <w:t>1</w:t>
            </w:r>
          </w:p>
        </w:tc>
        <w:tc>
          <w:tcPr>
            <w:tcW w:type="dxa" w:w="1205"/>
          </w:tcPr>
          <w:p>
            <w:r>
              <w:t>Région</w:t>
            </w:r>
          </w:p>
        </w:tc>
        <w:tc>
          <w:tcPr>
            <w:tcW w:type="dxa" w:w="1205"/>
          </w:tcPr>
          <w:p>
            <w:r>
              <w:t>0</w:t>
            </w:r>
          </w:p>
        </w:tc>
        <w:tc>
          <w:tcPr>
            <w:tcW w:type="dxa" w:w="1205"/>
          </w:tcPr>
          <w:p>
            <w:r>
              <w:t>4</w:t>
            </w:r>
          </w:p>
        </w:tc>
      </w:tr>
      <w:tr>
        <w:tc>
          <w:tcPr>
            <w:tcW w:type="dxa" w:w="1205"/>
          </w:tcPr>
          <w:p>
            <w:r>
              <w:t>247492</w:t>
            </w:r>
          </w:p>
        </w:tc>
        <w:tc>
          <w:tcPr>
            <w:tcW w:type="dxa" w:w="1205"/>
          </w:tcPr>
          <w:p>
            <w:r>
              <w:t>Gymnase Crussy</w:t>
            </w:r>
          </w:p>
        </w:tc>
        <w:tc>
          <w:tcPr>
            <w:tcW w:type="dxa" w:w="1205"/>
          </w:tcPr>
          <w:p>
            <w:r>
              <w:t>Salle Musculation</w:t>
            </w:r>
          </w:p>
        </w:tc>
        <w:tc>
          <w:tcPr>
            <w:tcW w:type="dxa" w:w="1205"/>
          </w:tcPr>
          <w:p>
            <w:r>
              <w:t>Salle de musculation/cardiotraining</w:t>
            </w:r>
          </w:p>
        </w:tc>
        <w:tc>
          <w:tcPr>
            <w:tcW w:type="dxa" w:w="1205"/>
          </w:tcPr>
          <w:p>
            <w:r>
              <w:t>1</w:t>
            </w:r>
          </w:p>
        </w:tc>
        <w:tc>
          <w:tcPr>
            <w:tcW w:type="dxa" w:w="1205"/>
          </w:tcPr>
          <w:p>
            <w:r>
              <w:t>Région</w:t>
            </w:r>
          </w:p>
        </w:tc>
        <w:tc>
          <w:tcPr>
            <w:tcW w:type="dxa" w:w="1205"/>
          </w:tcPr>
          <w:p>
            <w:r>
              <w:t>0</w:t>
            </w:r>
          </w:p>
        </w:tc>
        <w:tc>
          <w:tcPr>
            <w:tcW w:type="dxa" w:w="1205"/>
          </w:tcPr>
          <w:p>
            <w:r>
              <w:t>4</w:t>
            </w:r>
          </w:p>
        </w:tc>
      </w:tr>
      <w:tr>
        <w:tc>
          <w:tcPr>
            <w:tcW w:type="dxa" w:w="1205"/>
          </w:tcPr>
          <w:p>
            <w:r>
              <w:t>247477</w:t>
            </w:r>
          </w:p>
        </w:tc>
        <w:tc>
          <w:tcPr>
            <w:tcW w:type="dxa" w:w="1205"/>
          </w:tcPr>
          <w:p>
            <w:r>
              <w:t>Gymnase Crussy</w:t>
            </w:r>
          </w:p>
        </w:tc>
        <w:tc>
          <w:tcPr>
            <w:tcW w:type="dxa" w:w="1205"/>
          </w:tcPr>
          <w:p>
            <w:r>
              <w:t>Gymnase Crussy</w:t>
            </w:r>
          </w:p>
        </w:tc>
        <w:tc>
          <w:tcPr>
            <w:tcW w:type="dxa" w:w="1205"/>
          </w:tcPr>
          <w:p>
            <w:r>
              <w:t>Salle multisports</w:t>
            </w:r>
          </w:p>
        </w:tc>
        <w:tc>
          <w:tcPr>
            <w:tcW w:type="dxa" w:w="1205"/>
          </w:tcPr>
          <w:p>
            <w:r>
              <w:t>1</w:t>
            </w:r>
          </w:p>
        </w:tc>
        <w:tc>
          <w:tcPr>
            <w:tcW w:type="dxa" w:w="1205"/>
          </w:tcPr>
          <w:p>
            <w:r>
              <w:t>Commune</w:t>
            </w:r>
          </w:p>
        </w:tc>
        <w:tc>
          <w:tcPr>
            <w:tcW w:type="dxa" w:w="1205"/>
          </w:tcPr>
          <w:p>
            <w:r>
              <w:t>0</w:t>
            </w:r>
          </w:p>
        </w:tc>
        <w:tc>
          <w:tcPr>
            <w:tcW w:type="dxa" w:w="1205"/>
          </w:tcPr>
          <w:p>
            <w:r>
              <w:t>4</w:t>
            </w:r>
          </w:p>
        </w:tc>
      </w:tr>
      <w:tr>
        <w:tc>
          <w:tcPr>
            <w:tcW w:type="dxa" w:w="1205"/>
          </w:tcPr>
          <w:p>
            <w:r>
              <w:t>247582</w:t>
            </w:r>
          </w:p>
        </w:tc>
        <w:tc>
          <w:tcPr>
            <w:tcW w:type="dxa" w:w="1205"/>
          </w:tcPr>
          <w:p>
            <w:r>
              <w:t>Gymnase 2</w:t>
            </w:r>
          </w:p>
        </w:tc>
        <w:tc>
          <w:tcPr>
            <w:tcW w:type="dxa" w:w="1205"/>
          </w:tcPr>
          <w:p>
            <w:r>
              <w:t>Cosec</w:t>
            </w:r>
          </w:p>
        </w:tc>
        <w:tc>
          <w:tcPr>
            <w:tcW w:type="dxa" w:w="1205"/>
          </w:tcPr>
          <w:p>
            <w:r>
              <w:t>Salle multisports</w:t>
            </w:r>
          </w:p>
        </w:tc>
        <w:tc>
          <w:tcPr>
            <w:tcW w:type="dxa" w:w="1205"/>
          </w:tcPr>
          <w:p>
            <w:r>
              <w:t>1</w:t>
            </w:r>
          </w:p>
        </w:tc>
        <w:tc>
          <w:tcPr>
            <w:tcW w:type="dxa" w:w="1205"/>
          </w:tcPr>
          <w:p>
            <w:r>
              <w:t>Commune</w:t>
            </w:r>
          </w:p>
        </w:tc>
        <w:tc>
          <w:tcPr>
            <w:tcW w:type="dxa" w:w="1205"/>
          </w:tcPr>
          <w:p>
            <w:r>
              <w:t>0</w:t>
            </w:r>
          </w:p>
        </w:tc>
        <w:tc>
          <w:tcPr>
            <w:tcW w:type="dxa" w:w="1205"/>
          </w:tcPr>
          <w:p>
            <w:r>
              <w:t>4</w:t>
            </w:r>
          </w:p>
        </w:tc>
      </w:tr>
      <w:tr>
        <w:tc>
          <w:tcPr>
            <w:tcW w:type="dxa" w:w="1205"/>
          </w:tcPr>
          <w:p>
            <w:r>
              <w:t>247672</w:t>
            </w:r>
          </w:p>
        </w:tc>
        <w:tc>
          <w:tcPr>
            <w:tcW w:type="dxa" w:w="1205"/>
          </w:tcPr>
          <w:p>
            <w:r>
              <w:t>Gymnase</w:t>
            </w:r>
          </w:p>
        </w:tc>
        <w:tc>
          <w:tcPr>
            <w:tcW w:type="dxa" w:w="1205"/>
          </w:tcPr>
          <w:p>
            <w:r>
              <w:t>Gymnase Fresnois</w:t>
            </w:r>
          </w:p>
        </w:tc>
        <w:tc>
          <w:tcPr>
            <w:tcW w:type="dxa" w:w="1205"/>
          </w:tcPr>
          <w:p>
            <w:r>
              <w:t>Salle multisports</w:t>
            </w:r>
          </w:p>
        </w:tc>
        <w:tc>
          <w:tcPr>
            <w:tcW w:type="dxa" w:w="1205"/>
          </w:tcPr>
          <w:p>
            <w:r>
              <w:t>1</w:t>
            </w:r>
          </w:p>
        </w:tc>
        <w:tc>
          <w:tcPr>
            <w:tcW w:type="dxa" w:w="1205"/>
          </w:tcPr>
          <w:p>
            <w:r>
              <w:t>Département</w:t>
            </w:r>
          </w:p>
        </w:tc>
        <w:tc>
          <w:tcPr>
            <w:tcW w:type="dxa" w:w="1205"/>
          </w:tcPr>
          <w:p>
            <w:r>
              <w:t>2003</w:t>
            </w:r>
          </w:p>
        </w:tc>
        <w:tc>
          <w:tcPr>
            <w:tcW w:type="dxa" w:w="1205"/>
          </w:tcPr>
          <w:p>
            <w:r>
              <w:t>3</w:t>
            </w:r>
          </w:p>
        </w:tc>
      </w:tr>
      <w:tr>
        <w:tc>
          <w:tcPr>
            <w:tcW w:type="dxa" w:w="1205"/>
          </w:tcPr>
          <w:p>
            <w:r>
              <w:t>343629</w:t>
            </w:r>
          </w:p>
        </w:tc>
        <w:tc>
          <w:tcPr>
            <w:tcW w:type="dxa" w:w="1205"/>
          </w:tcPr>
          <w:p>
            <w:r>
              <w:t>Fit'N Form</w:t>
            </w:r>
          </w:p>
        </w:tc>
        <w:tc>
          <w:tcPr>
            <w:tcW w:type="dxa" w:w="1205"/>
          </w:tcPr>
          <w:p>
            <w:r>
              <w:t>Fit'N Form</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2014</w:t>
            </w:r>
          </w:p>
        </w:tc>
        <w:tc>
          <w:tcPr>
            <w:tcW w:type="dxa" w:w="1205"/>
          </w:tcPr>
          <w:p>
            <w:r>
              <w:t>5</w:t>
            </w:r>
          </w:p>
        </w:tc>
      </w:tr>
      <w:tr>
        <w:tc>
          <w:tcPr>
            <w:tcW w:type="dxa" w:w="1205"/>
          </w:tcPr>
          <w:p>
            <w:r>
              <w:t>247292</w:t>
            </w:r>
          </w:p>
        </w:tc>
        <w:tc>
          <w:tcPr>
            <w:tcW w:type="dxa" w:w="1205"/>
          </w:tcPr>
          <w:p>
            <w:r>
              <w:t>Espace Multisport</w:t>
            </w:r>
          </w:p>
        </w:tc>
        <w:tc>
          <w:tcPr>
            <w:tcW w:type="dxa" w:w="1205"/>
          </w:tcPr>
          <w:p>
            <w:r>
              <w:t>Espace Mutlisport</w:t>
            </w:r>
          </w:p>
        </w:tc>
        <w:tc>
          <w:tcPr>
            <w:tcW w:type="dxa" w:w="1205"/>
          </w:tcPr>
          <w:p>
            <w:r>
              <w:t>Plateau EPS/Multisports/city-stades</w:t>
            </w:r>
          </w:p>
        </w:tc>
        <w:tc>
          <w:tcPr>
            <w:tcW w:type="dxa" w:w="1205"/>
          </w:tcPr>
          <w:p>
            <w:r>
              <w:t>1</w:t>
            </w:r>
          </w:p>
        </w:tc>
        <w:tc>
          <w:tcPr>
            <w:tcW w:type="dxa" w:w="1205"/>
          </w:tcPr>
          <w:p>
            <w:r>
              <w:t>Commune</w:t>
            </w:r>
          </w:p>
        </w:tc>
        <w:tc>
          <w:tcPr>
            <w:tcW w:type="dxa" w:w="1205"/>
          </w:tcPr>
          <w:p>
            <w:r>
              <w:t>2004</w:t>
            </w:r>
          </w:p>
        </w:tc>
        <w:tc>
          <w:tcPr>
            <w:tcW w:type="dxa" w:w="1205"/>
          </w:tcPr>
          <w:p>
            <w:r>
              <w:t>0</w:t>
            </w:r>
          </w:p>
        </w:tc>
      </w:tr>
      <w:tr>
        <w:tc>
          <w:tcPr>
            <w:tcW w:type="dxa" w:w="1205"/>
          </w:tcPr>
          <w:p>
            <w:r>
              <w:t>336261</w:t>
            </w:r>
          </w:p>
        </w:tc>
        <w:tc>
          <w:tcPr>
            <w:tcW w:type="dxa" w:w="1205"/>
          </w:tcPr>
          <w:p>
            <w:r>
              <w:t>Crazy Gym</w:t>
            </w:r>
          </w:p>
        </w:tc>
        <w:tc>
          <w:tcPr>
            <w:tcW w:type="dxa" w:w="1205"/>
          </w:tcPr>
          <w:p>
            <w:r>
              <w:t>Crazy Gym</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2012</w:t>
            </w:r>
          </w:p>
        </w:tc>
        <w:tc>
          <w:tcPr>
            <w:tcW w:type="dxa" w:w="1205"/>
          </w:tcPr>
          <w:p>
            <w:r>
              <w:t>5</w:t>
            </w:r>
          </w:p>
        </w:tc>
      </w:tr>
      <w:tr>
        <w:tc>
          <w:tcPr>
            <w:tcW w:type="dxa" w:w="1205"/>
          </w:tcPr>
          <w:p>
            <w:r>
              <w:t>247393</w:t>
            </w:r>
          </w:p>
        </w:tc>
        <w:tc>
          <w:tcPr>
            <w:tcW w:type="dxa" w:w="1205"/>
          </w:tcPr>
          <w:p>
            <w:r>
              <w:t>Cosec Porte de Balan</w:t>
            </w:r>
          </w:p>
        </w:tc>
        <w:tc>
          <w:tcPr>
            <w:tcW w:type="dxa" w:w="1205"/>
          </w:tcPr>
          <w:p>
            <w:r>
              <w:t>Cosec Porte de Balan</w:t>
            </w:r>
          </w:p>
        </w:tc>
        <w:tc>
          <w:tcPr>
            <w:tcW w:type="dxa" w:w="1205"/>
          </w:tcPr>
          <w:p>
            <w:r>
              <w:t>Salle multisports</w:t>
            </w:r>
          </w:p>
        </w:tc>
        <w:tc>
          <w:tcPr>
            <w:tcW w:type="dxa" w:w="1205"/>
          </w:tcPr>
          <w:p>
            <w:r>
              <w:t>1</w:t>
            </w:r>
          </w:p>
        </w:tc>
        <w:tc>
          <w:tcPr>
            <w:tcW w:type="dxa" w:w="1205"/>
          </w:tcPr>
          <w:p>
            <w:r>
              <w:t>Commune</w:t>
            </w:r>
          </w:p>
        </w:tc>
        <w:tc>
          <w:tcPr>
            <w:tcW w:type="dxa" w:w="1205"/>
          </w:tcPr>
          <w:p>
            <w:r>
              <w:t>0</w:t>
            </w:r>
          </w:p>
        </w:tc>
        <w:tc>
          <w:tcPr>
            <w:tcW w:type="dxa" w:w="1205"/>
          </w:tcPr>
          <w:p>
            <w:r>
              <w:t>4</w:t>
            </w:r>
          </w:p>
        </w:tc>
      </w:tr>
      <w:tr>
        <w:tc>
          <w:tcPr>
            <w:tcW w:type="dxa" w:w="1205"/>
          </w:tcPr>
          <w:p>
            <w:r>
              <w:t>247598</w:t>
            </w:r>
          </w:p>
        </w:tc>
        <w:tc>
          <w:tcPr>
            <w:tcW w:type="dxa" w:w="1205"/>
          </w:tcPr>
          <w:p>
            <w:r>
              <w:t>Cosec Esplanade</w:t>
            </w:r>
          </w:p>
        </w:tc>
        <w:tc>
          <w:tcPr>
            <w:tcW w:type="dxa" w:w="1205"/>
          </w:tcPr>
          <w:p>
            <w:r>
              <w:t>Salle Specialisee Judo</w:t>
            </w:r>
          </w:p>
        </w:tc>
        <w:tc>
          <w:tcPr>
            <w:tcW w:type="dxa" w:w="1205"/>
          </w:tcPr>
          <w:p>
            <w:r>
              <w:t>Dojo / Salle d'arts martiaux</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247607</w:t>
            </w:r>
          </w:p>
        </w:tc>
        <w:tc>
          <w:tcPr>
            <w:tcW w:type="dxa" w:w="1205"/>
          </w:tcPr>
          <w:p>
            <w:r>
              <w:t>Cosec Esplanade</w:t>
            </w:r>
          </w:p>
        </w:tc>
        <w:tc>
          <w:tcPr>
            <w:tcW w:type="dxa" w:w="1205"/>
          </w:tcPr>
          <w:p>
            <w:r>
              <w:t>Salle Halterophilie</w:t>
            </w:r>
          </w:p>
        </w:tc>
        <w:tc>
          <w:tcPr>
            <w:tcW w:type="dxa" w:w="1205"/>
          </w:tcPr>
          <w:p>
            <w:r>
              <w:t>Salle d'haltérophilie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321684</w:t>
            </w:r>
          </w:p>
        </w:tc>
        <w:tc>
          <w:tcPr>
            <w:tcW w:type="dxa" w:w="1205"/>
          </w:tcPr>
          <w:p>
            <w:r>
              <w:t>Circuit du Pays Sedanais (Cyclotourisme)</w:t>
            </w:r>
          </w:p>
        </w:tc>
        <w:tc>
          <w:tcPr>
            <w:tcW w:type="dxa" w:w="1205"/>
          </w:tcPr>
          <w:p>
            <w:r>
              <w:t>Circuit du Pays Sedanais (Cyclotourisme)</w:t>
            </w:r>
          </w:p>
        </w:tc>
        <w:tc>
          <w:tcPr>
            <w:tcW w:type="dxa" w:w="1205"/>
          </w:tcPr>
          <w:p>
            <w:r>
              <w:t>Boucle de randonnée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330695</w:t>
            </w:r>
          </w:p>
        </w:tc>
        <w:tc>
          <w:tcPr>
            <w:tcW w:type="dxa" w:w="1205"/>
          </w:tcPr>
          <w:p>
            <w:r>
              <w:t>Centre Nautique de la Moskowa</w:t>
            </w:r>
          </w:p>
        </w:tc>
        <w:tc>
          <w:tcPr>
            <w:tcW w:type="dxa" w:w="1205"/>
          </w:tcPr>
          <w:p>
            <w:r>
              <w:t>Salle de Musculation</w:t>
            </w:r>
          </w:p>
        </w:tc>
        <w:tc>
          <w:tcPr>
            <w:tcW w:type="dxa" w:w="1205"/>
          </w:tcPr>
          <w:p>
            <w:r>
              <w:t>Salle de musculation/cardiotraining</w:t>
            </w:r>
          </w:p>
        </w:tc>
        <w:tc>
          <w:tcPr>
            <w:tcW w:type="dxa" w:w="1205"/>
          </w:tcPr>
          <w:p>
            <w:r>
              <w:t>1</w:t>
            </w:r>
          </w:p>
        </w:tc>
        <w:tc>
          <w:tcPr>
            <w:tcW w:type="dxa" w:w="1205"/>
          </w:tcPr>
          <w:p>
            <w:r>
              <w:t>Commune</w:t>
            </w:r>
          </w:p>
        </w:tc>
        <w:tc>
          <w:tcPr>
            <w:tcW w:type="dxa" w:w="1205"/>
          </w:tcPr>
          <w:p>
            <w:r>
              <w:t>2011</w:t>
            </w:r>
          </w:p>
        </w:tc>
        <w:tc>
          <w:tcPr>
            <w:tcW w:type="dxa" w:w="1205"/>
          </w:tcPr>
          <w:p>
            <w:r>
              <w:t>0</w:t>
            </w:r>
          </w:p>
        </w:tc>
      </w:tr>
      <w:tr>
        <w:tc>
          <w:tcPr>
            <w:tcW w:type="dxa" w:w="1205"/>
          </w:tcPr>
          <w:p>
            <w:r>
              <w:t>330694</w:t>
            </w:r>
          </w:p>
        </w:tc>
        <w:tc>
          <w:tcPr>
            <w:tcW w:type="dxa" w:w="1205"/>
          </w:tcPr>
          <w:p>
            <w:r>
              <w:t>Centre Nautique de la Moskowa</w:t>
            </w:r>
          </w:p>
        </w:tc>
        <w:tc>
          <w:tcPr>
            <w:tcW w:type="dxa" w:w="1205"/>
          </w:tcPr>
          <w:p>
            <w:r>
              <w:t>Centre Nautique</w:t>
            </w:r>
          </w:p>
        </w:tc>
        <w:tc>
          <w:tcPr>
            <w:tcW w:type="dxa" w:w="1205"/>
          </w:tcPr>
          <w:p>
            <w:r>
              <w:t>Site d'activités aquatiques et nautiques</w:t>
            </w:r>
          </w:p>
        </w:tc>
        <w:tc>
          <w:tcPr>
            <w:tcW w:type="dxa" w:w="1205"/>
          </w:tcPr>
          <w:p>
            <w:r>
              <w:t>1</w:t>
            </w:r>
          </w:p>
        </w:tc>
        <w:tc>
          <w:tcPr>
            <w:tcW w:type="dxa" w:w="1205"/>
          </w:tcPr>
          <w:p>
            <w:r>
              <w:t>Commune</w:t>
            </w:r>
          </w:p>
        </w:tc>
        <w:tc>
          <w:tcPr>
            <w:tcW w:type="dxa" w:w="1205"/>
          </w:tcPr>
          <w:p>
            <w:r>
              <w:t>2011</w:t>
            </w:r>
          </w:p>
        </w:tc>
        <w:tc>
          <w:tcPr>
            <w:tcW w:type="dxa" w:w="1205"/>
          </w:tcPr>
          <w:p>
            <w:r>
              <w:t>0</w:t>
            </w:r>
          </w:p>
        </w:tc>
      </w:tr>
      <w:tr>
        <w:tc>
          <w:tcPr>
            <w:tcW w:type="dxa" w:w="1205"/>
          </w:tcPr>
          <w:p>
            <w:r>
              <w:t>317925</w:t>
            </w:r>
          </w:p>
        </w:tc>
        <w:tc>
          <w:tcPr>
            <w:tcW w:type="dxa" w:w="1205"/>
          </w:tcPr>
          <w:p>
            <w:r>
              <w:t>Centre Equestre du Fresnois</w:t>
            </w:r>
          </w:p>
        </w:tc>
        <w:tc>
          <w:tcPr>
            <w:tcW w:type="dxa" w:w="1205"/>
          </w:tcPr>
          <w:p>
            <w:r>
              <w:t>Manège</w:t>
            </w:r>
          </w:p>
        </w:tc>
        <w:tc>
          <w:tcPr>
            <w:tcW w:type="dxa" w:w="1205"/>
          </w:tcPr>
          <w:p>
            <w:r>
              <w:t>Manège</w:t>
            </w:r>
          </w:p>
        </w:tc>
        <w:tc>
          <w:tcPr>
            <w:tcW w:type="dxa" w:w="1205"/>
          </w:tcPr>
          <w:p>
            <w:r>
              <w:t>1</w:t>
            </w:r>
          </w:p>
        </w:tc>
        <w:tc>
          <w:tcPr>
            <w:tcW w:type="dxa" w:w="1205"/>
          </w:tcPr>
          <w:p>
            <w:r>
              <w:t>Etablissement privé commercial</w:t>
            </w:r>
          </w:p>
        </w:tc>
        <w:tc>
          <w:tcPr>
            <w:tcW w:type="dxa" w:w="1205"/>
          </w:tcPr>
          <w:p>
            <w:r>
              <w:t>2006</w:t>
            </w:r>
          </w:p>
        </w:tc>
        <w:tc>
          <w:tcPr>
            <w:tcW w:type="dxa" w:w="1205"/>
          </w:tcPr>
          <w:p>
            <w:r>
              <w:t>0</w:t>
            </w:r>
          </w:p>
        </w:tc>
      </w:tr>
      <w:tr>
        <w:tc>
          <w:tcPr>
            <w:tcW w:type="dxa" w:w="1205"/>
          </w:tcPr>
          <w:p>
            <w:r>
              <w:t>276587</w:t>
            </w:r>
          </w:p>
        </w:tc>
        <w:tc>
          <w:tcPr>
            <w:tcW w:type="dxa" w:w="1205"/>
          </w:tcPr>
          <w:p>
            <w:r>
              <w:t>Centre Equestre du Fresnois</w:t>
            </w:r>
          </w:p>
        </w:tc>
        <w:tc>
          <w:tcPr>
            <w:tcW w:type="dxa" w:w="1205"/>
          </w:tcPr>
          <w:p>
            <w:r>
              <w:t>Centre Equestre du Fresnois</w:t>
            </w:r>
          </w:p>
        </w:tc>
        <w:tc>
          <w:tcPr>
            <w:tcW w:type="dxa" w:w="1205"/>
          </w:tcPr>
          <w:p>
            <w:r>
              <w:t>Carrière</w:t>
            </w:r>
          </w:p>
        </w:tc>
        <w:tc>
          <w:tcPr>
            <w:tcW w:type="dxa" w:w="1205"/>
          </w:tcPr>
          <w:p>
            <w:r>
              <w:t>1</w:t>
            </w:r>
          </w:p>
        </w:tc>
        <w:tc>
          <w:tcPr>
            <w:tcW w:type="dxa" w:w="1205"/>
          </w:tcPr>
          <w:p>
            <w:r>
              <w:t>Etablissement privé commercial</w:t>
            </w:r>
          </w:p>
        </w:tc>
        <w:tc>
          <w:tcPr>
            <w:tcW w:type="dxa" w:w="1205"/>
          </w:tcPr>
          <w:p>
            <w:r>
              <w:t>2003</w:t>
            </w:r>
          </w:p>
        </w:tc>
        <w:tc>
          <w:tcPr>
            <w:tcW w:type="dxa" w:w="1205"/>
          </w:tcPr>
          <w:p>
            <w:r>
              <w:t>0</w:t>
            </w:r>
          </w:p>
        </w:tc>
      </w:tr>
      <w:tr>
        <w:tc>
          <w:tcPr>
            <w:tcW w:type="dxa" w:w="1205"/>
          </w:tcPr>
          <w:p>
            <w:r>
              <w:t>276588</w:t>
            </w:r>
          </w:p>
        </w:tc>
        <w:tc>
          <w:tcPr>
            <w:tcW w:type="dxa" w:w="1205"/>
          </w:tcPr>
          <w:p>
            <w:r>
              <w:t>Centre Equestre du Fresnois</w:t>
            </w:r>
          </w:p>
        </w:tc>
        <w:tc>
          <w:tcPr>
            <w:tcW w:type="dxa" w:w="1205"/>
          </w:tcPr>
          <w:p>
            <w:r>
              <w:t>Centre Equestre de Fresnois</w:t>
            </w:r>
          </w:p>
        </w:tc>
        <w:tc>
          <w:tcPr>
            <w:tcW w:type="dxa" w:w="1205"/>
          </w:tcPr>
          <w:p>
            <w:r>
              <w:t>Manège</w:t>
            </w:r>
          </w:p>
        </w:tc>
        <w:tc>
          <w:tcPr>
            <w:tcW w:type="dxa" w:w="1205"/>
          </w:tcPr>
          <w:p>
            <w:r>
              <w:t>1</w:t>
            </w:r>
          </w:p>
        </w:tc>
        <w:tc>
          <w:tcPr>
            <w:tcW w:type="dxa" w:w="1205"/>
          </w:tcPr>
          <w:p>
            <w:r>
              <w:t>Etablissement privé commercial</w:t>
            </w:r>
          </w:p>
        </w:tc>
        <w:tc>
          <w:tcPr>
            <w:tcW w:type="dxa" w:w="1205"/>
          </w:tcPr>
          <w:p>
            <w:r>
              <w:t>2003</w:t>
            </w:r>
          </w:p>
        </w:tc>
        <w:tc>
          <w:tcPr>
            <w:tcW w:type="dxa" w:w="1205"/>
          </w:tcPr>
          <w:p>
            <w:r>
              <w:t>0</w:t>
            </w:r>
          </w:p>
        </w:tc>
      </w:tr>
      <w:tr>
        <w:tc>
          <w:tcPr>
            <w:tcW w:type="dxa" w:w="1205"/>
          </w:tcPr>
          <w:p>
            <w:r>
              <w:t>327595</w:t>
            </w:r>
          </w:p>
        </w:tc>
        <w:tc>
          <w:tcPr>
            <w:tcW w:type="dxa" w:w="1205"/>
          </w:tcPr>
          <w:p>
            <w:r>
              <w:t>Centre Aquatique du Pays Sedanais</w:t>
            </w:r>
          </w:p>
        </w:tc>
        <w:tc>
          <w:tcPr>
            <w:tcW w:type="dxa" w:w="1205"/>
          </w:tcPr>
          <w:p>
            <w:r>
              <w:t>Salle Cardio</w:t>
            </w:r>
          </w:p>
        </w:tc>
        <w:tc>
          <w:tcPr>
            <w:tcW w:type="dxa" w:w="1205"/>
          </w:tcPr>
          <w:p>
            <w:r>
              <w:t>Salle de musculation/cardiotraining</w:t>
            </w:r>
          </w:p>
        </w:tc>
        <w:tc>
          <w:tcPr>
            <w:tcW w:type="dxa" w:w="1205"/>
          </w:tcPr>
          <w:p>
            <w:r>
              <w:t>1</w:t>
            </w:r>
          </w:p>
        </w:tc>
        <w:tc>
          <w:tcPr>
            <w:tcW w:type="dxa" w:w="1205"/>
          </w:tcPr>
          <w:p>
            <w:r>
              <w:t>EPCI</w:t>
            </w:r>
          </w:p>
        </w:tc>
        <w:tc>
          <w:tcPr>
            <w:tcW w:type="dxa" w:w="1205"/>
          </w:tcPr>
          <w:p>
            <w:r>
              <w:t>2011</w:t>
            </w:r>
          </w:p>
        </w:tc>
        <w:tc>
          <w:tcPr>
            <w:tcW w:type="dxa" w:w="1205"/>
          </w:tcPr>
          <w:p>
            <w:r>
              <w:t>2</w:t>
            </w:r>
          </w:p>
        </w:tc>
      </w:tr>
      <w:tr>
        <w:tc>
          <w:tcPr>
            <w:tcW w:type="dxa" w:w="1205"/>
          </w:tcPr>
          <w:p>
            <w:r>
              <w:t>327593</w:t>
            </w:r>
          </w:p>
        </w:tc>
        <w:tc>
          <w:tcPr>
            <w:tcW w:type="dxa" w:w="1205"/>
          </w:tcPr>
          <w:p>
            <w:r>
              <w:t>Centre Aquatique du Pays Sedanais</w:t>
            </w:r>
          </w:p>
        </w:tc>
        <w:tc>
          <w:tcPr>
            <w:tcW w:type="dxa" w:w="1205"/>
          </w:tcPr>
          <w:p>
            <w:r>
              <w:t>Centre Aquatique du Pays Sedanais</w:t>
            </w:r>
          </w:p>
        </w:tc>
        <w:tc>
          <w:tcPr>
            <w:tcW w:type="dxa" w:w="1205"/>
          </w:tcPr>
          <w:p>
            <w:r>
              <w:t>Bassin sportif de natation</w:t>
            </w:r>
          </w:p>
        </w:tc>
        <w:tc>
          <w:tcPr>
            <w:tcW w:type="dxa" w:w="1205"/>
          </w:tcPr>
          <w:p>
            <w:r>
              <w:t>1</w:t>
            </w:r>
          </w:p>
        </w:tc>
        <w:tc>
          <w:tcPr>
            <w:tcW w:type="dxa" w:w="1205"/>
          </w:tcPr>
          <w:p>
            <w:r>
              <w:t>EPCI</w:t>
            </w:r>
          </w:p>
        </w:tc>
        <w:tc>
          <w:tcPr>
            <w:tcW w:type="dxa" w:w="1205"/>
          </w:tcPr>
          <w:p>
            <w:r>
              <w:t>2011</w:t>
            </w:r>
          </w:p>
        </w:tc>
        <w:tc>
          <w:tcPr>
            <w:tcW w:type="dxa" w:w="1205"/>
          </w:tcPr>
          <w:p>
            <w:r>
              <w:t>2</w:t>
            </w:r>
          </w:p>
        </w:tc>
      </w:tr>
      <w:tr>
        <w:tc>
          <w:tcPr>
            <w:tcW w:type="dxa" w:w="1205"/>
          </w:tcPr>
          <w:p>
            <w:r>
              <w:t>327594</w:t>
            </w:r>
          </w:p>
        </w:tc>
        <w:tc>
          <w:tcPr>
            <w:tcW w:type="dxa" w:w="1205"/>
          </w:tcPr>
          <w:p>
            <w:r>
              <w:t>Centre Aquatique du Pays Sedanais</w:t>
            </w:r>
          </w:p>
        </w:tc>
        <w:tc>
          <w:tcPr>
            <w:tcW w:type="dxa" w:w="1205"/>
          </w:tcPr>
          <w:p>
            <w:r>
              <w:t>Bassin Ludique</w:t>
            </w:r>
          </w:p>
        </w:tc>
        <w:tc>
          <w:tcPr>
            <w:tcW w:type="dxa" w:w="1205"/>
          </w:tcPr>
          <w:p>
            <w:r>
              <w:t>Bassin ludique de natation</w:t>
            </w:r>
          </w:p>
        </w:tc>
        <w:tc>
          <w:tcPr>
            <w:tcW w:type="dxa" w:w="1205"/>
          </w:tcPr>
          <w:p>
            <w:r>
              <w:t>1</w:t>
            </w:r>
          </w:p>
        </w:tc>
        <w:tc>
          <w:tcPr>
            <w:tcW w:type="dxa" w:w="1205"/>
          </w:tcPr>
          <w:p>
            <w:r>
              <w:t>EPCI</w:t>
            </w:r>
          </w:p>
        </w:tc>
        <w:tc>
          <w:tcPr>
            <w:tcW w:type="dxa" w:w="1205"/>
          </w:tcPr>
          <w:p>
            <w:r>
              <w:t>2011</w:t>
            </w:r>
          </w:p>
        </w:tc>
        <w:tc>
          <w:tcPr>
            <w:tcW w:type="dxa" w:w="1205"/>
          </w:tcPr>
          <w:p>
            <w:r>
              <w:t>2</w:t>
            </w:r>
          </w:p>
        </w:tc>
      </w:tr>
      <w:tr>
        <w:tc>
          <w:tcPr>
            <w:tcW w:type="dxa" w:w="1205"/>
          </w:tcPr>
          <w:p>
            <w:r>
              <w:t>247380</w:t>
            </w:r>
          </w:p>
        </w:tc>
        <w:tc>
          <w:tcPr>
            <w:tcW w:type="dxa" w:w="1205"/>
          </w:tcPr>
          <w:p>
            <w:r>
              <w:t>Boulodrome Roger Clauss</w:t>
            </w:r>
          </w:p>
        </w:tc>
        <w:tc>
          <w:tcPr>
            <w:tcW w:type="dxa" w:w="1205"/>
          </w:tcPr>
          <w:p>
            <w:r>
              <w:t>Boulodrome Roger Clauss Ext</w:t>
            </w:r>
          </w:p>
        </w:tc>
        <w:tc>
          <w:tcPr>
            <w:tcW w:type="dxa" w:w="1205"/>
          </w:tcPr>
          <w:p>
            <w:r>
              <w:t>Terrain de pétanque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247372</w:t>
            </w:r>
          </w:p>
        </w:tc>
        <w:tc>
          <w:tcPr>
            <w:tcW w:type="dxa" w:w="1205"/>
          </w:tcPr>
          <w:p>
            <w:r>
              <w:t>Boulodrome Roger Clauss</w:t>
            </w:r>
          </w:p>
        </w:tc>
        <w:tc>
          <w:tcPr>
            <w:tcW w:type="dxa" w:w="1205"/>
          </w:tcPr>
          <w:p>
            <w:r>
              <w:t>Boulodrome Roger Clauss</w:t>
            </w:r>
          </w:p>
        </w:tc>
        <w:tc>
          <w:tcPr>
            <w:tcW w:type="dxa" w:w="1205"/>
          </w:tcPr>
          <w:p>
            <w:r>
              <w:t>Terrain de pétanque</w:t>
            </w:r>
          </w:p>
        </w:tc>
        <w:tc>
          <w:tcPr>
            <w:tcW w:type="dxa" w:w="1205"/>
          </w:tcPr>
          <w:p>
            <w:r>
              <w:t>1</w:t>
            </w:r>
          </w:p>
        </w:tc>
        <w:tc>
          <w:tcPr>
            <w:tcW w:type="dxa" w:w="1205"/>
          </w:tcPr>
          <w:p>
            <w:r>
              <w:t>Commune</w:t>
            </w:r>
          </w:p>
        </w:tc>
        <w:tc>
          <w:tcPr>
            <w:tcW w:type="dxa" w:w="1205"/>
          </w:tcPr>
          <w:p>
            <w:r>
              <w:t>1993</w:t>
            </w:r>
          </w:p>
        </w:tc>
        <w:tc>
          <w:tcPr>
            <w:tcW w:type="dxa" w:w="1205"/>
          </w:tcPr>
          <w:p>
            <w:r>
              <w:t>3</w:t>
            </w:r>
          </w:p>
        </w:tc>
      </w:tr>
      <w:tr>
        <w:tc>
          <w:tcPr>
            <w:tcW w:type="dxa" w:w="1205"/>
          </w:tcPr>
          <w:p>
            <w:r>
              <w:t>330913</w:t>
            </w:r>
          </w:p>
        </w:tc>
        <w:tc>
          <w:tcPr>
            <w:tcW w:type="dxa" w:w="1205"/>
          </w:tcPr>
          <w:p>
            <w:r>
              <w:t>Baignade du Lac</w:t>
            </w:r>
          </w:p>
        </w:tc>
        <w:tc>
          <w:tcPr>
            <w:tcW w:type="dxa" w:w="1205"/>
          </w:tcPr>
          <w:p>
            <w:r>
              <w:t>Baignade du Lac de Sedan</w:t>
            </w:r>
          </w:p>
        </w:tc>
        <w:tc>
          <w:tcPr>
            <w:tcW w:type="dxa" w:w="1205"/>
          </w:tcPr>
          <w:p>
            <w:r>
              <w:t>Baignade aménagée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330912</w:t>
            </w:r>
          </w:p>
        </w:tc>
        <w:tc>
          <w:tcPr>
            <w:tcW w:type="dxa" w:w="1205"/>
          </w:tcPr>
          <w:p>
            <w:r>
              <w:t>Baignade du Lac</w:t>
            </w:r>
          </w:p>
        </w:tc>
        <w:tc>
          <w:tcPr>
            <w:tcW w:type="dxa" w:w="1205"/>
          </w:tcPr>
          <w:p>
            <w:r>
              <w:t>Baignade du Lac</w:t>
            </w:r>
          </w:p>
        </w:tc>
        <w:tc>
          <w:tcPr>
            <w:tcW w:type="dxa" w:w="1205"/>
          </w:tcPr>
          <w:p>
            <w:r>
              <w:t>Baignade aménagée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247247</w:t>
            </w:r>
          </w:p>
        </w:tc>
        <w:tc>
          <w:tcPr>
            <w:tcW w:type="dxa" w:w="1205"/>
          </w:tcPr>
          <w:p>
            <w:r>
              <w:t>Air de Jeux Jf Dury</w:t>
            </w:r>
          </w:p>
        </w:tc>
        <w:tc>
          <w:tcPr>
            <w:tcW w:type="dxa" w:w="1205"/>
          </w:tcPr>
          <w:p>
            <w:r>
              <w:t>Terrain Foot</w:t>
            </w:r>
          </w:p>
        </w:tc>
        <w:tc>
          <w:tcPr>
            <w:tcW w:type="dxa" w:w="1205"/>
          </w:tcPr>
          <w:p>
            <w:r>
              <w:t>Terrain de football</w:t>
            </w:r>
          </w:p>
        </w:tc>
        <w:tc>
          <w:tcPr>
            <w:tcW w:type="dxa" w:w="1205"/>
          </w:tcPr>
          <w:p>
            <w:r>
              <w:t>1</w:t>
            </w:r>
          </w:p>
        </w:tc>
        <w:tc>
          <w:tcPr>
            <w:tcW w:type="dxa" w:w="1205"/>
          </w:tcPr>
          <w:p>
            <w:r>
              <w:t>Commune</w:t>
            </w:r>
          </w:p>
        </w:tc>
        <w:tc>
          <w:tcPr>
            <w:tcW w:type="dxa" w:w="1205"/>
          </w:tcPr>
          <w:p>
            <w:r>
              <w:t>1996</w:t>
            </w:r>
          </w:p>
        </w:tc>
        <w:tc>
          <w:tcPr>
            <w:tcW w:type="dxa" w:w="1205"/>
          </w:tcPr>
          <w:p>
            <w:r>
              <w:t>0</w:t>
            </w:r>
          </w:p>
        </w:tc>
      </w:tr>
      <w:tr>
        <w:tc>
          <w:tcPr>
            <w:tcW w:type="dxa" w:w="1205"/>
          </w:tcPr>
          <w:p>
            <w:r>
              <w:t>247228</w:t>
            </w:r>
          </w:p>
        </w:tc>
        <w:tc>
          <w:tcPr>
            <w:tcW w:type="dxa" w:w="1205"/>
          </w:tcPr>
          <w:p>
            <w:r>
              <w:t>Air de Jeux Jf Dury</w:t>
            </w:r>
          </w:p>
        </w:tc>
        <w:tc>
          <w:tcPr>
            <w:tcW w:type="dxa" w:w="1205"/>
          </w:tcPr>
          <w:p>
            <w:r>
              <w:t>Terrain Basket / Handball</w:t>
            </w:r>
          </w:p>
        </w:tc>
        <w:tc>
          <w:tcPr>
            <w:tcW w:type="dxa" w:w="1205"/>
          </w:tcPr>
          <w:p>
            <w:r>
              <w:t>Plateau EPS/Multisports/city-stades</w:t>
            </w:r>
          </w:p>
        </w:tc>
        <w:tc>
          <w:tcPr>
            <w:tcW w:type="dxa" w:w="1205"/>
          </w:tcPr>
          <w:p>
            <w:r>
              <w:t>1</w:t>
            </w:r>
          </w:p>
        </w:tc>
        <w:tc>
          <w:tcPr>
            <w:tcW w:type="dxa" w:w="1205"/>
          </w:tcPr>
          <w:p>
            <w:r>
              <w:t>Commune</w:t>
            </w:r>
          </w:p>
        </w:tc>
        <w:tc>
          <w:tcPr>
            <w:tcW w:type="dxa" w:w="1205"/>
          </w:tcPr>
          <w:p>
            <w:r>
              <w:t>1994</w:t>
            </w:r>
          </w:p>
        </w:tc>
        <w:tc>
          <w:tcPr>
            <w:tcW w:type="dxa" w:w="1205"/>
          </w:tcPr>
          <w:p>
            <w:r>
              <w:t>0</w:t>
            </w:r>
          </w:p>
        </w:tc>
      </w:tr>
      <w:tr>
        <w:tc>
          <w:tcPr>
            <w:tcW w:type="dxa" w:w="1205"/>
          </w:tcPr>
          <w:p>
            <w:r>
              <w:t>247237</w:t>
            </w:r>
          </w:p>
        </w:tc>
        <w:tc>
          <w:tcPr>
            <w:tcW w:type="dxa" w:w="1205"/>
          </w:tcPr>
          <w:p>
            <w:r>
              <w:t>Air de Jeux Jf Dury</w:t>
            </w:r>
          </w:p>
        </w:tc>
        <w:tc>
          <w:tcPr>
            <w:tcW w:type="dxa" w:w="1205"/>
          </w:tcPr>
          <w:p>
            <w:r>
              <w:t>Panneau de Basket</w:t>
            </w:r>
          </w:p>
        </w:tc>
        <w:tc>
          <w:tcPr>
            <w:tcW w:type="dxa" w:w="1205"/>
          </w:tcPr>
          <w:p>
            <w:r>
              <w:t>Plateau EPS/Multisports/city-stades</w:t>
            </w:r>
          </w:p>
        </w:tc>
        <w:tc>
          <w:tcPr>
            <w:tcW w:type="dxa" w:w="1205"/>
          </w:tcPr>
          <w:p>
            <w:r>
              <w:t>1</w:t>
            </w:r>
          </w:p>
        </w:tc>
        <w:tc>
          <w:tcPr>
            <w:tcW w:type="dxa" w:w="1205"/>
          </w:tcPr>
          <w:p>
            <w:r>
              <w:t>Commune</w:t>
            </w:r>
          </w:p>
        </w:tc>
        <w:tc>
          <w:tcPr>
            <w:tcW w:type="dxa" w:w="1205"/>
          </w:tcPr>
          <w:p>
            <w:r>
              <w:t>1996</w:t>
            </w:r>
          </w:p>
        </w:tc>
        <w:tc>
          <w:tcPr>
            <w:tcW w:type="dxa" w:w="1205"/>
          </w:tcPr>
          <w:p>
            <w:r>
              <w:t>0</w:t>
            </w:r>
          </w:p>
        </w:tc>
      </w:tr>
    </w:tbl>
    <w:p>
      <w:r>
        <w:br w:type="page"/>
      </w:r>
    </w:p>
    <w:p>
      <w:pPr>
        <w:pStyle w:val="Heading1"/>
      </w:pPr>
      <w:r>
        <w:t>Revue des collèges et lycées</w:t>
      </w:r>
    </w:p>
    <w:tbl>
      <w:tblPr>
        <w:tblW w:type="auto" w:w="0"/>
        <w:tblLook w:firstColumn="1" w:firstRow="1" w:lastColumn="0" w:lastRow="0" w:noHBand="0" w:noVBand="1" w:val="04A0"/>
      </w:tblPr>
      <w:tblGrid>
        <w:gridCol w:w="1928"/>
        <w:gridCol w:w="1928"/>
        <w:gridCol w:w="1928"/>
        <w:gridCol w:w="1928"/>
        <w:gridCol w:w="1928"/>
      </w:tblGrid>
      <w:tr>
        <w:tc>
          <w:tcPr>
            <w:tcW w:type="dxa" w:w="1928"/>
          </w:tcPr>
          <w:p>
            <w:r>
              <w:t>Etablissement</w:t>
            </w:r>
          </w:p>
        </w:tc>
        <w:tc>
          <w:tcPr>
            <w:tcW w:type="dxa" w:w="1928"/>
          </w:tcPr>
          <w:p>
            <w:r>
              <w:t>Type</w:t>
            </w:r>
          </w:p>
        </w:tc>
        <w:tc>
          <w:tcPr>
            <w:tcW w:type="dxa" w:w="1928"/>
          </w:tcPr>
          <w:p>
            <w:r>
              <w:t>Equipement le plus proche (m)</w:t>
            </w:r>
          </w:p>
        </w:tc>
        <w:tc>
          <w:tcPr>
            <w:tcW w:type="dxa" w:w="1928"/>
          </w:tcPr>
          <w:p>
            <w:r>
              <w:t>Type</w:t>
            </w:r>
          </w:p>
        </w:tc>
        <w:tc>
          <w:tcPr>
            <w:tcW w:type="dxa" w:w="1928"/>
          </w:tcPr>
          <w:p>
            <w:r>
              <w:t>Complexe</w:t>
            </w:r>
          </w:p>
        </w:tc>
      </w:tr>
      <w:tr>
        <w:tc>
          <w:tcPr>
            <w:tcW w:type="dxa" w:w="1928"/>
          </w:tcPr>
          <w:p>
            <w:r>
              <w:t>Collège Turenne</w:t>
            </w:r>
          </w:p>
        </w:tc>
        <w:tc>
          <w:tcPr>
            <w:tcW w:type="dxa" w:w="1928"/>
          </w:tcPr>
          <w:p>
            <w:r>
              <w:t>COLLEGE</w:t>
            </w:r>
          </w:p>
        </w:tc>
        <w:tc>
          <w:tcPr>
            <w:tcW w:type="dxa" w:w="1928"/>
          </w:tcPr>
          <w:p>
            <w:r>
              <w:t>127</w:t>
            </w:r>
          </w:p>
        </w:tc>
        <w:tc>
          <w:tcPr>
            <w:tcW w:type="dxa" w:w="1928"/>
          </w:tcPr>
          <w:p>
            <w:r>
              <w:t>Gymnase Turenne</w:t>
            </w:r>
          </w:p>
        </w:tc>
        <w:tc>
          <w:tcPr>
            <w:tcW w:type="dxa" w:w="1928"/>
          </w:tcPr>
          <w:p>
            <w:r>
              <w:t>Gymnase Turenne</w:t>
            </w:r>
          </w:p>
        </w:tc>
      </w:tr>
      <w:tr>
        <w:tc>
          <w:tcPr>
            <w:tcW w:type="dxa" w:w="1928"/>
          </w:tcPr>
          <w:p>
            <w:r>
              <w:t>Lycée général privé Mabillon</w:t>
            </w:r>
          </w:p>
        </w:tc>
        <w:tc>
          <w:tcPr>
            <w:tcW w:type="dxa" w:w="1928"/>
          </w:tcPr>
          <w:p>
            <w:r>
              <w:t>LYCEE GENERAL PRIVE</w:t>
            </w:r>
          </w:p>
        </w:tc>
        <w:tc>
          <w:tcPr>
            <w:tcW w:type="dxa" w:w="1928"/>
          </w:tcPr>
          <w:p>
            <w:r>
              <w:t>286</w:t>
            </w:r>
          </w:p>
        </w:tc>
        <w:tc>
          <w:tcPr>
            <w:tcW w:type="dxa" w:w="1928"/>
          </w:tcPr>
          <w:p>
            <w:r>
              <w:t>Plateau Eps</w:t>
            </w:r>
          </w:p>
        </w:tc>
        <w:tc>
          <w:tcPr>
            <w:tcW w:type="dxa" w:w="1928"/>
          </w:tcPr>
          <w:p>
            <w:r>
              <w:t>Plaine de Jeux</w:t>
            </w:r>
          </w:p>
        </w:tc>
      </w:tr>
      <w:tr>
        <w:tc>
          <w:tcPr>
            <w:tcW w:type="dxa" w:w="1928"/>
          </w:tcPr>
          <w:p>
            <w:r>
              <w:t>Ecole primaire Leclerc-Adam</w:t>
            </w:r>
          </w:p>
        </w:tc>
        <w:tc>
          <w:tcPr>
            <w:tcW w:type="dxa" w:w="1928"/>
          </w:tcPr>
          <w:p>
            <w:r>
              <w:t>ECOLE PRIMAIRE PUBLIQUE</w:t>
            </w:r>
          </w:p>
        </w:tc>
        <w:tc>
          <w:tcPr>
            <w:tcW w:type="dxa" w:w="1928"/>
          </w:tcPr>
          <w:p>
            <w:r>
              <w:t>655</w:t>
            </w:r>
          </w:p>
        </w:tc>
        <w:tc>
          <w:tcPr>
            <w:tcW w:type="dxa" w:w="1928"/>
          </w:tcPr>
          <w:p>
            <w:r>
              <w:t>Gymnase Jb Clement</w:t>
            </w:r>
          </w:p>
        </w:tc>
        <w:tc>
          <w:tcPr>
            <w:tcW w:type="dxa" w:w="1928"/>
          </w:tcPr>
          <w:p>
            <w:r>
              <w:t>Salle Multisports</w:t>
            </w:r>
          </w:p>
        </w:tc>
      </w:tr>
      <w:tr>
        <w:tc>
          <w:tcPr>
            <w:tcW w:type="dxa" w:w="1928"/>
          </w:tcPr>
          <w:p>
            <w:r>
              <w:t>Ecole primaire l'Esplanade</w:t>
            </w:r>
          </w:p>
        </w:tc>
        <w:tc>
          <w:tcPr>
            <w:tcW w:type="dxa" w:w="1928"/>
          </w:tcPr>
          <w:p>
            <w:r>
              <w:t>ECOLE PRIMAIRE PUBLIQUE</w:t>
            </w:r>
          </w:p>
        </w:tc>
        <w:tc>
          <w:tcPr>
            <w:tcW w:type="dxa" w:w="1928"/>
          </w:tcPr>
          <w:p>
            <w:r>
              <w:t>213</w:t>
            </w:r>
          </w:p>
        </w:tc>
        <w:tc>
          <w:tcPr>
            <w:tcW w:type="dxa" w:w="1928"/>
          </w:tcPr>
          <w:p>
            <w:r>
              <w:t>Salle Multisports</w:t>
            </w:r>
          </w:p>
        </w:tc>
        <w:tc>
          <w:tcPr>
            <w:tcW w:type="dxa" w:w="1928"/>
          </w:tcPr>
          <w:p>
            <w:r>
              <w:t>Gymnase Lycée Pierre Bayle</w:t>
            </w:r>
          </w:p>
        </w:tc>
      </w:tr>
      <w:tr>
        <w:tc>
          <w:tcPr>
            <w:tcW w:type="dxa" w:w="1928"/>
          </w:tcPr>
          <w:p>
            <w:r>
              <w:t>Lycée professionnel Jean-Baptiste Clément - Lycée des métiers de l'automobile et de l'industrie</w:t>
            </w:r>
          </w:p>
        </w:tc>
        <w:tc>
          <w:tcPr>
            <w:tcW w:type="dxa" w:w="1928"/>
          </w:tcPr>
          <w:p>
            <w:r>
              <w:t>LP LYCEE DES METIERS</w:t>
            </w:r>
          </w:p>
        </w:tc>
        <w:tc>
          <w:tcPr>
            <w:tcW w:type="dxa" w:w="1928"/>
          </w:tcPr>
          <w:p>
            <w:r>
              <w:t>215</w:t>
            </w:r>
          </w:p>
        </w:tc>
        <w:tc>
          <w:tcPr>
            <w:tcW w:type="dxa" w:w="1928"/>
          </w:tcPr>
          <w:p>
            <w:r>
              <w:t>Gymnase Jb Clement</w:t>
            </w:r>
          </w:p>
        </w:tc>
        <w:tc>
          <w:tcPr>
            <w:tcW w:type="dxa" w:w="1928"/>
          </w:tcPr>
          <w:p>
            <w:r>
              <w:t>Salle Multisports</w:t>
            </w:r>
          </w:p>
        </w:tc>
      </w:tr>
      <w:tr>
        <w:tc>
          <w:tcPr>
            <w:tcW w:type="dxa" w:w="1928"/>
          </w:tcPr>
          <w:p>
            <w:r>
              <w:t>Ecole primaire Georges Ouvrard</w:t>
            </w:r>
          </w:p>
        </w:tc>
        <w:tc>
          <w:tcPr>
            <w:tcW w:type="dxa" w:w="1928"/>
          </w:tcPr>
          <w:p>
            <w:r>
              <w:t>ECOLE PRIMAIRE PUBLIQUE</w:t>
            </w:r>
          </w:p>
        </w:tc>
        <w:tc>
          <w:tcPr>
            <w:tcW w:type="dxa" w:w="1928"/>
          </w:tcPr>
          <w:p>
            <w:r>
              <w:t>391</w:t>
            </w:r>
          </w:p>
        </w:tc>
        <w:tc>
          <w:tcPr>
            <w:tcW w:type="dxa" w:w="1928"/>
          </w:tcPr>
          <w:p>
            <w:r>
              <w:t>Gymnase Turenne</w:t>
            </w:r>
          </w:p>
        </w:tc>
        <w:tc>
          <w:tcPr>
            <w:tcW w:type="dxa" w:w="1928"/>
          </w:tcPr>
          <w:p>
            <w:r>
              <w:t>Gymnase Turenne</w:t>
            </w:r>
          </w:p>
        </w:tc>
      </w:tr>
      <w:tr>
        <w:tc>
          <w:tcPr>
            <w:tcW w:type="dxa" w:w="1928"/>
          </w:tcPr>
          <w:p>
            <w:r>
              <w:t>Ecole maternelle la Plage</w:t>
            </w:r>
          </w:p>
        </w:tc>
        <w:tc>
          <w:tcPr>
            <w:tcW w:type="dxa" w:w="1928"/>
          </w:tcPr>
          <w:p>
            <w:r>
              <w:t>ECOLE MATERNELLE PUBLIQUE</w:t>
            </w:r>
          </w:p>
        </w:tc>
        <w:tc>
          <w:tcPr>
            <w:tcW w:type="dxa" w:w="1928"/>
          </w:tcPr>
          <w:p>
            <w:r>
              <w:t>433</w:t>
            </w:r>
          </w:p>
        </w:tc>
        <w:tc>
          <w:tcPr>
            <w:tcW w:type="dxa" w:w="1928"/>
          </w:tcPr>
          <w:p>
            <w:r>
              <w:t>Terrain Basket / Handball</w:t>
            </w:r>
          </w:p>
        </w:tc>
        <w:tc>
          <w:tcPr>
            <w:tcW w:type="dxa" w:w="1928"/>
          </w:tcPr>
          <w:p>
            <w:r>
              <w:t>Air de Jeux Jf Dury</w:t>
            </w:r>
          </w:p>
        </w:tc>
      </w:tr>
      <w:tr>
        <w:tc>
          <w:tcPr>
            <w:tcW w:type="dxa" w:w="1928"/>
          </w:tcPr>
          <w:p>
            <w:r>
              <w:t>Lycée général et technologique Pierre Bayle</w:t>
            </w:r>
          </w:p>
        </w:tc>
        <w:tc>
          <w:tcPr>
            <w:tcW w:type="dxa" w:w="1928"/>
          </w:tcPr>
          <w:p>
            <w:r>
              <w:t>LYCEE GENERAL ET TECHNOLOGIQUE</w:t>
            </w:r>
          </w:p>
        </w:tc>
        <w:tc>
          <w:tcPr>
            <w:tcW w:type="dxa" w:w="1928"/>
          </w:tcPr>
          <w:p>
            <w:r>
              <w:t>784</w:t>
            </w:r>
          </w:p>
        </w:tc>
        <w:tc>
          <w:tcPr>
            <w:tcW w:type="dxa" w:w="1928"/>
          </w:tcPr>
          <w:p>
            <w:r>
              <w:t>Espace Mutlisport</w:t>
            </w:r>
          </w:p>
        </w:tc>
        <w:tc>
          <w:tcPr>
            <w:tcW w:type="dxa" w:w="1928"/>
          </w:tcPr>
          <w:p>
            <w:r>
              <w:t>Espace Multisport</w:t>
            </w:r>
          </w:p>
        </w:tc>
      </w:tr>
      <w:tr>
        <w:tc>
          <w:tcPr>
            <w:tcW w:type="dxa" w:w="1928"/>
          </w:tcPr>
          <w:p>
            <w:r>
              <w:t>Ecole primaire Frénois</w:t>
            </w:r>
          </w:p>
        </w:tc>
        <w:tc>
          <w:tcPr>
            <w:tcW w:type="dxa" w:w="1928"/>
          </w:tcPr>
          <w:p>
            <w:r>
              <w:t>ECOLE PRIMAIRE PUBLIQUE</w:t>
            </w:r>
          </w:p>
        </w:tc>
        <w:tc>
          <w:tcPr>
            <w:tcW w:type="dxa" w:w="1928"/>
          </w:tcPr>
          <w:p>
            <w:r>
              <w:t>1613</w:t>
            </w:r>
          </w:p>
        </w:tc>
        <w:tc>
          <w:tcPr>
            <w:tcW w:type="dxa" w:w="1928"/>
          </w:tcPr>
          <w:p>
            <w:r>
              <w:t>Gymnase Fresnois</w:t>
            </w:r>
          </w:p>
        </w:tc>
        <w:tc>
          <w:tcPr>
            <w:tcW w:type="dxa" w:w="1928"/>
          </w:tcPr>
          <w:p>
            <w:r>
              <w:t>Gymnase</w:t>
            </w:r>
          </w:p>
        </w:tc>
      </w:tr>
      <w:tr>
        <w:tc>
          <w:tcPr>
            <w:tcW w:type="dxa" w:w="1928"/>
          </w:tcPr>
          <w:p>
            <w:r>
              <w:t>Ecole primaire Blanpain</w:t>
            </w:r>
          </w:p>
        </w:tc>
        <w:tc>
          <w:tcPr>
            <w:tcW w:type="dxa" w:w="1928"/>
          </w:tcPr>
          <w:p>
            <w:r>
              <w:t>ECOLE PRIMAIRE PUBLIQUE</w:t>
            </w:r>
          </w:p>
        </w:tc>
        <w:tc>
          <w:tcPr>
            <w:tcW w:type="dxa" w:w="1928"/>
          </w:tcPr>
          <w:p>
            <w:r>
              <w:t>408</w:t>
            </w:r>
          </w:p>
        </w:tc>
        <w:tc>
          <w:tcPr>
            <w:tcW w:type="dxa" w:w="1928"/>
          </w:tcPr>
          <w:p>
            <w:r>
              <w:t>Espace Mutlisport</w:t>
            </w:r>
          </w:p>
        </w:tc>
        <w:tc>
          <w:tcPr>
            <w:tcW w:type="dxa" w:w="1928"/>
          </w:tcPr>
          <w:p>
            <w:r>
              <w:t>Espace Multisport</w:t>
            </w:r>
          </w:p>
        </w:tc>
      </w:tr>
      <w:tr>
        <w:tc>
          <w:tcPr>
            <w:tcW w:type="dxa" w:w="1928"/>
          </w:tcPr>
          <w:p>
            <w:r>
              <w:t>Ecole maternelle Résidence</w:t>
            </w:r>
          </w:p>
        </w:tc>
        <w:tc>
          <w:tcPr>
            <w:tcW w:type="dxa" w:w="1928"/>
          </w:tcPr>
          <w:p>
            <w:r>
              <w:t>ECOLE MATERNELLE PUBLIQUE</w:t>
            </w:r>
          </w:p>
        </w:tc>
        <w:tc>
          <w:tcPr>
            <w:tcW w:type="dxa" w:w="1928"/>
          </w:tcPr>
          <w:p>
            <w:r>
              <w:t>27</w:t>
            </w:r>
          </w:p>
        </w:tc>
        <w:tc>
          <w:tcPr>
            <w:tcW w:type="dxa" w:w="1928"/>
          </w:tcPr>
          <w:p>
            <w:r>
              <w:t>Espace Mutlisport</w:t>
            </w:r>
          </w:p>
        </w:tc>
        <w:tc>
          <w:tcPr>
            <w:tcW w:type="dxa" w:w="1928"/>
          </w:tcPr>
          <w:p>
            <w:r>
              <w:t>Espace Multisport</w:t>
            </w:r>
          </w:p>
        </w:tc>
      </w:tr>
      <w:tr>
        <w:tc>
          <w:tcPr>
            <w:tcW w:type="dxa" w:w="1928"/>
          </w:tcPr>
          <w:p>
            <w:r>
              <w:t>Ecole primaire privée du Sacré-Coeur</w:t>
            </w:r>
          </w:p>
        </w:tc>
        <w:tc>
          <w:tcPr>
            <w:tcW w:type="dxa" w:w="1928"/>
          </w:tcPr>
          <w:p>
            <w:r>
              <w:t>ECOLE PRIMAIRE PRIVEE</w:t>
            </w:r>
          </w:p>
        </w:tc>
        <w:tc>
          <w:tcPr>
            <w:tcW w:type="dxa" w:w="1928"/>
          </w:tcPr>
          <w:p>
            <w:r>
              <w:t>764</w:t>
            </w:r>
          </w:p>
        </w:tc>
        <w:tc>
          <w:tcPr>
            <w:tcW w:type="dxa" w:w="1928"/>
          </w:tcPr>
          <w:p>
            <w:r>
              <w:t>Espace Mutlisport</w:t>
            </w:r>
          </w:p>
        </w:tc>
        <w:tc>
          <w:tcPr>
            <w:tcW w:type="dxa" w:w="1928"/>
          </w:tcPr>
          <w:p>
            <w:r>
              <w:t>Espace Multisport</w:t>
            </w:r>
          </w:p>
        </w:tc>
      </w:tr>
      <w:tr>
        <w:tc>
          <w:tcPr>
            <w:tcW w:type="dxa" w:w="1928"/>
          </w:tcPr>
          <w:p>
            <w:r>
              <w:t>Collège Elisabeth de Nassau</w:t>
            </w:r>
          </w:p>
        </w:tc>
        <w:tc>
          <w:tcPr>
            <w:tcW w:type="dxa" w:w="1928"/>
          </w:tcPr>
          <w:p>
            <w:r>
              <w:t>COLLEGE</w:t>
            </w:r>
          </w:p>
        </w:tc>
        <w:tc>
          <w:tcPr>
            <w:tcW w:type="dxa" w:w="1928"/>
          </w:tcPr>
          <w:p>
            <w:r>
              <w:t>543</w:t>
            </w:r>
          </w:p>
        </w:tc>
        <w:tc>
          <w:tcPr>
            <w:tcW w:type="dxa" w:w="1928"/>
          </w:tcPr>
          <w:p>
            <w:r>
              <w:t>Cosec</w:t>
            </w:r>
          </w:p>
        </w:tc>
        <w:tc>
          <w:tcPr>
            <w:tcW w:type="dxa" w:w="1928"/>
          </w:tcPr>
          <w:p>
            <w:r>
              <w:t>Gymnase 2</w:t>
            </w:r>
          </w:p>
        </w:tc>
      </w:tr>
      <w:tr>
        <w:tc>
          <w:tcPr>
            <w:tcW w:type="dxa" w:w="1928"/>
          </w:tcPr>
          <w:p>
            <w:r>
              <w:t>Section d'enseignement général et professionnel adapté du Collège Le Lac</w:t>
            </w:r>
          </w:p>
        </w:tc>
        <w:tc>
          <w:tcPr>
            <w:tcW w:type="dxa" w:w="1928"/>
          </w:tcPr>
          <w:p>
            <w:r>
              <w:t>SEGPA</w:t>
            </w:r>
          </w:p>
        </w:tc>
        <w:tc>
          <w:tcPr>
            <w:tcW w:type="dxa" w:w="1928"/>
          </w:tcPr>
          <w:p>
            <w:r>
              <w:t>154</w:t>
            </w:r>
          </w:p>
        </w:tc>
        <w:tc>
          <w:tcPr>
            <w:tcW w:type="dxa" w:w="1928"/>
          </w:tcPr>
          <w:p>
            <w:r>
              <w:t>Salle Marcel Schmitt</w:t>
            </w:r>
          </w:p>
        </w:tc>
        <w:tc>
          <w:tcPr>
            <w:tcW w:type="dxa" w:w="1928"/>
          </w:tcPr>
          <w:p>
            <w:r>
              <w:t>Salle Marcel Schmitt</w:t>
            </w:r>
          </w:p>
        </w:tc>
      </w:tr>
      <w:tr>
        <w:tc>
          <w:tcPr>
            <w:tcW w:type="dxa" w:w="1928"/>
          </w:tcPr>
          <w:p>
            <w:r>
              <w:t>Ecole primaire privée de la Salle</w:t>
            </w:r>
          </w:p>
        </w:tc>
        <w:tc>
          <w:tcPr>
            <w:tcW w:type="dxa" w:w="1928"/>
          </w:tcPr>
          <w:p>
            <w:r>
              <w:t>ECOLE PRIMAIRE PRIVEE</w:t>
            </w:r>
          </w:p>
        </w:tc>
        <w:tc>
          <w:tcPr>
            <w:tcW w:type="dxa" w:w="1928"/>
          </w:tcPr>
          <w:p>
            <w:r>
              <w:t>293</w:t>
            </w:r>
          </w:p>
        </w:tc>
        <w:tc>
          <w:tcPr>
            <w:tcW w:type="dxa" w:w="1928"/>
          </w:tcPr>
          <w:p>
            <w:r>
              <w:t>Gymnase Turenne</w:t>
            </w:r>
          </w:p>
        </w:tc>
        <w:tc>
          <w:tcPr>
            <w:tcW w:type="dxa" w:w="1928"/>
          </w:tcPr>
          <w:p>
            <w:r>
              <w:t>Gymnase Turenne</w:t>
            </w:r>
          </w:p>
        </w:tc>
      </w:tr>
      <w:tr>
        <w:tc>
          <w:tcPr>
            <w:tcW w:type="dxa" w:w="1928"/>
          </w:tcPr>
          <w:p>
            <w:r>
              <w:t>Collège privé Mabillon</w:t>
            </w:r>
          </w:p>
        </w:tc>
        <w:tc>
          <w:tcPr>
            <w:tcW w:type="dxa" w:w="1928"/>
          </w:tcPr>
          <w:p>
            <w:r>
              <w:t>COLLEGE PRIVE</w:t>
            </w:r>
          </w:p>
        </w:tc>
        <w:tc>
          <w:tcPr>
            <w:tcW w:type="dxa" w:w="1928"/>
          </w:tcPr>
          <w:p>
            <w:r>
              <w:t>286</w:t>
            </w:r>
          </w:p>
        </w:tc>
        <w:tc>
          <w:tcPr>
            <w:tcW w:type="dxa" w:w="1928"/>
          </w:tcPr>
          <w:p>
            <w:r>
              <w:t>Plateau Eps</w:t>
            </w:r>
          </w:p>
        </w:tc>
        <w:tc>
          <w:tcPr>
            <w:tcW w:type="dxa" w:w="1928"/>
          </w:tcPr>
          <w:p>
            <w:r>
              <w:t>Plaine de Jeux</w:t>
            </w:r>
          </w:p>
        </w:tc>
      </w:tr>
      <w:tr>
        <w:tc>
          <w:tcPr>
            <w:tcW w:type="dxa" w:w="1928"/>
          </w:tcPr>
          <w:p>
            <w:r>
              <w:t>Ecole primaire Pierre Congar / Fond de Givonne</w:t>
            </w:r>
          </w:p>
        </w:tc>
        <w:tc>
          <w:tcPr>
            <w:tcW w:type="dxa" w:w="1928"/>
          </w:tcPr>
          <w:p>
            <w:r>
              <w:t>ECOLE PRIMAIRE PUBLIQUE</w:t>
            </w:r>
          </w:p>
        </w:tc>
        <w:tc>
          <w:tcPr>
            <w:tcW w:type="dxa" w:w="1928"/>
          </w:tcPr>
          <w:p>
            <w:r>
              <w:t>1608</w:t>
            </w:r>
          </w:p>
        </w:tc>
        <w:tc>
          <w:tcPr>
            <w:tcW w:type="dxa" w:w="1928"/>
          </w:tcPr>
          <w:p>
            <w:r>
              <w:t>Cosec</w:t>
            </w:r>
          </w:p>
        </w:tc>
        <w:tc>
          <w:tcPr>
            <w:tcW w:type="dxa" w:w="1928"/>
          </w:tcPr>
          <w:p>
            <w:r>
              <w:t>Gymnase 2</w:t>
            </w:r>
          </w:p>
        </w:tc>
      </w:tr>
      <w:tr>
        <w:tc>
          <w:tcPr>
            <w:tcW w:type="dxa" w:w="1928"/>
          </w:tcPr>
          <w:p>
            <w:r>
              <w:t>Ecole primaire Bellevue</w:t>
            </w:r>
          </w:p>
        </w:tc>
        <w:tc>
          <w:tcPr>
            <w:tcW w:type="dxa" w:w="1928"/>
          </w:tcPr>
          <w:p>
            <w:r>
              <w:t>ECOLE PRIMAIRE PUBLIQUE</w:t>
            </w:r>
          </w:p>
        </w:tc>
        <w:tc>
          <w:tcPr>
            <w:tcW w:type="dxa" w:w="1928"/>
          </w:tcPr>
          <w:p>
            <w:r>
              <w:t>212</w:t>
            </w:r>
          </w:p>
        </w:tc>
        <w:tc>
          <w:tcPr>
            <w:tcW w:type="dxa" w:w="1928"/>
          </w:tcPr>
          <w:p>
            <w:r>
              <w:t>Gymnase Torcy Cites</w:t>
            </w:r>
          </w:p>
        </w:tc>
        <w:tc>
          <w:tcPr>
            <w:tcW w:type="dxa" w:w="1928"/>
          </w:tcPr>
          <w:p>
            <w:r>
              <w:t>Gymnase Torcy Cites</w:t>
            </w:r>
          </w:p>
        </w:tc>
      </w:tr>
      <w:tr>
        <w:tc>
          <w:tcPr>
            <w:tcW w:type="dxa" w:w="1928"/>
          </w:tcPr>
          <w:p>
            <w:r>
              <w:t>Ecole primaire la Prairie</w:t>
            </w:r>
          </w:p>
        </w:tc>
        <w:tc>
          <w:tcPr>
            <w:tcW w:type="dxa" w:w="1928"/>
          </w:tcPr>
          <w:p>
            <w:r>
              <w:t>ECOLE PRIMAIRE PUBLIQUE</w:t>
            </w:r>
          </w:p>
        </w:tc>
        <w:tc>
          <w:tcPr>
            <w:tcW w:type="dxa" w:w="1928"/>
          </w:tcPr>
          <w:p>
            <w:r>
              <w:t>769</w:t>
            </w:r>
          </w:p>
        </w:tc>
        <w:tc>
          <w:tcPr>
            <w:tcW w:type="dxa" w:w="1928"/>
          </w:tcPr>
          <w:p>
            <w:r>
              <w:t>Espace Mutlisport</w:t>
            </w:r>
          </w:p>
        </w:tc>
        <w:tc>
          <w:tcPr>
            <w:tcW w:type="dxa" w:w="1928"/>
          </w:tcPr>
          <w:p>
            <w:r>
              <w:t>Espace Multisport</w:t>
            </w:r>
          </w:p>
        </w:tc>
      </w:tr>
      <w:tr>
        <w:tc>
          <w:tcPr>
            <w:tcW w:type="dxa" w:w="1928"/>
          </w:tcPr>
          <w:p>
            <w:r>
              <w:t>Lycée professionnel Le Château</w:t>
            </w:r>
          </w:p>
        </w:tc>
        <w:tc>
          <w:tcPr>
            <w:tcW w:type="dxa" w:w="1928"/>
          </w:tcPr>
          <w:p>
            <w:r>
              <w:t>LYCEE PROFESSIONNEL</w:t>
            </w:r>
          </w:p>
        </w:tc>
        <w:tc>
          <w:tcPr>
            <w:tcW w:type="dxa" w:w="1928"/>
          </w:tcPr>
          <w:p>
            <w:r>
              <w:t>203</w:t>
            </w:r>
          </w:p>
        </w:tc>
        <w:tc>
          <w:tcPr>
            <w:tcW w:type="dxa" w:w="1928"/>
          </w:tcPr>
          <w:p>
            <w:r>
              <w:t>Gymnase Crussy</w:t>
            </w:r>
          </w:p>
        </w:tc>
        <w:tc>
          <w:tcPr>
            <w:tcW w:type="dxa" w:w="1928"/>
          </w:tcPr>
          <w:p>
            <w:r>
              <w:t>Gymnase Crussy</w:t>
            </w:r>
          </w:p>
        </w:tc>
      </w:tr>
      <w:tr>
        <w:tc>
          <w:tcPr>
            <w:tcW w:type="dxa" w:w="1928"/>
          </w:tcPr>
          <w:p>
            <w:r>
              <w:t>Collège Le Lac</w:t>
            </w:r>
          </w:p>
        </w:tc>
        <w:tc>
          <w:tcPr>
            <w:tcW w:type="dxa" w:w="1928"/>
          </w:tcPr>
          <w:p>
            <w:r>
              <w:t>COLLEGE</w:t>
            </w:r>
          </w:p>
        </w:tc>
        <w:tc>
          <w:tcPr>
            <w:tcW w:type="dxa" w:w="1928"/>
          </w:tcPr>
          <w:p>
            <w:r>
              <w:t>182</w:t>
            </w:r>
          </w:p>
        </w:tc>
        <w:tc>
          <w:tcPr>
            <w:tcW w:type="dxa" w:w="1928"/>
          </w:tcPr>
          <w:p>
            <w:r>
              <w:t>Terrain Basket / Handball</w:t>
            </w:r>
          </w:p>
        </w:tc>
        <w:tc>
          <w:tcPr>
            <w:tcW w:type="dxa" w:w="1928"/>
          </w:tcPr>
          <w:p>
            <w:r>
              <w:t>Air de Jeux Jf Dury</w:t>
            </w:r>
          </w:p>
        </w:tc>
      </w:tr>
    </w:tbl>
    <w:sectPr w:rsidR="00D26295" w:rsidRPr="00CC18F7" w:rsidSect="00E059CF">
      <w:headerReference w:type="default" r:id="rId13"/>
      <w:footerReference w:type="default" r:id="rId14"/>
      <w:headerReference w:type="first" r:id="rId15"/>
      <w:footerReference w:type="first" r:id="rId16"/>
      <w:pgSz w:w="11907" w:h="16840" w:code="9"/>
      <w:pgMar w:top="2098" w:right="1134" w:bottom="1905"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EA31B" w14:textId="77777777" w:rsidR="00E93249" w:rsidRDefault="00E93249" w:rsidP="00DE4EF8">
      <w:pPr>
        <w:spacing w:before="0" w:after="0" w:line="240" w:lineRule="auto"/>
      </w:pPr>
      <w:r>
        <w:separator/>
      </w:r>
    </w:p>
  </w:endnote>
  <w:endnote w:type="continuationSeparator" w:id="0">
    <w:p w14:paraId="552EFDE5" w14:textId="77777777" w:rsidR="00E93249" w:rsidRDefault="00E93249" w:rsidP="00DE4E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n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9639"/>
    </w:tblGrid>
    <w:tr w:rsidR="00E059CF" w14:paraId="537184EA" w14:textId="77777777" w:rsidTr="00E059CF">
      <w:tc>
        <w:tcPr>
          <w:tcW w:w="5000" w:type="pct"/>
          <w:vAlign w:val="bottom"/>
        </w:tcPr>
        <w:p w14:paraId="2DACA638" w14:textId="77777777" w:rsidR="00E059CF" w:rsidRPr="0048090E" w:rsidRDefault="00E059CF" w:rsidP="00E059CF">
          <w:pPr>
            <w:pStyle w:val="Footer"/>
            <w:rPr>
              <w:rStyle w:val="Pagenumber"/>
            </w:rPr>
          </w:pPr>
          <w:r>
            <w:t>&lt;Double click here and insert footer text if required&gt;</w:t>
          </w:r>
        </w:p>
      </w:tc>
    </w:tr>
  </w:tbl>
  <w:p w14:paraId="4504F0CB" w14:textId="77777777" w:rsidR="00E63E61" w:rsidRPr="00D45D45" w:rsidRDefault="00E63E61" w:rsidP="00BF455A">
    <w:pPr>
      <w:pStyle w:val="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701E2" w14:textId="77777777" w:rsidR="00E63E61" w:rsidRDefault="00E63E61" w:rsidP="007D4A74">
    <w:pPr>
      <w:pStyle w:val="NoSpacing"/>
    </w:pPr>
  </w:p>
  <w:p w14:paraId="6850135D" w14:textId="77777777" w:rsidR="007D4A74" w:rsidRDefault="007D4A74" w:rsidP="007D4A74">
    <w:pPr>
      <w:pStyle w:val="NoSpacing"/>
    </w:pPr>
  </w:p>
  <w:sdt>
    <w:sdtPr>
      <w:alias w:val="Locked Disclaimer"/>
      <w:tag w:val="Locked Disclaiemr"/>
      <w:id w:val="2131047591"/>
      <w:lock w:val="sdtContentLocked"/>
    </w:sdtPr>
    <w:sdtEndPr>
      <w:rPr>
        <w:color w:val="FFFFFF"/>
      </w:rPr>
    </w:sdtEndPr>
    <w:sdtContent>
      <w:tbl>
        <w:tblPr>
          <w:tblW w:w="5000" w:type="pct"/>
          <w:tblLayout w:type="fixed"/>
          <w:tblCellMar>
            <w:left w:w="0" w:type="dxa"/>
            <w:right w:w="0" w:type="dxa"/>
          </w:tblCellMar>
          <w:tblLook w:val="04A0" w:firstRow="1" w:lastRow="0" w:firstColumn="1" w:lastColumn="0" w:noHBand="0" w:noVBand="1"/>
        </w:tblPr>
        <w:tblGrid>
          <w:gridCol w:w="9639"/>
        </w:tblGrid>
        <w:tr w:rsidR="007D4A74" w:rsidRPr="00C135AD" w14:paraId="25333B65" w14:textId="77777777" w:rsidTr="00BE4C3E">
          <w:trPr>
            <w:trHeight w:hRule="exact" w:val="20"/>
          </w:trPr>
          <w:tc>
            <w:tcPr>
              <w:tcW w:w="5000" w:type="pct"/>
            </w:tcPr>
            <w:p w14:paraId="6303D5F0" w14:textId="77777777" w:rsidR="007D4A74" w:rsidRPr="00D952EF" w:rsidRDefault="007D4A74" w:rsidP="00BE4C3E">
              <w:pPr>
                <w:pStyle w:val="Spacer"/>
              </w:pPr>
            </w:p>
          </w:tc>
        </w:tr>
        <w:tr w:rsidR="007D4A74" w:rsidRPr="00C135AD" w14:paraId="412A208A" w14:textId="77777777" w:rsidTr="00BE4C3E">
          <w:tc>
            <w:tcPr>
              <w:tcW w:w="5000" w:type="pct"/>
            </w:tcPr>
            <w:p w14:paraId="397A580D" w14:textId="77777777" w:rsidR="007D4A74" w:rsidRPr="00D26295" w:rsidRDefault="007D4A74" w:rsidP="00D26295">
              <w:pPr>
                <w:pStyle w:val="Disclaimer"/>
              </w:pPr>
              <w:bookmarkStart w:id="4" w:name="BM_DisclaimerStd" w:colFirst="0" w:colLast="0"/>
              <w:bookmarkStart w:id="5" w:name="BM_Standard" w:colFirst="0" w:colLast="0"/>
              <w:r w:rsidRPr="00D26295">
                <w:t>This document is issued for the party which commissioned it and for specific purposes connected with the above-captioned project only. It should not be relied upon by any other party or used for any other purpose.</w:t>
              </w:r>
            </w:p>
            <w:p w14:paraId="2590B3B4" w14:textId="77777777" w:rsidR="007D4A74" w:rsidRPr="00D26295" w:rsidRDefault="007D4A74" w:rsidP="00D26295">
              <w:pPr>
                <w:pStyle w:val="Disclaimer"/>
              </w:pPr>
              <w:r w:rsidRPr="00D26295">
                <w:t>We accept no responsibility for the consequences of this document being relied upon by any other party, or being used for any other purpose, or containing any error or omission which is due to an error or omission in data supplied to us by other parties.</w:t>
              </w:r>
            </w:p>
            <w:p w14:paraId="3B4AD715" w14:textId="77777777" w:rsidR="007D4A74" w:rsidRPr="00D26295" w:rsidRDefault="007D4A74" w:rsidP="00D26295">
              <w:pPr>
                <w:pStyle w:val="Disclaimer"/>
              </w:pPr>
              <w:r w:rsidRPr="00D26295">
                <w:t>This document contains confidential information and proprietary intellectual property. It should not be shown to other parties without consent from us and from the party which commissioned it.</w:t>
              </w:r>
            </w:p>
          </w:tc>
        </w:tr>
        <w:tr w:rsidR="007D4A74" w:rsidRPr="00D26295" w14:paraId="6485182B" w14:textId="77777777" w:rsidTr="00D26295">
          <w:trPr>
            <w:trHeight w:hRule="exact" w:val="57"/>
          </w:trPr>
          <w:tc>
            <w:tcPr>
              <w:tcW w:w="5000" w:type="pct"/>
            </w:tcPr>
            <w:p w14:paraId="082F14CB" w14:textId="77777777" w:rsidR="007D4A74" w:rsidRPr="00D26295" w:rsidRDefault="007D4A74" w:rsidP="00D26295">
              <w:pPr>
                <w:pStyle w:val="Spacer"/>
                <w:rPr>
                  <w:color w:val="FFFFFF"/>
                </w:rPr>
              </w:pPr>
              <w:bookmarkStart w:id="6" w:name="BM_DisclaimerTech" w:colFirst="0" w:colLast="0"/>
              <w:bookmarkEnd w:id="4"/>
              <w:bookmarkEnd w:id="5"/>
              <w:r w:rsidRPr="00D26295">
                <w:rPr>
                  <w:color w:val="FFFFFF"/>
                </w:rPr>
                <w:t>This report has been prepared solely for use by the party which commissioned it (the ‘Client’) in connection with the captioned project. It should not be used for any other purpose. No person other than the Client or any party who has expressly agreed terms of reliance with us (the ‘Recipient(s)’) may rely on the content, information or any views expressed in the report. We accept no duty of care, responsibility or liability to any other recipient of this document. This report is confidential and contains proprietary intellectual property.</w:t>
              </w:r>
            </w:p>
            <w:p w14:paraId="113D6E3D" w14:textId="77777777" w:rsidR="007D4A74" w:rsidRPr="00D26295" w:rsidRDefault="007D4A74" w:rsidP="00D26295">
              <w:pPr>
                <w:pStyle w:val="Spacer"/>
                <w:rPr>
                  <w:color w:val="FFFFFF"/>
                </w:rPr>
              </w:pPr>
              <w:r w:rsidRPr="00D26295">
                <w:rPr>
                  <w:color w:val="FFFFFF"/>
                </w:rPr>
                <w:t>No representation, warranty or undertaking, express or implied, is made and no responsibility or liability is accepted by us to any party other than the Client or any Recipient(s), as to the accuracy or completeness of the information contained in this report. For the avoidance of doubt this report does not in any way purport to include any legal, insurance or financial advice or opinion.</w:t>
              </w:r>
            </w:p>
            <w:p w14:paraId="7CBAE05D" w14:textId="77777777" w:rsidR="007D4A74" w:rsidRPr="00D26295" w:rsidRDefault="007D4A74" w:rsidP="00D26295">
              <w:pPr>
                <w:pStyle w:val="Spacer"/>
                <w:rPr>
                  <w:color w:val="FFFFFF"/>
                </w:rPr>
              </w:pPr>
              <w:r w:rsidRPr="00D26295">
                <w:rPr>
                  <w:color w:val="FFFFFF"/>
                </w:rPr>
                <w:t>We disclaim all and any liability whether arising in tort or contract or otherwise which it might otherwise have to any party other than the Client or the Recipient(s), in respect of this report, or any information attributed to it.</w:t>
              </w:r>
            </w:p>
            <w:p w14:paraId="283E578F" w14:textId="77777777" w:rsidR="007D4A74" w:rsidRPr="00D26295" w:rsidRDefault="007D4A74" w:rsidP="00D26295">
              <w:pPr>
                <w:pStyle w:val="Spacer"/>
                <w:rPr>
                  <w:color w:val="FFFFFF"/>
                </w:rPr>
              </w:pPr>
              <w:r w:rsidRPr="00D26295">
                <w:rPr>
                  <w:color w:val="FFFFFF"/>
                </w:rPr>
                <w:t>We accept no responsibility for any error or omission in the report which is due to an error or omission in data, information or statements supplied to us by other parties including the client (‘Data’). We have not independently verified such Data and have assumed it to be accurate, complete, reliable and current as of the date of such information.</w:t>
              </w:r>
            </w:p>
            <w:p w14:paraId="7AB1C184" w14:textId="77777777" w:rsidR="007D4A74" w:rsidRPr="00D26295" w:rsidRDefault="007D4A74" w:rsidP="00D26295">
              <w:pPr>
                <w:pStyle w:val="Spacer"/>
                <w:rPr>
                  <w:color w:val="FFFFFF"/>
                </w:rPr>
              </w:pPr>
              <w:r w:rsidRPr="00D26295">
                <w:rPr>
                  <w:color w:val="FFFFFF"/>
                </w:rPr>
                <w:t>Forecasts presented in this document were prepared using Data and the report is dependent or based on Data. Inevitably, some of the assumptions used to develop the forecasts will not be realised and unanticipated events and circumstances may occur. Consequently Mott MacDonald does not guarantee or warrant the conclusions contained in the report as there are likely to be differences between the forecasts and the actual results and those differences may be material. While we consider that the information and opinions given in this report are sound all parties must rely on their own skill and judgement when making use of it.</w:t>
              </w:r>
            </w:p>
            <w:p w14:paraId="1059EA7B" w14:textId="77777777" w:rsidR="007D4A74" w:rsidRPr="00D26295" w:rsidRDefault="007D4A74" w:rsidP="00D26295">
              <w:pPr>
                <w:pStyle w:val="Spacer"/>
                <w:rPr>
                  <w:color w:val="FFFFFF"/>
                </w:rPr>
              </w:pPr>
              <w:r w:rsidRPr="00D26295">
                <w:rPr>
                  <w:color w:val="FFFFFF"/>
                </w:rPr>
                <w:t>Under no circumstances may this report or any extract or summary thereof be used in connection with any public or private securities offering including any related memorandum or prospectus for any securities offering or stock exchange listing or announcement.</w:t>
              </w:r>
            </w:p>
          </w:tc>
        </w:tr>
        <w:tr w:rsidR="007D4A74" w:rsidRPr="00586151" w14:paraId="69A5078F" w14:textId="77777777" w:rsidTr="00BE4C3E">
          <w:trPr>
            <w:trHeight w:hRule="exact" w:val="28"/>
          </w:trPr>
          <w:tc>
            <w:tcPr>
              <w:tcW w:w="5000" w:type="pct"/>
            </w:tcPr>
            <w:p w14:paraId="60FD1F42" w14:textId="77777777" w:rsidR="007D4A74" w:rsidRPr="00D26295" w:rsidRDefault="00972F66" w:rsidP="00D26295">
              <w:pPr>
                <w:pStyle w:val="Spacer"/>
                <w:rPr>
                  <w:color w:val="FFFFFF"/>
                </w:rPr>
              </w:pPr>
            </w:p>
          </w:tc>
        </w:tr>
        <w:bookmarkEnd w:id="6"/>
      </w:tbl>
    </w:sdtContent>
  </w:sdt>
  <w:p w14:paraId="7B1FD7F4" w14:textId="77777777" w:rsidR="007D4A74" w:rsidRPr="005B77CF" w:rsidRDefault="007D4A74" w:rsidP="007D4A74">
    <w:pPr>
      <w:pStyle w:val="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EE5A3" w14:textId="77777777" w:rsidR="00E93249" w:rsidRDefault="00E93249" w:rsidP="00DE4EF8">
      <w:pPr>
        <w:spacing w:before="0" w:after="0" w:line="240" w:lineRule="auto"/>
      </w:pPr>
      <w:r>
        <w:separator/>
      </w:r>
    </w:p>
  </w:footnote>
  <w:footnote w:type="continuationSeparator" w:id="0">
    <w:p w14:paraId="4AA6E895" w14:textId="77777777" w:rsidR="00E93249" w:rsidRDefault="00E93249" w:rsidP="00DE4E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9309"/>
      <w:gridCol w:w="330"/>
    </w:tblGrid>
    <w:tr w:rsidR="00E63E61" w:rsidRPr="005D6726" w14:paraId="2C5BD05E" w14:textId="77777777" w:rsidTr="0050643E">
      <w:tc>
        <w:tcPr>
          <w:tcW w:w="4829" w:type="pct"/>
        </w:tcPr>
        <w:p w14:paraId="5148E830" w14:textId="77777777" w:rsidR="00E63E61" w:rsidRPr="005D6726" w:rsidRDefault="00E63E61" w:rsidP="00BF455A">
          <w:pPr>
            <w:pStyle w:val="Header"/>
          </w:pPr>
          <w:bookmarkStart w:id="1" w:name="BM_LogoName" w:colFirst="0" w:colLast="0"/>
        </w:p>
      </w:tc>
      <w:tc>
        <w:tcPr>
          <w:tcW w:w="171" w:type="pct"/>
        </w:tcPr>
        <w:p w14:paraId="75006CD3" w14:textId="77777777" w:rsidR="00E63E61" w:rsidRPr="005D6726" w:rsidRDefault="00E059CF" w:rsidP="00BF455A">
          <w:pPr>
            <w:pStyle w:val="Header"/>
            <w:jc w:val="right"/>
          </w:pPr>
          <w:r w:rsidRPr="0048090E">
            <w:rPr>
              <w:rStyle w:val="Pagenumber"/>
            </w:rPr>
            <w:fldChar w:fldCharType="begin"/>
          </w:r>
          <w:r w:rsidRPr="0048090E">
            <w:rPr>
              <w:rStyle w:val="Pagenumber"/>
            </w:rPr>
            <w:instrText xml:space="preserve"> PAGE   </w:instrText>
          </w:r>
          <w:r w:rsidRPr="0048090E">
            <w:rPr>
              <w:rStyle w:val="Pagenumber"/>
            </w:rPr>
            <w:fldChar w:fldCharType="separate"/>
          </w:r>
          <w:r w:rsidR="00FC1377">
            <w:rPr>
              <w:rStyle w:val="Pagenumber"/>
              <w:noProof/>
            </w:rPr>
            <w:t>2</w:t>
          </w:r>
          <w:r w:rsidRPr="0048090E">
            <w:rPr>
              <w:rStyle w:val="Pagenumber"/>
            </w:rPr>
            <w:fldChar w:fldCharType="end"/>
          </w:r>
        </w:p>
      </w:tc>
    </w:tr>
    <w:bookmarkEnd w:id="1"/>
    <w:tr w:rsidR="00E63E61" w:rsidRPr="005D6726" w14:paraId="3C6D0900" w14:textId="77777777" w:rsidTr="0050643E">
      <w:tc>
        <w:tcPr>
          <w:tcW w:w="5000" w:type="pct"/>
          <w:gridSpan w:val="2"/>
        </w:tcPr>
        <w:p w14:paraId="59556769" w14:textId="77777777" w:rsidR="00E63E61" w:rsidRPr="00EC4C7D" w:rsidRDefault="00E059CF" w:rsidP="00E059CF">
          <w:pPr>
            <w:pStyle w:val="Header"/>
            <w:rPr>
              <w:rStyle w:val="Pagenumber"/>
              <w:b w:val="0"/>
              <w:bCs w:val="0"/>
            </w:rPr>
          </w:pPr>
          <w:r>
            <w:t>&lt;Double click here and insert header text if required&gt;</w:t>
          </w:r>
        </w:p>
      </w:tc>
    </w:tr>
  </w:tbl>
  <w:p w14:paraId="3DFF2762" w14:textId="77777777" w:rsidR="00E63E61" w:rsidRPr="005D6726" w:rsidRDefault="00E63E61" w:rsidP="00BF455A">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Clear"/>
      <w:tblpPr w:leftFromText="181" w:rightFromText="181" w:vertAnchor="page" w:horzAnchor="margin" w:tblpY="681"/>
      <w:tblW w:w="0" w:type="auto"/>
      <w:tblLayout w:type="fixed"/>
      <w:tblLook w:val="04A0" w:firstRow="1" w:lastRow="0" w:firstColumn="1" w:lastColumn="0" w:noHBand="0" w:noVBand="1"/>
    </w:tblPr>
    <w:tblGrid>
      <w:gridCol w:w="1247"/>
    </w:tblGrid>
    <w:tr w:rsidR="00E63E61" w:rsidRPr="004076EB" w14:paraId="63425B58" w14:textId="77777777" w:rsidTr="00A71C83">
      <w:trPr>
        <w:trHeight w:hRule="exact" w:val="1134"/>
      </w:trPr>
      <w:tc>
        <w:tcPr>
          <w:tcW w:w="1247" w:type="dxa"/>
          <w:vAlign w:val="bottom"/>
        </w:tcPr>
        <w:p w14:paraId="4AF63B00" w14:textId="77777777" w:rsidR="00E63E61" w:rsidRPr="004076EB" w:rsidRDefault="00E93249" w:rsidP="00A71C83">
          <w:pPr>
            <w:pStyle w:val="GraphicLeft"/>
          </w:pPr>
          <w:bookmarkStart w:id="2" w:name="BM_MMLogo"/>
          <w:bookmarkStart w:id="3" w:name="BM_MMLogoHere" w:colFirst="0" w:colLast="0"/>
          <w:r>
            <w:rPr>
              <w:noProof/>
            </w:rPr>
            <w:drawing>
              <wp:inline distT="0" distB="0" distL="0" distR="0" wp14:anchorId="328CA768" wp14:editId="58FF221D">
                <wp:extent cx="791845" cy="66992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1845" cy="669925"/>
                        </a:xfrm>
                        <a:prstGeom prst="rect">
                          <a:avLst/>
                        </a:prstGeom>
                      </pic:spPr>
                    </pic:pic>
                  </a:graphicData>
                </a:graphic>
              </wp:inline>
            </w:drawing>
          </w:r>
          <w:bookmarkEnd w:id="2"/>
        </w:p>
      </w:tc>
    </w:tr>
    <w:bookmarkEnd w:id="3"/>
  </w:tbl>
  <w:p w14:paraId="03B731D6" w14:textId="77777777" w:rsidR="00E63E61" w:rsidRPr="004076EB" w:rsidRDefault="00E63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2A00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6417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D669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F2C0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A82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A6A9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C0F2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6601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D685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F82D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F4F17"/>
    <w:multiLevelType w:val="multilevel"/>
    <w:tmpl w:val="5462AC52"/>
    <w:name w:val="AppHeadList2"/>
    <w:numStyleLink w:val="AppListStyle"/>
  </w:abstractNum>
  <w:abstractNum w:abstractNumId="11" w15:restartNumberingAfterBreak="0">
    <w:nsid w:val="132A6DC0"/>
    <w:multiLevelType w:val="multilevel"/>
    <w:tmpl w:val="5462AC52"/>
    <w:name w:val="AppHeadList3"/>
    <w:numStyleLink w:val="AppListStyle"/>
  </w:abstractNum>
  <w:abstractNum w:abstractNumId="12" w15:restartNumberingAfterBreak="0">
    <w:nsid w:val="2DAA1C6E"/>
    <w:multiLevelType w:val="multilevel"/>
    <w:tmpl w:val="B9A22B0C"/>
    <w:numStyleLink w:val="SecListStyle"/>
  </w:abstractNum>
  <w:abstractNum w:abstractNumId="13" w15:restartNumberingAfterBreak="0">
    <w:nsid w:val="383B7E6D"/>
    <w:multiLevelType w:val="multilevel"/>
    <w:tmpl w:val="5462AC52"/>
    <w:name w:val="AppHeadList"/>
    <w:styleLink w:val="AppListStyle"/>
    <w:lvl w:ilvl="0">
      <w:start w:val="1"/>
      <w:numFmt w:val="upperLetter"/>
      <w:lvlRestart w:val="0"/>
      <w:pStyle w:val="AppHead"/>
      <w:lvlText w:val="%1."/>
      <w:lvlJc w:val="left"/>
      <w:pPr>
        <w:tabs>
          <w:tab w:val="num" w:pos="567"/>
        </w:tabs>
        <w:ind w:left="0" w:firstLine="0"/>
      </w:pPr>
      <w:rPr>
        <w:rFonts w:ascii="Arial" w:hAnsi="Arial" w:cs="Arial" w:hint="default"/>
        <w:b/>
        <w:bCs/>
        <w:i w:val="0"/>
        <w:color w:val="000000" w:themeColor="text1"/>
        <w:sz w:val="32"/>
        <w:szCs w:val="32"/>
      </w:rPr>
    </w:lvl>
    <w:lvl w:ilvl="1">
      <w:start w:val="1"/>
      <w:numFmt w:val="decimal"/>
      <w:pStyle w:val="AppSubHead"/>
      <w:lvlText w:val="%1.%2"/>
      <w:lvlJc w:val="left"/>
      <w:pPr>
        <w:tabs>
          <w:tab w:val="num" w:pos="652"/>
        </w:tabs>
        <w:ind w:left="0" w:firstLine="0"/>
      </w:pPr>
      <w:rPr>
        <w:rFonts w:ascii="Arial" w:hAnsi="Arial" w:cs="Arial" w:hint="default"/>
        <w:b/>
        <w:i w:val="0"/>
        <w:color w:val="E95A1A" w:themeColor="accent1"/>
        <w:sz w:val="22"/>
      </w:rPr>
    </w:lvl>
    <w:lvl w:ilvl="2">
      <w:start w:val="1"/>
      <w:numFmt w:val="decimal"/>
      <w:pStyle w:val="AppMinorSubHead"/>
      <w:lvlText w:val="%1.%2.%3"/>
      <w:lvlJc w:val="left"/>
      <w:pPr>
        <w:tabs>
          <w:tab w:val="num" w:pos="907"/>
        </w:tabs>
        <w:ind w:left="0" w:firstLine="0"/>
      </w:pPr>
      <w:rPr>
        <w:rFonts w:ascii="Arial" w:hAnsi="Arial" w:cs="Arial" w:hint="default"/>
        <w:b/>
        <w:i w:val="0"/>
        <w:color w:val="E95A1A" w:themeColor="accent1"/>
        <w:sz w:val="20"/>
      </w:rPr>
    </w:lvl>
    <w:lvl w:ilvl="3">
      <w:start w:val="1"/>
      <w:numFmt w:val="decimal"/>
      <w:pStyle w:val="AppHead4"/>
      <w:lvlText w:val="%1.%2.%3.%4"/>
      <w:lvlJc w:val="left"/>
      <w:pPr>
        <w:tabs>
          <w:tab w:val="num" w:pos="1077"/>
        </w:tabs>
        <w:ind w:left="0" w:firstLine="0"/>
      </w:pPr>
      <w:rPr>
        <w:rFonts w:ascii="Arial" w:hAnsi="Arial" w:cs="Arial" w:hint="default"/>
        <w:b w:val="0"/>
        <w:i w:val="0"/>
        <w:color w:val="E95A1A" w:themeColor="accent1"/>
        <w:sz w:val="20"/>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3C8D2A46"/>
    <w:multiLevelType w:val="multilevel"/>
    <w:tmpl w:val="0E0647D0"/>
    <w:lvl w:ilvl="0">
      <w:start w:val="1"/>
      <w:numFmt w:val="bullet"/>
      <w:pStyle w:val="KeyMsgBullet"/>
      <w:lvlText w:val="●"/>
      <w:lvlJc w:val="left"/>
      <w:pPr>
        <w:tabs>
          <w:tab w:val="num" w:pos="369"/>
        </w:tabs>
        <w:ind w:left="369" w:hanging="369"/>
      </w:pPr>
      <w:rPr>
        <w:rFonts w:ascii="Arial" w:hAnsi="Arial" w:hint="default"/>
        <w:color w:val="E95A1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7FB34D5"/>
    <w:multiLevelType w:val="multilevel"/>
    <w:tmpl w:val="B9A22B0C"/>
    <w:name w:val="SecHeadList"/>
    <w:styleLink w:val="SecListStyle"/>
    <w:lvl w:ilvl="0">
      <w:start w:val="1"/>
      <w:numFmt w:val="decimal"/>
      <w:lvlRestart w:val="0"/>
      <w:pStyle w:val="Heading1"/>
      <w:isLgl/>
      <w:lvlText w:val="%1"/>
      <w:lvlJc w:val="left"/>
      <w:pPr>
        <w:tabs>
          <w:tab w:val="num" w:pos="567"/>
        </w:tabs>
        <w:ind w:left="0" w:firstLine="0"/>
      </w:pPr>
      <w:rPr>
        <w:rFonts w:ascii="Arial" w:hAnsi="Arial" w:cs="Arial" w:hint="default"/>
        <w:b/>
        <w:bCs/>
        <w:i w:val="0"/>
        <w:color w:val="000000" w:themeColor="text1"/>
        <w:sz w:val="32"/>
        <w:szCs w:val="40"/>
      </w:rPr>
    </w:lvl>
    <w:lvl w:ilvl="1">
      <w:start w:val="1"/>
      <w:numFmt w:val="decimal"/>
      <w:pStyle w:val="Heading2"/>
      <w:isLgl/>
      <w:lvlText w:val="%1.%2"/>
      <w:lvlJc w:val="left"/>
      <w:pPr>
        <w:tabs>
          <w:tab w:val="num" w:pos="652"/>
        </w:tabs>
        <w:ind w:left="0" w:firstLine="0"/>
      </w:pPr>
      <w:rPr>
        <w:rFonts w:ascii="Arial" w:hAnsi="Arial" w:cs="Arial" w:hint="default"/>
        <w:b/>
        <w:i w:val="0"/>
        <w:color w:val="E95A1A" w:themeColor="accent1"/>
        <w:sz w:val="22"/>
      </w:rPr>
    </w:lvl>
    <w:lvl w:ilvl="2">
      <w:start w:val="1"/>
      <w:numFmt w:val="decimal"/>
      <w:pStyle w:val="Heading3"/>
      <w:isLgl/>
      <w:lvlText w:val="%1.%2.%3"/>
      <w:lvlJc w:val="left"/>
      <w:pPr>
        <w:tabs>
          <w:tab w:val="num" w:pos="935"/>
        </w:tabs>
        <w:ind w:left="0" w:firstLine="0"/>
      </w:pPr>
      <w:rPr>
        <w:rFonts w:ascii="Arial" w:hAnsi="Arial" w:cs="Arial" w:hint="default"/>
        <w:b/>
        <w:i w:val="0"/>
        <w:color w:val="E95A1A" w:themeColor="accent1"/>
        <w:sz w:val="20"/>
      </w:rPr>
    </w:lvl>
    <w:lvl w:ilvl="3">
      <w:start w:val="1"/>
      <w:numFmt w:val="decimal"/>
      <w:pStyle w:val="Heading4"/>
      <w:isLgl/>
      <w:lvlText w:val="%1.%2.%3.%4"/>
      <w:lvlJc w:val="left"/>
      <w:pPr>
        <w:tabs>
          <w:tab w:val="num" w:pos="1162"/>
        </w:tabs>
        <w:ind w:left="0" w:firstLine="0"/>
      </w:pPr>
      <w:rPr>
        <w:rFonts w:ascii="Arial" w:hAnsi="Arial" w:cs="Arial" w:hint="default"/>
        <w:b w:val="0"/>
        <w:i w:val="0"/>
        <w:color w:val="E95A1A" w:themeColor="accent1"/>
        <w:sz w:val="20"/>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16" w15:restartNumberingAfterBreak="0">
    <w:nsid w:val="4A0744BE"/>
    <w:multiLevelType w:val="multilevel"/>
    <w:tmpl w:val="B20876E2"/>
    <w:lvl w:ilvl="0">
      <w:start w:val="1"/>
      <w:numFmt w:val="bullet"/>
      <w:pStyle w:val="Bullet1"/>
      <w:lvlText w:val="●"/>
      <w:lvlJc w:val="left"/>
      <w:pPr>
        <w:tabs>
          <w:tab w:val="num" w:pos="284"/>
        </w:tabs>
        <w:ind w:left="284" w:hanging="284"/>
      </w:pPr>
      <w:rPr>
        <w:rFonts w:ascii="Arial" w:hAnsi="Arial" w:hint="default"/>
        <w:color w:val="E95A1A" w:themeColor="accent1"/>
      </w:rPr>
    </w:lvl>
    <w:lvl w:ilvl="1">
      <w:start w:val="1"/>
      <w:numFmt w:val="bullet"/>
      <w:pStyle w:val="Bullet2"/>
      <w:lvlText w:val="–"/>
      <w:lvlJc w:val="left"/>
      <w:pPr>
        <w:tabs>
          <w:tab w:val="num" w:pos="567"/>
        </w:tabs>
        <w:ind w:left="567" w:hanging="283"/>
      </w:pPr>
      <w:rPr>
        <w:rFonts w:hint="default"/>
        <w:color w:val="E95A1A" w:themeColor="accent1"/>
      </w:rPr>
    </w:lvl>
    <w:lvl w:ilvl="2">
      <w:start w:val="1"/>
      <w:numFmt w:val="bullet"/>
      <w:pStyle w:val="Bullet3"/>
      <w:lvlText w:val="○"/>
      <w:lvlJc w:val="left"/>
      <w:pPr>
        <w:tabs>
          <w:tab w:val="num" w:pos="851"/>
        </w:tabs>
        <w:ind w:left="851" w:hanging="284"/>
      </w:pPr>
      <w:rPr>
        <w:rFonts w:ascii="Times New Roman" w:hAnsi="Times New Roman" w:cs="Times New Roman"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BB06A1A"/>
    <w:multiLevelType w:val="multilevel"/>
    <w:tmpl w:val="56A4557C"/>
    <w:lvl w:ilvl="0">
      <w:start w:val="1"/>
      <w:numFmt w:val="bullet"/>
      <w:pStyle w:val="CVBullet"/>
      <w:lvlText w:val="●"/>
      <w:lvlJc w:val="left"/>
      <w:pPr>
        <w:ind w:left="360" w:hanging="360"/>
      </w:pPr>
      <w:rPr>
        <w:rFonts w:ascii="Arial" w:hAnsi="Arial" w:cs="Arial" w:hint="default"/>
        <w:color w:val="E95A1A" w:themeColor="accent1"/>
        <w:sz w:val="17"/>
      </w:rPr>
    </w:lvl>
    <w:lvl w:ilvl="1">
      <w:start w:val="1"/>
      <w:numFmt w:val="bullet"/>
      <w:lvlText w:val="–"/>
      <w:lvlJc w:val="left"/>
      <w:pPr>
        <w:tabs>
          <w:tab w:val="num" w:pos="567"/>
        </w:tabs>
        <w:ind w:left="567" w:hanging="340"/>
      </w:pPr>
      <w:rPr>
        <w:rFonts w:hint="default"/>
        <w:color w:val="E95A1A" w:themeColor="accent1"/>
      </w:rPr>
    </w:lvl>
    <w:lvl w:ilvl="2">
      <w:start w:val="1"/>
      <w:numFmt w:val="bullet"/>
      <w:lvlText w:val="–"/>
      <w:lvlJc w:val="left"/>
      <w:pPr>
        <w:tabs>
          <w:tab w:val="num" w:pos="851"/>
        </w:tabs>
        <w:ind w:left="851" w:hanging="284"/>
      </w:pPr>
      <w:rPr>
        <w:rFonts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5E8262FB"/>
    <w:multiLevelType w:val="multilevel"/>
    <w:tmpl w:val="5462AC52"/>
    <w:numStyleLink w:val="AppListStyle"/>
  </w:abstractNum>
  <w:abstractNum w:abstractNumId="19" w15:restartNumberingAfterBreak="0">
    <w:nsid w:val="6C821031"/>
    <w:multiLevelType w:val="multilevel"/>
    <w:tmpl w:val="B9A22B0C"/>
    <w:name w:val="SecHeadList2"/>
    <w:numStyleLink w:val="SecListStyle"/>
  </w:abstractNum>
  <w:abstractNum w:abstractNumId="20" w15:restartNumberingAfterBreak="0">
    <w:nsid w:val="6EE3444F"/>
    <w:multiLevelType w:val="multilevel"/>
    <w:tmpl w:val="D786C3DC"/>
    <w:lvl w:ilvl="0">
      <w:start w:val="1"/>
      <w:numFmt w:val="bullet"/>
      <w:pStyle w:val="TableBullet1"/>
      <w:lvlText w:val="●"/>
      <w:lvlJc w:val="left"/>
      <w:pPr>
        <w:tabs>
          <w:tab w:val="num" w:pos="170"/>
        </w:tabs>
        <w:ind w:left="170" w:hanging="170"/>
      </w:pPr>
      <w:rPr>
        <w:rFonts w:ascii="Calibri" w:hAnsi="Calibri" w:hint="default"/>
        <w:color w:val="E95A1A" w:themeColor="accent1"/>
      </w:rPr>
    </w:lvl>
    <w:lvl w:ilvl="1">
      <w:start w:val="1"/>
      <w:numFmt w:val="bullet"/>
      <w:pStyle w:val="TableBullet2"/>
      <w:lvlText w:val="–"/>
      <w:lvlJc w:val="left"/>
      <w:pPr>
        <w:tabs>
          <w:tab w:val="num" w:pos="340"/>
        </w:tabs>
        <w:ind w:left="340" w:hanging="170"/>
      </w:pPr>
      <w:rPr>
        <w:rFonts w:hint="default"/>
        <w:color w:val="E95A1A" w:themeColor="accent1"/>
      </w:rPr>
    </w:lvl>
    <w:lvl w:ilvl="2">
      <w:start w:val="1"/>
      <w:numFmt w:val="bullet"/>
      <w:pStyle w:val="TableBullet3"/>
      <w:lvlText w:val="○"/>
      <w:lvlJc w:val="left"/>
      <w:pPr>
        <w:tabs>
          <w:tab w:val="num" w:pos="510"/>
        </w:tabs>
        <w:ind w:left="510" w:hanging="170"/>
      </w:pPr>
      <w:rPr>
        <w:rFonts w:ascii="Times New Roman" w:hAnsi="Times New Roman" w:cs="Times New Roman"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bullet"/>
      <w:lvlText w:val="–"/>
      <w:lvlJc w:val="left"/>
      <w:pPr>
        <w:ind w:left="0" w:firstLine="0"/>
      </w:pPr>
      <w:rPr>
        <w:rFonts w:ascii="(none)" w:hAnsi="(none)" w:hint="default"/>
        <w:color w:val="auto"/>
      </w:rPr>
    </w:lvl>
    <w:lvl w:ilvl="8">
      <w:start w:val="1"/>
      <w:numFmt w:val="none"/>
      <w:lvlText w:val=""/>
      <w:lvlJc w:val="left"/>
      <w:pPr>
        <w:ind w:left="0" w:firstLine="0"/>
      </w:pPr>
      <w:rPr>
        <w:rFonts w:hint="default"/>
      </w:rPr>
    </w:lvl>
  </w:abstractNum>
  <w:abstractNum w:abstractNumId="21" w15:restartNumberingAfterBreak="0">
    <w:nsid w:val="796A3518"/>
    <w:multiLevelType w:val="multilevel"/>
    <w:tmpl w:val="5A3ADDCE"/>
    <w:lvl w:ilvl="0">
      <w:start w:val="1"/>
      <w:numFmt w:val="decimal"/>
      <w:pStyle w:val="NumBullet1"/>
      <w:lvlText w:val="%1."/>
      <w:lvlJc w:val="left"/>
      <w:pPr>
        <w:tabs>
          <w:tab w:val="num" w:pos="284"/>
        </w:tabs>
        <w:ind w:left="284" w:hanging="284"/>
      </w:pPr>
      <w:rPr>
        <w:rFonts w:hint="default"/>
        <w:color w:val="E95A1A" w:themeColor="accent1"/>
      </w:rPr>
    </w:lvl>
    <w:lvl w:ilvl="1">
      <w:start w:val="1"/>
      <w:numFmt w:val="lowerLetter"/>
      <w:pStyle w:val="NumBullet2"/>
      <w:lvlText w:val="%2."/>
      <w:lvlJc w:val="left"/>
      <w:pPr>
        <w:tabs>
          <w:tab w:val="num" w:pos="567"/>
        </w:tabs>
        <w:ind w:left="567" w:hanging="283"/>
      </w:pPr>
      <w:rPr>
        <w:rFonts w:hint="default"/>
        <w:color w:val="E95A1A" w:themeColor="accent1"/>
      </w:rPr>
    </w:lvl>
    <w:lvl w:ilvl="2">
      <w:start w:val="1"/>
      <w:numFmt w:val="lowerRoman"/>
      <w:pStyle w:val="NumBullet3"/>
      <w:lvlText w:val="%3."/>
      <w:lvlJc w:val="left"/>
      <w:pPr>
        <w:tabs>
          <w:tab w:val="num" w:pos="851"/>
        </w:tabs>
        <w:ind w:left="851" w:hanging="284"/>
      </w:pPr>
      <w:rPr>
        <w:rFonts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17"/>
  </w:num>
  <w:num w:numId="2">
    <w:abstractNumId w:val="13"/>
  </w:num>
  <w:num w:numId="3">
    <w:abstractNumId w:val="18"/>
  </w:num>
  <w:num w:numId="4">
    <w:abstractNumId w:val="16"/>
  </w:num>
  <w:num w:numId="5">
    <w:abstractNumId w:val="14"/>
  </w:num>
  <w:num w:numId="6">
    <w:abstractNumId w:val="21"/>
  </w:num>
  <w:num w:numId="7">
    <w:abstractNumId w:val="15"/>
  </w:num>
  <w:num w:numId="8">
    <w:abstractNumId w:val="20"/>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9"/>
  </w:num>
  <w:num w:numId="22">
    <w:abstractNumId w:val="13"/>
  </w:num>
  <w:num w:numId="2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hyphenationZone w:val="425"/>
  <w:doNotShadeFormData/>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HeadingNum" w:val="HeadOnly"/>
    <w:docVar w:name="TempName" w:val="MM Technical Note Template_A4"/>
  </w:docVars>
  <w:rsids>
    <w:rsidRoot w:val="00E93249"/>
    <w:rsid w:val="00034944"/>
    <w:rsid w:val="00043240"/>
    <w:rsid w:val="00061FC8"/>
    <w:rsid w:val="00066020"/>
    <w:rsid w:val="00067EE7"/>
    <w:rsid w:val="00087A17"/>
    <w:rsid w:val="00093114"/>
    <w:rsid w:val="000A3B34"/>
    <w:rsid w:val="000B2C74"/>
    <w:rsid w:val="000C2B9B"/>
    <w:rsid w:val="000C4096"/>
    <w:rsid w:val="000C7D39"/>
    <w:rsid w:val="000E4FFE"/>
    <w:rsid w:val="00102310"/>
    <w:rsid w:val="00170A99"/>
    <w:rsid w:val="00172695"/>
    <w:rsid w:val="001A5822"/>
    <w:rsid w:val="002043F8"/>
    <w:rsid w:val="0022628C"/>
    <w:rsid w:val="00243777"/>
    <w:rsid w:val="002B387B"/>
    <w:rsid w:val="002B3D52"/>
    <w:rsid w:val="002E458B"/>
    <w:rsid w:val="003075F9"/>
    <w:rsid w:val="0031691E"/>
    <w:rsid w:val="00316F90"/>
    <w:rsid w:val="00326795"/>
    <w:rsid w:val="00330707"/>
    <w:rsid w:val="00390B9F"/>
    <w:rsid w:val="0039706E"/>
    <w:rsid w:val="003A17FE"/>
    <w:rsid w:val="003B4DAC"/>
    <w:rsid w:val="003D77FF"/>
    <w:rsid w:val="003E54D7"/>
    <w:rsid w:val="00403A35"/>
    <w:rsid w:val="00403D4E"/>
    <w:rsid w:val="004076EB"/>
    <w:rsid w:val="00425D7E"/>
    <w:rsid w:val="00445E23"/>
    <w:rsid w:val="00451C97"/>
    <w:rsid w:val="00452DDC"/>
    <w:rsid w:val="004557A0"/>
    <w:rsid w:val="00464703"/>
    <w:rsid w:val="0048090E"/>
    <w:rsid w:val="00483E7F"/>
    <w:rsid w:val="00487448"/>
    <w:rsid w:val="004A23E0"/>
    <w:rsid w:val="004B0FB2"/>
    <w:rsid w:val="004D2E60"/>
    <w:rsid w:val="004E0191"/>
    <w:rsid w:val="004F1F1D"/>
    <w:rsid w:val="00500795"/>
    <w:rsid w:val="0050643E"/>
    <w:rsid w:val="00507D2A"/>
    <w:rsid w:val="00526F80"/>
    <w:rsid w:val="005639E4"/>
    <w:rsid w:val="005800C0"/>
    <w:rsid w:val="00597444"/>
    <w:rsid w:val="005A5195"/>
    <w:rsid w:val="005B77CF"/>
    <w:rsid w:val="00617333"/>
    <w:rsid w:val="00645135"/>
    <w:rsid w:val="00660C85"/>
    <w:rsid w:val="00697E7A"/>
    <w:rsid w:val="006D2CA0"/>
    <w:rsid w:val="006E504E"/>
    <w:rsid w:val="006F098F"/>
    <w:rsid w:val="006F27AC"/>
    <w:rsid w:val="006F7936"/>
    <w:rsid w:val="00701250"/>
    <w:rsid w:val="0070628C"/>
    <w:rsid w:val="007229E1"/>
    <w:rsid w:val="00726010"/>
    <w:rsid w:val="00756347"/>
    <w:rsid w:val="007D4A74"/>
    <w:rsid w:val="007E7069"/>
    <w:rsid w:val="007F118B"/>
    <w:rsid w:val="007F13D0"/>
    <w:rsid w:val="007F2D8B"/>
    <w:rsid w:val="00802278"/>
    <w:rsid w:val="00805074"/>
    <w:rsid w:val="0081048D"/>
    <w:rsid w:val="008106B4"/>
    <w:rsid w:val="00852CAF"/>
    <w:rsid w:val="00890D7F"/>
    <w:rsid w:val="008A31C0"/>
    <w:rsid w:val="008B6D9C"/>
    <w:rsid w:val="008C29D6"/>
    <w:rsid w:val="008F1394"/>
    <w:rsid w:val="00950D6A"/>
    <w:rsid w:val="00966ADD"/>
    <w:rsid w:val="00971160"/>
    <w:rsid w:val="00972F66"/>
    <w:rsid w:val="00977E0E"/>
    <w:rsid w:val="00985F34"/>
    <w:rsid w:val="009A79B3"/>
    <w:rsid w:val="009F1888"/>
    <w:rsid w:val="00A06D85"/>
    <w:rsid w:val="00A06E82"/>
    <w:rsid w:val="00A14F92"/>
    <w:rsid w:val="00A2184A"/>
    <w:rsid w:val="00A22A0C"/>
    <w:rsid w:val="00A252AD"/>
    <w:rsid w:val="00A403C1"/>
    <w:rsid w:val="00A41E6D"/>
    <w:rsid w:val="00A436A1"/>
    <w:rsid w:val="00A718AD"/>
    <w:rsid w:val="00A71C83"/>
    <w:rsid w:val="00AB0434"/>
    <w:rsid w:val="00AD61F1"/>
    <w:rsid w:val="00B37023"/>
    <w:rsid w:val="00B57D15"/>
    <w:rsid w:val="00B92F2B"/>
    <w:rsid w:val="00BC0F32"/>
    <w:rsid w:val="00BE4C3E"/>
    <w:rsid w:val="00BE60CD"/>
    <w:rsid w:val="00BF455A"/>
    <w:rsid w:val="00C22F45"/>
    <w:rsid w:val="00C2671F"/>
    <w:rsid w:val="00C47835"/>
    <w:rsid w:val="00C65033"/>
    <w:rsid w:val="00C870C4"/>
    <w:rsid w:val="00CB0FE5"/>
    <w:rsid w:val="00CC18F7"/>
    <w:rsid w:val="00CD7C1C"/>
    <w:rsid w:val="00CE4B68"/>
    <w:rsid w:val="00CF0CF5"/>
    <w:rsid w:val="00D2382C"/>
    <w:rsid w:val="00D26295"/>
    <w:rsid w:val="00D36EC9"/>
    <w:rsid w:val="00D4685B"/>
    <w:rsid w:val="00D6612B"/>
    <w:rsid w:val="00D71104"/>
    <w:rsid w:val="00D74FF7"/>
    <w:rsid w:val="00D959D9"/>
    <w:rsid w:val="00DE4EF8"/>
    <w:rsid w:val="00E059CF"/>
    <w:rsid w:val="00E13876"/>
    <w:rsid w:val="00E41ADD"/>
    <w:rsid w:val="00E450DE"/>
    <w:rsid w:val="00E63E61"/>
    <w:rsid w:val="00E725E4"/>
    <w:rsid w:val="00E776C6"/>
    <w:rsid w:val="00E83C1E"/>
    <w:rsid w:val="00E93249"/>
    <w:rsid w:val="00EB4B63"/>
    <w:rsid w:val="00EB553F"/>
    <w:rsid w:val="00EC534E"/>
    <w:rsid w:val="00ED5464"/>
    <w:rsid w:val="00ED717B"/>
    <w:rsid w:val="00EE047D"/>
    <w:rsid w:val="00F23C38"/>
    <w:rsid w:val="00F40BFA"/>
    <w:rsid w:val="00F63FCD"/>
    <w:rsid w:val="00F83A9F"/>
    <w:rsid w:val="00F91E22"/>
    <w:rsid w:val="00F91E48"/>
    <w:rsid w:val="00F929C3"/>
    <w:rsid w:val="00FA68A1"/>
    <w:rsid w:val="00FB2A7A"/>
    <w:rsid w:val="00FB3E97"/>
    <w:rsid w:val="00FC1377"/>
    <w:rsid w:val="00FC2692"/>
    <w:rsid w:val="00FD20A0"/>
    <w:rsid w:val="00FF6E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7EA33C8"/>
  <w15:chartTrackingRefBased/>
  <w15:docId w15:val="{C180EE87-0B6D-49E8-B5D6-ECA73017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34" w:unhideWhenUsed="1" w:qFormat="1"/>
    <w:lsdException w:name="heading 6" w:semiHidden="1" w:uiPriority="34" w:unhideWhenUsed="1" w:qFormat="1"/>
    <w:lsdException w:name="heading 7" w:semiHidden="1" w:uiPriority="34" w:unhideWhenUsed="1" w:qFormat="1"/>
    <w:lsdException w:name="heading 8" w:semiHidden="1" w:uiPriority="34" w:unhideWhenUsed="1" w:qFormat="1"/>
    <w:lsdException w:name="heading 9" w:semiHidden="1" w:uiPriority="3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iPriority="36"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7" w:unhideWhenUsed="1"/>
    <w:lsdException w:name="Strong" w:uiPriority="39"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9" w:qFormat="1"/>
    <w:lsdException w:name="Intense Quote"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semiHidden="1" w:uiPriority="39"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971160"/>
    <w:pPr>
      <w:spacing w:before="120" w:line="264" w:lineRule="auto"/>
    </w:pPr>
    <w:rPr>
      <w:rFonts w:eastAsiaTheme="minorEastAsia"/>
    </w:rPr>
  </w:style>
  <w:style w:type="paragraph" w:styleId="Heading1">
    <w:name w:val="heading 1"/>
    <w:aliases w:val="~SectionHeading"/>
    <w:basedOn w:val="SecHeadNonToc"/>
    <w:next w:val="Normal"/>
    <w:link w:val="Heading1Char"/>
    <w:uiPriority w:val="2"/>
    <w:qFormat/>
    <w:rsid w:val="00D26295"/>
    <w:pPr>
      <w:numPr>
        <w:numId w:val="7"/>
      </w:numPr>
      <w:outlineLvl w:val="0"/>
    </w:pPr>
    <w:rPr>
      <w:rFonts w:ascii="Arial" w:hAnsi="Arial" w:cs="Arial"/>
      <w:color w:val="000000" w:themeColor="text1"/>
    </w:rPr>
  </w:style>
  <w:style w:type="paragraph" w:styleId="Heading2">
    <w:name w:val="heading 2"/>
    <w:aliases w:val="~SubHeading"/>
    <w:basedOn w:val="ExecSumSubHead"/>
    <w:next w:val="Normal"/>
    <w:link w:val="Heading2Char"/>
    <w:uiPriority w:val="2"/>
    <w:qFormat/>
    <w:rsid w:val="00D26295"/>
    <w:pPr>
      <w:numPr>
        <w:ilvl w:val="1"/>
        <w:numId w:val="7"/>
      </w:numPr>
      <w:tabs>
        <w:tab w:val="left" w:pos="652"/>
      </w:tabs>
      <w:outlineLvl w:val="1"/>
    </w:pPr>
    <w:rPr>
      <w:rFonts w:ascii="Arial" w:hAnsi="Arial" w:cs="Arial"/>
      <w:bCs/>
    </w:rPr>
  </w:style>
  <w:style w:type="paragraph" w:styleId="Heading3">
    <w:name w:val="heading 3"/>
    <w:aliases w:val="~MinorSubHeading"/>
    <w:basedOn w:val="ExecSumSubHead"/>
    <w:next w:val="Normal"/>
    <w:link w:val="Heading3Char"/>
    <w:uiPriority w:val="2"/>
    <w:qFormat/>
    <w:rsid w:val="00D26295"/>
    <w:pPr>
      <w:numPr>
        <w:ilvl w:val="2"/>
        <w:numId w:val="7"/>
      </w:numPr>
      <w:tabs>
        <w:tab w:val="clear" w:pos="935"/>
        <w:tab w:val="left" w:pos="936"/>
      </w:tabs>
      <w:outlineLvl w:val="2"/>
    </w:pPr>
    <w:rPr>
      <w:rFonts w:ascii="Arial" w:hAnsi="Arial" w:cs="Arial"/>
      <w:bCs/>
      <w:sz w:val="20"/>
      <w:szCs w:val="20"/>
    </w:rPr>
  </w:style>
  <w:style w:type="paragraph" w:styleId="Heading4">
    <w:name w:val="heading 4"/>
    <w:aliases w:val="~Level4Heading"/>
    <w:basedOn w:val="ExecSumSubHead"/>
    <w:next w:val="Normal"/>
    <w:link w:val="Heading4Char"/>
    <w:uiPriority w:val="2"/>
    <w:qFormat/>
    <w:rsid w:val="00D26295"/>
    <w:pPr>
      <w:numPr>
        <w:ilvl w:val="3"/>
        <w:numId w:val="7"/>
      </w:numPr>
      <w:tabs>
        <w:tab w:val="left" w:pos="1162"/>
      </w:tabs>
      <w:spacing w:after="0"/>
      <w:outlineLvl w:val="3"/>
    </w:pPr>
    <w:rPr>
      <w:rFonts w:ascii="Arial" w:hAnsi="Arial" w:cs="Arial"/>
      <w:b w:val="0"/>
      <w:sz w:val="20"/>
      <w:szCs w:val="20"/>
    </w:rPr>
  </w:style>
  <w:style w:type="paragraph" w:styleId="Heading5">
    <w:name w:val="heading 5"/>
    <w:basedOn w:val="ExecSumSubHead"/>
    <w:next w:val="Normal"/>
    <w:link w:val="Heading5Char"/>
    <w:uiPriority w:val="34"/>
    <w:semiHidden/>
    <w:rsid w:val="003075F9"/>
    <w:pPr>
      <w:keepLines/>
      <w:spacing w:after="0"/>
      <w:outlineLvl w:val="4"/>
    </w:pPr>
    <w:rPr>
      <w:rFonts w:eastAsiaTheme="majorEastAsia" w:cstheme="majorBidi"/>
      <w:b w:val="0"/>
    </w:rPr>
  </w:style>
  <w:style w:type="paragraph" w:styleId="Heading6">
    <w:name w:val="heading 6"/>
    <w:basedOn w:val="ExecSumSubHead"/>
    <w:next w:val="Normal"/>
    <w:link w:val="Heading6Char"/>
    <w:uiPriority w:val="34"/>
    <w:semiHidden/>
    <w:rsid w:val="003075F9"/>
    <w:pPr>
      <w:keepLines/>
      <w:spacing w:after="0"/>
      <w:outlineLvl w:val="5"/>
    </w:pPr>
    <w:rPr>
      <w:rFonts w:eastAsiaTheme="majorEastAsia" w:cstheme="majorBidi"/>
      <w:b w:val="0"/>
      <w:i/>
      <w:iCs/>
    </w:rPr>
  </w:style>
  <w:style w:type="paragraph" w:styleId="Heading7">
    <w:name w:val="heading 7"/>
    <w:basedOn w:val="ExecSumSubHead"/>
    <w:next w:val="Normal"/>
    <w:link w:val="Heading7Char"/>
    <w:uiPriority w:val="34"/>
    <w:semiHidden/>
    <w:rsid w:val="003075F9"/>
    <w:pPr>
      <w:keepLines/>
      <w:spacing w:after="0"/>
      <w:outlineLvl w:val="6"/>
    </w:pPr>
    <w:rPr>
      <w:rFonts w:eastAsiaTheme="majorEastAsia" w:cstheme="majorBidi"/>
      <w:b w:val="0"/>
      <w:iCs/>
    </w:rPr>
  </w:style>
  <w:style w:type="paragraph" w:styleId="Heading8">
    <w:name w:val="heading 8"/>
    <w:basedOn w:val="Normal"/>
    <w:next w:val="Normal"/>
    <w:link w:val="Heading8Char"/>
    <w:uiPriority w:val="34"/>
    <w:semiHidden/>
    <w:rsid w:val="003075F9"/>
    <w:pPr>
      <w:keepNext/>
      <w:keepLines/>
      <w:spacing w:before="240" w:after="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34"/>
    <w:semiHidden/>
    <w:rsid w:val="003075F9"/>
    <w:pPr>
      <w:keepNext/>
      <w:keepLines/>
      <w:spacing w:before="240" w:after="0" w:line="240" w:lineRule="auto"/>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2"/>
    <w:rsid w:val="003075F9"/>
    <w:rPr>
      <w:rFonts w:ascii="Arial" w:eastAsiaTheme="minorEastAsia" w:hAnsi="Arial" w:cs="Arial"/>
      <w:b/>
      <w:bCs/>
      <w:color w:val="000000" w:themeColor="text1"/>
      <w:sz w:val="32"/>
      <w:szCs w:val="40"/>
    </w:rPr>
  </w:style>
  <w:style w:type="paragraph" w:customStyle="1" w:styleId="Address">
    <w:name w:val="~Address"/>
    <w:basedOn w:val="Normal"/>
    <w:uiPriority w:val="34"/>
    <w:semiHidden/>
    <w:rsid w:val="003075F9"/>
    <w:pPr>
      <w:spacing w:before="0" w:after="0" w:line="240" w:lineRule="auto"/>
    </w:pPr>
    <w:rPr>
      <w:sz w:val="18"/>
      <w:szCs w:val="18"/>
    </w:rPr>
  </w:style>
  <w:style w:type="paragraph" w:customStyle="1" w:styleId="AppBodyTextNum">
    <w:name w:val="~AppBodyTextNum"/>
    <w:basedOn w:val="Normal"/>
    <w:uiPriority w:val="34"/>
    <w:semiHidden/>
    <w:qFormat/>
    <w:rsid w:val="003075F9"/>
  </w:style>
  <w:style w:type="paragraph" w:customStyle="1" w:styleId="SecHeadNonToc">
    <w:name w:val="~SecHeadNonToc"/>
    <w:basedOn w:val="Normal"/>
    <w:next w:val="Normal"/>
    <w:uiPriority w:val="7"/>
    <w:rsid w:val="007D4A74"/>
    <w:pPr>
      <w:keepNext/>
      <w:spacing w:before="480" w:after="240"/>
    </w:pPr>
    <w:rPr>
      <w:b/>
      <w:bCs/>
      <w:sz w:val="32"/>
      <w:szCs w:val="40"/>
    </w:rPr>
  </w:style>
  <w:style w:type="paragraph" w:customStyle="1" w:styleId="AppendixDivider">
    <w:name w:val="~AppendixDivider"/>
    <w:basedOn w:val="SecHeadNonToc"/>
    <w:next w:val="Normal"/>
    <w:uiPriority w:val="4"/>
    <w:rsid w:val="00966ADD"/>
    <w:pPr>
      <w:pageBreakBefore/>
      <w:outlineLvl w:val="0"/>
    </w:pPr>
    <w:rPr>
      <w:bCs w:val="0"/>
    </w:rPr>
  </w:style>
  <w:style w:type="paragraph" w:customStyle="1" w:styleId="AppHead">
    <w:name w:val="~AppHead"/>
    <w:basedOn w:val="SecHeadNonToc"/>
    <w:next w:val="Normal"/>
    <w:uiPriority w:val="4"/>
    <w:qFormat/>
    <w:rsid w:val="00D26295"/>
    <w:pPr>
      <w:numPr>
        <w:numId w:val="2"/>
      </w:numPr>
      <w:outlineLvl w:val="0"/>
    </w:pPr>
    <w:rPr>
      <w:rFonts w:ascii="Arial" w:hAnsi="Arial" w:cs="Arial"/>
      <w:bCs w:val="0"/>
      <w:color w:val="000000" w:themeColor="text1"/>
    </w:rPr>
  </w:style>
  <w:style w:type="paragraph" w:customStyle="1" w:styleId="AppHead4">
    <w:name w:val="~AppHead4"/>
    <w:basedOn w:val="SecHeadNonToc"/>
    <w:uiPriority w:val="4"/>
    <w:qFormat/>
    <w:rsid w:val="00D26295"/>
    <w:pPr>
      <w:numPr>
        <w:ilvl w:val="3"/>
        <w:numId w:val="2"/>
      </w:numPr>
      <w:spacing w:before="240" w:after="0"/>
      <w:outlineLvl w:val="3"/>
    </w:pPr>
    <w:rPr>
      <w:rFonts w:ascii="Arial" w:hAnsi="Arial" w:cs="Arial"/>
      <w:b w:val="0"/>
      <w:color w:val="E95A1A" w:themeColor="accent1"/>
      <w:sz w:val="20"/>
    </w:rPr>
  </w:style>
  <w:style w:type="numbering" w:customStyle="1" w:styleId="AppListStyle">
    <w:name w:val="~AppListStyle"/>
    <w:uiPriority w:val="99"/>
    <w:rsid w:val="00D26295"/>
    <w:pPr>
      <w:numPr>
        <w:numId w:val="2"/>
      </w:numPr>
    </w:pPr>
  </w:style>
  <w:style w:type="paragraph" w:customStyle="1" w:styleId="AppMinorSubHead">
    <w:name w:val="~AppMinorSubHead"/>
    <w:basedOn w:val="SecHeadNonToc"/>
    <w:next w:val="Normal"/>
    <w:uiPriority w:val="4"/>
    <w:qFormat/>
    <w:rsid w:val="00D26295"/>
    <w:pPr>
      <w:numPr>
        <w:ilvl w:val="2"/>
        <w:numId w:val="2"/>
      </w:numPr>
      <w:spacing w:before="240" w:after="120"/>
      <w:outlineLvl w:val="2"/>
    </w:pPr>
    <w:rPr>
      <w:rFonts w:ascii="Arial" w:hAnsi="Arial" w:cs="Arial"/>
      <w:bCs w:val="0"/>
      <w:color w:val="E95A1A" w:themeColor="accent1"/>
      <w:sz w:val="20"/>
      <w:szCs w:val="20"/>
    </w:rPr>
  </w:style>
  <w:style w:type="paragraph" w:customStyle="1" w:styleId="AppNumBullet1">
    <w:name w:val="~AppNumBullet1"/>
    <w:basedOn w:val="AppBodyTextNum"/>
    <w:uiPriority w:val="34"/>
    <w:semiHidden/>
    <w:qFormat/>
    <w:rsid w:val="003075F9"/>
  </w:style>
  <w:style w:type="paragraph" w:customStyle="1" w:styleId="AppNumBullet2">
    <w:name w:val="~AppNumBullet2"/>
    <w:basedOn w:val="AppBodyTextNum"/>
    <w:uiPriority w:val="34"/>
    <w:semiHidden/>
    <w:qFormat/>
    <w:rsid w:val="003075F9"/>
  </w:style>
  <w:style w:type="paragraph" w:customStyle="1" w:styleId="AppNumBullet3">
    <w:name w:val="~AppNumBullet3"/>
    <w:basedOn w:val="AppBodyTextNum"/>
    <w:uiPriority w:val="34"/>
    <w:semiHidden/>
    <w:qFormat/>
    <w:rsid w:val="003075F9"/>
  </w:style>
  <w:style w:type="paragraph" w:customStyle="1" w:styleId="AppSubHead">
    <w:name w:val="~AppSubHead"/>
    <w:basedOn w:val="SecHeadNonToc"/>
    <w:next w:val="Normal"/>
    <w:uiPriority w:val="4"/>
    <w:qFormat/>
    <w:rsid w:val="00D26295"/>
    <w:pPr>
      <w:numPr>
        <w:ilvl w:val="1"/>
        <w:numId w:val="2"/>
      </w:numPr>
      <w:spacing w:before="240" w:after="120"/>
      <w:outlineLvl w:val="1"/>
    </w:pPr>
    <w:rPr>
      <w:rFonts w:ascii="Arial" w:hAnsi="Arial" w:cs="Arial"/>
      <w:bCs w:val="0"/>
      <w:color w:val="E95A1A" w:themeColor="accent1"/>
      <w:sz w:val="22"/>
      <w:szCs w:val="22"/>
    </w:rPr>
  </w:style>
  <w:style w:type="paragraph" w:styleId="NoSpacing">
    <w:name w:val="No Spacing"/>
    <w:aliases w:val="~BaseStyle"/>
    <w:rsid w:val="003075F9"/>
    <w:pPr>
      <w:spacing w:after="0" w:line="240" w:lineRule="auto"/>
    </w:pPr>
    <w:rPr>
      <w:rFonts w:eastAsiaTheme="minorEastAsia"/>
    </w:rPr>
  </w:style>
  <w:style w:type="paragraph" w:customStyle="1" w:styleId="BlankPage">
    <w:name w:val="~BlankPage"/>
    <w:basedOn w:val="NoSpacing"/>
    <w:next w:val="Normal"/>
    <w:uiPriority w:val="8"/>
    <w:rsid w:val="003075F9"/>
    <w:pPr>
      <w:pageBreakBefore/>
    </w:pPr>
  </w:style>
  <w:style w:type="paragraph" w:customStyle="1" w:styleId="BodyHeading">
    <w:name w:val="~BodyHeading"/>
    <w:basedOn w:val="Normal"/>
    <w:next w:val="Normal"/>
    <w:uiPriority w:val="1"/>
    <w:qFormat/>
    <w:rsid w:val="003075F9"/>
    <w:pPr>
      <w:keepNext/>
      <w:spacing w:after="0" w:line="240" w:lineRule="auto"/>
    </w:pPr>
    <w:rPr>
      <w:b/>
      <w:bCs/>
    </w:rPr>
  </w:style>
  <w:style w:type="paragraph" w:customStyle="1" w:styleId="BodyTextNum">
    <w:name w:val="~BodyTextNum"/>
    <w:basedOn w:val="Normal"/>
    <w:uiPriority w:val="34"/>
    <w:semiHidden/>
    <w:rsid w:val="003075F9"/>
  </w:style>
  <w:style w:type="paragraph" w:customStyle="1" w:styleId="Bullet1">
    <w:name w:val="~Bullet1"/>
    <w:basedOn w:val="Normal"/>
    <w:uiPriority w:val="1"/>
    <w:qFormat/>
    <w:rsid w:val="003075F9"/>
    <w:pPr>
      <w:numPr>
        <w:numId w:val="4"/>
      </w:numPr>
      <w:spacing w:before="60" w:after="60"/>
    </w:pPr>
    <w:rPr>
      <w:rFonts w:eastAsia="Calibri"/>
    </w:rPr>
  </w:style>
  <w:style w:type="paragraph" w:customStyle="1" w:styleId="Bullet2">
    <w:name w:val="~Bullet2"/>
    <w:basedOn w:val="Normal"/>
    <w:uiPriority w:val="1"/>
    <w:qFormat/>
    <w:rsid w:val="003075F9"/>
    <w:pPr>
      <w:numPr>
        <w:ilvl w:val="1"/>
        <w:numId w:val="4"/>
      </w:numPr>
      <w:spacing w:before="60" w:after="60"/>
    </w:pPr>
  </w:style>
  <w:style w:type="paragraph" w:customStyle="1" w:styleId="Bullet3">
    <w:name w:val="~Bullet3"/>
    <w:basedOn w:val="Normal"/>
    <w:uiPriority w:val="1"/>
    <w:qFormat/>
    <w:rsid w:val="003075F9"/>
    <w:pPr>
      <w:numPr>
        <w:ilvl w:val="2"/>
        <w:numId w:val="4"/>
      </w:numPr>
      <w:spacing w:before="60" w:after="60"/>
    </w:pPr>
  </w:style>
  <w:style w:type="paragraph" w:styleId="Caption">
    <w:name w:val="caption"/>
    <w:aliases w:val="~Caption"/>
    <w:basedOn w:val="BodyHeading"/>
    <w:next w:val="Normal"/>
    <w:link w:val="CaptionChar"/>
    <w:uiPriority w:val="7"/>
    <w:qFormat/>
    <w:rsid w:val="003075F9"/>
    <w:pPr>
      <w:spacing w:before="240" w:after="60"/>
    </w:pPr>
    <w:rPr>
      <w:rFonts w:eastAsia="Calibri"/>
    </w:rPr>
  </w:style>
  <w:style w:type="character" w:customStyle="1" w:styleId="CaptionChar">
    <w:name w:val="Caption Char"/>
    <w:aliases w:val="~Caption Char"/>
    <w:basedOn w:val="DefaultParagraphFont"/>
    <w:link w:val="Caption"/>
    <w:uiPriority w:val="7"/>
    <w:rsid w:val="003075F9"/>
    <w:rPr>
      <w:rFonts w:eastAsia="Calibri"/>
      <w:b/>
      <w:bCs/>
    </w:rPr>
  </w:style>
  <w:style w:type="paragraph" w:customStyle="1" w:styleId="CaptionWide">
    <w:name w:val="~CaptionWide"/>
    <w:basedOn w:val="Caption"/>
    <w:next w:val="Normal"/>
    <w:uiPriority w:val="34"/>
    <w:semiHidden/>
    <w:qFormat/>
    <w:rsid w:val="003075F9"/>
  </w:style>
  <w:style w:type="paragraph" w:customStyle="1" w:styleId="ClientName">
    <w:name w:val="~ClientName"/>
    <w:basedOn w:val="Address"/>
    <w:uiPriority w:val="34"/>
    <w:semiHidden/>
    <w:rsid w:val="003075F9"/>
  </w:style>
  <w:style w:type="paragraph" w:customStyle="1" w:styleId="Confidential">
    <w:name w:val="~Confidential"/>
    <w:basedOn w:val="NoSpacing"/>
    <w:uiPriority w:val="34"/>
    <w:semiHidden/>
    <w:rsid w:val="0070628C"/>
    <w:rPr>
      <w:sz w:val="14"/>
      <w:szCs w:val="24"/>
    </w:rPr>
  </w:style>
  <w:style w:type="character" w:customStyle="1" w:styleId="ConfiHeader">
    <w:name w:val="~ConfiHeader"/>
    <w:basedOn w:val="DefaultParagraphFont"/>
    <w:uiPriority w:val="34"/>
    <w:semiHidden/>
    <w:rsid w:val="003075F9"/>
    <w:rPr>
      <w:bCs w:val="0"/>
      <w:color w:val="E95A1A" w:themeColor="accent1"/>
      <w:sz w:val="14"/>
      <w:szCs w:val="14"/>
    </w:rPr>
  </w:style>
  <w:style w:type="paragraph" w:customStyle="1" w:styleId="CSBodyText">
    <w:name w:val="~CSBodyText"/>
    <w:basedOn w:val="Normal"/>
    <w:uiPriority w:val="19"/>
    <w:rsid w:val="00DE4EF8"/>
    <w:pPr>
      <w:spacing w:before="60" w:after="0"/>
    </w:pPr>
  </w:style>
  <w:style w:type="paragraph" w:customStyle="1" w:styleId="CSBodyHeading">
    <w:name w:val="~CSBodyHeading"/>
    <w:basedOn w:val="CSBodyText"/>
    <w:next w:val="CSBodyText"/>
    <w:uiPriority w:val="19"/>
    <w:rsid w:val="00DE4EF8"/>
    <w:pPr>
      <w:keepNext/>
      <w:spacing w:before="120"/>
    </w:pPr>
    <w:rPr>
      <w:b/>
      <w:bCs/>
    </w:rPr>
  </w:style>
  <w:style w:type="paragraph" w:customStyle="1" w:styleId="CSHead">
    <w:name w:val="~CSHead"/>
    <w:basedOn w:val="Normal"/>
    <w:next w:val="Normal"/>
    <w:uiPriority w:val="19"/>
    <w:rsid w:val="00DE4EF8"/>
    <w:pPr>
      <w:pBdr>
        <w:top w:val="single" w:sz="4" w:space="15" w:color="FFFFFF" w:themeColor="background1"/>
      </w:pBdr>
      <w:tabs>
        <w:tab w:val="left" w:pos="1581"/>
      </w:tabs>
      <w:spacing w:before="0"/>
    </w:pPr>
    <w:rPr>
      <w:b/>
      <w:bCs/>
      <w:color w:val="E42925" w:themeColor="accent2"/>
      <w:sz w:val="28"/>
      <w:szCs w:val="28"/>
    </w:rPr>
  </w:style>
  <w:style w:type="paragraph" w:customStyle="1" w:styleId="CSIntro">
    <w:name w:val="~CSIntro"/>
    <w:basedOn w:val="Normal"/>
    <w:next w:val="Normal"/>
    <w:uiPriority w:val="19"/>
    <w:rsid w:val="00DE4EF8"/>
    <w:pPr>
      <w:spacing w:before="0" w:after="120"/>
    </w:pPr>
    <w:rPr>
      <w:color w:val="E95A1A" w:themeColor="accent1"/>
      <w:sz w:val="24"/>
      <w:szCs w:val="24"/>
    </w:rPr>
  </w:style>
  <w:style w:type="paragraph" w:customStyle="1" w:styleId="CSSubhead">
    <w:name w:val="~CSSubhead"/>
    <w:basedOn w:val="Normal"/>
    <w:next w:val="Normal"/>
    <w:uiPriority w:val="19"/>
    <w:rsid w:val="00DE4EF8"/>
    <w:pPr>
      <w:keepNext/>
      <w:spacing w:after="60" w:line="240" w:lineRule="auto"/>
    </w:pPr>
    <w:rPr>
      <w:b/>
      <w:bCs/>
      <w:color w:val="E95A1A" w:themeColor="accent1"/>
    </w:rPr>
  </w:style>
  <w:style w:type="paragraph" w:customStyle="1" w:styleId="CVBodyText">
    <w:name w:val="~CVBodyText"/>
    <w:basedOn w:val="Normal"/>
    <w:uiPriority w:val="19"/>
    <w:rsid w:val="00DE4EF8"/>
    <w:pPr>
      <w:spacing w:before="60" w:after="0"/>
    </w:pPr>
    <w:rPr>
      <w:sz w:val="17"/>
      <w:szCs w:val="17"/>
    </w:rPr>
  </w:style>
  <w:style w:type="paragraph" w:customStyle="1" w:styleId="CVBodyHeading">
    <w:name w:val="~CVBodyHeading"/>
    <w:basedOn w:val="CVBodyText"/>
    <w:next w:val="CVBodyText"/>
    <w:uiPriority w:val="19"/>
    <w:rsid w:val="00DE4EF8"/>
    <w:pPr>
      <w:keepNext/>
      <w:spacing w:before="120"/>
    </w:pPr>
    <w:rPr>
      <w:b/>
      <w:bCs/>
    </w:rPr>
  </w:style>
  <w:style w:type="paragraph" w:customStyle="1" w:styleId="CVBullet">
    <w:name w:val="~CVBullet"/>
    <w:basedOn w:val="Normal"/>
    <w:uiPriority w:val="19"/>
    <w:rsid w:val="00DE4EF8"/>
    <w:pPr>
      <w:numPr>
        <w:numId w:val="1"/>
      </w:numPr>
      <w:spacing w:before="60" w:after="60"/>
    </w:pPr>
    <w:rPr>
      <w:rFonts w:eastAsia="Calibri"/>
      <w:sz w:val="17"/>
      <w:szCs w:val="17"/>
    </w:rPr>
  </w:style>
  <w:style w:type="paragraph" w:customStyle="1" w:styleId="CVIntro">
    <w:name w:val="~CVIntro"/>
    <w:basedOn w:val="Normal"/>
    <w:next w:val="CVBodyText"/>
    <w:uiPriority w:val="19"/>
    <w:rsid w:val="00DE4EF8"/>
    <w:pPr>
      <w:spacing w:before="0" w:after="120"/>
    </w:pPr>
    <w:rPr>
      <w:color w:val="E42925" w:themeColor="accent2"/>
    </w:rPr>
  </w:style>
  <w:style w:type="paragraph" w:customStyle="1" w:styleId="CVSubhead">
    <w:name w:val="~CVSubhead"/>
    <w:basedOn w:val="Normal"/>
    <w:next w:val="CVBodyText"/>
    <w:uiPriority w:val="19"/>
    <w:rsid w:val="00DE4EF8"/>
    <w:pPr>
      <w:keepNext/>
      <w:spacing w:after="0" w:line="240" w:lineRule="auto"/>
    </w:pPr>
    <w:rPr>
      <w:b/>
      <w:bCs/>
      <w:color w:val="E1278D" w:themeColor="accent3"/>
      <w:sz w:val="18"/>
      <w:szCs w:val="18"/>
    </w:rPr>
  </w:style>
  <w:style w:type="paragraph" w:customStyle="1" w:styleId="Disclaimer">
    <w:name w:val="~Disclaimer"/>
    <w:basedOn w:val="Normal"/>
    <w:uiPriority w:val="34"/>
    <w:rsid w:val="007229E1"/>
    <w:pPr>
      <w:spacing w:after="0"/>
    </w:pPr>
    <w:rPr>
      <w:rFonts w:ascii="Arial" w:hAnsi="Arial"/>
      <w:sz w:val="16"/>
      <w:szCs w:val="16"/>
    </w:rPr>
  </w:style>
  <w:style w:type="paragraph" w:customStyle="1" w:styleId="DocClient">
    <w:name w:val="~DocClient"/>
    <w:basedOn w:val="NoSpacing"/>
    <w:uiPriority w:val="34"/>
    <w:semiHidden/>
    <w:rsid w:val="003075F9"/>
  </w:style>
  <w:style w:type="paragraph" w:customStyle="1" w:styleId="DocDate">
    <w:name w:val="~DocDate"/>
    <w:basedOn w:val="NoSpacing"/>
    <w:uiPriority w:val="34"/>
    <w:rsid w:val="003075F9"/>
    <w:rPr>
      <w:sz w:val="24"/>
      <w:szCs w:val="24"/>
    </w:rPr>
  </w:style>
  <w:style w:type="paragraph" w:customStyle="1" w:styleId="DocFileRef">
    <w:name w:val="~DocFileRef"/>
    <w:basedOn w:val="Address"/>
    <w:uiPriority w:val="34"/>
    <w:semiHidden/>
    <w:rsid w:val="003075F9"/>
  </w:style>
  <w:style w:type="paragraph" w:customStyle="1" w:styleId="DocSubTitle">
    <w:name w:val="~DocSubTitle"/>
    <w:basedOn w:val="NoSpacing"/>
    <w:uiPriority w:val="34"/>
    <w:semiHidden/>
    <w:rsid w:val="003075F9"/>
    <w:rPr>
      <w:sz w:val="32"/>
      <w:szCs w:val="32"/>
    </w:rPr>
  </w:style>
  <w:style w:type="paragraph" w:customStyle="1" w:styleId="DocTitle">
    <w:name w:val="~DocTitle"/>
    <w:basedOn w:val="NoSpacing"/>
    <w:uiPriority w:val="34"/>
    <w:semiHidden/>
    <w:rsid w:val="0070628C"/>
    <w:pPr>
      <w:jc w:val="right"/>
    </w:pPr>
    <w:rPr>
      <w:b/>
      <w:bCs/>
      <w:sz w:val="48"/>
      <w:szCs w:val="48"/>
    </w:rPr>
  </w:style>
  <w:style w:type="paragraph" w:customStyle="1" w:styleId="DocType">
    <w:name w:val="~DocType"/>
    <w:basedOn w:val="NoSpacing"/>
    <w:uiPriority w:val="34"/>
    <w:semiHidden/>
    <w:rsid w:val="003075F9"/>
  </w:style>
  <w:style w:type="paragraph" w:customStyle="1" w:styleId="Draft">
    <w:name w:val="~Draft"/>
    <w:basedOn w:val="NoSpacing"/>
    <w:uiPriority w:val="34"/>
    <w:semiHidden/>
    <w:rsid w:val="003075F9"/>
  </w:style>
  <w:style w:type="paragraph" w:customStyle="1" w:styleId="ExecSumHead">
    <w:name w:val="~ExecSumHead"/>
    <w:basedOn w:val="SecHeadNonToc"/>
    <w:next w:val="Normal"/>
    <w:uiPriority w:val="3"/>
    <w:rsid w:val="003075F9"/>
    <w:pPr>
      <w:outlineLvl w:val="0"/>
    </w:pPr>
    <w:rPr>
      <w:bCs w:val="0"/>
    </w:rPr>
  </w:style>
  <w:style w:type="paragraph" w:customStyle="1" w:styleId="ExecSumSubHead">
    <w:name w:val="~ExecSumSubHead"/>
    <w:basedOn w:val="ExecSumHead"/>
    <w:next w:val="Normal"/>
    <w:uiPriority w:val="3"/>
    <w:rsid w:val="003075F9"/>
    <w:pPr>
      <w:spacing w:before="240" w:after="120"/>
    </w:pPr>
    <w:rPr>
      <w:color w:val="E95A1A" w:themeColor="accent1"/>
      <w:sz w:val="22"/>
      <w:szCs w:val="22"/>
    </w:rPr>
  </w:style>
  <w:style w:type="paragraph" w:styleId="Footer">
    <w:name w:val="footer"/>
    <w:aliases w:val="~Footer"/>
    <w:basedOn w:val="NoSpacing"/>
    <w:link w:val="FooterChar"/>
    <w:uiPriority w:val="99"/>
    <w:semiHidden/>
    <w:rsid w:val="0048090E"/>
    <w:pPr>
      <w:spacing w:before="120"/>
    </w:pPr>
    <w:rPr>
      <w:sz w:val="14"/>
      <w:szCs w:val="14"/>
    </w:rPr>
  </w:style>
  <w:style w:type="character" w:customStyle="1" w:styleId="FooterChar">
    <w:name w:val="Footer Char"/>
    <w:aliases w:val="~Footer Char"/>
    <w:basedOn w:val="DefaultParagraphFont"/>
    <w:link w:val="Footer"/>
    <w:uiPriority w:val="99"/>
    <w:semiHidden/>
    <w:rsid w:val="007F118B"/>
    <w:rPr>
      <w:rFonts w:eastAsiaTheme="minorEastAsia"/>
      <w:sz w:val="14"/>
      <w:szCs w:val="14"/>
    </w:rPr>
  </w:style>
  <w:style w:type="paragraph" w:customStyle="1" w:styleId="FooterBS1192">
    <w:name w:val="~FooterBS1192"/>
    <w:basedOn w:val="Footer"/>
    <w:uiPriority w:val="34"/>
    <w:semiHidden/>
    <w:rsid w:val="003075F9"/>
  </w:style>
  <w:style w:type="paragraph" w:customStyle="1" w:styleId="FooterFilepath">
    <w:name w:val="~FooterFilepath"/>
    <w:basedOn w:val="Footer"/>
    <w:uiPriority w:val="34"/>
    <w:semiHidden/>
    <w:rsid w:val="003075F9"/>
  </w:style>
  <w:style w:type="paragraph" w:customStyle="1" w:styleId="FooterJobRef">
    <w:name w:val="~FooterJobRef"/>
    <w:basedOn w:val="Footer"/>
    <w:uiPriority w:val="34"/>
    <w:semiHidden/>
    <w:rsid w:val="003075F9"/>
  </w:style>
  <w:style w:type="paragraph" w:customStyle="1" w:styleId="FooterRepNo">
    <w:name w:val="~FooterRepNo"/>
    <w:basedOn w:val="Footer"/>
    <w:uiPriority w:val="34"/>
    <w:semiHidden/>
    <w:rsid w:val="003075F9"/>
  </w:style>
  <w:style w:type="paragraph" w:customStyle="1" w:styleId="FooterRevNo">
    <w:name w:val="~FooterRevNo"/>
    <w:basedOn w:val="Footer"/>
    <w:uiPriority w:val="34"/>
    <w:semiHidden/>
    <w:rsid w:val="003075F9"/>
  </w:style>
  <w:style w:type="paragraph" w:customStyle="1" w:styleId="FooterSubDivRef">
    <w:name w:val="~FooterSubDivRef"/>
    <w:basedOn w:val="Footer"/>
    <w:uiPriority w:val="34"/>
    <w:semiHidden/>
    <w:rsid w:val="003075F9"/>
  </w:style>
  <w:style w:type="paragraph" w:customStyle="1" w:styleId="GlossaryHeading">
    <w:name w:val="~GlossaryHeading"/>
    <w:basedOn w:val="SecHeadNonToc"/>
    <w:next w:val="Normal"/>
    <w:uiPriority w:val="4"/>
    <w:qFormat/>
    <w:rsid w:val="00966ADD"/>
    <w:pPr>
      <w:pageBreakBefore/>
    </w:pPr>
    <w:rPr>
      <w:bCs w:val="0"/>
    </w:rPr>
  </w:style>
  <w:style w:type="paragraph" w:customStyle="1" w:styleId="GraphicLeft">
    <w:name w:val="~GraphicLeft"/>
    <w:basedOn w:val="NoSpacing"/>
    <w:uiPriority w:val="9"/>
    <w:rsid w:val="003075F9"/>
  </w:style>
  <w:style w:type="paragraph" w:customStyle="1" w:styleId="GraphicCentre">
    <w:name w:val="~GraphicCentre"/>
    <w:basedOn w:val="GraphicLeft"/>
    <w:uiPriority w:val="9"/>
    <w:rsid w:val="003075F9"/>
    <w:pPr>
      <w:jc w:val="center"/>
    </w:pPr>
  </w:style>
  <w:style w:type="paragraph" w:customStyle="1" w:styleId="GraphicRight">
    <w:name w:val="~GraphicRight"/>
    <w:basedOn w:val="GraphicLeft"/>
    <w:uiPriority w:val="9"/>
    <w:rsid w:val="003075F9"/>
    <w:pPr>
      <w:jc w:val="right"/>
    </w:pPr>
  </w:style>
  <w:style w:type="paragraph" w:customStyle="1" w:styleId="Hidden">
    <w:name w:val="~Hidden"/>
    <w:basedOn w:val="NoSpacing"/>
    <w:uiPriority w:val="34"/>
    <w:semiHidden/>
    <w:rsid w:val="003075F9"/>
    <w:pPr>
      <w:framePr w:wrap="around" w:vAnchor="page" w:hAnchor="page" w:xAlign="right" w:yAlign="bottom"/>
    </w:pPr>
    <w:rPr>
      <w:color w:val="C00000"/>
    </w:rPr>
  </w:style>
  <w:style w:type="paragraph" w:customStyle="1" w:styleId="IntroText">
    <w:name w:val="~IntroText"/>
    <w:basedOn w:val="Normal"/>
    <w:next w:val="Normal"/>
    <w:uiPriority w:val="2"/>
    <w:qFormat/>
    <w:rsid w:val="003075F9"/>
    <w:pPr>
      <w:spacing w:after="120"/>
    </w:pPr>
    <w:rPr>
      <w:color w:val="E95A1A" w:themeColor="accent1"/>
    </w:rPr>
  </w:style>
  <w:style w:type="paragraph" w:customStyle="1" w:styleId="KeyFactsHead">
    <w:name w:val="~KeyFactsHead"/>
    <w:basedOn w:val="Normal"/>
    <w:next w:val="Normal"/>
    <w:uiPriority w:val="7"/>
    <w:qFormat/>
    <w:rsid w:val="00DE4EF8"/>
    <w:pPr>
      <w:keepNext/>
      <w:spacing w:after="0" w:line="240" w:lineRule="auto"/>
    </w:pPr>
    <w:rPr>
      <w:color w:val="E95A1A" w:themeColor="accent1"/>
      <w:sz w:val="72"/>
      <w:szCs w:val="72"/>
    </w:rPr>
  </w:style>
  <w:style w:type="paragraph" w:customStyle="1" w:styleId="KeyFactsText">
    <w:name w:val="~KeyFactsText"/>
    <w:basedOn w:val="Normal"/>
    <w:uiPriority w:val="7"/>
    <w:qFormat/>
    <w:rsid w:val="00DE4EF8"/>
    <w:pPr>
      <w:spacing w:before="0"/>
    </w:pPr>
    <w:rPr>
      <w:noProof/>
      <w:sz w:val="18"/>
      <w:szCs w:val="18"/>
      <w:lang w:eastAsia="en-GB"/>
    </w:rPr>
  </w:style>
  <w:style w:type="paragraph" w:customStyle="1" w:styleId="KeyMsgText">
    <w:name w:val="~KeyMsgText"/>
    <w:basedOn w:val="Normal"/>
    <w:uiPriority w:val="6"/>
    <w:rsid w:val="003075F9"/>
    <w:pPr>
      <w:spacing w:before="0" w:after="0"/>
      <w:ind w:right="2835"/>
    </w:pPr>
    <w:rPr>
      <w:sz w:val="24"/>
      <w:szCs w:val="24"/>
    </w:rPr>
  </w:style>
  <w:style w:type="paragraph" w:customStyle="1" w:styleId="KeyMsgBullet">
    <w:name w:val="~KeyMsgBullet"/>
    <w:basedOn w:val="KeyMsgText"/>
    <w:uiPriority w:val="6"/>
    <w:rsid w:val="003075F9"/>
    <w:pPr>
      <w:numPr>
        <w:numId w:val="5"/>
      </w:numPr>
      <w:spacing w:before="60" w:after="60"/>
    </w:pPr>
  </w:style>
  <w:style w:type="paragraph" w:customStyle="1" w:styleId="KeyMsgHeading">
    <w:name w:val="~KeyMsgHeading"/>
    <w:basedOn w:val="Normal"/>
    <w:next w:val="KeyMsgText"/>
    <w:uiPriority w:val="6"/>
    <w:rsid w:val="003075F9"/>
    <w:pPr>
      <w:spacing w:before="240" w:after="0"/>
      <w:ind w:right="2835"/>
    </w:pPr>
    <w:rPr>
      <w:b/>
      <w:bCs/>
      <w:color w:val="E42925" w:themeColor="accent2"/>
      <w:sz w:val="24"/>
      <w:szCs w:val="24"/>
    </w:rPr>
  </w:style>
  <w:style w:type="paragraph" w:customStyle="1" w:styleId="LegalFooter">
    <w:name w:val="~LegalFooter"/>
    <w:basedOn w:val="Footer"/>
    <w:uiPriority w:val="19"/>
    <w:semiHidden/>
    <w:qFormat/>
    <w:rsid w:val="003075F9"/>
    <w:rPr>
      <w:sz w:val="12"/>
    </w:rPr>
  </w:style>
  <w:style w:type="paragraph" w:customStyle="1" w:styleId="LogoName">
    <w:name w:val="~LogoName"/>
    <w:basedOn w:val="Footer"/>
    <w:uiPriority w:val="34"/>
    <w:rsid w:val="003075F9"/>
  </w:style>
  <w:style w:type="table" w:customStyle="1" w:styleId="MMTable">
    <w:name w:val="~MMTable"/>
    <w:basedOn w:val="TableNormal"/>
    <w:uiPriority w:val="99"/>
    <w:rsid w:val="003075F9"/>
    <w:pPr>
      <w:spacing w:before="40" w:after="40" w:line="240" w:lineRule="auto"/>
    </w:pPr>
    <w:rPr>
      <w:rFonts w:ascii="Arial" w:eastAsiaTheme="minorEastAsia" w:hAnsi="Arial"/>
      <w:sz w:val="16"/>
      <w:szCs w:val="16"/>
    </w:rPr>
    <w:tblPr>
      <w:tblStyleRowBandSize w:val="1"/>
      <w:tblBorders>
        <w:top w:val="single" w:sz="8" w:space="0" w:color="auto"/>
        <w:bottom w:val="single" w:sz="8" w:space="0" w:color="auto"/>
        <w:insideH w:val="single" w:sz="2" w:space="0" w:color="E95A1A" w:themeColor="accent1"/>
      </w:tblBorders>
    </w:tblPr>
    <w:tblStylePr w:type="firstRow">
      <w:tblPr/>
      <w:trPr>
        <w:cantSplit/>
        <w:tblHeader/>
      </w:trPr>
      <w:tcPr>
        <w:tcBorders>
          <w:top w:val="nil"/>
          <w:left w:val="nil"/>
          <w:bottom w:val="single" w:sz="8" w:space="0" w:color="auto"/>
          <w:right w:val="nil"/>
          <w:insideH w:val="single" w:sz="4" w:space="0" w:color="auto"/>
          <w:insideV w:val="nil"/>
          <w:tl2br w:val="nil"/>
          <w:tr2bl w:val="nil"/>
        </w:tcBorders>
      </w:tcPr>
    </w:tblStylePr>
    <w:tblStylePr w:type="band1Horz">
      <w:tblPr/>
      <w:tcPr>
        <w:shd w:val="clear" w:color="auto" w:fill="DFDFDF" w:themeFill="text2" w:themeFillTint="33"/>
      </w:tcPr>
    </w:tblStylePr>
  </w:style>
  <w:style w:type="paragraph" w:customStyle="1" w:styleId="NumBullet1">
    <w:name w:val="~NumBullet1"/>
    <w:basedOn w:val="Normal"/>
    <w:uiPriority w:val="1"/>
    <w:qFormat/>
    <w:rsid w:val="003075F9"/>
    <w:pPr>
      <w:numPr>
        <w:numId w:val="6"/>
      </w:numPr>
      <w:spacing w:before="60" w:after="60"/>
    </w:pPr>
  </w:style>
  <w:style w:type="paragraph" w:customStyle="1" w:styleId="NumBullet2">
    <w:name w:val="~NumBullet2"/>
    <w:basedOn w:val="Normal"/>
    <w:uiPriority w:val="1"/>
    <w:qFormat/>
    <w:rsid w:val="003075F9"/>
    <w:pPr>
      <w:numPr>
        <w:ilvl w:val="1"/>
        <w:numId w:val="6"/>
      </w:numPr>
      <w:spacing w:before="60" w:after="60"/>
    </w:pPr>
  </w:style>
  <w:style w:type="paragraph" w:customStyle="1" w:styleId="NumBullet3">
    <w:name w:val="~NumBullet3"/>
    <w:basedOn w:val="Normal"/>
    <w:uiPriority w:val="1"/>
    <w:qFormat/>
    <w:rsid w:val="003075F9"/>
    <w:pPr>
      <w:numPr>
        <w:ilvl w:val="2"/>
        <w:numId w:val="6"/>
      </w:numPr>
      <w:spacing w:before="60" w:after="60"/>
    </w:pPr>
  </w:style>
  <w:style w:type="character" w:customStyle="1" w:styleId="Pagenumber">
    <w:name w:val="~Pagenumber"/>
    <w:basedOn w:val="DefaultParagraphFont"/>
    <w:uiPriority w:val="19"/>
    <w:rsid w:val="003075F9"/>
    <w:rPr>
      <w:b/>
      <w:bCs/>
      <w:szCs w:val="20"/>
    </w:rPr>
  </w:style>
  <w:style w:type="paragraph" w:customStyle="1" w:styleId="Quote">
    <w:name w:val="~Quote"/>
    <w:basedOn w:val="Normal"/>
    <w:next w:val="QuoteSource"/>
    <w:uiPriority w:val="6"/>
    <w:qFormat/>
    <w:rsid w:val="003075F9"/>
    <w:pPr>
      <w:keepNext/>
      <w:keepLines/>
      <w:spacing w:before="240" w:after="0"/>
      <w:ind w:right="2835"/>
    </w:pPr>
    <w:rPr>
      <w:b/>
      <w:bCs/>
      <w:color w:val="E42925" w:themeColor="accent2"/>
      <w:sz w:val="28"/>
      <w:szCs w:val="28"/>
    </w:rPr>
  </w:style>
  <w:style w:type="paragraph" w:customStyle="1" w:styleId="Source">
    <w:name w:val="~Source"/>
    <w:basedOn w:val="Normal"/>
    <w:next w:val="Normal"/>
    <w:uiPriority w:val="7"/>
    <w:qFormat/>
    <w:rsid w:val="003075F9"/>
    <w:pPr>
      <w:tabs>
        <w:tab w:val="left" w:pos="680"/>
      </w:tabs>
      <w:spacing w:before="0" w:after="240" w:line="240" w:lineRule="auto"/>
      <w:ind w:left="680" w:hanging="680"/>
    </w:pPr>
    <w:rPr>
      <w:rFonts w:eastAsia="Calibri"/>
      <w:sz w:val="16"/>
      <w:szCs w:val="16"/>
    </w:rPr>
  </w:style>
  <w:style w:type="paragraph" w:customStyle="1" w:styleId="QuoteSource">
    <w:name w:val="~QuoteSource"/>
    <w:basedOn w:val="Source"/>
    <w:next w:val="Normal"/>
    <w:uiPriority w:val="7"/>
    <w:qFormat/>
    <w:rsid w:val="003075F9"/>
    <w:pPr>
      <w:tabs>
        <w:tab w:val="clear" w:pos="680"/>
      </w:tabs>
      <w:ind w:left="0" w:right="2835" w:firstLine="0"/>
    </w:pPr>
    <w:rPr>
      <w:sz w:val="18"/>
      <w:szCs w:val="18"/>
    </w:rPr>
  </w:style>
  <w:style w:type="paragraph" w:customStyle="1" w:styleId="RefClientName">
    <w:name w:val="~RefClientName"/>
    <w:basedOn w:val="ClientName"/>
    <w:uiPriority w:val="34"/>
    <w:semiHidden/>
    <w:rsid w:val="003075F9"/>
  </w:style>
  <w:style w:type="paragraph" w:customStyle="1" w:styleId="RefConfidential">
    <w:name w:val="~RefConfidential"/>
    <w:basedOn w:val="Confidential"/>
    <w:uiPriority w:val="34"/>
    <w:semiHidden/>
    <w:rsid w:val="003075F9"/>
  </w:style>
  <w:style w:type="paragraph" w:customStyle="1" w:styleId="RefDocDate">
    <w:name w:val="~RefDocDate"/>
    <w:basedOn w:val="DocDate"/>
    <w:uiPriority w:val="34"/>
    <w:semiHidden/>
    <w:rsid w:val="003075F9"/>
  </w:style>
  <w:style w:type="paragraph" w:customStyle="1" w:styleId="RefDocFileRef">
    <w:name w:val="~RefDocFileRef"/>
    <w:basedOn w:val="DocFileRef"/>
    <w:uiPriority w:val="34"/>
    <w:semiHidden/>
    <w:rsid w:val="003075F9"/>
  </w:style>
  <w:style w:type="paragraph" w:customStyle="1" w:styleId="RefDocSubTitle">
    <w:name w:val="~RefDocSubTitle"/>
    <w:basedOn w:val="DocSubTitle"/>
    <w:uiPriority w:val="34"/>
    <w:semiHidden/>
    <w:rsid w:val="003075F9"/>
  </w:style>
  <w:style w:type="paragraph" w:customStyle="1" w:styleId="RefDocTitle">
    <w:name w:val="~RefDocTitle"/>
    <w:basedOn w:val="DocTitle"/>
    <w:uiPriority w:val="34"/>
    <w:semiHidden/>
    <w:rsid w:val="003075F9"/>
  </w:style>
  <w:style w:type="paragraph" w:customStyle="1" w:styleId="SecDivTitle">
    <w:name w:val="~SecDivTitle"/>
    <w:basedOn w:val="NoSpacing"/>
    <w:uiPriority w:val="19"/>
    <w:semiHidden/>
    <w:qFormat/>
    <w:rsid w:val="00DE4EF8"/>
    <w:pPr>
      <w:spacing w:line="264" w:lineRule="auto"/>
    </w:pPr>
    <w:rPr>
      <w:b/>
      <w:bCs/>
      <w:sz w:val="56"/>
      <w:szCs w:val="56"/>
    </w:rPr>
  </w:style>
  <w:style w:type="numbering" w:customStyle="1" w:styleId="SecListStyle">
    <w:name w:val="~SecListStyle"/>
    <w:uiPriority w:val="99"/>
    <w:rsid w:val="00D26295"/>
    <w:pPr>
      <w:numPr>
        <w:numId w:val="7"/>
      </w:numPr>
    </w:pPr>
  </w:style>
  <w:style w:type="paragraph" w:customStyle="1" w:styleId="SourceWide">
    <w:name w:val="~SourceWide"/>
    <w:basedOn w:val="Source"/>
    <w:next w:val="Normal"/>
    <w:uiPriority w:val="34"/>
    <w:semiHidden/>
    <w:qFormat/>
    <w:rsid w:val="003075F9"/>
  </w:style>
  <w:style w:type="paragraph" w:customStyle="1" w:styleId="Spacer">
    <w:name w:val="~Spacer"/>
    <w:basedOn w:val="NoSpacing"/>
    <w:uiPriority w:val="34"/>
    <w:semiHidden/>
    <w:rsid w:val="003075F9"/>
    <w:rPr>
      <w:rFonts w:ascii="Arial" w:hAnsi="Arial"/>
      <w:sz w:val="2"/>
      <w:szCs w:val="2"/>
    </w:rPr>
  </w:style>
  <w:style w:type="paragraph" w:customStyle="1" w:styleId="TableTextLeft">
    <w:name w:val="~TableTextLeft"/>
    <w:basedOn w:val="Normal"/>
    <w:uiPriority w:val="8"/>
    <w:qFormat/>
    <w:rsid w:val="003075F9"/>
    <w:pPr>
      <w:spacing w:before="40" w:after="40" w:line="240" w:lineRule="auto"/>
      <w:ind w:right="113"/>
    </w:pPr>
    <w:rPr>
      <w:sz w:val="16"/>
      <w:szCs w:val="16"/>
    </w:rPr>
  </w:style>
  <w:style w:type="paragraph" w:customStyle="1" w:styleId="TableBullet1">
    <w:name w:val="~TableBullet1"/>
    <w:basedOn w:val="TableTextLeft"/>
    <w:uiPriority w:val="8"/>
    <w:qFormat/>
    <w:rsid w:val="003075F9"/>
    <w:pPr>
      <w:numPr>
        <w:numId w:val="8"/>
      </w:numPr>
    </w:pPr>
    <w:rPr>
      <w:rFonts w:eastAsia="Calibri"/>
    </w:rPr>
  </w:style>
  <w:style w:type="paragraph" w:customStyle="1" w:styleId="TableBullet2">
    <w:name w:val="~TableBullet2"/>
    <w:basedOn w:val="TableTextLeft"/>
    <w:uiPriority w:val="8"/>
    <w:qFormat/>
    <w:rsid w:val="003075F9"/>
    <w:pPr>
      <w:numPr>
        <w:ilvl w:val="1"/>
        <w:numId w:val="8"/>
      </w:numPr>
    </w:pPr>
  </w:style>
  <w:style w:type="paragraph" w:customStyle="1" w:styleId="TableBullet3">
    <w:name w:val="~TableBullet3"/>
    <w:basedOn w:val="TableTextLeft"/>
    <w:uiPriority w:val="8"/>
    <w:qFormat/>
    <w:rsid w:val="003075F9"/>
    <w:pPr>
      <w:numPr>
        <w:ilvl w:val="2"/>
        <w:numId w:val="8"/>
      </w:numPr>
    </w:pPr>
  </w:style>
  <w:style w:type="table" w:customStyle="1" w:styleId="TableClear">
    <w:name w:val="~TableClear"/>
    <w:basedOn w:val="TableNormal"/>
    <w:uiPriority w:val="99"/>
    <w:rsid w:val="003075F9"/>
    <w:rPr>
      <w:rFonts w:eastAsiaTheme="minorEastAsia"/>
    </w:rPr>
    <w:tblPr>
      <w:tblCellMar>
        <w:left w:w="0" w:type="dxa"/>
        <w:right w:w="0" w:type="dxa"/>
      </w:tblCellMar>
    </w:tblPr>
  </w:style>
  <w:style w:type="paragraph" w:customStyle="1" w:styleId="TableHeadingLeft">
    <w:name w:val="~TableHeadingLeft"/>
    <w:basedOn w:val="TableTextLeft"/>
    <w:uiPriority w:val="8"/>
    <w:qFormat/>
    <w:rsid w:val="003075F9"/>
    <w:pPr>
      <w:keepNext/>
    </w:pPr>
    <w:rPr>
      <w:b/>
      <w:bCs/>
      <w:color w:val="E95A1A" w:themeColor="accent1"/>
      <w:sz w:val="18"/>
      <w:szCs w:val="18"/>
    </w:rPr>
  </w:style>
  <w:style w:type="paragraph" w:customStyle="1" w:styleId="TableHeadingCentre">
    <w:name w:val="~TableHeadingCentre"/>
    <w:basedOn w:val="TableHeadingLeft"/>
    <w:uiPriority w:val="8"/>
    <w:qFormat/>
    <w:rsid w:val="003075F9"/>
    <w:pPr>
      <w:jc w:val="center"/>
    </w:pPr>
    <w:rPr>
      <w:bCs w:val="0"/>
    </w:rPr>
  </w:style>
  <w:style w:type="paragraph" w:customStyle="1" w:styleId="TableHeadingRight">
    <w:name w:val="~TableHeadingRight"/>
    <w:basedOn w:val="TableHeadingLeft"/>
    <w:uiPriority w:val="8"/>
    <w:qFormat/>
    <w:rsid w:val="003075F9"/>
    <w:pPr>
      <w:ind w:right="0"/>
      <w:jc w:val="right"/>
    </w:pPr>
  </w:style>
  <w:style w:type="table" w:customStyle="1" w:styleId="TableNormal0">
    <w:name w:val="~TableNormal"/>
    <w:basedOn w:val="TableNormal"/>
    <w:semiHidden/>
    <w:rsid w:val="003075F9"/>
    <w:pPr>
      <w:spacing w:before="120" w:after="0" w:line="240" w:lineRule="auto"/>
    </w:pPr>
    <w:rPr>
      <w:rFonts w:eastAsiaTheme="minorEastAsia"/>
    </w:rPr>
    <w:tblPr/>
  </w:style>
  <w:style w:type="paragraph" w:customStyle="1" w:styleId="TableTextCentre">
    <w:name w:val="~TableTextCentre"/>
    <w:basedOn w:val="TableTextLeft"/>
    <w:uiPriority w:val="8"/>
    <w:qFormat/>
    <w:rsid w:val="003075F9"/>
    <w:pPr>
      <w:jc w:val="center"/>
    </w:pPr>
  </w:style>
  <w:style w:type="paragraph" w:customStyle="1" w:styleId="TableTextRight">
    <w:name w:val="~TableTextRight"/>
    <w:basedOn w:val="TableTextLeft"/>
    <w:uiPriority w:val="8"/>
    <w:qFormat/>
    <w:rsid w:val="003075F9"/>
    <w:pPr>
      <w:ind w:right="0"/>
      <w:jc w:val="right"/>
    </w:pPr>
  </w:style>
  <w:style w:type="paragraph" w:customStyle="1" w:styleId="TableTotalLeft">
    <w:name w:val="~TableTotalLeft"/>
    <w:basedOn w:val="TableTextLeft"/>
    <w:uiPriority w:val="8"/>
    <w:rsid w:val="003075F9"/>
    <w:rPr>
      <w:b/>
      <w:bCs/>
    </w:rPr>
  </w:style>
  <w:style w:type="paragraph" w:customStyle="1" w:styleId="TableTotalCentre">
    <w:name w:val="~TableTotalCentre"/>
    <w:basedOn w:val="TableTotalLeft"/>
    <w:uiPriority w:val="8"/>
    <w:rsid w:val="003075F9"/>
    <w:pPr>
      <w:jc w:val="center"/>
    </w:pPr>
    <w:rPr>
      <w:bCs w:val="0"/>
    </w:rPr>
  </w:style>
  <w:style w:type="paragraph" w:customStyle="1" w:styleId="TableTotalRight">
    <w:name w:val="~TableTotalRight"/>
    <w:basedOn w:val="TableTotalLeft"/>
    <w:uiPriority w:val="8"/>
    <w:rsid w:val="003075F9"/>
    <w:pPr>
      <w:ind w:right="0"/>
      <w:jc w:val="right"/>
    </w:pPr>
  </w:style>
  <w:style w:type="paragraph" w:customStyle="1" w:styleId="WebAddress">
    <w:name w:val="~WebAddress"/>
    <w:basedOn w:val="NoSpacing"/>
    <w:uiPriority w:val="19"/>
    <w:semiHidden/>
    <w:qFormat/>
    <w:rsid w:val="003075F9"/>
    <w:rPr>
      <w:b/>
      <w:bCs/>
    </w:rPr>
  </w:style>
  <w:style w:type="paragraph" w:styleId="BalloonText">
    <w:name w:val="Balloon Text"/>
    <w:basedOn w:val="Normal"/>
    <w:link w:val="BalloonTextChar"/>
    <w:uiPriority w:val="99"/>
    <w:semiHidden/>
    <w:rsid w:val="003075F9"/>
    <w:pPr>
      <w:spacing w:after="0" w:line="240" w:lineRule="auto"/>
    </w:pPr>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7F118B"/>
    <w:rPr>
      <w:rFonts w:ascii="Tahoma" w:eastAsiaTheme="minorEastAsia" w:hAnsi="Tahoma" w:cs="Tahoma"/>
      <w:color w:val="808080" w:themeColor="background1" w:themeShade="80"/>
      <w:sz w:val="16"/>
      <w:szCs w:val="16"/>
    </w:rPr>
  </w:style>
  <w:style w:type="paragraph" w:styleId="Bibliography">
    <w:name w:val="Bibliography"/>
    <w:basedOn w:val="Normal"/>
    <w:next w:val="Normal"/>
    <w:uiPriority w:val="39"/>
    <w:semiHidden/>
    <w:rsid w:val="003075F9"/>
  </w:style>
  <w:style w:type="paragraph" w:styleId="BlockText">
    <w:name w:val="Block Text"/>
    <w:basedOn w:val="Normal"/>
    <w:uiPriority w:val="99"/>
    <w:semiHidden/>
    <w:rsid w:val="003075F9"/>
    <w:pPr>
      <w:pBdr>
        <w:top w:val="single" w:sz="2" w:space="10" w:color="E95A1A" w:themeColor="accent1" w:frame="1"/>
        <w:left w:val="single" w:sz="2" w:space="10" w:color="E95A1A" w:themeColor="accent1" w:frame="1"/>
        <w:bottom w:val="single" w:sz="2" w:space="10" w:color="E95A1A" w:themeColor="accent1" w:frame="1"/>
        <w:right w:val="single" w:sz="2" w:space="10" w:color="E95A1A" w:themeColor="accent1" w:frame="1"/>
      </w:pBdr>
      <w:ind w:left="1152" w:right="1152"/>
    </w:pPr>
    <w:rPr>
      <w:i/>
      <w:iCs/>
      <w:color w:val="E95A1A" w:themeColor="accent1"/>
    </w:rPr>
  </w:style>
  <w:style w:type="paragraph" w:styleId="BodyText">
    <w:name w:val="Body Text"/>
    <w:basedOn w:val="Normal"/>
    <w:link w:val="BodyTextChar"/>
    <w:uiPriority w:val="99"/>
    <w:semiHidden/>
    <w:rsid w:val="003075F9"/>
    <w:pPr>
      <w:spacing w:after="120"/>
    </w:pPr>
  </w:style>
  <w:style w:type="character" w:customStyle="1" w:styleId="BodyTextChar">
    <w:name w:val="Body Text Char"/>
    <w:basedOn w:val="DefaultParagraphFont"/>
    <w:link w:val="BodyText"/>
    <w:uiPriority w:val="99"/>
    <w:semiHidden/>
    <w:rsid w:val="007F118B"/>
    <w:rPr>
      <w:rFonts w:eastAsiaTheme="minorEastAsia"/>
    </w:rPr>
  </w:style>
  <w:style w:type="paragraph" w:styleId="BodyText2">
    <w:name w:val="Body Text 2"/>
    <w:basedOn w:val="Normal"/>
    <w:link w:val="BodyText2Char"/>
    <w:uiPriority w:val="99"/>
    <w:semiHidden/>
    <w:rsid w:val="003075F9"/>
    <w:pPr>
      <w:spacing w:after="120" w:line="480" w:lineRule="auto"/>
    </w:pPr>
  </w:style>
  <w:style w:type="character" w:customStyle="1" w:styleId="BodyText2Char">
    <w:name w:val="Body Text 2 Char"/>
    <w:basedOn w:val="DefaultParagraphFont"/>
    <w:link w:val="BodyText2"/>
    <w:uiPriority w:val="99"/>
    <w:semiHidden/>
    <w:rsid w:val="007F118B"/>
    <w:rPr>
      <w:rFonts w:eastAsiaTheme="minorEastAsia"/>
    </w:rPr>
  </w:style>
  <w:style w:type="paragraph" w:styleId="BodyText3">
    <w:name w:val="Body Text 3"/>
    <w:basedOn w:val="Normal"/>
    <w:link w:val="BodyText3Char"/>
    <w:uiPriority w:val="99"/>
    <w:semiHidden/>
    <w:rsid w:val="003075F9"/>
    <w:pPr>
      <w:spacing w:after="120"/>
    </w:pPr>
    <w:rPr>
      <w:sz w:val="16"/>
      <w:szCs w:val="16"/>
    </w:rPr>
  </w:style>
  <w:style w:type="character" w:customStyle="1" w:styleId="BodyText3Char">
    <w:name w:val="Body Text 3 Char"/>
    <w:basedOn w:val="DefaultParagraphFont"/>
    <w:link w:val="BodyText3"/>
    <w:uiPriority w:val="99"/>
    <w:semiHidden/>
    <w:rsid w:val="007F118B"/>
    <w:rPr>
      <w:rFonts w:eastAsiaTheme="minorEastAsia"/>
      <w:sz w:val="16"/>
      <w:szCs w:val="16"/>
    </w:rPr>
  </w:style>
  <w:style w:type="paragraph" w:styleId="BodyTextFirstIndent">
    <w:name w:val="Body Text First Indent"/>
    <w:basedOn w:val="BodyText"/>
    <w:link w:val="BodyTextFirstIndentChar"/>
    <w:uiPriority w:val="99"/>
    <w:semiHidden/>
    <w:rsid w:val="003075F9"/>
    <w:pPr>
      <w:spacing w:after="160"/>
      <w:ind w:firstLine="360"/>
    </w:pPr>
  </w:style>
  <w:style w:type="character" w:customStyle="1" w:styleId="BodyTextFirstIndentChar">
    <w:name w:val="Body Text First Indent Char"/>
    <w:basedOn w:val="BodyTextChar"/>
    <w:link w:val="BodyTextFirstIndent"/>
    <w:uiPriority w:val="99"/>
    <w:semiHidden/>
    <w:rsid w:val="007F118B"/>
    <w:rPr>
      <w:rFonts w:eastAsiaTheme="minorEastAsia"/>
    </w:rPr>
  </w:style>
  <w:style w:type="paragraph" w:styleId="BodyTextIndent">
    <w:name w:val="Body Text Indent"/>
    <w:basedOn w:val="Normal"/>
    <w:link w:val="BodyTextIndentChar"/>
    <w:uiPriority w:val="99"/>
    <w:semiHidden/>
    <w:rsid w:val="003075F9"/>
    <w:pPr>
      <w:spacing w:after="120"/>
      <w:ind w:left="283"/>
    </w:pPr>
  </w:style>
  <w:style w:type="character" w:customStyle="1" w:styleId="BodyTextIndentChar">
    <w:name w:val="Body Text Indent Char"/>
    <w:basedOn w:val="DefaultParagraphFont"/>
    <w:link w:val="BodyTextIndent"/>
    <w:uiPriority w:val="99"/>
    <w:semiHidden/>
    <w:rsid w:val="007F118B"/>
    <w:rPr>
      <w:rFonts w:eastAsiaTheme="minorEastAsia"/>
    </w:rPr>
  </w:style>
  <w:style w:type="paragraph" w:styleId="BodyTextFirstIndent2">
    <w:name w:val="Body Text First Indent 2"/>
    <w:basedOn w:val="BodyTextIndent"/>
    <w:link w:val="BodyTextFirstIndent2Char"/>
    <w:uiPriority w:val="99"/>
    <w:semiHidden/>
    <w:rsid w:val="003075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F118B"/>
    <w:rPr>
      <w:rFonts w:eastAsiaTheme="minorEastAsia"/>
    </w:rPr>
  </w:style>
  <w:style w:type="paragraph" w:styleId="BodyTextIndent2">
    <w:name w:val="Body Text Indent 2"/>
    <w:basedOn w:val="Normal"/>
    <w:link w:val="BodyTextIndent2Char"/>
    <w:uiPriority w:val="99"/>
    <w:semiHidden/>
    <w:rsid w:val="003075F9"/>
    <w:pPr>
      <w:spacing w:after="120" w:line="480" w:lineRule="auto"/>
      <w:ind w:left="283"/>
    </w:pPr>
  </w:style>
  <w:style w:type="character" w:customStyle="1" w:styleId="BodyTextIndent2Char">
    <w:name w:val="Body Text Indent 2 Char"/>
    <w:basedOn w:val="DefaultParagraphFont"/>
    <w:link w:val="BodyTextIndent2"/>
    <w:uiPriority w:val="99"/>
    <w:semiHidden/>
    <w:rsid w:val="007F118B"/>
    <w:rPr>
      <w:rFonts w:eastAsiaTheme="minorEastAsia"/>
    </w:rPr>
  </w:style>
  <w:style w:type="paragraph" w:styleId="BodyTextIndent3">
    <w:name w:val="Body Text Indent 3"/>
    <w:basedOn w:val="Normal"/>
    <w:link w:val="BodyTextIndent3Char"/>
    <w:uiPriority w:val="99"/>
    <w:semiHidden/>
    <w:rsid w:val="003075F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F118B"/>
    <w:rPr>
      <w:rFonts w:eastAsiaTheme="minorEastAsia"/>
      <w:sz w:val="16"/>
      <w:szCs w:val="16"/>
    </w:rPr>
  </w:style>
  <w:style w:type="character" w:styleId="BookTitle">
    <w:name w:val="Book Title"/>
    <w:basedOn w:val="DefaultParagraphFont"/>
    <w:uiPriority w:val="39"/>
    <w:semiHidden/>
    <w:qFormat/>
    <w:rsid w:val="003075F9"/>
    <w:rPr>
      <w:b/>
      <w:bCs/>
      <w:i/>
      <w:iCs/>
      <w:spacing w:val="5"/>
      <w:szCs w:val="20"/>
    </w:rPr>
  </w:style>
  <w:style w:type="paragraph" w:styleId="Closing">
    <w:name w:val="Closing"/>
    <w:basedOn w:val="Normal"/>
    <w:link w:val="ClosingChar"/>
    <w:uiPriority w:val="99"/>
    <w:semiHidden/>
    <w:rsid w:val="003075F9"/>
    <w:pPr>
      <w:spacing w:before="0" w:after="0" w:line="240" w:lineRule="auto"/>
      <w:ind w:left="4252"/>
    </w:pPr>
  </w:style>
  <w:style w:type="character" w:customStyle="1" w:styleId="ClosingChar">
    <w:name w:val="Closing Char"/>
    <w:basedOn w:val="DefaultParagraphFont"/>
    <w:link w:val="Closing"/>
    <w:uiPriority w:val="99"/>
    <w:semiHidden/>
    <w:rsid w:val="007F118B"/>
    <w:rPr>
      <w:rFonts w:eastAsiaTheme="minorEastAsia"/>
    </w:rPr>
  </w:style>
  <w:style w:type="table" w:styleId="ColorfulGrid">
    <w:name w:val="Colorful Grid"/>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ADDD1" w:themeFill="accent1" w:themeFillTint="33"/>
    </w:tcPr>
    <w:tblStylePr w:type="firstRow">
      <w:rPr>
        <w:b/>
        <w:bCs/>
      </w:rPr>
      <w:tblPr/>
      <w:tcPr>
        <w:shd w:val="clear" w:color="auto" w:fill="F6BCA3" w:themeFill="accent1" w:themeFillTint="66"/>
      </w:tcPr>
    </w:tblStylePr>
    <w:tblStylePr w:type="lastRow">
      <w:rPr>
        <w:b/>
        <w:bCs/>
        <w:color w:val="000000" w:themeColor="text1"/>
      </w:rPr>
      <w:tblPr/>
      <w:tcPr>
        <w:shd w:val="clear" w:color="auto" w:fill="F6BCA3" w:themeFill="accent1" w:themeFillTint="66"/>
      </w:tcPr>
    </w:tblStylePr>
    <w:tblStylePr w:type="firstCol">
      <w:rPr>
        <w:color w:val="FFFFFF" w:themeColor="background1"/>
      </w:rPr>
      <w:tblPr/>
      <w:tcPr>
        <w:shd w:val="clear" w:color="auto" w:fill="B04111" w:themeFill="accent1" w:themeFillShade="BF"/>
      </w:tcPr>
    </w:tblStylePr>
    <w:tblStylePr w:type="lastCol">
      <w:rPr>
        <w:color w:val="FFFFFF" w:themeColor="background1"/>
      </w:rPr>
      <w:tblPr/>
      <w:tcPr>
        <w:shd w:val="clear" w:color="auto" w:fill="B04111" w:themeFill="accent1" w:themeFillShade="BF"/>
      </w:tcPr>
    </w:tblStylePr>
    <w:tblStylePr w:type="band1Vert">
      <w:tblPr/>
      <w:tcPr>
        <w:shd w:val="clear" w:color="auto" w:fill="F4AC8C" w:themeFill="accent1" w:themeFillTint="7F"/>
      </w:tcPr>
    </w:tblStylePr>
    <w:tblStylePr w:type="band1Horz">
      <w:tblPr/>
      <w:tcPr>
        <w:shd w:val="clear" w:color="auto" w:fill="F4AC8C" w:themeFill="accent1" w:themeFillTint="7F"/>
      </w:tcPr>
    </w:tblStylePr>
  </w:style>
  <w:style w:type="table" w:styleId="ColorfulGrid-Accent2">
    <w:name w:val="Colorful Grid Accent 2"/>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9D4D3" w:themeFill="accent2" w:themeFillTint="33"/>
    </w:tcPr>
    <w:tblStylePr w:type="firstRow">
      <w:rPr>
        <w:b/>
        <w:bCs/>
      </w:rPr>
      <w:tblPr/>
      <w:tcPr>
        <w:shd w:val="clear" w:color="auto" w:fill="F4A9A7" w:themeFill="accent2" w:themeFillTint="66"/>
      </w:tcPr>
    </w:tblStylePr>
    <w:tblStylePr w:type="lastRow">
      <w:rPr>
        <w:b/>
        <w:bCs/>
        <w:color w:val="000000" w:themeColor="text1"/>
      </w:rPr>
      <w:tblPr/>
      <w:tcPr>
        <w:shd w:val="clear" w:color="auto" w:fill="F4A9A7" w:themeFill="accent2" w:themeFillTint="66"/>
      </w:tcPr>
    </w:tblStylePr>
    <w:tblStylePr w:type="firstCol">
      <w:rPr>
        <w:color w:val="FFFFFF" w:themeColor="background1"/>
      </w:rPr>
      <w:tblPr/>
      <w:tcPr>
        <w:shd w:val="clear" w:color="auto" w:fill="B01916" w:themeFill="accent2" w:themeFillShade="BF"/>
      </w:tcPr>
    </w:tblStylePr>
    <w:tblStylePr w:type="lastCol">
      <w:rPr>
        <w:color w:val="FFFFFF" w:themeColor="background1"/>
      </w:rPr>
      <w:tblPr/>
      <w:tcPr>
        <w:shd w:val="clear" w:color="auto" w:fill="B01916" w:themeFill="accent2" w:themeFillShade="BF"/>
      </w:tcPr>
    </w:tblStylePr>
    <w:tblStylePr w:type="band1Vert">
      <w:tblPr/>
      <w:tcPr>
        <w:shd w:val="clear" w:color="auto" w:fill="F19492" w:themeFill="accent2" w:themeFillTint="7F"/>
      </w:tcPr>
    </w:tblStylePr>
    <w:tblStylePr w:type="band1Horz">
      <w:tblPr/>
      <w:tcPr>
        <w:shd w:val="clear" w:color="auto" w:fill="F19492" w:themeFill="accent2" w:themeFillTint="7F"/>
      </w:tcPr>
    </w:tblStylePr>
  </w:style>
  <w:style w:type="table" w:styleId="ColorfulGrid-Accent3">
    <w:name w:val="Colorful Grid Accent 3"/>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9D3E8" w:themeFill="accent3" w:themeFillTint="33"/>
    </w:tcPr>
    <w:tblStylePr w:type="firstRow">
      <w:rPr>
        <w:b/>
        <w:bCs/>
      </w:rPr>
      <w:tblPr/>
      <w:tcPr>
        <w:shd w:val="clear" w:color="auto" w:fill="F3A8D1" w:themeFill="accent3" w:themeFillTint="66"/>
      </w:tcPr>
    </w:tblStylePr>
    <w:tblStylePr w:type="lastRow">
      <w:rPr>
        <w:b/>
        <w:bCs/>
        <w:color w:val="000000" w:themeColor="text1"/>
      </w:rPr>
      <w:tblPr/>
      <w:tcPr>
        <w:shd w:val="clear" w:color="auto" w:fill="F3A8D1" w:themeFill="accent3" w:themeFillTint="66"/>
      </w:tcPr>
    </w:tblStylePr>
    <w:tblStylePr w:type="firstCol">
      <w:rPr>
        <w:color w:val="FFFFFF" w:themeColor="background1"/>
      </w:rPr>
      <w:tblPr/>
      <w:tcPr>
        <w:shd w:val="clear" w:color="auto" w:fill="AD1869" w:themeFill="accent3" w:themeFillShade="BF"/>
      </w:tcPr>
    </w:tblStylePr>
    <w:tblStylePr w:type="lastCol">
      <w:rPr>
        <w:color w:val="FFFFFF" w:themeColor="background1"/>
      </w:rPr>
      <w:tblPr/>
      <w:tcPr>
        <w:shd w:val="clear" w:color="auto" w:fill="AD1869" w:themeFill="accent3" w:themeFillShade="BF"/>
      </w:tcPr>
    </w:tblStylePr>
    <w:tblStylePr w:type="band1Vert">
      <w:tblPr/>
      <w:tcPr>
        <w:shd w:val="clear" w:color="auto" w:fill="F093C5" w:themeFill="accent3" w:themeFillTint="7F"/>
      </w:tcPr>
    </w:tblStylePr>
    <w:tblStylePr w:type="band1Horz">
      <w:tblPr/>
      <w:tcPr>
        <w:shd w:val="clear" w:color="auto" w:fill="F093C5" w:themeFill="accent3" w:themeFillTint="7F"/>
      </w:tcPr>
    </w:tblStylePr>
  </w:style>
  <w:style w:type="table" w:styleId="ColorfulGrid-Accent4">
    <w:name w:val="Colorful Grid Accent 4"/>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6CC" w:themeFill="accent4" w:themeFillTint="33"/>
    </w:tcPr>
    <w:tblStylePr w:type="firstRow">
      <w:rPr>
        <w:b/>
        <w:bCs/>
      </w:rPr>
      <w:tblPr/>
      <w:tcPr>
        <w:shd w:val="clear" w:color="auto" w:fill="FFED99" w:themeFill="accent4" w:themeFillTint="66"/>
      </w:tcPr>
    </w:tblStylePr>
    <w:tblStylePr w:type="lastRow">
      <w:rPr>
        <w:b/>
        <w:bCs/>
        <w:color w:val="000000" w:themeColor="text1"/>
      </w:rPr>
      <w:tblPr/>
      <w:tcPr>
        <w:shd w:val="clear" w:color="auto" w:fill="FFED99" w:themeFill="accent4" w:themeFillTint="66"/>
      </w:tcPr>
    </w:tblStylePr>
    <w:tblStylePr w:type="firstCol">
      <w:rPr>
        <w:color w:val="FFFFFF" w:themeColor="background1"/>
      </w:rPr>
      <w:tblPr/>
      <w:tcPr>
        <w:shd w:val="clear" w:color="auto" w:fill="BF9E00" w:themeFill="accent4" w:themeFillShade="BF"/>
      </w:tcPr>
    </w:tblStylePr>
    <w:tblStylePr w:type="lastCol">
      <w:rPr>
        <w:color w:val="FFFFFF" w:themeColor="background1"/>
      </w:rPr>
      <w:tblPr/>
      <w:tcPr>
        <w:shd w:val="clear" w:color="auto" w:fill="BF9E00" w:themeFill="accent4" w:themeFillShade="BF"/>
      </w:tcPr>
    </w:tblStylePr>
    <w:tblStylePr w:type="band1Vert">
      <w:tblPr/>
      <w:tcPr>
        <w:shd w:val="clear" w:color="auto" w:fill="FFE980" w:themeFill="accent4" w:themeFillTint="7F"/>
      </w:tcPr>
    </w:tblStylePr>
    <w:tblStylePr w:type="band1Horz">
      <w:tblPr/>
      <w:tcPr>
        <w:shd w:val="clear" w:color="auto" w:fill="FFE980" w:themeFill="accent4" w:themeFillTint="7F"/>
      </w:tcPr>
    </w:tblStylePr>
  </w:style>
  <w:style w:type="table" w:styleId="ColorfulGrid-Accent5">
    <w:name w:val="Colorful Grid Accent 5"/>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EEECC" w:themeFill="accent5" w:themeFillTint="33"/>
    </w:tcPr>
    <w:tblStylePr w:type="firstRow">
      <w:rPr>
        <w:b/>
        <w:bCs/>
      </w:rPr>
      <w:tblPr/>
      <w:tcPr>
        <w:shd w:val="clear" w:color="auto" w:fill="FDDE99" w:themeFill="accent5" w:themeFillTint="66"/>
      </w:tcPr>
    </w:tblStylePr>
    <w:tblStylePr w:type="lastRow">
      <w:rPr>
        <w:b/>
        <w:bCs/>
        <w:color w:val="000000" w:themeColor="text1"/>
      </w:rPr>
      <w:tblPr/>
      <w:tcPr>
        <w:shd w:val="clear" w:color="auto" w:fill="FDDE99" w:themeFill="accent5" w:themeFillTint="66"/>
      </w:tcPr>
    </w:tblStylePr>
    <w:tblStylePr w:type="firstCol">
      <w:rPr>
        <w:color w:val="FFFFFF" w:themeColor="background1"/>
      </w:rPr>
      <w:tblPr/>
      <w:tcPr>
        <w:shd w:val="clear" w:color="auto" w:fill="B98003" w:themeFill="accent5" w:themeFillShade="BF"/>
      </w:tcPr>
    </w:tblStylePr>
    <w:tblStylePr w:type="lastCol">
      <w:rPr>
        <w:color w:val="FFFFFF" w:themeColor="background1"/>
      </w:rPr>
      <w:tblPr/>
      <w:tcPr>
        <w:shd w:val="clear" w:color="auto" w:fill="B98003" w:themeFill="accent5" w:themeFillShade="BF"/>
      </w:tcPr>
    </w:tblStylePr>
    <w:tblStylePr w:type="band1Vert">
      <w:tblPr/>
      <w:tcPr>
        <w:shd w:val="clear" w:color="auto" w:fill="FDD580" w:themeFill="accent5" w:themeFillTint="7F"/>
      </w:tcPr>
    </w:tblStylePr>
    <w:tblStylePr w:type="band1Horz">
      <w:tblPr/>
      <w:tcPr>
        <w:shd w:val="clear" w:color="auto" w:fill="FDD580" w:themeFill="accent5" w:themeFillTint="7F"/>
      </w:tcPr>
    </w:tblStylePr>
  </w:style>
  <w:style w:type="table" w:styleId="ColorfulGrid-Accent6">
    <w:name w:val="Colorful Grid Accent 6"/>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BD4EC" w:themeFill="accent6" w:themeFillTint="33"/>
    </w:tcPr>
    <w:tblStylePr w:type="firstRow">
      <w:rPr>
        <w:b/>
        <w:bCs/>
      </w:rPr>
      <w:tblPr/>
      <w:tcPr>
        <w:shd w:val="clear" w:color="auto" w:fill="D8AADA" w:themeFill="accent6" w:themeFillTint="66"/>
      </w:tcPr>
    </w:tblStylePr>
    <w:tblStylePr w:type="lastRow">
      <w:rPr>
        <w:b/>
        <w:bCs/>
        <w:color w:val="000000" w:themeColor="text1"/>
      </w:rPr>
      <w:tblPr/>
      <w:tcPr>
        <w:shd w:val="clear" w:color="auto" w:fill="D8AADA" w:themeFill="accent6" w:themeFillTint="66"/>
      </w:tcPr>
    </w:tblStylePr>
    <w:tblStylePr w:type="firstCol">
      <w:rPr>
        <w:color w:val="FFFFFF" w:themeColor="background1"/>
      </w:rPr>
      <w:tblPr/>
      <w:tcPr>
        <w:shd w:val="clear" w:color="auto" w:fill="6A2F6C" w:themeFill="accent6" w:themeFillShade="BF"/>
      </w:tcPr>
    </w:tblStylePr>
    <w:tblStylePr w:type="lastCol">
      <w:rPr>
        <w:color w:val="FFFFFF" w:themeColor="background1"/>
      </w:rPr>
      <w:tblPr/>
      <w:tcPr>
        <w:shd w:val="clear" w:color="auto" w:fill="6A2F6C" w:themeFill="accent6" w:themeFillShade="BF"/>
      </w:tcPr>
    </w:tblStylePr>
    <w:tblStylePr w:type="band1Vert">
      <w:tblPr/>
      <w:tcPr>
        <w:shd w:val="clear" w:color="auto" w:fill="CF95D1" w:themeFill="accent6" w:themeFillTint="7F"/>
      </w:tcPr>
    </w:tblStylePr>
    <w:tblStylePr w:type="band1Horz">
      <w:tblPr/>
      <w:tcPr>
        <w:shd w:val="clear" w:color="auto" w:fill="CF95D1" w:themeFill="accent6" w:themeFillTint="7F"/>
      </w:tcPr>
    </w:tblStylePr>
  </w:style>
  <w:style w:type="table" w:styleId="ColorfulList">
    <w:name w:val="Colorful List"/>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EE8" w:themeFill="accent1"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5C6" w:themeFill="accent1" w:themeFillTint="3F"/>
      </w:tcPr>
    </w:tblStylePr>
    <w:tblStylePr w:type="band1Horz">
      <w:tblPr/>
      <w:tcPr>
        <w:shd w:val="clear" w:color="auto" w:fill="FADDD1" w:themeFill="accent1" w:themeFillTint="33"/>
      </w:tcPr>
    </w:tblStylePr>
  </w:style>
  <w:style w:type="table" w:styleId="ColorfulList-Accent2">
    <w:name w:val="Colorful List Accent 2"/>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9E9" w:themeFill="accent2"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9C9" w:themeFill="accent2" w:themeFillTint="3F"/>
      </w:tcPr>
    </w:tblStylePr>
    <w:tblStylePr w:type="band1Horz">
      <w:tblPr/>
      <w:tcPr>
        <w:shd w:val="clear" w:color="auto" w:fill="F9D4D3" w:themeFill="accent2" w:themeFillTint="33"/>
      </w:tcPr>
    </w:tblStylePr>
  </w:style>
  <w:style w:type="table" w:styleId="ColorfulList-Accent3">
    <w:name w:val="Colorful List Accent 3"/>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9F3" w:themeFill="accent3" w:themeFillTint="19"/>
    </w:tcPr>
    <w:tblStylePr w:type="firstRow">
      <w:rPr>
        <w:b/>
        <w:bCs/>
        <w:color w:val="FFFFFF" w:themeColor="background1"/>
      </w:rPr>
      <w:tblPr/>
      <w:tcPr>
        <w:tcBorders>
          <w:bottom w:val="single" w:sz="12" w:space="0" w:color="FFFFFF" w:themeColor="background1"/>
        </w:tcBorders>
        <w:shd w:val="clear" w:color="auto" w:fill="CCA900" w:themeFill="accent4" w:themeFillShade="CC"/>
      </w:tcPr>
    </w:tblStylePr>
    <w:tblStylePr w:type="lastRow">
      <w:rPr>
        <w:b/>
        <w:bCs/>
        <w:color w:val="CCA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9E2" w:themeFill="accent3" w:themeFillTint="3F"/>
      </w:tcPr>
    </w:tblStylePr>
    <w:tblStylePr w:type="band1Horz">
      <w:tblPr/>
      <w:tcPr>
        <w:shd w:val="clear" w:color="auto" w:fill="F9D3E8" w:themeFill="accent3" w:themeFillTint="33"/>
      </w:tcPr>
    </w:tblStylePr>
  </w:style>
  <w:style w:type="table" w:styleId="ColorfulList-Accent4">
    <w:name w:val="Colorful List Accent 4"/>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FFAE6" w:themeFill="accent4" w:themeFillTint="19"/>
    </w:tcPr>
    <w:tblStylePr w:type="firstRow">
      <w:rPr>
        <w:b/>
        <w:bCs/>
        <w:color w:val="FFFFFF" w:themeColor="background1"/>
      </w:rPr>
      <w:tblPr/>
      <w:tcPr>
        <w:tcBorders>
          <w:bottom w:val="single" w:sz="12" w:space="0" w:color="FFFFFF" w:themeColor="background1"/>
        </w:tcBorders>
        <w:shd w:val="clear" w:color="auto" w:fill="B91970" w:themeFill="accent3" w:themeFillShade="CC"/>
      </w:tcPr>
    </w:tblStylePr>
    <w:tblStylePr w:type="lastRow">
      <w:rPr>
        <w:b/>
        <w:bCs/>
        <w:color w:val="B9197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4C0" w:themeFill="accent4" w:themeFillTint="3F"/>
      </w:tcPr>
    </w:tblStylePr>
    <w:tblStylePr w:type="band1Horz">
      <w:tblPr/>
      <w:tcPr>
        <w:shd w:val="clear" w:color="auto" w:fill="FFF6CC" w:themeFill="accent4" w:themeFillTint="33"/>
      </w:tcPr>
    </w:tblStylePr>
  </w:style>
  <w:style w:type="table" w:styleId="ColorfulList-Accent5">
    <w:name w:val="Colorful List Accent 5"/>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EF6E6" w:themeFill="accent5" w:themeFillTint="19"/>
    </w:tcPr>
    <w:tblStylePr w:type="firstRow">
      <w:rPr>
        <w:b/>
        <w:bCs/>
        <w:color w:val="FFFFFF" w:themeColor="background1"/>
      </w:rPr>
      <w:tblPr/>
      <w:tcPr>
        <w:tcBorders>
          <w:bottom w:val="single" w:sz="12" w:space="0" w:color="FFFFFF" w:themeColor="background1"/>
        </w:tcBorders>
        <w:shd w:val="clear" w:color="auto" w:fill="713273" w:themeFill="accent6" w:themeFillShade="CC"/>
      </w:tcPr>
    </w:tblStylePr>
    <w:tblStylePr w:type="lastRow">
      <w:rPr>
        <w:b/>
        <w:bCs/>
        <w:color w:val="7132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AC0" w:themeFill="accent5" w:themeFillTint="3F"/>
      </w:tcPr>
    </w:tblStylePr>
    <w:tblStylePr w:type="band1Horz">
      <w:tblPr/>
      <w:tcPr>
        <w:shd w:val="clear" w:color="auto" w:fill="FEEECC" w:themeFill="accent5" w:themeFillTint="33"/>
      </w:tcPr>
    </w:tblStylePr>
  </w:style>
  <w:style w:type="table" w:styleId="ColorfulList-Accent6">
    <w:name w:val="Colorful List Accent 6"/>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5EAF6" w:themeFill="accent6" w:themeFillTint="19"/>
    </w:tcPr>
    <w:tblStylePr w:type="firstRow">
      <w:rPr>
        <w:b/>
        <w:bCs/>
        <w:color w:val="FFFFFF" w:themeColor="background1"/>
      </w:rPr>
      <w:tblPr/>
      <w:tcPr>
        <w:tcBorders>
          <w:bottom w:val="single" w:sz="12" w:space="0" w:color="FFFFFF" w:themeColor="background1"/>
        </w:tcBorders>
        <w:shd w:val="clear" w:color="auto" w:fill="C68803" w:themeFill="accent5" w:themeFillShade="CC"/>
      </w:tcPr>
    </w:tblStylePr>
    <w:tblStylePr w:type="lastRow">
      <w:rPr>
        <w:b/>
        <w:bCs/>
        <w:color w:val="C6880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AE8" w:themeFill="accent6" w:themeFillTint="3F"/>
      </w:tcPr>
    </w:tblStylePr>
    <w:tblStylePr w:type="band1Horz">
      <w:tblPr/>
      <w:tcPr>
        <w:shd w:val="clear" w:color="auto" w:fill="EBD4EC" w:themeFill="accent6" w:themeFillTint="33"/>
      </w:tcPr>
    </w:tblStylePr>
  </w:style>
  <w:style w:type="table" w:styleId="ColorfulShading">
    <w:name w:val="Colorful Shading"/>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E95A1A" w:themeColor="accent1"/>
        <w:bottom w:val="single" w:sz="4" w:space="0" w:color="E95A1A" w:themeColor="accent1"/>
        <w:right w:val="single" w:sz="4" w:space="0" w:color="E95A1A" w:themeColor="accent1"/>
        <w:insideH w:val="single" w:sz="4" w:space="0" w:color="FFFFFF" w:themeColor="background1"/>
        <w:insideV w:val="single" w:sz="4" w:space="0" w:color="FFFFFF" w:themeColor="background1"/>
      </w:tblBorders>
    </w:tblPr>
    <w:tcPr>
      <w:shd w:val="clear" w:color="auto" w:fill="FCEEE8" w:themeFill="accent1"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40D" w:themeFill="accent1" w:themeFillShade="99"/>
      </w:tcPr>
    </w:tblStylePr>
    <w:tblStylePr w:type="firstCol">
      <w:rPr>
        <w:color w:val="FFFFFF" w:themeColor="background1"/>
      </w:rPr>
      <w:tblPr/>
      <w:tcPr>
        <w:tcBorders>
          <w:top w:val="nil"/>
          <w:left w:val="nil"/>
          <w:bottom w:val="nil"/>
          <w:right w:val="nil"/>
          <w:insideH w:val="single" w:sz="4" w:space="0" w:color="8D340D" w:themeColor="accent1" w:themeShade="99"/>
          <w:insideV w:val="nil"/>
        </w:tcBorders>
        <w:shd w:val="clear" w:color="auto" w:fill="8D34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D340D" w:themeFill="accent1" w:themeFillShade="99"/>
      </w:tcPr>
    </w:tblStylePr>
    <w:tblStylePr w:type="band1Vert">
      <w:tblPr/>
      <w:tcPr>
        <w:shd w:val="clear" w:color="auto" w:fill="F6BCA3" w:themeFill="accent1" w:themeFillTint="66"/>
      </w:tcPr>
    </w:tblStylePr>
    <w:tblStylePr w:type="band1Horz">
      <w:tblPr/>
      <w:tcPr>
        <w:shd w:val="clear" w:color="auto" w:fill="F4AC8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E42925" w:themeColor="accent2"/>
        <w:bottom w:val="single" w:sz="4" w:space="0" w:color="E42925" w:themeColor="accent2"/>
        <w:right w:val="single" w:sz="4" w:space="0" w:color="E42925" w:themeColor="accent2"/>
        <w:insideH w:val="single" w:sz="4" w:space="0" w:color="FFFFFF" w:themeColor="background1"/>
        <w:insideV w:val="single" w:sz="4" w:space="0" w:color="FFFFFF" w:themeColor="background1"/>
      </w:tblBorders>
    </w:tblPr>
    <w:tcPr>
      <w:shd w:val="clear" w:color="auto" w:fill="FCE9E9" w:themeFill="accent2"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1411" w:themeFill="accent2" w:themeFillShade="99"/>
      </w:tcPr>
    </w:tblStylePr>
    <w:tblStylePr w:type="firstCol">
      <w:rPr>
        <w:color w:val="FFFFFF" w:themeColor="background1"/>
      </w:rPr>
      <w:tblPr/>
      <w:tcPr>
        <w:tcBorders>
          <w:top w:val="nil"/>
          <w:left w:val="nil"/>
          <w:bottom w:val="nil"/>
          <w:right w:val="nil"/>
          <w:insideH w:val="single" w:sz="4" w:space="0" w:color="8D1411" w:themeColor="accent2" w:themeShade="99"/>
          <w:insideV w:val="nil"/>
        </w:tcBorders>
        <w:shd w:val="clear" w:color="auto" w:fill="8D141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D1411" w:themeFill="accent2" w:themeFillShade="99"/>
      </w:tcPr>
    </w:tblStylePr>
    <w:tblStylePr w:type="band1Vert">
      <w:tblPr/>
      <w:tcPr>
        <w:shd w:val="clear" w:color="auto" w:fill="F4A9A7" w:themeFill="accent2" w:themeFillTint="66"/>
      </w:tcPr>
    </w:tblStylePr>
    <w:tblStylePr w:type="band1Horz">
      <w:tblPr/>
      <w:tcPr>
        <w:shd w:val="clear" w:color="auto" w:fill="F194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FFD400" w:themeColor="accent4"/>
        <w:left w:val="single" w:sz="4" w:space="0" w:color="E1278D" w:themeColor="accent3"/>
        <w:bottom w:val="single" w:sz="4" w:space="0" w:color="E1278D" w:themeColor="accent3"/>
        <w:right w:val="single" w:sz="4" w:space="0" w:color="E1278D" w:themeColor="accent3"/>
        <w:insideH w:val="single" w:sz="4" w:space="0" w:color="FFFFFF" w:themeColor="background1"/>
        <w:insideV w:val="single" w:sz="4" w:space="0" w:color="FFFFFF" w:themeColor="background1"/>
      </w:tblBorders>
    </w:tblPr>
    <w:tcPr>
      <w:shd w:val="clear" w:color="auto" w:fill="FCE9F3" w:themeFill="accent3" w:themeFillTint="19"/>
    </w:tcPr>
    <w:tblStylePr w:type="firstRow">
      <w:rPr>
        <w:b/>
        <w:bCs/>
      </w:rPr>
      <w:tblPr/>
      <w:tcPr>
        <w:tcBorders>
          <w:top w:val="nil"/>
          <w:left w:val="nil"/>
          <w:bottom w:val="single" w:sz="24" w:space="0" w:color="FFD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1354" w:themeFill="accent3" w:themeFillShade="99"/>
      </w:tcPr>
    </w:tblStylePr>
    <w:tblStylePr w:type="firstCol">
      <w:rPr>
        <w:color w:val="FFFFFF" w:themeColor="background1"/>
      </w:rPr>
      <w:tblPr/>
      <w:tcPr>
        <w:tcBorders>
          <w:top w:val="nil"/>
          <w:left w:val="nil"/>
          <w:bottom w:val="nil"/>
          <w:right w:val="nil"/>
          <w:insideH w:val="single" w:sz="4" w:space="0" w:color="8A1354" w:themeColor="accent3" w:themeShade="99"/>
          <w:insideV w:val="nil"/>
        </w:tcBorders>
        <w:shd w:val="clear" w:color="auto" w:fill="8A135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A1354" w:themeFill="accent3" w:themeFillShade="99"/>
      </w:tcPr>
    </w:tblStylePr>
    <w:tblStylePr w:type="band1Vert">
      <w:tblPr/>
      <w:tcPr>
        <w:shd w:val="clear" w:color="auto" w:fill="F3A8D1" w:themeFill="accent3" w:themeFillTint="66"/>
      </w:tcPr>
    </w:tblStylePr>
    <w:tblStylePr w:type="band1Horz">
      <w:tblPr/>
      <w:tcPr>
        <w:shd w:val="clear" w:color="auto" w:fill="F093C5" w:themeFill="accent3" w:themeFillTint="7F"/>
      </w:tcPr>
    </w:tblStylePr>
  </w:style>
  <w:style w:type="table" w:styleId="ColorfulShading-Accent4">
    <w:name w:val="Colorful Shading Accent 4"/>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1278D" w:themeColor="accent3"/>
        <w:left w:val="single" w:sz="4" w:space="0" w:color="FFD400" w:themeColor="accent4"/>
        <w:bottom w:val="single" w:sz="4" w:space="0" w:color="FFD400" w:themeColor="accent4"/>
        <w:right w:val="single" w:sz="4" w:space="0" w:color="FFD400" w:themeColor="accent4"/>
        <w:insideH w:val="single" w:sz="4" w:space="0" w:color="FFFFFF" w:themeColor="background1"/>
        <w:insideV w:val="single" w:sz="4" w:space="0" w:color="FFFFFF" w:themeColor="background1"/>
      </w:tblBorders>
    </w:tblPr>
    <w:tcPr>
      <w:shd w:val="clear" w:color="auto" w:fill="FFFAE6" w:themeFill="accent4" w:themeFillTint="19"/>
    </w:tcPr>
    <w:tblStylePr w:type="firstRow">
      <w:rPr>
        <w:b/>
        <w:bCs/>
      </w:rPr>
      <w:tblPr/>
      <w:tcPr>
        <w:tcBorders>
          <w:top w:val="nil"/>
          <w:left w:val="nil"/>
          <w:bottom w:val="single" w:sz="24" w:space="0" w:color="E1278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F00" w:themeFill="accent4" w:themeFillShade="99"/>
      </w:tcPr>
    </w:tblStylePr>
    <w:tblStylePr w:type="firstCol">
      <w:rPr>
        <w:color w:val="FFFFFF" w:themeColor="background1"/>
      </w:rPr>
      <w:tblPr/>
      <w:tcPr>
        <w:tcBorders>
          <w:top w:val="nil"/>
          <w:left w:val="nil"/>
          <w:bottom w:val="nil"/>
          <w:right w:val="nil"/>
          <w:insideH w:val="single" w:sz="4" w:space="0" w:color="997F00" w:themeColor="accent4" w:themeShade="99"/>
          <w:insideV w:val="nil"/>
        </w:tcBorders>
        <w:shd w:val="clear" w:color="auto" w:fill="997F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F00" w:themeFill="accent4" w:themeFillShade="99"/>
      </w:tcPr>
    </w:tblStylePr>
    <w:tblStylePr w:type="band1Vert">
      <w:tblPr/>
      <w:tcPr>
        <w:shd w:val="clear" w:color="auto" w:fill="FFED99" w:themeFill="accent4" w:themeFillTint="66"/>
      </w:tcPr>
    </w:tblStylePr>
    <w:tblStylePr w:type="band1Horz">
      <w:tblPr/>
      <w:tcPr>
        <w:shd w:val="clear" w:color="auto" w:fill="FFE9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8E3F91" w:themeColor="accent6"/>
        <w:left w:val="single" w:sz="4" w:space="0" w:color="F8AC04" w:themeColor="accent5"/>
        <w:bottom w:val="single" w:sz="4" w:space="0" w:color="F8AC04" w:themeColor="accent5"/>
        <w:right w:val="single" w:sz="4" w:space="0" w:color="F8AC04" w:themeColor="accent5"/>
        <w:insideH w:val="single" w:sz="4" w:space="0" w:color="FFFFFF" w:themeColor="background1"/>
        <w:insideV w:val="single" w:sz="4" w:space="0" w:color="FFFFFF" w:themeColor="background1"/>
      </w:tblBorders>
    </w:tblPr>
    <w:tcPr>
      <w:shd w:val="clear" w:color="auto" w:fill="FEF6E6" w:themeFill="accent5" w:themeFillTint="19"/>
    </w:tcPr>
    <w:tblStylePr w:type="firstRow">
      <w:rPr>
        <w:b/>
        <w:bCs/>
      </w:rPr>
      <w:tblPr/>
      <w:tcPr>
        <w:tcBorders>
          <w:top w:val="nil"/>
          <w:left w:val="nil"/>
          <w:bottom w:val="single" w:sz="24" w:space="0" w:color="8E3F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6602" w:themeFill="accent5" w:themeFillShade="99"/>
      </w:tcPr>
    </w:tblStylePr>
    <w:tblStylePr w:type="firstCol">
      <w:rPr>
        <w:color w:val="FFFFFF" w:themeColor="background1"/>
      </w:rPr>
      <w:tblPr/>
      <w:tcPr>
        <w:tcBorders>
          <w:top w:val="nil"/>
          <w:left w:val="nil"/>
          <w:bottom w:val="nil"/>
          <w:right w:val="nil"/>
          <w:insideH w:val="single" w:sz="4" w:space="0" w:color="946602" w:themeColor="accent5" w:themeShade="99"/>
          <w:insideV w:val="nil"/>
        </w:tcBorders>
        <w:shd w:val="clear" w:color="auto" w:fill="94660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46602" w:themeFill="accent5" w:themeFillShade="99"/>
      </w:tcPr>
    </w:tblStylePr>
    <w:tblStylePr w:type="band1Vert">
      <w:tblPr/>
      <w:tcPr>
        <w:shd w:val="clear" w:color="auto" w:fill="FDDE99" w:themeFill="accent5" w:themeFillTint="66"/>
      </w:tcPr>
    </w:tblStylePr>
    <w:tblStylePr w:type="band1Horz">
      <w:tblPr/>
      <w:tcPr>
        <w:shd w:val="clear" w:color="auto" w:fill="FDD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F8AC04" w:themeColor="accent5"/>
        <w:left w:val="single" w:sz="4" w:space="0" w:color="8E3F91" w:themeColor="accent6"/>
        <w:bottom w:val="single" w:sz="4" w:space="0" w:color="8E3F91" w:themeColor="accent6"/>
        <w:right w:val="single" w:sz="4" w:space="0" w:color="8E3F91" w:themeColor="accent6"/>
        <w:insideH w:val="single" w:sz="4" w:space="0" w:color="FFFFFF" w:themeColor="background1"/>
        <w:insideV w:val="single" w:sz="4" w:space="0" w:color="FFFFFF" w:themeColor="background1"/>
      </w:tblBorders>
    </w:tblPr>
    <w:tcPr>
      <w:shd w:val="clear" w:color="auto" w:fill="F5EAF6" w:themeFill="accent6" w:themeFillTint="19"/>
    </w:tcPr>
    <w:tblStylePr w:type="firstRow">
      <w:rPr>
        <w:b/>
        <w:bCs/>
      </w:rPr>
      <w:tblPr/>
      <w:tcPr>
        <w:tcBorders>
          <w:top w:val="nil"/>
          <w:left w:val="nil"/>
          <w:bottom w:val="single" w:sz="24" w:space="0" w:color="F8AC0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2556" w:themeFill="accent6" w:themeFillShade="99"/>
      </w:tcPr>
    </w:tblStylePr>
    <w:tblStylePr w:type="firstCol">
      <w:rPr>
        <w:color w:val="FFFFFF" w:themeColor="background1"/>
      </w:rPr>
      <w:tblPr/>
      <w:tcPr>
        <w:tcBorders>
          <w:top w:val="nil"/>
          <w:left w:val="nil"/>
          <w:bottom w:val="nil"/>
          <w:right w:val="nil"/>
          <w:insideH w:val="single" w:sz="4" w:space="0" w:color="542556" w:themeColor="accent6" w:themeShade="99"/>
          <w:insideV w:val="nil"/>
        </w:tcBorders>
        <w:shd w:val="clear" w:color="auto" w:fill="5425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42556" w:themeFill="accent6" w:themeFillShade="99"/>
      </w:tcPr>
    </w:tblStylePr>
    <w:tblStylePr w:type="band1Vert">
      <w:tblPr/>
      <w:tcPr>
        <w:shd w:val="clear" w:color="auto" w:fill="D8AADA" w:themeFill="accent6" w:themeFillTint="66"/>
      </w:tcPr>
    </w:tblStylePr>
    <w:tblStylePr w:type="band1Horz">
      <w:tblPr/>
      <w:tcPr>
        <w:shd w:val="clear" w:color="auto" w:fill="CF95D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3075F9"/>
    <w:rPr>
      <w:bCs w:val="0"/>
      <w:sz w:val="16"/>
      <w:szCs w:val="16"/>
    </w:rPr>
  </w:style>
  <w:style w:type="paragraph" w:styleId="CommentText">
    <w:name w:val="annotation text"/>
    <w:basedOn w:val="Normal"/>
    <w:link w:val="CommentTextChar"/>
    <w:uiPriority w:val="99"/>
    <w:semiHidden/>
    <w:rsid w:val="003075F9"/>
    <w:pPr>
      <w:spacing w:after="0" w:line="240" w:lineRule="auto"/>
    </w:pPr>
    <w:rPr>
      <w:rFonts w:ascii="Arial" w:hAnsi="Arial"/>
    </w:rPr>
  </w:style>
  <w:style w:type="character" w:customStyle="1" w:styleId="CommentTextChar">
    <w:name w:val="Comment Text Char"/>
    <w:basedOn w:val="DefaultParagraphFont"/>
    <w:link w:val="CommentText"/>
    <w:uiPriority w:val="99"/>
    <w:semiHidden/>
    <w:rsid w:val="007F118B"/>
    <w:rPr>
      <w:rFonts w:ascii="Arial" w:eastAsiaTheme="minorEastAsia" w:hAnsi="Arial"/>
    </w:rPr>
  </w:style>
  <w:style w:type="paragraph" w:styleId="CommentSubject">
    <w:name w:val="annotation subject"/>
    <w:basedOn w:val="CommentText"/>
    <w:next w:val="CommentText"/>
    <w:link w:val="CommentSubjectChar"/>
    <w:uiPriority w:val="99"/>
    <w:semiHidden/>
    <w:rsid w:val="003075F9"/>
    <w:rPr>
      <w:b/>
      <w:bCs/>
    </w:rPr>
  </w:style>
  <w:style w:type="character" w:customStyle="1" w:styleId="CommentSubjectChar">
    <w:name w:val="Comment Subject Char"/>
    <w:basedOn w:val="CommentTextChar"/>
    <w:link w:val="CommentSubject"/>
    <w:uiPriority w:val="99"/>
    <w:semiHidden/>
    <w:rsid w:val="007F118B"/>
    <w:rPr>
      <w:rFonts w:ascii="Arial" w:eastAsiaTheme="minorEastAsia" w:hAnsi="Arial"/>
      <w:b/>
      <w:bCs/>
    </w:rPr>
  </w:style>
  <w:style w:type="table" w:styleId="DarkList">
    <w:name w:val="Dark List"/>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95A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2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041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04111" w:themeFill="accent1" w:themeFillShade="BF"/>
      </w:tcPr>
    </w:tblStylePr>
    <w:tblStylePr w:type="band1Vert">
      <w:tblPr/>
      <w:tcPr>
        <w:tcBorders>
          <w:top w:val="nil"/>
          <w:left w:val="nil"/>
          <w:bottom w:val="nil"/>
          <w:right w:val="nil"/>
          <w:insideH w:val="nil"/>
          <w:insideV w:val="nil"/>
        </w:tcBorders>
        <w:shd w:val="clear" w:color="auto" w:fill="B04111" w:themeFill="accent1" w:themeFillShade="BF"/>
      </w:tcPr>
    </w:tblStylePr>
    <w:tblStylePr w:type="band1Horz">
      <w:tblPr/>
      <w:tcPr>
        <w:tcBorders>
          <w:top w:val="nil"/>
          <w:left w:val="nil"/>
          <w:bottom w:val="nil"/>
          <w:right w:val="nil"/>
          <w:insideH w:val="nil"/>
          <w:insideV w:val="nil"/>
        </w:tcBorders>
        <w:shd w:val="clear" w:color="auto" w:fill="B04111" w:themeFill="accent1" w:themeFillShade="BF"/>
      </w:tcPr>
    </w:tblStylePr>
  </w:style>
  <w:style w:type="table" w:styleId="DarkList-Accent2">
    <w:name w:val="Dark List Accent 2"/>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4292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10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0191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01916" w:themeFill="accent2" w:themeFillShade="BF"/>
      </w:tcPr>
    </w:tblStylePr>
    <w:tblStylePr w:type="band1Vert">
      <w:tblPr/>
      <w:tcPr>
        <w:tcBorders>
          <w:top w:val="nil"/>
          <w:left w:val="nil"/>
          <w:bottom w:val="nil"/>
          <w:right w:val="nil"/>
          <w:insideH w:val="nil"/>
          <w:insideV w:val="nil"/>
        </w:tcBorders>
        <w:shd w:val="clear" w:color="auto" w:fill="B01916" w:themeFill="accent2" w:themeFillShade="BF"/>
      </w:tcPr>
    </w:tblStylePr>
    <w:tblStylePr w:type="band1Horz">
      <w:tblPr/>
      <w:tcPr>
        <w:tcBorders>
          <w:top w:val="nil"/>
          <w:left w:val="nil"/>
          <w:bottom w:val="nil"/>
          <w:right w:val="nil"/>
          <w:insideH w:val="nil"/>
          <w:insideV w:val="nil"/>
        </w:tcBorders>
        <w:shd w:val="clear" w:color="auto" w:fill="B01916" w:themeFill="accent2" w:themeFillShade="BF"/>
      </w:tcPr>
    </w:tblStylePr>
  </w:style>
  <w:style w:type="table" w:styleId="DarkList-Accent3">
    <w:name w:val="Dark List Accent 3"/>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1278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0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186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1869" w:themeFill="accent3" w:themeFillShade="BF"/>
      </w:tcPr>
    </w:tblStylePr>
    <w:tblStylePr w:type="band1Vert">
      <w:tblPr/>
      <w:tcPr>
        <w:tcBorders>
          <w:top w:val="nil"/>
          <w:left w:val="nil"/>
          <w:bottom w:val="nil"/>
          <w:right w:val="nil"/>
          <w:insideH w:val="nil"/>
          <w:insideV w:val="nil"/>
        </w:tcBorders>
        <w:shd w:val="clear" w:color="auto" w:fill="AD1869" w:themeFill="accent3" w:themeFillShade="BF"/>
      </w:tcPr>
    </w:tblStylePr>
    <w:tblStylePr w:type="band1Horz">
      <w:tblPr/>
      <w:tcPr>
        <w:tcBorders>
          <w:top w:val="nil"/>
          <w:left w:val="nil"/>
          <w:bottom w:val="nil"/>
          <w:right w:val="nil"/>
          <w:insideH w:val="nil"/>
          <w:insideV w:val="nil"/>
        </w:tcBorders>
        <w:shd w:val="clear" w:color="auto" w:fill="AD1869" w:themeFill="accent3" w:themeFillShade="BF"/>
      </w:tcPr>
    </w:tblStylePr>
  </w:style>
  <w:style w:type="table" w:styleId="DarkList-Accent4">
    <w:name w:val="Dark List Accent 4"/>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FFD4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9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9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9E00" w:themeFill="accent4" w:themeFillShade="BF"/>
      </w:tcPr>
    </w:tblStylePr>
    <w:tblStylePr w:type="band1Vert">
      <w:tblPr/>
      <w:tcPr>
        <w:tcBorders>
          <w:top w:val="nil"/>
          <w:left w:val="nil"/>
          <w:bottom w:val="nil"/>
          <w:right w:val="nil"/>
          <w:insideH w:val="nil"/>
          <w:insideV w:val="nil"/>
        </w:tcBorders>
        <w:shd w:val="clear" w:color="auto" w:fill="BF9E00" w:themeFill="accent4" w:themeFillShade="BF"/>
      </w:tcPr>
    </w:tblStylePr>
    <w:tblStylePr w:type="band1Horz">
      <w:tblPr/>
      <w:tcPr>
        <w:tcBorders>
          <w:top w:val="nil"/>
          <w:left w:val="nil"/>
          <w:bottom w:val="nil"/>
          <w:right w:val="nil"/>
          <w:insideH w:val="nil"/>
          <w:insideV w:val="nil"/>
        </w:tcBorders>
        <w:shd w:val="clear" w:color="auto" w:fill="BF9E00" w:themeFill="accent4" w:themeFillShade="BF"/>
      </w:tcPr>
    </w:tblStylePr>
  </w:style>
  <w:style w:type="table" w:styleId="DarkList-Accent5">
    <w:name w:val="Dark List Accent 5"/>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F8AC0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50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9800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98003" w:themeFill="accent5" w:themeFillShade="BF"/>
      </w:tcPr>
    </w:tblStylePr>
    <w:tblStylePr w:type="band1Vert">
      <w:tblPr/>
      <w:tcPr>
        <w:tcBorders>
          <w:top w:val="nil"/>
          <w:left w:val="nil"/>
          <w:bottom w:val="nil"/>
          <w:right w:val="nil"/>
          <w:insideH w:val="nil"/>
          <w:insideV w:val="nil"/>
        </w:tcBorders>
        <w:shd w:val="clear" w:color="auto" w:fill="B98003" w:themeFill="accent5" w:themeFillShade="BF"/>
      </w:tcPr>
    </w:tblStylePr>
    <w:tblStylePr w:type="band1Horz">
      <w:tblPr/>
      <w:tcPr>
        <w:tcBorders>
          <w:top w:val="nil"/>
          <w:left w:val="nil"/>
          <w:bottom w:val="nil"/>
          <w:right w:val="nil"/>
          <w:insideH w:val="nil"/>
          <w:insideV w:val="nil"/>
        </w:tcBorders>
        <w:shd w:val="clear" w:color="auto" w:fill="B98003" w:themeFill="accent5" w:themeFillShade="BF"/>
      </w:tcPr>
    </w:tblStylePr>
  </w:style>
  <w:style w:type="table" w:styleId="DarkList-Accent6">
    <w:name w:val="Dark List Accent 6"/>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8E3F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1F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2F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2F6C" w:themeFill="accent6" w:themeFillShade="BF"/>
      </w:tcPr>
    </w:tblStylePr>
    <w:tblStylePr w:type="band1Vert">
      <w:tblPr/>
      <w:tcPr>
        <w:tcBorders>
          <w:top w:val="nil"/>
          <w:left w:val="nil"/>
          <w:bottom w:val="nil"/>
          <w:right w:val="nil"/>
          <w:insideH w:val="nil"/>
          <w:insideV w:val="nil"/>
        </w:tcBorders>
        <w:shd w:val="clear" w:color="auto" w:fill="6A2F6C" w:themeFill="accent6" w:themeFillShade="BF"/>
      </w:tcPr>
    </w:tblStylePr>
    <w:tblStylePr w:type="band1Horz">
      <w:tblPr/>
      <w:tcPr>
        <w:tcBorders>
          <w:top w:val="nil"/>
          <w:left w:val="nil"/>
          <w:bottom w:val="nil"/>
          <w:right w:val="nil"/>
          <w:insideH w:val="nil"/>
          <w:insideV w:val="nil"/>
        </w:tcBorders>
        <w:shd w:val="clear" w:color="auto" w:fill="6A2F6C" w:themeFill="accent6" w:themeFillShade="BF"/>
      </w:tcPr>
    </w:tblStylePr>
  </w:style>
  <w:style w:type="paragraph" w:styleId="Date">
    <w:name w:val="Date"/>
    <w:basedOn w:val="Normal"/>
    <w:next w:val="Normal"/>
    <w:link w:val="DateChar"/>
    <w:uiPriority w:val="99"/>
    <w:semiHidden/>
    <w:rsid w:val="003075F9"/>
  </w:style>
  <w:style w:type="character" w:customStyle="1" w:styleId="DateChar">
    <w:name w:val="Date Char"/>
    <w:basedOn w:val="DefaultParagraphFont"/>
    <w:link w:val="Date"/>
    <w:uiPriority w:val="99"/>
    <w:semiHidden/>
    <w:rsid w:val="007F118B"/>
    <w:rPr>
      <w:rFonts w:eastAsiaTheme="minorEastAsia"/>
    </w:rPr>
  </w:style>
  <w:style w:type="paragraph" w:styleId="DocumentMap">
    <w:name w:val="Document Map"/>
    <w:basedOn w:val="Normal"/>
    <w:link w:val="DocumentMapChar"/>
    <w:uiPriority w:val="99"/>
    <w:semiHidden/>
    <w:rsid w:val="003075F9"/>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F118B"/>
    <w:rPr>
      <w:rFonts w:ascii="Segoe UI" w:eastAsiaTheme="minorEastAsia" w:hAnsi="Segoe UI" w:cs="Segoe UI"/>
      <w:sz w:val="16"/>
      <w:szCs w:val="16"/>
    </w:rPr>
  </w:style>
  <w:style w:type="paragraph" w:styleId="E-mailSignature">
    <w:name w:val="E-mail Signature"/>
    <w:basedOn w:val="Normal"/>
    <w:link w:val="E-mailSignatureChar"/>
    <w:uiPriority w:val="99"/>
    <w:semiHidden/>
    <w:rsid w:val="003075F9"/>
    <w:pPr>
      <w:spacing w:before="0" w:after="0" w:line="240" w:lineRule="auto"/>
    </w:pPr>
  </w:style>
  <w:style w:type="character" w:customStyle="1" w:styleId="E-mailSignatureChar">
    <w:name w:val="E-mail Signature Char"/>
    <w:basedOn w:val="DefaultParagraphFont"/>
    <w:link w:val="E-mailSignature"/>
    <w:uiPriority w:val="99"/>
    <w:semiHidden/>
    <w:rsid w:val="007F118B"/>
    <w:rPr>
      <w:rFonts w:eastAsiaTheme="minorEastAsia"/>
    </w:rPr>
  </w:style>
  <w:style w:type="character" w:styleId="Emphasis">
    <w:name w:val="Emphasis"/>
    <w:basedOn w:val="DefaultParagraphFont"/>
    <w:uiPriority w:val="39"/>
    <w:semiHidden/>
    <w:qFormat/>
    <w:rsid w:val="003075F9"/>
    <w:rPr>
      <w:bCs w:val="0"/>
      <w:i/>
      <w:iCs/>
      <w:szCs w:val="20"/>
    </w:rPr>
  </w:style>
  <w:style w:type="character" w:styleId="EndnoteReference">
    <w:name w:val="endnote reference"/>
    <w:basedOn w:val="DefaultParagraphFont"/>
    <w:uiPriority w:val="99"/>
    <w:semiHidden/>
    <w:rsid w:val="003075F9"/>
    <w:rPr>
      <w:bCs w:val="0"/>
      <w:szCs w:val="20"/>
      <w:vertAlign w:val="superscript"/>
    </w:rPr>
  </w:style>
  <w:style w:type="paragraph" w:styleId="EndnoteText">
    <w:name w:val="endnote text"/>
    <w:basedOn w:val="Normal"/>
    <w:link w:val="EndnoteTextChar"/>
    <w:uiPriority w:val="99"/>
    <w:semiHidden/>
    <w:rsid w:val="003075F9"/>
    <w:pPr>
      <w:spacing w:before="0" w:after="0" w:line="240" w:lineRule="auto"/>
    </w:pPr>
  </w:style>
  <w:style w:type="character" w:customStyle="1" w:styleId="EndnoteTextChar">
    <w:name w:val="Endnote Text Char"/>
    <w:basedOn w:val="DefaultParagraphFont"/>
    <w:link w:val="EndnoteText"/>
    <w:uiPriority w:val="99"/>
    <w:semiHidden/>
    <w:rsid w:val="007F118B"/>
    <w:rPr>
      <w:rFonts w:eastAsiaTheme="minorEastAsia"/>
    </w:rPr>
  </w:style>
  <w:style w:type="paragraph" w:styleId="EnvelopeAddress">
    <w:name w:val="envelope address"/>
    <w:basedOn w:val="Normal"/>
    <w:uiPriority w:val="99"/>
    <w:semiHidden/>
    <w:rsid w:val="003075F9"/>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075F9"/>
    <w:pPr>
      <w:spacing w:before="0" w:after="0" w:line="240" w:lineRule="auto"/>
    </w:pPr>
    <w:rPr>
      <w:rFonts w:asciiTheme="majorHAnsi" w:eastAsiaTheme="majorEastAsia" w:hAnsiTheme="majorHAnsi" w:cstheme="majorBidi"/>
    </w:rPr>
  </w:style>
  <w:style w:type="character" w:styleId="FollowedHyperlink">
    <w:name w:val="FollowedHyperlink"/>
    <w:aliases w:val="~FollowedHyperlink"/>
    <w:basedOn w:val="DefaultParagraphFont"/>
    <w:uiPriority w:val="37"/>
    <w:semiHidden/>
    <w:rsid w:val="003075F9"/>
    <w:rPr>
      <w:bCs w:val="0"/>
      <w:color w:val="E95A1A" w:themeColor="followedHyperlink"/>
      <w:szCs w:val="20"/>
      <w:u w:val="single"/>
    </w:rPr>
  </w:style>
  <w:style w:type="character" w:styleId="FootnoteReference">
    <w:name w:val="footnote reference"/>
    <w:basedOn w:val="DefaultParagraphFont"/>
    <w:uiPriority w:val="35"/>
    <w:semiHidden/>
    <w:rsid w:val="003075F9"/>
    <w:rPr>
      <w:rFonts w:asciiTheme="minorHAnsi" w:hAnsiTheme="minorHAnsi"/>
      <w:bCs w:val="0"/>
      <w:color w:val="E95A1A" w:themeColor="accent1"/>
      <w:szCs w:val="20"/>
      <w:vertAlign w:val="superscript"/>
    </w:rPr>
  </w:style>
  <w:style w:type="paragraph" w:styleId="FootnoteText">
    <w:name w:val="footnote text"/>
    <w:aliases w:val="~FootnoteText"/>
    <w:basedOn w:val="NoSpacing"/>
    <w:link w:val="FootnoteTextChar"/>
    <w:uiPriority w:val="35"/>
    <w:semiHidden/>
    <w:rsid w:val="003075F9"/>
    <w:pPr>
      <w:spacing w:before="60"/>
      <w:ind w:left="284" w:hanging="284"/>
    </w:pPr>
    <w:rPr>
      <w:sz w:val="14"/>
      <w:szCs w:val="14"/>
    </w:rPr>
  </w:style>
  <w:style w:type="character" w:customStyle="1" w:styleId="FootnoteTextChar">
    <w:name w:val="Footnote Text Char"/>
    <w:aliases w:val="~FootnoteText Char"/>
    <w:basedOn w:val="DefaultParagraphFont"/>
    <w:link w:val="FootnoteText"/>
    <w:uiPriority w:val="35"/>
    <w:semiHidden/>
    <w:rsid w:val="003075F9"/>
    <w:rPr>
      <w:rFonts w:eastAsiaTheme="minorEastAsia"/>
      <w:sz w:val="14"/>
      <w:szCs w:val="14"/>
    </w:rPr>
  </w:style>
  <w:style w:type="table" w:styleId="GridTable1Light">
    <w:name w:val="Grid Table 1 Light"/>
    <w:basedOn w:val="TableNormal"/>
    <w:uiPriority w:val="46"/>
    <w:rsid w:val="003075F9"/>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75F9"/>
    <w:pPr>
      <w:spacing w:after="0" w:line="240" w:lineRule="auto"/>
    </w:pPr>
    <w:rPr>
      <w:rFonts w:eastAsiaTheme="minorEastAsia"/>
    </w:rPr>
    <w:tblPr>
      <w:tblStyleRowBandSize w:val="1"/>
      <w:tblStyleColBandSize w:val="1"/>
      <w:tblBorders>
        <w:top w:val="single" w:sz="4" w:space="0" w:color="F6BCA3" w:themeColor="accent1" w:themeTint="66"/>
        <w:left w:val="single" w:sz="4" w:space="0" w:color="F6BCA3" w:themeColor="accent1" w:themeTint="66"/>
        <w:bottom w:val="single" w:sz="4" w:space="0" w:color="F6BCA3" w:themeColor="accent1" w:themeTint="66"/>
        <w:right w:val="single" w:sz="4" w:space="0" w:color="F6BCA3" w:themeColor="accent1" w:themeTint="66"/>
        <w:insideH w:val="single" w:sz="4" w:space="0" w:color="F6BCA3" w:themeColor="accent1" w:themeTint="66"/>
        <w:insideV w:val="single" w:sz="4" w:space="0" w:color="F6BCA3" w:themeColor="accent1" w:themeTint="66"/>
      </w:tblBorders>
    </w:tblPr>
    <w:tblStylePr w:type="firstRow">
      <w:rPr>
        <w:b/>
        <w:bCs/>
      </w:rPr>
      <w:tblPr/>
      <w:tcPr>
        <w:tcBorders>
          <w:bottom w:val="single" w:sz="12" w:space="0" w:color="F19B75" w:themeColor="accent1" w:themeTint="99"/>
        </w:tcBorders>
      </w:tcPr>
    </w:tblStylePr>
    <w:tblStylePr w:type="lastRow">
      <w:rPr>
        <w:b/>
        <w:bCs/>
      </w:rPr>
      <w:tblPr/>
      <w:tcPr>
        <w:tcBorders>
          <w:top w:val="double" w:sz="2" w:space="0" w:color="F19B7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075F9"/>
    <w:pPr>
      <w:spacing w:after="0" w:line="240" w:lineRule="auto"/>
    </w:pPr>
    <w:rPr>
      <w:rFonts w:eastAsiaTheme="minorEastAsia"/>
    </w:rPr>
    <w:tblPr>
      <w:tblStyleRowBandSize w:val="1"/>
      <w:tblStyleColBandSize w:val="1"/>
      <w:tblBorders>
        <w:top w:val="single" w:sz="4" w:space="0" w:color="F4A9A7" w:themeColor="accent2" w:themeTint="66"/>
        <w:left w:val="single" w:sz="4" w:space="0" w:color="F4A9A7" w:themeColor="accent2" w:themeTint="66"/>
        <w:bottom w:val="single" w:sz="4" w:space="0" w:color="F4A9A7" w:themeColor="accent2" w:themeTint="66"/>
        <w:right w:val="single" w:sz="4" w:space="0" w:color="F4A9A7" w:themeColor="accent2" w:themeTint="66"/>
        <w:insideH w:val="single" w:sz="4" w:space="0" w:color="F4A9A7" w:themeColor="accent2" w:themeTint="66"/>
        <w:insideV w:val="single" w:sz="4" w:space="0" w:color="F4A9A7" w:themeColor="accent2" w:themeTint="66"/>
      </w:tblBorders>
    </w:tblPr>
    <w:tblStylePr w:type="firstRow">
      <w:rPr>
        <w:b/>
        <w:bCs/>
      </w:rPr>
      <w:tblPr/>
      <w:tcPr>
        <w:tcBorders>
          <w:bottom w:val="single" w:sz="12" w:space="0" w:color="EE7E7C" w:themeColor="accent2" w:themeTint="99"/>
        </w:tcBorders>
      </w:tcPr>
    </w:tblStylePr>
    <w:tblStylePr w:type="lastRow">
      <w:rPr>
        <w:b/>
        <w:bCs/>
      </w:rPr>
      <w:tblPr/>
      <w:tcPr>
        <w:tcBorders>
          <w:top w:val="double" w:sz="2" w:space="0" w:color="EE7E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075F9"/>
    <w:pPr>
      <w:spacing w:after="0" w:line="240" w:lineRule="auto"/>
    </w:pPr>
    <w:rPr>
      <w:rFonts w:eastAsiaTheme="minorEastAsia"/>
    </w:rPr>
    <w:tblPr>
      <w:tblStyleRowBandSize w:val="1"/>
      <w:tblStyleColBandSize w:val="1"/>
      <w:tblBorders>
        <w:top w:val="single" w:sz="4" w:space="0" w:color="F3A8D1" w:themeColor="accent3" w:themeTint="66"/>
        <w:left w:val="single" w:sz="4" w:space="0" w:color="F3A8D1" w:themeColor="accent3" w:themeTint="66"/>
        <w:bottom w:val="single" w:sz="4" w:space="0" w:color="F3A8D1" w:themeColor="accent3" w:themeTint="66"/>
        <w:right w:val="single" w:sz="4" w:space="0" w:color="F3A8D1" w:themeColor="accent3" w:themeTint="66"/>
        <w:insideH w:val="single" w:sz="4" w:space="0" w:color="F3A8D1" w:themeColor="accent3" w:themeTint="66"/>
        <w:insideV w:val="single" w:sz="4" w:space="0" w:color="F3A8D1" w:themeColor="accent3" w:themeTint="66"/>
      </w:tblBorders>
    </w:tblPr>
    <w:tblStylePr w:type="firstRow">
      <w:rPr>
        <w:b/>
        <w:bCs/>
      </w:rPr>
      <w:tblPr/>
      <w:tcPr>
        <w:tcBorders>
          <w:bottom w:val="single" w:sz="12" w:space="0" w:color="ED7DBA" w:themeColor="accent3" w:themeTint="99"/>
        </w:tcBorders>
      </w:tcPr>
    </w:tblStylePr>
    <w:tblStylePr w:type="lastRow">
      <w:rPr>
        <w:b/>
        <w:bCs/>
      </w:rPr>
      <w:tblPr/>
      <w:tcPr>
        <w:tcBorders>
          <w:top w:val="double" w:sz="2" w:space="0" w:color="ED7DB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075F9"/>
    <w:pPr>
      <w:spacing w:after="0" w:line="240" w:lineRule="auto"/>
    </w:pPr>
    <w:rPr>
      <w:rFonts w:eastAsiaTheme="minorEastAsia"/>
    </w:rPr>
    <w:tblPr>
      <w:tblStyleRowBandSize w:val="1"/>
      <w:tblStyleColBandSize w:val="1"/>
      <w:tblBorders>
        <w:top w:val="single" w:sz="4" w:space="0" w:color="FFED99" w:themeColor="accent4" w:themeTint="66"/>
        <w:left w:val="single" w:sz="4" w:space="0" w:color="FFED99" w:themeColor="accent4" w:themeTint="66"/>
        <w:bottom w:val="single" w:sz="4" w:space="0" w:color="FFED99" w:themeColor="accent4" w:themeTint="66"/>
        <w:right w:val="single" w:sz="4" w:space="0" w:color="FFED99" w:themeColor="accent4" w:themeTint="66"/>
        <w:insideH w:val="single" w:sz="4" w:space="0" w:color="FFED99" w:themeColor="accent4" w:themeTint="66"/>
        <w:insideV w:val="single" w:sz="4" w:space="0" w:color="FFED99" w:themeColor="accent4" w:themeTint="66"/>
      </w:tblBorders>
    </w:tblPr>
    <w:tblStylePr w:type="firstRow">
      <w:rPr>
        <w:b/>
        <w:bCs/>
      </w:rPr>
      <w:tblPr/>
      <w:tcPr>
        <w:tcBorders>
          <w:bottom w:val="single" w:sz="12" w:space="0" w:color="FFE566" w:themeColor="accent4" w:themeTint="99"/>
        </w:tcBorders>
      </w:tcPr>
    </w:tblStylePr>
    <w:tblStylePr w:type="lastRow">
      <w:rPr>
        <w:b/>
        <w:bCs/>
      </w:rPr>
      <w:tblPr/>
      <w:tcPr>
        <w:tcBorders>
          <w:top w:val="double" w:sz="2" w:space="0" w:color="FFE5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075F9"/>
    <w:pPr>
      <w:spacing w:after="0" w:line="240" w:lineRule="auto"/>
    </w:pPr>
    <w:rPr>
      <w:rFonts w:eastAsiaTheme="minorEastAsia"/>
    </w:rPr>
    <w:tblPr>
      <w:tblStyleRowBandSize w:val="1"/>
      <w:tblStyleColBandSize w:val="1"/>
      <w:tblBorders>
        <w:top w:val="single" w:sz="4" w:space="0" w:color="FDDE99" w:themeColor="accent5" w:themeTint="66"/>
        <w:left w:val="single" w:sz="4" w:space="0" w:color="FDDE99" w:themeColor="accent5" w:themeTint="66"/>
        <w:bottom w:val="single" w:sz="4" w:space="0" w:color="FDDE99" w:themeColor="accent5" w:themeTint="66"/>
        <w:right w:val="single" w:sz="4" w:space="0" w:color="FDDE99" w:themeColor="accent5" w:themeTint="66"/>
        <w:insideH w:val="single" w:sz="4" w:space="0" w:color="FDDE99" w:themeColor="accent5" w:themeTint="66"/>
        <w:insideV w:val="single" w:sz="4" w:space="0" w:color="FDDE99" w:themeColor="accent5" w:themeTint="66"/>
      </w:tblBorders>
    </w:tblPr>
    <w:tblStylePr w:type="firstRow">
      <w:rPr>
        <w:b/>
        <w:bCs/>
      </w:rPr>
      <w:tblPr/>
      <w:tcPr>
        <w:tcBorders>
          <w:bottom w:val="single" w:sz="12" w:space="0" w:color="FCCD66" w:themeColor="accent5" w:themeTint="99"/>
        </w:tcBorders>
      </w:tcPr>
    </w:tblStylePr>
    <w:tblStylePr w:type="lastRow">
      <w:rPr>
        <w:b/>
        <w:bCs/>
      </w:rPr>
      <w:tblPr/>
      <w:tcPr>
        <w:tcBorders>
          <w:top w:val="double" w:sz="2" w:space="0" w:color="FCCD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075F9"/>
    <w:pPr>
      <w:spacing w:after="0" w:line="240" w:lineRule="auto"/>
    </w:pPr>
    <w:rPr>
      <w:rFonts w:eastAsiaTheme="minorEastAsia"/>
    </w:rPr>
    <w:tblPr>
      <w:tblStyleRowBandSize w:val="1"/>
      <w:tblStyleColBandSize w:val="1"/>
      <w:tblBorders>
        <w:top w:val="single" w:sz="4" w:space="0" w:color="D8AADA" w:themeColor="accent6" w:themeTint="66"/>
        <w:left w:val="single" w:sz="4" w:space="0" w:color="D8AADA" w:themeColor="accent6" w:themeTint="66"/>
        <w:bottom w:val="single" w:sz="4" w:space="0" w:color="D8AADA" w:themeColor="accent6" w:themeTint="66"/>
        <w:right w:val="single" w:sz="4" w:space="0" w:color="D8AADA" w:themeColor="accent6" w:themeTint="66"/>
        <w:insideH w:val="single" w:sz="4" w:space="0" w:color="D8AADA" w:themeColor="accent6" w:themeTint="66"/>
        <w:insideV w:val="single" w:sz="4" w:space="0" w:color="D8AADA" w:themeColor="accent6" w:themeTint="66"/>
      </w:tblBorders>
    </w:tblPr>
    <w:tblStylePr w:type="firstRow">
      <w:rPr>
        <w:b/>
        <w:bCs/>
      </w:rPr>
      <w:tblPr/>
      <w:tcPr>
        <w:tcBorders>
          <w:bottom w:val="single" w:sz="12" w:space="0" w:color="C580C8" w:themeColor="accent6" w:themeTint="99"/>
        </w:tcBorders>
      </w:tcPr>
    </w:tblStylePr>
    <w:tblStylePr w:type="lastRow">
      <w:rPr>
        <w:b/>
        <w:bCs/>
      </w:rPr>
      <w:tblPr/>
      <w:tcPr>
        <w:tcBorders>
          <w:top w:val="double" w:sz="2" w:space="0" w:color="C580C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075F9"/>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075F9"/>
    <w:pPr>
      <w:spacing w:after="0" w:line="240" w:lineRule="auto"/>
    </w:pPr>
    <w:rPr>
      <w:rFonts w:eastAsiaTheme="minorEastAsia"/>
    </w:rPr>
    <w:tblPr>
      <w:tblStyleRowBandSize w:val="1"/>
      <w:tblStyleColBandSize w:val="1"/>
      <w:tblBorders>
        <w:top w:val="single" w:sz="2" w:space="0" w:color="F19B75" w:themeColor="accent1" w:themeTint="99"/>
        <w:bottom w:val="single" w:sz="2" w:space="0" w:color="F19B75" w:themeColor="accent1" w:themeTint="99"/>
        <w:insideH w:val="single" w:sz="2" w:space="0" w:color="F19B75" w:themeColor="accent1" w:themeTint="99"/>
        <w:insideV w:val="single" w:sz="2" w:space="0" w:color="F19B75" w:themeColor="accent1" w:themeTint="99"/>
      </w:tblBorders>
    </w:tblPr>
    <w:tblStylePr w:type="firstRow">
      <w:rPr>
        <w:b/>
        <w:bCs/>
      </w:rPr>
      <w:tblPr/>
      <w:tcPr>
        <w:tcBorders>
          <w:top w:val="nil"/>
          <w:bottom w:val="single" w:sz="12" w:space="0" w:color="F19B75" w:themeColor="accent1" w:themeTint="99"/>
          <w:insideH w:val="nil"/>
          <w:insideV w:val="nil"/>
        </w:tcBorders>
        <w:shd w:val="clear" w:color="auto" w:fill="FFFFFF" w:themeFill="background1"/>
      </w:tcPr>
    </w:tblStylePr>
    <w:tblStylePr w:type="lastRow">
      <w:rPr>
        <w:b/>
        <w:bCs/>
      </w:rPr>
      <w:tblPr/>
      <w:tcPr>
        <w:tcBorders>
          <w:top w:val="double" w:sz="2" w:space="0" w:color="F19B7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2-Accent2">
    <w:name w:val="Grid Table 2 Accent 2"/>
    <w:basedOn w:val="TableNormal"/>
    <w:uiPriority w:val="47"/>
    <w:rsid w:val="003075F9"/>
    <w:pPr>
      <w:spacing w:after="0" w:line="240" w:lineRule="auto"/>
    </w:pPr>
    <w:rPr>
      <w:rFonts w:eastAsiaTheme="minorEastAsia"/>
    </w:rPr>
    <w:tblPr>
      <w:tblStyleRowBandSize w:val="1"/>
      <w:tblStyleColBandSize w:val="1"/>
      <w:tblBorders>
        <w:top w:val="single" w:sz="2" w:space="0" w:color="EE7E7C" w:themeColor="accent2" w:themeTint="99"/>
        <w:bottom w:val="single" w:sz="2" w:space="0" w:color="EE7E7C" w:themeColor="accent2" w:themeTint="99"/>
        <w:insideH w:val="single" w:sz="2" w:space="0" w:color="EE7E7C" w:themeColor="accent2" w:themeTint="99"/>
        <w:insideV w:val="single" w:sz="2" w:space="0" w:color="EE7E7C" w:themeColor="accent2" w:themeTint="99"/>
      </w:tblBorders>
    </w:tblPr>
    <w:tblStylePr w:type="firstRow">
      <w:rPr>
        <w:b/>
        <w:bCs/>
      </w:rPr>
      <w:tblPr/>
      <w:tcPr>
        <w:tcBorders>
          <w:top w:val="nil"/>
          <w:bottom w:val="single" w:sz="12" w:space="0" w:color="EE7E7C" w:themeColor="accent2" w:themeTint="99"/>
          <w:insideH w:val="nil"/>
          <w:insideV w:val="nil"/>
        </w:tcBorders>
        <w:shd w:val="clear" w:color="auto" w:fill="FFFFFF" w:themeFill="background1"/>
      </w:tcPr>
    </w:tblStylePr>
    <w:tblStylePr w:type="lastRow">
      <w:rPr>
        <w:b/>
        <w:bCs/>
      </w:rPr>
      <w:tblPr/>
      <w:tcPr>
        <w:tcBorders>
          <w:top w:val="double" w:sz="2" w:space="0" w:color="EE7E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2-Accent3">
    <w:name w:val="Grid Table 2 Accent 3"/>
    <w:basedOn w:val="TableNormal"/>
    <w:uiPriority w:val="47"/>
    <w:rsid w:val="003075F9"/>
    <w:pPr>
      <w:spacing w:after="0" w:line="240" w:lineRule="auto"/>
    </w:pPr>
    <w:rPr>
      <w:rFonts w:eastAsiaTheme="minorEastAsia"/>
    </w:rPr>
    <w:tblPr>
      <w:tblStyleRowBandSize w:val="1"/>
      <w:tblStyleColBandSize w:val="1"/>
      <w:tblBorders>
        <w:top w:val="single" w:sz="2" w:space="0" w:color="ED7DBA" w:themeColor="accent3" w:themeTint="99"/>
        <w:bottom w:val="single" w:sz="2" w:space="0" w:color="ED7DBA" w:themeColor="accent3" w:themeTint="99"/>
        <w:insideH w:val="single" w:sz="2" w:space="0" w:color="ED7DBA" w:themeColor="accent3" w:themeTint="99"/>
        <w:insideV w:val="single" w:sz="2" w:space="0" w:color="ED7DBA" w:themeColor="accent3" w:themeTint="99"/>
      </w:tblBorders>
    </w:tblPr>
    <w:tblStylePr w:type="firstRow">
      <w:rPr>
        <w:b/>
        <w:bCs/>
      </w:rPr>
      <w:tblPr/>
      <w:tcPr>
        <w:tcBorders>
          <w:top w:val="nil"/>
          <w:bottom w:val="single" w:sz="12" w:space="0" w:color="ED7DBA" w:themeColor="accent3" w:themeTint="99"/>
          <w:insideH w:val="nil"/>
          <w:insideV w:val="nil"/>
        </w:tcBorders>
        <w:shd w:val="clear" w:color="auto" w:fill="FFFFFF" w:themeFill="background1"/>
      </w:tcPr>
    </w:tblStylePr>
    <w:tblStylePr w:type="lastRow">
      <w:rPr>
        <w:b/>
        <w:bCs/>
      </w:rPr>
      <w:tblPr/>
      <w:tcPr>
        <w:tcBorders>
          <w:top w:val="double" w:sz="2" w:space="0" w:color="ED7DB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2-Accent4">
    <w:name w:val="Grid Table 2 Accent 4"/>
    <w:basedOn w:val="TableNormal"/>
    <w:uiPriority w:val="47"/>
    <w:rsid w:val="003075F9"/>
    <w:pPr>
      <w:spacing w:after="0" w:line="240" w:lineRule="auto"/>
    </w:pPr>
    <w:rPr>
      <w:rFonts w:eastAsiaTheme="minorEastAsia"/>
    </w:rPr>
    <w:tblPr>
      <w:tblStyleRowBandSize w:val="1"/>
      <w:tblStyleColBandSize w:val="1"/>
      <w:tblBorders>
        <w:top w:val="single" w:sz="2" w:space="0" w:color="FFE566" w:themeColor="accent4" w:themeTint="99"/>
        <w:bottom w:val="single" w:sz="2" w:space="0" w:color="FFE566" w:themeColor="accent4" w:themeTint="99"/>
        <w:insideH w:val="single" w:sz="2" w:space="0" w:color="FFE566" w:themeColor="accent4" w:themeTint="99"/>
        <w:insideV w:val="single" w:sz="2" w:space="0" w:color="FFE566" w:themeColor="accent4" w:themeTint="99"/>
      </w:tblBorders>
    </w:tblPr>
    <w:tblStylePr w:type="firstRow">
      <w:rPr>
        <w:b/>
        <w:bCs/>
      </w:rPr>
      <w:tblPr/>
      <w:tcPr>
        <w:tcBorders>
          <w:top w:val="nil"/>
          <w:bottom w:val="single" w:sz="12" w:space="0" w:color="FFE566" w:themeColor="accent4" w:themeTint="99"/>
          <w:insideH w:val="nil"/>
          <w:insideV w:val="nil"/>
        </w:tcBorders>
        <w:shd w:val="clear" w:color="auto" w:fill="FFFFFF" w:themeFill="background1"/>
      </w:tcPr>
    </w:tblStylePr>
    <w:tblStylePr w:type="lastRow">
      <w:rPr>
        <w:b/>
        <w:bCs/>
      </w:rPr>
      <w:tblPr/>
      <w:tcPr>
        <w:tcBorders>
          <w:top w:val="double" w:sz="2" w:space="0" w:color="FFE5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2-Accent5">
    <w:name w:val="Grid Table 2 Accent 5"/>
    <w:basedOn w:val="TableNormal"/>
    <w:uiPriority w:val="47"/>
    <w:rsid w:val="003075F9"/>
    <w:pPr>
      <w:spacing w:after="0" w:line="240" w:lineRule="auto"/>
    </w:pPr>
    <w:rPr>
      <w:rFonts w:eastAsiaTheme="minorEastAsia"/>
    </w:rPr>
    <w:tblPr>
      <w:tblStyleRowBandSize w:val="1"/>
      <w:tblStyleColBandSize w:val="1"/>
      <w:tblBorders>
        <w:top w:val="single" w:sz="2" w:space="0" w:color="FCCD66" w:themeColor="accent5" w:themeTint="99"/>
        <w:bottom w:val="single" w:sz="2" w:space="0" w:color="FCCD66" w:themeColor="accent5" w:themeTint="99"/>
        <w:insideH w:val="single" w:sz="2" w:space="0" w:color="FCCD66" w:themeColor="accent5" w:themeTint="99"/>
        <w:insideV w:val="single" w:sz="2" w:space="0" w:color="FCCD66" w:themeColor="accent5" w:themeTint="99"/>
      </w:tblBorders>
    </w:tblPr>
    <w:tblStylePr w:type="firstRow">
      <w:rPr>
        <w:b/>
        <w:bCs/>
      </w:rPr>
      <w:tblPr/>
      <w:tcPr>
        <w:tcBorders>
          <w:top w:val="nil"/>
          <w:bottom w:val="single" w:sz="12" w:space="0" w:color="FCCD66" w:themeColor="accent5" w:themeTint="99"/>
          <w:insideH w:val="nil"/>
          <w:insideV w:val="nil"/>
        </w:tcBorders>
        <w:shd w:val="clear" w:color="auto" w:fill="FFFFFF" w:themeFill="background1"/>
      </w:tcPr>
    </w:tblStylePr>
    <w:tblStylePr w:type="lastRow">
      <w:rPr>
        <w:b/>
        <w:bCs/>
      </w:rPr>
      <w:tblPr/>
      <w:tcPr>
        <w:tcBorders>
          <w:top w:val="double" w:sz="2" w:space="0" w:color="FCCD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2-Accent6">
    <w:name w:val="Grid Table 2 Accent 6"/>
    <w:basedOn w:val="TableNormal"/>
    <w:uiPriority w:val="47"/>
    <w:rsid w:val="003075F9"/>
    <w:pPr>
      <w:spacing w:after="0" w:line="240" w:lineRule="auto"/>
    </w:pPr>
    <w:rPr>
      <w:rFonts w:eastAsiaTheme="minorEastAsia"/>
    </w:rPr>
    <w:tblPr>
      <w:tblStyleRowBandSize w:val="1"/>
      <w:tblStyleColBandSize w:val="1"/>
      <w:tblBorders>
        <w:top w:val="single" w:sz="2" w:space="0" w:color="C580C8" w:themeColor="accent6" w:themeTint="99"/>
        <w:bottom w:val="single" w:sz="2" w:space="0" w:color="C580C8" w:themeColor="accent6" w:themeTint="99"/>
        <w:insideH w:val="single" w:sz="2" w:space="0" w:color="C580C8" w:themeColor="accent6" w:themeTint="99"/>
        <w:insideV w:val="single" w:sz="2" w:space="0" w:color="C580C8" w:themeColor="accent6" w:themeTint="99"/>
      </w:tblBorders>
    </w:tblPr>
    <w:tblStylePr w:type="firstRow">
      <w:rPr>
        <w:b/>
        <w:bCs/>
      </w:rPr>
      <w:tblPr/>
      <w:tcPr>
        <w:tcBorders>
          <w:top w:val="nil"/>
          <w:bottom w:val="single" w:sz="12" w:space="0" w:color="C580C8" w:themeColor="accent6" w:themeTint="99"/>
          <w:insideH w:val="nil"/>
          <w:insideV w:val="nil"/>
        </w:tcBorders>
        <w:shd w:val="clear" w:color="auto" w:fill="FFFFFF" w:themeFill="background1"/>
      </w:tcPr>
    </w:tblStylePr>
    <w:tblStylePr w:type="lastRow">
      <w:rPr>
        <w:b/>
        <w:bCs/>
      </w:rPr>
      <w:tblPr/>
      <w:tcPr>
        <w:tcBorders>
          <w:top w:val="double" w:sz="2" w:space="0" w:color="C580C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3">
    <w:name w:val="Grid Table 3"/>
    <w:basedOn w:val="TableNormal"/>
    <w:uiPriority w:val="48"/>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bottom w:val="single" w:sz="4" w:space="0" w:color="F19B75" w:themeColor="accent1" w:themeTint="99"/>
        </w:tcBorders>
      </w:tcPr>
    </w:tblStylePr>
    <w:tblStylePr w:type="nwCell">
      <w:tblPr/>
      <w:tcPr>
        <w:tcBorders>
          <w:bottom w:val="single" w:sz="4" w:space="0" w:color="F19B75" w:themeColor="accent1" w:themeTint="99"/>
        </w:tcBorders>
      </w:tcPr>
    </w:tblStylePr>
    <w:tblStylePr w:type="seCell">
      <w:tblPr/>
      <w:tcPr>
        <w:tcBorders>
          <w:top w:val="single" w:sz="4" w:space="0" w:color="F19B75" w:themeColor="accent1" w:themeTint="99"/>
        </w:tcBorders>
      </w:tcPr>
    </w:tblStylePr>
    <w:tblStylePr w:type="swCell">
      <w:tblPr/>
      <w:tcPr>
        <w:tcBorders>
          <w:top w:val="single" w:sz="4" w:space="0" w:color="F19B75" w:themeColor="accent1" w:themeTint="99"/>
        </w:tcBorders>
      </w:tcPr>
    </w:tblStylePr>
  </w:style>
  <w:style w:type="table" w:styleId="GridTable3-Accent2">
    <w:name w:val="Grid Table 3 Accent 2"/>
    <w:basedOn w:val="TableNormal"/>
    <w:uiPriority w:val="48"/>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bottom w:val="single" w:sz="4" w:space="0" w:color="EE7E7C" w:themeColor="accent2" w:themeTint="99"/>
        </w:tcBorders>
      </w:tcPr>
    </w:tblStylePr>
    <w:tblStylePr w:type="nwCell">
      <w:tblPr/>
      <w:tcPr>
        <w:tcBorders>
          <w:bottom w:val="single" w:sz="4" w:space="0" w:color="EE7E7C" w:themeColor="accent2" w:themeTint="99"/>
        </w:tcBorders>
      </w:tcPr>
    </w:tblStylePr>
    <w:tblStylePr w:type="seCell">
      <w:tblPr/>
      <w:tcPr>
        <w:tcBorders>
          <w:top w:val="single" w:sz="4" w:space="0" w:color="EE7E7C" w:themeColor="accent2" w:themeTint="99"/>
        </w:tcBorders>
      </w:tcPr>
    </w:tblStylePr>
    <w:tblStylePr w:type="swCell">
      <w:tblPr/>
      <w:tcPr>
        <w:tcBorders>
          <w:top w:val="single" w:sz="4" w:space="0" w:color="EE7E7C" w:themeColor="accent2" w:themeTint="99"/>
        </w:tcBorders>
      </w:tcPr>
    </w:tblStylePr>
  </w:style>
  <w:style w:type="table" w:styleId="GridTable3-Accent3">
    <w:name w:val="Grid Table 3 Accent 3"/>
    <w:basedOn w:val="TableNormal"/>
    <w:uiPriority w:val="48"/>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bottom w:val="single" w:sz="4" w:space="0" w:color="ED7DBA" w:themeColor="accent3" w:themeTint="99"/>
        </w:tcBorders>
      </w:tcPr>
    </w:tblStylePr>
    <w:tblStylePr w:type="nwCell">
      <w:tblPr/>
      <w:tcPr>
        <w:tcBorders>
          <w:bottom w:val="single" w:sz="4" w:space="0" w:color="ED7DBA" w:themeColor="accent3" w:themeTint="99"/>
        </w:tcBorders>
      </w:tcPr>
    </w:tblStylePr>
    <w:tblStylePr w:type="seCell">
      <w:tblPr/>
      <w:tcPr>
        <w:tcBorders>
          <w:top w:val="single" w:sz="4" w:space="0" w:color="ED7DBA" w:themeColor="accent3" w:themeTint="99"/>
        </w:tcBorders>
      </w:tcPr>
    </w:tblStylePr>
    <w:tblStylePr w:type="swCell">
      <w:tblPr/>
      <w:tcPr>
        <w:tcBorders>
          <w:top w:val="single" w:sz="4" w:space="0" w:color="ED7DBA" w:themeColor="accent3" w:themeTint="99"/>
        </w:tcBorders>
      </w:tcPr>
    </w:tblStylePr>
  </w:style>
  <w:style w:type="table" w:styleId="GridTable3-Accent4">
    <w:name w:val="Grid Table 3 Accent 4"/>
    <w:basedOn w:val="TableNormal"/>
    <w:uiPriority w:val="48"/>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bottom w:val="single" w:sz="4" w:space="0" w:color="FFE566" w:themeColor="accent4" w:themeTint="99"/>
        </w:tcBorders>
      </w:tcPr>
    </w:tblStylePr>
    <w:tblStylePr w:type="nwCell">
      <w:tblPr/>
      <w:tcPr>
        <w:tcBorders>
          <w:bottom w:val="single" w:sz="4" w:space="0" w:color="FFE566" w:themeColor="accent4" w:themeTint="99"/>
        </w:tcBorders>
      </w:tcPr>
    </w:tblStylePr>
    <w:tblStylePr w:type="seCell">
      <w:tblPr/>
      <w:tcPr>
        <w:tcBorders>
          <w:top w:val="single" w:sz="4" w:space="0" w:color="FFE566" w:themeColor="accent4" w:themeTint="99"/>
        </w:tcBorders>
      </w:tcPr>
    </w:tblStylePr>
    <w:tblStylePr w:type="swCell">
      <w:tblPr/>
      <w:tcPr>
        <w:tcBorders>
          <w:top w:val="single" w:sz="4" w:space="0" w:color="FFE566" w:themeColor="accent4" w:themeTint="99"/>
        </w:tcBorders>
      </w:tcPr>
    </w:tblStylePr>
  </w:style>
  <w:style w:type="table" w:styleId="GridTable3-Accent5">
    <w:name w:val="Grid Table 3 Accent 5"/>
    <w:basedOn w:val="TableNormal"/>
    <w:uiPriority w:val="48"/>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bottom w:val="single" w:sz="4" w:space="0" w:color="FCCD66" w:themeColor="accent5" w:themeTint="99"/>
        </w:tcBorders>
      </w:tcPr>
    </w:tblStylePr>
    <w:tblStylePr w:type="nwCell">
      <w:tblPr/>
      <w:tcPr>
        <w:tcBorders>
          <w:bottom w:val="single" w:sz="4" w:space="0" w:color="FCCD66" w:themeColor="accent5" w:themeTint="99"/>
        </w:tcBorders>
      </w:tcPr>
    </w:tblStylePr>
    <w:tblStylePr w:type="seCell">
      <w:tblPr/>
      <w:tcPr>
        <w:tcBorders>
          <w:top w:val="single" w:sz="4" w:space="0" w:color="FCCD66" w:themeColor="accent5" w:themeTint="99"/>
        </w:tcBorders>
      </w:tcPr>
    </w:tblStylePr>
    <w:tblStylePr w:type="swCell">
      <w:tblPr/>
      <w:tcPr>
        <w:tcBorders>
          <w:top w:val="single" w:sz="4" w:space="0" w:color="FCCD66" w:themeColor="accent5" w:themeTint="99"/>
        </w:tcBorders>
      </w:tcPr>
    </w:tblStylePr>
  </w:style>
  <w:style w:type="table" w:styleId="GridTable3-Accent6">
    <w:name w:val="Grid Table 3 Accent 6"/>
    <w:basedOn w:val="TableNormal"/>
    <w:uiPriority w:val="48"/>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bottom w:val="single" w:sz="4" w:space="0" w:color="C580C8" w:themeColor="accent6" w:themeTint="99"/>
        </w:tcBorders>
      </w:tcPr>
    </w:tblStylePr>
    <w:tblStylePr w:type="nwCell">
      <w:tblPr/>
      <w:tcPr>
        <w:tcBorders>
          <w:bottom w:val="single" w:sz="4" w:space="0" w:color="C580C8" w:themeColor="accent6" w:themeTint="99"/>
        </w:tcBorders>
      </w:tcPr>
    </w:tblStylePr>
    <w:tblStylePr w:type="seCell">
      <w:tblPr/>
      <w:tcPr>
        <w:tcBorders>
          <w:top w:val="single" w:sz="4" w:space="0" w:color="C580C8" w:themeColor="accent6" w:themeTint="99"/>
        </w:tcBorders>
      </w:tcPr>
    </w:tblStylePr>
    <w:tblStylePr w:type="swCell">
      <w:tblPr/>
      <w:tcPr>
        <w:tcBorders>
          <w:top w:val="single" w:sz="4" w:space="0" w:color="C580C8" w:themeColor="accent6" w:themeTint="99"/>
        </w:tcBorders>
      </w:tcPr>
    </w:tblStylePr>
  </w:style>
  <w:style w:type="table" w:styleId="GridTable4">
    <w:name w:val="Grid Table 4"/>
    <w:basedOn w:val="TableNormal"/>
    <w:uiPriority w:val="49"/>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color w:val="FFFFFF" w:themeColor="background1"/>
      </w:rPr>
      <w:tblPr/>
      <w:tcPr>
        <w:tcBorders>
          <w:top w:val="single" w:sz="4" w:space="0" w:color="E95A1A" w:themeColor="accent1"/>
          <w:left w:val="single" w:sz="4" w:space="0" w:color="E95A1A" w:themeColor="accent1"/>
          <w:bottom w:val="single" w:sz="4" w:space="0" w:color="E95A1A" w:themeColor="accent1"/>
          <w:right w:val="single" w:sz="4" w:space="0" w:color="E95A1A" w:themeColor="accent1"/>
          <w:insideH w:val="nil"/>
          <w:insideV w:val="nil"/>
        </w:tcBorders>
        <w:shd w:val="clear" w:color="auto" w:fill="E95A1A" w:themeFill="accent1"/>
      </w:tcPr>
    </w:tblStylePr>
    <w:tblStylePr w:type="lastRow">
      <w:rPr>
        <w:b/>
        <w:bCs/>
      </w:rPr>
      <w:tblPr/>
      <w:tcPr>
        <w:tcBorders>
          <w:top w:val="double" w:sz="4" w:space="0" w:color="E95A1A" w:themeColor="accent1"/>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4-Accent2">
    <w:name w:val="Grid Table 4 Accent 2"/>
    <w:basedOn w:val="TableNormal"/>
    <w:uiPriority w:val="49"/>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color w:val="FFFFFF" w:themeColor="background1"/>
      </w:rPr>
      <w:tblPr/>
      <w:tcPr>
        <w:tcBorders>
          <w:top w:val="single" w:sz="4" w:space="0" w:color="E42925" w:themeColor="accent2"/>
          <w:left w:val="single" w:sz="4" w:space="0" w:color="E42925" w:themeColor="accent2"/>
          <w:bottom w:val="single" w:sz="4" w:space="0" w:color="E42925" w:themeColor="accent2"/>
          <w:right w:val="single" w:sz="4" w:space="0" w:color="E42925" w:themeColor="accent2"/>
          <w:insideH w:val="nil"/>
          <w:insideV w:val="nil"/>
        </w:tcBorders>
        <w:shd w:val="clear" w:color="auto" w:fill="E42925" w:themeFill="accent2"/>
      </w:tcPr>
    </w:tblStylePr>
    <w:tblStylePr w:type="lastRow">
      <w:rPr>
        <w:b/>
        <w:bCs/>
      </w:rPr>
      <w:tblPr/>
      <w:tcPr>
        <w:tcBorders>
          <w:top w:val="double" w:sz="4" w:space="0" w:color="E42925" w:themeColor="accent2"/>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4-Accent3">
    <w:name w:val="Grid Table 4 Accent 3"/>
    <w:basedOn w:val="TableNormal"/>
    <w:uiPriority w:val="49"/>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color w:val="FFFFFF" w:themeColor="background1"/>
      </w:rPr>
      <w:tblPr/>
      <w:tcPr>
        <w:tcBorders>
          <w:top w:val="single" w:sz="4" w:space="0" w:color="E1278D" w:themeColor="accent3"/>
          <w:left w:val="single" w:sz="4" w:space="0" w:color="E1278D" w:themeColor="accent3"/>
          <w:bottom w:val="single" w:sz="4" w:space="0" w:color="E1278D" w:themeColor="accent3"/>
          <w:right w:val="single" w:sz="4" w:space="0" w:color="E1278D" w:themeColor="accent3"/>
          <w:insideH w:val="nil"/>
          <w:insideV w:val="nil"/>
        </w:tcBorders>
        <w:shd w:val="clear" w:color="auto" w:fill="E1278D" w:themeFill="accent3"/>
      </w:tcPr>
    </w:tblStylePr>
    <w:tblStylePr w:type="lastRow">
      <w:rPr>
        <w:b/>
        <w:bCs/>
      </w:rPr>
      <w:tblPr/>
      <w:tcPr>
        <w:tcBorders>
          <w:top w:val="double" w:sz="4" w:space="0" w:color="E1278D" w:themeColor="accent3"/>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4-Accent4">
    <w:name w:val="Grid Table 4 Accent 4"/>
    <w:basedOn w:val="TableNormal"/>
    <w:uiPriority w:val="49"/>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color w:val="FFFFFF" w:themeColor="background1"/>
      </w:rPr>
      <w:tblPr/>
      <w:tcPr>
        <w:tcBorders>
          <w:top w:val="single" w:sz="4" w:space="0" w:color="FFD400" w:themeColor="accent4"/>
          <w:left w:val="single" w:sz="4" w:space="0" w:color="FFD400" w:themeColor="accent4"/>
          <w:bottom w:val="single" w:sz="4" w:space="0" w:color="FFD400" w:themeColor="accent4"/>
          <w:right w:val="single" w:sz="4" w:space="0" w:color="FFD400" w:themeColor="accent4"/>
          <w:insideH w:val="nil"/>
          <w:insideV w:val="nil"/>
        </w:tcBorders>
        <w:shd w:val="clear" w:color="auto" w:fill="FFD400" w:themeFill="accent4"/>
      </w:tcPr>
    </w:tblStylePr>
    <w:tblStylePr w:type="lastRow">
      <w:rPr>
        <w:b/>
        <w:bCs/>
      </w:rPr>
      <w:tblPr/>
      <w:tcPr>
        <w:tcBorders>
          <w:top w:val="double" w:sz="4" w:space="0" w:color="FFD400" w:themeColor="accent4"/>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4-Accent5">
    <w:name w:val="Grid Table 4 Accent 5"/>
    <w:basedOn w:val="TableNormal"/>
    <w:uiPriority w:val="49"/>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color w:val="FFFFFF" w:themeColor="background1"/>
      </w:rPr>
      <w:tblPr/>
      <w:tcPr>
        <w:tcBorders>
          <w:top w:val="single" w:sz="4" w:space="0" w:color="F8AC04" w:themeColor="accent5"/>
          <w:left w:val="single" w:sz="4" w:space="0" w:color="F8AC04" w:themeColor="accent5"/>
          <w:bottom w:val="single" w:sz="4" w:space="0" w:color="F8AC04" w:themeColor="accent5"/>
          <w:right w:val="single" w:sz="4" w:space="0" w:color="F8AC04" w:themeColor="accent5"/>
          <w:insideH w:val="nil"/>
          <w:insideV w:val="nil"/>
        </w:tcBorders>
        <w:shd w:val="clear" w:color="auto" w:fill="F8AC04" w:themeFill="accent5"/>
      </w:tcPr>
    </w:tblStylePr>
    <w:tblStylePr w:type="lastRow">
      <w:rPr>
        <w:b/>
        <w:bCs/>
      </w:rPr>
      <w:tblPr/>
      <w:tcPr>
        <w:tcBorders>
          <w:top w:val="double" w:sz="4" w:space="0" w:color="F8AC04" w:themeColor="accent5"/>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4-Accent6">
    <w:name w:val="Grid Table 4 Accent 6"/>
    <w:basedOn w:val="TableNormal"/>
    <w:uiPriority w:val="49"/>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color w:val="FFFFFF" w:themeColor="background1"/>
      </w:rPr>
      <w:tblPr/>
      <w:tcPr>
        <w:tcBorders>
          <w:top w:val="single" w:sz="4" w:space="0" w:color="8E3F91" w:themeColor="accent6"/>
          <w:left w:val="single" w:sz="4" w:space="0" w:color="8E3F91" w:themeColor="accent6"/>
          <w:bottom w:val="single" w:sz="4" w:space="0" w:color="8E3F91" w:themeColor="accent6"/>
          <w:right w:val="single" w:sz="4" w:space="0" w:color="8E3F91" w:themeColor="accent6"/>
          <w:insideH w:val="nil"/>
          <w:insideV w:val="nil"/>
        </w:tcBorders>
        <w:shd w:val="clear" w:color="auto" w:fill="8E3F91" w:themeFill="accent6"/>
      </w:tcPr>
    </w:tblStylePr>
    <w:tblStylePr w:type="lastRow">
      <w:rPr>
        <w:b/>
        <w:bCs/>
      </w:rPr>
      <w:tblPr/>
      <w:tcPr>
        <w:tcBorders>
          <w:top w:val="double" w:sz="4" w:space="0" w:color="8E3F91" w:themeColor="accent6"/>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5Dark">
    <w:name w:val="Grid Table 5 Dark"/>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D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5A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5A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5A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5A1A" w:themeFill="accent1"/>
      </w:tcPr>
    </w:tblStylePr>
    <w:tblStylePr w:type="band1Vert">
      <w:tblPr/>
      <w:tcPr>
        <w:shd w:val="clear" w:color="auto" w:fill="F6BCA3" w:themeFill="accent1" w:themeFillTint="66"/>
      </w:tcPr>
    </w:tblStylePr>
    <w:tblStylePr w:type="band1Horz">
      <w:tblPr/>
      <w:tcPr>
        <w:shd w:val="clear" w:color="auto" w:fill="F6BCA3" w:themeFill="accent1" w:themeFillTint="66"/>
      </w:tcPr>
    </w:tblStylePr>
  </w:style>
  <w:style w:type="table" w:styleId="GridTable5Dark-Accent2">
    <w:name w:val="Grid Table 5 Dark Accent 2"/>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4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292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292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292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2925" w:themeFill="accent2"/>
      </w:tcPr>
    </w:tblStylePr>
    <w:tblStylePr w:type="band1Vert">
      <w:tblPr/>
      <w:tcPr>
        <w:shd w:val="clear" w:color="auto" w:fill="F4A9A7" w:themeFill="accent2" w:themeFillTint="66"/>
      </w:tcPr>
    </w:tblStylePr>
    <w:tblStylePr w:type="band1Horz">
      <w:tblPr/>
      <w:tcPr>
        <w:shd w:val="clear" w:color="auto" w:fill="F4A9A7" w:themeFill="accent2" w:themeFillTint="66"/>
      </w:tcPr>
    </w:tblStylePr>
  </w:style>
  <w:style w:type="table" w:styleId="GridTable5Dark-Accent3">
    <w:name w:val="Grid Table 5 Dark Accent 3"/>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3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278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278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278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278D" w:themeFill="accent3"/>
      </w:tcPr>
    </w:tblStylePr>
    <w:tblStylePr w:type="band1Vert">
      <w:tblPr/>
      <w:tcPr>
        <w:shd w:val="clear" w:color="auto" w:fill="F3A8D1" w:themeFill="accent3" w:themeFillTint="66"/>
      </w:tcPr>
    </w:tblStylePr>
    <w:tblStylePr w:type="band1Horz">
      <w:tblPr/>
      <w:tcPr>
        <w:shd w:val="clear" w:color="auto" w:fill="F3A8D1" w:themeFill="accent3" w:themeFillTint="66"/>
      </w:tcPr>
    </w:tblStylePr>
  </w:style>
  <w:style w:type="table" w:styleId="GridTable5Dark-Accent4">
    <w:name w:val="Grid Table 5 Dark Accent 4"/>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4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4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4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400" w:themeFill="accent4"/>
      </w:tcPr>
    </w:tblStylePr>
    <w:tblStylePr w:type="band1Vert">
      <w:tblPr/>
      <w:tcPr>
        <w:shd w:val="clear" w:color="auto" w:fill="FFED99" w:themeFill="accent4" w:themeFillTint="66"/>
      </w:tcPr>
    </w:tblStylePr>
    <w:tblStylePr w:type="band1Horz">
      <w:tblPr/>
      <w:tcPr>
        <w:shd w:val="clear" w:color="auto" w:fill="FFED99" w:themeFill="accent4" w:themeFillTint="66"/>
      </w:tcPr>
    </w:tblStylePr>
  </w:style>
  <w:style w:type="table" w:styleId="GridTable5Dark-Accent5">
    <w:name w:val="Grid Table 5 Dark Accent 5"/>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E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AC0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AC0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AC0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AC04" w:themeFill="accent5"/>
      </w:tcPr>
    </w:tblStylePr>
    <w:tblStylePr w:type="band1Vert">
      <w:tblPr/>
      <w:tcPr>
        <w:shd w:val="clear" w:color="auto" w:fill="FDDE99" w:themeFill="accent5" w:themeFillTint="66"/>
      </w:tcPr>
    </w:tblStylePr>
    <w:tblStylePr w:type="band1Horz">
      <w:tblPr/>
      <w:tcPr>
        <w:shd w:val="clear" w:color="auto" w:fill="FDDE99" w:themeFill="accent5" w:themeFillTint="66"/>
      </w:tcPr>
    </w:tblStylePr>
  </w:style>
  <w:style w:type="table" w:styleId="GridTable5Dark-Accent6">
    <w:name w:val="Grid Table 5 Dark Accent 6"/>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4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3F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3F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3F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3F91" w:themeFill="accent6"/>
      </w:tcPr>
    </w:tblStylePr>
    <w:tblStylePr w:type="band1Vert">
      <w:tblPr/>
      <w:tcPr>
        <w:shd w:val="clear" w:color="auto" w:fill="D8AADA" w:themeFill="accent6" w:themeFillTint="66"/>
      </w:tcPr>
    </w:tblStylePr>
    <w:tblStylePr w:type="band1Horz">
      <w:tblPr/>
      <w:tcPr>
        <w:shd w:val="clear" w:color="auto" w:fill="D8AADA" w:themeFill="accent6" w:themeFillTint="66"/>
      </w:tcPr>
    </w:tblStylePr>
  </w:style>
  <w:style w:type="table" w:styleId="GridTable6Colorful">
    <w:name w:val="Grid Table 6 Colorful"/>
    <w:basedOn w:val="TableNormal"/>
    <w:uiPriority w:val="51"/>
    <w:rsid w:val="003075F9"/>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075F9"/>
    <w:pPr>
      <w:spacing w:after="0" w:line="240" w:lineRule="auto"/>
    </w:pPr>
    <w:rPr>
      <w:rFonts w:eastAsiaTheme="minorEastAsia"/>
      <w:color w:val="B04111" w:themeColor="accent1" w:themeShade="BF"/>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bottom w:val="single" w:sz="12" w:space="0" w:color="F19B75" w:themeColor="accent1" w:themeTint="99"/>
        </w:tcBorders>
      </w:tcPr>
    </w:tblStylePr>
    <w:tblStylePr w:type="lastRow">
      <w:rPr>
        <w:b/>
        <w:bCs/>
      </w:rPr>
      <w:tblPr/>
      <w:tcPr>
        <w:tcBorders>
          <w:top w:val="doub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6Colorful-Accent2">
    <w:name w:val="Grid Table 6 Colorful Accent 2"/>
    <w:basedOn w:val="TableNormal"/>
    <w:uiPriority w:val="51"/>
    <w:rsid w:val="003075F9"/>
    <w:pPr>
      <w:spacing w:after="0" w:line="240" w:lineRule="auto"/>
    </w:pPr>
    <w:rPr>
      <w:rFonts w:eastAsiaTheme="minorEastAsia"/>
      <w:color w:val="B01916" w:themeColor="accent2" w:themeShade="BF"/>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bottom w:val="single" w:sz="12" w:space="0" w:color="EE7E7C" w:themeColor="accent2" w:themeTint="99"/>
        </w:tcBorders>
      </w:tcPr>
    </w:tblStylePr>
    <w:tblStylePr w:type="lastRow">
      <w:rPr>
        <w:b/>
        <w:bCs/>
      </w:rPr>
      <w:tblPr/>
      <w:tcPr>
        <w:tcBorders>
          <w:top w:val="doub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6Colorful-Accent3">
    <w:name w:val="Grid Table 6 Colorful Accent 3"/>
    <w:basedOn w:val="TableNormal"/>
    <w:uiPriority w:val="51"/>
    <w:rsid w:val="003075F9"/>
    <w:pPr>
      <w:spacing w:after="0" w:line="240" w:lineRule="auto"/>
    </w:pPr>
    <w:rPr>
      <w:rFonts w:eastAsiaTheme="minorEastAsia"/>
      <w:color w:val="AD1869" w:themeColor="accent3" w:themeShade="BF"/>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bottom w:val="single" w:sz="12" w:space="0" w:color="ED7DBA" w:themeColor="accent3" w:themeTint="99"/>
        </w:tcBorders>
      </w:tcPr>
    </w:tblStylePr>
    <w:tblStylePr w:type="lastRow">
      <w:rPr>
        <w:b/>
        <w:bCs/>
      </w:rPr>
      <w:tblPr/>
      <w:tcPr>
        <w:tcBorders>
          <w:top w:val="doub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6Colorful-Accent4">
    <w:name w:val="Grid Table 6 Colorful Accent 4"/>
    <w:basedOn w:val="TableNormal"/>
    <w:uiPriority w:val="51"/>
    <w:rsid w:val="003075F9"/>
    <w:pPr>
      <w:spacing w:after="0" w:line="240" w:lineRule="auto"/>
    </w:pPr>
    <w:rPr>
      <w:rFonts w:eastAsiaTheme="minorEastAsia"/>
      <w:color w:val="BF9E00" w:themeColor="accent4" w:themeShade="BF"/>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bottom w:val="single" w:sz="12" w:space="0" w:color="FFE566" w:themeColor="accent4" w:themeTint="99"/>
        </w:tcBorders>
      </w:tcPr>
    </w:tblStylePr>
    <w:tblStylePr w:type="lastRow">
      <w:rPr>
        <w:b/>
        <w:bCs/>
      </w:rPr>
      <w:tblPr/>
      <w:tcPr>
        <w:tcBorders>
          <w:top w:val="doub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6Colorful-Accent5">
    <w:name w:val="Grid Table 6 Colorful Accent 5"/>
    <w:basedOn w:val="TableNormal"/>
    <w:uiPriority w:val="51"/>
    <w:rsid w:val="003075F9"/>
    <w:pPr>
      <w:spacing w:after="0" w:line="240" w:lineRule="auto"/>
    </w:pPr>
    <w:rPr>
      <w:rFonts w:eastAsiaTheme="minorEastAsia"/>
      <w:color w:val="B98003" w:themeColor="accent5" w:themeShade="BF"/>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bottom w:val="single" w:sz="12" w:space="0" w:color="FCCD66" w:themeColor="accent5" w:themeTint="99"/>
        </w:tcBorders>
      </w:tcPr>
    </w:tblStylePr>
    <w:tblStylePr w:type="lastRow">
      <w:rPr>
        <w:b/>
        <w:bCs/>
      </w:rPr>
      <w:tblPr/>
      <w:tcPr>
        <w:tcBorders>
          <w:top w:val="doub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6Colorful-Accent6">
    <w:name w:val="Grid Table 6 Colorful Accent 6"/>
    <w:basedOn w:val="TableNormal"/>
    <w:uiPriority w:val="51"/>
    <w:rsid w:val="003075F9"/>
    <w:pPr>
      <w:spacing w:after="0" w:line="240" w:lineRule="auto"/>
    </w:pPr>
    <w:rPr>
      <w:rFonts w:eastAsiaTheme="minorEastAsia"/>
      <w:color w:val="6A2F6C" w:themeColor="accent6" w:themeShade="BF"/>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bottom w:val="single" w:sz="12" w:space="0" w:color="C580C8" w:themeColor="accent6" w:themeTint="99"/>
        </w:tcBorders>
      </w:tcPr>
    </w:tblStylePr>
    <w:tblStylePr w:type="lastRow">
      <w:rPr>
        <w:b/>
        <w:bCs/>
      </w:rPr>
      <w:tblPr/>
      <w:tcPr>
        <w:tcBorders>
          <w:top w:val="doub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7Colorful">
    <w:name w:val="Grid Table 7 Colorful"/>
    <w:basedOn w:val="TableNormal"/>
    <w:uiPriority w:val="52"/>
    <w:rsid w:val="003075F9"/>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075F9"/>
    <w:pPr>
      <w:spacing w:after="0" w:line="240" w:lineRule="auto"/>
    </w:pPr>
    <w:rPr>
      <w:rFonts w:eastAsiaTheme="minorEastAsia"/>
      <w:color w:val="B04111" w:themeColor="accent1" w:themeShade="BF"/>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bottom w:val="single" w:sz="4" w:space="0" w:color="F19B75" w:themeColor="accent1" w:themeTint="99"/>
        </w:tcBorders>
      </w:tcPr>
    </w:tblStylePr>
    <w:tblStylePr w:type="nwCell">
      <w:tblPr/>
      <w:tcPr>
        <w:tcBorders>
          <w:bottom w:val="single" w:sz="4" w:space="0" w:color="F19B75" w:themeColor="accent1" w:themeTint="99"/>
        </w:tcBorders>
      </w:tcPr>
    </w:tblStylePr>
    <w:tblStylePr w:type="seCell">
      <w:tblPr/>
      <w:tcPr>
        <w:tcBorders>
          <w:top w:val="single" w:sz="4" w:space="0" w:color="F19B75" w:themeColor="accent1" w:themeTint="99"/>
        </w:tcBorders>
      </w:tcPr>
    </w:tblStylePr>
    <w:tblStylePr w:type="swCell">
      <w:tblPr/>
      <w:tcPr>
        <w:tcBorders>
          <w:top w:val="single" w:sz="4" w:space="0" w:color="F19B75" w:themeColor="accent1" w:themeTint="99"/>
        </w:tcBorders>
      </w:tcPr>
    </w:tblStylePr>
  </w:style>
  <w:style w:type="table" w:styleId="GridTable7Colorful-Accent2">
    <w:name w:val="Grid Table 7 Colorful Accent 2"/>
    <w:basedOn w:val="TableNormal"/>
    <w:uiPriority w:val="52"/>
    <w:rsid w:val="003075F9"/>
    <w:pPr>
      <w:spacing w:after="0" w:line="240" w:lineRule="auto"/>
    </w:pPr>
    <w:rPr>
      <w:rFonts w:eastAsiaTheme="minorEastAsia"/>
      <w:color w:val="B01916" w:themeColor="accent2" w:themeShade="BF"/>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bottom w:val="single" w:sz="4" w:space="0" w:color="EE7E7C" w:themeColor="accent2" w:themeTint="99"/>
        </w:tcBorders>
      </w:tcPr>
    </w:tblStylePr>
    <w:tblStylePr w:type="nwCell">
      <w:tblPr/>
      <w:tcPr>
        <w:tcBorders>
          <w:bottom w:val="single" w:sz="4" w:space="0" w:color="EE7E7C" w:themeColor="accent2" w:themeTint="99"/>
        </w:tcBorders>
      </w:tcPr>
    </w:tblStylePr>
    <w:tblStylePr w:type="seCell">
      <w:tblPr/>
      <w:tcPr>
        <w:tcBorders>
          <w:top w:val="single" w:sz="4" w:space="0" w:color="EE7E7C" w:themeColor="accent2" w:themeTint="99"/>
        </w:tcBorders>
      </w:tcPr>
    </w:tblStylePr>
    <w:tblStylePr w:type="swCell">
      <w:tblPr/>
      <w:tcPr>
        <w:tcBorders>
          <w:top w:val="single" w:sz="4" w:space="0" w:color="EE7E7C" w:themeColor="accent2" w:themeTint="99"/>
        </w:tcBorders>
      </w:tcPr>
    </w:tblStylePr>
  </w:style>
  <w:style w:type="table" w:styleId="GridTable7Colorful-Accent3">
    <w:name w:val="Grid Table 7 Colorful Accent 3"/>
    <w:basedOn w:val="TableNormal"/>
    <w:uiPriority w:val="52"/>
    <w:rsid w:val="003075F9"/>
    <w:pPr>
      <w:spacing w:after="0" w:line="240" w:lineRule="auto"/>
    </w:pPr>
    <w:rPr>
      <w:rFonts w:eastAsiaTheme="minorEastAsia"/>
      <w:color w:val="AD1869" w:themeColor="accent3" w:themeShade="BF"/>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bottom w:val="single" w:sz="4" w:space="0" w:color="ED7DBA" w:themeColor="accent3" w:themeTint="99"/>
        </w:tcBorders>
      </w:tcPr>
    </w:tblStylePr>
    <w:tblStylePr w:type="nwCell">
      <w:tblPr/>
      <w:tcPr>
        <w:tcBorders>
          <w:bottom w:val="single" w:sz="4" w:space="0" w:color="ED7DBA" w:themeColor="accent3" w:themeTint="99"/>
        </w:tcBorders>
      </w:tcPr>
    </w:tblStylePr>
    <w:tblStylePr w:type="seCell">
      <w:tblPr/>
      <w:tcPr>
        <w:tcBorders>
          <w:top w:val="single" w:sz="4" w:space="0" w:color="ED7DBA" w:themeColor="accent3" w:themeTint="99"/>
        </w:tcBorders>
      </w:tcPr>
    </w:tblStylePr>
    <w:tblStylePr w:type="swCell">
      <w:tblPr/>
      <w:tcPr>
        <w:tcBorders>
          <w:top w:val="single" w:sz="4" w:space="0" w:color="ED7DBA" w:themeColor="accent3" w:themeTint="99"/>
        </w:tcBorders>
      </w:tcPr>
    </w:tblStylePr>
  </w:style>
  <w:style w:type="table" w:styleId="GridTable7Colorful-Accent4">
    <w:name w:val="Grid Table 7 Colorful Accent 4"/>
    <w:basedOn w:val="TableNormal"/>
    <w:uiPriority w:val="52"/>
    <w:rsid w:val="003075F9"/>
    <w:pPr>
      <w:spacing w:after="0" w:line="240" w:lineRule="auto"/>
    </w:pPr>
    <w:rPr>
      <w:rFonts w:eastAsiaTheme="minorEastAsia"/>
      <w:color w:val="BF9E00" w:themeColor="accent4" w:themeShade="BF"/>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bottom w:val="single" w:sz="4" w:space="0" w:color="FFE566" w:themeColor="accent4" w:themeTint="99"/>
        </w:tcBorders>
      </w:tcPr>
    </w:tblStylePr>
    <w:tblStylePr w:type="nwCell">
      <w:tblPr/>
      <w:tcPr>
        <w:tcBorders>
          <w:bottom w:val="single" w:sz="4" w:space="0" w:color="FFE566" w:themeColor="accent4" w:themeTint="99"/>
        </w:tcBorders>
      </w:tcPr>
    </w:tblStylePr>
    <w:tblStylePr w:type="seCell">
      <w:tblPr/>
      <w:tcPr>
        <w:tcBorders>
          <w:top w:val="single" w:sz="4" w:space="0" w:color="FFE566" w:themeColor="accent4" w:themeTint="99"/>
        </w:tcBorders>
      </w:tcPr>
    </w:tblStylePr>
    <w:tblStylePr w:type="swCell">
      <w:tblPr/>
      <w:tcPr>
        <w:tcBorders>
          <w:top w:val="single" w:sz="4" w:space="0" w:color="FFE566" w:themeColor="accent4" w:themeTint="99"/>
        </w:tcBorders>
      </w:tcPr>
    </w:tblStylePr>
  </w:style>
  <w:style w:type="table" w:styleId="GridTable7Colorful-Accent5">
    <w:name w:val="Grid Table 7 Colorful Accent 5"/>
    <w:basedOn w:val="TableNormal"/>
    <w:uiPriority w:val="52"/>
    <w:rsid w:val="003075F9"/>
    <w:pPr>
      <w:spacing w:after="0" w:line="240" w:lineRule="auto"/>
    </w:pPr>
    <w:rPr>
      <w:rFonts w:eastAsiaTheme="minorEastAsia"/>
      <w:color w:val="B98003" w:themeColor="accent5" w:themeShade="BF"/>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bottom w:val="single" w:sz="4" w:space="0" w:color="FCCD66" w:themeColor="accent5" w:themeTint="99"/>
        </w:tcBorders>
      </w:tcPr>
    </w:tblStylePr>
    <w:tblStylePr w:type="nwCell">
      <w:tblPr/>
      <w:tcPr>
        <w:tcBorders>
          <w:bottom w:val="single" w:sz="4" w:space="0" w:color="FCCD66" w:themeColor="accent5" w:themeTint="99"/>
        </w:tcBorders>
      </w:tcPr>
    </w:tblStylePr>
    <w:tblStylePr w:type="seCell">
      <w:tblPr/>
      <w:tcPr>
        <w:tcBorders>
          <w:top w:val="single" w:sz="4" w:space="0" w:color="FCCD66" w:themeColor="accent5" w:themeTint="99"/>
        </w:tcBorders>
      </w:tcPr>
    </w:tblStylePr>
    <w:tblStylePr w:type="swCell">
      <w:tblPr/>
      <w:tcPr>
        <w:tcBorders>
          <w:top w:val="single" w:sz="4" w:space="0" w:color="FCCD66" w:themeColor="accent5" w:themeTint="99"/>
        </w:tcBorders>
      </w:tcPr>
    </w:tblStylePr>
  </w:style>
  <w:style w:type="table" w:styleId="GridTable7Colorful-Accent6">
    <w:name w:val="Grid Table 7 Colorful Accent 6"/>
    <w:basedOn w:val="TableNormal"/>
    <w:uiPriority w:val="52"/>
    <w:rsid w:val="003075F9"/>
    <w:pPr>
      <w:spacing w:after="0" w:line="240" w:lineRule="auto"/>
    </w:pPr>
    <w:rPr>
      <w:rFonts w:eastAsiaTheme="minorEastAsia"/>
      <w:color w:val="6A2F6C" w:themeColor="accent6" w:themeShade="BF"/>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bottom w:val="single" w:sz="4" w:space="0" w:color="C580C8" w:themeColor="accent6" w:themeTint="99"/>
        </w:tcBorders>
      </w:tcPr>
    </w:tblStylePr>
    <w:tblStylePr w:type="nwCell">
      <w:tblPr/>
      <w:tcPr>
        <w:tcBorders>
          <w:bottom w:val="single" w:sz="4" w:space="0" w:color="C580C8" w:themeColor="accent6" w:themeTint="99"/>
        </w:tcBorders>
      </w:tcPr>
    </w:tblStylePr>
    <w:tblStylePr w:type="seCell">
      <w:tblPr/>
      <w:tcPr>
        <w:tcBorders>
          <w:top w:val="single" w:sz="4" w:space="0" w:color="C580C8" w:themeColor="accent6" w:themeTint="99"/>
        </w:tcBorders>
      </w:tcPr>
    </w:tblStylePr>
    <w:tblStylePr w:type="swCell">
      <w:tblPr/>
      <w:tcPr>
        <w:tcBorders>
          <w:top w:val="single" w:sz="4" w:space="0" w:color="C580C8" w:themeColor="accent6" w:themeTint="99"/>
        </w:tcBorders>
      </w:tcPr>
    </w:tblStylePr>
  </w:style>
  <w:style w:type="paragraph" w:styleId="Header">
    <w:name w:val="header"/>
    <w:aliases w:val="~Header"/>
    <w:basedOn w:val="NoSpacing"/>
    <w:link w:val="HeaderChar"/>
    <w:uiPriority w:val="36"/>
    <w:rsid w:val="003075F9"/>
    <w:rPr>
      <w:sz w:val="14"/>
      <w:szCs w:val="14"/>
    </w:rPr>
  </w:style>
  <w:style w:type="character" w:customStyle="1" w:styleId="HeaderChar">
    <w:name w:val="Header Char"/>
    <w:aliases w:val="~Header Char"/>
    <w:basedOn w:val="DefaultParagraphFont"/>
    <w:link w:val="Header"/>
    <w:uiPriority w:val="36"/>
    <w:rsid w:val="003075F9"/>
    <w:rPr>
      <w:rFonts w:eastAsiaTheme="minorEastAsia"/>
      <w:sz w:val="14"/>
      <w:szCs w:val="14"/>
    </w:rPr>
  </w:style>
  <w:style w:type="character" w:customStyle="1" w:styleId="Heading2Char">
    <w:name w:val="Heading 2 Char"/>
    <w:aliases w:val="~SubHeading Char"/>
    <w:basedOn w:val="DefaultParagraphFont"/>
    <w:link w:val="Heading2"/>
    <w:uiPriority w:val="2"/>
    <w:rsid w:val="003075F9"/>
    <w:rPr>
      <w:rFonts w:ascii="Arial" w:eastAsiaTheme="minorEastAsia" w:hAnsi="Arial" w:cs="Arial"/>
      <w:b/>
      <w:bCs/>
      <w:color w:val="E95A1A" w:themeColor="accent1"/>
      <w:sz w:val="22"/>
      <w:szCs w:val="22"/>
    </w:rPr>
  </w:style>
  <w:style w:type="character" w:customStyle="1" w:styleId="Heading3Char">
    <w:name w:val="Heading 3 Char"/>
    <w:aliases w:val="~MinorSubHeading Char"/>
    <w:basedOn w:val="DefaultParagraphFont"/>
    <w:link w:val="Heading3"/>
    <w:uiPriority w:val="2"/>
    <w:rsid w:val="003075F9"/>
    <w:rPr>
      <w:rFonts w:ascii="Arial" w:eastAsiaTheme="minorEastAsia" w:hAnsi="Arial" w:cs="Arial"/>
      <w:b/>
      <w:bCs/>
      <w:color w:val="E95A1A" w:themeColor="accent1"/>
    </w:rPr>
  </w:style>
  <w:style w:type="character" w:customStyle="1" w:styleId="Heading4Char">
    <w:name w:val="Heading 4 Char"/>
    <w:aliases w:val="~Level4Heading Char"/>
    <w:basedOn w:val="DefaultParagraphFont"/>
    <w:link w:val="Heading4"/>
    <w:uiPriority w:val="2"/>
    <w:rsid w:val="00971160"/>
    <w:rPr>
      <w:rFonts w:ascii="Arial" w:eastAsiaTheme="minorEastAsia" w:hAnsi="Arial" w:cs="Arial"/>
      <w:color w:val="E95A1A" w:themeColor="accent1"/>
    </w:rPr>
  </w:style>
  <w:style w:type="character" w:customStyle="1" w:styleId="Heading5Char">
    <w:name w:val="Heading 5 Char"/>
    <w:basedOn w:val="DefaultParagraphFont"/>
    <w:link w:val="Heading5"/>
    <w:uiPriority w:val="34"/>
    <w:semiHidden/>
    <w:rsid w:val="003075F9"/>
    <w:rPr>
      <w:rFonts w:eastAsiaTheme="majorEastAsia" w:cstheme="majorBidi"/>
      <w:color w:val="E95A1A" w:themeColor="accent1"/>
      <w:sz w:val="22"/>
      <w:szCs w:val="22"/>
    </w:rPr>
  </w:style>
  <w:style w:type="character" w:customStyle="1" w:styleId="Heading6Char">
    <w:name w:val="Heading 6 Char"/>
    <w:basedOn w:val="DefaultParagraphFont"/>
    <w:link w:val="Heading6"/>
    <w:uiPriority w:val="34"/>
    <w:semiHidden/>
    <w:rsid w:val="003075F9"/>
    <w:rPr>
      <w:rFonts w:eastAsiaTheme="majorEastAsia" w:cstheme="majorBidi"/>
      <w:i/>
      <w:iCs/>
      <w:color w:val="E95A1A" w:themeColor="accent1"/>
      <w:sz w:val="22"/>
      <w:szCs w:val="22"/>
    </w:rPr>
  </w:style>
  <w:style w:type="character" w:customStyle="1" w:styleId="Heading7Char">
    <w:name w:val="Heading 7 Char"/>
    <w:basedOn w:val="DefaultParagraphFont"/>
    <w:link w:val="Heading7"/>
    <w:uiPriority w:val="34"/>
    <w:semiHidden/>
    <w:rsid w:val="003075F9"/>
    <w:rPr>
      <w:rFonts w:eastAsiaTheme="majorEastAsia" w:cstheme="majorBidi"/>
      <w:iCs/>
      <w:color w:val="E95A1A" w:themeColor="accent1"/>
      <w:sz w:val="22"/>
      <w:szCs w:val="22"/>
    </w:rPr>
  </w:style>
  <w:style w:type="character" w:customStyle="1" w:styleId="Heading8Char">
    <w:name w:val="Heading 8 Char"/>
    <w:basedOn w:val="DefaultParagraphFont"/>
    <w:link w:val="Heading8"/>
    <w:uiPriority w:val="34"/>
    <w:semiHidden/>
    <w:rsid w:val="003075F9"/>
    <w:rPr>
      <w:rFonts w:asciiTheme="majorHAnsi" w:eastAsiaTheme="majorEastAsia" w:hAnsiTheme="majorHAnsi" w:cstheme="majorBidi"/>
    </w:rPr>
  </w:style>
  <w:style w:type="character" w:customStyle="1" w:styleId="Heading9Char">
    <w:name w:val="Heading 9 Char"/>
    <w:basedOn w:val="DefaultParagraphFont"/>
    <w:link w:val="Heading9"/>
    <w:uiPriority w:val="34"/>
    <w:semiHidden/>
    <w:rsid w:val="003075F9"/>
    <w:rPr>
      <w:rFonts w:asciiTheme="majorHAnsi" w:eastAsiaTheme="majorEastAsia" w:hAnsiTheme="majorHAnsi" w:cstheme="majorBidi"/>
      <w:i/>
      <w:iCs/>
    </w:rPr>
  </w:style>
  <w:style w:type="character" w:styleId="HTMLAcronym">
    <w:name w:val="HTML Acronym"/>
    <w:basedOn w:val="DefaultParagraphFont"/>
    <w:uiPriority w:val="99"/>
    <w:semiHidden/>
    <w:rsid w:val="003075F9"/>
    <w:rPr>
      <w:bCs w:val="0"/>
      <w:szCs w:val="20"/>
    </w:rPr>
  </w:style>
  <w:style w:type="paragraph" w:styleId="HTMLAddress">
    <w:name w:val="HTML Address"/>
    <w:basedOn w:val="Normal"/>
    <w:link w:val="HTMLAddressChar"/>
    <w:uiPriority w:val="99"/>
    <w:semiHidden/>
    <w:rsid w:val="003075F9"/>
    <w:pPr>
      <w:spacing w:before="0" w:after="0" w:line="240" w:lineRule="auto"/>
    </w:pPr>
    <w:rPr>
      <w:i/>
      <w:iCs/>
    </w:rPr>
  </w:style>
  <w:style w:type="character" w:customStyle="1" w:styleId="HTMLAddressChar">
    <w:name w:val="HTML Address Char"/>
    <w:basedOn w:val="DefaultParagraphFont"/>
    <w:link w:val="HTMLAddress"/>
    <w:uiPriority w:val="99"/>
    <w:semiHidden/>
    <w:rsid w:val="007F118B"/>
    <w:rPr>
      <w:rFonts w:eastAsiaTheme="minorEastAsia"/>
      <w:i/>
      <w:iCs/>
    </w:rPr>
  </w:style>
  <w:style w:type="character" w:styleId="HTMLCite">
    <w:name w:val="HTML Cite"/>
    <w:basedOn w:val="DefaultParagraphFont"/>
    <w:uiPriority w:val="99"/>
    <w:semiHidden/>
    <w:rsid w:val="003075F9"/>
    <w:rPr>
      <w:bCs w:val="0"/>
      <w:i/>
      <w:iCs/>
      <w:szCs w:val="20"/>
    </w:rPr>
  </w:style>
  <w:style w:type="character" w:styleId="HTMLCode">
    <w:name w:val="HTML Code"/>
    <w:basedOn w:val="DefaultParagraphFont"/>
    <w:uiPriority w:val="99"/>
    <w:semiHidden/>
    <w:rsid w:val="003075F9"/>
    <w:rPr>
      <w:rFonts w:ascii="Consolas" w:hAnsi="Consolas"/>
      <w:bCs w:val="0"/>
      <w:sz w:val="20"/>
      <w:szCs w:val="20"/>
    </w:rPr>
  </w:style>
  <w:style w:type="character" w:styleId="HTMLDefinition">
    <w:name w:val="HTML Definition"/>
    <w:basedOn w:val="DefaultParagraphFont"/>
    <w:uiPriority w:val="99"/>
    <w:semiHidden/>
    <w:rsid w:val="003075F9"/>
    <w:rPr>
      <w:bCs w:val="0"/>
      <w:i/>
      <w:iCs/>
      <w:szCs w:val="20"/>
    </w:rPr>
  </w:style>
  <w:style w:type="character" w:styleId="HTMLKeyboard">
    <w:name w:val="HTML Keyboard"/>
    <w:basedOn w:val="DefaultParagraphFont"/>
    <w:uiPriority w:val="99"/>
    <w:semiHidden/>
    <w:rsid w:val="003075F9"/>
    <w:rPr>
      <w:rFonts w:ascii="Consolas" w:hAnsi="Consolas"/>
      <w:bCs w:val="0"/>
      <w:sz w:val="20"/>
      <w:szCs w:val="20"/>
    </w:rPr>
  </w:style>
  <w:style w:type="paragraph" w:styleId="HTMLPreformatted">
    <w:name w:val="HTML Preformatted"/>
    <w:basedOn w:val="Normal"/>
    <w:link w:val="HTMLPreformattedChar"/>
    <w:uiPriority w:val="99"/>
    <w:semiHidden/>
    <w:rsid w:val="003075F9"/>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7F118B"/>
    <w:rPr>
      <w:rFonts w:ascii="Consolas" w:eastAsiaTheme="minorEastAsia" w:hAnsi="Consolas"/>
    </w:rPr>
  </w:style>
  <w:style w:type="character" w:styleId="HTMLSample">
    <w:name w:val="HTML Sample"/>
    <w:basedOn w:val="DefaultParagraphFont"/>
    <w:uiPriority w:val="99"/>
    <w:semiHidden/>
    <w:rsid w:val="003075F9"/>
    <w:rPr>
      <w:rFonts w:ascii="Consolas" w:hAnsi="Consolas"/>
      <w:bCs w:val="0"/>
      <w:sz w:val="24"/>
      <w:szCs w:val="24"/>
    </w:rPr>
  </w:style>
  <w:style w:type="character" w:styleId="HTMLTypewriter">
    <w:name w:val="HTML Typewriter"/>
    <w:basedOn w:val="DefaultParagraphFont"/>
    <w:uiPriority w:val="99"/>
    <w:semiHidden/>
    <w:rsid w:val="003075F9"/>
    <w:rPr>
      <w:rFonts w:ascii="Consolas" w:hAnsi="Consolas"/>
      <w:bCs w:val="0"/>
      <w:sz w:val="20"/>
      <w:szCs w:val="20"/>
    </w:rPr>
  </w:style>
  <w:style w:type="character" w:styleId="HTMLVariable">
    <w:name w:val="HTML Variable"/>
    <w:basedOn w:val="DefaultParagraphFont"/>
    <w:uiPriority w:val="99"/>
    <w:semiHidden/>
    <w:rsid w:val="003075F9"/>
    <w:rPr>
      <w:bCs w:val="0"/>
      <w:i/>
      <w:iCs/>
      <w:szCs w:val="20"/>
    </w:rPr>
  </w:style>
  <w:style w:type="character" w:styleId="Hyperlink">
    <w:name w:val="Hyperlink"/>
    <w:aliases w:val="~HyperLink"/>
    <w:basedOn w:val="DefaultParagraphFont"/>
    <w:uiPriority w:val="99"/>
    <w:semiHidden/>
    <w:rsid w:val="003075F9"/>
    <w:rPr>
      <w:bCs w:val="0"/>
      <w:color w:val="E95A1A" w:themeColor="accent1"/>
      <w:szCs w:val="20"/>
      <w:u w:val="single"/>
    </w:rPr>
  </w:style>
  <w:style w:type="paragraph" w:styleId="Index1">
    <w:name w:val="index 1"/>
    <w:basedOn w:val="Normal"/>
    <w:next w:val="Normal"/>
    <w:autoRedefine/>
    <w:uiPriority w:val="99"/>
    <w:semiHidden/>
    <w:rsid w:val="003075F9"/>
    <w:pPr>
      <w:spacing w:before="0" w:after="0" w:line="240" w:lineRule="auto"/>
      <w:ind w:left="200" w:hanging="200"/>
    </w:pPr>
  </w:style>
  <w:style w:type="paragraph" w:styleId="Index2">
    <w:name w:val="index 2"/>
    <w:basedOn w:val="Normal"/>
    <w:next w:val="Normal"/>
    <w:autoRedefine/>
    <w:uiPriority w:val="99"/>
    <w:semiHidden/>
    <w:rsid w:val="003075F9"/>
    <w:pPr>
      <w:spacing w:before="0" w:after="0" w:line="240" w:lineRule="auto"/>
      <w:ind w:left="400" w:hanging="200"/>
    </w:pPr>
  </w:style>
  <w:style w:type="paragraph" w:styleId="Index3">
    <w:name w:val="index 3"/>
    <w:basedOn w:val="Normal"/>
    <w:next w:val="Normal"/>
    <w:autoRedefine/>
    <w:uiPriority w:val="99"/>
    <w:semiHidden/>
    <w:rsid w:val="003075F9"/>
    <w:pPr>
      <w:spacing w:before="0" w:after="0" w:line="240" w:lineRule="auto"/>
      <w:ind w:left="600" w:hanging="200"/>
    </w:pPr>
  </w:style>
  <w:style w:type="paragraph" w:styleId="Index4">
    <w:name w:val="index 4"/>
    <w:basedOn w:val="Normal"/>
    <w:next w:val="Normal"/>
    <w:autoRedefine/>
    <w:uiPriority w:val="99"/>
    <w:semiHidden/>
    <w:rsid w:val="003075F9"/>
    <w:pPr>
      <w:spacing w:before="0" w:after="0" w:line="240" w:lineRule="auto"/>
      <w:ind w:left="800" w:hanging="200"/>
    </w:pPr>
  </w:style>
  <w:style w:type="paragraph" w:styleId="Index5">
    <w:name w:val="index 5"/>
    <w:basedOn w:val="Normal"/>
    <w:next w:val="Normal"/>
    <w:autoRedefine/>
    <w:uiPriority w:val="99"/>
    <w:semiHidden/>
    <w:rsid w:val="003075F9"/>
    <w:pPr>
      <w:spacing w:before="0" w:after="0" w:line="240" w:lineRule="auto"/>
      <w:ind w:left="1000" w:hanging="200"/>
    </w:pPr>
  </w:style>
  <w:style w:type="paragraph" w:styleId="Index6">
    <w:name w:val="index 6"/>
    <w:basedOn w:val="Normal"/>
    <w:next w:val="Normal"/>
    <w:autoRedefine/>
    <w:uiPriority w:val="99"/>
    <w:semiHidden/>
    <w:rsid w:val="003075F9"/>
    <w:pPr>
      <w:spacing w:before="0" w:after="0" w:line="240" w:lineRule="auto"/>
      <w:ind w:left="1200" w:hanging="200"/>
    </w:pPr>
  </w:style>
  <w:style w:type="paragraph" w:styleId="Index7">
    <w:name w:val="index 7"/>
    <w:basedOn w:val="Normal"/>
    <w:next w:val="Normal"/>
    <w:autoRedefine/>
    <w:uiPriority w:val="99"/>
    <w:semiHidden/>
    <w:rsid w:val="003075F9"/>
    <w:pPr>
      <w:spacing w:before="0" w:after="0" w:line="240" w:lineRule="auto"/>
      <w:ind w:left="1400" w:hanging="200"/>
    </w:pPr>
  </w:style>
  <w:style w:type="paragraph" w:styleId="Index8">
    <w:name w:val="index 8"/>
    <w:basedOn w:val="Normal"/>
    <w:next w:val="Normal"/>
    <w:autoRedefine/>
    <w:uiPriority w:val="99"/>
    <w:semiHidden/>
    <w:rsid w:val="003075F9"/>
    <w:pPr>
      <w:spacing w:before="0" w:after="0" w:line="240" w:lineRule="auto"/>
      <w:ind w:left="1600" w:hanging="200"/>
    </w:pPr>
  </w:style>
  <w:style w:type="paragraph" w:styleId="Index9">
    <w:name w:val="index 9"/>
    <w:basedOn w:val="Normal"/>
    <w:next w:val="Normal"/>
    <w:autoRedefine/>
    <w:uiPriority w:val="99"/>
    <w:semiHidden/>
    <w:rsid w:val="003075F9"/>
    <w:pPr>
      <w:spacing w:before="0" w:after="0" w:line="240" w:lineRule="auto"/>
      <w:ind w:left="1800" w:hanging="200"/>
    </w:pPr>
  </w:style>
  <w:style w:type="paragraph" w:styleId="IndexHeading">
    <w:name w:val="index heading"/>
    <w:basedOn w:val="Normal"/>
    <w:next w:val="Index1"/>
    <w:uiPriority w:val="99"/>
    <w:semiHidden/>
    <w:rsid w:val="003075F9"/>
    <w:rPr>
      <w:rFonts w:asciiTheme="majorHAnsi" w:eastAsiaTheme="majorEastAsia" w:hAnsiTheme="majorHAnsi" w:cstheme="majorBidi"/>
      <w:b/>
      <w:bCs/>
    </w:rPr>
  </w:style>
  <w:style w:type="character" w:styleId="IntenseEmphasis">
    <w:name w:val="Intense Emphasis"/>
    <w:basedOn w:val="DefaultParagraphFont"/>
    <w:uiPriority w:val="39"/>
    <w:semiHidden/>
    <w:qFormat/>
    <w:rsid w:val="003075F9"/>
    <w:rPr>
      <w:bCs w:val="0"/>
      <w:i/>
      <w:iCs/>
      <w:color w:val="E95A1A" w:themeColor="accent1"/>
      <w:szCs w:val="20"/>
    </w:rPr>
  </w:style>
  <w:style w:type="paragraph" w:styleId="IntenseQuote">
    <w:name w:val="Intense Quote"/>
    <w:basedOn w:val="Normal"/>
    <w:next w:val="Normal"/>
    <w:link w:val="IntenseQuoteChar"/>
    <w:uiPriority w:val="39"/>
    <w:semiHidden/>
    <w:qFormat/>
    <w:rsid w:val="003075F9"/>
    <w:pPr>
      <w:pBdr>
        <w:top w:val="single" w:sz="4" w:space="10" w:color="E95A1A" w:themeColor="accent1"/>
        <w:bottom w:val="single" w:sz="4" w:space="10" w:color="E95A1A" w:themeColor="accent1"/>
      </w:pBdr>
      <w:spacing w:before="360" w:after="360"/>
      <w:ind w:left="864" w:right="864"/>
      <w:jc w:val="center"/>
    </w:pPr>
    <w:rPr>
      <w:i/>
      <w:iCs/>
      <w:color w:val="E95A1A" w:themeColor="accent1"/>
    </w:rPr>
  </w:style>
  <w:style w:type="character" w:customStyle="1" w:styleId="IntenseQuoteChar">
    <w:name w:val="Intense Quote Char"/>
    <w:basedOn w:val="DefaultParagraphFont"/>
    <w:link w:val="IntenseQuote"/>
    <w:uiPriority w:val="39"/>
    <w:semiHidden/>
    <w:rsid w:val="003075F9"/>
    <w:rPr>
      <w:rFonts w:eastAsiaTheme="minorEastAsia"/>
      <w:i/>
      <w:iCs/>
      <w:color w:val="E95A1A" w:themeColor="accent1"/>
    </w:rPr>
  </w:style>
  <w:style w:type="character" w:styleId="IntenseReference">
    <w:name w:val="Intense Reference"/>
    <w:basedOn w:val="DefaultParagraphFont"/>
    <w:uiPriority w:val="39"/>
    <w:semiHidden/>
    <w:qFormat/>
    <w:rsid w:val="003075F9"/>
    <w:rPr>
      <w:b/>
      <w:bCs/>
      <w:smallCaps/>
      <w:color w:val="E95A1A" w:themeColor="accent1"/>
      <w:spacing w:val="5"/>
      <w:szCs w:val="20"/>
    </w:rPr>
  </w:style>
  <w:style w:type="table" w:styleId="LightGrid">
    <w:name w:val="Light Grid"/>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insideH w:val="single" w:sz="8" w:space="0" w:color="E95A1A" w:themeColor="accent1"/>
        <w:insideV w:val="single" w:sz="8" w:space="0" w:color="E95A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5A1A" w:themeColor="accent1"/>
          <w:left w:val="single" w:sz="8" w:space="0" w:color="E95A1A" w:themeColor="accent1"/>
          <w:bottom w:val="single" w:sz="18" w:space="0" w:color="E95A1A" w:themeColor="accent1"/>
          <w:right w:val="single" w:sz="8" w:space="0" w:color="E95A1A" w:themeColor="accent1"/>
          <w:insideH w:val="nil"/>
          <w:insideV w:val="single" w:sz="8" w:space="0" w:color="E95A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5A1A" w:themeColor="accent1"/>
          <w:left w:val="single" w:sz="8" w:space="0" w:color="E95A1A" w:themeColor="accent1"/>
          <w:bottom w:val="single" w:sz="8" w:space="0" w:color="E95A1A" w:themeColor="accent1"/>
          <w:right w:val="single" w:sz="8" w:space="0" w:color="E95A1A" w:themeColor="accent1"/>
          <w:insideH w:val="nil"/>
          <w:insideV w:val="single" w:sz="8" w:space="0" w:color="E95A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tblStylePr w:type="band1Vert">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shd w:val="clear" w:color="auto" w:fill="F9D5C6" w:themeFill="accent1" w:themeFillTint="3F"/>
      </w:tcPr>
    </w:tblStylePr>
    <w:tblStylePr w:type="band1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insideV w:val="single" w:sz="8" w:space="0" w:color="E95A1A" w:themeColor="accent1"/>
        </w:tcBorders>
        <w:shd w:val="clear" w:color="auto" w:fill="F9D5C6" w:themeFill="accent1" w:themeFillTint="3F"/>
      </w:tcPr>
    </w:tblStylePr>
    <w:tblStylePr w:type="band2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insideV w:val="single" w:sz="8" w:space="0" w:color="E95A1A" w:themeColor="accent1"/>
        </w:tcBorders>
      </w:tcPr>
    </w:tblStylePr>
  </w:style>
  <w:style w:type="table" w:styleId="LightGrid-Accent2">
    <w:name w:val="Light Grid Accent 2"/>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insideH w:val="single" w:sz="8" w:space="0" w:color="E42925" w:themeColor="accent2"/>
        <w:insideV w:val="single" w:sz="8" w:space="0" w:color="E4292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2925" w:themeColor="accent2"/>
          <w:left w:val="single" w:sz="8" w:space="0" w:color="E42925" w:themeColor="accent2"/>
          <w:bottom w:val="single" w:sz="18" w:space="0" w:color="E42925" w:themeColor="accent2"/>
          <w:right w:val="single" w:sz="8" w:space="0" w:color="E42925" w:themeColor="accent2"/>
          <w:insideH w:val="nil"/>
          <w:insideV w:val="single" w:sz="8" w:space="0" w:color="E4292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2925" w:themeColor="accent2"/>
          <w:left w:val="single" w:sz="8" w:space="0" w:color="E42925" w:themeColor="accent2"/>
          <w:bottom w:val="single" w:sz="8" w:space="0" w:color="E42925" w:themeColor="accent2"/>
          <w:right w:val="single" w:sz="8" w:space="0" w:color="E42925" w:themeColor="accent2"/>
          <w:insideH w:val="nil"/>
          <w:insideV w:val="single" w:sz="8" w:space="0" w:color="E4292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tblStylePr w:type="band1Vert">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shd w:val="clear" w:color="auto" w:fill="F8C9C9" w:themeFill="accent2" w:themeFillTint="3F"/>
      </w:tcPr>
    </w:tblStylePr>
    <w:tblStylePr w:type="band1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insideV w:val="single" w:sz="8" w:space="0" w:color="E42925" w:themeColor="accent2"/>
        </w:tcBorders>
        <w:shd w:val="clear" w:color="auto" w:fill="F8C9C9" w:themeFill="accent2" w:themeFillTint="3F"/>
      </w:tcPr>
    </w:tblStylePr>
    <w:tblStylePr w:type="band2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insideV w:val="single" w:sz="8" w:space="0" w:color="E42925" w:themeColor="accent2"/>
        </w:tcBorders>
      </w:tcPr>
    </w:tblStylePr>
  </w:style>
  <w:style w:type="table" w:styleId="LightGrid-Accent3">
    <w:name w:val="Light Grid Accent 3"/>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insideH w:val="single" w:sz="8" w:space="0" w:color="E1278D" w:themeColor="accent3"/>
        <w:insideV w:val="single" w:sz="8" w:space="0" w:color="E1278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278D" w:themeColor="accent3"/>
          <w:left w:val="single" w:sz="8" w:space="0" w:color="E1278D" w:themeColor="accent3"/>
          <w:bottom w:val="single" w:sz="18" w:space="0" w:color="E1278D" w:themeColor="accent3"/>
          <w:right w:val="single" w:sz="8" w:space="0" w:color="E1278D" w:themeColor="accent3"/>
          <w:insideH w:val="nil"/>
          <w:insideV w:val="single" w:sz="8" w:space="0" w:color="E1278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278D" w:themeColor="accent3"/>
          <w:left w:val="single" w:sz="8" w:space="0" w:color="E1278D" w:themeColor="accent3"/>
          <w:bottom w:val="single" w:sz="8" w:space="0" w:color="E1278D" w:themeColor="accent3"/>
          <w:right w:val="single" w:sz="8" w:space="0" w:color="E1278D" w:themeColor="accent3"/>
          <w:insideH w:val="nil"/>
          <w:insideV w:val="single" w:sz="8" w:space="0" w:color="E1278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tblStylePr w:type="band1Vert">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shd w:val="clear" w:color="auto" w:fill="F7C9E2" w:themeFill="accent3" w:themeFillTint="3F"/>
      </w:tcPr>
    </w:tblStylePr>
    <w:tblStylePr w:type="band1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insideV w:val="single" w:sz="8" w:space="0" w:color="E1278D" w:themeColor="accent3"/>
        </w:tcBorders>
        <w:shd w:val="clear" w:color="auto" w:fill="F7C9E2" w:themeFill="accent3" w:themeFillTint="3F"/>
      </w:tcPr>
    </w:tblStylePr>
    <w:tblStylePr w:type="band2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insideV w:val="single" w:sz="8" w:space="0" w:color="E1278D" w:themeColor="accent3"/>
        </w:tcBorders>
      </w:tcPr>
    </w:tblStylePr>
  </w:style>
  <w:style w:type="table" w:styleId="LightGrid-Accent4">
    <w:name w:val="Light Grid Accent 4"/>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insideH w:val="single" w:sz="8" w:space="0" w:color="FFD400" w:themeColor="accent4"/>
        <w:insideV w:val="single" w:sz="8" w:space="0" w:color="FFD4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400" w:themeColor="accent4"/>
          <w:left w:val="single" w:sz="8" w:space="0" w:color="FFD400" w:themeColor="accent4"/>
          <w:bottom w:val="single" w:sz="18" w:space="0" w:color="FFD400" w:themeColor="accent4"/>
          <w:right w:val="single" w:sz="8" w:space="0" w:color="FFD400" w:themeColor="accent4"/>
          <w:insideH w:val="nil"/>
          <w:insideV w:val="single" w:sz="8" w:space="0" w:color="FFD4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400" w:themeColor="accent4"/>
          <w:left w:val="single" w:sz="8" w:space="0" w:color="FFD400" w:themeColor="accent4"/>
          <w:bottom w:val="single" w:sz="8" w:space="0" w:color="FFD400" w:themeColor="accent4"/>
          <w:right w:val="single" w:sz="8" w:space="0" w:color="FFD400" w:themeColor="accent4"/>
          <w:insideH w:val="nil"/>
          <w:insideV w:val="single" w:sz="8" w:space="0" w:color="FFD4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tblStylePr w:type="band1Vert">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shd w:val="clear" w:color="auto" w:fill="FFF4C0" w:themeFill="accent4" w:themeFillTint="3F"/>
      </w:tcPr>
    </w:tblStylePr>
    <w:tblStylePr w:type="band1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insideV w:val="single" w:sz="8" w:space="0" w:color="FFD400" w:themeColor="accent4"/>
        </w:tcBorders>
        <w:shd w:val="clear" w:color="auto" w:fill="FFF4C0" w:themeFill="accent4" w:themeFillTint="3F"/>
      </w:tcPr>
    </w:tblStylePr>
    <w:tblStylePr w:type="band2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insideV w:val="single" w:sz="8" w:space="0" w:color="FFD400" w:themeColor="accent4"/>
        </w:tcBorders>
      </w:tcPr>
    </w:tblStylePr>
  </w:style>
  <w:style w:type="table" w:styleId="LightGrid-Accent5">
    <w:name w:val="Light Grid Accent 5"/>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insideH w:val="single" w:sz="8" w:space="0" w:color="F8AC04" w:themeColor="accent5"/>
        <w:insideV w:val="single" w:sz="8" w:space="0" w:color="F8AC0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AC04" w:themeColor="accent5"/>
          <w:left w:val="single" w:sz="8" w:space="0" w:color="F8AC04" w:themeColor="accent5"/>
          <w:bottom w:val="single" w:sz="18" w:space="0" w:color="F8AC04" w:themeColor="accent5"/>
          <w:right w:val="single" w:sz="8" w:space="0" w:color="F8AC04" w:themeColor="accent5"/>
          <w:insideH w:val="nil"/>
          <w:insideV w:val="single" w:sz="8" w:space="0" w:color="F8AC0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AC04" w:themeColor="accent5"/>
          <w:left w:val="single" w:sz="8" w:space="0" w:color="F8AC04" w:themeColor="accent5"/>
          <w:bottom w:val="single" w:sz="8" w:space="0" w:color="F8AC04" w:themeColor="accent5"/>
          <w:right w:val="single" w:sz="8" w:space="0" w:color="F8AC04" w:themeColor="accent5"/>
          <w:insideH w:val="nil"/>
          <w:insideV w:val="single" w:sz="8" w:space="0" w:color="F8AC0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tblStylePr w:type="band1Vert">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shd w:val="clear" w:color="auto" w:fill="FEEAC0" w:themeFill="accent5" w:themeFillTint="3F"/>
      </w:tcPr>
    </w:tblStylePr>
    <w:tblStylePr w:type="band1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insideV w:val="single" w:sz="8" w:space="0" w:color="F8AC04" w:themeColor="accent5"/>
        </w:tcBorders>
        <w:shd w:val="clear" w:color="auto" w:fill="FEEAC0" w:themeFill="accent5" w:themeFillTint="3F"/>
      </w:tcPr>
    </w:tblStylePr>
    <w:tblStylePr w:type="band2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insideV w:val="single" w:sz="8" w:space="0" w:color="F8AC04" w:themeColor="accent5"/>
        </w:tcBorders>
      </w:tcPr>
    </w:tblStylePr>
  </w:style>
  <w:style w:type="table" w:styleId="LightGrid-Accent6">
    <w:name w:val="Light Grid Accent 6"/>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insideH w:val="single" w:sz="8" w:space="0" w:color="8E3F91" w:themeColor="accent6"/>
        <w:insideV w:val="single" w:sz="8" w:space="0" w:color="8E3F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3F91" w:themeColor="accent6"/>
          <w:left w:val="single" w:sz="8" w:space="0" w:color="8E3F91" w:themeColor="accent6"/>
          <w:bottom w:val="single" w:sz="18" w:space="0" w:color="8E3F91" w:themeColor="accent6"/>
          <w:right w:val="single" w:sz="8" w:space="0" w:color="8E3F91" w:themeColor="accent6"/>
          <w:insideH w:val="nil"/>
          <w:insideV w:val="single" w:sz="8" w:space="0" w:color="8E3F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3F91" w:themeColor="accent6"/>
          <w:left w:val="single" w:sz="8" w:space="0" w:color="8E3F91" w:themeColor="accent6"/>
          <w:bottom w:val="single" w:sz="8" w:space="0" w:color="8E3F91" w:themeColor="accent6"/>
          <w:right w:val="single" w:sz="8" w:space="0" w:color="8E3F91" w:themeColor="accent6"/>
          <w:insideH w:val="nil"/>
          <w:insideV w:val="single" w:sz="8" w:space="0" w:color="8E3F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tblStylePr w:type="band1Vert">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shd w:val="clear" w:color="auto" w:fill="E7CAE8" w:themeFill="accent6" w:themeFillTint="3F"/>
      </w:tcPr>
    </w:tblStylePr>
    <w:tblStylePr w:type="band1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insideV w:val="single" w:sz="8" w:space="0" w:color="8E3F91" w:themeColor="accent6"/>
        </w:tcBorders>
        <w:shd w:val="clear" w:color="auto" w:fill="E7CAE8" w:themeFill="accent6" w:themeFillTint="3F"/>
      </w:tcPr>
    </w:tblStylePr>
    <w:tblStylePr w:type="band2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insideV w:val="single" w:sz="8" w:space="0" w:color="8E3F91" w:themeColor="accent6"/>
        </w:tcBorders>
      </w:tcPr>
    </w:tblStylePr>
  </w:style>
  <w:style w:type="table" w:styleId="LightList">
    <w:name w:val="Light List"/>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tblBorders>
    </w:tblPr>
    <w:tblStylePr w:type="firstRow">
      <w:pPr>
        <w:spacing w:before="0" w:after="0" w:line="240" w:lineRule="auto"/>
      </w:pPr>
      <w:rPr>
        <w:b/>
        <w:bCs/>
        <w:color w:val="FFFFFF" w:themeColor="background1"/>
      </w:rPr>
      <w:tblPr/>
      <w:tcPr>
        <w:shd w:val="clear" w:color="auto" w:fill="E95A1A" w:themeFill="accent1"/>
      </w:tcPr>
    </w:tblStylePr>
    <w:tblStylePr w:type="lastRow">
      <w:pPr>
        <w:spacing w:before="0" w:after="0" w:line="240" w:lineRule="auto"/>
      </w:pPr>
      <w:rPr>
        <w:b/>
        <w:bCs/>
      </w:rPr>
      <w:tblPr/>
      <w:tcPr>
        <w:tcBorders>
          <w:top w:val="double" w:sz="6" w:space="0" w:color="E95A1A" w:themeColor="accent1"/>
          <w:left w:val="single" w:sz="8" w:space="0" w:color="E95A1A" w:themeColor="accent1"/>
          <w:bottom w:val="single" w:sz="8" w:space="0" w:color="E95A1A" w:themeColor="accent1"/>
          <w:right w:val="single" w:sz="8" w:space="0" w:color="E95A1A" w:themeColor="accent1"/>
        </w:tcBorders>
      </w:tcPr>
    </w:tblStylePr>
    <w:tblStylePr w:type="firstCol">
      <w:rPr>
        <w:b/>
        <w:bCs/>
      </w:rPr>
    </w:tblStylePr>
    <w:tblStylePr w:type="lastCol">
      <w:rPr>
        <w:b/>
        <w:bCs/>
      </w:rPr>
    </w:tblStylePr>
    <w:tblStylePr w:type="band1Vert">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tblStylePr w:type="band1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style>
  <w:style w:type="table" w:styleId="LightList-Accent2">
    <w:name w:val="Light List Accent 2"/>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tblBorders>
    </w:tblPr>
    <w:tblStylePr w:type="firstRow">
      <w:pPr>
        <w:spacing w:before="0" w:after="0" w:line="240" w:lineRule="auto"/>
      </w:pPr>
      <w:rPr>
        <w:b/>
        <w:bCs/>
        <w:color w:val="FFFFFF" w:themeColor="background1"/>
      </w:rPr>
      <w:tblPr/>
      <w:tcPr>
        <w:shd w:val="clear" w:color="auto" w:fill="E42925" w:themeFill="accent2"/>
      </w:tcPr>
    </w:tblStylePr>
    <w:tblStylePr w:type="lastRow">
      <w:pPr>
        <w:spacing w:before="0" w:after="0" w:line="240" w:lineRule="auto"/>
      </w:pPr>
      <w:rPr>
        <w:b/>
        <w:bCs/>
      </w:rPr>
      <w:tblPr/>
      <w:tcPr>
        <w:tcBorders>
          <w:top w:val="double" w:sz="6" w:space="0" w:color="E42925" w:themeColor="accent2"/>
          <w:left w:val="single" w:sz="8" w:space="0" w:color="E42925" w:themeColor="accent2"/>
          <w:bottom w:val="single" w:sz="8" w:space="0" w:color="E42925" w:themeColor="accent2"/>
          <w:right w:val="single" w:sz="8" w:space="0" w:color="E42925" w:themeColor="accent2"/>
        </w:tcBorders>
      </w:tcPr>
    </w:tblStylePr>
    <w:tblStylePr w:type="firstCol">
      <w:rPr>
        <w:b/>
        <w:bCs/>
      </w:rPr>
    </w:tblStylePr>
    <w:tblStylePr w:type="lastCol">
      <w:rPr>
        <w:b/>
        <w:bCs/>
      </w:rPr>
    </w:tblStylePr>
    <w:tblStylePr w:type="band1Vert">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tblStylePr w:type="band1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style>
  <w:style w:type="table" w:styleId="LightList-Accent3">
    <w:name w:val="Light List Accent 3"/>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tblBorders>
    </w:tblPr>
    <w:tblStylePr w:type="firstRow">
      <w:pPr>
        <w:spacing w:before="0" w:after="0" w:line="240" w:lineRule="auto"/>
      </w:pPr>
      <w:rPr>
        <w:b/>
        <w:bCs/>
        <w:color w:val="FFFFFF" w:themeColor="background1"/>
      </w:rPr>
      <w:tblPr/>
      <w:tcPr>
        <w:shd w:val="clear" w:color="auto" w:fill="E1278D" w:themeFill="accent3"/>
      </w:tcPr>
    </w:tblStylePr>
    <w:tblStylePr w:type="lastRow">
      <w:pPr>
        <w:spacing w:before="0" w:after="0" w:line="240" w:lineRule="auto"/>
      </w:pPr>
      <w:rPr>
        <w:b/>
        <w:bCs/>
      </w:rPr>
      <w:tblPr/>
      <w:tcPr>
        <w:tcBorders>
          <w:top w:val="double" w:sz="6" w:space="0" w:color="E1278D" w:themeColor="accent3"/>
          <w:left w:val="single" w:sz="8" w:space="0" w:color="E1278D" w:themeColor="accent3"/>
          <w:bottom w:val="single" w:sz="8" w:space="0" w:color="E1278D" w:themeColor="accent3"/>
          <w:right w:val="single" w:sz="8" w:space="0" w:color="E1278D" w:themeColor="accent3"/>
        </w:tcBorders>
      </w:tcPr>
    </w:tblStylePr>
    <w:tblStylePr w:type="firstCol">
      <w:rPr>
        <w:b/>
        <w:bCs/>
      </w:rPr>
    </w:tblStylePr>
    <w:tblStylePr w:type="lastCol">
      <w:rPr>
        <w:b/>
        <w:bCs/>
      </w:rPr>
    </w:tblStylePr>
    <w:tblStylePr w:type="band1Vert">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tblStylePr w:type="band1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style>
  <w:style w:type="table" w:styleId="LightList-Accent4">
    <w:name w:val="Light List Accent 4"/>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tblBorders>
    </w:tblPr>
    <w:tblStylePr w:type="firstRow">
      <w:pPr>
        <w:spacing w:before="0" w:after="0" w:line="240" w:lineRule="auto"/>
      </w:pPr>
      <w:rPr>
        <w:b/>
        <w:bCs/>
        <w:color w:val="FFFFFF" w:themeColor="background1"/>
      </w:rPr>
      <w:tblPr/>
      <w:tcPr>
        <w:shd w:val="clear" w:color="auto" w:fill="FFD400" w:themeFill="accent4"/>
      </w:tcPr>
    </w:tblStylePr>
    <w:tblStylePr w:type="lastRow">
      <w:pPr>
        <w:spacing w:before="0" w:after="0" w:line="240" w:lineRule="auto"/>
      </w:pPr>
      <w:rPr>
        <w:b/>
        <w:bCs/>
      </w:rPr>
      <w:tblPr/>
      <w:tcPr>
        <w:tcBorders>
          <w:top w:val="double" w:sz="6" w:space="0" w:color="FFD400" w:themeColor="accent4"/>
          <w:left w:val="single" w:sz="8" w:space="0" w:color="FFD400" w:themeColor="accent4"/>
          <w:bottom w:val="single" w:sz="8" w:space="0" w:color="FFD400" w:themeColor="accent4"/>
          <w:right w:val="single" w:sz="8" w:space="0" w:color="FFD400" w:themeColor="accent4"/>
        </w:tcBorders>
      </w:tcPr>
    </w:tblStylePr>
    <w:tblStylePr w:type="firstCol">
      <w:rPr>
        <w:b/>
        <w:bCs/>
      </w:rPr>
    </w:tblStylePr>
    <w:tblStylePr w:type="lastCol">
      <w:rPr>
        <w:b/>
        <w:bCs/>
      </w:rPr>
    </w:tblStylePr>
    <w:tblStylePr w:type="band1Vert">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tblStylePr w:type="band1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style>
  <w:style w:type="table" w:styleId="LightList-Accent5">
    <w:name w:val="Light List Accent 5"/>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tblBorders>
    </w:tblPr>
    <w:tblStylePr w:type="firstRow">
      <w:pPr>
        <w:spacing w:before="0" w:after="0" w:line="240" w:lineRule="auto"/>
      </w:pPr>
      <w:rPr>
        <w:b/>
        <w:bCs/>
        <w:color w:val="FFFFFF" w:themeColor="background1"/>
      </w:rPr>
      <w:tblPr/>
      <w:tcPr>
        <w:shd w:val="clear" w:color="auto" w:fill="F8AC04" w:themeFill="accent5"/>
      </w:tcPr>
    </w:tblStylePr>
    <w:tblStylePr w:type="lastRow">
      <w:pPr>
        <w:spacing w:before="0" w:after="0" w:line="240" w:lineRule="auto"/>
      </w:pPr>
      <w:rPr>
        <w:b/>
        <w:bCs/>
      </w:rPr>
      <w:tblPr/>
      <w:tcPr>
        <w:tcBorders>
          <w:top w:val="double" w:sz="6" w:space="0" w:color="F8AC04" w:themeColor="accent5"/>
          <w:left w:val="single" w:sz="8" w:space="0" w:color="F8AC04" w:themeColor="accent5"/>
          <w:bottom w:val="single" w:sz="8" w:space="0" w:color="F8AC04" w:themeColor="accent5"/>
          <w:right w:val="single" w:sz="8" w:space="0" w:color="F8AC04" w:themeColor="accent5"/>
        </w:tcBorders>
      </w:tcPr>
    </w:tblStylePr>
    <w:tblStylePr w:type="firstCol">
      <w:rPr>
        <w:b/>
        <w:bCs/>
      </w:rPr>
    </w:tblStylePr>
    <w:tblStylePr w:type="lastCol">
      <w:rPr>
        <w:b/>
        <w:bCs/>
      </w:rPr>
    </w:tblStylePr>
    <w:tblStylePr w:type="band1Vert">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tblStylePr w:type="band1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style>
  <w:style w:type="table" w:styleId="LightList-Accent6">
    <w:name w:val="Light List Accent 6"/>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tblBorders>
    </w:tblPr>
    <w:tblStylePr w:type="firstRow">
      <w:pPr>
        <w:spacing w:before="0" w:after="0" w:line="240" w:lineRule="auto"/>
      </w:pPr>
      <w:rPr>
        <w:b/>
        <w:bCs/>
        <w:color w:val="FFFFFF" w:themeColor="background1"/>
      </w:rPr>
      <w:tblPr/>
      <w:tcPr>
        <w:shd w:val="clear" w:color="auto" w:fill="8E3F91" w:themeFill="accent6"/>
      </w:tcPr>
    </w:tblStylePr>
    <w:tblStylePr w:type="lastRow">
      <w:pPr>
        <w:spacing w:before="0" w:after="0" w:line="240" w:lineRule="auto"/>
      </w:pPr>
      <w:rPr>
        <w:b/>
        <w:bCs/>
      </w:rPr>
      <w:tblPr/>
      <w:tcPr>
        <w:tcBorders>
          <w:top w:val="double" w:sz="6" w:space="0" w:color="8E3F91" w:themeColor="accent6"/>
          <w:left w:val="single" w:sz="8" w:space="0" w:color="8E3F91" w:themeColor="accent6"/>
          <w:bottom w:val="single" w:sz="8" w:space="0" w:color="8E3F91" w:themeColor="accent6"/>
          <w:right w:val="single" w:sz="8" w:space="0" w:color="8E3F91" w:themeColor="accent6"/>
        </w:tcBorders>
      </w:tcPr>
    </w:tblStylePr>
    <w:tblStylePr w:type="firstCol">
      <w:rPr>
        <w:b/>
        <w:bCs/>
      </w:rPr>
    </w:tblStylePr>
    <w:tblStylePr w:type="lastCol">
      <w:rPr>
        <w:b/>
        <w:bCs/>
      </w:rPr>
    </w:tblStylePr>
    <w:tblStylePr w:type="band1Vert">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tblStylePr w:type="band1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style>
  <w:style w:type="table" w:styleId="LightShading">
    <w:name w:val="Light Shading"/>
    <w:basedOn w:val="TableNormal"/>
    <w:uiPriority w:val="60"/>
    <w:semiHidden/>
    <w:unhideWhenUsed/>
    <w:rsid w:val="003075F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075F9"/>
    <w:pPr>
      <w:spacing w:after="0" w:line="240" w:lineRule="auto"/>
    </w:pPr>
    <w:rPr>
      <w:rFonts w:eastAsiaTheme="minorEastAsia"/>
      <w:color w:val="B04111" w:themeColor="accent1" w:themeShade="BF"/>
    </w:rPr>
    <w:tblPr>
      <w:tblStyleRowBandSize w:val="1"/>
      <w:tblStyleColBandSize w:val="1"/>
      <w:tblBorders>
        <w:top w:val="single" w:sz="8" w:space="0" w:color="E95A1A" w:themeColor="accent1"/>
        <w:bottom w:val="single" w:sz="8" w:space="0" w:color="E95A1A" w:themeColor="accent1"/>
      </w:tblBorders>
    </w:tblPr>
    <w:tblStylePr w:type="firstRow">
      <w:pPr>
        <w:spacing w:before="0" w:after="0" w:line="240" w:lineRule="auto"/>
      </w:pPr>
      <w:rPr>
        <w:b/>
        <w:bCs/>
      </w:rPr>
      <w:tblPr/>
      <w:tcPr>
        <w:tcBorders>
          <w:top w:val="single" w:sz="8" w:space="0" w:color="E95A1A" w:themeColor="accent1"/>
          <w:left w:val="nil"/>
          <w:bottom w:val="single" w:sz="8" w:space="0" w:color="E95A1A" w:themeColor="accent1"/>
          <w:right w:val="nil"/>
          <w:insideH w:val="nil"/>
          <w:insideV w:val="nil"/>
        </w:tcBorders>
      </w:tcPr>
    </w:tblStylePr>
    <w:tblStylePr w:type="lastRow">
      <w:pPr>
        <w:spacing w:before="0" w:after="0" w:line="240" w:lineRule="auto"/>
      </w:pPr>
      <w:rPr>
        <w:b/>
        <w:bCs/>
      </w:rPr>
      <w:tblPr/>
      <w:tcPr>
        <w:tcBorders>
          <w:top w:val="single" w:sz="8" w:space="0" w:color="E95A1A" w:themeColor="accent1"/>
          <w:left w:val="nil"/>
          <w:bottom w:val="single" w:sz="8" w:space="0" w:color="E95A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5C6" w:themeFill="accent1" w:themeFillTint="3F"/>
      </w:tcPr>
    </w:tblStylePr>
    <w:tblStylePr w:type="band1Horz">
      <w:tblPr/>
      <w:tcPr>
        <w:tcBorders>
          <w:left w:val="nil"/>
          <w:right w:val="nil"/>
          <w:insideH w:val="nil"/>
          <w:insideV w:val="nil"/>
        </w:tcBorders>
        <w:shd w:val="clear" w:color="auto" w:fill="F9D5C6" w:themeFill="accent1" w:themeFillTint="3F"/>
      </w:tcPr>
    </w:tblStylePr>
  </w:style>
  <w:style w:type="table" w:styleId="LightShading-Accent2">
    <w:name w:val="Light Shading Accent 2"/>
    <w:basedOn w:val="TableNormal"/>
    <w:uiPriority w:val="60"/>
    <w:semiHidden/>
    <w:unhideWhenUsed/>
    <w:rsid w:val="003075F9"/>
    <w:pPr>
      <w:spacing w:after="0" w:line="240" w:lineRule="auto"/>
    </w:pPr>
    <w:rPr>
      <w:rFonts w:eastAsiaTheme="minorEastAsia"/>
      <w:color w:val="B01916" w:themeColor="accent2" w:themeShade="BF"/>
    </w:rPr>
    <w:tblPr>
      <w:tblStyleRowBandSize w:val="1"/>
      <w:tblStyleColBandSize w:val="1"/>
      <w:tblBorders>
        <w:top w:val="single" w:sz="8" w:space="0" w:color="E42925" w:themeColor="accent2"/>
        <w:bottom w:val="single" w:sz="8" w:space="0" w:color="E42925" w:themeColor="accent2"/>
      </w:tblBorders>
    </w:tblPr>
    <w:tblStylePr w:type="firstRow">
      <w:pPr>
        <w:spacing w:before="0" w:after="0" w:line="240" w:lineRule="auto"/>
      </w:pPr>
      <w:rPr>
        <w:b/>
        <w:bCs/>
      </w:rPr>
      <w:tblPr/>
      <w:tcPr>
        <w:tcBorders>
          <w:top w:val="single" w:sz="8" w:space="0" w:color="E42925" w:themeColor="accent2"/>
          <w:left w:val="nil"/>
          <w:bottom w:val="single" w:sz="8" w:space="0" w:color="E42925" w:themeColor="accent2"/>
          <w:right w:val="nil"/>
          <w:insideH w:val="nil"/>
          <w:insideV w:val="nil"/>
        </w:tcBorders>
      </w:tcPr>
    </w:tblStylePr>
    <w:tblStylePr w:type="lastRow">
      <w:pPr>
        <w:spacing w:before="0" w:after="0" w:line="240" w:lineRule="auto"/>
      </w:pPr>
      <w:rPr>
        <w:b/>
        <w:bCs/>
      </w:rPr>
      <w:tblPr/>
      <w:tcPr>
        <w:tcBorders>
          <w:top w:val="single" w:sz="8" w:space="0" w:color="E42925" w:themeColor="accent2"/>
          <w:left w:val="nil"/>
          <w:bottom w:val="single" w:sz="8" w:space="0" w:color="E4292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9C9" w:themeFill="accent2" w:themeFillTint="3F"/>
      </w:tcPr>
    </w:tblStylePr>
    <w:tblStylePr w:type="band1Horz">
      <w:tblPr/>
      <w:tcPr>
        <w:tcBorders>
          <w:left w:val="nil"/>
          <w:right w:val="nil"/>
          <w:insideH w:val="nil"/>
          <w:insideV w:val="nil"/>
        </w:tcBorders>
        <w:shd w:val="clear" w:color="auto" w:fill="F8C9C9" w:themeFill="accent2" w:themeFillTint="3F"/>
      </w:tcPr>
    </w:tblStylePr>
  </w:style>
  <w:style w:type="table" w:styleId="LightShading-Accent3">
    <w:name w:val="Light Shading Accent 3"/>
    <w:basedOn w:val="TableNormal"/>
    <w:uiPriority w:val="60"/>
    <w:semiHidden/>
    <w:unhideWhenUsed/>
    <w:rsid w:val="003075F9"/>
    <w:pPr>
      <w:spacing w:after="0" w:line="240" w:lineRule="auto"/>
    </w:pPr>
    <w:rPr>
      <w:rFonts w:eastAsiaTheme="minorEastAsia"/>
      <w:color w:val="AD1869" w:themeColor="accent3" w:themeShade="BF"/>
    </w:rPr>
    <w:tblPr>
      <w:tblStyleRowBandSize w:val="1"/>
      <w:tblStyleColBandSize w:val="1"/>
      <w:tblBorders>
        <w:top w:val="single" w:sz="8" w:space="0" w:color="E1278D" w:themeColor="accent3"/>
        <w:bottom w:val="single" w:sz="8" w:space="0" w:color="E1278D" w:themeColor="accent3"/>
      </w:tblBorders>
    </w:tblPr>
    <w:tblStylePr w:type="firstRow">
      <w:pPr>
        <w:spacing w:before="0" w:after="0" w:line="240" w:lineRule="auto"/>
      </w:pPr>
      <w:rPr>
        <w:b/>
        <w:bCs/>
      </w:rPr>
      <w:tblPr/>
      <w:tcPr>
        <w:tcBorders>
          <w:top w:val="single" w:sz="8" w:space="0" w:color="E1278D" w:themeColor="accent3"/>
          <w:left w:val="nil"/>
          <w:bottom w:val="single" w:sz="8" w:space="0" w:color="E1278D" w:themeColor="accent3"/>
          <w:right w:val="nil"/>
          <w:insideH w:val="nil"/>
          <w:insideV w:val="nil"/>
        </w:tcBorders>
      </w:tcPr>
    </w:tblStylePr>
    <w:tblStylePr w:type="lastRow">
      <w:pPr>
        <w:spacing w:before="0" w:after="0" w:line="240" w:lineRule="auto"/>
      </w:pPr>
      <w:rPr>
        <w:b/>
        <w:bCs/>
      </w:rPr>
      <w:tblPr/>
      <w:tcPr>
        <w:tcBorders>
          <w:top w:val="single" w:sz="8" w:space="0" w:color="E1278D" w:themeColor="accent3"/>
          <w:left w:val="nil"/>
          <w:bottom w:val="single" w:sz="8" w:space="0" w:color="E1278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9E2" w:themeFill="accent3" w:themeFillTint="3F"/>
      </w:tcPr>
    </w:tblStylePr>
    <w:tblStylePr w:type="band1Horz">
      <w:tblPr/>
      <w:tcPr>
        <w:tcBorders>
          <w:left w:val="nil"/>
          <w:right w:val="nil"/>
          <w:insideH w:val="nil"/>
          <w:insideV w:val="nil"/>
        </w:tcBorders>
        <w:shd w:val="clear" w:color="auto" w:fill="F7C9E2" w:themeFill="accent3" w:themeFillTint="3F"/>
      </w:tcPr>
    </w:tblStylePr>
  </w:style>
  <w:style w:type="table" w:styleId="LightShading-Accent4">
    <w:name w:val="Light Shading Accent 4"/>
    <w:basedOn w:val="TableNormal"/>
    <w:uiPriority w:val="60"/>
    <w:semiHidden/>
    <w:unhideWhenUsed/>
    <w:rsid w:val="003075F9"/>
    <w:pPr>
      <w:spacing w:after="0" w:line="240" w:lineRule="auto"/>
    </w:pPr>
    <w:rPr>
      <w:rFonts w:eastAsiaTheme="minorEastAsia"/>
      <w:color w:val="BF9E00" w:themeColor="accent4" w:themeShade="BF"/>
    </w:rPr>
    <w:tblPr>
      <w:tblStyleRowBandSize w:val="1"/>
      <w:tblStyleColBandSize w:val="1"/>
      <w:tblBorders>
        <w:top w:val="single" w:sz="8" w:space="0" w:color="FFD400" w:themeColor="accent4"/>
        <w:bottom w:val="single" w:sz="8" w:space="0" w:color="FFD400" w:themeColor="accent4"/>
      </w:tblBorders>
    </w:tblPr>
    <w:tblStylePr w:type="firstRow">
      <w:pPr>
        <w:spacing w:before="0" w:after="0" w:line="240" w:lineRule="auto"/>
      </w:pPr>
      <w:rPr>
        <w:b/>
        <w:bCs/>
      </w:rPr>
      <w:tblPr/>
      <w:tcPr>
        <w:tcBorders>
          <w:top w:val="single" w:sz="8" w:space="0" w:color="FFD400" w:themeColor="accent4"/>
          <w:left w:val="nil"/>
          <w:bottom w:val="single" w:sz="8" w:space="0" w:color="FFD400" w:themeColor="accent4"/>
          <w:right w:val="nil"/>
          <w:insideH w:val="nil"/>
          <w:insideV w:val="nil"/>
        </w:tcBorders>
      </w:tcPr>
    </w:tblStylePr>
    <w:tblStylePr w:type="lastRow">
      <w:pPr>
        <w:spacing w:before="0" w:after="0" w:line="240" w:lineRule="auto"/>
      </w:pPr>
      <w:rPr>
        <w:b/>
        <w:bCs/>
      </w:rPr>
      <w:tblPr/>
      <w:tcPr>
        <w:tcBorders>
          <w:top w:val="single" w:sz="8" w:space="0" w:color="FFD400" w:themeColor="accent4"/>
          <w:left w:val="nil"/>
          <w:bottom w:val="single" w:sz="8" w:space="0" w:color="FFD4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4C0" w:themeFill="accent4" w:themeFillTint="3F"/>
      </w:tcPr>
    </w:tblStylePr>
    <w:tblStylePr w:type="band1Horz">
      <w:tblPr/>
      <w:tcPr>
        <w:tcBorders>
          <w:left w:val="nil"/>
          <w:right w:val="nil"/>
          <w:insideH w:val="nil"/>
          <w:insideV w:val="nil"/>
        </w:tcBorders>
        <w:shd w:val="clear" w:color="auto" w:fill="FFF4C0" w:themeFill="accent4" w:themeFillTint="3F"/>
      </w:tcPr>
    </w:tblStylePr>
  </w:style>
  <w:style w:type="table" w:styleId="LightShading-Accent5">
    <w:name w:val="Light Shading Accent 5"/>
    <w:basedOn w:val="TableNormal"/>
    <w:uiPriority w:val="60"/>
    <w:semiHidden/>
    <w:unhideWhenUsed/>
    <w:rsid w:val="003075F9"/>
    <w:pPr>
      <w:spacing w:after="0" w:line="240" w:lineRule="auto"/>
    </w:pPr>
    <w:rPr>
      <w:rFonts w:eastAsiaTheme="minorEastAsia"/>
      <w:color w:val="B98003" w:themeColor="accent5" w:themeShade="BF"/>
    </w:rPr>
    <w:tblPr>
      <w:tblStyleRowBandSize w:val="1"/>
      <w:tblStyleColBandSize w:val="1"/>
      <w:tblBorders>
        <w:top w:val="single" w:sz="8" w:space="0" w:color="F8AC04" w:themeColor="accent5"/>
        <w:bottom w:val="single" w:sz="8" w:space="0" w:color="F8AC04" w:themeColor="accent5"/>
      </w:tblBorders>
    </w:tblPr>
    <w:tblStylePr w:type="firstRow">
      <w:pPr>
        <w:spacing w:before="0" w:after="0" w:line="240" w:lineRule="auto"/>
      </w:pPr>
      <w:rPr>
        <w:b/>
        <w:bCs/>
      </w:rPr>
      <w:tblPr/>
      <w:tcPr>
        <w:tcBorders>
          <w:top w:val="single" w:sz="8" w:space="0" w:color="F8AC04" w:themeColor="accent5"/>
          <w:left w:val="nil"/>
          <w:bottom w:val="single" w:sz="8" w:space="0" w:color="F8AC04" w:themeColor="accent5"/>
          <w:right w:val="nil"/>
          <w:insideH w:val="nil"/>
          <w:insideV w:val="nil"/>
        </w:tcBorders>
      </w:tcPr>
    </w:tblStylePr>
    <w:tblStylePr w:type="lastRow">
      <w:pPr>
        <w:spacing w:before="0" w:after="0" w:line="240" w:lineRule="auto"/>
      </w:pPr>
      <w:rPr>
        <w:b/>
        <w:bCs/>
      </w:rPr>
      <w:tblPr/>
      <w:tcPr>
        <w:tcBorders>
          <w:top w:val="single" w:sz="8" w:space="0" w:color="F8AC04" w:themeColor="accent5"/>
          <w:left w:val="nil"/>
          <w:bottom w:val="single" w:sz="8" w:space="0" w:color="F8AC0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AC0" w:themeFill="accent5" w:themeFillTint="3F"/>
      </w:tcPr>
    </w:tblStylePr>
    <w:tblStylePr w:type="band1Horz">
      <w:tblPr/>
      <w:tcPr>
        <w:tcBorders>
          <w:left w:val="nil"/>
          <w:right w:val="nil"/>
          <w:insideH w:val="nil"/>
          <w:insideV w:val="nil"/>
        </w:tcBorders>
        <w:shd w:val="clear" w:color="auto" w:fill="FEEAC0" w:themeFill="accent5" w:themeFillTint="3F"/>
      </w:tcPr>
    </w:tblStylePr>
  </w:style>
  <w:style w:type="table" w:styleId="LightShading-Accent6">
    <w:name w:val="Light Shading Accent 6"/>
    <w:basedOn w:val="TableNormal"/>
    <w:uiPriority w:val="60"/>
    <w:semiHidden/>
    <w:unhideWhenUsed/>
    <w:rsid w:val="003075F9"/>
    <w:pPr>
      <w:spacing w:after="0" w:line="240" w:lineRule="auto"/>
    </w:pPr>
    <w:rPr>
      <w:rFonts w:eastAsiaTheme="minorEastAsia"/>
      <w:color w:val="6A2F6C" w:themeColor="accent6" w:themeShade="BF"/>
    </w:rPr>
    <w:tblPr>
      <w:tblStyleRowBandSize w:val="1"/>
      <w:tblStyleColBandSize w:val="1"/>
      <w:tblBorders>
        <w:top w:val="single" w:sz="8" w:space="0" w:color="8E3F91" w:themeColor="accent6"/>
        <w:bottom w:val="single" w:sz="8" w:space="0" w:color="8E3F91" w:themeColor="accent6"/>
      </w:tblBorders>
    </w:tblPr>
    <w:tblStylePr w:type="firstRow">
      <w:pPr>
        <w:spacing w:before="0" w:after="0" w:line="240" w:lineRule="auto"/>
      </w:pPr>
      <w:rPr>
        <w:b/>
        <w:bCs/>
      </w:rPr>
      <w:tblPr/>
      <w:tcPr>
        <w:tcBorders>
          <w:top w:val="single" w:sz="8" w:space="0" w:color="8E3F91" w:themeColor="accent6"/>
          <w:left w:val="nil"/>
          <w:bottom w:val="single" w:sz="8" w:space="0" w:color="8E3F91" w:themeColor="accent6"/>
          <w:right w:val="nil"/>
          <w:insideH w:val="nil"/>
          <w:insideV w:val="nil"/>
        </w:tcBorders>
      </w:tcPr>
    </w:tblStylePr>
    <w:tblStylePr w:type="lastRow">
      <w:pPr>
        <w:spacing w:before="0" w:after="0" w:line="240" w:lineRule="auto"/>
      </w:pPr>
      <w:rPr>
        <w:b/>
        <w:bCs/>
      </w:rPr>
      <w:tblPr/>
      <w:tcPr>
        <w:tcBorders>
          <w:top w:val="single" w:sz="8" w:space="0" w:color="8E3F91" w:themeColor="accent6"/>
          <w:left w:val="nil"/>
          <w:bottom w:val="single" w:sz="8" w:space="0" w:color="8E3F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AE8" w:themeFill="accent6" w:themeFillTint="3F"/>
      </w:tcPr>
    </w:tblStylePr>
    <w:tblStylePr w:type="band1Horz">
      <w:tblPr/>
      <w:tcPr>
        <w:tcBorders>
          <w:left w:val="nil"/>
          <w:right w:val="nil"/>
          <w:insideH w:val="nil"/>
          <w:insideV w:val="nil"/>
        </w:tcBorders>
        <w:shd w:val="clear" w:color="auto" w:fill="E7CAE8" w:themeFill="accent6" w:themeFillTint="3F"/>
      </w:tcPr>
    </w:tblStylePr>
  </w:style>
  <w:style w:type="character" w:styleId="LineNumber">
    <w:name w:val="line number"/>
    <w:basedOn w:val="DefaultParagraphFont"/>
    <w:uiPriority w:val="99"/>
    <w:semiHidden/>
    <w:rsid w:val="003075F9"/>
    <w:rPr>
      <w:bCs w:val="0"/>
      <w:szCs w:val="20"/>
    </w:rPr>
  </w:style>
  <w:style w:type="paragraph" w:styleId="List">
    <w:name w:val="List"/>
    <w:basedOn w:val="Normal"/>
    <w:uiPriority w:val="99"/>
    <w:semiHidden/>
    <w:rsid w:val="003075F9"/>
    <w:pPr>
      <w:ind w:left="283" w:hanging="283"/>
      <w:contextualSpacing/>
    </w:pPr>
  </w:style>
  <w:style w:type="paragraph" w:styleId="List2">
    <w:name w:val="List 2"/>
    <w:basedOn w:val="Normal"/>
    <w:uiPriority w:val="99"/>
    <w:semiHidden/>
    <w:rsid w:val="003075F9"/>
    <w:pPr>
      <w:ind w:left="566" w:hanging="283"/>
      <w:contextualSpacing/>
    </w:pPr>
  </w:style>
  <w:style w:type="paragraph" w:styleId="List3">
    <w:name w:val="List 3"/>
    <w:basedOn w:val="Normal"/>
    <w:uiPriority w:val="99"/>
    <w:semiHidden/>
    <w:rsid w:val="003075F9"/>
    <w:pPr>
      <w:ind w:left="849" w:hanging="283"/>
      <w:contextualSpacing/>
    </w:pPr>
  </w:style>
  <w:style w:type="paragraph" w:styleId="List4">
    <w:name w:val="List 4"/>
    <w:basedOn w:val="Normal"/>
    <w:uiPriority w:val="99"/>
    <w:semiHidden/>
    <w:rsid w:val="003075F9"/>
    <w:pPr>
      <w:ind w:left="1132" w:hanging="283"/>
      <w:contextualSpacing/>
    </w:pPr>
  </w:style>
  <w:style w:type="paragraph" w:styleId="List5">
    <w:name w:val="List 5"/>
    <w:basedOn w:val="Normal"/>
    <w:uiPriority w:val="99"/>
    <w:semiHidden/>
    <w:rsid w:val="003075F9"/>
    <w:pPr>
      <w:ind w:left="1415" w:hanging="283"/>
      <w:contextualSpacing/>
    </w:pPr>
  </w:style>
  <w:style w:type="paragraph" w:styleId="ListBullet">
    <w:name w:val="List Bullet"/>
    <w:basedOn w:val="Normal"/>
    <w:uiPriority w:val="99"/>
    <w:semiHidden/>
    <w:rsid w:val="003075F9"/>
    <w:pPr>
      <w:numPr>
        <w:numId w:val="10"/>
      </w:numPr>
      <w:contextualSpacing/>
    </w:pPr>
  </w:style>
  <w:style w:type="paragraph" w:styleId="ListBullet2">
    <w:name w:val="List Bullet 2"/>
    <w:basedOn w:val="Normal"/>
    <w:uiPriority w:val="99"/>
    <w:semiHidden/>
    <w:rsid w:val="003075F9"/>
    <w:pPr>
      <w:numPr>
        <w:numId w:val="11"/>
      </w:numPr>
      <w:contextualSpacing/>
    </w:pPr>
  </w:style>
  <w:style w:type="paragraph" w:styleId="ListBullet3">
    <w:name w:val="List Bullet 3"/>
    <w:basedOn w:val="Normal"/>
    <w:uiPriority w:val="99"/>
    <w:semiHidden/>
    <w:rsid w:val="003075F9"/>
    <w:pPr>
      <w:numPr>
        <w:numId w:val="12"/>
      </w:numPr>
      <w:contextualSpacing/>
    </w:pPr>
  </w:style>
  <w:style w:type="paragraph" w:styleId="ListBullet4">
    <w:name w:val="List Bullet 4"/>
    <w:basedOn w:val="Normal"/>
    <w:uiPriority w:val="99"/>
    <w:semiHidden/>
    <w:rsid w:val="003075F9"/>
    <w:pPr>
      <w:numPr>
        <w:numId w:val="13"/>
      </w:numPr>
      <w:contextualSpacing/>
    </w:pPr>
  </w:style>
  <w:style w:type="paragraph" w:styleId="ListBullet5">
    <w:name w:val="List Bullet 5"/>
    <w:basedOn w:val="Normal"/>
    <w:uiPriority w:val="99"/>
    <w:semiHidden/>
    <w:rsid w:val="003075F9"/>
    <w:pPr>
      <w:numPr>
        <w:numId w:val="14"/>
      </w:numPr>
      <w:contextualSpacing/>
    </w:pPr>
  </w:style>
  <w:style w:type="paragraph" w:styleId="ListContinue">
    <w:name w:val="List Continue"/>
    <w:basedOn w:val="Normal"/>
    <w:uiPriority w:val="99"/>
    <w:semiHidden/>
    <w:rsid w:val="003075F9"/>
    <w:pPr>
      <w:spacing w:after="120"/>
      <w:ind w:left="283"/>
      <w:contextualSpacing/>
    </w:pPr>
  </w:style>
  <w:style w:type="paragraph" w:styleId="ListContinue2">
    <w:name w:val="List Continue 2"/>
    <w:basedOn w:val="Normal"/>
    <w:uiPriority w:val="99"/>
    <w:semiHidden/>
    <w:rsid w:val="003075F9"/>
    <w:pPr>
      <w:spacing w:after="120"/>
      <w:ind w:left="566"/>
      <w:contextualSpacing/>
    </w:pPr>
  </w:style>
  <w:style w:type="paragraph" w:styleId="ListContinue3">
    <w:name w:val="List Continue 3"/>
    <w:basedOn w:val="Normal"/>
    <w:uiPriority w:val="99"/>
    <w:semiHidden/>
    <w:rsid w:val="003075F9"/>
    <w:pPr>
      <w:spacing w:after="120"/>
      <w:ind w:left="849"/>
      <w:contextualSpacing/>
    </w:pPr>
  </w:style>
  <w:style w:type="paragraph" w:styleId="ListContinue4">
    <w:name w:val="List Continue 4"/>
    <w:basedOn w:val="Normal"/>
    <w:uiPriority w:val="99"/>
    <w:semiHidden/>
    <w:rsid w:val="003075F9"/>
    <w:pPr>
      <w:spacing w:after="120"/>
      <w:ind w:left="1132"/>
      <w:contextualSpacing/>
    </w:pPr>
  </w:style>
  <w:style w:type="paragraph" w:styleId="ListContinue5">
    <w:name w:val="List Continue 5"/>
    <w:basedOn w:val="Normal"/>
    <w:uiPriority w:val="99"/>
    <w:semiHidden/>
    <w:rsid w:val="003075F9"/>
    <w:pPr>
      <w:spacing w:after="120"/>
      <w:ind w:left="1415"/>
      <w:contextualSpacing/>
    </w:pPr>
  </w:style>
  <w:style w:type="paragraph" w:styleId="ListNumber">
    <w:name w:val="List Number"/>
    <w:basedOn w:val="Normal"/>
    <w:uiPriority w:val="99"/>
    <w:semiHidden/>
    <w:rsid w:val="003075F9"/>
    <w:pPr>
      <w:numPr>
        <w:numId w:val="15"/>
      </w:numPr>
      <w:contextualSpacing/>
    </w:pPr>
  </w:style>
  <w:style w:type="paragraph" w:styleId="ListNumber2">
    <w:name w:val="List Number 2"/>
    <w:basedOn w:val="Normal"/>
    <w:uiPriority w:val="99"/>
    <w:semiHidden/>
    <w:rsid w:val="003075F9"/>
    <w:pPr>
      <w:numPr>
        <w:numId w:val="16"/>
      </w:numPr>
      <w:contextualSpacing/>
    </w:pPr>
  </w:style>
  <w:style w:type="paragraph" w:styleId="ListNumber3">
    <w:name w:val="List Number 3"/>
    <w:basedOn w:val="Normal"/>
    <w:uiPriority w:val="99"/>
    <w:semiHidden/>
    <w:rsid w:val="003075F9"/>
    <w:pPr>
      <w:numPr>
        <w:numId w:val="17"/>
      </w:numPr>
      <w:contextualSpacing/>
    </w:pPr>
  </w:style>
  <w:style w:type="paragraph" w:styleId="ListNumber4">
    <w:name w:val="List Number 4"/>
    <w:basedOn w:val="Normal"/>
    <w:uiPriority w:val="99"/>
    <w:semiHidden/>
    <w:rsid w:val="003075F9"/>
    <w:pPr>
      <w:numPr>
        <w:numId w:val="18"/>
      </w:numPr>
      <w:contextualSpacing/>
    </w:pPr>
  </w:style>
  <w:style w:type="paragraph" w:styleId="ListNumber5">
    <w:name w:val="List Number 5"/>
    <w:basedOn w:val="Normal"/>
    <w:uiPriority w:val="99"/>
    <w:semiHidden/>
    <w:rsid w:val="003075F9"/>
    <w:pPr>
      <w:numPr>
        <w:numId w:val="19"/>
      </w:numPr>
      <w:contextualSpacing/>
    </w:pPr>
  </w:style>
  <w:style w:type="paragraph" w:styleId="ListParagraph">
    <w:name w:val="List Paragraph"/>
    <w:basedOn w:val="Normal"/>
    <w:uiPriority w:val="34"/>
    <w:semiHidden/>
    <w:rsid w:val="003075F9"/>
    <w:pPr>
      <w:ind w:left="720"/>
      <w:contextualSpacing/>
    </w:pPr>
  </w:style>
  <w:style w:type="table" w:styleId="ListTable1Light">
    <w:name w:val="List Table 1 Light"/>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19B75" w:themeColor="accent1" w:themeTint="99"/>
        </w:tcBorders>
      </w:tcPr>
    </w:tblStylePr>
    <w:tblStylePr w:type="lastRow">
      <w:rPr>
        <w:b/>
        <w:bCs/>
      </w:rPr>
      <w:tblPr/>
      <w:tcPr>
        <w:tcBorders>
          <w:top w:val="sing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1Light-Accent2">
    <w:name w:val="List Table 1 Light Accent 2"/>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EE7E7C" w:themeColor="accent2" w:themeTint="99"/>
        </w:tcBorders>
      </w:tcPr>
    </w:tblStylePr>
    <w:tblStylePr w:type="lastRow">
      <w:rPr>
        <w:b/>
        <w:bCs/>
      </w:rPr>
      <w:tblPr/>
      <w:tcPr>
        <w:tcBorders>
          <w:top w:val="sing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1Light-Accent3">
    <w:name w:val="List Table 1 Light Accent 3"/>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ED7DBA" w:themeColor="accent3" w:themeTint="99"/>
        </w:tcBorders>
      </w:tcPr>
    </w:tblStylePr>
    <w:tblStylePr w:type="lastRow">
      <w:rPr>
        <w:b/>
        <w:bCs/>
      </w:rPr>
      <w:tblPr/>
      <w:tcPr>
        <w:tcBorders>
          <w:top w:val="sing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1Light-Accent4">
    <w:name w:val="List Table 1 Light Accent 4"/>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FE566" w:themeColor="accent4" w:themeTint="99"/>
        </w:tcBorders>
      </w:tcPr>
    </w:tblStylePr>
    <w:tblStylePr w:type="lastRow">
      <w:rPr>
        <w:b/>
        <w:bCs/>
      </w:rPr>
      <w:tblPr/>
      <w:tcPr>
        <w:tcBorders>
          <w:top w:val="sing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1Light-Accent5">
    <w:name w:val="List Table 1 Light Accent 5"/>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CCD66" w:themeColor="accent5" w:themeTint="99"/>
        </w:tcBorders>
      </w:tcPr>
    </w:tblStylePr>
    <w:tblStylePr w:type="lastRow">
      <w:rPr>
        <w:b/>
        <w:bCs/>
      </w:rPr>
      <w:tblPr/>
      <w:tcPr>
        <w:tcBorders>
          <w:top w:val="sing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1Light-Accent6">
    <w:name w:val="List Table 1 Light Accent 6"/>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C580C8" w:themeColor="accent6" w:themeTint="99"/>
        </w:tcBorders>
      </w:tcPr>
    </w:tblStylePr>
    <w:tblStylePr w:type="lastRow">
      <w:rPr>
        <w:b/>
        <w:bCs/>
      </w:rPr>
      <w:tblPr/>
      <w:tcPr>
        <w:tcBorders>
          <w:top w:val="sing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2">
    <w:name w:val="List Table 2"/>
    <w:basedOn w:val="TableNormal"/>
    <w:uiPriority w:val="47"/>
    <w:rsid w:val="003075F9"/>
    <w:pPr>
      <w:spacing w:after="0" w:line="240" w:lineRule="auto"/>
    </w:pPr>
    <w:rPr>
      <w:rFonts w:eastAsiaTheme="minorEastAsia"/>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075F9"/>
    <w:pPr>
      <w:spacing w:after="0" w:line="240" w:lineRule="auto"/>
    </w:pPr>
    <w:rPr>
      <w:rFonts w:eastAsiaTheme="minorEastAsia"/>
    </w:rPr>
    <w:tblPr>
      <w:tblStyleRowBandSize w:val="1"/>
      <w:tblStyleColBandSize w:val="1"/>
      <w:tblBorders>
        <w:top w:val="single" w:sz="4" w:space="0" w:color="F19B75" w:themeColor="accent1" w:themeTint="99"/>
        <w:bottom w:val="single" w:sz="4" w:space="0" w:color="F19B75" w:themeColor="accent1" w:themeTint="99"/>
        <w:insideH w:val="single" w:sz="4" w:space="0" w:color="F19B7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2-Accent2">
    <w:name w:val="List Table 2 Accent 2"/>
    <w:basedOn w:val="TableNormal"/>
    <w:uiPriority w:val="47"/>
    <w:rsid w:val="003075F9"/>
    <w:pPr>
      <w:spacing w:after="0" w:line="240" w:lineRule="auto"/>
    </w:pPr>
    <w:rPr>
      <w:rFonts w:eastAsiaTheme="minorEastAsia"/>
    </w:rPr>
    <w:tblPr>
      <w:tblStyleRowBandSize w:val="1"/>
      <w:tblStyleColBandSize w:val="1"/>
      <w:tblBorders>
        <w:top w:val="single" w:sz="4" w:space="0" w:color="EE7E7C" w:themeColor="accent2" w:themeTint="99"/>
        <w:bottom w:val="single" w:sz="4" w:space="0" w:color="EE7E7C" w:themeColor="accent2" w:themeTint="99"/>
        <w:insideH w:val="single" w:sz="4" w:space="0" w:color="EE7E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2-Accent3">
    <w:name w:val="List Table 2 Accent 3"/>
    <w:basedOn w:val="TableNormal"/>
    <w:uiPriority w:val="47"/>
    <w:rsid w:val="003075F9"/>
    <w:pPr>
      <w:spacing w:after="0" w:line="240" w:lineRule="auto"/>
    </w:pPr>
    <w:rPr>
      <w:rFonts w:eastAsiaTheme="minorEastAsia"/>
    </w:rPr>
    <w:tblPr>
      <w:tblStyleRowBandSize w:val="1"/>
      <w:tblStyleColBandSize w:val="1"/>
      <w:tblBorders>
        <w:top w:val="single" w:sz="4" w:space="0" w:color="ED7DBA" w:themeColor="accent3" w:themeTint="99"/>
        <w:bottom w:val="single" w:sz="4" w:space="0" w:color="ED7DBA" w:themeColor="accent3" w:themeTint="99"/>
        <w:insideH w:val="single" w:sz="4" w:space="0" w:color="ED7DB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2-Accent4">
    <w:name w:val="List Table 2 Accent 4"/>
    <w:basedOn w:val="TableNormal"/>
    <w:uiPriority w:val="47"/>
    <w:rsid w:val="003075F9"/>
    <w:pPr>
      <w:spacing w:after="0" w:line="240" w:lineRule="auto"/>
    </w:pPr>
    <w:rPr>
      <w:rFonts w:eastAsiaTheme="minorEastAsia"/>
    </w:rPr>
    <w:tblPr>
      <w:tblStyleRowBandSize w:val="1"/>
      <w:tblStyleColBandSize w:val="1"/>
      <w:tblBorders>
        <w:top w:val="single" w:sz="4" w:space="0" w:color="FFE566" w:themeColor="accent4" w:themeTint="99"/>
        <w:bottom w:val="single" w:sz="4" w:space="0" w:color="FFE566" w:themeColor="accent4" w:themeTint="99"/>
        <w:insideH w:val="single" w:sz="4" w:space="0" w:color="FFE5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2-Accent5">
    <w:name w:val="List Table 2 Accent 5"/>
    <w:basedOn w:val="TableNormal"/>
    <w:uiPriority w:val="47"/>
    <w:rsid w:val="003075F9"/>
    <w:pPr>
      <w:spacing w:after="0" w:line="240" w:lineRule="auto"/>
    </w:pPr>
    <w:rPr>
      <w:rFonts w:eastAsiaTheme="minorEastAsia"/>
    </w:rPr>
    <w:tblPr>
      <w:tblStyleRowBandSize w:val="1"/>
      <w:tblStyleColBandSize w:val="1"/>
      <w:tblBorders>
        <w:top w:val="single" w:sz="4" w:space="0" w:color="FCCD66" w:themeColor="accent5" w:themeTint="99"/>
        <w:bottom w:val="single" w:sz="4" w:space="0" w:color="FCCD66" w:themeColor="accent5" w:themeTint="99"/>
        <w:insideH w:val="single" w:sz="4" w:space="0" w:color="FCCD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2-Accent6">
    <w:name w:val="List Table 2 Accent 6"/>
    <w:basedOn w:val="TableNormal"/>
    <w:uiPriority w:val="47"/>
    <w:rsid w:val="003075F9"/>
    <w:pPr>
      <w:spacing w:after="0" w:line="240" w:lineRule="auto"/>
    </w:pPr>
    <w:rPr>
      <w:rFonts w:eastAsiaTheme="minorEastAsia"/>
    </w:rPr>
    <w:tblPr>
      <w:tblStyleRowBandSize w:val="1"/>
      <w:tblStyleColBandSize w:val="1"/>
      <w:tblBorders>
        <w:top w:val="single" w:sz="4" w:space="0" w:color="C580C8" w:themeColor="accent6" w:themeTint="99"/>
        <w:bottom w:val="single" w:sz="4" w:space="0" w:color="C580C8" w:themeColor="accent6" w:themeTint="99"/>
        <w:insideH w:val="single" w:sz="4" w:space="0" w:color="C580C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3">
    <w:name w:val="List Table 3"/>
    <w:basedOn w:val="TableNormal"/>
    <w:uiPriority w:val="48"/>
    <w:rsid w:val="003075F9"/>
    <w:pPr>
      <w:spacing w:after="0" w:line="240" w:lineRule="auto"/>
    </w:pPr>
    <w:rPr>
      <w:rFonts w:eastAsiaTheme="minorEastAsi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075F9"/>
    <w:pPr>
      <w:spacing w:after="0" w:line="240" w:lineRule="auto"/>
    </w:pPr>
    <w:rPr>
      <w:rFonts w:eastAsiaTheme="minorEastAsia"/>
    </w:rPr>
    <w:tblPr>
      <w:tblStyleRowBandSize w:val="1"/>
      <w:tblStyleColBandSize w:val="1"/>
      <w:tblBorders>
        <w:top w:val="single" w:sz="4" w:space="0" w:color="E95A1A" w:themeColor="accent1"/>
        <w:left w:val="single" w:sz="4" w:space="0" w:color="E95A1A" w:themeColor="accent1"/>
        <w:bottom w:val="single" w:sz="4" w:space="0" w:color="E95A1A" w:themeColor="accent1"/>
        <w:right w:val="single" w:sz="4" w:space="0" w:color="E95A1A" w:themeColor="accent1"/>
      </w:tblBorders>
    </w:tblPr>
    <w:tblStylePr w:type="firstRow">
      <w:rPr>
        <w:b/>
        <w:bCs/>
        <w:color w:val="FFFFFF" w:themeColor="background1"/>
      </w:rPr>
      <w:tblPr/>
      <w:tcPr>
        <w:shd w:val="clear" w:color="auto" w:fill="E95A1A" w:themeFill="accent1"/>
      </w:tcPr>
    </w:tblStylePr>
    <w:tblStylePr w:type="lastRow">
      <w:rPr>
        <w:b/>
        <w:bCs/>
      </w:rPr>
      <w:tblPr/>
      <w:tcPr>
        <w:tcBorders>
          <w:top w:val="double" w:sz="4" w:space="0" w:color="E95A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5A1A" w:themeColor="accent1"/>
          <w:right w:val="single" w:sz="4" w:space="0" w:color="E95A1A" w:themeColor="accent1"/>
        </w:tcBorders>
      </w:tcPr>
    </w:tblStylePr>
    <w:tblStylePr w:type="band1Horz">
      <w:tblPr/>
      <w:tcPr>
        <w:tcBorders>
          <w:top w:val="single" w:sz="4" w:space="0" w:color="E95A1A" w:themeColor="accent1"/>
          <w:bottom w:val="single" w:sz="4" w:space="0" w:color="E95A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5A1A" w:themeColor="accent1"/>
          <w:left w:val="nil"/>
        </w:tcBorders>
      </w:tcPr>
    </w:tblStylePr>
    <w:tblStylePr w:type="swCell">
      <w:tblPr/>
      <w:tcPr>
        <w:tcBorders>
          <w:top w:val="double" w:sz="4" w:space="0" w:color="E95A1A" w:themeColor="accent1"/>
          <w:right w:val="nil"/>
        </w:tcBorders>
      </w:tcPr>
    </w:tblStylePr>
  </w:style>
  <w:style w:type="table" w:styleId="ListTable3-Accent2">
    <w:name w:val="List Table 3 Accent 2"/>
    <w:basedOn w:val="TableNormal"/>
    <w:uiPriority w:val="48"/>
    <w:rsid w:val="003075F9"/>
    <w:pPr>
      <w:spacing w:after="0" w:line="240" w:lineRule="auto"/>
    </w:pPr>
    <w:rPr>
      <w:rFonts w:eastAsiaTheme="minorEastAsia"/>
    </w:rPr>
    <w:tblPr>
      <w:tblStyleRowBandSize w:val="1"/>
      <w:tblStyleColBandSize w:val="1"/>
      <w:tblBorders>
        <w:top w:val="single" w:sz="4" w:space="0" w:color="E42925" w:themeColor="accent2"/>
        <w:left w:val="single" w:sz="4" w:space="0" w:color="E42925" w:themeColor="accent2"/>
        <w:bottom w:val="single" w:sz="4" w:space="0" w:color="E42925" w:themeColor="accent2"/>
        <w:right w:val="single" w:sz="4" w:space="0" w:color="E42925" w:themeColor="accent2"/>
      </w:tblBorders>
    </w:tblPr>
    <w:tblStylePr w:type="firstRow">
      <w:rPr>
        <w:b/>
        <w:bCs/>
        <w:color w:val="FFFFFF" w:themeColor="background1"/>
      </w:rPr>
      <w:tblPr/>
      <w:tcPr>
        <w:shd w:val="clear" w:color="auto" w:fill="E42925" w:themeFill="accent2"/>
      </w:tcPr>
    </w:tblStylePr>
    <w:tblStylePr w:type="lastRow">
      <w:rPr>
        <w:b/>
        <w:bCs/>
      </w:rPr>
      <w:tblPr/>
      <w:tcPr>
        <w:tcBorders>
          <w:top w:val="double" w:sz="4" w:space="0" w:color="E4292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2925" w:themeColor="accent2"/>
          <w:right w:val="single" w:sz="4" w:space="0" w:color="E42925" w:themeColor="accent2"/>
        </w:tcBorders>
      </w:tcPr>
    </w:tblStylePr>
    <w:tblStylePr w:type="band1Horz">
      <w:tblPr/>
      <w:tcPr>
        <w:tcBorders>
          <w:top w:val="single" w:sz="4" w:space="0" w:color="E42925" w:themeColor="accent2"/>
          <w:bottom w:val="single" w:sz="4" w:space="0" w:color="E4292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2925" w:themeColor="accent2"/>
          <w:left w:val="nil"/>
        </w:tcBorders>
      </w:tcPr>
    </w:tblStylePr>
    <w:tblStylePr w:type="swCell">
      <w:tblPr/>
      <w:tcPr>
        <w:tcBorders>
          <w:top w:val="double" w:sz="4" w:space="0" w:color="E42925" w:themeColor="accent2"/>
          <w:right w:val="nil"/>
        </w:tcBorders>
      </w:tcPr>
    </w:tblStylePr>
  </w:style>
  <w:style w:type="table" w:styleId="ListTable3-Accent3">
    <w:name w:val="List Table 3 Accent 3"/>
    <w:basedOn w:val="TableNormal"/>
    <w:uiPriority w:val="48"/>
    <w:rsid w:val="003075F9"/>
    <w:pPr>
      <w:spacing w:after="0" w:line="240" w:lineRule="auto"/>
    </w:pPr>
    <w:rPr>
      <w:rFonts w:eastAsiaTheme="minorEastAsia"/>
    </w:rPr>
    <w:tblPr>
      <w:tblStyleRowBandSize w:val="1"/>
      <w:tblStyleColBandSize w:val="1"/>
      <w:tblBorders>
        <w:top w:val="single" w:sz="4" w:space="0" w:color="E1278D" w:themeColor="accent3"/>
        <w:left w:val="single" w:sz="4" w:space="0" w:color="E1278D" w:themeColor="accent3"/>
        <w:bottom w:val="single" w:sz="4" w:space="0" w:color="E1278D" w:themeColor="accent3"/>
        <w:right w:val="single" w:sz="4" w:space="0" w:color="E1278D" w:themeColor="accent3"/>
      </w:tblBorders>
    </w:tblPr>
    <w:tblStylePr w:type="firstRow">
      <w:rPr>
        <w:b/>
        <w:bCs/>
        <w:color w:val="FFFFFF" w:themeColor="background1"/>
      </w:rPr>
      <w:tblPr/>
      <w:tcPr>
        <w:shd w:val="clear" w:color="auto" w:fill="E1278D" w:themeFill="accent3"/>
      </w:tcPr>
    </w:tblStylePr>
    <w:tblStylePr w:type="lastRow">
      <w:rPr>
        <w:b/>
        <w:bCs/>
      </w:rPr>
      <w:tblPr/>
      <w:tcPr>
        <w:tcBorders>
          <w:top w:val="double" w:sz="4" w:space="0" w:color="E1278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278D" w:themeColor="accent3"/>
          <w:right w:val="single" w:sz="4" w:space="0" w:color="E1278D" w:themeColor="accent3"/>
        </w:tcBorders>
      </w:tcPr>
    </w:tblStylePr>
    <w:tblStylePr w:type="band1Horz">
      <w:tblPr/>
      <w:tcPr>
        <w:tcBorders>
          <w:top w:val="single" w:sz="4" w:space="0" w:color="E1278D" w:themeColor="accent3"/>
          <w:bottom w:val="single" w:sz="4" w:space="0" w:color="E1278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278D" w:themeColor="accent3"/>
          <w:left w:val="nil"/>
        </w:tcBorders>
      </w:tcPr>
    </w:tblStylePr>
    <w:tblStylePr w:type="swCell">
      <w:tblPr/>
      <w:tcPr>
        <w:tcBorders>
          <w:top w:val="double" w:sz="4" w:space="0" w:color="E1278D" w:themeColor="accent3"/>
          <w:right w:val="nil"/>
        </w:tcBorders>
      </w:tcPr>
    </w:tblStylePr>
  </w:style>
  <w:style w:type="table" w:styleId="ListTable3-Accent4">
    <w:name w:val="List Table 3 Accent 4"/>
    <w:basedOn w:val="TableNormal"/>
    <w:uiPriority w:val="48"/>
    <w:rsid w:val="003075F9"/>
    <w:pPr>
      <w:spacing w:after="0" w:line="240" w:lineRule="auto"/>
    </w:pPr>
    <w:rPr>
      <w:rFonts w:eastAsiaTheme="minorEastAsia"/>
    </w:rPr>
    <w:tblPr>
      <w:tblStyleRowBandSize w:val="1"/>
      <w:tblStyleColBandSize w:val="1"/>
      <w:tblBorders>
        <w:top w:val="single" w:sz="4" w:space="0" w:color="FFD400" w:themeColor="accent4"/>
        <w:left w:val="single" w:sz="4" w:space="0" w:color="FFD400" w:themeColor="accent4"/>
        <w:bottom w:val="single" w:sz="4" w:space="0" w:color="FFD400" w:themeColor="accent4"/>
        <w:right w:val="single" w:sz="4" w:space="0" w:color="FFD400" w:themeColor="accent4"/>
      </w:tblBorders>
    </w:tblPr>
    <w:tblStylePr w:type="firstRow">
      <w:rPr>
        <w:b/>
        <w:bCs/>
        <w:color w:val="FFFFFF" w:themeColor="background1"/>
      </w:rPr>
      <w:tblPr/>
      <w:tcPr>
        <w:shd w:val="clear" w:color="auto" w:fill="FFD400" w:themeFill="accent4"/>
      </w:tcPr>
    </w:tblStylePr>
    <w:tblStylePr w:type="lastRow">
      <w:rPr>
        <w:b/>
        <w:bCs/>
      </w:rPr>
      <w:tblPr/>
      <w:tcPr>
        <w:tcBorders>
          <w:top w:val="double" w:sz="4" w:space="0" w:color="FFD4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400" w:themeColor="accent4"/>
          <w:right w:val="single" w:sz="4" w:space="0" w:color="FFD400" w:themeColor="accent4"/>
        </w:tcBorders>
      </w:tcPr>
    </w:tblStylePr>
    <w:tblStylePr w:type="band1Horz">
      <w:tblPr/>
      <w:tcPr>
        <w:tcBorders>
          <w:top w:val="single" w:sz="4" w:space="0" w:color="FFD400" w:themeColor="accent4"/>
          <w:bottom w:val="single" w:sz="4" w:space="0" w:color="FFD4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400" w:themeColor="accent4"/>
          <w:left w:val="nil"/>
        </w:tcBorders>
      </w:tcPr>
    </w:tblStylePr>
    <w:tblStylePr w:type="swCell">
      <w:tblPr/>
      <w:tcPr>
        <w:tcBorders>
          <w:top w:val="double" w:sz="4" w:space="0" w:color="FFD400" w:themeColor="accent4"/>
          <w:right w:val="nil"/>
        </w:tcBorders>
      </w:tcPr>
    </w:tblStylePr>
  </w:style>
  <w:style w:type="table" w:styleId="ListTable3-Accent5">
    <w:name w:val="List Table 3 Accent 5"/>
    <w:basedOn w:val="TableNormal"/>
    <w:uiPriority w:val="48"/>
    <w:rsid w:val="003075F9"/>
    <w:pPr>
      <w:spacing w:after="0" w:line="240" w:lineRule="auto"/>
    </w:pPr>
    <w:rPr>
      <w:rFonts w:eastAsiaTheme="minorEastAsia"/>
    </w:rPr>
    <w:tblPr>
      <w:tblStyleRowBandSize w:val="1"/>
      <w:tblStyleColBandSize w:val="1"/>
      <w:tblBorders>
        <w:top w:val="single" w:sz="4" w:space="0" w:color="F8AC04" w:themeColor="accent5"/>
        <w:left w:val="single" w:sz="4" w:space="0" w:color="F8AC04" w:themeColor="accent5"/>
        <w:bottom w:val="single" w:sz="4" w:space="0" w:color="F8AC04" w:themeColor="accent5"/>
        <w:right w:val="single" w:sz="4" w:space="0" w:color="F8AC04" w:themeColor="accent5"/>
      </w:tblBorders>
    </w:tblPr>
    <w:tblStylePr w:type="firstRow">
      <w:rPr>
        <w:b/>
        <w:bCs/>
        <w:color w:val="FFFFFF" w:themeColor="background1"/>
      </w:rPr>
      <w:tblPr/>
      <w:tcPr>
        <w:shd w:val="clear" w:color="auto" w:fill="F8AC04" w:themeFill="accent5"/>
      </w:tcPr>
    </w:tblStylePr>
    <w:tblStylePr w:type="lastRow">
      <w:rPr>
        <w:b/>
        <w:bCs/>
      </w:rPr>
      <w:tblPr/>
      <w:tcPr>
        <w:tcBorders>
          <w:top w:val="double" w:sz="4" w:space="0" w:color="F8AC0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AC04" w:themeColor="accent5"/>
          <w:right w:val="single" w:sz="4" w:space="0" w:color="F8AC04" w:themeColor="accent5"/>
        </w:tcBorders>
      </w:tcPr>
    </w:tblStylePr>
    <w:tblStylePr w:type="band1Horz">
      <w:tblPr/>
      <w:tcPr>
        <w:tcBorders>
          <w:top w:val="single" w:sz="4" w:space="0" w:color="F8AC04" w:themeColor="accent5"/>
          <w:bottom w:val="single" w:sz="4" w:space="0" w:color="F8AC0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AC04" w:themeColor="accent5"/>
          <w:left w:val="nil"/>
        </w:tcBorders>
      </w:tcPr>
    </w:tblStylePr>
    <w:tblStylePr w:type="swCell">
      <w:tblPr/>
      <w:tcPr>
        <w:tcBorders>
          <w:top w:val="double" w:sz="4" w:space="0" w:color="F8AC04" w:themeColor="accent5"/>
          <w:right w:val="nil"/>
        </w:tcBorders>
      </w:tcPr>
    </w:tblStylePr>
  </w:style>
  <w:style w:type="table" w:styleId="ListTable3-Accent6">
    <w:name w:val="List Table 3 Accent 6"/>
    <w:basedOn w:val="TableNormal"/>
    <w:uiPriority w:val="48"/>
    <w:rsid w:val="003075F9"/>
    <w:pPr>
      <w:spacing w:after="0" w:line="240" w:lineRule="auto"/>
    </w:pPr>
    <w:rPr>
      <w:rFonts w:eastAsiaTheme="minorEastAsia"/>
    </w:rPr>
    <w:tblPr>
      <w:tblStyleRowBandSize w:val="1"/>
      <w:tblStyleColBandSize w:val="1"/>
      <w:tblBorders>
        <w:top w:val="single" w:sz="4" w:space="0" w:color="8E3F91" w:themeColor="accent6"/>
        <w:left w:val="single" w:sz="4" w:space="0" w:color="8E3F91" w:themeColor="accent6"/>
        <w:bottom w:val="single" w:sz="4" w:space="0" w:color="8E3F91" w:themeColor="accent6"/>
        <w:right w:val="single" w:sz="4" w:space="0" w:color="8E3F91" w:themeColor="accent6"/>
      </w:tblBorders>
    </w:tblPr>
    <w:tblStylePr w:type="firstRow">
      <w:rPr>
        <w:b/>
        <w:bCs/>
        <w:color w:val="FFFFFF" w:themeColor="background1"/>
      </w:rPr>
      <w:tblPr/>
      <w:tcPr>
        <w:shd w:val="clear" w:color="auto" w:fill="8E3F91" w:themeFill="accent6"/>
      </w:tcPr>
    </w:tblStylePr>
    <w:tblStylePr w:type="lastRow">
      <w:rPr>
        <w:b/>
        <w:bCs/>
      </w:rPr>
      <w:tblPr/>
      <w:tcPr>
        <w:tcBorders>
          <w:top w:val="double" w:sz="4" w:space="0" w:color="8E3F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3F91" w:themeColor="accent6"/>
          <w:right w:val="single" w:sz="4" w:space="0" w:color="8E3F91" w:themeColor="accent6"/>
        </w:tcBorders>
      </w:tcPr>
    </w:tblStylePr>
    <w:tblStylePr w:type="band1Horz">
      <w:tblPr/>
      <w:tcPr>
        <w:tcBorders>
          <w:top w:val="single" w:sz="4" w:space="0" w:color="8E3F91" w:themeColor="accent6"/>
          <w:bottom w:val="single" w:sz="4" w:space="0" w:color="8E3F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3F91" w:themeColor="accent6"/>
          <w:left w:val="nil"/>
        </w:tcBorders>
      </w:tcPr>
    </w:tblStylePr>
    <w:tblStylePr w:type="swCell">
      <w:tblPr/>
      <w:tcPr>
        <w:tcBorders>
          <w:top w:val="double" w:sz="4" w:space="0" w:color="8E3F91" w:themeColor="accent6"/>
          <w:right w:val="nil"/>
        </w:tcBorders>
      </w:tcPr>
    </w:tblStylePr>
  </w:style>
  <w:style w:type="table" w:styleId="ListTable4">
    <w:name w:val="List Table 4"/>
    <w:basedOn w:val="TableNormal"/>
    <w:uiPriority w:val="49"/>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tblBorders>
    </w:tblPr>
    <w:tblStylePr w:type="firstRow">
      <w:rPr>
        <w:b/>
        <w:bCs/>
        <w:color w:val="FFFFFF" w:themeColor="background1"/>
      </w:rPr>
      <w:tblPr/>
      <w:tcPr>
        <w:tcBorders>
          <w:top w:val="single" w:sz="4" w:space="0" w:color="E95A1A" w:themeColor="accent1"/>
          <w:left w:val="single" w:sz="4" w:space="0" w:color="E95A1A" w:themeColor="accent1"/>
          <w:bottom w:val="single" w:sz="4" w:space="0" w:color="E95A1A" w:themeColor="accent1"/>
          <w:right w:val="single" w:sz="4" w:space="0" w:color="E95A1A" w:themeColor="accent1"/>
          <w:insideH w:val="nil"/>
        </w:tcBorders>
        <w:shd w:val="clear" w:color="auto" w:fill="E95A1A" w:themeFill="accent1"/>
      </w:tcPr>
    </w:tblStylePr>
    <w:tblStylePr w:type="lastRow">
      <w:rPr>
        <w:b/>
        <w:bCs/>
      </w:rPr>
      <w:tblPr/>
      <w:tcPr>
        <w:tcBorders>
          <w:top w:val="doub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4-Accent2">
    <w:name w:val="List Table 4 Accent 2"/>
    <w:basedOn w:val="TableNormal"/>
    <w:uiPriority w:val="49"/>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tblBorders>
    </w:tblPr>
    <w:tblStylePr w:type="firstRow">
      <w:rPr>
        <w:b/>
        <w:bCs/>
        <w:color w:val="FFFFFF" w:themeColor="background1"/>
      </w:rPr>
      <w:tblPr/>
      <w:tcPr>
        <w:tcBorders>
          <w:top w:val="single" w:sz="4" w:space="0" w:color="E42925" w:themeColor="accent2"/>
          <w:left w:val="single" w:sz="4" w:space="0" w:color="E42925" w:themeColor="accent2"/>
          <w:bottom w:val="single" w:sz="4" w:space="0" w:color="E42925" w:themeColor="accent2"/>
          <w:right w:val="single" w:sz="4" w:space="0" w:color="E42925" w:themeColor="accent2"/>
          <w:insideH w:val="nil"/>
        </w:tcBorders>
        <w:shd w:val="clear" w:color="auto" w:fill="E42925" w:themeFill="accent2"/>
      </w:tcPr>
    </w:tblStylePr>
    <w:tblStylePr w:type="lastRow">
      <w:rPr>
        <w:b/>
        <w:bCs/>
      </w:rPr>
      <w:tblPr/>
      <w:tcPr>
        <w:tcBorders>
          <w:top w:val="doub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4-Accent3">
    <w:name w:val="List Table 4 Accent 3"/>
    <w:basedOn w:val="TableNormal"/>
    <w:uiPriority w:val="49"/>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tblBorders>
    </w:tblPr>
    <w:tblStylePr w:type="firstRow">
      <w:rPr>
        <w:b/>
        <w:bCs/>
        <w:color w:val="FFFFFF" w:themeColor="background1"/>
      </w:rPr>
      <w:tblPr/>
      <w:tcPr>
        <w:tcBorders>
          <w:top w:val="single" w:sz="4" w:space="0" w:color="E1278D" w:themeColor="accent3"/>
          <w:left w:val="single" w:sz="4" w:space="0" w:color="E1278D" w:themeColor="accent3"/>
          <w:bottom w:val="single" w:sz="4" w:space="0" w:color="E1278D" w:themeColor="accent3"/>
          <w:right w:val="single" w:sz="4" w:space="0" w:color="E1278D" w:themeColor="accent3"/>
          <w:insideH w:val="nil"/>
        </w:tcBorders>
        <w:shd w:val="clear" w:color="auto" w:fill="E1278D" w:themeFill="accent3"/>
      </w:tcPr>
    </w:tblStylePr>
    <w:tblStylePr w:type="lastRow">
      <w:rPr>
        <w:b/>
        <w:bCs/>
      </w:rPr>
      <w:tblPr/>
      <w:tcPr>
        <w:tcBorders>
          <w:top w:val="doub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4-Accent4">
    <w:name w:val="List Table 4 Accent 4"/>
    <w:basedOn w:val="TableNormal"/>
    <w:uiPriority w:val="49"/>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tblBorders>
    </w:tblPr>
    <w:tblStylePr w:type="firstRow">
      <w:rPr>
        <w:b/>
        <w:bCs/>
        <w:color w:val="FFFFFF" w:themeColor="background1"/>
      </w:rPr>
      <w:tblPr/>
      <w:tcPr>
        <w:tcBorders>
          <w:top w:val="single" w:sz="4" w:space="0" w:color="FFD400" w:themeColor="accent4"/>
          <w:left w:val="single" w:sz="4" w:space="0" w:color="FFD400" w:themeColor="accent4"/>
          <w:bottom w:val="single" w:sz="4" w:space="0" w:color="FFD400" w:themeColor="accent4"/>
          <w:right w:val="single" w:sz="4" w:space="0" w:color="FFD400" w:themeColor="accent4"/>
          <w:insideH w:val="nil"/>
        </w:tcBorders>
        <w:shd w:val="clear" w:color="auto" w:fill="FFD400" w:themeFill="accent4"/>
      </w:tcPr>
    </w:tblStylePr>
    <w:tblStylePr w:type="lastRow">
      <w:rPr>
        <w:b/>
        <w:bCs/>
      </w:rPr>
      <w:tblPr/>
      <w:tcPr>
        <w:tcBorders>
          <w:top w:val="doub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4-Accent5">
    <w:name w:val="List Table 4 Accent 5"/>
    <w:basedOn w:val="TableNormal"/>
    <w:uiPriority w:val="49"/>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tblBorders>
    </w:tblPr>
    <w:tblStylePr w:type="firstRow">
      <w:rPr>
        <w:b/>
        <w:bCs/>
        <w:color w:val="FFFFFF" w:themeColor="background1"/>
      </w:rPr>
      <w:tblPr/>
      <w:tcPr>
        <w:tcBorders>
          <w:top w:val="single" w:sz="4" w:space="0" w:color="F8AC04" w:themeColor="accent5"/>
          <w:left w:val="single" w:sz="4" w:space="0" w:color="F8AC04" w:themeColor="accent5"/>
          <w:bottom w:val="single" w:sz="4" w:space="0" w:color="F8AC04" w:themeColor="accent5"/>
          <w:right w:val="single" w:sz="4" w:space="0" w:color="F8AC04" w:themeColor="accent5"/>
          <w:insideH w:val="nil"/>
        </w:tcBorders>
        <w:shd w:val="clear" w:color="auto" w:fill="F8AC04" w:themeFill="accent5"/>
      </w:tcPr>
    </w:tblStylePr>
    <w:tblStylePr w:type="lastRow">
      <w:rPr>
        <w:b/>
        <w:bCs/>
      </w:rPr>
      <w:tblPr/>
      <w:tcPr>
        <w:tcBorders>
          <w:top w:val="doub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4-Accent6">
    <w:name w:val="List Table 4 Accent 6"/>
    <w:basedOn w:val="TableNormal"/>
    <w:uiPriority w:val="49"/>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tblBorders>
    </w:tblPr>
    <w:tblStylePr w:type="firstRow">
      <w:rPr>
        <w:b/>
        <w:bCs/>
        <w:color w:val="FFFFFF" w:themeColor="background1"/>
      </w:rPr>
      <w:tblPr/>
      <w:tcPr>
        <w:tcBorders>
          <w:top w:val="single" w:sz="4" w:space="0" w:color="8E3F91" w:themeColor="accent6"/>
          <w:left w:val="single" w:sz="4" w:space="0" w:color="8E3F91" w:themeColor="accent6"/>
          <w:bottom w:val="single" w:sz="4" w:space="0" w:color="8E3F91" w:themeColor="accent6"/>
          <w:right w:val="single" w:sz="4" w:space="0" w:color="8E3F91" w:themeColor="accent6"/>
          <w:insideH w:val="nil"/>
        </w:tcBorders>
        <w:shd w:val="clear" w:color="auto" w:fill="8E3F91" w:themeFill="accent6"/>
      </w:tcPr>
    </w:tblStylePr>
    <w:tblStylePr w:type="lastRow">
      <w:rPr>
        <w:b/>
        <w:bCs/>
      </w:rPr>
      <w:tblPr/>
      <w:tcPr>
        <w:tcBorders>
          <w:top w:val="doub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5Dark">
    <w:name w:val="List Table 5 Dark"/>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95A1A" w:themeColor="accent1"/>
        <w:left w:val="single" w:sz="24" w:space="0" w:color="E95A1A" w:themeColor="accent1"/>
        <w:bottom w:val="single" w:sz="24" w:space="0" w:color="E95A1A" w:themeColor="accent1"/>
        <w:right w:val="single" w:sz="24" w:space="0" w:color="E95A1A" w:themeColor="accent1"/>
      </w:tblBorders>
    </w:tblPr>
    <w:tcPr>
      <w:shd w:val="clear" w:color="auto" w:fill="E95A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42925" w:themeColor="accent2"/>
        <w:left w:val="single" w:sz="24" w:space="0" w:color="E42925" w:themeColor="accent2"/>
        <w:bottom w:val="single" w:sz="24" w:space="0" w:color="E42925" w:themeColor="accent2"/>
        <w:right w:val="single" w:sz="24" w:space="0" w:color="E42925" w:themeColor="accent2"/>
      </w:tblBorders>
    </w:tblPr>
    <w:tcPr>
      <w:shd w:val="clear" w:color="auto" w:fill="E4292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1278D" w:themeColor="accent3"/>
        <w:left w:val="single" w:sz="24" w:space="0" w:color="E1278D" w:themeColor="accent3"/>
        <w:bottom w:val="single" w:sz="24" w:space="0" w:color="E1278D" w:themeColor="accent3"/>
        <w:right w:val="single" w:sz="24" w:space="0" w:color="E1278D" w:themeColor="accent3"/>
      </w:tblBorders>
    </w:tblPr>
    <w:tcPr>
      <w:shd w:val="clear" w:color="auto" w:fill="E1278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FFD400" w:themeColor="accent4"/>
        <w:left w:val="single" w:sz="24" w:space="0" w:color="FFD400" w:themeColor="accent4"/>
        <w:bottom w:val="single" w:sz="24" w:space="0" w:color="FFD400" w:themeColor="accent4"/>
        <w:right w:val="single" w:sz="24" w:space="0" w:color="FFD400" w:themeColor="accent4"/>
      </w:tblBorders>
    </w:tblPr>
    <w:tcPr>
      <w:shd w:val="clear" w:color="auto" w:fill="FFD4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F8AC04" w:themeColor="accent5"/>
        <w:left w:val="single" w:sz="24" w:space="0" w:color="F8AC04" w:themeColor="accent5"/>
        <w:bottom w:val="single" w:sz="24" w:space="0" w:color="F8AC04" w:themeColor="accent5"/>
        <w:right w:val="single" w:sz="24" w:space="0" w:color="F8AC04" w:themeColor="accent5"/>
      </w:tblBorders>
    </w:tblPr>
    <w:tcPr>
      <w:shd w:val="clear" w:color="auto" w:fill="F8AC0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8E3F91" w:themeColor="accent6"/>
        <w:left w:val="single" w:sz="24" w:space="0" w:color="8E3F91" w:themeColor="accent6"/>
        <w:bottom w:val="single" w:sz="24" w:space="0" w:color="8E3F91" w:themeColor="accent6"/>
        <w:right w:val="single" w:sz="24" w:space="0" w:color="8E3F91" w:themeColor="accent6"/>
      </w:tblBorders>
    </w:tblPr>
    <w:tcPr>
      <w:shd w:val="clear" w:color="auto" w:fill="8E3F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075F9"/>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075F9"/>
    <w:pPr>
      <w:spacing w:after="0" w:line="240" w:lineRule="auto"/>
    </w:pPr>
    <w:rPr>
      <w:rFonts w:eastAsiaTheme="minorEastAsia"/>
      <w:color w:val="B04111" w:themeColor="accent1" w:themeShade="BF"/>
    </w:rPr>
    <w:tblPr>
      <w:tblStyleRowBandSize w:val="1"/>
      <w:tblStyleColBandSize w:val="1"/>
      <w:tblBorders>
        <w:top w:val="single" w:sz="4" w:space="0" w:color="E95A1A" w:themeColor="accent1"/>
        <w:bottom w:val="single" w:sz="4" w:space="0" w:color="E95A1A" w:themeColor="accent1"/>
      </w:tblBorders>
    </w:tblPr>
    <w:tblStylePr w:type="firstRow">
      <w:rPr>
        <w:b/>
        <w:bCs/>
      </w:rPr>
      <w:tblPr/>
      <w:tcPr>
        <w:tcBorders>
          <w:bottom w:val="single" w:sz="4" w:space="0" w:color="E95A1A" w:themeColor="accent1"/>
        </w:tcBorders>
      </w:tcPr>
    </w:tblStylePr>
    <w:tblStylePr w:type="lastRow">
      <w:rPr>
        <w:b/>
        <w:bCs/>
      </w:rPr>
      <w:tblPr/>
      <w:tcPr>
        <w:tcBorders>
          <w:top w:val="double" w:sz="4" w:space="0" w:color="E95A1A" w:themeColor="accent1"/>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6Colorful-Accent2">
    <w:name w:val="List Table 6 Colorful Accent 2"/>
    <w:basedOn w:val="TableNormal"/>
    <w:uiPriority w:val="51"/>
    <w:rsid w:val="003075F9"/>
    <w:pPr>
      <w:spacing w:after="0" w:line="240" w:lineRule="auto"/>
    </w:pPr>
    <w:rPr>
      <w:rFonts w:eastAsiaTheme="minorEastAsia"/>
      <w:color w:val="B01916" w:themeColor="accent2" w:themeShade="BF"/>
    </w:rPr>
    <w:tblPr>
      <w:tblStyleRowBandSize w:val="1"/>
      <w:tblStyleColBandSize w:val="1"/>
      <w:tblBorders>
        <w:top w:val="single" w:sz="4" w:space="0" w:color="E42925" w:themeColor="accent2"/>
        <w:bottom w:val="single" w:sz="4" w:space="0" w:color="E42925" w:themeColor="accent2"/>
      </w:tblBorders>
    </w:tblPr>
    <w:tblStylePr w:type="firstRow">
      <w:rPr>
        <w:b/>
        <w:bCs/>
      </w:rPr>
      <w:tblPr/>
      <w:tcPr>
        <w:tcBorders>
          <w:bottom w:val="single" w:sz="4" w:space="0" w:color="E42925" w:themeColor="accent2"/>
        </w:tcBorders>
      </w:tcPr>
    </w:tblStylePr>
    <w:tblStylePr w:type="lastRow">
      <w:rPr>
        <w:b/>
        <w:bCs/>
      </w:rPr>
      <w:tblPr/>
      <w:tcPr>
        <w:tcBorders>
          <w:top w:val="double" w:sz="4" w:space="0" w:color="E42925" w:themeColor="accent2"/>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6Colorful-Accent3">
    <w:name w:val="List Table 6 Colorful Accent 3"/>
    <w:basedOn w:val="TableNormal"/>
    <w:uiPriority w:val="51"/>
    <w:rsid w:val="003075F9"/>
    <w:pPr>
      <w:spacing w:after="0" w:line="240" w:lineRule="auto"/>
    </w:pPr>
    <w:rPr>
      <w:rFonts w:eastAsiaTheme="minorEastAsia"/>
      <w:color w:val="AD1869" w:themeColor="accent3" w:themeShade="BF"/>
    </w:rPr>
    <w:tblPr>
      <w:tblStyleRowBandSize w:val="1"/>
      <w:tblStyleColBandSize w:val="1"/>
      <w:tblBorders>
        <w:top w:val="single" w:sz="4" w:space="0" w:color="E1278D" w:themeColor="accent3"/>
        <w:bottom w:val="single" w:sz="4" w:space="0" w:color="E1278D" w:themeColor="accent3"/>
      </w:tblBorders>
    </w:tblPr>
    <w:tblStylePr w:type="firstRow">
      <w:rPr>
        <w:b/>
        <w:bCs/>
      </w:rPr>
      <w:tblPr/>
      <w:tcPr>
        <w:tcBorders>
          <w:bottom w:val="single" w:sz="4" w:space="0" w:color="E1278D" w:themeColor="accent3"/>
        </w:tcBorders>
      </w:tcPr>
    </w:tblStylePr>
    <w:tblStylePr w:type="lastRow">
      <w:rPr>
        <w:b/>
        <w:bCs/>
      </w:rPr>
      <w:tblPr/>
      <w:tcPr>
        <w:tcBorders>
          <w:top w:val="double" w:sz="4" w:space="0" w:color="E1278D" w:themeColor="accent3"/>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6Colorful-Accent4">
    <w:name w:val="List Table 6 Colorful Accent 4"/>
    <w:basedOn w:val="TableNormal"/>
    <w:uiPriority w:val="51"/>
    <w:rsid w:val="003075F9"/>
    <w:pPr>
      <w:spacing w:after="0" w:line="240" w:lineRule="auto"/>
    </w:pPr>
    <w:rPr>
      <w:rFonts w:eastAsiaTheme="minorEastAsia"/>
      <w:color w:val="BF9E00" w:themeColor="accent4" w:themeShade="BF"/>
    </w:rPr>
    <w:tblPr>
      <w:tblStyleRowBandSize w:val="1"/>
      <w:tblStyleColBandSize w:val="1"/>
      <w:tblBorders>
        <w:top w:val="single" w:sz="4" w:space="0" w:color="FFD400" w:themeColor="accent4"/>
        <w:bottom w:val="single" w:sz="4" w:space="0" w:color="FFD400" w:themeColor="accent4"/>
      </w:tblBorders>
    </w:tblPr>
    <w:tblStylePr w:type="firstRow">
      <w:rPr>
        <w:b/>
        <w:bCs/>
      </w:rPr>
      <w:tblPr/>
      <w:tcPr>
        <w:tcBorders>
          <w:bottom w:val="single" w:sz="4" w:space="0" w:color="FFD400" w:themeColor="accent4"/>
        </w:tcBorders>
      </w:tcPr>
    </w:tblStylePr>
    <w:tblStylePr w:type="lastRow">
      <w:rPr>
        <w:b/>
        <w:bCs/>
      </w:rPr>
      <w:tblPr/>
      <w:tcPr>
        <w:tcBorders>
          <w:top w:val="double" w:sz="4" w:space="0" w:color="FFD400" w:themeColor="accent4"/>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6Colorful-Accent5">
    <w:name w:val="List Table 6 Colorful Accent 5"/>
    <w:basedOn w:val="TableNormal"/>
    <w:uiPriority w:val="51"/>
    <w:rsid w:val="003075F9"/>
    <w:pPr>
      <w:spacing w:after="0" w:line="240" w:lineRule="auto"/>
    </w:pPr>
    <w:rPr>
      <w:rFonts w:eastAsiaTheme="minorEastAsia"/>
      <w:color w:val="B98003" w:themeColor="accent5" w:themeShade="BF"/>
    </w:rPr>
    <w:tblPr>
      <w:tblStyleRowBandSize w:val="1"/>
      <w:tblStyleColBandSize w:val="1"/>
      <w:tblBorders>
        <w:top w:val="single" w:sz="4" w:space="0" w:color="F8AC04" w:themeColor="accent5"/>
        <w:bottom w:val="single" w:sz="4" w:space="0" w:color="F8AC04" w:themeColor="accent5"/>
      </w:tblBorders>
    </w:tblPr>
    <w:tblStylePr w:type="firstRow">
      <w:rPr>
        <w:b/>
        <w:bCs/>
      </w:rPr>
      <w:tblPr/>
      <w:tcPr>
        <w:tcBorders>
          <w:bottom w:val="single" w:sz="4" w:space="0" w:color="F8AC04" w:themeColor="accent5"/>
        </w:tcBorders>
      </w:tcPr>
    </w:tblStylePr>
    <w:tblStylePr w:type="lastRow">
      <w:rPr>
        <w:b/>
        <w:bCs/>
      </w:rPr>
      <w:tblPr/>
      <w:tcPr>
        <w:tcBorders>
          <w:top w:val="double" w:sz="4" w:space="0" w:color="F8AC04" w:themeColor="accent5"/>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6Colorful-Accent6">
    <w:name w:val="List Table 6 Colorful Accent 6"/>
    <w:basedOn w:val="TableNormal"/>
    <w:uiPriority w:val="51"/>
    <w:rsid w:val="003075F9"/>
    <w:pPr>
      <w:spacing w:after="0" w:line="240" w:lineRule="auto"/>
    </w:pPr>
    <w:rPr>
      <w:rFonts w:eastAsiaTheme="minorEastAsia"/>
      <w:color w:val="6A2F6C" w:themeColor="accent6" w:themeShade="BF"/>
    </w:rPr>
    <w:tblPr>
      <w:tblStyleRowBandSize w:val="1"/>
      <w:tblStyleColBandSize w:val="1"/>
      <w:tblBorders>
        <w:top w:val="single" w:sz="4" w:space="0" w:color="8E3F91" w:themeColor="accent6"/>
        <w:bottom w:val="single" w:sz="4" w:space="0" w:color="8E3F91" w:themeColor="accent6"/>
      </w:tblBorders>
    </w:tblPr>
    <w:tblStylePr w:type="firstRow">
      <w:rPr>
        <w:b/>
        <w:bCs/>
      </w:rPr>
      <w:tblPr/>
      <w:tcPr>
        <w:tcBorders>
          <w:bottom w:val="single" w:sz="4" w:space="0" w:color="8E3F91" w:themeColor="accent6"/>
        </w:tcBorders>
      </w:tcPr>
    </w:tblStylePr>
    <w:tblStylePr w:type="lastRow">
      <w:rPr>
        <w:b/>
        <w:bCs/>
      </w:rPr>
      <w:tblPr/>
      <w:tcPr>
        <w:tcBorders>
          <w:top w:val="double" w:sz="4" w:space="0" w:color="8E3F91" w:themeColor="accent6"/>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7Colorful">
    <w:name w:val="List Table 7 Colorful"/>
    <w:basedOn w:val="TableNormal"/>
    <w:uiPriority w:val="52"/>
    <w:rsid w:val="003075F9"/>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075F9"/>
    <w:pPr>
      <w:spacing w:after="0" w:line="240" w:lineRule="auto"/>
    </w:pPr>
    <w:rPr>
      <w:rFonts w:eastAsiaTheme="minorEastAsia"/>
      <w:color w:val="B041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5A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5A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5A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5A1A" w:themeColor="accent1"/>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075F9"/>
    <w:pPr>
      <w:spacing w:after="0" w:line="240" w:lineRule="auto"/>
    </w:pPr>
    <w:rPr>
      <w:rFonts w:eastAsiaTheme="minorEastAsia"/>
      <w:color w:val="B0191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292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292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292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2925" w:themeColor="accent2"/>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075F9"/>
    <w:pPr>
      <w:spacing w:after="0" w:line="240" w:lineRule="auto"/>
    </w:pPr>
    <w:rPr>
      <w:rFonts w:eastAsiaTheme="minorEastAsia"/>
      <w:color w:val="AD186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278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278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278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278D" w:themeColor="accent3"/>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075F9"/>
    <w:pPr>
      <w:spacing w:after="0" w:line="240" w:lineRule="auto"/>
    </w:pPr>
    <w:rPr>
      <w:rFonts w:eastAsiaTheme="minorEastAsia"/>
      <w:color w:val="BF9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4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4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4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400" w:themeColor="accent4"/>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075F9"/>
    <w:pPr>
      <w:spacing w:after="0" w:line="240" w:lineRule="auto"/>
    </w:pPr>
    <w:rPr>
      <w:rFonts w:eastAsiaTheme="minorEastAsia"/>
      <w:color w:val="B9800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AC0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AC0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AC0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AC04" w:themeColor="accent5"/>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075F9"/>
    <w:pPr>
      <w:spacing w:after="0" w:line="240" w:lineRule="auto"/>
    </w:pPr>
    <w:rPr>
      <w:rFonts w:eastAsiaTheme="minorEastAsia"/>
      <w:color w:val="6A2F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3F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3F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3F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3F91" w:themeColor="accent6"/>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3075F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eastAsiaTheme="minorEastAsia" w:hAnsi="Consolas"/>
    </w:rPr>
  </w:style>
  <w:style w:type="character" w:customStyle="1" w:styleId="MacroTextChar">
    <w:name w:val="Macro Text Char"/>
    <w:basedOn w:val="DefaultParagraphFont"/>
    <w:link w:val="MacroText"/>
    <w:uiPriority w:val="99"/>
    <w:semiHidden/>
    <w:rsid w:val="007F118B"/>
    <w:rPr>
      <w:rFonts w:ascii="Consolas" w:eastAsiaTheme="minorEastAsia" w:hAnsi="Consolas"/>
    </w:rPr>
  </w:style>
  <w:style w:type="table" w:styleId="MediumGrid1">
    <w:name w:val="Medium Grid 1"/>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single" w:sz="8" w:space="0" w:color="EE8253" w:themeColor="accent1" w:themeTint="BF"/>
        <w:insideV w:val="single" w:sz="8" w:space="0" w:color="EE8253" w:themeColor="accent1" w:themeTint="BF"/>
      </w:tblBorders>
    </w:tblPr>
    <w:tcPr>
      <w:shd w:val="clear" w:color="auto" w:fill="F9D5C6" w:themeFill="accent1" w:themeFillTint="3F"/>
    </w:tcPr>
    <w:tblStylePr w:type="firstRow">
      <w:rPr>
        <w:b/>
        <w:bCs/>
      </w:rPr>
    </w:tblStylePr>
    <w:tblStylePr w:type="lastRow">
      <w:rPr>
        <w:b/>
        <w:bCs/>
      </w:rPr>
      <w:tblPr/>
      <w:tcPr>
        <w:tcBorders>
          <w:top w:val="single" w:sz="18" w:space="0" w:color="EE8253" w:themeColor="accent1" w:themeTint="BF"/>
        </w:tcBorders>
      </w:tcPr>
    </w:tblStylePr>
    <w:tblStylePr w:type="firstCol">
      <w:rPr>
        <w:b/>
        <w:bCs/>
      </w:rPr>
    </w:tblStylePr>
    <w:tblStylePr w:type="lastCol">
      <w:rPr>
        <w:b/>
        <w:bCs/>
      </w:rPr>
    </w:tblStylePr>
    <w:tblStylePr w:type="band1Vert">
      <w:tblPr/>
      <w:tcPr>
        <w:shd w:val="clear" w:color="auto" w:fill="F4AC8C" w:themeFill="accent1" w:themeFillTint="7F"/>
      </w:tcPr>
    </w:tblStylePr>
    <w:tblStylePr w:type="band1Horz">
      <w:tblPr/>
      <w:tcPr>
        <w:shd w:val="clear" w:color="auto" w:fill="F4AC8C" w:themeFill="accent1" w:themeFillTint="7F"/>
      </w:tcPr>
    </w:tblStylePr>
  </w:style>
  <w:style w:type="table" w:styleId="MediumGrid1-Accent2">
    <w:name w:val="Medium Grid 1 Accent 2"/>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single" w:sz="8" w:space="0" w:color="EA5E5B" w:themeColor="accent2" w:themeTint="BF"/>
        <w:insideV w:val="single" w:sz="8" w:space="0" w:color="EA5E5B" w:themeColor="accent2" w:themeTint="BF"/>
      </w:tblBorders>
    </w:tblPr>
    <w:tcPr>
      <w:shd w:val="clear" w:color="auto" w:fill="F8C9C9" w:themeFill="accent2" w:themeFillTint="3F"/>
    </w:tcPr>
    <w:tblStylePr w:type="firstRow">
      <w:rPr>
        <w:b/>
        <w:bCs/>
      </w:rPr>
    </w:tblStylePr>
    <w:tblStylePr w:type="lastRow">
      <w:rPr>
        <w:b/>
        <w:bCs/>
      </w:rPr>
      <w:tblPr/>
      <w:tcPr>
        <w:tcBorders>
          <w:top w:val="single" w:sz="18" w:space="0" w:color="EA5E5B" w:themeColor="accent2" w:themeTint="BF"/>
        </w:tcBorders>
      </w:tcPr>
    </w:tblStylePr>
    <w:tblStylePr w:type="firstCol">
      <w:rPr>
        <w:b/>
        <w:bCs/>
      </w:rPr>
    </w:tblStylePr>
    <w:tblStylePr w:type="lastCol">
      <w:rPr>
        <w:b/>
        <w:bCs/>
      </w:rPr>
    </w:tblStylePr>
    <w:tblStylePr w:type="band1Vert">
      <w:tblPr/>
      <w:tcPr>
        <w:shd w:val="clear" w:color="auto" w:fill="F19492" w:themeFill="accent2" w:themeFillTint="7F"/>
      </w:tcPr>
    </w:tblStylePr>
    <w:tblStylePr w:type="band1Horz">
      <w:tblPr/>
      <w:tcPr>
        <w:shd w:val="clear" w:color="auto" w:fill="F19492" w:themeFill="accent2" w:themeFillTint="7F"/>
      </w:tcPr>
    </w:tblStylePr>
  </w:style>
  <w:style w:type="table" w:styleId="MediumGrid1-Accent3">
    <w:name w:val="Medium Grid 1 Accent 3"/>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single" w:sz="8" w:space="0" w:color="E85DA9" w:themeColor="accent3" w:themeTint="BF"/>
        <w:insideV w:val="single" w:sz="8" w:space="0" w:color="E85DA9" w:themeColor="accent3" w:themeTint="BF"/>
      </w:tblBorders>
    </w:tblPr>
    <w:tcPr>
      <w:shd w:val="clear" w:color="auto" w:fill="F7C9E2" w:themeFill="accent3" w:themeFillTint="3F"/>
    </w:tcPr>
    <w:tblStylePr w:type="firstRow">
      <w:rPr>
        <w:b/>
        <w:bCs/>
      </w:rPr>
    </w:tblStylePr>
    <w:tblStylePr w:type="lastRow">
      <w:rPr>
        <w:b/>
        <w:bCs/>
      </w:rPr>
      <w:tblPr/>
      <w:tcPr>
        <w:tcBorders>
          <w:top w:val="single" w:sz="18" w:space="0" w:color="E85DA9" w:themeColor="accent3" w:themeTint="BF"/>
        </w:tcBorders>
      </w:tcPr>
    </w:tblStylePr>
    <w:tblStylePr w:type="firstCol">
      <w:rPr>
        <w:b/>
        <w:bCs/>
      </w:rPr>
    </w:tblStylePr>
    <w:tblStylePr w:type="lastCol">
      <w:rPr>
        <w:b/>
        <w:bCs/>
      </w:rPr>
    </w:tblStylePr>
    <w:tblStylePr w:type="band1Vert">
      <w:tblPr/>
      <w:tcPr>
        <w:shd w:val="clear" w:color="auto" w:fill="F093C5" w:themeFill="accent3" w:themeFillTint="7F"/>
      </w:tcPr>
    </w:tblStylePr>
    <w:tblStylePr w:type="band1Horz">
      <w:tblPr/>
      <w:tcPr>
        <w:shd w:val="clear" w:color="auto" w:fill="F093C5" w:themeFill="accent3" w:themeFillTint="7F"/>
      </w:tcPr>
    </w:tblStylePr>
  </w:style>
  <w:style w:type="table" w:styleId="MediumGrid1-Accent4">
    <w:name w:val="Medium Grid 1 Accent 4"/>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single" w:sz="8" w:space="0" w:color="FFDE40" w:themeColor="accent4" w:themeTint="BF"/>
        <w:insideV w:val="single" w:sz="8" w:space="0" w:color="FFDE40" w:themeColor="accent4" w:themeTint="BF"/>
      </w:tblBorders>
    </w:tblPr>
    <w:tcPr>
      <w:shd w:val="clear" w:color="auto" w:fill="FFF4C0" w:themeFill="accent4" w:themeFillTint="3F"/>
    </w:tcPr>
    <w:tblStylePr w:type="firstRow">
      <w:rPr>
        <w:b/>
        <w:bCs/>
      </w:rPr>
    </w:tblStylePr>
    <w:tblStylePr w:type="lastRow">
      <w:rPr>
        <w:b/>
        <w:bCs/>
      </w:rPr>
      <w:tblPr/>
      <w:tcPr>
        <w:tcBorders>
          <w:top w:val="single" w:sz="18" w:space="0" w:color="FFDE40" w:themeColor="accent4" w:themeTint="BF"/>
        </w:tcBorders>
      </w:tcPr>
    </w:tblStylePr>
    <w:tblStylePr w:type="firstCol">
      <w:rPr>
        <w:b/>
        <w:bCs/>
      </w:rPr>
    </w:tblStylePr>
    <w:tblStylePr w:type="lastCol">
      <w:rPr>
        <w:b/>
        <w:bCs/>
      </w:rPr>
    </w:tblStylePr>
    <w:tblStylePr w:type="band1Vert">
      <w:tblPr/>
      <w:tcPr>
        <w:shd w:val="clear" w:color="auto" w:fill="FFE980" w:themeFill="accent4" w:themeFillTint="7F"/>
      </w:tcPr>
    </w:tblStylePr>
    <w:tblStylePr w:type="band1Horz">
      <w:tblPr/>
      <w:tcPr>
        <w:shd w:val="clear" w:color="auto" w:fill="FFE980" w:themeFill="accent4" w:themeFillTint="7F"/>
      </w:tcPr>
    </w:tblStylePr>
  </w:style>
  <w:style w:type="table" w:styleId="MediumGrid1-Accent5">
    <w:name w:val="Medium Grid 1 Accent 5"/>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single" w:sz="8" w:space="0" w:color="FCC140" w:themeColor="accent5" w:themeTint="BF"/>
        <w:insideV w:val="single" w:sz="8" w:space="0" w:color="FCC140" w:themeColor="accent5" w:themeTint="BF"/>
      </w:tblBorders>
    </w:tblPr>
    <w:tcPr>
      <w:shd w:val="clear" w:color="auto" w:fill="FEEAC0" w:themeFill="accent5" w:themeFillTint="3F"/>
    </w:tcPr>
    <w:tblStylePr w:type="firstRow">
      <w:rPr>
        <w:b/>
        <w:bCs/>
      </w:rPr>
    </w:tblStylePr>
    <w:tblStylePr w:type="lastRow">
      <w:rPr>
        <w:b/>
        <w:bCs/>
      </w:rPr>
      <w:tblPr/>
      <w:tcPr>
        <w:tcBorders>
          <w:top w:val="single" w:sz="18" w:space="0" w:color="FCC140" w:themeColor="accent5" w:themeTint="BF"/>
        </w:tcBorders>
      </w:tcPr>
    </w:tblStylePr>
    <w:tblStylePr w:type="firstCol">
      <w:rPr>
        <w:b/>
        <w:bCs/>
      </w:rPr>
    </w:tblStylePr>
    <w:tblStylePr w:type="lastCol">
      <w:rPr>
        <w:b/>
        <w:bCs/>
      </w:rPr>
    </w:tblStylePr>
    <w:tblStylePr w:type="band1Vert">
      <w:tblPr/>
      <w:tcPr>
        <w:shd w:val="clear" w:color="auto" w:fill="FDD580" w:themeFill="accent5" w:themeFillTint="7F"/>
      </w:tcPr>
    </w:tblStylePr>
    <w:tblStylePr w:type="band1Horz">
      <w:tblPr/>
      <w:tcPr>
        <w:shd w:val="clear" w:color="auto" w:fill="FDD580" w:themeFill="accent5" w:themeFillTint="7F"/>
      </w:tcPr>
    </w:tblStylePr>
  </w:style>
  <w:style w:type="table" w:styleId="MediumGrid1-Accent6">
    <w:name w:val="Medium Grid 1 Accent 6"/>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single" w:sz="8" w:space="0" w:color="B661BA" w:themeColor="accent6" w:themeTint="BF"/>
        <w:insideV w:val="single" w:sz="8" w:space="0" w:color="B661BA" w:themeColor="accent6" w:themeTint="BF"/>
      </w:tblBorders>
    </w:tblPr>
    <w:tcPr>
      <w:shd w:val="clear" w:color="auto" w:fill="E7CAE8" w:themeFill="accent6" w:themeFillTint="3F"/>
    </w:tcPr>
    <w:tblStylePr w:type="firstRow">
      <w:rPr>
        <w:b/>
        <w:bCs/>
      </w:rPr>
    </w:tblStylePr>
    <w:tblStylePr w:type="lastRow">
      <w:rPr>
        <w:b/>
        <w:bCs/>
      </w:rPr>
      <w:tblPr/>
      <w:tcPr>
        <w:tcBorders>
          <w:top w:val="single" w:sz="18" w:space="0" w:color="B661BA" w:themeColor="accent6" w:themeTint="BF"/>
        </w:tcBorders>
      </w:tcPr>
    </w:tblStylePr>
    <w:tblStylePr w:type="firstCol">
      <w:rPr>
        <w:b/>
        <w:bCs/>
      </w:rPr>
    </w:tblStylePr>
    <w:tblStylePr w:type="lastCol">
      <w:rPr>
        <w:b/>
        <w:bCs/>
      </w:rPr>
    </w:tblStylePr>
    <w:tblStylePr w:type="band1Vert">
      <w:tblPr/>
      <w:tcPr>
        <w:shd w:val="clear" w:color="auto" w:fill="CF95D1" w:themeFill="accent6" w:themeFillTint="7F"/>
      </w:tcPr>
    </w:tblStylePr>
    <w:tblStylePr w:type="band1Horz">
      <w:tblPr/>
      <w:tcPr>
        <w:shd w:val="clear" w:color="auto" w:fill="CF95D1" w:themeFill="accent6" w:themeFillTint="7F"/>
      </w:tcPr>
    </w:tblStylePr>
  </w:style>
  <w:style w:type="table" w:styleId="MediumGrid2">
    <w:name w:val="Medium Grid 2"/>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insideH w:val="single" w:sz="8" w:space="0" w:color="E95A1A" w:themeColor="accent1"/>
        <w:insideV w:val="single" w:sz="8" w:space="0" w:color="E95A1A" w:themeColor="accent1"/>
      </w:tblBorders>
    </w:tblPr>
    <w:tcPr>
      <w:shd w:val="clear" w:color="auto" w:fill="F9D5C6" w:themeFill="accent1" w:themeFillTint="3F"/>
    </w:tcPr>
    <w:tblStylePr w:type="firstRow">
      <w:rPr>
        <w:b/>
        <w:bCs/>
        <w:color w:val="000000" w:themeColor="text1"/>
      </w:rPr>
      <w:tblPr/>
      <w:tcPr>
        <w:shd w:val="clear" w:color="auto" w:fill="FCEE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DD1" w:themeFill="accent1" w:themeFillTint="33"/>
      </w:tcPr>
    </w:tblStylePr>
    <w:tblStylePr w:type="band1Vert">
      <w:tblPr/>
      <w:tcPr>
        <w:shd w:val="clear" w:color="auto" w:fill="F4AC8C" w:themeFill="accent1" w:themeFillTint="7F"/>
      </w:tcPr>
    </w:tblStylePr>
    <w:tblStylePr w:type="band1Horz">
      <w:tblPr/>
      <w:tcPr>
        <w:tcBorders>
          <w:insideH w:val="single" w:sz="6" w:space="0" w:color="E95A1A" w:themeColor="accent1"/>
          <w:insideV w:val="single" w:sz="6" w:space="0" w:color="E95A1A" w:themeColor="accent1"/>
        </w:tcBorders>
        <w:shd w:val="clear" w:color="auto" w:fill="F4AC8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insideH w:val="single" w:sz="8" w:space="0" w:color="E42925" w:themeColor="accent2"/>
        <w:insideV w:val="single" w:sz="8" w:space="0" w:color="E42925" w:themeColor="accent2"/>
      </w:tblBorders>
    </w:tblPr>
    <w:tcPr>
      <w:shd w:val="clear" w:color="auto" w:fill="F8C9C9" w:themeFill="accent2" w:themeFillTint="3F"/>
    </w:tcPr>
    <w:tblStylePr w:type="firstRow">
      <w:rPr>
        <w:b/>
        <w:bCs/>
        <w:color w:val="000000" w:themeColor="text1"/>
      </w:rPr>
      <w:tblPr/>
      <w:tcPr>
        <w:shd w:val="clear" w:color="auto" w:fill="FC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4D3" w:themeFill="accent2" w:themeFillTint="33"/>
      </w:tcPr>
    </w:tblStylePr>
    <w:tblStylePr w:type="band1Vert">
      <w:tblPr/>
      <w:tcPr>
        <w:shd w:val="clear" w:color="auto" w:fill="F19492" w:themeFill="accent2" w:themeFillTint="7F"/>
      </w:tcPr>
    </w:tblStylePr>
    <w:tblStylePr w:type="band1Horz">
      <w:tblPr/>
      <w:tcPr>
        <w:tcBorders>
          <w:insideH w:val="single" w:sz="6" w:space="0" w:color="E42925" w:themeColor="accent2"/>
          <w:insideV w:val="single" w:sz="6" w:space="0" w:color="E42925" w:themeColor="accent2"/>
        </w:tcBorders>
        <w:shd w:val="clear" w:color="auto" w:fill="F194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insideH w:val="single" w:sz="8" w:space="0" w:color="E1278D" w:themeColor="accent3"/>
        <w:insideV w:val="single" w:sz="8" w:space="0" w:color="E1278D" w:themeColor="accent3"/>
      </w:tblBorders>
    </w:tblPr>
    <w:tcPr>
      <w:shd w:val="clear" w:color="auto" w:fill="F7C9E2" w:themeFill="accent3" w:themeFillTint="3F"/>
    </w:tcPr>
    <w:tblStylePr w:type="firstRow">
      <w:rPr>
        <w:b/>
        <w:bCs/>
        <w:color w:val="000000" w:themeColor="text1"/>
      </w:rPr>
      <w:tblPr/>
      <w:tcPr>
        <w:shd w:val="clear" w:color="auto" w:fill="FCE9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3E8" w:themeFill="accent3" w:themeFillTint="33"/>
      </w:tcPr>
    </w:tblStylePr>
    <w:tblStylePr w:type="band1Vert">
      <w:tblPr/>
      <w:tcPr>
        <w:shd w:val="clear" w:color="auto" w:fill="F093C5" w:themeFill="accent3" w:themeFillTint="7F"/>
      </w:tcPr>
    </w:tblStylePr>
    <w:tblStylePr w:type="band1Horz">
      <w:tblPr/>
      <w:tcPr>
        <w:tcBorders>
          <w:insideH w:val="single" w:sz="6" w:space="0" w:color="E1278D" w:themeColor="accent3"/>
          <w:insideV w:val="single" w:sz="6" w:space="0" w:color="E1278D" w:themeColor="accent3"/>
        </w:tcBorders>
        <w:shd w:val="clear" w:color="auto" w:fill="F093C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insideH w:val="single" w:sz="8" w:space="0" w:color="FFD400" w:themeColor="accent4"/>
        <w:insideV w:val="single" w:sz="8" w:space="0" w:color="FFD400" w:themeColor="accent4"/>
      </w:tblBorders>
    </w:tblPr>
    <w:tcPr>
      <w:shd w:val="clear" w:color="auto" w:fill="FFF4C0" w:themeFill="accent4" w:themeFillTint="3F"/>
    </w:tcPr>
    <w:tblStylePr w:type="firstRow">
      <w:rPr>
        <w:b/>
        <w:bCs/>
        <w:color w:val="000000" w:themeColor="text1"/>
      </w:rPr>
      <w:tblPr/>
      <w:tcPr>
        <w:shd w:val="clear" w:color="auto" w:fill="FFFA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4" w:themeFillTint="33"/>
      </w:tcPr>
    </w:tblStylePr>
    <w:tblStylePr w:type="band1Vert">
      <w:tblPr/>
      <w:tcPr>
        <w:shd w:val="clear" w:color="auto" w:fill="FFE980" w:themeFill="accent4" w:themeFillTint="7F"/>
      </w:tcPr>
    </w:tblStylePr>
    <w:tblStylePr w:type="band1Horz">
      <w:tblPr/>
      <w:tcPr>
        <w:tcBorders>
          <w:insideH w:val="single" w:sz="6" w:space="0" w:color="FFD400" w:themeColor="accent4"/>
          <w:insideV w:val="single" w:sz="6" w:space="0" w:color="FFD400" w:themeColor="accent4"/>
        </w:tcBorders>
        <w:shd w:val="clear" w:color="auto" w:fill="FFE9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insideH w:val="single" w:sz="8" w:space="0" w:color="F8AC04" w:themeColor="accent5"/>
        <w:insideV w:val="single" w:sz="8" w:space="0" w:color="F8AC04" w:themeColor="accent5"/>
      </w:tblBorders>
    </w:tblPr>
    <w:tcPr>
      <w:shd w:val="clear" w:color="auto" w:fill="FEEAC0" w:themeFill="accent5" w:themeFillTint="3F"/>
    </w:tcPr>
    <w:tblStylePr w:type="firstRow">
      <w:rPr>
        <w:b/>
        <w:bCs/>
        <w:color w:val="000000" w:themeColor="text1"/>
      </w:rPr>
      <w:tblPr/>
      <w:tcPr>
        <w:shd w:val="clear" w:color="auto" w:fill="FEF6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ECC" w:themeFill="accent5" w:themeFillTint="33"/>
      </w:tcPr>
    </w:tblStylePr>
    <w:tblStylePr w:type="band1Vert">
      <w:tblPr/>
      <w:tcPr>
        <w:shd w:val="clear" w:color="auto" w:fill="FDD580" w:themeFill="accent5" w:themeFillTint="7F"/>
      </w:tcPr>
    </w:tblStylePr>
    <w:tblStylePr w:type="band1Horz">
      <w:tblPr/>
      <w:tcPr>
        <w:tcBorders>
          <w:insideH w:val="single" w:sz="6" w:space="0" w:color="F8AC04" w:themeColor="accent5"/>
          <w:insideV w:val="single" w:sz="6" w:space="0" w:color="F8AC04" w:themeColor="accent5"/>
        </w:tcBorders>
        <w:shd w:val="clear" w:color="auto" w:fill="FDD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insideH w:val="single" w:sz="8" w:space="0" w:color="8E3F91" w:themeColor="accent6"/>
        <w:insideV w:val="single" w:sz="8" w:space="0" w:color="8E3F91" w:themeColor="accent6"/>
      </w:tblBorders>
    </w:tblPr>
    <w:tcPr>
      <w:shd w:val="clear" w:color="auto" w:fill="E7CAE8" w:themeFill="accent6" w:themeFillTint="3F"/>
    </w:tcPr>
    <w:tblStylePr w:type="firstRow">
      <w:rPr>
        <w:b/>
        <w:bCs/>
        <w:color w:val="000000" w:themeColor="text1"/>
      </w:rPr>
      <w:tblPr/>
      <w:tcPr>
        <w:shd w:val="clear" w:color="auto" w:fill="F5EA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4EC" w:themeFill="accent6" w:themeFillTint="33"/>
      </w:tcPr>
    </w:tblStylePr>
    <w:tblStylePr w:type="band1Vert">
      <w:tblPr/>
      <w:tcPr>
        <w:shd w:val="clear" w:color="auto" w:fill="CF95D1" w:themeFill="accent6" w:themeFillTint="7F"/>
      </w:tcPr>
    </w:tblStylePr>
    <w:tblStylePr w:type="band1Horz">
      <w:tblPr/>
      <w:tcPr>
        <w:tcBorders>
          <w:insideH w:val="single" w:sz="6" w:space="0" w:color="8E3F91" w:themeColor="accent6"/>
          <w:insideV w:val="single" w:sz="6" w:space="0" w:color="8E3F91" w:themeColor="accent6"/>
        </w:tcBorders>
        <w:shd w:val="clear" w:color="auto" w:fill="CF95D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5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5A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5A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5A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5A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C8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C8C" w:themeFill="accent1" w:themeFillTint="7F"/>
      </w:tcPr>
    </w:tblStylePr>
  </w:style>
  <w:style w:type="table" w:styleId="MediumGrid3-Accent2">
    <w:name w:val="Medium Grid 3 Accent 2"/>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292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292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292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292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4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492" w:themeFill="accent2" w:themeFillTint="7F"/>
      </w:tcPr>
    </w:tblStylePr>
  </w:style>
  <w:style w:type="table" w:styleId="MediumGrid3-Accent3">
    <w:name w:val="Medium Grid 3 Accent 3"/>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9E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278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278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278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278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93C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93C5" w:themeFill="accent3" w:themeFillTint="7F"/>
      </w:tcPr>
    </w:tblStylePr>
  </w:style>
  <w:style w:type="table" w:styleId="MediumGrid3-Accent4">
    <w:name w:val="Medium Grid 3 Accent 4"/>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4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4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4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4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4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9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980" w:themeFill="accent4" w:themeFillTint="7F"/>
      </w:tcPr>
    </w:tblStylePr>
  </w:style>
  <w:style w:type="table" w:styleId="MediumGrid3-Accent5">
    <w:name w:val="Medium Grid 3 Accent 5"/>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AC0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AC0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AC0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AC0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580" w:themeFill="accent5" w:themeFillTint="7F"/>
      </w:tcPr>
    </w:tblStylePr>
  </w:style>
  <w:style w:type="table" w:styleId="MediumGrid3-Accent6">
    <w:name w:val="Medium Grid 3 Accent 6"/>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AE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3F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3F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3F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3F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95D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95D1" w:themeFill="accent6" w:themeFillTint="7F"/>
      </w:tcPr>
    </w:tblStylePr>
  </w:style>
  <w:style w:type="table" w:styleId="MediumList1">
    <w:name w:val="Medium List 1"/>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1606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95A1A" w:themeColor="accent1"/>
        <w:bottom w:val="single" w:sz="8" w:space="0" w:color="E95A1A" w:themeColor="accent1"/>
      </w:tblBorders>
    </w:tblPr>
    <w:tblStylePr w:type="firstRow">
      <w:rPr>
        <w:rFonts w:asciiTheme="majorHAnsi" w:eastAsiaTheme="majorEastAsia" w:hAnsiTheme="majorHAnsi" w:cstheme="majorBidi"/>
      </w:rPr>
      <w:tblPr/>
      <w:tcPr>
        <w:tcBorders>
          <w:top w:val="nil"/>
          <w:bottom w:val="single" w:sz="8" w:space="0" w:color="E95A1A" w:themeColor="accent1"/>
        </w:tcBorders>
      </w:tcPr>
    </w:tblStylePr>
    <w:tblStylePr w:type="lastRow">
      <w:rPr>
        <w:b/>
        <w:bCs/>
        <w:color w:val="616061" w:themeColor="text2"/>
      </w:rPr>
      <w:tblPr/>
      <w:tcPr>
        <w:tcBorders>
          <w:top w:val="single" w:sz="8" w:space="0" w:color="E95A1A" w:themeColor="accent1"/>
          <w:bottom w:val="single" w:sz="8" w:space="0" w:color="E95A1A" w:themeColor="accent1"/>
        </w:tcBorders>
      </w:tcPr>
    </w:tblStylePr>
    <w:tblStylePr w:type="firstCol">
      <w:rPr>
        <w:b/>
        <w:bCs/>
      </w:rPr>
    </w:tblStylePr>
    <w:tblStylePr w:type="lastCol">
      <w:rPr>
        <w:b/>
        <w:bCs/>
      </w:rPr>
      <w:tblPr/>
      <w:tcPr>
        <w:tcBorders>
          <w:top w:val="single" w:sz="8" w:space="0" w:color="E95A1A" w:themeColor="accent1"/>
          <w:bottom w:val="single" w:sz="8" w:space="0" w:color="E95A1A" w:themeColor="accent1"/>
        </w:tcBorders>
      </w:tcPr>
    </w:tblStylePr>
    <w:tblStylePr w:type="band1Vert">
      <w:tblPr/>
      <w:tcPr>
        <w:shd w:val="clear" w:color="auto" w:fill="F9D5C6" w:themeFill="accent1" w:themeFillTint="3F"/>
      </w:tcPr>
    </w:tblStylePr>
    <w:tblStylePr w:type="band1Horz">
      <w:tblPr/>
      <w:tcPr>
        <w:shd w:val="clear" w:color="auto" w:fill="F9D5C6" w:themeFill="accent1" w:themeFillTint="3F"/>
      </w:tcPr>
    </w:tblStylePr>
  </w:style>
  <w:style w:type="table" w:styleId="MediumList1-Accent2">
    <w:name w:val="Medium List 1 Accent 2"/>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42925" w:themeColor="accent2"/>
        <w:bottom w:val="single" w:sz="8" w:space="0" w:color="E42925" w:themeColor="accent2"/>
      </w:tblBorders>
    </w:tblPr>
    <w:tblStylePr w:type="firstRow">
      <w:rPr>
        <w:rFonts w:asciiTheme="majorHAnsi" w:eastAsiaTheme="majorEastAsia" w:hAnsiTheme="majorHAnsi" w:cstheme="majorBidi"/>
      </w:rPr>
      <w:tblPr/>
      <w:tcPr>
        <w:tcBorders>
          <w:top w:val="nil"/>
          <w:bottom w:val="single" w:sz="8" w:space="0" w:color="E42925" w:themeColor="accent2"/>
        </w:tcBorders>
      </w:tcPr>
    </w:tblStylePr>
    <w:tblStylePr w:type="lastRow">
      <w:rPr>
        <w:b/>
        <w:bCs/>
        <w:color w:val="616061" w:themeColor="text2"/>
      </w:rPr>
      <w:tblPr/>
      <w:tcPr>
        <w:tcBorders>
          <w:top w:val="single" w:sz="8" w:space="0" w:color="E42925" w:themeColor="accent2"/>
          <w:bottom w:val="single" w:sz="8" w:space="0" w:color="E42925" w:themeColor="accent2"/>
        </w:tcBorders>
      </w:tcPr>
    </w:tblStylePr>
    <w:tblStylePr w:type="firstCol">
      <w:rPr>
        <w:b/>
        <w:bCs/>
      </w:rPr>
    </w:tblStylePr>
    <w:tblStylePr w:type="lastCol">
      <w:rPr>
        <w:b/>
        <w:bCs/>
      </w:rPr>
      <w:tblPr/>
      <w:tcPr>
        <w:tcBorders>
          <w:top w:val="single" w:sz="8" w:space="0" w:color="E42925" w:themeColor="accent2"/>
          <w:bottom w:val="single" w:sz="8" w:space="0" w:color="E42925" w:themeColor="accent2"/>
        </w:tcBorders>
      </w:tcPr>
    </w:tblStylePr>
    <w:tblStylePr w:type="band1Vert">
      <w:tblPr/>
      <w:tcPr>
        <w:shd w:val="clear" w:color="auto" w:fill="F8C9C9" w:themeFill="accent2" w:themeFillTint="3F"/>
      </w:tcPr>
    </w:tblStylePr>
    <w:tblStylePr w:type="band1Horz">
      <w:tblPr/>
      <w:tcPr>
        <w:shd w:val="clear" w:color="auto" w:fill="F8C9C9" w:themeFill="accent2" w:themeFillTint="3F"/>
      </w:tcPr>
    </w:tblStylePr>
  </w:style>
  <w:style w:type="table" w:styleId="MediumList1-Accent3">
    <w:name w:val="Medium List 1 Accent 3"/>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1278D" w:themeColor="accent3"/>
        <w:bottom w:val="single" w:sz="8" w:space="0" w:color="E1278D" w:themeColor="accent3"/>
      </w:tblBorders>
    </w:tblPr>
    <w:tblStylePr w:type="firstRow">
      <w:rPr>
        <w:rFonts w:asciiTheme="majorHAnsi" w:eastAsiaTheme="majorEastAsia" w:hAnsiTheme="majorHAnsi" w:cstheme="majorBidi"/>
      </w:rPr>
      <w:tblPr/>
      <w:tcPr>
        <w:tcBorders>
          <w:top w:val="nil"/>
          <w:bottom w:val="single" w:sz="8" w:space="0" w:color="E1278D" w:themeColor="accent3"/>
        </w:tcBorders>
      </w:tcPr>
    </w:tblStylePr>
    <w:tblStylePr w:type="lastRow">
      <w:rPr>
        <w:b/>
        <w:bCs/>
        <w:color w:val="616061" w:themeColor="text2"/>
      </w:rPr>
      <w:tblPr/>
      <w:tcPr>
        <w:tcBorders>
          <w:top w:val="single" w:sz="8" w:space="0" w:color="E1278D" w:themeColor="accent3"/>
          <w:bottom w:val="single" w:sz="8" w:space="0" w:color="E1278D" w:themeColor="accent3"/>
        </w:tcBorders>
      </w:tcPr>
    </w:tblStylePr>
    <w:tblStylePr w:type="firstCol">
      <w:rPr>
        <w:b/>
        <w:bCs/>
      </w:rPr>
    </w:tblStylePr>
    <w:tblStylePr w:type="lastCol">
      <w:rPr>
        <w:b/>
        <w:bCs/>
      </w:rPr>
      <w:tblPr/>
      <w:tcPr>
        <w:tcBorders>
          <w:top w:val="single" w:sz="8" w:space="0" w:color="E1278D" w:themeColor="accent3"/>
          <w:bottom w:val="single" w:sz="8" w:space="0" w:color="E1278D" w:themeColor="accent3"/>
        </w:tcBorders>
      </w:tcPr>
    </w:tblStylePr>
    <w:tblStylePr w:type="band1Vert">
      <w:tblPr/>
      <w:tcPr>
        <w:shd w:val="clear" w:color="auto" w:fill="F7C9E2" w:themeFill="accent3" w:themeFillTint="3F"/>
      </w:tcPr>
    </w:tblStylePr>
    <w:tblStylePr w:type="band1Horz">
      <w:tblPr/>
      <w:tcPr>
        <w:shd w:val="clear" w:color="auto" w:fill="F7C9E2" w:themeFill="accent3" w:themeFillTint="3F"/>
      </w:tcPr>
    </w:tblStylePr>
  </w:style>
  <w:style w:type="table" w:styleId="MediumList1-Accent4">
    <w:name w:val="Medium List 1 Accent 4"/>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FFD400" w:themeColor="accent4"/>
        <w:bottom w:val="single" w:sz="8" w:space="0" w:color="FFD400" w:themeColor="accent4"/>
      </w:tblBorders>
    </w:tblPr>
    <w:tblStylePr w:type="firstRow">
      <w:rPr>
        <w:rFonts w:asciiTheme="majorHAnsi" w:eastAsiaTheme="majorEastAsia" w:hAnsiTheme="majorHAnsi" w:cstheme="majorBidi"/>
      </w:rPr>
      <w:tblPr/>
      <w:tcPr>
        <w:tcBorders>
          <w:top w:val="nil"/>
          <w:bottom w:val="single" w:sz="8" w:space="0" w:color="FFD400" w:themeColor="accent4"/>
        </w:tcBorders>
      </w:tcPr>
    </w:tblStylePr>
    <w:tblStylePr w:type="lastRow">
      <w:rPr>
        <w:b/>
        <w:bCs/>
        <w:color w:val="616061" w:themeColor="text2"/>
      </w:rPr>
      <w:tblPr/>
      <w:tcPr>
        <w:tcBorders>
          <w:top w:val="single" w:sz="8" w:space="0" w:color="FFD400" w:themeColor="accent4"/>
          <w:bottom w:val="single" w:sz="8" w:space="0" w:color="FFD400" w:themeColor="accent4"/>
        </w:tcBorders>
      </w:tcPr>
    </w:tblStylePr>
    <w:tblStylePr w:type="firstCol">
      <w:rPr>
        <w:b/>
        <w:bCs/>
      </w:rPr>
    </w:tblStylePr>
    <w:tblStylePr w:type="lastCol">
      <w:rPr>
        <w:b/>
        <w:bCs/>
      </w:rPr>
      <w:tblPr/>
      <w:tcPr>
        <w:tcBorders>
          <w:top w:val="single" w:sz="8" w:space="0" w:color="FFD400" w:themeColor="accent4"/>
          <w:bottom w:val="single" w:sz="8" w:space="0" w:color="FFD400" w:themeColor="accent4"/>
        </w:tcBorders>
      </w:tcPr>
    </w:tblStylePr>
    <w:tblStylePr w:type="band1Vert">
      <w:tblPr/>
      <w:tcPr>
        <w:shd w:val="clear" w:color="auto" w:fill="FFF4C0" w:themeFill="accent4" w:themeFillTint="3F"/>
      </w:tcPr>
    </w:tblStylePr>
    <w:tblStylePr w:type="band1Horz">
      <w:tblPr/>
      <w:tcPr>
        <w:shd w:val="clear" w:color="auto" w:fill="FFF4C0" w:themeFill="accent4" w:themeFillTint="3F"/>
      </w:tcPr>
    </w:tblStylePr>
  </w:style>
  <w:style w:type="table" w:styleId="MediumList1-Accent5">
    <w:name w:val="Medium List 1 Accent 5"/>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F8AC04" w:themeColor="accent5"/>
        <w:bottom w:val="single" w:sz="8" w:space="0" w:color="F8AC04" w:themeColor="accent5"/>
      </w:tblBorders>
    </w:tblPr>
    <w:tblStylePr w:type="firstRow">
      <w:rPr>
        <w:rFonts w:asciiTheme="majorHAnsi" w:eastAsiaTheme="majorEastAsia" w:hAnsiTheme="majorHAnsi" w:cstheme="majorBidi"/>
      </w:rPr>
      <w:tblPr/>
      <w:tcPr>
        <w:tcBorders>
          <w:top w:val="nil"/>
          <w:bottom w:val="single" w:sz="8" w:space="0" w:color="F8AC04" w:themeColor="accent5"/>
        </w:tcBorders>
      </w:tcPr>
    </w:tblStylePr>
    <w:tblStylePr w:type="lastRow">
      <w:rPr>
        <w:b/>
        <w:bCs/>
        <w:color w:val="616061" w:themeColor="text2"/>
      </w:rPr>
      <w:tblPr/>
      <w:tcPr>
        <w:tcBorders>
          <w:top w:val="single" w:sz="8" w:space="0" w:color="F8AC04" w:themeColor="accent5"/>
          <w:bottom w:val="single" w:sz="8" w:space="0" w:color="F8AC04" w:themeColor="accent5"/>
        </w:tcBorders>
      </w:tcPr>
    </w:tblStylePr>
    <w:tblStylePr w:type="firstCol">
      <w:rPr>
        <w:b/>
        <w:bCs/>
      </w:rPr>
    </w:tblStylePr>
    <w:tblStylePr w:type="lastCol">
      <w:rPr>
        <w:b/>
        <w:bCs/>
      </w:rPr>
      <w:tblPr/>
      <w:tcPr>
        <w:tcBorders>
          <w:top w:val="single" w:sz="8" w:space="0" w:color="F8AC04" w:themeColor="accent5"/>
          <w:bottom w:val="single" w:sz="8" w:space="0" w:color="F8AC04" w:themeColor="accent5"/>
        </w:tcBorders>
      </w:tcPr>
    </w:tblStylePr>
    <w:tblStylePr w:type="band1Vert">
      <w:tblPr/>
      <w:tcPr>
        <w:shd w:val="clear" w:color="auto" w:fill="FEEAC0" w:themeFill="accent5" w:themeFillTint="3F"/>
      </w:tcPr>
    </w:tblStylePr>
    <w:tblStylePr w:type="band1Horz">
      <w:tblPr/>
      <w:tcPr>
        <w:shd w:val="clear" w:color="auto" w:fill="FEEAC0" w:themeFill="accent5" w:themeFillTint="3F"/>
      </w:tcPr>
    </w:tblStylePr>
  </w:style>
  <w:style w:type="table" w:styleId="MediumList1-Accent6">
    <w:name w:val="Medium List 1 Accent 6"/>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8E3F91" w:themeColor="accent6"/>
        <w:bottom w:val="single" w:sz="8" w:space="0" w:color="8E3F91" w:themeColor="accent6"/>
      </w:tblBorders>
    </w:tblPr>
    <w:tblStylePr w:type="firstRow">
      <w:rPr>
        <w:rFonts w:asciiTheme="majorHAnsi" w:eastAsiaTheme="majorEastAsia" w:hAnsiTheme="majorHAnsi" w:cstheme="majorBidi"/>
      </w:rPr>
      <w:tblPr/>
      <w:tcPr>
        <w:tcBorders>
          <w:top w:val="nil"/>
          <w:bottom w:val="single" w:sz="8" w:space="0" w:color="8E3F91" w:themeColor="accent6"/>
        </w:tcBorders>
      </w:tcPr>
    </w:tblStylePr>
    <w:tblStylePr w:type="lastRow">
      <w:rPr>
        <w:b/>
        <w:bCs/>
        <w:color w:val="616061" w:themeColor="text2"/>
      </w:rPr>
      <w:tblPr/>
      <w:tcPr>
        <w:tcBorders>
          <w:top w:val="single" w:sz="8" w:space="0" w:color="8E3F91" w:themeColor="accent6"/>
          <w:bottom w:val="single" w:sz="8" w:space="0" w:color="8E3F91" w:themeColor="accent6"/>
        </w:tcBorders>
      </w:tcPr>
    </w:tblStylePr>
    <w:tblStylePr w:type="firstCol">
      <w:rPr>
        <w:b/>
        <w:bCs/>
      </w:rPr>
    </w:tblStylePr>
    <w:tblStylePr w:type="lastCol">
      <w:rPr>
        <w:b/>
        <w:bCs/>
      </w:rPr>
      <w:tblPr/>
      <w:tcPr>
        <w:tcBorders>
          <w:top w:val="single" w:sz="8" w:space="0" w:color="8E3F91" w:themeColor="accent6"/>
          <w:bottom w:val="single" w:sz="8" w:space="0" w:color="8E3F91" w:themeColor="accent6"/>
        </w:tcBorders>
      </w:tcPr>
    </w:tblStylePr>
    <w:tblStylePr w:type="band1Vert">
      <w:tblPr/>
      <w:tcPr>
        <w:shd w:val="clear" w:color="auto" w:fill="E7CAE8" w:themeFill="accent6" w:themeFillTint="3F"/>
      </w:tcPr>
    </w:tblStylePr>
    <w:tblStylePr w:type="band1Horz">
      <w:tblPr/>
      <w:tcPr>
        <w:shd w:val="clear" w:color="auto" w:fill="E7CAE8" w:themeFill="accent6" w:themeFillTint="3F"/>
      </w:tcPr>
    </w:tblStylePr>
  </w:style>
  <w:style w:type="table" w:styleId="MediumList2">
    <w:name w:val="Medium List 2"/>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tblBorders>
    </w:tblPr>
    <w:tblStylePr w:type="firstRow">
      <w:rPr>
        <w:sz w:val="24"/>
        <w:szCs w:val="24"/>
      </w:rPr>
      <w:tblPr/>
      <w:tcPr>
        <w:tcBorders>
          <w:top w:val="nil"/>
          <w:left w:val="nil"/>
          <w:bottom w:val="single" w:sz="24" w:space="0" w:color="E95A1A" w:themeColor="accent1"/>
          <w:right w:val="nil"/>
          <w:insideH w:val="nil"/>
          <w:insideV w:val="nil"/>
        </w:tcBorders>
        <w:shd w:val="clear" w:color="auto" w:fill="FFFFFF" w:themeFill="background1"/>
      </w:tcPr>
    </w:tblStylePr>
    <w:tblStylePr w:type="lastRow">
      <w:tblPr/>
      <w:tcPr>
        <w:tcBorders>
          <w:top w:val="single" w:sz="8" w:space="0" w:color="E95A1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5A1A" w:themeColor="accent1"/>
          <w:insideH w:val="nil"/>
          <w:insideV w:val="nil"/>
        </w:tcBorders>
        <w:shd w:val="clear" w:color="auto" w:fill="FFFFFF" w:themeFill="background1"/>
      </w:tcPr>
    </w:tblStylePr>
    <w:tblStylePr w:type="lastCol">
      <w:tblPr/>
      <w:tcPr>
        <w:tcBorders>
          <w:top w:val="nil"/>
          <w:left w:val="single" w:sz="8" w:space="0" w:color="E95A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5C6" w:themeFill="accent1" w:themeFillTint="3F"/>
      </w:tcPr>
    </w:tblStylePr>
    <w:tblStylePr w:type="band1Horz">
      <w:tblPr/>
      <w:tcPr>
        <w:tcBorders>
          <w:top w:val="nil"/>
          <w:bottom w:val="nil"/>
          <w:insideH w:val="nil"/>
          <w:insideV w:val="nil"/>
        </w:tcBorders>
        <w:shd w:val="clear" w:color="auto" w:fill="F9D5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tblBorders>
    </w:tblPr>
    <w:tblStylePr w:type="firstRow">
      <w:rPr>
        <w:sz w:val="24"/>
        <w:szCs w:val="24"/>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tblPr/>
      <w:tcPr>
        <w:tcBorders>
          <w:top w:val="single" w:sz="8" w:space="0" w:color="E4292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2925" w:themeColor="accent2"/>
          <w:insideH w:val="nil"/>
          <w:insideV w:val="nil"/>
        </w:tcBorders>
        <w:shd w:val="clear" w:color="auto" w:fill="FFFFFF" w:themeFill="background1"/>
      </w:tcPr>
    </w:tblStylePr>
    <w:tblStylePr w:type="lastCol">
      <w:tblPr/>
      <w:tcPr>
        <w:tcBorders>
          <w:top w:val="nil"/>
          <w:left w:val="single" w:sz="8" w:space="0" w:color="E4292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9C9" w:themeFill="accent2" w:themeFillTint="3F"/>
      </w:tcPr>
    </w:tblStylePr>
    <w:tblStylePr w:type="band1Horz">
      <w:tblPr/>
      <w:tcPr>
        <w:tcBorders>
          <w:top w:val="nil"/>
          <w:bottom w:val="nil"/>
          <w:insideH w:val="nil"/>
          <w:insideV w:val="nil"/>
        </w:tcBorders>
        <w:shd w:val="clear" w:color="auto" w:fill="F8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tblBorders>
    </w:tblPr>
    <w:tblStylePr w:type="firstRow">
      <w:rPr>
        <w:sz w:val="24"/>
        <w:szCs w:val="24"/>
      </w:rPr>
      <w:tblPr/>
      <w:tcPr>
        <w:tcBorders>
          <w:top w:val="nil"/>
          <w:left w:val="nil"/>
          <w:bottom w:val="single" w:sz="24" w:space="0" w:color="E1278D" w:themeColor="accent3"/>
          <w:right w:val="nil"/>
          <w:insideH w:val="nil"/>
          <w:insideV w:val="nil"/>
        </w:tcBorders>
        <w:shd w:val="clear" w:color="auto" w:fill="FFFFFF" w:themeFill="background1"/>
      </w:tcPr>
    </w:tblStylePr>
    <w:tblStylePr w:type="lastRow">
      <w:tblPr/>
      <w:tcPr>
        <w:tcBorders>
          <w:top w:val="single" w:sz="8" w:space="0" w:color="E1278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278D" w:themeColor="accent3"/>
          <w:insideH w:val="nil"/>
          <w:insideV w:val="nil"/>
        </w:tcBorders>
        <w:shd w:val="clear" w:color="auto" w:fill="FFFFFF" w:themeFill="background1"/>
      </w:tcPr>
    </w:tblStylePr>
    <w:tblStylePr w:type="lastCol">
      <w:tblPr/>
      <w:tcPr>
        <w:tcBorders>
          <w:top w:val="nil"/>
          <w:left w:val="single" w:sz="8" w:space="0" w:color="E1278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9E2" w:themeFill="accent3" w:themeFillTint="3F"/>
      </w:tcPr>
    </w:tblStylePr>
    <w:tblStylePr w:type="band1Horz">
      <w:tblPr/>
      <w:tcPr>
        <w:tcBorders>
          <w:top w:val="nil"/>
          <w:bottom w:val="nil"/>
          <w:insideH w:val="nil"/>
          <w:insideV w:val="nil"/>
        </w:tcBorders>
        <w:shd w:val="clear" w:color="auto" w:fill="F7C9E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tblBorders>
    </w:tblPr>
    <w:tblStylePr w:type="firstRow">
      <w:rPr>
        <w:sz w:val="24"/>
        <w:szCs w:val="24"/>
      </w:rPr>
      <w:tblPr/>
      <w:tcPr>
        <w:tcBorders>
          <w:top w:val="nil"/>
          <w:left w:val="nil"/>
          <w:bottom w:val="single" w:sz="24" w:space="0" w:color="FFD400" w:themeColor="accent4"/>
          <w:right w:val="nil"/>
          <w:insideH w:val="nil"/>
          <w:insideV w:val="nil"/>
        </w:tcBorders>
        <w:shd w:val="clear" w:color="auto" w:fill="FFFFFF" w:themeFill="background1"/>
      </w:tcPr>
    </w:tblStylePr>
    <w:tblStylePr w:type="lastRow">
      <w:tblPr/>
      <w:tcPr>
        <w:tcBorders>
          <w:top w:val="single" w:sz="8" w:space="0" w:color="FFD4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400" w:themeColor="accent4"/>
          <w:insideH w:val="nil"/>
          <w:insideV w:val="nil"/>
        </w:tcBorders>
        <w:shd w:val="clear" w:color="auto" w:fill="FFFFFF" w:themeFill="background1"/>
      </w:tcPr>
    </w:tblStylePr>
    <w:tblStylePr w:type="lastCol">
      <w:tblPr/>
      <w:tcPr>
        <w:tcBorders>
          <w:top w:val="nil"/>
          <w:left w:val="single" w:sz="8" w:space="0" w:color="FFD4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4C0" w:themeFill="accent4" w:themeFillTint="3F"/>
      </w:tcPr>
    </w:tblStylePr>
    <w:tblStylePr w:type="band1Horz">
      <w:tblPr/>
      <w:tcPr>
        <w:tcBorders>
          <w:top w:val="nil"/>
          <w:bottom w:val="nil"/>
          <w:insideH w:val="nil"/>
          <w:insideV w:val="nil"/>
        </w:tcBorders>
        <w:shd w:val="clear" w:color="auto" w:fill="FFF4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tblBorders>
    </w:tblPr>
    <w:tblStylePr w:type="firstRow">
      <w:rPr>
        <w:sz w:val="24"/>
        <w:szCs w:val="24"/>
      </w:rPr>
      <w:tblPr/>
      <w:tcPr>
        <w:tcBorders>
          <w:top w:val="nil"/>
          <w:left w:val="nil"/>
          <w:bottom w:val="single" w:sz="24" w:space="0" w:color="F8AC04" w:themeColor="accent5"/>
          <w:right w:val="nil"/>
          <w:insideH w:val="nil"/>
          <w:insideV w:val="nil"/>
        </w:tcBorders>
        <w:shd w:val="clear" w:color="auto" w:fill="FFFFFF" w:themeFill="background1"/>
      </w:tcPr>
    </w:tblStylePr>
    <w:tblStylePr w:type="lastRow">
      <w:tblPr/>
      <w:tcPr>
        <w:tcBorders>
          <w:top w:val="single" w:sz="8" w:space="0" w:color="F8AC0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AC04" w:themeColor="accent5"/>
          <w:insideH w:val="nil"/>
          <w:insideV w:val="nil"/>
        </w:tcBorders>
        <w:shd w:val="clear" w:color="auto" w:fill="FFFFFF" w:themeFill="background1"/>
      </w:tcPr>
    </w:tblStylePr>
    <w:tblStylePr w:type="lastCol">
      <w:tblPr/>
      <w:tcPr>
        <w:tcBorders>
          <w:top w:val="nil"/>
          <w:left w:val="single" w:sz="8" w:space="0" w:color="F8AC0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AC0" w:themeFill="accent5" w:themeFillTint="3F"/>
      </w:tcPr>
    </w:tblStylePr>
    <w:tblStylePr w:type="band1Horz">
      <w:tblPr/>
      <w:tcPr>
        <w:tcBorders>
          <w:top w:val="nil"/>
          <w:bottom w:val="nil"/>
          <w:insideH w:val="nil"/>
          <w:insideV w:val="nil"/>
        </w:tcBorders>
        <w:shd w:val="clear" w:color="auto" w:fill="FEE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tblBorders>
    </w:tblPr>
    <w:tblStylePr w:type="firstRow">
      <w:rPr>
        <w:sz w:val="24"/>
        <w:szCs w:val="24"/>
      </w:rPr>
      <w:tblPr/>
      <w:tcPr>
        <w:tcBorders>
          <w:top w:val="nil"/>
          <w:left w:val="nil"/>
          <w:bottom w:val="single" w:sz="24" w:space="0" w:color="8E3F91" w:themeColor="accent6"/>
          <w:right w:val="nil"/>
          <w:insideH w:val="nil"/>
          <w:insideV w:val="nil"/>
        </w:tcBorders>
        <w:shd w:val="clear" w:color="auto" w:fill="FFFFFF" w:themeFill="background1"/>
      </w:tcPr>
    </w:tblStylePr>
    <w:tblStylePr w:type="lastRow">
      <w:tblPr/>
      <w:tcPr>
        <w:tcBorders>
          <w:top w:val="single" w:sz="8" w:space="0" w:color="8E3F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3F91" w:themeColor="accent6"/>
          <w:insideH w:val="nil"/>
          <w:insideV w:val="nil"/>
        </w:tcBorders>
        <w:shd w:val="clear" w:color="auto" w:fill="FFFFFF" w:themeFill="background1"/>
      </w:tcPr>
    </w:tblStylePr>
    <w:tblStylePr w:type="lastCol">
      <w:tblPr/>
      <w:tcPr>
        <w:tcBorders>
          <w:top w:val="nil"/>
          <w:left w:val="single" w:sz="8" w:space="0" w:color="8E3F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AE8" w:themeFill="accent6" w:themeFillTint="3F"/>
      </w:tcPr>
    </w:tblStylePr>
    <w:tblStylePr w:type="band1Horz">
      <w:tblPr/>
      <w:tcPr>
        <w:tcBorders>
          <w:top w:val="nil"/>
          <w:bottom w:val="nil"/>
          <w:insideH w:val="nil"/>
          <w:insideV w:val="nil"/>
        </w:tcBorders>
        <w:shd w:val="clear" w:color="auto" w:fill="E7CAE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single" w:sz="8" w:space="0" w:color="EE8253" w:themeColor="accent1" w:themeTint="BF"/>
      </w:tblBorders>
    </w:tblPr>
    <w:tblStylePr w:type="firstRow">
      <w:pPr>
        <w:spacing w:before="0" w:after="0" w:line="240" w:lineRule="auto"/>
      </w:pPr>
      <w:rPr>
        <w:b/>
        <w:bCs/>
        <w:color w:val="FFFFFF" w:themeColor="background1"/>
      </w:rPr>
      <w:tblPr/>
      <w:tcPr>
        <w:tc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nil"/>
          <w:insideV w:val="nil"/>
        </w:tcBorders>
        <w:shd w:val="clear" w:color="auto" w:fill="E95A1A" w:themeFill="accent1"/>
      </w:tcPr>
    </w:tblStylePr>
    <w:tblStylePr w:type="lastRow">
      <w:pPr>
        <w:spacing w:before="0" w:after="0" w:line="240" w:lineRule="auto"/>
      </w:pPr>
      <w:rPr>
        <w:b/>
        <w:bCs/>
      </w:rPr>
      <w:tblPr/>
      <w:tcPr>
        <w:tcBorders>
          <w:top w:val="double" w:sz="6"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5C6" w:themeFill="accent1" w:themeFillTint="3F"/>
      </w:tcPr>
    </w:tblStylePr>
    <w:tblStylePr w:type="band1Horz">
      <w:tblPr/>
      <w:tcPr>
        <w:tcBorders>
          <w:insideH w:val="nil"/>
          <w:insideV w:val="nil"/>
        </w:tcBorders>
        <w:shd w:val="clear" w:color="auto" w:fill="F9D5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single" w:sz="8" w:space="0" w:color="EA5E5B" w:themeColor="accent2" w:themeTint="BF"/>
      </w:tblBorders>
    </w:tblPr>
    <w:tblStylePr w:type="firstRow">
      <w:pPr>
        <w:spacing w:before="0" w:after="0" w:line="240" w:lineRule="auto"/>
      </w:pPr>
      <w:rPr>
        <w:b/>
        <w:bCs/>
        <w:color w:val="FFFFFF" w:themeColor="background1"/>
      </w:rPr>
      <w:tblPr/>
      <w:tcPr>
        <w:tc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nil"/>
          <w:insideV w:val="nil"/>
        </w:tcBorders>
        <w:shd w:val="clear" w:color="auto" w:fill="E42925" w:themeFill="accent2"/>
      </w:tcPr>
    </w:tblStylePr>
    <w:tblStylePr w:type="lastRow">
      <w:pPr>
        <w:spacing w:before="0" w:after="0" w:line="240" w:lineRule="auto"/>
      </w:pPr>
      <w:rPr>
        <w:b/>
        <w:bCs/>
      </w:rPr>
      <w:tblPr/>
      <w:tcPr>
        <w:tcBorders>
          <w:top w:val="double" w:sz="6"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C9C9" w:themeFill="accent2" w:themeFillTint="3F"/>
      </w:tcPr>
    </w:tblStylePr>
    <w:tblStylePr w:type="band1Horz">
      <w:tblPr/>
      <w:tcPr>
        <w:tcBorders>
          <w:insideH w:val="nil"/>
          <w:insideV w:val="nil"/>
        </w:tcBorders>
        <w:shd w:val="clear" w:color="auto" w:fill="F8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single" w:sz="8" w:space="0" w:color="E85DA9" w:themeColor="accent3" w:themeTint="BF"/>
      </w:tblBorders>
    </w:tblPr>
    <w:tblStylePr w:type="firstRow">
      <w:pPr>
        <w:spacing w:before="0" w:after="0" w:line="240" w:lineRule="auto"/>
      </w:pPr>
      <w:rPr>
        <w:b/>
        <w:bCs/>
        <w:color w:val="FFFFFF" w:themeColor="background1"/>
      </w:rPr>
      <w:tblPr/>
      <w:tcPr>
        <w:tc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nil"/>
          <w:insideV w:val="nil"/>
        </w:tcBorders>
        <w:shd w:val="clear" w:color="auto" w:fill="E1278D" w:themeFill="accent3"/>
      </w:tcPr>
    </w:tblStylePr>
    <w:tblStylePr w:type="lastRow">
      <w:pPr>
        <w:spacing w:before="0" w:after="0" w:line="240" w:lineRule="auto"/>
      </w:pPr>
      <w:rPr>
        <w:b/>
        <w:bCs/>
      </w:rPr>
      <w:tblPr/>
      <w:tcPr>
        <w:tcBorders>
          <w:top w:val="double" w:sz="6"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C9E2" w:themeFill="accent3" w:themeFillTint="3F"/>
      </w:tcPr>
    </w:tblStylePr>
    <w:tblStylePr w:type="band1Horz">
      <w:tblPr/>
      <w:tcPr>
        <w:tcBorders>
          <w:insideH w:val="nil"/>
          <w:insideV w:val="nil"/>
        </w:tcBorders>
        <w:shd w:val="clear" w:color="auto" w:fill="F7C9E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single" w:sz="8" w:space="0" w:color="FFDE40" w:themeColor="accent4" w:themeTint="BF"/>
      </w:tblBorders>
    </w:tblPr>
    <w:tblStylePr w:type="firstRow">
      <w:pPr>
        <w:spacing w:before="0" w:after="0" w:line="240" w:lineRule="auto"/>
      </w:pPr>
      <w:rPr>
        <w:b/>
        <w:bCs/>
        <w:color w:val="FFFFFF" w:themeColor="background1"/>
      </w:rPr>
      <w:tblPr/>
      <w:tcPr>
        <w:tc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nil"/>
          <w:insideV w:val="nil"/>
        </w:tcBorders>
        <w:shd w:val="clear" w:color="auto" w:fill="FFD400" w:themeFill="accent4"/>
      </w:tcPr>
    </w:tblStylePr>
    <w:tblStylePr w:type="lastRow">
      <w:pPr>
        <w:spacing w:before="0" w:after="0" w:line="240" w:lineRule="auto"/>
      </w:pPr>
      <w:rPr>
        <w:b/>
        <w:bCs/>
      </w:rPr>
      <w:tblPr/>
      <w:tcPr>
        <w:tcBorders>
          <w:top w:val="double" w:sz="6"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4C0" w:themeFill="accent4" w:themeFillTint="3F"/>
      </w:tcPr>
    </w:tblStylePr>
    <w:tblStylePr w:type="band1Horz">
      <w:tblPr/>
      <w:tcPr>
        <w:tcBorders>
          <w:insideH w:val="nil"/>
          <w:insideV w:val="nil"/>
        </w:tcBorders>
        <w:shd w:val="clear" w:color="auto" w:fill="FFF4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single" w:sz="8" w:space="0" w:color="FCC140" w:themeColor="accent5" w:themeTint="BF"/>
      </w:tblBorders>
    </w:tblPr>
    <w:tblStylePr w:type="firstRow">
      <w:pPr>
        <w:spacing w:before="0" w:after="0" w:line="240" w:lineRule="auto"/>
      </w:pPr>
      <w:rPr>
        <w:b/>
        <w:bCs/>
        <w:color w:val="FFFFFF" w:themeColor="background1"/>
      </w:rPr>
      <w:tblPr/>
      <w:tcPr>
        <w:tc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nil"/>
          <w:insideV w:val="nil"/>
        </w:tcBorders>
        <w:shd w:val="clear" w:color="auto" w:fill="F8AC04" w:themeFill="accent5"/>
      </w:tcPr>
    </w:tblStylePr>
    <w:tblStylePr w:type="lastRow">
      <w:pPr>
        <w:spacing w:before="0" w:after="0" w:line="240" w:lineRule="auto"/>
      </w:pPr>
      <w:rPr>
        <w:b/>
        <w:bCs/>
      </w:rPr>
      <w:tblPr/>
      <w:tcPr>
        <w:tcBorders>
          <w:top w:val="double" w:sz="6"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EAC0" w:themeFill="accent5" w:themeFillTint="3F"/>
      </w:tcPr>
    </w:tblStylePr>
    <w:tblStylePr w:type="band1Horz">
      <w:tblPr/>
      <w:tcPr>
        <w:tcBorders>
          <w:insideH w:val="nil"/>
          <w:insideV w:val="nil"/>
        </w:tcBorders>
        <w:shd w:val="clear" w:color="auto" w:fill="FEE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single" w:sz="8" w:space="0" w:color="B661BA" w:themeColor="accent6" w:themeTint="BF"/>
      </w:tblBorders>
    </w:tblPr>
    <w:tblStylePr w:type="firstRow">
      <w:pPr>
        <w:spacing w:before="0" w:after="0" w:line="240" w:lineRule="auto"/>
      </w:pPr>
      <w:rPr>
        <w:b/>
        <w:bCs/>
        <w:color w:val="FFFFFF" w:themeColor="background1"/>
      </w:rPr>
      <w:tblPr/>
      <w:tcPr>
        <w:tc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nil"/>
          <w:insideV w:val="nil"/>
        </w:tcBorders>
        <w:shd w:val="clear" w:color="auto" w:fill="8E3F91" w:themeFill="accent6"/>
      </w:tcPr>
    </w:tblStylePr>
    <w:tblStylePr w:type="lastRow">
      <w:pPr>
        <w:spacing w:before="0" w:after="0" w:line="240" w:lineRule="auto"/>
      </w:pPr>
      <w:rPr>
        <w:b/>
        <w:bCs/>
      </w:rPr>
      <w:tblPr/>
      <w:tcPr>
        <w:tcBorders>
          <w:top w:val="double" w:sz="6"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CAE8" w:themeFill="accent6" w:themeFillTint="3F"/>
      </w:tcPr>
    </w:tblStylePr>
    <w:tblStylePr w:type="band1Horz">
      <w:tblPr/>
      <w:tcPr>
        <w:tcBorders>
          <w:insideH w:val="nil"/>
          <w:insideV w:val="nil"/>
        </w:tcBorders>
        <w:shd w:val="clear" w:color="auto" w:fill="E7CAE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75F9"/>
    <w:pPr>
      <w:spacing w:before="120" w:after="0" w:line="240" w:lineRule="auto"/>
    </w:pPr>
    <w:rPr>
      <w:rFonts w:eastAsiaTheme="minorEastAsia"/>
      <w:color w:val="808080" w:themeColor="background1" w:themeShade="8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5A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5A1A" w:themeFill="accent1"/>
      </w:tcPr>
    </w:tblStylePr>
    <w:tblStylePr w:type="lastCol">
      <w:rPr>
        <w:b/>
        <w:bCs/>
        <w:color w:val="FFFFFF" w:themeColor="background1"/>
      </w:rPr>
      <w:tblPr/>
      <w:tcPr>
        <w:tcBorders>
          <w:left w:val="nil"/>
          <w:right w:val="nil"/>
          <w:insideH w:val="nil"/>
          <w:insideV w:val="nil"/>
        </w:tcBorders>
        <w:shd w:val="clear" w:color="auto" w:fill="E95A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292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42925" w:themeFill="accent2"/>
      </w:tcPr>
    </w:tblStylePr>
    <w:tblStylePr w:type="lastCol">
      <w:rPr>
        <w:b/>
        <w:bCs/>
        <w:color w:val="FFFFFF" w:themeColor="background1"/>
      </w:rPr>
      <w:tblPr/>
      <w:tcPr>
        <w:tcBorders>
          <w:left w:val="nil"/>
          <w:right w:val="nil"/>
          <w:insideH w:val="nil"/>
          <w:insideV w:val="nil"/>
        </w:tcBorders>
        <w:shd w:val="clear" w:color="auto" w:fill="E4292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278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278D" w:themeFill="accent3"/>
      </w:tcPr>
    </w:tblStylePr>
    <w:tblStylePr w:type="lastCol">
      <w:rPr>
        <w:b/>
        <w:bCs/>
        <w:color w:val="FFFFFF" w:themeColor="background1"/>
      </w:rPr>
      <w:tblPr/>
      <w:tcPr>
        <w:tcBorders>
          <w:left w:val="nil"/>
          <w:right w:val="nil"/>
          <w:insideH w:val="nil"/>
          <w:insideV w:val="nil"/>
        </w:tcBorders>
        <w:shd w:val="clear" w:color="auto" w:fill="E1278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400" w:themeFill="accent4"/>
      </w:tcPr>
    </w:tblStylePr>
    <w:tblStylePr w:type="lastCol">
      <w:rPr>
        <w:b/>
        <w:bCs/>
        <w:color w:val="FFFFFF" w:themeColor="background1"/>
      </w:rPr>
      <w:tblPr/>
      <w:tcPr>
        <w:tcBorders>
          <w:left w:val="nil"/>
          <w:right w:val="nil"/>
          <w:insideH w:val="nil"/>
          <w:insideV w:val="nil"/>
        </w:tcBorders>
        <w:shd w:val="clear" w:color="auto" w:fill="FFD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AC0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AC04" w:themeFill="accent5"/>
      </w:tcPr>
    </w:tblStylePr>
    <w:tblStylePr w:type="lastCol">
      <w:rPr>
        <w:b/>
        <w:bCs/>
        <w:color w:val="FFFFFF" w:themeColor="background1"/>
      </w:rPr>
      <w:tblPr/>
      <w:tcPr>
        <w:tcBorders>
          <w:left w:val="nil"/>
          <w:right w:val="nil"/>
          <w:insideH w:val="nil"/>
          <w:insideV w:val="nil"/>
        </w:tcBorders>
        <w:shd w:val="clear" w:color="auto" w:fill="F8AC0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3F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3F91" w:themeFill="accent6"/>
      </w:tcPr>
    </w:tblStylePr>
    <w:tblStylePr w:type="lastCol">
      <w:rPr>
        <w:b/>
        <w:bCs/>
        <w:color w:val="FFFFFF" w:themeColor="background1"/>
      </w:rPr>
      <w:tblPr/>
      <w:tcPr>
        <w:tcBorders>
          <w:left w:val="nil"/>
          <w:right w:val="nil"/>
          <w:insideH w:val="nil"/>
          <w:insideV w:val="nil"/>
        </w:tcBorders>
        <w:shd w:val="clear" w:color="auto" w:fill="8E3F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3075F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F118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3075F9"/>
    <w:rPr>
      <w:rFonts w:ascii="Times New Roman" w:hAnsi="Times New Roman" w:cs="Times New Roman"/>
      <w:sz w:val="24"/>
      <w:szCs w:val="24"/>
    </w:rPr>
  </w:style>
  <w:style w:type="paragraph" w:styleId="NormalIndent">
    <w:name w:val="Normal Indent"/>
    <w:basedOn w:val="Normal"/>
    <w:uiPriority w:val="99"/>
    <w:semiHidden/>
    <w:rsid w:val="003075F9"/>
    <w:pPr>
      <w:ind w:left="720"/>
    </w:pPr>
  </w:style>
  <w:style w:type="paragraph" w:styleId="NoteHeading">
    <w:name w:val="Note Heading"/>
    <w:basedOn w:val="Normal"/>
    <w:next w:val="Normal"/>
    <w:link w:val="NoteHeadingChar"/>
    <w:uiPriority w:val="99"/>
    <w:semiHidden/>
    <w:rsid w:val="003075F9"/>
    <w:pPr>
      <w:spacing w:before="0" w:after="0" w:line="240" w:lineRule="auto"/>
    </w:pPr>
  </w:style>
  <w:style w:type="character" w:customStyle="1" w:styleId="NoteHeadingChar">
    <w:name w:val="Note Heading Char"/>
    <w:basedOn w:val="DefaultParagraphFont"/>
    <w:link w:val="NoteHeading"/>
    <w:uiPriority w:val="99"/>
    <w:semiHidden/>
    <w:rsid w:val="007F118B"/>
    <w:rPr>
      <w:rFonts w:eastAsiaTheme="minorEastAsia"/>
    </w:rPr>
  </w:style>
  <w:style w:type="character" w:styleId="PageNumber0">
    <w:name w:val="page number"/>
    <w:basedOn w:val="DefaultParagraphFont"/>
    <w:uiPriority w:val="99"/>
    <w:semiHidden/>
    <w:rsid w:val="003075F9"/>
    <w:rPr>
      <w:bCs w:val="0"/>
      <w:szCs w:val="20"/>
    </w:rPr>
  </w:style>
  <w:style w:type="character" w:styleId="PlaceholderText">
    <w:name w:val="Placeholder Text"/>
    <w:basedOn w:val="DefaultParagraphFont"/>
    <w:uiPriority w:val="99"/>
    <w:semiHidden/>
    <w:rsid w:val="003075F9"/>
    <w:rPr>
      <w:bCs w:val="0"/>
      <w:color w:val="808080"/>
      <w:szCs w:val="20"/>
    </w:rPr>
  </w:style>
  <w:style w:type="table" w:styleId="PlainTable1">
    <w:name w:val="Plain Table 1"/>
    <w:basedOn w:val="TableNormal"/>
    <w:uiPriority w:val="41"/>
    <w:rsid w:val="003075F9"/>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075F9"/>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75F9"/>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075F9"/>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075F9"/>
    <w:pPr>
      <w:spacing w:after="0" w:line="240" w:lineRule="auto"/>
    </w:pPr>
    <w:rPr>
      <w:rFonts w:eastAsiaTheme="minorEastAsi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3075F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F118B"/>
    <w:rPr>
      <w:rFonts w:ascii="Consolas" w:eastAsiaTheme="minorEastAsia" w:hAnsi="Consolas"/>
      <w:sz w:val="21"/>
      <w:szCs w:val="21"/>
    </w:rPr>
  </w:style>
  <w:style w:type="paragraph" w:styleId="Quote0">
    <w:name w:val="Quote"/>
    <w:basedOn w:val="Normal"/>
    <w:next w:val="Normal"/>
    <w:link w:val="QuoteChar"/>
    <w:uiPriority w:val="39"/>
    <w:semiHidden/>
    <w:qFormat/>
    <w:rsid w:val="003075F9"/>
    <w:pPr>
      <w:spacing w:before="200"/>
      <w:ind w:left="864" w:right="864"/>
      <w:jc w:val="center"/>
    </w:pPr>
    <w:rPr>
      <w:i/>
      <w:iCs/>
      <w:color w:val="404040" w:themeColor="text1" w:themeTint="BF"/>
    </w:rPr>
  </w:style>
  <w:style w:type="character" w:customStyle="1" w:styleId="QuoteChar">
    <w:name w:val="Quote Char"/>
    <w:basedOn w:val="DefaultParagraphFont"/>
    <w:link w:val="Quote0"/>
    <w:uiPriority w:val="39"/>
    <w:semiHidden/>
    <w:rsid w:val="003075F9"/>
    <w:rPr>
      <w:rFonts w:eastAsiaTheme="minorEastAsia"/>
      <w:i/>
      <w:iCs/>
      <w:color w:val="404040" w:themeColor="text1" w:themeTint="BF"/>
    </w:rPr>
  </w:style>
  <w:style w:type="paragraph" w:styleId="Salutation">
    <w:name w:val="Salutation"/>
    <w:basedOn w:val="Normal"/>
    <w:next w:val="Normal"/>
    <w:link w:val="SalutationChar"/>
    <w:uiPriority w:val="99"/>
    <w:semiHidden/>
    <w:rsid w:val="003075F9"/>
  </w:style>
  <w:style w:type="character" w:customStyle="1" w:styleId="SalutationChar">
    <w:name w:val="Salutation Char"/>
    <w:basedOn w:val="DefaultParagraphFont"/>
    <w:link w:val="Salutation"/>
    <w:uiPriority w:val="99"/>
    <w:semiHidden/>
    <w:rsid w:val="007F118B"/>
    <w:rPr>
      <w:rFonts w:eastAsiaTheme="minorEastAsia"/>
    </w:rPr>
  </w:style>
  <w:style w:type="paragraph" w:styleId="Signature">
    <w:name w:val="Signature"/>
    <w:basedOn w:val="Normal"/>
    <w:link w:val="SignatureChar"/>
    <w:uiPriority w:val="99"/>
    <w:semiHidden/>
    <w:rsid w:val="003075F9"/>
    <w:pPr>
      <w:spacing w:before="0" w:after="0" w:line="240" w:lineRule="auto"/>
      <w:ind w:left="4252"/>
    </w:pPr>
  </w:style>
  <w:style w:type="character" w:customStyle="1" w:styleId="SignatureChar">
    <w:name w:val="Signature Char"/>
    <w:basedOn w:val="DefaultParagraphFont"/>
    <w:link w:val="Signature"/>
    <w:uiPriority w:val="99"/>
    <w:semiHidden/>
    <w:rsid w:val="007F118B"/>
    <w:rPr>
      <w:rFonts w:eastAsiaTheme="minorEastAsia"/>
    </w:rPr>
  </w:style>
  <w:style w:type="character" w:styleId="Strong">
    <w:name w:val="Strong"/>
    <w:basedOn w:val="DefaultParagraphFont"/>
    <w:uiPriority w:val="39"/>
    <w:semiHidden/>
    <w:qFormat/>
    <w:rsid w:val="003075F9"/>
    <w:rPr>
      <w:b/>
      <w:bCs/>
      <w:szCs w:val="20"/>
    </w:rPr>
  </w:style>
  <w:style w:type="paragraph" w:styleId="Subtitle">
    <w:name w:val="Subtitle"/>
    <w:basedOn w:val="Normal"/>
    <w:next w:val="Normal"/>
    <w:link w:val="SubtitleChar"/>
    <w:uiPriority w:val="39"/>
    <w:semiHidden/>
    <w:qFormat/>
    <w:rsid w:val="003075F9"/>
    <w:pPr>
      <w:numPr>
        <w:ilvl w:val="1"/>
      </w:numPr>
    </w:pPr>
    <w:rPr>
      <w:color w:val="5A5A5A" w:themeColor="text1" w:themeTint="A5"/>
      <w:spacing w:val="15"/>
      <w:sz w:val="22"/>
      <w:szCs w:val="22"/>
    </w:rPr>
  </w:style>
  <w:style w:type="character" w:customStyle="1" w:styleId="SubtitleChar">
    <w:name w:val="Subtitle Char"/>
    <w:basedOn w:val="DefaultParagraphFont"/>
    <w:link w:val="Subtitle"/>
    <w:uiPriority w:val="39"/>
    <w:semiHidden/>
    <w:rsid w:val="003075F9"/>
    <w:rPr>
      <w:rFonts w:eastAsiaTheme="minorEastAsia"/>
      <w:color w:val="5A5A5A" w:themeColor="text1" w:themeTint="A5"/>
      <w:spacing w:val="15"/>
      <w:sz w:val="22"/>
      <w:szCs w:val="22"/>
    </w:rPr>
  </w:style>
  <w:style w:type="character" w:styleId="SubtleEmphasis">
    <w:name w:val="Subtle Emphasis"/>
    <w:basedOn w:val="DefaultParagraphFont"/>
    <w:uiPriority w:val="39"/>
    <w:semiHidden/>
    <w:qFormat/>
    <w:rsid w:val="003075F9"/>
    <w:rPr>
      <w:bCs w:val="0"/>
      <w:i/>
      <w:iCs/>
      <w:color w:val="404040" w:themeColor="text1" w:themeTint="BF"/>
      <w:szCs w:val="20"/>
    </w:rPr>
  </w:style>
  <w:style w:type="character" w:styleId="SubtleReference">
    <w:name w:val="Subtle Reference"/>
    <w:basedOn w:val="DefaultParagraphFont"/>
    <w:uiPriority w:val="39"/>
    <w:semiHidden/>
    <w:qFormat/>
    <w:rsid w:val="003075F9"/>
    <w:rPr>
      <w:bCs w:val="0"/>
      <w:smallCaps/>
      <w:color w:val="5A5A5A" w:themeColor="text1" w:themeTint="A5"/>
      <w:szCs w:val="20"/>
    </w:rPr>
  </w:style>
  <w:style w:type="table" w:styleId="Table3Deffects1">
    <w:name w:val="Table 3D effects 1"/>
    <w:basedOn w:val="TableNormal"/>
    <w:uiPriority w:val="99"/>
    <w:semiHidden/>
    <w:unhideWhenUsed/>
    <w:rsid w:val="003075F9"/>
    <w:pPr>
      <w:spacing w:before="120" w:line="264" w:lineRule="auto"/>
    </w:pPr>
    <w:rPr>
      <w:rFonts w:eastAsiaTheme="minorEastAsi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075F9"/>
    <w:pPr>
      <w:spacing w:before="120" w:line="264" w:lineRule="auto"/>
    </w:pPr>
    <w:rPr>
      <w:rFonts w:eastAsiaTheme="minorEastAsi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075F9"/>
    <w:pPr>
      <w:spacing w:before="120" w:line="264" w:lineRule="auto"/>
    </w:pPr>
    <w:rPr>
      <w:rFonts w:eastAsiaTheme="minorEastAsi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075F9"/>
    <w:pPr>
      <w:spacing w:before="120" w:line="264" w:lineRule="auto"/>
    </w:pPr>
    <w:rPr>
      <w:rFonts w:eastAsiaTheme="minorEastAsia"/>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075F9"/>
    <w:pPr>
      <w:spacing w:before="120" w:line="264" w:lineRule="auto"/>
    </w:pPr>
    <w:rPr>
      <w:rFonts w:eastAsiaTheme="minorEastAsi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075F9"/>
    <w:pPr>
      <w:spacing w:before="120" w:line="264" w:lineRule="auto"/>
    </w:pPr>
    <w:rPr>
      <w:rFonts w:eastAsiaTheme="minorEastAsia"/>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075F9"/>
    <w:pPr>
      <w:spacing w:before="120" w:line="264" w:lineRule="auto"/>
    </w:pPr>
    <w:rPr>
      <w:rFonts w:eastAsiaTheme="minorEastAsi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075F9"/>
    <w:pPr>
      <w:spacing w:before="120" w:line="264" w:lineRule="auto"/>
    </w:pPr>
    <w:rPr>
      <w:rFonts w:eastAsiaTheme="minorEastAsi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075F9"/>
    <w:pPr>
      <w:spacing w:before="120" w:line="264" w:lineRule="auto"/>
    </w:pPr>
    <w:rPr>
      <w:rFonts w:eastAsiaTheme="minorEastAsia"/>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075F9"/>
    <w:pPr>
      <w:spacing w:before="120" w:line="264" w:lineRule="auto"/>
    </w:pPr>
    <w:rPr>
      <w:rFonts w:eastAsiaTheme="minorEastAsia"/>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075F9"/>
    <w:pPr>
      <w:spacing w:before="120" w:line="264" w:lineRule="auto"/>
    </w:pPr>
    <w:rPr>
      <w:rFonts w:eastAsiaTheme="minorEastAsia"/>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075F9"/>
    <w:pPr>
      <w:spacing w:before="120" w:line="264" w:lineRule="auto"/>
    </w:pPr>
    <w:rPr>
      <w:rFonts w:eastAsiaTheme="minorEastAsi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075F9"/>
    <w:pPr>
      <w:spacing w:before="120" w:line="264" w:lineRule="auto"/>
    </w:pPr>
    <w:rPr>
      <w:rFonts w:eastAsiaTheme="minorEastAsi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075F9"/>
    <w:pPr>
      <w:spacing w:before="120" w:line="264" w:lineRule="auto"/>
    </w:pPr>
    <w:rPr>
      <w:rFonts w:eastAsiaTheme="minorEastAsi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075F9"/>
    <w:pPr>
      <w:spacing w:before="120" w:line="264" w:lineRule="auto"/>
    </w:pPr>
    <w:rPr>
      <w:rFonts w:eastAsiaTheme="minorEastAsi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075F9"/>
    <w:pPr>
      <w:spacing w:before="12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075F9"/>
    <w:pPr>
      <w:spacing w:before="120" w:line="264" w:lineRule="auto"/>
    </w:pPr>
    <w:rPr>
      <w:rFonts w:eastAsiaTheme="minorEastAsi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075F9"/>
    <w:pPr>
      <w:spacing w:before="120" w:line="264" w:lineRule="auto"/>
    </w:pPr>
    <w:rPr>
      <w:rFonts w:eastAsiaTheme="minorEastAsi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075F9"/>
    <w:pPr>
      <w:spacing w:before="120" w:line="264" w:lineRule="auto"/>
    </w:pPr>
    <w:rPr>
      <w:rFonts w:eastAsiaTheme="minorEastAsi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075F9"/>
    <w:pPr>
      <w:spacing w:before="120" w:line="264" w:lineRule="auto"/>
    </w:pPr>
    <w:rPr>
      <w:rFonts w:eastAsiaTheme="minorEastAsia"/>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075F9"/>
    <w:pPr>
      <w:spacing w:before="120" w:line="264" w:lineRule="auto"/>
    </w:pPr>
    <w:rPr>
      <w:rFonts w:eastAsiaTheme="minorEastAsi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075F9"/>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075F9"/>
    <w:pPr>
      <w:spacing w:before="120" w:line="264" w:lineRule="auto"/>
    </w:pPr>
    <w:rPr>
      <w:rFonts w:eastAsiaTheme="minorEastAsi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075F9"/>
    <w:pPr>
      <w:spacing w:before="120" w:line="264" w:lineRule="auto"/>
    </w:pPr>
    <w:rPr>
      <w:rFonts w:eastAsiaTheme="minorEastAsi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075F9"/>
    <w:pPr>
      <w:spacing w:before="120" w:line="264" w:lineRule="auto"/>
    </w:pPr>
    <w:rPr>
      <w:rFonts w:eastAsiaTheme="minorEastAsi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075F9"/>
    <w:pPr>
      <w:spacing w:before="120" w:line="264" w:lineRule="auto"/>
    </w:pPr>
    <w:rPr>
      <w:rFonts w:eastAsiaTheme="minorEastAsi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075F9"/>
    <w:pPr>
      <w:spacing w:before="120" w:line="264" w:lineRule="auto"/>
    </w:pPr>
    <w:rPr>
      <w:rFonts w:eastAsiaTheme="minorEastAsi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075F9"/>
    <w:pPr>
      <w:spacing w:after="0"/>
      <w:ind w:left="200" w:hanging="200"/>
    </w:pPr>
  </w:style>
  <w:style w:type="paragraph" w:styleId="TableofFigures">
    <w:name w:val="table of figures"/>
    <w:basedOn w:val="Normal"/>
    <w:next w:val="Normal"/>
    <w:uiPriority w:val="99"/>
    <w:semiHidden/>
    <w:rsid w:val="003075F9"/>
    <w:pPr>
      <w:tabs>
        <w:tab w:val="right" w:pos="8505"/>
      </w:tabs>
      <w:spacing w:before="40" w:after="40" w:line="276" w:lineRule="auto"/>
      <w:ind w:right="403"/>
    </w:pPr>
    <w:rPr>
      <w:rFonts w:cs="System"/>
      <w:noProof/>
    </w:rPr>
  </w:style>
  <w:style w:type="table" w:styleId="TableProfessional">
    <w:name w:val="Table Professional"/>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075F9"/>
    <w:pPr>
      <w:spacing w:before="120" w:line="264" w:lineRule="auto"/>
    </w:pPr>
    <w:rPr>
      <w:rFonts w:eastAsiaTheme="minorEastAsi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075F9"/>
    <w:pPr>
      <w:spacing w:before="120" w:line="264" w:lineRule="auto"/>
    </w:pPr>
    <w:rPr>
      <w:rFonts w:eastAsiaTheme="minorEastAsi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075F9"/>
    <w:pPr>
      <w:spacing w:before="120" w:line="264" w:lineRule="auto"/>
    </w:pPr>
    <w:rPr>
      <w:rFonts w:eastAsiaTheme="minorEastAsi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075F9"/>
    <w:pPr>
      <w:spacing w:before="120" w:line="264" w:lineRule="auto"/>
    </w:pPr>
    <w:rPr>
      <w:rFonts w:eastAsiaTheme="minorEastAsi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075F9"/>
    <w:pPr>
      <w:spacing w:before="120" w:line="264"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075F9"/>
    <w:pPr>
      <w:spacing w:before="120" w:line="264" w:lineRule="auto"/>
    </w:pPr>
    <w:rPr>
      <w:rFonts w:eastAsiaTheme="minorEastAsi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075F9"/>
    <w:pPr>
      <w:spacing w:before="120" w:line="264" w:lineRule="auto"/>
    </w:pPr>
    <w:rPr>
      <w:rFonts w:eastAsiaTheme="minorEastAsi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075F9"/>
    <w:pPr>
      <w:spacing w:before="120" w:line="264"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39"/>
    <w:semiHidden/>
    <w:qFormat/>
    <w:rsid w:val="003075F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39"/>
    <w:semiHidden/>
    <w:rsid w:val="003075F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3075F9"/>
    <w:rPr>
      <w:rFonts w:asciiTheme="majorHAnsi" w:eastAsiaTheme="majorEastAsia" w:hAnsiTheme="majorHAnsi" w:cstheme="majorBidi"/>
      <w:b/>
      <w:bCs/>
      <w:sz w:val="24"/>
      <w:szCs w:val="24"/>
    </w:rPr>
  </w:style>
  <w:style w:type="paragraph" w:styleId="TOC1">
    <w:name w:val="toc 1"/>
    <w:aliases w:val="~SectionHeadings"/>
    <w:basedOn w:val="NoSpacing"/>
    <w:next w:val="Normal"/>
    <w:uiPriority w:val="39"/>
    <w:semiHidden/>
    <w:rsid w:val="00971160"/>
    <w:pPr>
      <w:tabs>
        <w:tab w:val="left" w:pos="567"/>
        <w:tab w:val="right" w:pos="8504"/>
      </w:tabs>
      <w:spacing w:before="360" w:after="120"/>
      <w:ind w:left="567" w:right="403" w:hanging="567"/>
    </w:pPr>
    <w:rPr>
      <w:rFonts w:asciiTheme="majorHAnsi" w:hAnsiTheme="majorHAnsi"/>
      <w:noProof/>
      <w:color w:val="E95A1A" w:themeColor="accent1"/>
      <w:sz w:val="24"/>
      <w:szCs w:val="32"/>
      <w:lang w:eastAsia="en-GB"/>
    </w:rPr>
  </w:style>
  <w:style w:type="paragraph" w:styleId="TOC2">
    <w:name w:val="toc 2"/>
    <w:aliases w:val="~SubHeadings"/>
    <w:basedOn w:val="TOC1"/>
    <w:next w:val="Normal"/>
    <w:uiPriority w:val="39"/>
    <w:semiHidden/>
    <w:rsid w:val="003075F9"/>
    <w:pPr>
      <w:tabs>
        <w:tab w:val="clear" w:pos="567"/>
        <w:tab w:val="left" w:pos="1162"/>
      </w:tabs>
      <w:spacing w:before="0" w:after="60"/>
      <w:ind w:left="1162" w:hanging="595"/>
    </w:pPr>
    <w:rPr>
      <w:color w:val="auto"/>
      <w:sz w:val="20"/>
      <w:szCs w:val="20"/>
    </w:rPr>
  </w:style>
  <w:style w:type="paragraph" w:styleId="TOC3">
    <w:name w:val="toc 3"/>
    <w:aliases w:val="~MinorSubheadings"/>
    <w:basedOn w:val="TOC2"/>
    <w:next w:val="Normal"/>
    <w:autoRedefine/>
    <w:uiPriority w:val="39"/>
    <w:semiHidden/>
    <w:rsid w:val="003075F9"/>
    <w:pPr>
      <w:tabs>
        <w:tab w:val="clear" w:pos="1162"/>
        <w:tab w:val="left" w:pos="2013"/>
      </w:tabs>
      <w:ind w:left="2013" w:hanging="850"/>
    </w:pPr>
  </w:style>
  <w:style w:type="paragraph" w:styleId="TOC4">
    <w:name w:val="toc 4"/>
    <w:aliases w:val="~FourthHeadLevel"/>
    <w:basedOn w:val="TOC3"/>
    <w:next w:val="Normal"/>
    <w:uiPriority w:val="39"/>
    <w:semiHidden/>
    <w:rsid w:val="003075F9"/>
    <w:pPr>
      <w:tabs>
        <w:tab w:val="clear" w:pos="2013"/>
        <w:tab w:val="left" w:pos="3146"/>
      </w:tabs>
      <w:ind w:left="3146" w:hanging="1134"/>
    </w:pPr>
  </w:style>
  <w:style w:type="paragraph" w:styleId="TOC5">
    <w:name w:val="toc 5"/>
    <w:aliases w:val="~ExecSumHeading"/>
    <w:basedOn w:val="TOC1"/>
    <w:next w:val="Normal"/>
    <w:uiPriority w:val="39"/>
    <w:semiHidden/>
    <w:rsid w:val="003075F9"/>
    <w:pPr>
      <w:spacing w:before="0"/>
    </w:pPr>
  </w:style>
  <w:style w:type="paragraph" w:styleId="TOC6">
    <w:name w:val="toc 6"/>
    <w:aliases w:val="~AppDivider"/>
    <w:basedOn w:val="TOC1"/>
    <w:next w:val="Normal"/>
    <w:uiPriority w:val="39"/>
    <w:semiHidden/>
    <w:rsid w:val="003075F9"/>
  </w:style>
  <w:style w:type="paragraph" w:styleId="TOC7">
    <w:name w:val="toc 7"/>
    <w:aliases w:val="~AppHeadings"/>
    <w:basedOn w:val="TOC1"/>
    <w:next w:val="Normal"/>
    <w:uiPriority w:val="39"/>
    <w:semiHidden/>
    <w:rsid w:val="003075F9"/>
  </w:style>
  <w:style w:type="paragraph" w:styleId="TOC8">
    <w:name w:val="toc 8"/>
    <w:aliases w:val="~AppSubHeadings"/>
    <w:basedOn w:val="TOC2"/>
    <w:next w:val="Normal"/>
    <w:uiPriority w:val="39"/>
    <w:semiHidden/>
    <w:rsid w:val="003075F9"/>
  </w:style>
  <w:style w:type="paragraph" w:styleId="TOC9">
    <w:name w:val="toc 9"/>
    <w:aliases w:val="~AppMinorSubHeadings,~AppDividerPg"/>
    <w:basedOn w:val="Normal"/>
    <w:next w:val="Normal"/>
    <w:uiPriority w:val="39"/>
    <w:semiHidden/>
    <w:rsid w:val="003075F9"/>
    <w:pPr>
      <w:tabs>
        <w:tab w:val="left" w:pos="567"/>
        <w:tab w:val="right" w:pos="8504"/>
      </w:tabs>
      <w:spacing w:before="0" w:after="60" w:line="240" w:lineRule="auto"/>
      <w:ind w:left="567" w:right="284" w:hanging="567"/>
    </w:pPr>
    <w:rPr>
      <w:rFonts w:ascii="Arial" w:hAnsi="Arial"/>
    </w:rPr>
  </w:style>
  <w:style w:type="paragraph" w:styleId="TOCHeading">
    <w:name w:val="TOC Heading"/>
    <w:basedOn w:val="Heading1"/>
    <w:next w:val="Normal"/>
    <w:uiPriority w:val="38"/>
    <w:semiHidden/>
    <w:rsid w:val="003075F9"/>
    <w:pPr>
      <w:keepLines/>
      <w:numPr>
        <w:numId w:val="0"/>
      </w:numPr>
      <w:spacing w:after="0"/>
      <w:jc w:val="both"/>
      <w:outlineLvl w:val="9"/>
    </w:pPr>
    <w:rPr>
      <w:rFonts w:eastAsiaTheme="majorEastAsia" w:cstheme="majorBidi"/>
      <w:sz w:val="28"/>
      <w:szCs w:val="28"/>
    </w:rPr>
  </w:style>
  <w:style w:type="character" w:styleId="Hashtag">
    <w:name w:val="Hashtag"/>
    <w:basedOn w:val="DefaultParagraphFont"/>
    <w:uiPriority w:val="99"/>
    <w:semiHidden/>
    <w:unhideWhenUsed/>
    <w:rsid w:val="00971160"/>
    <w:rPr>
      <w:color w:val="2B579A"/>
      <w:shd w:val="clear" w:color="auto" w:fill="E6E6E6"/>
    </w:rPr>
  </w:style>
  <w:style w:type="character" w:styleId="Mention">
    <w:name w:val="Mention"/>
    <w:basedOn w:val="DefaultParagraphFont"/>
    <w:uiPriority w:val="99"/>
    <w:semiHidden/>
    <w:rsid w:val="00971160"/>
    <w:rPr>
      <w:color w:val="2B579A"/>
      <w:shd w:val="clear" w:color="auto" w:fill="E6E6E6"/>
    </w:rPr>
  </w:style>
  <w:style w:type="character" w:styleId="SmartHyperlink">
    <w:name w:val="Smart Hyperlink"/>
    <w:basedOn w:val="DefaultParagraphFont"/>
    <w:uiPriority w:val="99"/>
    <w:semiHidden/>
    <w:unhideWhenUsed/>
    <w:rsid w:val="00971160"/>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1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ott%20MacDonald%20Tools\Word%20Templates\MM%20Technical%20Note%20Template_A4.dotm" TargetMode="External"/></Relationships>
</file>

<file path=word/theme/theme1.xml><?xml version="1.0" encoding="utf-8"?>
<a:theme xmlns:a="http://schemas.openxmlformats.org/drawingml/2006/main" name="Office Theme">
  <a:themeElements>
    <a:clrScheme name="MM Turquoise">
      <a:dk1>
        <a:srgbClr val="000000"/>
      </a:dk1>
      <a:lt1>
        <a:srgbClr val="FFFFFF"/>
      </a:lt1>
      <a:dk2>
        <a:srgbClr val="616061"/>
      </a:dk2>
      <a:lt2>
        <a:srgbClr val="E4E1DC"/>
      </a:lt2>
      <a:accent1>
        <a:srgbClr val="E95A1A"/>
      </a:accent1>
      <a:accent2>
        <a:srgbClr val="E42925"/>
      </a:accent2>
      <a:accent3>
        <a:srgbClr val="E1278D"/>
      </a:accent3>
      <a:accent4>
        <a:srgbClr val="FFD400"/>
      </a:accent4>
      <a:accent5>
        <a:srgbClr val="F8AC04"/>
      </a:accent5>
      <a:accent6>
        <a:srgbClr val="8E3F91"/>
      </a:accent6>
      <a:hlink>
        <a:srgbClr val="E42925"/>
      </a:hlink>
      <a:folHlink>
        <a:srgbClr val="E95A1A"/>
      </a:folHlink>
    </a:clrScheme>
    <a:fontScheme name="MottMacDonald">
      <a:majorFont>
        <a:latin typeface="Arial"/>
        <a:ea typeface="SimSun"/>
        <a:cs typeface="Arial"/>
      </a:majorFont>
      <a:minorFont>
        <a:latin typeface="Arial"/>
        <a:ea typeface="SimSun"/>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980b2c76-4eb4-4926-991a-bb246786b55e">
      <Terms xmlns="http://schemas.microsoft.com/office/infopath/2007/PartnerControls"/>
    </TaxKeywordTaxHTField>
    <LikesCount xmlns="http://schemas.microsoft.com/sharepoint/v3" xsi:nil="true"/>
    <Ratings xmlns="http://schemas.microsoft.com/sharepoint/v3" xsi:nil="true"/>
    <LastDateSharedToProjectMemory xmlns="980b2c76-4eb4-4926-991a-bb246786b55e" xsi:nil="true"/>
    <LikedBy xmlns="http://schemas.microsoft.com/sharepoint/v3">
      <UserInfo>
        <DisplayName/>
        <AccountId xsi:nil="true"/>
        <AccountType/>
      </UserInfo>
    </LikedBy>
    <LastVersionSharedToProjectMemory xmlns="980b2c76-4eb4-4926-991a-bb246786b55e" xsi:nil="true"/>
    <TaxCatchAll xmlns="980b2c76-4eb4-4926-991a-bb246786b55e"/>
    <RatedBy xmlns="http://schemas.microsoft.com/sharepoint/v3">
      <UserInfo>
        <DisplayName/>
        <AccountId xsi:nil="true"/>
        <AccountType/>
      </UserInfo>
    </RatedBy>
    <_dlc_DocIdUrl xmlns="980b2c76-4eb4-4926-991a-bb246786b55e">
      <Url>https://mottmac.sharepoint.com/teams/pj-b1484/_layouts/15/DocIdRedir.aspx?ID=378378-858931241-921</Url>
      <Description>378378-858931241-921</Description>
    </_dlc_DocIdUrl>
    <_dlc_DocId xmlns="980b2c76-4eb4-4926-991a-bb246786b55e">378378-858931241-921</_dlc_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3bee4c5c-8f43-4f7f-9637-07f983ecca3d" ContentTypeId="0x0101007BD61AFCC8A643B8924AB3F7EE18260102" PreviousValue="false"/>
</file>

<file path=customXml/item5.xml><?xml version="1.0" encoding="utf-8"?>
<ct:contentTypeSchema xmlns:ct="http://schemas.microsoft.com/office/2006/metadata/contentType" xmlns:ma="http://schemas.microsoft.com/office/2006/metadata/properties/metaAttributes" ct:_="" ma:_="" ma:contentTypeName="Project Document" ma:contentTypeID="0x0101007BD61AFCC8A643B8924AB3F7EE1826010200DBA90FA23E77B6439D72B1807F8FF7CB" ma:contentTypeVersion="32" ma:contentTypeDescription="Base content type for project documents" ma:contentTypeScope="" ma:versionID="2196693a34e02437e821b75693232b8e">
  <xsd:schema xmlns:xsd="http://www.w3.org/2001/XMLSchema" xmlns:xs="http://www.w3.org/2001/XMLSchema" xmlns:p="http://schemas.microsoft.com/office/2006/metadata/properties" xmlns:ns1="http://schemas.microsoft.com/sharepoint/v3" xmlns:ns2="980b2c76-4eb4-4926-991a-bb246786b55e" targetNamespace="http://schemas.microsoft.com/office/2006/metadata/properties" ma:root="true" ma:fieldsID="bad07f86c913f3418d51c6422e19b8dd" ns1:_="" ns2:_="">
    <xsd:import namespace="http://schemas.microsoft.com/sharepoint/v3"/>
    <xsd:import namespace="980b2c76-4eb4-4926-991a-bb246786b55e"/>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2:TaxKeywordTaxHTField" minOccurs="0"/>
                <xsd:element ref="ns1:AverageRating" minOccurs="0"/>
                <xsd:element ref="ns1:RatingCount" minOccurs="0"/>
                <xsd:element ref="ns1:RatedBy" minOccurs="0"/>
                <xsd:element ref="ns1:Ratings" minOccurs="0"/>
                <xsd:element ref="ns1:LikesCount" minOccurs="0"/>
                <xsd:element ref="ns1:LikedBy" minOccurs="0"/>
                <xsd:element ref="ns2:LastDateSharedToProjectMemory" minOccurs="0"/>
                <xsd:element ref="ns2:LastVersionSharedToProjectMem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5" nillable="true" ma:displayName="Rating (0-5)" ma:decimals="2" ma:description="Average value of all the ratings that have been submitted" ma:internalName="AverageRating" ma:readOnly="true">
      <xsd:simpleType>
        <xsd:restriction base="dms:Number"/>
      </xsd:simpleType>
    </xsd:element>
    <xsd:element name="RatingCount" ma:index="16" nillable="true" ma:displayName="Number of Ratings" ma:decimals="0" ma:description="Number of ratings submitted" ma:internalName="RatingCount" ma:readOnly="true">
      <xsd:simpleType>
        <xsd:restriction base="dms:Number"/>
      </xsd:simpleType>
    </xsd:element>
    <xsd:element name="RatedBy" ma:index="1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8" nillable="true" ma:displayName="User ratings" ma:description="User ratings for the item" ma:hidden="true" ma:internalName="Ratings">
      <xsd:simpleType>
        <xsd:restriction base="dms:Note"/>
      </xsd:simpleType>
    </xsd:element>
    <xsd:element name="LikesCount" ma:index="19" nillable="true" ma:displayName="Number of Likes" ma:internalName="LikesCount">
      <xsd:simpleType>
        <xsd:restriction base="dms:Unknown"/>
      </xsd:simpleType>
    </xsd:element>
    <xsd:element name="LikedBy" ma:index="2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0b2c76-4eb4-4926-991a-bb246786b55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26586767-98ff-4e74-93e6-5484cf4fd801}" ma:internalName="TaxCatchAll" ma:showField="CatchAllData" ma:web="421319b7-55d4-45ec-ad88-af1e05da21c1">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26586767-98ff-4e74-93e6-5484cf4fd801}" ma:internalName="TaxCatchAllLabel" ma:readOnly="true" ma:showField="CatchAllDataLabel" ma:web="421319b7-55d4-45ec-ad88-af1e05da21c1">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Enterprise Keywords" ma:fieldId="{23f27201-bee3-471e-b2e7-b64fd8b7ca38}" ma:taxonomyMulti="true" ma:sspId="3bee4c5c-8f43-4f7f-9637-07f983ecca3d" ma:termSetId="00000000-0000-0000-0000-000000000000" ma:anchorId="00000000-0000-0000-0000-000000000000" ma:open="true" ma:isKeyword="true">
      <xsd:complexType>
        <xsd:sequence>
          <xsd:element ref="pc:Terms" minOccurs="0" maxOccurs="1"/>
        </xsd:sequence>
      </xsd:complexType>
    </xsd:element>
    <xsd:element name="LastDateSharedToProjectMemory" ma:index="21" nillable="true" ma:displayName="Last Shared To Project Memory" ma:format="DateTime" ma:internalName="LastDateSharedToProjectMemory" ma:readOnly="false">
      <xsd:simpleType>
        <xsd:restriction base="dms:DateTime"/>
      </xsd:simpleType>
    </xsd:element>
    <xsd:element name="LastVersionSharedToProjectMemory" ma:index="22" nillable="true" ma:displayName="Last Version Shared To Project Memory" ma:internalName="LastVersionSharedToProjectMemory"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Stranslations>
  <language>
    <ID>2057</ID>
    <Table>Table</Table>
    <Figure>Figure</Figure>
    <Tables>Tables</Tables>
    <Figures>Figures</Figures>
    <Chart>Chart</Chart>
    <Charts>Charts</Charts>
    <Photo>Photo</Photo>
    <Photos>Photos</Photos>
    <Map>Map</Map>
    <Maps>Maps</Maps>
    <Appendices>Appendices</Appendices>
    <Source>Source</Source>
    <Standard>Standard</Standard>
    <Secure>Secure</Secure>
    <Confidential>Confidential</Confidential>
    <AllTables>,جدول,جدول,جدول,جدول,جدول,Tabulka,表,Table,Tableau,Table,Tableau,Table,Táblázat,Tabela,Таблица,Tablo,Tabl,Tabela,Таблиця,Tabla</AllTables>
    <AllFigs>,الشكل,الشكل,الشكل,الشكل,الشكل,Obrázek,图,Figure,Figure,Figure,Figure,Figure,Ábra,Rysunek,Обозначение,Şekil,Ffigwr,Figura,Позначення,Figura</AllFigs>
    <AllCharts>,رسم بياني,رسم بياني,رسم بياني,رسم بياني,رسم بياني,Graf,图表,Chart,Graphique,Chart,Graphique,Chart,Diagram,Wykres,Схема,Şema,Siart,Gráfico,діаграма,Gráfico</AllCharts>
    <AllPhotos>,صورة,صورة,صورة,صورة,صورة,Fotografie,照片,Photo,Image,Photo,Image,Photo,Kép,Zdjęcie,Фотография,Resim,LLun,Foto,фотографія,Foto</AllPhotos>
    <AllMaps>,خريطة,خريطة,خريطة,خريطة,خريطة,Mapa,地图,Map,Plan,Map,Plan,Map,Térkép,Mapa,Карта,Harita,Map,Mapa,мапа,Mapa</AllMaps>
    <Glossary>Glossary</Glossary>
    <BlankText>This page left intentionally blank for pagination.</BlankText>
  </language>
</CTStranslations>
</file>

<file path=customXml/itemProps1.xml><?xml version="1.0" encoding="utf-8"?>
<ds:datastoreItem xmlns:ds="http://schemas.openxmlformats.org/officeDocument/2006/customXml" ds:itemID="{628FE071-E323-41A0-84E8-C9208A377AFA}">
  <ds:schemaRefs>
    <ds:schemaRef ds:uri="http://schemas.microsoft.com/office/2006/documentManagement/types"/>
    <ds:schemaRef ds:uri="980b2c76-4eb4-4926-991a-bb246786b55e"/>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E871C25-5100-435A-A122-C17A99FFF783}">
  <ds:schemaRefs>
    <ds:schemaRef ds:uri="http://schemas.microsoft.com/sharepoint/v3/contenttype/forms"/>
  </ds:schemaRefs>
</ds:datastoreItem>
</file>

<file path=customXml/itemProps3.xml><?xml version="1.0" encoding="utf-8"?>
<ds:datastoreItem xmlns:ds="http://schemas.openxmlformats.org/officeDocument/2006/customXml" ds:itemID="{6B779E7A-120F-4B6A-8CC1-8A5A942C1BB8}">
  <ds:schemaRefs>
    <ds:schemaRef ds:uri="http://schemas.microsoft.com/sharepoint/events"/>
  </ds:schemaRefs>
</ds:datastoreItem>
</file>

<file path=customXml/itemProps4.xml><?xml version="1.0" encoding="utf-8"?>
<ds:datastoreItem xmlns:ds="http://schemas.openxmlformats.org/officeDocument/2006/customXml" ds:itemID="{BAA7250C-0E9F-4D90-BB97-9A99F7EF4316}">
  <ds:schemaRefs>
    <ds:schemaRef ds:uri="Microsoft.SharePoint.Taxonomy.ContentTypeSync"/>
  </ds:schemaRefs>
</ds:datastoreItem>
</file>

<file path=customXml/itemProps5.xml><?xml version="1.0" encoding="utf-8"?>
<ds:datastoreItem xmlns:ds="http://schemas.openxmlformats.org/officeDocument/2006/customXml" ds:itemID="{44DD15C4-7E07-46C6-8EDF-AA7EF0F3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0b2c76-4eb4-4926-991a-bb246786b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0228722-01F3-40DB-91C5-78DCC85694E3}">
  <ds:schemaRefs/>
</ds:datastoreItem>
</file>

<file path=docProps/app.xml><?xml version="1.0" encoding="utf-8"?>
<Properties xmlns="http://schemas.openxmlformats.org/officeDocument/2006/extended-properties" xmlns:vt="http://schemas.openxmlformats.org/officeDocument/2006/docPropsVTypes">
  <Template>MM Technical Note Template_A4.dotm</Template>
  <TotalTime>2</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Mott MacDonald</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Jonveaux, Luc</dc:creator>
  <cp:keywords/>
  <dc:description/>
  <cp:lastModifiedBy>Jonveaux, Luc</cp:lastModifiedBy>
  <cp:revision>3</cp:revision>
  <dcterms:created xsi:type="dcterms:W3CDTF">2019-05-22T07:52:00Z</dcterms:created>
  <dcterms:modified xsi:type="dcterms:W3CDTF">2019-05-24T10:41:00Z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2.07</vt:lpwstr>
  </property>
  <property fmtid="{D5CDD505-2E9C-101B-9397-08002B2CF9AE}" pid="3" name="Date">
    <vt:lpwstr>22 June 2017</vt:lpwstr>
  </property>
  <property fmtid="{D5CDD505-2E9C-101B-9397-08002B2CF9AE}" pid="4" name="Opt_Country">
    <vt:lpwstr>France</vt:lpwstr>
  </property>
  <property fmtid="{D5CDD505-2E9C-101B-9397-08002B2CF9AE}" pid="5" name="Opt_Entity">
    <vt:lpwstr>MM SAS</vt:lpwstr>
  </property>
  <property fmtid="{D5CDD505-2E9C-101B-9397-08002B2CF9AE}" pid="6" name="Opt_Office">
    <vt:lpwstr>Paris</vt:lpwstr>
  </property>
  <property fmtid="{D5CDD505-2E9C-101B-9397-08002B2CF9AE}" pid="7" name="Opt_Lang">
    <vt:lpwstr>English (United Kingdom)</vt:lpwstr>
  </property>
  <property fmtid="{D5CDD505-2E9C-101B-9397-08002B2CF9AE}" pid="8" name="LogoFilePath">
    <vt:lpwstr>C:\ProgramData\Mott MacDonald Tools\Database\Logos\MMLogo.emf</vt:lpwstr>
  </property>
  <property fmtid="{D5CDD505-2E9C-101B-9397-08002B2CF9AE}" pid="9" name="DN_Asset">
    <vt:lpwstr>DN_Asset</vt:lpwstr>
  </property>
  <property fmtid="{D5CDD505-2E9C-101B-9397-08002B2CF9AE}" pid="10" name="DN_Discipline">
    <vt:lpwstr>DN_Discipline</vt:lpwstr>
  </property>
  <property fmtid="{D5CDD505-2E9C-101B-9397-08002B2CF9AE}" pid="11" name="DN_Level">
    <vt:lpwstr>DN_Level</vt:lpwstr>
  </property>
  <property fmtid="{D5CDD505-2E9C-101B-9397-08002B2CF9AE}" pid="12" name="DN_Originator">
    <vt:lpwstr>DN_Originator</vt:lpwstr>
  </property>
  <property fmtid="{D5CDD505-2E9C-101B-9397-08002B2CF9AE}" pid="13" name="DN_ProjectNumber">
    <vt:lpwstr>DN_ProjectNumber</vt:lpwstr>
  </property>
  <property fmtid="{D5CDD505-2E9C-101B-9397-08002B2CF9AE}" pid="14" name="DN_Serial_No">
    <vt:lpwstr>DN_Serial_No</vt:lpwstr>
  </property>
  <property fmtid="{D5CDD505-2E9C-101B-9397-08002B2CF9AE}" pid="15" name="DN_Type">
    <vt:lpwstr>DN_Type</vt:lpwstr>
  </property>
  <property fmtid="{D5CDD505-2E9C-101B-9397-08002B2CF9AE}" pid="16" name="FI_Created_By">
    <vt:lpwstr>FI_Created_By</vt:lpwstr>
  </property>
  <property fmtid="{D5CDD505-2E9C-101B-9397-08002B2CF9AE}" pid="17" name="FI_Created_Date">
    <vt:lpwstr>FI_Created_Date</vt:lpwstr>
  </property>
  <property fmtid="{D5CDD505-2E9C-101B-9397-08002B2CF9AE}" pid="18" name="FI_Version">
    <vt:lpwstr>FI_Version</vt:lpwstr>
  </property>
  <property fmtid="{D5CDD505-2E9C-101B-9397-08002B2CF9AE}" pid="19" name="FI_Version_Seq">
    <vt:lpwstr>FI_Version_Seq</vt:lpwstr>
  </property>
  <property fmtid="{D5CDD505-2E9C-101B-9397-08002B2CF9AE}" pid="20" name="FI_WorkflowName">
    <vt:lpwstr>FI_WorkflowName</vt:lpwstr>
  </property>
  <property fmtid="{D5CDD505-2E9C-101B-9397-08002B2CF9AE}" pid="21" name="FI_WorkflowStateName">
    <vt:lpwstr>FI_WorkflowStateName</vt:lpwstr>
  </property>
  <property fmtid="{D5CDD505-2E9C-101B-9397-08002B2CF9AE}" pid="22" name="MM_Address1">
    <vt:lpwstr>MM_Address1</vt:lpwstr>
  </property>
  <property fmtid="{D5CDD505-2E9C-101B-9397-08002B2CF9AE}" pid="23" name="MM_Address2">
    <vt:lpwstr>MM_Address2</vt:lpwstr>
  </property>
  <property fmtid="{D5CDD505-2E9C-101B-9397-08002B2CF9AE}" pid="24" name="MM_Address3">
    <vt:lpwstr>MM_Address3</vt:lpwstr>
  </property>
  <property fmtid="{D5CDD505-2E9C-101B-9397-08002B2CF9AE}" pid="25" name="MM_Address4">
    <vt:lpwstr>MM_Address4</vt:lpwstr>
  </property>
  <property fmtid="{D5CDD505-2E9C-101B-9397-08002B2CF9AE}" pid="26" name="MM_Address5">
    <vt:lpwstr>MM_Address5</vt:lpwstr>
  </property>
  <property fmtid="{D5CDD505-2E9C-101B-9397-08002B2CF9AE}" pid="27" name="MM_Approved_Date">
    <vt:lpwstr>MM_Approved_Date</vt:lpwstr>
  </property>
  <property fmtid="{D5CDD505-2E9C-101B-9397-08002B2CF9AE}" pid="28" name="MM_Approver">
    <vt:lpwstr>MM_Approver</vt:lpwstr>
  </property>
  <property fmtid="{D5CDD505-2E9C-101B-9397-08002B2CF9AE}" pid="29" name="MM_Approver_Sig">
    <vt:lpwstr>MM_Approver_Sig</vt:lpwstr>
  </property>
  <property fmtid="{D5CDD505-2E9C-101B-9397-08002B2CF9AE}" pid="30" name="MM_Checked_Date">
    <vt:lpwstr>MM_Checked_Date</vt:lpwstr>
  </property>
  <property fmtid="{D5CDD505-2E9C-101B-9397-08002B2CF9AE}" pid="31" name="MM_Checker">
    <vt:lpwstr>MM_Checker</vt:lpwstr>
  </property>
  <property fmtid="{D5CDD505-2E9C-101B-9397-08002B2CF9AE}" pid="32" name="MM_Checker_Sig">
    <vt:lpwstr>MM_Checker_Sig</vt:lpwstr>
  </property>
  <property fmtid="{D5CDD505-2E9C-101B-9397-08002B2CF9AE}" pid="33" name="MM_Company">
    <vt:lpwstr>MM_Company</vt:lpwstr>
  </property>
  <property fmtid="{D5CDD505-2E9C-101B-9397-08002B2CF9AE}" pid="34" name="MM_CopyrightStatement_Line1">
    <vt:lpwstr>MM_CopyrightStatement_Line1</vt:lpwstr>
  </property>
  <property fmtid="{D5CDD505-2E9C-101B-9397-08002B2CF9AE}" pid="35" name="MM_CopyrightStatement_Line2">
    <vt:lpwstr>MM_CopyrightStatement_Line2</vt:lpwstr>
  </property>
  <property fmtid="{D5CDD505-2E9C-101B-9397-08002B2CF9AE}" pid="36" name="MM_Design_Sig">
    <vt:lpwstr>MM_Design_Sig</vt:lpwstr>
  </property>
  <property fmtid="{D5CDD505-2E9C-101B-9397-08002B2CF9AE}" pid="37" name="MM_Designed">
    <vt:lpwstr>MM_Designed</vt:lpwstr>
  </property>
  <property fmtid="{D5CDD505-2E9C-101B-9397-08002B2CF9AE}" pid="38" name="MM_Designed_Date">
    <vt:lpwstr>MM_Designed_Date</vt:lpwstr>
  </property>
  <property fmtid="{D5CDD505-2E9C-101B-9397-08002B2CF9AE}" pid="39" name="MM_DrawingNumber">
    <vt:lpwstr>MM_DrawingNumber</vt:lpwstr>
  </property>
  <property fmtid="{D5CDD505-2E9C-101B-9397-08002B2CF9AE}" pid="40" name="MM_Drawn">
    <vt:lpwstr>MM_Drawn</vt:lpwstr>
  </property>
  <property fmtid="{D5CDD505-2E9C-101B-9397-08002B2CF9AE}" pid="41" name="MM_Drawn_Date">
    <vt:lpwstr>MM_Drawn_Date</vt:lpwstr>
  </property>
  <property fmtid="{D5CDD505-2E9C-101B-9397-08002B2CF9AE}" pid="42" name="MM_Drawn_Sig">
    <vt:lpwstr>MM_Drawn_Sig</vt:lpwstr>
  </property>
  <property fmtid="{D5CDD505-2E9C-101B-9397-08002B2CF9AE}" pid="43" name="MM_EngCheck_Date">
    <vt:lpwstr>MM_EngCheck_Date</vt:lpwstr>
  </property>
  <property fmtid="{D5CDD505-2E9C-101B-9397-08002B2CF9AE}" pid="44" name="MM_EngineeringChecker">
    <vt:lpwstr>MM_EngineeringChecker</vt:lpwstr>
  </property>
  <property fmtid="{D5CDD505-2E9C-101B-9397-08002B2CF9AE}" pid="45" name="MM_EngineeringChecker_Sig">
    <vt:lpwstr>MM_EngineeringChecker_Sig</vt:lpwstr>
  </property>
  <property fmtid="{D5CDD505-2E9C-101B-9397-08002B2CF9AE}" pid="46" name="MM_Fax">
    <vt:lpwstr>MM_Fax</vt:lpwstr>
  </property>
  <property fmtid="{D5CDD505-2E9C-101B-9397-08002B2CF9AE}" pid="47" name="MM_FullPath">
    <vt:lpwstr>MM_FullPath</vt:lpwstr>
  </property>
  <property fmtid="{D5CDD505-2E9C-101B-9397-08002B2CF9AE}" pid="48" name="MM_InternalProjNo">
    <vt:lpwstr>MM_InternalProjNo</vt:lpwstr>
  </property>
  <property fmtid="{D5CDD505-2E9C-101B-9397-08002B2CF9AE}" pid="49" name="MM_Project_Title">
    <vt:lpwstr>MM_Project_Title</vt:lpwstr>
  </property>
  <property fmtid="{D5CDD505-2E9C-101B-9397-08002B2CF9AE}" pid="50" name="MM_Revision">
    <vt:lpwstr>MM_Revision</vt:lpwstr>
  </property>
  <property fmtid="{D5CDD505-2E9C-101B-9397-08002B2CF9AE}" pid="51" name="MM_Status">
    <vt:lpwstr>MM_Status</vt:lpwstr>
  </property>
  <property fmtid="{D5CDD505-2E9C-101B-9397-08002B2CF9AE}" pid="52" name="MM_Telephone">
    <vt:lpwstr>MM_Telephone</vt:lpwstr>
  </property>
  <property fmtid="{D5CDD505-2E9C-101B-9397-08002B2CF9AE}" pid="53" name="MM_Title1">
    <vt:lpwstr>MM_Title1</vt:lpwstr>
  </property>
  <property fmtid="{D5CDD505-2E9C-101B-9397-08002B2CF9AE}" pid="54" name="MM_Title2">
    <vt:lpwstr>MM_Title2</vt:lpwstr>
  </property>
  <property fmtid="{D5CDD505-2E9C-101B-9397-08002B2CF9AE}" pid="55" name="MM_Title3">
    <vt:lpwstr>MM_Title3</vt:lpwstr>
  </property>
  <property fmtid="{D5CDD505-2E9C-101B-9397-08002B2CF9AE}" pid="56" name="MM_Title4">
    <vt:lpwstr>MM_Title4</vt:lpwstr>
  </property>
  <property fmtid="{D5CDD505-2E9C-101B-9397-08002B2CF9AE}" pid="57" name="MM_Title5">
    <vt:lpwstr>MM_Title5</vt:lpwstr>
  </property>
  <property fmtid="{D5CDD505-2E9C-101B-9397-08002B2CF9AE}" pid="58" name="MM_Website">
    <vt:lpwstr>MM_Website</vt:lpwstr>
  </property>
  <property fmtid="{D5CDD505-2E9C-101B-9397-08002B2CF9AE}" pid="59" name="PW_Asset">
    <vt:lpwstr>PW_Asset</vt:lpwstr>
  </property>
  <property fmtid="{D5CDD505-2E9C-101B-9397-08002B2CF9AE}" pid="60" name="PW_Asset_Type">
    <vt:lpwstr>PW_Asset_Type</vt:lpwstr>
  </property>
  <property fmtid="{D5CDD505-2E9C-101B-9397-08002B2CF9AE}" pid="61" name="PW_Discipline">
    <vt:lpwstr>PW_Discipline</vt:lpwstr>
  </property>
  <property fmtid="{D5CDD505-2E9C-101B-9397-08002B2CF9AE}" pid="62" name="PW_Level">
    <vt:lpwstr>PW_Level</vt:lpwstr>
  </property>
  <property fmtid="{D5CDD505-2E9C-101B-9397-08002B2CF9AE}" pid="63" name="PW_Originator">
    <vt:lpwstr>PW_Originator</vt:lpwstr>
  </property>
  <property fmtid="{D5CDD505-2E9C-101B-9397-08002B2CF9AE}" pid="64" name="PW_Percent_Complete">
    <vt:lpwstr>PW_Percent_Complete</vt:lpwstr>
  </property>
  <property fmtid="{D5CDD505-2E9C-101B-9397-08002B2CF9AE}" pid="65" name="PW_Project">
    <vt:lpwstr>PW_Project</vt:lpwstr>
  </property>
  <property fmtid="{D5CDD505-2E9C-101B-9397-08002B2CF9AE}" pid="66" name="PW_Rejected_By">
    <vt:lpwstr>PW_Rejected_By</vt:lpwstr>
  </property>
  <property fmtid="{D5CDD505-2E9C-101B-9397-08002B2CF9AE}" pid="67" name="PW_Rejected_Date">
    <vt:lpwstr>PW_Rejected_Date</vt:lpwstr>
  </property>
  <property fmtid="{D5CDD505-2E9C-101B-9397-08002B2CF9AE}" pid="68" name="PW_Rejected_Reason">
    <vt:lpwstr>PW_Rejected_Reason</vt:lpwstr>
  </property>
  <property fmtid="{D5CDD505-2E9C-101B-9397-08002B2CF9AE}" pid="69" name="PW_Status">
    <vt:lpwstr>PW_Status</vt:lpwstr>
  </property>
  <property fmtid="{D5CDD505-2E9C-101B-9397-08002B2CF9AE}" pid="70" name="PW_Suitability">
    <vt:lpwstr>PW_Suitability</vt:lpwstr>
  </property>
  <property fmtid="{D5CDD505-2E9C-101B-9397-08002B2CF9AE}" pid="71" name="PW_Type">
    <vt:lpwstr>PW_Type</vt:lpwstr>
  </property>
  <property fmtid="{D5CDD505-2E9C-101B-9397-08002B2CF9AE}" pid="72" name="RV_APP_1">
    <vt:lpwstr>RV_APP_1</vt:lpwstr>
  </property>
  <property fmtid="{D5CDD505-2E9C-101B-9397-08002B2CF9AE}" pid="73" name="RV_APP_2">
    <vt:lpwstr>RV_APP_2</vt:lpwstr>
  </property>
  <property fmtid="{D5CDD505-2E9C-101B-9397-08002B2CF9AE}" pid="74" name="RV_APP_3">
    <vt:lpwstr>RV_APP_3</vt:lpwstr>
  </property>
  <property fmtid="{D5CDD505-2E9C-101B-9397-08002B2CF9AE}" pid="75" name="RV_APP_4">
    <vt:lpwstr>RV_APP_4</vt:lpwstr>
  </property>
  <property fmtid="{D5CDD505-2E9C-101B-9397-08002B2CF9AE}" pid="76" name="RV_APP_5">
    <vt:lpwstr>RV_APP_5</vt:lpwstr>
  </property>
  <property fmtid="{D5CDD505-2E9C-101B-9397-08002B2CF9AE}" pid="77" name="RV_CHK_1">
    <vt:lpwstr>RV_CHK_1</vt:lpwstr>
  </property>
  <property fmtid="{D5CDD505-2E9C-101B-9397-08002B2CF9AE}" pid="78" name="RV_CHK_2">
    <vt:lpwstr>RV_CHK_2</vt:lpwstr>
  </property>
  <property fmtid="{D5CDD505-2E9C-101B-9397-08002B2CF9AE}" pid="79" name="RV_CHK_3">
    <vt:lpwstr>RV_CHK_3</vt:lpwstr>
  </property>
  <property fmtid="{D5CDD505-2E9C-101B-9397-08002B2CF9AE}" pid="80" name="RV_CHK_4">
    <vt:lpwstr>RV_CHK_4</vt:lpwstr>
  </property>
  <property fmtid="{D5CDD505-2E9C-101B-9397-08002B2CF9AE}" pid="81" name="RV_CHK_5">
    <vt:lpwstr>RV_CHK_5</vt:lpwstr>
  </property>
  <property fmtid="{D5CDD505-2E9C-101B-9397-08002B2CF9AE}" pid="82" name="RV_COO_1">
    <vt:lpwstr>RV_COO_1</vt:lpwstr>
  </property>
  <property fmtid="{D5CDD505-2E9C-101B-9397-08002B2CF9AE}" pid="83" name="RV_COO_2">
    <vt:lpwstr>RV_COO_2</vt:lpwstr>
  </property>
  <property fmtid="{D5CDD505-2E9C-101B-9397-08002B2CF9AE}" pid="84" name="RV_COO_3">
    <vt:lpwstr>RV_COO_3</vt:lpwstr>
  </property>
  <property fmtid="{D5CDD505-2E9C-101B-9397-08002B2CF9AE}" pid="85" name="RV_COO_4">
    <vt:lpwstr>RV_COO_4</vt:lpwstr>
  </property>
  <property fmtid="{D5CDD505-2E9C-101B-9397-08002B2CF9AE}" pid="86" name="RV_COO_5">
    <vt:lpwstr>RV_COO_5</vt:lpwstr>
  </property>
  <property fmtid="{D5CDD505-2E9C-101B-9397-08002B2CF9AE}" pid="87" name="RV_DATE_1">
    <vt:lpwstr>RV_DATE_1</vt:lpwstr>
  </property>
  <property fmtid="{D5CDD505-2E9C-101B-9397-08002B2CF9AE}" pid="88" name="RV_DATE_2">
    <vt:lpwstr>RV_DATE_2</vt:lpwstr>
  </property>
  <property fmtid="{D5CDD505-2E9C-101B-9397-08002B2CF9AE}" pid="89" name="RV_DATE_3">
    <vt:lpwstr>RV_DATE_3</vt:lpwstr>
  </property>
  <property fmtid="{D5CDD505-2E9C-101B-9397-08002B2CF9AE}" pid="90" name="RV_DATE_4">
    <vt:lpwstr>RV_DATE_4</vt:lpwstr>
  </property>
  <property fmtid="{D5CDD505-2E9C-101B-9397-08002B2CF9AE}" pid="91" name="RV_DATE_5">
    <vt:lpwstr>RV_DATE_5</vt:lpwstr>
  </property>
  <property fmtid="{D5CDD505-2E9C-101B-9397-08002B2CF9AE}" pid="92" name="RV_DES_1">
    <vt:lpwstr>RV_DES_1</vt:lpwstr>
  </property>
  <property fmtid="{D5CDD505-2E9C-101B-9397-08002B2CF9AE}" pid="93" name="RV_DES_2">
    <vt:lpwstr>RV_DES_2</vt:lpwstr>
  </property>
  <property fmtid="{D5CDD505-2E9C-101B-9397-08002B2CF9AE}" pid="94" name="RV_DES_3">
    <vt:lpwstr>RV_DES_3</vt:lpwstr>
  </property>
  <property fmtid="{D5CDD505-2E9C-101B-9397-08002B2CF9AE}" pid="95" name="RV_DES_4">
    <vt:lpwstr>RV_DES_4</vt:lpwstr>
  </property>
  <property fmtid="{D5CDD505-2E9C-101B-9397-08002B2CF9AE}" pid="96" name="RV_DES_5">
    <vt:lpwstr>RV_DES_5</vt:lpwstr>
  </property>
  <property fmtid="{D5CDD505-2E9C-101B-9397-08002B2CF9AE}" pid="97" name="RV_DRA_1">
    <vt:lpwstr>RV_DRA_1</vt:lpwstr>
  </property>
  <property fmtid="{D5CDD505-2E9C-101B-9397-08002B2CF9AE}" pid="98" name="RV_DRA_2">
    <vt:lpwstr>RV_DRA_2</vt:lpwstr>
  </property>
  <property fmtid="{D5CDD505-2E9C-101B-9397-08002B2CF9AE}" pid="99" name="RV_DRA_3">
    <vt:lpwstr>RV_DRA_3</vt:lpwstr>
  </property>
  <property fmtid="{D5CDD505-2E9C-101B-9397-08002B2CF9AE}" pid="100" name="RV_DRA_4">
    <vt:lpwstr>RV_DRA_4</vt:lpwstr>
  </property>
  <property fmtid="{D5CDD505-2E9C-101B-9397-08002B2CF9AE}" pid="101" name="RV_DRA_5">
    <vt:lpwstr>RV_DRA_5</vt:lpwstr>
  </property>
  <property fmtid="{D5CDD505-2E9C-101B-9397-08002B2CF9AE}" pid="102" name="RV_ENG_1">
    <vt:lpwstr>RV_ENG_1</vt:lpwstr>
  </property>
  <property fmtid="{D5CDD505-2E9C-101B-9397-08002B2CF9AE}" pid="103" name="RV_ENG_2">
    <vt:lpwstr>RV_ENG_2</vt:lpwstr>
  </property>
  <property fmtid="{D5CDD505-2E9C-101B-9397-08002B2CF9AE}" pid="104" name="RV_ENG_3">
    <vt:lpwstr>RV_ENG_3</vt:lpwstr>
  </property>
  <property fmtid="{D5CDD505-2E9C-101B-9397-08002B2CF9AE}" pid="105" name="RV_ENG_4">
    <vt:lpwstr>RV_ENG_4</vt:lpwstr>
  </property>
  <property fmtid="{D5CDD505-2E9C-101B-9397-08002B2CF9AE}" pid="106" name="RV_ENG_5">
    <vt:lpwstr>RV_ENG_5</vt:lpwstr>
  </property>
  <property fmtid="{D5CDD505-2E9C-101B-9397-08002B2CF9AE}" pid="107" name="RV_NOTE_1">
    <vt:lpwstr>RV_NOTE_1</vt:lpwstr>
  </property>
  <property fmtid="{D5CDD505-2E9C-101B-9397-08002B2CF9AE}" pid="108" name="RV_NOTE_2">
    <vt:lpwstr>RV_NOTE_2</vt:lpwstr>
  </property>
  <property fmtid="{D5CDD505-2E9C-101B-9397-08002B2CF9AE}" pid="109" name="RV_NOTE_3">
    <vt:lpwstr>RV_NOTE_3</vt:lpwstr>
  </property>
  <property fmtid="{D5CDD505-2E9C-101B-9397-08002B2CF9AE}" pid="110" name="RV_NOTE_4">
    <vt:lpwstr>RV_NOTE_4</vt:lpwstr>
  </property>
  <property fmtid="{D5CDD505-2E9C-101B-9397-08002B2CF9AE}" pid="111" name="RV_NOTE_5">
    <vt:lpwstr>RV_NOTE_5</vt:lpwstr>
  </property>
  <property fmtid="{D5CDD505-2E9C-101B-9397-08002B2CF9AE}" pid="112" name="RV_REV_1">
    <vt:lpwstr>RV_REV_1</vt:lpwstr>
  </property>
  <property fmtid="{D5CDD505-2E9C-101B-9397-08002B2CF9AE}" pid="113" name="RV_REV_2">
    <vt:lpwstr>RV_REV_2</vt:lpwstr>
  </property>
  <property fmtid="{D5CDD505-2E9C-101B-9397-08002B2CF9AE}" pid="114" name="RV_REV_3">
    <vt:lpwstr>RV_REV_3</vt:lpwstr>
  </property>
  <property fmtid="{D5CDD505-2E9C-101B-9397-08002B2CF9AE}" pid="115" name="RV_REV_4">
    <vt:lpwstr>RV_REV_4</vt:lpwstr>
  </property>
  <property fmtid="{D5CDD505-2E9C-101B-9397-08002B2CF9AE}" pid="116" name="RV_REV_5">
    <vt:lpwstr>RV_REV_5</vt:lpwstr>
  </property>
  <property fmtid="{D5CDD505-2E9C-101B-9397-08002B2CF9AE}" pid="117" name="State_CDE">
    <vt:lpwstr>State_CDE</vt:lpwstr>
  </property>
  <property fmtid="{D5CDD505-2E9C-101B-9397-08002B2CF9AE}" pid="118" name="TB_Size">
    <vt:lpwstr>TB_Size</vt:lpwstr>
  </property>
  <property fmtid="{D5CDD505-2E9C-101B-9397-08002B2CF9AE}" pid="119" name="TB_Status">
    <vt:lpwstr>TB_Status</vt:lpwstr>
  </property>
  <property fmtid="{D5CDD505-2E9C-101B-9397-08002B2CF9AE}" pid="120" name="ContentTypeId">
    <vt:lpwstr>0x0101007BD61AFCC8A643B8924AB3F7EE1826010200DBA90FA23E77B6439D72B1807F8FF7CB</vt:lpwstr>
  </property>
  <property fmtid="{D5CDD505-2E9C-101B-9397-08002B2CF9AE}" pid="121" name="TaxKeyword">
    <vt:lpwstr/>
  </property>
  <property fmtid="{D5CDD505-2E9C-101B-9397-08002B2CF9AE}" pid="122" name="_dlc_DocIdItemGuid">
    <vt:lpwstr>28ec98cc-d64e-4e07-9fe0-3a915731871a</vt:lpwstr>
  </property>
</Properties>
</file>