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220FBD49" w:rsidR="003042E7" w:rsidRPr="005A0726" w:rsidRDefault="00206D75" w:rsidP="003042E7">
      <w:pPr>
        <w:spacing w:line="240" w:lineRule="auto"/>
        <w:jc w:val="center"/>
        <w:rPr>
          <w:color w:val="FF0000"/>
          <w:spacing w:val="20"/>
        </w:rPr>
      </w:pPr>
      <w:r>
        <w:rPr>
          <w:b/>
          <w:spacing w:val="20"/>
          <w:sz w:val="40"/>
          <w:szCs w:val="40"/>
        </w:rPr>
        <w:t xml:space="preserve">ANALIZA PORÓWNAWCZA </w:t>
      </w:r>
      <w:r w:rsidR="005962F6">
        <w:rPr>
          <w:b/>
          <w:spacing w:val="20"/>
          <w:sz w:val="40"/>
          <w:szCs w:val="40"/>
        </w:rPr>
        <w:t xml:space="preserve">KONWOLUCYJNYCH </w:t>
      </w:r>
      <w:r>
        <w:rPr>
          <w:b/>
          <w:spacing w:val="20"/>
          <w:sz w:val="40"/>
          <w:szCs w:val="40"/>
        </w:rPr>
        <w:t>SIECI NEURONOWYCH INCEPTION RESNET V2 I XCEPTION</w:t>
      </w:r>
      <w:r w:rsidR="005962F6">
        <w:rPr>
          <w:b/>
          <w:spacing w:val="20"/>
          <w:sz w:val="40"/>
          <w:szCs w:val="40"/>
        </w:rPr>
        <w:t xml:space="preserve"> </w:t>
      </w:r>
      <w:r w:rsidR="00981205">
        <w:rPr>
          <w:b/>
          <w:spacing w:val="20"/>
          <w:sz w:val="40"/>
          <w:szCs w:val="40"/>
        </w:rPr>
        <w:t xml:space="preserve">W ZASTOSOWANIU ICH DO </w:t>
      </w:r>
      <w:r w:rsidR="005962F6">
        <w:rPr>
          <w:b/>
          <w:spacing w:val="20"/>
          <w:sz w:val="40"/>
          <w:szCs w:val="40"/>
        </w:rPr>
        <w:t>KATEGORYZOWANIA ZMIAN SKÓRNYCH</w:t>
      </w:r>
      <w:r w:rsidR="003042E7" w:rsidRPr="005A0726">
        <w:rPr>
          <w:color w:val="FF0000"/>
          <w:spacing w:val="20"/>
        </w:rPr>
        <w:t xml:space="preserve"> </w:t>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0" w:name="_Toc110601087" w:displacedByCustomXml="next"/>
    <w:bookmarkStart w:id="1" w:name="_Toc103754509"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p w14:paraId="4B7D4BAB" w14:textId="27EB0C21" w:rsidR="00422435"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923616" w:history="1">
            <w:r w:rsidR="00422435" w:rsidRPr="006407D6">
              <w:rPr>
                <w:rStyle w:val="Hipercze"/>
                <w:noProof/>
              </w:rPr>
              <w:t>WSTĘP</w:t>
            </w:r>
            <w:r w:rsidR="00422435">
              <w:rPr>
                <w:noProof/>
                <w:webHidden/>
              </w:rPr>
              <w:tab/>
            </w:r>
            <w:r w:rsidR="00422435">
              <w:rPr>
                <w:noProof/>
                <w:webHidden/>
              </w:rPr>
              <w:fldChar w:fldCharType="begin"/>
            </w:r>
            <w:r w:rsidR="00422435">
              <w:rPr>
                <w:noProof/>
                <w:webHidden/>
              </w:rPr>
              <w:instrText xml:space="preserve"> PAGEREF _Toc154923616 \h </w:instrText>
            </w:r>
            <w:r w:rsidR="00422435">
              <w:rPr>
                <w:noProof/>
                <w:webHidden/>
              </w:rPr>
            </w:r>
            <w:r w:rsidR="00422435">
              <w:rPr>
                <w:noProof/>
                <w:webHidden/>
              </w:rPr>
              <w:fldChar w:fldCharType="separate"/>
            </w:r>
            <w:r w:rsidR="00DF440C">
              <w:rPr>
                <w:noProof/>
                <w:webHidden/>
              </w:rPr>
              <w:t>2</w:t>
            </w:r>
            <w:r w:rsidR="00422435">
              <w:rPr>
                <w:noProof/>
                <w:webHidden/>
              </w:rPr>
              <w:fldChar w:fldCharType="end"/>
            </w:r>
          </w:hyperlink>
        </w:p>
        <w:p w14:paraId="20CCB97D" w14:textId="1ABA667D"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17" w:history="1">
            <w:r w:rsidRPr="006407D6">
              <w:rPr>
                <w:rStyle w:val="Hipercze"/>
                <w:noProof/>
              </w:rPr>
              <w:t>Rozdział 1 – Historia Sieci Neuronowych</w:t>
            </w:r>
            <w:r>
              <w:rPr>
                <w:noProof/>
                <w:webHidden/>
              </w:rPr>
              <w:tab/>
            </w:r>
            <w:r>
              <w:rPr>
                <w:noProof/>
                <w:webHidden/>
              </w:rPr>
              <w:fldChar w:fldCharType="begin"/>
            </w:r>
            <w:r>
              <w:rPr>
                <w:noProof/>
                <w:webHidden/>
              </w:rPr>
              <w:instrText xml:space="preserve"> PAGEREF _Toc154923617 \h </w:instrText>
            </w:r>
            <w:r>
              <w:rPr>
                <w:noProof/>
                <w:webHidden/>
              </w:rPr>
            </w:r>
            <w:r>
              <w:rPr>
                <w:noProof/>
                <w:webHidden/>
              </w:rPr>
              <w:fldChar w:fldCharType="separate"/>
            </w:r>
            <w:r w:rsidR="00DF440C">
              <w:rPr>
                <w:noProof/>
                <w:webHidden/>
              </w:rPr>
              <w:t>4</w:t>
            </w:r>
            <w:r>
              <w:rPr>
                <w:noProof/>
                <w:webHidden/>
              </w:rPr>
              <w:fldChar w:fldCharType="end"/>
            </w:r>
          </w:hyperlink>
        </w:p>
        <w:p w14:paraId="68F4A622" w14:textId="57FF8F4F"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18" w:history="1">
            <w:r w:rsidRPr="006407D6">
              <w:rPr>
                <w:rStyle w:val="Hipercze"/>
                <w:noProof/>
              </w:rPr>
              <w:t>1.1</w:t>
            </w:r>
            <w:r>
              <w:rPr>
                <w:rFonts w:asciiTheme="minorHAnsi" w:eastAsiaTheme="minorEastAsia" w:hAnsiTheme="minorHAnsi" w:cstheme="minorBidi"/>
                <w:noProof/>
                <w:kern w:val="2"/>
                <w:sz w:val="22"/>
                <w:szCs w:val="22"/>
                <w14:ligatures w14:val="standardContextual"/>
              </w:rPr>
              <w:tab/>
            </w:r>
            <w:r w:rsidRPr="006407D6">
              <w:rPr>
                <w:rStyle w:val="Hipercze"/>
                <w:noProof/>
              </w:rPr>
              <w:t>Wprowadzenie</w:t>
            </w:r>
            <w:r>
              <w:rPr>
                <w:noProof/>
                <w:webHidden/>
              </w:rPr>
              <w:tab/>
            </w:r>
            <w:r>
              <w:rPr>
                <w:noProof/>
                <w:webHidden/>
              </w:rPr>
              <w:fldChar w:fldCharType="begin"/>
            </w:r>
            <w:r>
              <w:rPr>
                <w:noProof/>
                <w:webHidden/>
              </w:rPr>
              <w:instrText xml:space="preserve"> PAGEREF _Toc154923618 \h </w:instrText>
            </w:r>
            <w:r>
              <w:rPr>
                <w:noProof/>
                <w:webHidden/>
              </w:rPr>
            </w:r>
            <w:r>
              <w:rPr>
                <w:noProof/>
                <w:webHidden/>
              </w:rPr>
              <w:fldChar w:fldCharType="separate"/>
            </w:r>
            <w:r w:rsidR="00DF440C">
              <w:rPr>
                <w:noProof/>
                <w:webHidden/>
              </w:rPr>
              <w:t>4</w:t>
            </w:r>
            <w:r>
              <w:rPr>
                <w:noProof/>
                <w:webHidden/>
              </w:rPr>
              <w:fldChar w:fldCharType="end"/>
            </w:r>
          </w:hyperlink>
        </w:p>
        <w:p w14:paraId="0C964943" w14:textId="16E60398"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19" w:history="1">
            <w:r w:rsidRPr="006407D6">
              <w:rPr>
                <w:rStyle w:val="Hipercze"/>
                <w:noProof/>
              </w:rPr>
              <w:t>1.2</w:t>
            </w:r>
            <w:r>
              <w:rPr>
                <w:rFonts w:asciiTheme="minorHAnsi" w:eastAsiaTheme="minorEastAsia" w:hAnsiTheme="minorHAnsi" w:cstheme="minorBidi"/>
                <w:noProof/>
                <w:kern w:val="2"/>
                <w:sz w:val="22"/>
                <w:szCs w:val="22"/>
                <w14:ligatures w14:val="standardContextual"/>
              </w:rPr>
              <w:tab/>
            </w:r>
            <w:r w:rsidRPr="006407D6">
              <w:rPr>
                <w:rStyle w:val="Hipercze"/>
                <w:noProof/>
              </w:rPr>
              <w:t>Konwolucyjne Sieci Neuronowe (CNN)</w:t>
            </w:r>
            <w:r>
              <w:rPr>
                <w:noProof/>
                <w:webHidden/>
              </w:rPr>
              <w:tab/>
            </w:r>
            <w:r>
              <w:rPr>
                <w:noProof/>
                <w:webHidden/>
              </w:rPr>
              <w:fldChar w:fldCharType="begin"/>
            </w:r>
            <w:r>
              <w:rPr>
                <w:noProof/>
                <w:webHidden/>
              </w:rPr>
              <w:instrText xml:space="preserve"> PAGEREF _Toc154923619 \h </w:instrText>
            </w:r>
            <w:r>
              <w:rPr>
                <w:noProof/>
                <w:webHidden/>
              </w:rPr>
            </w:r>
            <w:r>
              <w:rPr>
                <w:noProof/>
                <w:webHidden/>
              </w:rPr>
              <w:fldChar w:fldCharType="separate"/>
            </w:r>
            <w:r w:rsidR="00DF440C">
              <w:rPr>
                <w:noProof/>
                <w:webHidden/>
              </w:rPr>
              <w:t>5</w:t>
            </w:r>
            <w:r>
              <w:rPr>
                <w:noProof/>
                <w:webHidden/>
              </w:rPr>
              <w:fldChar w:fldCharType="end"/>
            </w:r>
          </w:hyperlink>
        </w:p>
        <w:p w14:paraId="7C8539D2" w14:textId="458B6498"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0" w:history="1">
            <w:r w:rsidRPr="006407D6">
              <w:rPr>
                <w:rStyle w:val="Hipercze"/>
                <w:noProof/>
              </w:rPr>
              <w:t>1.3</w:t>
            </w:r>
            <w:r>
              <w:rPr>
                <w:rFonts w:asciiTheme="minorHAnsi" w:eastAsiaTheme="minorEastAsia" w:hAnsiTheme="minorHAnsi" w:cstheme="minorBidi"/>
                <w:noProof/>
                <w:kern w:val="2"/>
                <w:sz w:val="22"/>
                <w:szCs w:val="22"/>
                <w14:ligatures w14:val="standardContextual"/>
              </w:rPr>
              <w:tab/>
            </w:r>
            <w:r w:rsidRPr="006407D6">
              <w:rPr>
                <w:rStyle w:val="Hipercze"/>
                <w:noProof/>
              </w:rPr>
              <w:t>Mechanizm propagacji wstecznej</w:t>
            </w:r>
            <w:r>
              <w:rPr>
                <w:noProof/>
                <w:webHidden/>
              </w:rPr>
              <w:tab/>
            </w:r>
            <w:r>
              <w:rPr>
                <w:noProof/>
                <w:webHidden/>
              </w:rPr>
              <w:fldChar w:fldCharType="begin"/>
            </w:r>
            <w:r>
              <w:rPr>
                <w:noProof/>
                <w:webHidden/>
              </w:rPr>
              <w:instrText xml:space="preserve"> PAGEREF _Toc154923620 \h </w:instrText>
            </w:r>
            <w:r>
              <w:rPr>
                <w:noProof/>
                <w:webHidden/>
              </w:rPr>
            </w:r>
            <w:r>
              <w:rPr>
                <w:noProof/>
                <w:webHidden/>
              </w:rPr>
              <w:fldChar w:fldCharType="separate"/>
            </w:r>
            <w:r w:rsidR="00DF440C">
              <w:rPr>
                <w:noProof/>
                <w:webHidden/>
              </w:rPr>
              <w:t>6</w:t>
            </w:r>
            <w:r>
              <w:rPr>
                <w:noProof/>
                <w:webHidden/>
              </w:rPr>
              <w:fldChar w:fldCharType="end"/>
            </w:r>
          </w:hyperlink>
        </w:p>
        <w:p w14:paraId="1E082D1E" w14:textId="606E2F25"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1" w:history="1">
            <w:r w:rsidRPr="006407D6">
              <w:rPr>
                <w:rStyle w:val="Hipercze"/>
                <w:noProof/>
              </w:rPr>
              <w:t>1.4</w:t>
            </w:r>
            <w:r>
              <w:rPr>
                <w:rFonts w:asciiTheme="minorHAnsi" w:eastAsiaTheme="minorEastAsia" w:hAnsiTheme="minorHAnsi" w:cstheme="minorBidi"/>
                <w:noProof/>
                <w:kern w:val="2"/>
                <w:sz w:val="22"/>
                <w:szCs w:val="22"/>
                <w14:ligatures w14:val="standardContextual"/>
              </w:rPr>
              <w:tab/>
            </w:r>
            <w:r w:rsidRPr="006407D6">
              <w:rPr>
                <w:rStyle w:val="Hipercze"/>
                <w:noProof/>
              </w:rPr>
              <w:t>Operacja splotu</w:t>
            </w:r>
            <w:r>
              <w:rPr>
                <w:noProof/>
                <w:webHidden/>
              </w:rPr>
              <w:tab/>
            </w:r>
            <w:r>
              <w:rPr>
                <w:noProof/>
                <w:webHidden/>
              </w:rPr>
              <w:fldChar w:fldCharType="begin"/>
            </w:r>
            <w:r>
              <w:rPr>
                <w:noProof/>
                <w:webHidden/>
              </w:rPr>
              <w:instrText xml:space="preserve"> PAGEREF _Toc154923621 \h </w:instrText>
            </w:r>
            <w:r>
              <w:rPr>
                <w:noProof/>
                <w:webHidden/>
              </w:rPr>
            </w:r>
            <w:r>
              <w:rPr>
                <w:noProof/>
                <w:webHidden/>
              </w:rPr>
              <w:fldChar w:fldCharType="separate"/>
            </w:r>
            <w:r w:rsidR="00DF440C">
              <w:rPr>
                <w:noProof/>
                <w:webHidden/>
              </w:rPr>
              <w:t>7</w:t>
            </w:r>
            <w:r>
              <w:rPr>
                <w:noProof/>
                <w:webHidden/>
              </w:rPr>
              <w:fldChar w:fldCharType="end"/>
            </w:r>
          </w:hyperlink>
        </w:p>
        <w:p w14:paraId="3AB7AD3E" w14:textId="4EF3F18E"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2" w:history="1">
            <w:r w:rsidRPr="006407D6">
              <w:rPr>
                <w:rStyle w:val="Hipercze"/>
                <w:noProof/>
              </w:rPr>
              <w:t>1.5</w:t>
            </w:r>
            <w:r>
              <w:rPr>
                <w:rFonts w:asciiTheme="minorHAnsi" w:eastAsiaTheme="minorEastAsia" w:hAnsiTheme="minorHAnsi" w:cstheme="minorBidi"/>
                <w:noProof/>
                <w:kern w:val="2"/>
                <w:sz w:val="22"/>
                <w:szCs w:val="22"/>
                <w14:ligatures w14:val="standardContextual"/>
              </w:rPr>
              <w:tab/>
            </w:r>
            <w:r w:rsidRPr="006407D6">
              <w:rPr>
                <w:rStyle w:val="Hipercze"/>
                <w:noProof/>
              </w:rPr>
              <w:t>Użyte narzędzia i technologie</w:t>
            </w:r>
            <w:r>
              <w:rPr>
                <w:noProof/>
                <w:webHidden/>
              </w:rPr>
              <w:tab/>
            </w:r>
            <w:r>
              <w:rPr>
                <w:noProof/>
                <w:webHidden/>
              </w:rPr>
              <w:fldChar w:fldCharType="begin"/>
            </w:r>
            <w:r>
              <w:rPr>
                <w:noProof/>
                <w:webHidden/>
              </w:rPr>
              <w:instrText xml:space="preserve"> PAGEREF _Toc154923622 \h </w:instrText>
            </w:r>
            <w:r>
              <w:rPr>
                <w:noProof/>
                <w:webHidden/>
              </w:rPr>
            </w:r>
            <w:r>
              <w:rPr>
                <w:noProof/>
                <w:webHidden/>
              </w:rPr>
              <w:fldChar w:fldCharType="separate"/>
            </w:r>
            <w:r w:rsidR="00DF440C">
              <w:rPr>
                <w:noProof/>
                <w:webHidden/>
              </w:rPr>
              <w:t>7</w:t>
            </w:r>
            <w:r>
              <w:rPr>
                <w:noProof/>
                <w:webHidden/>
              </w:rPr>
              <w:fldChar w:fldCharType="end"/>
            </w:r>
          </w:hyperlink>
        </w:p>
        <w:p w14:paraId="337DF918" w14:textId="6FE0BA9C"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23" w:history="1">
            <w:r w:rsidRPr="006407D6">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_Toc154923623 \h </w:instrText>
            </w:r>
            <w:r>
              <w:rPr>
                <w:noProof/>
                <w:webHidden/>
              </w:rPr>
            </w:r>
            <w:r>
              <w:rPr>
                <w:noProof/>
                <w:webHidden/>
              </w:rPr>
              <w:fldChar w:fldCharType="separate"/>
            </w:r>
            <w:r w:rsidR="00DF440C">
              <w:rPr>
                <w:noProof/>
                <w:webHidden/>
              </w:rPr>
              <w:t>9</w:t>
            </w:r>
            <w:r>
              <w:rPr>
                <w:noProof/>
                <w:webHidden/>
              </w:rPr>
              <w:fldChar w:fldCharType="end"/>
            </w:r>
          </w:hyperlink>
        </w:p>
        <w:p w14:paraId="02C9D1D5" w14:textId="5FD481E3"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5" w:history="1">
            <w:r w:rsidRPr="006407D6">
              <w:rPr>
                <w:rStyle w:val="Hipercze"/>
                <w:noProof/>
              </w:rPr>
              <w:t>2.1</w:t>
            </w:r>
            <w:r>
              <w:rPr>
                <w:rFonts w:asciiTheme="minorHAnsi" w:eastAsiaTheme="minorEastAsia" w:hAnsiTheme="minorHAnsi" w:cstheme="minorBidi"/>
                <w:noProof/>
                <w:kern w:val="2"/>
                <w:sz w:val="22"/>
                <w:szCs w:val="22"/>
                <w14:ligatures w14:val="standardContextual"/>
              </w:rPr>
              <w:tab/>
            </w:r>
            <w:r w:rsidRPr="006407D6">
              <w:rPr>
                <w:rStyle w:val="Hipercze"/>
                <w:noProof/>
              </w:rPr>
              <w:t>Architektura InceptionResNetV2</w:t>
            </w:r>
            <w:r>
              <w:rPr>
                <w:noProof/>
                <w:webHidden/>
              </w:rPr>
              <w:tab/>
            </w:r>
            <w:r>
              <w:rPr>
                <w:noProof/>
                <w:webHidden/>
              </w:rPr>
              <w:fldChar w:fldCharType="begin"/>
            </w:r>
            <w:r>
              <w:rPr>
                <w:noProof/>
                <w:webHidden/>
              </w:rPr>
              <w:instrText xml:space="preserve"> PAGEREF _Toc154923625 \h </w:instrText>
            </w:r>
            <w:r>
              <w:rPr>
                <w:noProof/>
                <w:webHidden/>
              </w:rPr>
            </w:r>
            <w:r>
              <w:rPr>
                <w:noProof/>
                <w:webHidden/>
              </w:rPr>
              <w:fldChar w:fldCharType="separate"/>
            </w:r>
            <w:r w:rsidR="00DF440C">
              <w:rPr>
                <w:noProof/>
                <w:webHidden/>
              </w:rPr>
              <w:t>9</w:t>
            </w:r>
            <w:r>
              <w:rPr>
                <w:noProof/>
                <w:webHidden/>
              </w:rPr>
              <w:fldChar w:fldCharType="end"/>
            </w:r>
          </w:hyperlink>
        </w:p>
        <w:p w14:paraId="13839021" w14:textId="50269123"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6" w:history="1">
            <w:r w:rsidRPr="006407D6">
              <w:rPr>
                <w:rStyle w:val="Hipercze"/>
                <w:noProof/>
              </w:rPr>
              <w:t>2.2</w:t>
            </w:r>
            <w:r>
              <w:rPr>
                <w:rFonts w:asciiTheme="minorHAnsi" w:eastAsiaTheme="minorEastAsia" w:hAnsiTheme="minorHAnsi" w:cstheme="minorBidi"/>
                <w:noProof/>
                <w:kern w:val="2"/>
                <w:sz w:val="22"/>
                <w:szCs w:val="22"/>
                <w14:ligatures w14:val="standardContextual"/>
              </w:rPr>
              <w:tab/>
            </w:r>
            <w:r w:rsidRPr="006407D6">
              <w:rPr>
                <w:rStyle w:val="Hipercze"/>
                <w:noProof/>
              </w:rPr>
              <w:t>Architektura Xception</w:t>
            </w:r>
            <w:r>
              <w:rPr>
                <w:noProof/>
                <w:webHidden/>
              </w:rPr>
              <w:tab/>
            </w:r>
            <w:r>
              <w:rPr>
                <w:noProof/>
                <w:webHidden/>
              </w:rPr>
              <w:fldChar w:fldCharType="begin"/>
            </w:r>
            <w:r>
              <w:rPr>
                <w:noProof/>
                <w:webHidden/>
              </w:rPr>
              <w:instrText xml:space="preserve"> PAGEREF _Toc154923626 \h </w:instrText>
            </w:r>
            <w:r>
              <w:rPr>
                <w:noProof/>
                <w:webHidden/>
              </w:rPr>
            </w:r>
            <w:r>
              <w:rPr>
                <w:noProof/>
                <w:webHidden/>
              </w:rPr>
              <w:fldChar w:fldCharType="separate"/>
            </w:r>
            <w:r w:rsidR="00DF440C">
              <w:rPr>
                <w:noProof/>
                <w:webHidden/>
              </w:rPr>
              <w:t>10</w:t>
            </w:r>
            <w:r>
              <w:rPr>
                <w:noProof/>
                <w:webHidden/>
              </w:rPr>
              <w:fldChar w:fldCharType="end"/>
            </w:r>
          </w:hyperlink>
        </w:p>
        <w:p w14:paraId="393CFADD" w14:textId="372963CB"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27" w:history="1">
            <w:r w:rsidRPr="006407D6">
              <w:rPr>
                <w:rStyle w:val="Hipercze"/>
                <w:noProof/>
              </w:rPr>
              <w:t>Rozdział 3 – Proces Trenowania Modeli</w:t>
            </w:r>
            <w:r>
              <w:rPr>
                <w:noProof/>
                <w:webHidden/>
              </w:rPr>
              <w:tab/>
            </w:r>
            <w:r>
              <w:rPr>
                <w:noProof/>
                <w:webHidden/>
              </w:rPr>
              <w:fldChar w:fldCharType="begin"/>
            </w:r>
            <w:r>
              <w:rPr>
                <w:noProof/>
                <w:webHidden/>
              </w:rPr>
              <w:instrText xml:space="preserve"> PAGEREF _Toc154923627 \h </w:instrText>
            </w:r>
            <w:r>
              <w:rPr>
                <w:noProof/>
                <w:webHidden/>
              </w:rPr>
            </w:r>
            <w:r>
              <w:rPr>
                <w:noProof/>
                <w:webHidden/>
              </w:rPr>
              <w:fldChar w:fldCharType="separate"/>
            </w:r>
            <w:r w:rsidR="00DF440C">
              <w:rPr>
                <w:noProof/>
                <w:webHidden/>
              </w:rPr>
              <w:t>12</w:t>
            </w:r>
            <w:r>
              <w:rPr>
                <w:noProof/>
                <w:webHidden/>
              </w:rPr>
              <w:fldChar w:fldCharType="end"/>
            </w:r>
          </w:hyperlink>
        </w:p>
        <w:p w14:paraId="7370B597" w14:textId="1E7BB184"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9" w:history="1">
            <w:r w:rsidRPr="006407D6">
              <w:rPr>
                <w:rStyle w:val="Hipercze"/>
                <w:noProof/>
              </w:rPr>
              <w:t>3.1</w:t>
            </w:r>
            <w:r>
              <w:rPr>
                <w:rFonts w:asciiTheme="minorHAnsi" w:eastAsiaTheme="minorEastAsia" w:hAnsiTheme="minorHAnsi" w:cstheme="minorBidi"/>
                <w:noProof/>
                <w:kern w:val="2"/>
                <w:sz w:val="22"/>
                <w:szCs w:val="22"/>
                <w14:ligatures w14:val="standardContextual"/>
              </w:rPr>
              <w:tab/>
            </w:r>
            <w:r w:rsidRPr="006407D6">
              <w:rPr>
                <w:rStyle w:val="Hipercze"/>
                <w:noProof/>
              </w:rPr>
              <w:t>Zbiór danych i EDA</w:t>
            </w:r>
            <w:r>
              <w:rPr>
                <w:noProof/>
                <w:webHidden/>
              </w:rPr>
              <w:tab/>
            </w:r>
            <w:r>
              <w:rPr>
                <w:noProof/>
                <w:webHidden/>
              </w:rPr>
              <w:fldChar w:fldCharType="begin"/>
            </w:r>
            <w:r>
              <w:rPr>
                <w:noProof/>
                <w:webHidden/>
              </w:rPr>
              <w:instrText xml:space="preserve"> PAGEREF _Toc154923629 \h </w:instrText>
            </w:r>
            <w:r>
              <w:rPr>
                <w:noProof/>
                <w:webHidden/>
              </w:rPr>
            </w:r>
            <w:r>
              <w:rPr>
                <w:noProof/>
                <w:webHidden/>
              </w:rPr>
              <w:fldChar w:fldCharType="separate"/>
            </w:r>
            <w:r w:rsidR="00DF440C">
              <w:rPr>
                <w:noProof/>
                <w:webHidden/>
              </w:rPr>
              <w:t>12</w:t>
            </w:r>
            <w:r>
              <w:rPr>
                <w:noProof/>
                <w:webHidden/>
              </w:rPr>
              <w:fldChar w:fldCharType="end"/>
            </w:r>
          </w:hyperlink>
        </w:p>
        <w:p w14:paraId="45F362BB" w14:textId="183632CA"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0" w:history="1">
            <w:r w:rsidRPr="006407D6">
              <w:rPr>
                <w:rStyle w:val="Hipercze"/>
                <w:noProof/>
              </w:rPr>
              <w:t>3.2</w:t>
            </w:r>
            <w:r>
              <w:rPr>
                <w:rFonts w:asciiTheme="minorHAnsi" w:eastAsiaTheme="minorEastAsia" w:hAnsiTheme="minorHAnsi" w:cstheme="minorBidi"/>
                <w:noProof/>
                <w:kern w:val="2"/>
                <w:sz w:val="22"/>
                <w:szCs w:val="22"/>
                <w14:ligatures w14:val="standardContextual"/>
              </w:rPr>
              <w:tab/>
            </w:r>
            <w:r w:rsidRPr="006407D6">
              <w:rPr>
                <w:rStyle w:val="Hipercze"/>
                <w:noProof/>
              </w:rPr>
              <w:t>Trenowanie i rezultaty modeli bazowych</w:t>
            </w:r>
            <w:r>
              <w:rPr>
                <w:noProof/>
                <w:webHidden/>
              </w:rPr>
              <w:tab/>
            </w:r>
            <w:r>
              <w:rPr>
                <w:noProof/>
                <w:webHidden/>
              </w:rPr>
              <w:fldChar w:fldCharType="begin"/>
            </w:r>
            <w:r>
              <w:rPr>
                <w:noProof/>
                <w:webHidden/>
              </w:rPr>
              <w:instrText xml:space="preserve"> PAGEREF _Toc154923630 \h </w:instrText>
            </w:r>
            <w:r>
              <w:rPr>
                <w:noProof/>
                <w:webHidden/>
              </w:rPr>
            </w:r>
            <w:r>
              <w:rPr>
                <w:noProof/>
                <w:webHidden/>
              </w:rPr>
              <w:fldChar w:fldCharType="separate"/>
            </w:r>
            <w:r w:rsidR="00DF440C">
              <w:rPr>
                <w:noProof/>
                <w:webHidden/>
              </w:rPr>
              <w:t>13</w:t>
            </w:r>
            <w:r>
              <w:rPr>
                <w:noProof/>
                <w:webHidden/>
              </w:rPr>
              <w:fldChar w:fldCharType="end"/>
            </w:r>
          </w:hyperlink>
        </w:p>
        <w:p w14:paraId="251F89F6" w14:textId="31A8FA36"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1" w:history="1">
            <w:r w:rsidRPr="006407D6">
              <w:rPr>
                <w:rStyle w:val="Hipercze"/>
                <w:noProof/>
              </w:rPr>
              <w:t>3.3</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_Toc154923631 \h </w:instrText>
            </w:r>
            <w:r>
              <w:rPr>
                <w:noProof/>
                <w:webHidden/>
              </w:rPr>
            </w:r>
            <w:r>
              <w:rPr>
                <w:noProof/>
                <w:webHidden/>
              </w:rPr>
              <w:fldChar w:fldCharType="separate"/>
            </w:r>
            <w:r w:rsidR="00DF440C">
              <w:rPr>
                <w:noProof/>
                <w:webHidden/>
              </w:rPr>
              <w:t>15</w:t>
            </w:r>
            <w:r>
              <w:rPr>
                <w:noProof/>
                <w:webHidden/>
              </w:rPr>
              <w:fldChar w:fldCharType="end"/>
            </w:r>
          </w:hyperlink>
        </w:p>
        <w:p w14:paraId="45FC56AB" w14:textId="4F8ACA86"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2" w:history="1">
            <w:r w:rsidRPr="006407D6">
              <w:rPr>
                <w:rStyle w:val="Hipercze"/>
                <w:noProof/>
              </w:rPr>
              <w:t>3.4</w:t>
            </w:r>
            <w:r>
              <w:rPr>
                <w:rFonts w:asciiTheme="minorHAnsi" w:eastAsiaTheme="minorEastAsia" w:hAnsiTheme="minorHAnsi" w:cstheme="minorBidi"/>
                <w:noProof/>
                <w:kern w:val="2"/>
                <w:sz w:val="22"/>
                <w:szCs w:val="22"/>
                <w14:ligatures w14:val="standardContextual"/>
              </w:rPr>
              <w:tab/>
            </w:r>
            <w:r w:rsidRPr="006407D6">
              <w:rPr>
                <w:rStyle w:val="Hipercze"/>
                <w:noProof/>
              </w:rPr>
              <w:t>Trenowanie sieci neuronowych</w:t>
            </w:r>
            <w:r>
              <w:rPr>
                <w:noProof/>
                <w:webHidden/>
              </w:rPr>
              <w:tab/>
            </w:r>
            <w:r>
              <w:rPr>
                <w:noProof/>
                <w:webHidden/>
              </w:rPr>
              <w:fldChar w:fldCharType="begin"/>
            </w:r>
            <w:r>
              <w:rPr>
                <w:noProof/>
                <w:webHidden/>
              </w:rPr>
              <w:instrText xml:space="preserve"> PAGEREF _Toc154923632 \h </w:instrText>
            </w:r>
            <w:r>
              <w:rPr>
                <w:noProof/>
                <w:webHidden/>
              </w:rPr>
            </w:r>
            <w:r>
              <w:rPr>
                <w:noProof/>
                <w:webHidden/>
              </w:rPr>
              <w:fldChar w:fldCharType="separate"/>
            </w:r>
            <w:r w:rsidR="00DF440C">
              <w:rPr>
                <w:noProof/>
                <w:webHidden/>
              </w:rPr>
              <w:t>17</w:t>
            </w:r>
            <w:r>
              <w:rPr>
                <w:noProof/>
                <w:webHidden/>
              </w:rPr>
              <w:fldChar w:fldCharType="end"/>
            </w:r>
          </w:hyperlink>
        </w:p>
        <w:p w14:paraId="7C95AFB7" w14:textId="7AC50D24"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3" w:history="1">
            <w:r w:rsidRPr="006407D6">
              <w:rPr>
                <w:rStyle w:val="Hipercze"/>
                <w:noProof/>
              </w:rPr>
              <w:t>3.5</w:t>
            </w:r>
            <w:r>
              <w:rPr>
                <w:rFonts w:asciiTheme="minorHAnsi" w:eastAsiaTheme="minorEastAsia" w:hAnsiTheme="minorHAnsi" w:cstheme="minorBidi"/>
                <w:noProof/>
                <w:kern w:val="2"/>
                <w:sz w:val="22"/>
                <w:szCs w:val="22"/>
                <w14:ligatures w14:val="standardContextual"/>
              </w:rPr>
              <w:tab/>
            </w:r>
            <w:r w:rsidRPr="006407D6">
              <w:rPr>
                <w:rStyle w:val="Hipercze"/>
                <w:noProof/>
              </w:rPr>
              <w:t>Usprawnianie sieci neuronowych</w:t>
            </w:r>
            <w:r>
              <w:rPr>
                <w:noProof/>
                <w:webHidden/>
              </w:rPr>
              <w:tab/>
            </w:r>
            <w:r>
              <w:rPr>
                <w:noProof/>
                <w:webHidden/>
              </w:rPr>
              <w:fldChar w:fldCharType="begin"/>
            </w:r>
            <w:r>
              <w:rPr>
                <w:noProof/>
                <w:webHidden/>
              </w:rPr>
              <w:instrText xml:space="preserve"> PAGEREF _Toc154923633 \h </w:instrText>
            </w:r>
            <w:r>
              <w:rPr>
                <w:noProof/>
                <w:webHidden/>
              </w:rPr>
            </w:r>
            <w:r>
              <w:rPr>
                <w:noProof/>
                <w:webHidden/>
              </w:rPr>
              <w:fldChar w:fldCharType="separate"/>
            </w:r>
            <w:r w:rsidR="00DF440C">
              <w:rPr>
                <w:noProof/>
                <w:webHidden/>
              </w:rPr>
              <w:t>22</w:t>
            </w:r>
            <w:r>
              <w:rPr>
                <w:noProof/>
                <w:webHidden/>
              </w:rPr>
              <w:fldChar w:fldCharType="end"/>
            </w:r>
          </w:hyperlink>
        </w:p>
        <w:p w14:paraId="1582F845" w14:textId="3BEC9ABC"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4" w:history="1">
            <w:r w:rsidRPr="006407D6">
              <w:rPr>
                <w:rStyle w:val="Hipercze"/>
                <w:noProof/>
              </w:rPr>
              <w:t>3.6</w:t>
            </w:r>
            <w:r>
              <w:rPr>
                <w:rFonts w:asciiTheme="minorHAnsi" w:eastAsiaTheme="minorEastAsia" w:hAnsiTheme="minorHAnsi" w:cstheme="minorBidi"/>
                <w:noProof/>
                <w:kern w:val="2"/>
                <w:sz w:val="22"/>
                <w:szCs w:val="22"/>
                <w14:ligatures w14:val="standardContextual"/>
              </w:rPr>
              <w:tab/>
            </w:r>
            <w:r w:rsidRPr="006407D6">
              <w:rPr>
                <w:rStyle w:val="Hipercze"/>
                <w:noProof/>
              </w:rPr>
              <w:t>Wizualne porównanie wyników</w:t>
            </w:r>
            <w:r>
              <w:rPr>
                <w:noProof/>
                <w:webHidden/>
              </w:rPr>
              <w:tab/>
            </w:r>
            <w:r>
              <w:rPr>
                <w:noProof/>
                <w:webHidden/>
              </w:rPr>
              <w:fldChar w:fldCharType="begin"/>
            </w:r>
            <w:r>
              <w:rPr>
                <w:noProof/>
                <w:webHidden/>
              </w:rPr>
              <w:instrText xml:space="preserve"> PAGEREF _Toc154923634 \h </w:instrText>
            </w:r>
            <w:r>
              <w:rPr>
                <w:noProof/>
                <w:webHidden/>
              </w:rPr>
            </w:r>
            <w:r>
              <w:rPr>
                <w:noProof/>
                <w:webHidden/>
              </w:rPr>
              <w:fldChar w:fldCharType="separate"/>
            </w:r>
            <w:r w:rsidR="00DF440C">
              <w:rPr>
                <w:noProof/>
                <w:webHidden/>
              </w:rPr>
              <w:t>25</w:t>
            </w:r>
            <w:r>
              <w:rPr>
                <w:noProof/>
                <w:webHidden/>
              </w:rPr>
              <w:fldChar w:fldCharType="end"/>
            </w:r>
          </w:hyperlink>
        </w:p>
        <w:p w14:paraId="5C7B1B0C" w14:textId="2F2935D7"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35" w:history="1">
            <w:r w:rsidRPr="006407D6">
              <w:rPr>
                <w:rStyle w:val="Hipercze"/>
                <w:noProof/>
              </w:rPr>
              <w:t>Rozdział 4 – Statystyczna Analiza Porównawcza</w:t>
            </w:r>
            <w:r>
              <w:rPr>
                <w:noProof/>
                <w:webHidden/>
              </w:rPr>
              <w:tab/>
            </w:r>
            <w:r>
              <w:rPr>
                <w:noProof/>
                <w:webHidden/>
              </w:rPr>
              <w:fldChar w:fldCharType="begin"/>
            </w:r>
            <w:r>
              <w:rPr>
                <w:noProof/>
                <w:webHidden/>
              </w:rPr>
              <w:instrText xml:space="preserve"> PAGEREF _Toc154923635 \h </w:instrText>
            </w:r>
            <w:r>
              <w:rPr>
                <w:noProof/>
                <w:webHidden/>
              </w:rPr>
            </w:r>
            <w:r>
              <w:rPr>
                <w:noProof/>
                <w:webHidden/>
              </w:rPr>
              <w:fldChar w:fldCharType="separate"/>
            </w:r>
            <w:r w:rsidR="00DF440C">
              <w:rPr>
                <w:noProof/>
                <w:webHidden/>
              </w:rPr>
              <w:t>28</w:t>
            </w:r>
            <w:r>
              <w:rPr>
                <w:noProof/>
                <w:webHidden/>
              </w:rPr>
              <w:fldChar w:fldCharType="end"/>
            </w:r>
          </w:hyperlink>
        </w:p>
        <w:p w14:paraId="79C98D19" w14:textId="24C396F0"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7" w:history="1">
            <w:r w:rsidRPr="006407D6">
              <w:rPr>
                <w:rStyle w:val="Hipercze"/>
                <w:noProof/>
              </w:rPr>
              <w:t>4.1</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_Toc154923637 \h </w:instrText>
            </w:r>
            <w:r>
              <w:rPr>
                <w:noProof/>
                <w:webHidden/>
              </w:rPr>
            </w:r>
            <w:r>
              <w:rPr>
                <w:noProof/>
                <w:webHidden/>
              </w:rPr>
              <w:fldChar w:fldCharType="separate"/>
            </w:r>
            <w:r w:rsidR="00DF440C">
              <w:rPr>
                <w:noProof/>
                <w:webHidden/>
              </w:rPr>
              <w:t>28</w:t>
            </w:r>
            <w:r>
              <w:rPr>
                <w:noProof/>
                <w:webHidden/>
              </w:rPr>
              <w:fldChar w:fldCharType="end"/>
            </w:r>
          </w:hyperlink>
        </w:p>
        <w:p w14:paraId="4436EDF2" w14:textId="67EAD38A"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8" w:history="1">
            <w:r w:rsidRPr="006407D6">
              <w:rPr>
                <w:rStyle w:val="Hipercze"/>
                <w:noProof/>
              </w:rPr>
              <w:t>4.2</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wyboru najlepszej instancji Xception</w:t>
            </w:r>
            <w:r>
              <w:rPr>
                <w:noProof/>
                <w:webHidden/>
              </w:rPr>
              <w:tab/>
            </w:r>
            <w:r>
              <w:rPr>
                <w:noProof/>
                <w:webHidden/>
              </w:rPr>
              <w:fldChar w:fldCharType="begin"/>
            </w:r>
            <w:r>
              <w:rPr>
                <w:noProof/>
                <w:webHidden/>
              </w:rPr>
              <w:instrText xml:space="preserve"> PAGEREF _Toc154923638 \h </w:instrText>
            </w:r>
            <w:r>
              <w:rPr>
                <w:noProof/>
                <w:webHidden/>
              </w:rPr>
            </w:r>
            <w:r>
              <w:rPr>
                <w:noProof/>
                <w:webHidden/>
              </w:rPr>
              <w:fldChar w:fldCharType="separate"/>
            </w:r>
            <w:r w:rsidR="00DF440C">
              <w:rPr>
                <w:noProof/>
                <w:webHidden/>
              </w:rPr>
              <w:t>28</w:t>
            </w:r>
            <w:r>
              <w:rPr>
                <w:noProof/>
                <w:webHidden/>
              </w:rPr>
              <w:fldChar w:fldCharType="end"/>
            </w:r>
          </w:hyperlink>
        </w:p>
        <w:p w14:paraId="0A532C1E" w14:textId="57DD9B16"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9" w:history="1">
            <w:r w:rsidRPr="006407D6">
              <w:rPr>
                <w:rStyle w:val="Hipercze"/>
                <w:noProof/>
              </w:rPr>
              <w:t>4.3</w:t>
            </w:r>
            <w:r>
              <w:rPr>
                <w:rFonts w:asciiTheme="minorHAnsi" w:eastAsiaTheme="minorEastAsia" w:hAnsiTheme="minorHAnsi" w:cstheme="minorBidi"/>
                <w:noProof/>
                <w:kern w:val="2"/>
                <w:sz w:val="22"/>
                <w:szCs w:val="22"/>
                <w14:ligatures w14:val="standardContextual"/>
              </w:rPr>
              <w:tab/>
            </w:r>
            <w:r w:rsidRPr="006407D6">
              <w:rPr>
                <w:rStyle w:val="Hipercze"/>
                <w:noProof/>
              </w:rPr>
              <w:t>Porównanie wyników</w:t>
            </w:r>
            <w:r>
              <w:rPr>
                <w:noProof/>
                <w:webHidden/>
              </w:rPr>
              <w:tab/>
            </w:r>
            <w:r>
              <w:rPr>
                <w:noProof/>
                <w:webHidden/>
              </w:rPr>
              <w:fldChar w:fldCharType="begin"/>
            </w:r>
            <w:r>
              <w:rPr>
                <w:noProof/>
                <w:webHidden/>
              </w:rPr>
              <w:instrText xml:space="preserve"> PAGEREF _Toc154923639 \h </w:instrText>
            </w:r>
            <w:r>
              <w:rPr>
                <w:noProof/>
                <w:webHidden/>
              </w:rPr>
            </w:r>
            <w:r>
              <w:rPr>
                <w:noProof/>
                <w:webHidden/>
              </w:rPr>
              <w:fldChar w:fldCharType="separate"/>
            </w:r>
            <w:r w:rsidR="00DF440C">
              <w:rPr>
                <w:noProof/>
                <w:webHidden/>
              </w:rPr>
              <w:t>28</w:t>
            </w:r>
            <w:r>
              <w:rPr>
                <w:noProof/>
                <w:webHidden/>
              </w:rPr>
              <w:fldChar w:fldCharType="end"/>
            </w:r>
          </w:hyperlink>
        </w:p>
        <w:p w14:paraId="33D02E27" w14:textId="14998E2C"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40" w:history="1">
            <w:r w:rsidRPr="006407D6">
              <w:rPr>
                <w:rStyle w:val="Hipercze"/>
                <w:noProof/>
              </w:rPr>
              <w:t>BIBLIOGRAFIA</w:t>
            </w:r>
            <w:r>
              <w:rPr>
                <w:noProof/>
                <w:webHidden/>
              </w:rPr>
              <w:tab/>
            </w:r>
            <w:r>
              <w:rPr>
                <w:noProof/>
                <w:webHidden/>
              </w:rPr>
              <w:fldChar w:fldCharType="begin"/>
            </w:r>
            <w:r>
              <w:rPr>
                <w:noProof/>
                <w:webHidden/>
              </w:rPr>
              <w:instrText xml:space="preserve"> PAGEREF _Toc154923640 \h </w:instrText>
            </w:r>
            <w:r>
              <w:rPr>
                <w:noProof/>
                <w:webHidden/>
              </w:rPr>
            </w:r>
            <w:r>
              <w:rPr>
                <w:noProof/>
                <w:webHidden/>
              </w:rPr>
              <w:fldChar w:fldCharType="separate"/>
            </w:r>
            <w:r w:rsidR="00DF440C">
              <w:rPr>
                <w:noProof/>
                <w:webHidden/>
              </w:rPr>
              <w:t>29</w:t>
            </w:r>
            <w:r>
              <w:rPr>
                <w:noProof/>
                <w:webHidden/>
              </w:rPr>
              <w:fldChar w:fldCharType="end"/>
            </w:r>
          </w:hyperlink>
        </w:p>
        <w:p w14:paraId="54874AEF" w14:textId="4C69A95D" w:rsidR="00422435" w:rsidRDefault="00422435">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923641" w:history="1">
            <w:r w:rsidRPr="006407D6">
              <w:rPr>
                <w:rStyle w:val="Hipercze"/>
                <w:noProof/>
              </w:rPr>
              <w:t>Opracowania książkowe</w:t>
            </w:r>
            <w:r>
              <w:rPr>
                <w:noProof/>
                <w:webHidden/>
              </w:rPr>
              <w:tab/>
            </w:r>
            <w:r>
              <w:rPr>
                <w:noProof/>
                <w:webHidden/>
              </w:rPr>
              <w:fldChar w:fldCharType="begin"/>
            </w:r>
            <w:r>
              <w:rPr>
                <w:noProof/>
                <w:webHidden/>
              </w:rPr>
              <w:instrText xml:space="preserve"> PAGEREF _Toc154923641 \h </w:instrText>
            </w:r>
            <w:r>
              <w:rPr>
                <w:noProof/>
                <w:webHidden/>
              </w:rPr>
            </w:r>
            <w:r>
              <w:rPr>
                <w:noProof/>
                <w:webHidden/>
              </w:rPr>
              <w:fldChar w:fldCharType="separate"/>
            </w:r>
            <w:r w:rsidR="00DF440C">
              <w:rPr>
                <w:noProof/>
                <w:webHidden/>
              </w:rPr>
              <w:t>29</w:t>
            </w:r>
            <w:r>
              <w:rPr>
                <w:noProof/>
                <w:webHidden/>
              </w:rPr>
              <w:fldChar w:fldCharType="end"/>
            </w:r>
          </w:hyperlink>
        </w:p>
        <w:p w14:paraId="65529893" w14:textId="06C3B28A" w:rsidR="00422435" w:rsidRDefault="00422435">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923642" w:history="1">
            <w:r w:rsidRPr="006407D6">
              <w:rPr>
                <w:rStyle w:val="Hipercze"/>
                <w:noProof/>
                <w:lang w:val="en-GB"/>
              </w:rPr>
              <w:t>Netografia</w:t>
            </w:r>
            <w:r>
              <w:rPr>
                <w:noProof/>
                <w:webHidden/>
              </w:rPr>
              <w:tab/>
            </w:r>
            <w:r>
              <w:rPr>
                <w:noProof/>
                <w:webHidden/>
              </w:rPr>
              <w:fldChar w:fldCharType="begin"/>
            </w:r>
            <w:r>
              <w:rPr>
                <w:noProof/>
                <w:webHidden/>
              </w:rPr>
              <w:instrText xml:space="preserve"> PAGEREF _Toc154923642 \h </w:instrText>
            </w:r>
            <w:r>
              <w:rPr>
                <w:noProof/>
                <w:webHidden/>
              </w:rPr>
            </w:r>
            <w:r>
              <w:rPr>
                <w:noProof/>
                <w:webHidden/>
              </w:rPr>
              <w:fldChar w:fldCharType="separate"/>
            </w:r>
            <w:r w:rsidR="00DF440C">
              <w:rPr>
                <w:noProof/>
                <w:webHidden/>
              </w:rPr>
              <w:t>29</w:t>
            </w:r>
            <w:r>
              <w:rPr>
                <w:noProof/>
                <w:webHidden/>
              </w:rPr>
              <w:fldChar w:fldCharType="end"/>
            </w:r>
          </w:hyperlink>
        </w:p>
        <w:p w14:paraId="2CB432DE" w14:textId="04871CA8"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43" w:history="1">
            <w:r w:rsidRPr="006407D6">
              <w:rPr>
                <w:rStyle w:val="Hipercze"/>
                <w:noProof/>
              </w:rPr>
              <w:t>SPIS RYSUNKÓW</w:t>
            </w:r>
            <w:r>
              <w:rPr>
                <w:noProof/>
                <w:webHidden/>
              </w:rPr>
              <w:tab/>
            </w:r>
            <w:r>
              <w:rPr>
                <w:noProof/>
                <w:webHidden/>
              </w:rPr>
              <w:fldChar w:fldCharType="begin"/>
            </w:r>
            <w:r>
              <w:rPr>
                <w:noProof/>
                <w:webHidden/>
              </w:rPr>
              <w:instrText xml:space="preserve"> PAGEREF _Toc154923643 \h </w:instrText>
            </w:r>
            <w:r>
              <w:rPr>
                <w:noProof/>
                <w:webHidden/>
              </w:rPr>
            </w:r>
            <w:r>
              <w:rPr>
                <w:noProof/>
                <w:webHidden/>
              </w:rPr>
              <w:fldChar w:fldCharType="separate"/>
            </w:r>
            <w:r w:rsidR="00DF440C">
              <w:rPr>
                <w:noProof/>
                <w:webHidden/>
              </w:rPr>
              <w:t>30</w:t>
            </w:r>
            <w:r>
              <w:rPr>
                <w:noProof/>
                <w:webHidden/>
              </w:rPr>
              <w:fldChar w:fldCharType="end"/>
            </w:r>
          </w:hyperlink>
        </w:p>
        <w:p w14:paraId="347D2C34" w14:textId="181044F8" w:rsidR="00952BDC" w:rsidRDefault="00952BDC">
          <w:r>
            <w:rPr>
              <w:b/>
              <w:bCs/>
            </w:rPr>
            <w:fldChar w:fldCharType="end"/>
          </w:r>
        </w:p>
      </w:sdtContent>
    </w:sdt>
    <w:p w14:paraId="34000046" w14:textId="14ADD147" w:rsidR="00560DDF" w:rsidRPr="00D334CD" w:rsidRDefault="00560DDF" w:rsidP="00560DDF">
      <w:pPr>
        <w:pStyle w:val="Nagwek1"/>
        <w:numPr>
          <w:ilvl w:val="0"/>
          <w:numId w:val="0"/>
        </w:numPr>
        <w:jc w:val="center"/>
      </w:pPr>
      <w:bookmarkStart w:id="2" w:name="_Toc154923616"/>
      <w:r w:rsidRPr="00D334CD">
        <w:lastRenderedPageBreak/>
        <w:t>WSTĘP</w:t>
      </w:r>
      <w:bookmarkEnd w:id="1"/>
      <w:bookmarkEnd w:id="0"/>
      <w:bookmarkEnd w:id="2"/>
    </w:p>
    <w:p w14:paraId="3E795ABC" w14:textId="12DF510C"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klasycznych już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Obie te architektury służyć będą za rdzeń kilkunastu wariacji mających na celu osiągnięcie wyników lepszych, niż byłoby to możliwe przy użyciu niezmodyfikowanych sieci i surowych danych.</w:t>
      </w:r>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0F1F808D" w:rsidR="000F3368" w:rsidRDefault="00BB2029" w:rsidP="000F3368">
      <w:pPr>
        <w:pStyle w:val="Akapitzlist"/>
        <w:numPr>
          <w:ilvl w:val="0"/>
          <w:numId w:val="16"/>
        </w:numPr>
        <w:spacing w:after="160"/>
        <w:jc w:val="both"/>
        <w:rPr>
          <w:rFonts w:eastAsia="Calibri"/>
        </w:rPr>
      </w:pPr>
      <w:r>
        <w:rPr>
          <w:rFonts w:eastAsia="Calibri"/>
        </w:rPr>
        <w:t>Krótka, eksploracyjna analiza danych (en. EDA</w:t>
      </w:r>
      <w:r>
        <w:rPr>
          <w:rStyle w:val="Odwoanieprzypisudolnego"/>
          <w:rFonts w:eastAsia="Calibri"/>
        </w:rPr>
        <w:footnoteReference w:id="1"/>
      </w:r>
      <w:r>
        <w:rPr>
          <w:rFonts w:eastAsia="Calibri"/>
        </w:rPr>
        <w:t>) – jej celem jest sprawdzenie rozkładu klas obrazów</w:t>
      </w:r>
    </w:p>
    <w:p w14:paraId="4D570A26" w14:textId="18C70CF1" w:rsidR="00BB2029" w:rsidRDefault="00BB2029" w:rsidP="000F3368">
      <w:pPr>
        <w:pStyle w:val="Akapitzlist"/>
        <w:numPr>
          <w:ilvl w:val="0"/>
          <w:numId w:val="16"/>
        </w:numPr>
        <w:spacing w:after="160"/>
        <w:jc w:val="both"/>
        <w:rPr>
          <w:rFonts w:eastAsia="Calibri"/>
        </w:rPr>
      </w:pPr>
      <w:r>
        <w:rPr>
          <w:rFonts w:eastAsia="Calibri"/>
        </w:rPr>
        <w:t xml:space="preserve">Wyszukiwanie modelu bazowego – aby wyraźnie zobaczyć przewagę sieci neuronowych w danym zagadnieniu, dobrze jest najpierw zastosować prostsze i szeroko znane techniki </w:t>
      </w:r>
      <w:r w:rsidR="000F608D">
        <w:rPr>
          <w:rFonts w:eastAsia="Calibri"/>
        </w:rPr>
        <w:t>oraz</w:t>
      </w:r>
      <w:r>
        <w:rPr>
          <w:rFonts w:eastAsia="Calibri"/>
        </w:rPr>
        <w:t xml:space="preserve"> sprawdzić jaką one mają wydajność</w:t>
      </w:r>
    </w:p>
    <w:p w14:paraId="39242E63" w14:textId="77777777" w:rsidR="00055177" w:rsidRDefault="00BB2029" w:rsidP="000F3368">
      <w:pPr>
        <w:pStyle w:val="Akapitzlist"/>
        <w:numPr>
          <w:ilvl w:val="0"/>
          <w:numId w:val="16"/>
        </w:numPr>
        <w:spacing w:after="160"/>
        <w:jc w:val="both"/>
        <w:rPr>
          <w:rFonts w:eastAsia="Calibri"/>
        </w:rPr>
      </w:pPr>
      <w:r>
        <w:rPr>
          <w:rFonts w:eastAsia="Calibri"/>
        </w:rPr>
        <w:t>Sprawdzenie jak dobrze na zestawie danych HAM10000</w:t>
      </w:r>
      <w:r>
        <w:rPr>
          <w:rStyle w:val="Odwoanieprzypisudolnego"/>
          <w:rFonts w:eastAsia="Calibri"/>
        </w:rPr>
        <w:footnoteReference w:id="2"/>
      </w:r>
      <w:r>
        <w:rPr>
          <w:rFonts w:eastAsia="Calibri"/>
        </w:rPr>
        <w:t xml:space="preserve"> działa architektura InceptionResNetV2</w:t>
      </w:r>
      <w:r w:rsidR="00055177">
        <w:rPr>
          <w:rStyle w:val="Odwoanieprzypisudolnego"/>
          <w:rFonts w:eastAsia="Calibri"/>
        </w:rPr>
        <w:footnoteReference w:id="3"/>
      </w:r>
      <w:r w:rsidR="00055177">
        <w:rPr>
          <w:rFonts w:eastAsia="Calibri"/>
        </w:rPr>
        <w:t>, na razie ignorując dysbalans klas; sprawdzenie, czy będzie w stanie pobić model bazowy</w:t>
      </w:r>
    </w:p>
    <w:p w14:paraId="6DA10DA6" w14:textId="19050A07" w:rsidR="00BB2029" w:rsidRDefault="00055177" w:rsidP="000F3368">
      <w:pPr>
        <w:pStyle w:val="Akapitzlist"/>
        <w:numPr>
          <w:ilvl w:val="0"/>
          <w:numId w:val="16"/>
        </w:numPr>
        <w:spacing w:after="160"/>
        <w:jc w:val="both"/>
        <w:rPr>
          <w:rFonts w:eastAsia="Calibri"/>
        </w:rPr>
      </w:pPr>
      <w:r>
        <w:rPr>
          <w:rFonts w:eastAsia="Calibri"/>
        </w:rPr>
        <w:t>Dostrajanie wybranej architektury tak, aby lepiej radziła sobie na zbiorze danych HAM10000</w:t>
      </w:r>
    </w:p>
    <w:p w14:paraId="32117EDC" w14:textId="46FE331E" w:rsidR="00B80A8F" w:rsidRDefault="00B80A8F" w:rsidP="000F3368">
      <w:pPr>
        <w:pStyle w:val="Akapitzlist"/>
        <w:numPr>
          <w:ilvl w:val="0"/>
          <w:numId w:val="16"/>
        </w:numPr>
        <w:spacing w:after="160"/>
        <w:jc w:val="both"/>
        <w:rPr>
          <w:rFonts w:eastAsia="Calibri"/>
        </w:rPr>
      </w:pPr>
      <w:r>
        <w:rPr>
          <w:rFonts w:eastAsia="Calibri"/>
        </w:rPr>
        <w:t xml:space="preserve">Wytrenowanie na tym samym zestawie klas </w:t>
      </w:r>
      <w:r w:rsidR="00E949E7">
        <w:rPr>
          <w:rFonts w:eastAsia="Calibri"/>
        </w:rPr>
        <w:t xml:space="preserve">architektury </w:t>
      </w:r>
      <w:r w:rsidR="000F608D">
        <w:rPr>
          <w:rFonts w:eastAsia="Calibri"/>
        </w:rPr>
        <w:t>Xception</w:t>
      </w:r>
      <w:r w:rsidR="00E949E7">
        <w:rPr>
          <w:rStyle w:val="Odwoanieprzypisudolnego"/>
          <w:rFonts w:eastAsia="Calibri"/>
        </w:rPr>
        <w:footnoteReference w:id="4"/>
      </w:r>
      <w:r w:rsidR="000F608D">
        <w:rPr>
          <w:rFonts w:eastAsia="Calibri"/>
        </w:rPr>
        <w:t xml:space="preserve"> </w:t>
      </w:r>
      <w:r w:rsidR="00E949E7">
        <w:rPr>
          <w:rFonts w:eastAsia="Calibri"/>
        </w:rPr>
        <w:t>i porównanie jej wyników z InceptionResNetV2</w:t>
      </w:r>
    </w:p>
    <w:p w14:paraId="331B0B2F" w14:textId="0D3FEE85" w:rsidR="000F3368" w:rsidRDefault="000F3368" w:rsidP="00560DDF">
      <w:pPr>
        <w:spacing w:after="160"/>
        <w:ind w:firstLine="708"/>
        <w:jc w:val="both"/>
        <w:rPr>
          <w:rFonts w:eastAsia="Calibri"/>
        </w:rPr>
      </w:pPr>
      <w:r>
        <w:rPr>
          <w:rFonts w:eastAsia="Calibri"/>
        </w:rPr>
        <w:t xml:space="preserve">Poza wymienionymi składowymi, </w:t>
      </w:r>
      <w:r w:rsidR="00476501">
        <w:rPr>
          <w:rFonts w:eastAsia="Calibri"/>
        </w:rPr>
        <w:t>wykonane zostaną także skrypty ułatwiające zarządzanie kodem</w:t>
      </w:r>
      <w:r w:rsidR="00FD3BD5">
        <w:rPr>
          <w:rFonts w:eastAsia="Calibri"/>
        </w:rPr>
        <w: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t>
      </w:r>
      <w:r w:rsidR="00E949E7">
        <w:rPr>
          <w:rFonts w:eastAsia="Calibri"/>
        </w:rPr>
        <w:t>.</w:t>
      </w:r>
    </w:p>
    <w:p w14:paraId="4D5B710B" w14:textId="34E39F7E"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splotowych sieci neuronowych (CNN</w:t>
      </w:r>
      <w:r w:rsidR="0021009B">
        <w:rPr>
          <w:rStyle w:val="Odwoanieprzypisudolnego"/>
          <w:rFonts w:eastAsia="Calibri"/>
        </w:rPr>
        <w:footnoteReference w:id="5"/>
      </w:r>
      <w:r w:rsidR="00E969A7">
        <w:rPr>
          <w:rFonts w:eastAsia="Calibri"/>
        </w:rPr>
        <w:t>), p</w:t>
      </w:r>
      <w:r w:rsidRPr="00F43BD2">
        <w:rPr>
          <w:rFonts w:eastAsia="Calibri"/>
        </w:rPr>
        <w:t xml:space="preserve">rzybliżono w nich informacje </w:t>
      </w:r>
      <w:r w:rsidR="007B0842">
        <w:rPr>
          <w:rFonts w:eastAsia="Calibri"/>
        </w:rPr>
        <w:t xml:space="preserve">dotyczące technik, które sprawiły że są tak skuteczne </w:t>
      </w:r>
      <w:r w:rsidR="007B0842">
        <w:rPr>
          <w:rFonts w:eastAsia="Calibri"/>
        </w:rPr>
        <w:lastRenderedPageBreak/>
        <w:t>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3" w:name="_Toc154923617"/>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3"/>
    </w:p>
    <w:p w14:paraId="3135F2E6" w14:textId="6EC01232" w:rsidR="00433700" w:rsidRDefault="00632319" w:rsidP="00632319">
      <w:pPr>
        <w:pStyle w:val="Nagwek2"/>
      </w:pPr>
      <w:bookmarkStart w:id="4" w:name="_Toc154923618"/>
      <w:r>
        <w:t>Wprowadzenie</w:t>
      </w:r>
      <w:bookmarkEnd w:id="4"/>
    </w:p>
    <w:p w14:paraId="702F9597" w14:textId="449ECACF" w:rsidR="00E27874" w:rsidRDefault="00E27874" w:rsidP="00EF08E4">
      <w:pPr>
        <w:ind w:firstLine="576"/>
        <w:jc w:val="both"/>
      </w:pPr>
      <w:r>
        <w:t>Większość wytwarzanego oprogramowania od samego początku była algorytmiczna.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6"/>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7"/>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8"/>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9"/>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0"/>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1"/>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2"/>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3"/>
      </w:r>
      <w:r w:rsidR="002E586A">
        <w:t>, która to sieć stanowiła przełom w dziedzinie rozpoznawania obrazów, odkrycie architektur GAN</w:t>
      </w:r>
      <w:r w:rsidR="002E586A">
        <w:rPr>
          <w:rStyle w:val="Odwoanieprzypisudolnego"/>
        </w:rPr>
        <w:footnoteReference w:id="14"/>
      </w:r>
      <w:r w:rsidR="002E586A">
        <w:t xml:space="preserve"> oraz Transformer</w:t>
      </w:r>
      <w:r w:rsidR="002E586A">
        <w:rPr>
          <w:rStyle w:val="Odwoanieprzypisudolnego"/>
        </w:rPr>
        <w:footnoteReference w:id="15"/>
      </w:r>
      <w:r w:rsidR="002E586A">
        <w:t xml:space="preserve"> (która to jest używana np. w święcącym sukcesy </w:t>
      </w:r>
      <w:proofErr w:type="spellStart"/>
      <w:r w:rsidR="002E586A">
        <w:t>ChatGPT</w:t>
      </w:r>
      <w:proofErr w:type="spellEnd"/>
      <w:r w:rsidR="002E586A">
        <w:t>).</w:t>
      </w:r>
    </w:p>
    <w:p w14:paraId="54B8D0B3" w14:textId="11425053" w:rsidR="000D40B1" w:rsidRDefault="00CE209C" w:rsidP="000D40B1">
      <w:pPr>
        <w:pStyle w:val="Nagwek2"/>
      </w:pPr>
      <w:bookmarkStart w:id="5" w:name="_Toc154923619"/>
      <w:r>
        <w:t>Konwolucyjne Sieci Neuronowe (CNN)</w:t>
      </w:r>
      <w:bookmarkEnd w:id="5"/>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235556C1" w:rsidR="007055E3" w:rsidRPr="007055E3" w:rsidRDefault="007055E3" w:rsidP="007055E3">
      <w:pPr>
        <w:pStyle w:val="Legenda"/>
        <w:keepNext/>
        <w:jc w:val="right"/>
        <w:rPr>
          <w:i w:val="0"/>
          <w:iCs w:val="0"/>
        </w:rPr>
      </w:pPr>
      <w:bookmarkStart w:id="6"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DF440C">
        <w:rPr>
          <w:i w:val="0"/>
          <w:iCs w:val="0"/>
          <w:noProof/>
        </w:rPr>
        <w:t>1</w:t>
      </w:r>
      <w:r w:rsidR="00252D93">
        <w:rPr>
          <w:i w:val="0"/>
          <w:iCs w:val="0"/>
        </w:rPr>
        <w:fldChar w:fldCharType="end"/>
      </w:r>
      <w:r w:rsidR="00316BBE">
        <w:rPr>
          <w:i w:val="0"/>
          <w:iCs w:val="0"/>
        </w:rPr>
        <w:t xml:space="preserve"> – Architektura Sieci LeNet-5</w:t>
      </w:r>
      <w:bookmarkEnd w:id="6"/>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7" w:name="_Toc154923620"/>
      <w:r>
        <w:t>Mechanizm propagacji wstecznej</w:t>
      </w:r>
      <w:bookmarkEnd w:id="7"/>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92EAB78" w:rsidR="00BA4579" w:rsidRDefault="00BA4579" w:rsidP="00BA4579">
      <w:pPr>
        <w:pStyle w:val="Nagwek2"/>
      </w:pPr>
      <w:bookmarkStart w:id="8" w:name="_Toc154923621"/>
      <w:r>
        <w:t>Operacja splotu</w:t>
      </w:r>
      <w:bookmarkEnd w:id="8"/>
    </w:p>
    <w:p w14:paraId="3B784DF7" w14:textId="4D56ADCA" w:rsidR="00BA4579" w:rsidRDefault="00CA4451" w:rsidP="00CA4451">
      <w:pPr>
        <w:ind w:firstLine="576"/>
        <w:jc w:val="both"/>
      </w:pPr>
      <w:r>
        <w:t>Tak jak</w:t>
      </w:r>
      <w:r w:rsidR="00BA4579">
        <w:t xml:space="preserve"> mechanizm propagacji wstecznej jest kluczowym elementem </w:t>
      </w:r>
      <w:r>
        <w:t xml:space="preserve">dla wszystkich rodzajów </w:t>
      </w:r>
      <w:r w:rsidR="00BA4579">
        <w:t>sieci neuronowych, to operacja splotu jest takim elementem w sieciach konwolucyjnych</w:t>
      </w:r>
      <w:r w:rsidR="002176E8">
        <w:t>. Dzięki niej, sieci splotowe są w stanie lepiej, od np. sieci gęsto połączonych wychwytywać złożone wzorce, ale też, do pewnego stopnia są w stanie znajdywać je w różnych miejscach obrazów wejściowych. Składowymi operacji splotu są:</w:t>
      </w:r>
    </w:p>
    <w:p w14:paraId="47C99310" w14:textId="1425C40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3E3736CE" w:rsidR="002176E8" w:rsidRDefault="002176E8" w:rsidP="002176E8">
      <w:pPr>
        <w:pStyle w:val="Akapitzlist"/>
        <w:numPr>
          <w:ilvl w:val="0"/>
          <w:numId w:val="26"/>
        </w:numPr>
        <w:jc w:val="both"/>
      </w:pPr>
      <w:r>
        <w:t>Wyjściem z tej operacji są tzw. mapy cech, które reprezentują to, co w danym przejściu udało się wykryć warstwie splotowej.</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6709DA76" w14:textId="73CAAF51" w:rsidR="00BC1BBB" w:rsidRDefault="00BC1BBB" w:rsidP="00BC1BBB">
      <w:pPr>
        <w:pStyle w:val="Nagwek2"/>
      </w:pPr>
      <w:bookmarkStart w:id="9" w:name="_Toc154923622"/>
      <w:r>
        <w:t>Użyte narzędzia i technologie</w:t>
      </w:r>
      <w:bookmarkEnd w:id="9"/>
    </w:p>
    <w:p w14:paraId="5D9E7D2F" w14:textId="77777777" w:rsidR="00077FC5" w:rsidRDefault="00BC1BBB" w:rsidP="00077FC5">
      <w:pPr>
        <w:ind w:firstLine="576"/>
        <w:jc w:val="both"/>
      </w:pPr>
      <w:r>
        <w:t xml:space="preserve">Jako biblioteki uczenia maszynowego wybrano TensorFlow (w skrócie TF), wraz z często towarzyszącym jej modułowi </w:t>
      </w:r>
      <w:proofErr w:type="spellStart"/>
      <w:r>
        <w:t>Keras</w:t>
      </w:r>
      <w:proofErr w:type="spellEnd"/>
      <w:r>
        <w:t xml:space="preserve">. Jest to popularny w świecie uczenia maszynowego wybór. TF dostarcza niskopoziomowych funkcji oraz algorytmów (takich jak np. algorytm propagacji wstecznej, czy różniczkowania automatycznego) zaimplementowanych w języku C++, które posiadają tzw. </w:t>
      </w:r>
      <w:proofErr w:type="spellStart"/>
      <w:r>
        <w:t>bindingi</w:t>
      </w:r>
      <w:proofErr w:type="spellEnd"/>
      <w:r>
        <w:t xml:space="preserve"> języka Python – w ten sposób programista może pisać kod, bez konieczności zagłębiania się w trudniejsze aspekty języka C++. </w:t>
      </w:r>
      <w:proofErr w:type="spellStart"/>
      <w:r>
        <w:t>Keras</w:t>
      </w:r>
      <w:proofErr w:type="spellEnd"/>
      <w:r>
        <w:t xml:space="preserve"> jest natomiast </w:t>
      </w:r>
      <w:proofErr w:type="spellStart"/>
      <w:r>
        <w:t>frameworkiem</w:t>
      </w:r>
      <w:proofErr w:type="spellEnd"/>
      <w:r>
        <w:t xml:space="preserve">, który implementuje wysokopoziomowe mechanizmy potrzebne, aby szybko i w czytelny sposób tworzyć sieci neuronowe. Mechanizmami tymi są m.in. różne rodzaje warstw, jak np. warstwa </w:t>
      </w:r>
      <w:proofErr w:type="spellStart"/>
      <w:r>
        <w:t>Dense</w:t>
      </w:r>
      <w:proofErr w:type="spellEnd"/>
      <w:r>
        <w:t xml:space="preserve">, Conv2D, czy </w:t>
      </w:r>
      <w:proofErr w:type="spellStart"/>
      <w:r>
        <w:t>GlobalAveragePooling</w:t>
      </w:r>
      <w:proofErr w:type="spellEnd"/>
      <w:r>
        <w:t xml:space="preserve">. Udostępnia on również bibliotekę wytrenowanych modeli używanych podczas tzw. transfer learning, a także dostarcza narzędzia do </w:t>
      </w:r>
      <w:proofErr w:type="spellStart"/>
      <w:r>
        <w:t>preprocessingu</w:t>
      </w:r>
      <w:proofErr w:type="spellEnd"/>
      <w:r>
        <w:t xml:space="preserve"> danych oraz ich augmentacji.</w:t>
      </w:r>
    </w:p>
    <w:p w14:paraId="5EE35816" w14:textId="40F5B82C" w:rsidR="00077FC5" w:rsidRDefault="00077FC5" w:rsidP="00077FC5">
      <w:pPr>
        <w:ind w:firstLine="576"/>
        <w:jc w:val="both"/>
      </w:pPr>
      <w:r>
        <w:lastRenderedPageBreak/>
        <w:t xml:space="preserve">Treningi modeli odbywały się na komputerze desktopowym wyposażonym w 64gb pamięci RAM, kartę graficzną z rodziny </w:t>
      </w:r>
      <w:proofErr w:type="spellStart"/>
      <w:r>
        <w:t>NVidia</w:t>
      </w:r>
      <w:proofErr w:type="spellEnd"/>
      <w:r>
        <w:t xml:space="preserve"> </w:t>
      </w:r>
      <w:proofErr w:type="spellStart"/>
      <w:r>
        <w:t>GeForce</w:t>
      </w:r>
      <w:proofErr w:type="spellEnd"/>
      <w:r>
        <w:t xml:space="preserve"> RTX 3600, oraz procesor Intel </w:t>
      </w:r>
      <w:proofErr w:type="spellStart"/>
      <w:r>
        <w:t>Core</w:t>
      </w:r>
      <w:proofErr w:type="spellEnd"/>
      <w:r>
        <w:t xml:space="preserv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10" w:name="_Toc154923623"/>
      <w:r>
        <w:lastRenderedPageBreak/>
        <w:t>Rozdział 2 – Architektury InceptionResNetV2 i Xception</w:t>
      </w:r>
      <w:bookmarkEnd w:id="10"/>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11" w:name="_Toc154646703"/>
      <w:bookmarkStart w:id="12" w:name="_Toc154774727"/>
      <w:bookmarkStart w:id="13" w:name="_Toc154774769"/>
      <w:bookmarkStart w:id="14" w:name="_Toc154775085"/>
      <w:bookmarkStart w:id="15" w:name="_Toc154777771"/>
      <w:bookmarkStart w:id="16" w:name="_Toc154777848"/>
      <w:bookmarkStart w:id="17" w:name="_Toc154777948"/>
      <w:bookmarkStart w:id="18" w:name="_Toc154778270"/>
      <w:bookmarkStart w:id="19" w:name="_Toc154778297"/>
      <w:bookmarkStart w:id="20" w:name="_Toc154778324"/>
      <w:bookmarkStart w:id="21" w:name="_Toc154851562"/>
      <w:bookmarkStart w:id="22" w:name="_Toc154851589"/>
      <w:bookmarkStart w:id="23" w:name="_Toc154912651"/>
      <w:bookmarkStart w:id="24" w:name="_Toc154913408"/>
      <w:bookmarkStart w:id="25" w:name="_Toc154915928"/>
      <w:bookmarkStart w:id="26" w:name="_Toc154916222"/>
      <w:bookmarkStart w:id="27" w:name="_Toc154916414"/>
      <w:bookmarkStart w:id="28" w:name="_Toc154918519"/>
      <w:bookmarkStart w:id="29" w:name="_Toc154918613"/>
      <w:bookmarkStart w:id="30" w:name="_Toc154923546"/>
      <w:bookmarkStart w:id="31" w:name="_Toc15492362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12DF7EB" w14:textId="04703266" w:rsidR="003655E5" w:rsidRDefault="003655E5" w:rsidP="00A933A7">
      <w:pPr>
        <w:pStyle w:val="Nagwek2"/>
        <w:numPr>
          <w:ilvl w:val="1"/>
          <w:numId w:val="28"/>
        </w:numPr>
      </w:pPr>
      <w:bookmarkStart w:id="32" w:name="_Toc154923625"/>
      <w:r>
        <w:t>Architektura InceptionResNetV2</w:t>
      </w:r>
      <w:bookmarkEnd w:id="32"/>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6BF0D209" w:rsidR="001D01A5" w:rsidRPr="001D01A5" w:rsidRDefault="008C56AC" w:rsidP="00266972">
      <w:pPr>
        <w:pStyle w:val="Legenda"/>
        <w:keepNext/>
        <w:ind w:left="4248"/>
        <w:jc w:val="right"/>
        <w:rPr>
          <w:i w:val="0"/>
          <w:iCs w:val="0"/>
        </w:rPr>
      </w:pPr>
      <w:r>
        <w:rPr>
          <w:i w:val="0"/>
          <w:iCs w:val="0"/>
        </w:rPr>
        <w:lastRenderedPageBreak/>
        <w:t xml:space="preserve">   </w:t>
      </w:r>
      <w:bookmarkStart w:id="33"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DF440C">
        <w:rPr>
          <w:i w:val="0"/>
          <w:iCs w:val="0"/>
          <w:noProof/>
        </w:rPr>
        <w:t>2</w:t>
      </w:r>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bookmarkEnd w:id="33"/>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34" w:name="_Toc154923626"/>
      <w:r>
        <w:t>Architektura Xception</w:t>
      </w:r>
      <w:bookmarkEnd w:id="34"/>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52745056" w:rsidR="009113E0" w:rsidRPr="009113E0" w:rsidRDefault="009113E0" w:rsidP="009113E0">
      <w:pPr>
        <w:pStyle w:val="Legenda"/>
        <w:keepNext/>
        <w:jc w:val="right"/>
        <w:rPr>
          <w:i w:val="0"/>
          <w:iCs w:val="0"/>
        </w:rPr>
      </w:pPr>
      <w:bookmarkStart w:id="35"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DF440C">
        <w:rPr>
          <w:i w:val="0"/>
          <w:iCs w:val="0"/>
          <w:noProof/>
        </w:rPr>
        <w:t>3</w:t>
      </w:r>
      <w:r w:rsidR="00252D93">
        <w:rPr>
          <w:i w:val="0"/>
          <w:iCs w:val="0"/>
        </w:rPr>
        <w:fldChar w:fldCharType="end"/>
      </w:r>
      <w:r w:rsidRPr="009113E0">
        <w:rPr>
          <w:i w:val="0"/>
          <w:iCs w:val="0"/>
          <w:noProof/>
        </w:rPr>
        <w:t>- wykorzystanie filtrów po głębokości</w:t>
      </w:r>
      <w:bookmarkEnd w:id="35"/>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6" w:name="_Toc124877873"/>
      <w:bookmarkStart w:id="37" w:name="_Toc154923627"/>
      <w:r w:rsidRPr="00670348">
        <w:lastRenderedPageBreak/>
        <w:t xml:space="preserve">Rozdział </w:t>
      </w:r>
      <w:bookmarkEnd w:id="36"/>
      <w:r w:rsidR="002A31C9">
        <w:t>3</w:t>
      </w:r>
      <w:r w:rsidR="00E90A9E">
        <w:t xml:space="preserve"> </w:t>
      </w:r>
      <w:r w:rsidR="00DE19EB">
        <w:t>–</w:t>
      </w:r>
      <w:r w:rsidR="00E90A9E">
        <w:t xml:space="preserve"> </w:t>
      </w:r>
      <w:r w:rsidR="00DE19EB">
        <w:t>Proces Trenowania Modeli</w:t>
      </w:r>
      <w:bookmarkEnd w:id="37"/>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8" w:name="_Toc124878748"/>
      <w:bookmarkStart w:id="39" w:name="_Toc124879222"/>
      <w:bookmarkStart w:id="40" w:name="_Toc124879259"/>
      <w:bookmarkStart w:id="41" w:name="_Toc124942218"/>
      <w:bookmarkStart w:id="42" w:name="_Toc124942313"/>
      <w:bookmarkStart w:id="43" w:name="_Toc124942414"/>
      <w:bookmarkStart w:id="44" w:name="_Toc124942433"/>
      <w:bookmarkStart w:id="45" w:name="_Toc124960770"/>
      <w:bookmarkStart w:id="46" w:name="_Toc143926313"/>
      <w:bookmarkStart w:id="47" w:name="_Toc143968467"/>
      <w:bookmarkStart w:id="48" w:name="_Toc154596678"/>
      <w:bookmarkStart w:id="49" w:name="_Toc154646451"/>
      <w:bookmarkStart w:id="50" w:name="_Toc154646707"/>
      <w:bookmarkStart w:id="51" w:name="_Toc154774731"/>
      <w:bookmarkStart w:id="52" w:name="_Toc154774773"/>
      <w:bookmarkStart w:id="53" w:name="_Toc154775089"/>
      <w:bookmarkStart w:id="54" w:name="_Toc154777775"/>
      <w:bookmarkStart w:id="55" w:name="_Toc154777852"/>
      <w:bookmarkStart w:id="56" w:name="_Toc154777952"/>
      <w:bookmarkStart w:id="57" w:name="_Toc154778274"/>
      <w:bookmarkStart w:id="58" w:name="_Toc154778301"/>
      <w:bookmarkStart w:id="59" w:name="_Toc154778328"/>
      <w:bookmarkStart w:id="60" w:name="_Toc154851566"/>
      <w:bookmarkStart w:id="61" w:name="_Toc154851593"/>
      <w:bookmarkStart w:id="62" w:name="_Toc154912655"/>
      <w:bookmarkStart w:id="63" w:name="_Toc154913412"/>
      <w:bookmarkStart w:id="64" w:name="_Toc154915932"/>
      <w:bookmarkStart w:id="65" w:name="_Toc154916226"/>
      <w:bookmarkStart w:id="66" w:name="_Toc154916418"/>
      <w:bookmarkStart w:id="67" w:name="_Toc154918523"/>
      <w:bookmarkStart w:id="68" w:name="_Toc154918617"/>
      <w:bookmarkStart w:id="69" w:name="_Toc154923550"/>
      <w:bookmarkStart w:id="70" w:name="_Toc15492362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FAD3787" w14:textId="421E6B5C" w:rsidR="000001D8" w:rsidRDefault="000D2318" w:rsidP="00A76587">
      <w:pPr>
        <w:pStyle w:val="Nagwek2"/>
      </w:pPr>
      <w:bookmarkStart w:id="71" w:name="_Toc154923629"/>
      <w:r>
        <w:t>Zbiór danych</w:t>
      </w:r>
      <w:r w:rsidR="00563EF4">
        <w:t xml:space="preserve"> i EDA</w:t>
      </w:r>
      <w:bookmarkEnd w:id="71"/>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416B50EF" w:rsidR="00252D93" w:rsidRPr="00252D93" w:rsidRDefault="00252D93" w:rsidP="00252D93">
      <w:pPr>
        <w:pStyle w:val="Legenda"/>
        <w:keepNext/>
        <w:jc w:val="right"/>
        <w:rPr>
          <w:i w:val="0"/>
          <w:iCs w:val="0"/>
        </w:rPr>
      </w:pPr>
      <w:bookmarkStart w:id="72"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r w:rsidR="00DF440C">
        <w:rPr>
          <w:i w:val="0"/>
          <w:iCs w:val="0"/>
          <w:noProof/>
        </w:rPr>
        <w:t>4</w:t>
      </w:r>
      <w:r w:rsidRPr="00252D93">
        <w:rPr>
          <w:i w:val="0"/>
          <w:iCs w:val="0"/>
        </w:rPr>
        <w:fldChar w:fldCharType="end"/>
      </w:r>
      <w:r w:rsidRPr="00252D93">
        <w:rPr>
          <w:i w:val="0"/>
          <w:iCs w:val="0"/>
        </w:rPr>
        <w:t xml:space="preserve"> - EDA</w:t>
      </w:r>
      <w:bookmarkEnd w:id="72"/>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73" w:name="_Toc154923630"/>
      <w:r>
        <w:lastRenderedPageBreak/>
        <w:t>Trenowanie i rezultaty modeli bazowych</w:t>
      </w:r>
      <w:bookmarkEnd w:id="73"/>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0B9A9366" w:rsidR="009C3878" w:rsidRPr="009C3878" w:rsidRDefault="009C3878" w:rsidP="009C3878">
      <w:pPr>
        <w:pStyle w:val="Legenda"/>
        <w:keepNext/>
        <w:jc w:val="right"/>
        <w:rPr>
          <w:i w:val="0"/>
          <w:iCs w:val="0"/>
        </w:rPr>
      </w:pPr>
      <w:bookmarkStart w:id="74"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r w:rsidR="00DF440C">
        <w:rPr>
          <w:i w:val="0"/>
          <w:iCs w:val="0"/>
          <w:noProof/>
        </w:rPr>
        <w:t>5</w:t>
      </w:r>
      <w:r w:rsidRPr="009C3878">
        <w:rPr>
          <w:i w:val="0"/>
          <w:iCs w:val="0"/>
        </w:rPr>
        <w:fldChar w:fldCharType="end"/>
      </w:r>
      <w:r w:rsidRPr="009C3878">
        <w:rPr>
          <w:i w:val="0"/>
          <w:iCs w:val="0"/>
        </w:rPr>
        <w:t xml:space="preserve"> - pierwsze podejście do treningu KNN</w:t>
      </w:r>
      <w:bookmarkEnd w:id="74"/>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5CBAADFD" w:rsidR="005D1BC9" w:rsidRPr="005D1BC9" w:rsidRDefault="005D1BC9" w:rsidP="005D1BC9">
      <w:pPr>
        <w:pStyle w:val="Legenda"/>
        <w:keepNext/>
        <w:jc w:val="right"/>
        <w:rPr>
          <w:i w:val="0"/>
          <w:iCs w:val="0"/>
        </w:rPr>
      </w:pPr>
      <w:bookmarkStart w:id="75"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r w:rsidR="00DF440C">
        <w:rPr>
          <w:i w:val="0"/>
          <w:iCs w:val="0"/>
          <w:noProof/>
        </w:rPr>
        <w:t>6</w:t>
      </w:r>
      <w:r w:rsidRPr="005D1BC9">
        <w:rPr>
          <w:i w:val="0"/>
          <w:iCs w:val="0"/>
        </w:rPr>
        <w:fldChar w:fldCharType="end"/>
      </w:r>
      <w:r w:rsidRPr="005D1BC9">
        <w:rPr>
          <w:i w:val="0"/>
          <w:iCs w:val="0"/>
        </w:rPr>
        <w:t xml:space="preserve"> - trenowanie KNN z pomocą PCA</w:t>
      </w:r>
      <w:bookmarkEnd w:id="75"/>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0009AFCE" w:rsidR="003A519C" w:rsidRPr="003A519C" w:rsidRDefault="003A519C" w:rsidP="003A519C">
      <w:pPr>
        <w:pStyle w:val="Legenda"/>
        <w:keepNext/>
        <w:jc w:val="right"/>
        <w:rPr>
          <w:i w:val="0"/>
          <w:iCs w:val="0"/>
        </w:rPr>
      </w:pPr>
      <w:bookmarkStart w:id="76"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r w:rsidR="00DF440C">
        <w:rPr>
          <w:i w:val="0"/>
          <w:iCs w:val="0"/>
          <w:noProof/>
        </w:rPr>
        <w:t>7</w:t>
      </w:r>
      <w:r w:rsidRPr="003A519C">
        <w:rPr>
          <w:i w:val="0"/>
          <w:iCs w:val="0"/>
        </w:rPr>
        <w:fldChar w:fldCharType="end"/>
      </w:r>
      <w:r w:rsidRPr="003A519C">
        <w:rPr>
          <w:i w:val="0"/>
          <w:iCs w:val="0"/>
        </w:rPr>
        <w:t xml:space="preserve"> - trenowanie SGD</w:t>
      </w:r>
      <w:bookmarkEnd w:id="76"/>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r w:rsidR="00BA1C54">
        <w:t xml:space="preserve"> Oprócz tych dwóch popularnych klasyfikatorów podjęto również próbę wytrenowania algorytmu </w:t>
      </w:r>
      <w:proofErr w:type="spellStart"/>
      <w:r w:rsidR="00BA1C54">
        <w:t>random</w:t>
      </w:r>
      <w:proofErr w:type="spellEnd"/>
      <w:r w:rsidR="00BA1C54">
        <w:t xml:space="preserve"> </w:t>
      </w:r>
      <w:proofErr w:type="spellStart"/>
      <w:r w:rsidR="00BA1C54">
        <w:t>forest</w:t>
      </w:r>
      <w:proofErr w:type="spellEnd"/>
      <w:r w:rsidR="00BA1C54">
        <w:t xml:space="preserve"> dostarczanego przez bibliotekę </w:t>
      </w:r>
      <w:proofErr w:type="spellStart"/>
      <w:r w:rsidR="00BA1C54">
        <w:t>XGBoost</w:t>
      </w:r>
      <w:proofErr w:type="spellEnd"/>
      <w:r w:rsidR="00BA1C54">
        <w: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77" w:name="_Toc124878751"/>
      <w:bookmarkStart w:id="78" w:name="_Toc124879225"/>
      <w:bookmarkStart w:id="79" w:name="_Toc154923631"/>
      <w:bookmarkEnd w:id="77"/>
      <w:bookmarkEnd w:id="78"/>
      <w:r>
        <w:t>Opis procesu uruchamiania treningów</w:t>
      </w:r>
      <w:r w:rsidR="00BA1C54">
        <w:t xml:space="preserve"> sieci neuronowych</w:t>
      </w:r>
      <w:bookmarkEnd w:id="79"/>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1DA82240"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DF440C">
        <w:rPr>
          <w:i w:val="0"/>
          <w:iCs w:val="0"/>
          <w:noProof/>
        </w:rPr>
        <w:t>8</w:t>
      </w:r>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684C8D0E"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DF440C">
        <w:rPr>
          <w:i w:val="0"/>
          <w:iCs w:val="0"/>
          <w:noProof/>
        </w:rPr>
        <w:t>9</w:t>
      </w:r>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80" w:name="_Toc154923632"/>
      <w:r>
        <w:t>Trenowanie sieci neuronowych</w:t>
      </w:r>
      <w:bookmarkEnd w:id="80"/>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54615399"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r w:rsidR="00DF440C">
        <w:rPr>
          <w:i w:val="0"/>
          <w:iCs w:val="0"/>
          <w:noProof/>
        </w:rPr>
        <w:t>10</w:t>
      </w:r>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proofErr w:type="spellStart"/>
      <w:r w:rsidRPr="005406AC">
        <w:lastRenderedPageBreak/>
        <w:t>whole_model_trainable</w:t>
      </w:r>
      <w:proofErr w:type="spellEnd"/>
      <w:r w:rsidRPr="005406AC">
        <w:t xml:space="preserv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proofErr w:type="spellStart"/>
      <w:r w:rsidRPr="005406AC">
        <w:t>only_bottom_half_layers_trainable</w:t>
      </w:r>
      <w:proofErr w:type="spellEnd"/>
      <w:r w:rsidRPr="005406AC">
        <w:t xml:space="preserv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proofErr w:type="spellStart"/>
      <w:r w:rsidRPr="00EF08E4">
        <w:t>whole_model_trainable_with_attention_module_on_to</w:t>
      </w:r>
      <w:r>
        <w:t>p</w:t>
      </w:r>
      <w:proofErr w:type="spellEnd"/>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proofErr w:type="spellStart"/>
      <w:r w:rsidRPr="00EF08E4">
        <w:rPr>
          <w:lang w:val="en-GB"/>
        </w:rPr>
        <w:t>only_bottom_half_layers_trainabl</w:t>
      </w:r>
      <w:r>
        <w:rPr>
          <w:lang w:val="en-GB"/>
        </w:rPr>
        <w:t>e_with_attention_module_on_top</w:t>
      </w:r>
      <w:proofErr w:type="spellEnd"/>
      <w:r>
        <w:rPr>
          <w:lang w:val="en-GB"/>
        </w:rPr>
        <w:t xml:space="preserve"> – </w:t>
      </w:r>
      <w:proofErr w:type="spellStart"/>
      <w:r>
        <w:rPr>
          <w:lang w:val="en-GB"/>
        </w:rPr>
        <w:t>taki</w:t>
      </w:r>
      <w:proofErr w:type="spellEnd"/>
      <w:r>
        <w:rPr>
          <w:lang w:val="en-GB"/>
        </w:rPr>
        <w:t xml:space="preserve"> </w:t>
      </w:r>
      <w:proofErr w:type="spellStart"/>
      <w:r>
        <w:rPr>
          <w:lang w:val="en-GB"/>
        </w:rPr>
        <w:t>sam</w:t>
      </w:r>
      <w:proofErr w:type="spellEnd"/>
      <w:r>
        <w:rPr>
          <w:lang w:val="en-GB"/>
        </w:rPr>
        <w:t xml:space="preserve"> jak </w:t>
      </w:r>
      <w:r w:rsidRPr="00EF08E4">
        <w:rPr>
          <w:lang w:val="en-GB"/>
        </w:rPr>
        <w:t xml:space="preserve">model </w:t>
      </w:r>
      <w:proofErr w:type="spellStart"/>
      <w:r w:rsidRPr="00EF08E4">
        <w:rPr>
          <w:lang w:val="en-GB"/>
        </w:rPr>
        <w:t>drugi</w:t>
      </w:r>
      <w:proofErr w:type="spellEnd"/>
      <w:r w:rsidRPr="00EF08E4">
        <w:rPr>
          <w:lang w:val="en-GB"/>
        </w:rPr>
        <w:t xml:space="preserve">, </w:t>
      </w:r>
      <w:proofErr w:type="spellStart"/>
      <w:r w:rsidRPr="00EF08E4">
        <w:rPr>
          <w:lang w:val="en-GB"/>
        </w:rPr>
        <w:t>prócz</w:t>
      </w:r>
      <w:proofErr w:type="spellEnd"/>
      <w:r w:rsidRPr="00EF08E4">
        <w:rPr>
          <w:lang w:val="en-GB"/>
        </w:rPr>
        <w:t xml:space="preserve"> </w:t>
      </w:r>
      <w:proofErr w:type="spellStart"/>
      <w:r w:rsidRPr="00EF08E4">
        <w:rPr>
          <w:lang w:val="en-GB"/>
        </w:rPr>
        <w:t>dodanego</w:t>
      </w:r>
      <w:proofErr w:type="spellEnd"/>
      <w:r w:rsidRPr="00EF08E4">
        <w:rPr>
          <w:lang w:val="en-GB"/>
        </w:rPr>
        <w:t xml:space="preserve"> </w:t>
      </w:r>
      <w:proofErr w:type="spellStart"/>
      <w:r w:rsidRPr="00EF08E4">
        <w:rPr>
          <w:lang w:val="en-GB"/>
        </w:rPr>
        <w:t>modułu</w:t>
      </w:r>
      <w:proofErr w:type="spellEnd"/>
      <w:r w:rsidRPr="00EF08E4">
        <w:rPr>
          <w:lang w:val="en-GB"/>
        </w:rPr>
        <w:t xml:space="preserve"> </w:t>
      </w:r>
      <w:proofErr w:type="spellStart"/>
      <w:r w:rsidRPr="00EF08E4">
        <w:rPr>
          <w:lang w:val="en-GB"/>
        </w:rPr>
        <w:t>uwagi</w:t>
      </w:r>
      <w:proofErr w:type="spellEnd"/>
      <w:r w:rsidRPr="00EF08E4">
        <w:rPr>
          <w:lang w:val="en-GB"/>
        </w:rPr>
        <w:t>.</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Kolejny interesujący folder to /</w:t>
      </w:r>
      <w:proofErr w:type="spellStart"/>
      <w:r>
        <w:t>plots</w:t>
      </w:r>
      <w:proofErr w:type="spellEnd"/>
      <w:r>
        <w:t xml:space="preserve">, gdzie notatniki Jupyter składowały wykresy wygenerowane na koniec treningu każdej wariacji. Służyły one wizualnej inspekcji wyników, ale nie brały udziału w ostatecznej analizie, która była czysto statystyczna. </w:t>
      </w:r>
      <w:r w:rsidRPr="00467B51">
        <w:t>W folderach /</w:t>
      </w:r>
      <w:proofErr w:type="spellStart"/>
      <w:r w:rsidRPr="00467B51">
        <w:t>src</w:t>
      </w:r>
      <w:proofErr w:type="spellEnd"/>
      <w:r w:rsidRPr="00467B51">
        <w:t>/</w:t>
      </w:r>
      <w:proofErr w:type="spellStart"/>
      <w:r w:rsidRPr="00467B51">
        <w:t>constants</w:t>
      </w:r>
      <w:proofErr w:type="spellEnd"/>
      <w:r w:rsidRPr="00467B51">
        <w:t>/ /</w:t>
      </w:r>
      <w:proofErr w:type="spellStart"/>
      <w:r w:rsidRPr="00467B51">
        <w:t>src</w:t>
      </w:r>
      <w:proofErr w:type="spellEnd"/>
      <w:r w:rsidRPr="00467B51">
        <w:t>/</w:t>
      </w:r>
      <w:proofErr w:type="spellStart"/>
      <w:r w:rsidRPr="00467B51">
        <w:t>functions</w:t>
      </w:r>
      <w:proofErr w:type="spellEnd"/>
      <w:r w:rsidRPr="00467B51">
        <w:t>/ oraz /</w:t>
      </w:r>
      <w:proofErr w:type="spellStart"/>
      <w:r w:rsidRPr="00467B51">
        <w:t>src</w:t>
      </w:r>
      <w:proofErr w:type="spellEnd"/>
      <w:r w:rsidRPr="00467B51">
        <w:t>/</w:t>
      </w:r>
      <w:proofErr w:type="spellStart"/>
      <w:r w:rsidRPr="00467B51">
        <w:t>image_manipulation</w:t>
      </w:r>
      <w:proofErr w:type="spellEnd"/>
      <w:r w:rsidRPr="00467B51">
        <w:t xml:space="preserve">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xml:space="preserve">. Najpierw importowane są potrzebne biblioteki systemowe, oraz własne, następnie nadawane są wartości stałym, które używane są na końcu przez dołączoną w pierwszym kroku funkcję </w:t>
      </w:r>
      <w:proofErr w:type="spellStart"/>
      <w:r>
        <w:t>run_model</w:t>
      </w:r>
      <w:proofErr w:type="spellEnd"/>
      <w:r>
        <w:t>.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720D47C8"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r w:rsidR="00DF440C">
        <w:rPr>
          <w:i w:val="0"/>
          <w:iCs w:val="0"/>
          <w:noProof/>
        </w:rPr>
        <w:t>11</w:t>
      </w:r>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0E43DA71"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r w:rsidR="00DF440C">
        <w:rPr>
          <w:i w:val="0"/>
          <w:iCs w:val="0"/>
          <w:noProof/>
        </w:rPr>
        <w:t>12</w:t>
      </w:r>
      <w:r w:rsidRPr="004572C0">
        <w:rPr>
          <w:i w:val="0"/>
          <w:iCs w:val="0"/>
        </w:rPr>
        <w:fldChar w:fldCharType="end"/>
      </w:r>
      <w:r w:rsidRPr="004572C0">
        <w:rPr>
          <w:i w:val="0"/>
          <w:iCs w:val="0"/>
        </w:rPr>
        <w:t xml:space="preserve"> - ciało funkcji </w:t>
      </w:r>
      <w:proofErr w:type="spellStart"/>
      <w:r w:rsidRPr="004572C0">
        <w:rPr>
          <w:i w:val="0"/>
          <w:iCs w:val="0"/>
        </w:rPr>
        <w:t>run_model</w:t>
      </w:r>
      <w:proofErr w:type="spellEnd"/>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81" w:name="_Toc154923633"/>
      <w:r>
        <w:lastRenderedPageBreak/>
        <w:t xml:space="preserve">Usprawnianie </w:t>
      </w:r>
      <w:r w:rsidR="00563EF4">
        <w:t>sieci neuronowych</w:t>
      </w:r>
      <w:bookmarkEnd w:id="81"/>
    </w:p>
    <w:p w14:paraId="5263E60F" w14:textId="67D675C5" w:rsidR="00DD3093" w:rsidRDefault="00DD3093" w:rsidP="00DD3093">
      <w:pPr>
        <w:ind w:firstLine="576"/>
        <w:jc w:val="both"/>
      </w:pPr>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usprawnienia 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w:t>
      </w:r>
      <w:proofErr w:type="spellStart"/>
      <w:r w:rsidR="00F5768E">
        <w:t>SENet</w:t>
      </w:r>
      <w:proofErr w:type="spellEnd"/>
      <w:r w:rsidR="00F5768E">
        <w:t xml:space="preserve">. W tym modelu moduły uwagi mają nieco inną nazwę – </w:t>
      </w:r>
      <w:proofErr w:type="spellStart"/>
      <w:r w:rsidR="00F5768E">
        <w:t>Squeeze</w:t>
      </w:r>
      <w:proofErr w:type="spellEnd"/>
      <w:r w:rsidR="00F5768E">
        <w:t xml:space="preserve"> and </w:t>
      </w:r>
      <w:proofErr w:type="spellStart"/>
      <w:r w:rsidR="00F5768E">
        <w:t>Excitation</w:t>
      </w:r>
      <w:proofErr w:type="spellEnd"/>
      <w:r w:rsidR="00F5768E">
        <w:t xml:space="preserve">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 xml:space="preserve">Użycie warstwy GlobalAveragePooling2D interfejsu </w:t>
      </w:r>
      <w:proofErr w:type="spellStart"/>
      <w:r w:rsidRPr="00331C54">
        <w:t>Keras</w:t>
      </w:r>
      <w:proofErr w:type="spellEnd"/>
      <w:r w:rsidRPr="00331C54">
        <w:t xml:space="preserve"> oraz następ</w:t>
      </w:r>
      <w:r>
        <w:t xml:space="preserve">ująca po niej operacja </w:t>
      </w:r>
      <w:proofErr w:type="spellStart"/>
      <w:r>
        <w:t>Reshape</w:t>
      </w:r>
      <w:proofErr w:type="spellEnd"/>
      <w:r>
        <w:t>: w</w:t>
      </w:r>
      <w:r w:rsidRPr="00331C54">
        <w:t>arstwa GAP oblicza średnią k</w:t>
      </w:r>
      <w:r>
        <w:t xml:space="preserve">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w:t>
      </w:r>
      <w:proofErr w:type="spellStart"/>
      <w:r>
        <w:t>SENet</w:t>
      </w:r>
      <w:proofErr w:type="spellEnd"/>
      <w:r>
        <w:t xml:space="preserve"> jest to etap nazwany „</w:t>
      </w:r>
      <w:proofErr w:type="spellStart"/>
      <w:r>
        <w:t>squeeze</w:t>
      </w:r>
      <w:proofErr w:type="spellEnd"/>
      <w:r>
        <w:t>”.</w:t>
      </w:r>
    </w:p>
    <w:p w14:paraId="4766C090" w14:textId="03A6C064" w:rsidR="00331C54" w:rsidRDefault="00331C54" w:rsidP="00331C54">
      <w:pPr>
        <w:pStyle w:val="Akapitzlist"/>
        <w:numPr>
          <w:ilvl w:val="0"/>
          <w:numId w:val="33"/>
        </w:numPr>
        <w:jc w:val="both"/>
      </w:pPr>
      <w:r>
        <w:t xml:space="preserve">Użycie dwóch warstw gęsto połączonych: celem pierwszej jest jedynie zwiększenie mocy poznawczej sieci, natomiast druga, poprzez użycie funkcji </w:t>
      </w:r>
      <w:proofErr w:type="spellStart"/>
      <w:r>
        <w:t>softmax</w:t>
      </w:r>
      <w:proofErr w:type="spellEnd"/>
      <w:r>
        <w:t xml:space="preserve">, zamienia wyuczone w dwóch wcześniejszych krokach reprezentacje na wektor wag zawierający wartości w przedziale [0, 1]. W terminologii </w:t>
      </w:r>
      <w:proofErr w:type="spellStart"/>
      <w:r>
        <w:t>SENet</w:t>
      </w:r>
      <w:proofErr w:type="spellEnd"/>
      <w:r>
        <w:t xml:space="preserve"> jest to krok nazwany „</w:t>
      </w:r>
      <w:proofErr w:type="spellStart"/>
      <w:r>
        <w:t>excitation</w:t>
      </w:r>
      <w:proofErr w:type="spellEnd"/>
      <w:r>
        <w:t>”.</w:t>
      </w:r>
    </w:p>
    <w:p w14:paraId="7A812C50" w14:textId="5AF039BE" w:rsidR="00331C54" w:rsidRDefault="00331C54" w:rsidP="00331C54">
      <w:pPr>
        <w:pStyle w:val="Akapitzlist"/>
        <w:numPr>
          <w:ilvl w:val="0"/>
          <w:numId w:val="33"/>
        </w:numPr>
        <w:jc w:val="both"/>
      </w:pPr>
      <w:r>
        <w:t xml:space="preserve">Mapy cech dostarczone modułowi uwagi mnożone są przez wynik działania drugiej warstwy </w:t>
      </w:r>
      <w:proofErr w:type="spellStart"/>
      <w:r>
        <w:t>Dense</w:t>
      </w:r>
      <w:proofErr w:type="spellEnd"/>
      <w:r>
        <w:t>.</w:t>
      </w:r>
      <w:r w:rsidR="00170AA6">
        <w:t xml:space="preserve"> W tym miejscu następuje </w:t>
      </w:r>
      <w:proofErr w:type="spellStart"/>
      <w:r w:rsidR="00170AA6">
        <w:t>rekalibracja</w:t>
      </w:r>
      <w:proofErr w:type="spellEnd"/>
      <w:r w:rsidR="00170AA6">
        <w:t xml:space="preserve">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w:t>
      </w:r>
      <w:proofErr w:type="spellStart"/>
      <w:r>
        <w:t>calculate_class_weight</w:t>
      </w:r>
      <w:proofErr w:type="spellEnd"/>
      <w:r>
        <w:t xml:space="preserve">,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364B85F6" w:rsidR="00807481" w:rsidRPr="00CA7A33" w:rsidRDefault="00807481" w:rsidP="00807481">
      <w:pPr>
        <w:pStyle w:val="Legenda"/>
        <w:keepNext/>
        <w:jc w:val="right"/>
        <w:rPr>
          <w:i w:val="0"/>
          <w:iCs w:val="0"/>
          <w:lang w:val="en-GB"/>
        </w:rPr>
      </w:pPr>
      <w:proofErr w:type="spellStart"/>
      <w:r w:rsidRPr="00CA7A33">
        <w:rPr>
          <w:i w:val="0"/>
          <w:iCs w:val="0"/>
          <w:lang w:val="en-GB"/>
        </w:rPr>
        <w:t>Rysunek</w:t>
      </w:r>
      <w:proofErr w:type="spellEnd"/>
      <w:r w:rsidRPr="00CA7A33">
        <w:rPr>
          <w:i w:val="0"/>
          <w:iCs w:val="0"/>
          <w:lang w:val="en-GB"/>
        </w:rPr>
        <w:t xml:space="preserve"> </w:t>
      </w:r>
      <w:r w:rsidRPr="00807481">
        <w:rPr>
          <w:i w:val="0"/>
          <w:iCs w:val="0"/>
        </w:rPr>
        <w:fldChar w:fldCharType="begin"/>
      </w:r>
      <w:r w:rsidRPr="00CA7A33">
        <w:rPr>
          <w:i w:val="0"/>
          <w:iCs w:val="0"/>
          <w:lang w:val="en-GB"/>
        </w:rPr>
        <w:instrText xml:space="preserve"> SEQ Rysunek \* ARABIC </w:instrText>
      </w:r>
      <w:r w:rsidRPr="00807481">
        <w:rPr>
          <w:i w:val="0"/>
          <w:iCs w:val="0"/>
        </w:rPr>
        <w:fldChar w:fldCharType="separate"/>
      </w:r>
      <w:r w:rsidR="00DF440C">
        <w:rPr>
          <w:i w:val="0"/>
          <w:iCs w:val="0"/>
          <w:noProof/>
          <w:lang w:val="en-GB"/>
        </w:rPr>
        <w:t>13</w:t>
      </w:r>
      <w:r w:rsidRPr="00807481">
        <w:rPr>
          <w:i w:val="0"/>
          <w:iCs w:val="0"/>
        </w:rPr>
        <w:fldChar w:fldCharType="end"/>
      </w:r>
      <w:r w:rsidR="00CA7A33" w:rsidRPr="00CA7A33">
        <w:rPr>
          <w:i w:val="0"/>
          <w:iCs w:val="0"/>
          <w:lang w:val="en-GB"/>
        </w:rPr>
        <w:t xml:space="preserve"> – </w:t>
      </w:r>
      <w:proofErr w:type="spellStart"/>
      <w:r w:rsidR="00CA7A33" w:rsidRPr="00CA7A33">
        <w:rPr>
          <w:i w:val="0"/>
          <w:iCs w:val="0"/>
          <w:lang w:val="en-GB"/>
        </w:rPr>
        <w:t>funkcja</w:t>
      </w:r>
      <w:proofErr w:type="spellEnd"/>
      <w:r w:rsidR="00CA7A33" w:rsidRPr="00CA7A33">
        <w:rPr>
          <w:i w:val="0"/>
          <w:iCs w:val="0"/>
          <w:lang w:val="en-GB"/>
        </w:rPr>
        <w:t xml:space="preserve"> </w:t>
      </w:r>
      <w:proofErr w:type="spellStart"/>
      <w:r w:rsidR="00CA7A33" w:rsidRPr="00CA7A33">
        <w:rPr>
          <w:i w:val="0"/>
          <w:iCs w:val="0"/>
          <w:lang w:val="en-GB"/>
        </w:rPr>
        <w:t>calculate_class_weigh</w:t>
      </w:r>
      <w:r w:rsidR="00CA7A33">
        <w:rPr>
          <w:i w:val="0"/>
          <w:iCs w:val="0"/>
          <w:lang w:val="en-GB"/>
        </w:rPr>
        <w:t>t</w:t>
      </w:r>
      <w:proofErr w:type="spellEnd"/>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 xml:space="preserve">Najbardziej interesujące są tu obliczenia widoczne w liniach przypisujących wartości zmiennym </w:t>
      </w:r>
      <w:proofErr w:type="spellStart"/>
      <w:r>
        <w:t>raw_weights</w:t>
      </w:r>
      <w:proofErr w:type="spellEnd"/>
      <w:r>
        <w:t xml:space="preserve">, </w:t>
      </w:r>
      <w:proofErr w:type="spellStart"/>
      <w:r>
        <w:t>average_weight</w:t>
      </w:r>
      <w:proofErr w:type="spellEnd"/>
      <w:r>
        <w:t xml:space="preserve"> oraz </w:t>
      </w:r>
      <w:proofErr w:type="spellStart"/>
      <w:r>
        <w:t>weights</w:t>
      </w:r>
      <w:proofErr w:type="spellEnd"/>
      <w:r>
        <w:t>.</w:t>
      </w:r>
    </w:p>
    <w:p w14:paraId="3AA42DD2" w14:textId="3FDD62B6" w:rsidR="005B202D" w:rsidRPr="006F7C5E" w:rsidRDefault="005B202D" w:rsidP="005B202D">
      <w:pPr>
        <w:pStyle w:val="Akapitzlist"/>
        <w:numPr>
          <w:ilvl w:val="0"/>
          <w:numId w:val="35"/>
        </w:numPr>
        <w:jc w:val="both"/>
      </w:pPr>
      <m:oMath>
        <m:sSub>
          <m:sSubPr>
            <m:ctrlPr>
              <w:rPr>
                <w:rFonts w:ascii="Cambria Math" w:hAnsi="Cambria Math"/>
                <w:i/>
              </w:rPr>
            </m:ctrlPr>
          </m:sSub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m:t>
            </m:r>
            <w:proofErr w:type="spellEnd"/>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w:proofErr w:type="spellStart"/>
            <m:r>
              <m:rPr>
                <m:nor/>
              </m:rPr>
              <w:rPr>
                <w:rFonts w:ascii="Cambria Math" w:hAnsi="Cambria Math"/>
              </w:rPr>
              <m:t>total</m:t>
            </m:r>
            <m:r>
              <m:rPr>
                <m:lit/>
                <m:nor/>
              </m:rPr>
              <w:rPr>
                <w:rFonts w:ascii="Cambria Math" w:hAnsi="Cambria Math"/>
              </w:rPr>
              <m:t>_</m:t>
            </m:r>
            <m:r>
              <m:rPr>
                <m:nor/>
              </m:rPr>
              <w:rPr>
                <w:rFonts w:ascii="Cambria Math" w:hAnsi="Cambria Math"/>
              </w:rPr>
              <m:t>samples</m:t>
            </m:r>
            <w:proofErr w:type="spellEnd"/>
            <m:ctrlPr>
              <w:rPr>
                <w:rFonts w:ascii="Cambria Math" w:hAnsi="Cambria Math"/>
                <w:i/>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rPr>
            </m:ctrlPr>
          </m:den>
        </m:f>
      </m:oMath>
      <w:r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w:proofErr w:type="spellStart"/>
      <m:oMath>
        <m:r>
          <m:rPr>
            <m:nor/>
          </m:rPr>
          <w:rPr>
            <w:rFonts w:ascii="Cambria Math" w:hAnsi="Cambria Math"/>
          </w:rPr>
          <m:t>average</m:t>
        </m:r>
        <m:r>
          <m:rPr>
            <m:lit/>
            <m:nor/>
          </m:rPr>
          <w:rPr>
            <w:rFonts w:ascii="Cambria Math" w:hAnsi="Cambria Math"/>
          </w:rPr>
          <m:t>_</m:t>
        </m:r>
        <m:r>
          <m:rPr>
            <m:nor/>
          </m:rPr>
          <w:rPr>
            <w:rFonts w:ascii="Cambria Math" w:hAnsi="Cambria Math"/>
          </w:rPr>
          <m:t>weight</m:t>
        </m:r>
        <w:proofErr w:type="spellEnd"/>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weights</m:t>
                    </m:r>
                    <w:proofErr w:type="spellEnd"/>
                  </m:e>
                </m:d>
                <m:ctrlPr>
                  <w:rPr>
                    <w:rFonts w:ascii="Cambria Math" w:hAnsi="Cambria Math"/>
                    <w:i/>
                    <w:lang w:val="en-GB"/>
                  </w:rPr>
                </m:ctrlPr>
              </m:e>
            </m:nary>
            <m:ctrlPr>
              <w:rPr>
                <w:rFonts w:ascii="Cambria Math" w:hAnsi="Cambria Math"/>
                <w:i/>
                <w:lang w:val="en-GB"/>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lang w:val="en-GB"/>
              </w:rPr>
            </m:ctrlPr>
          </m:den>
        </m:f>
      </m:oMath>
      <w:r w:rsidR="006F7C5E" w:rsidRPr="006F7C5E">
        <w:t xml:space="preserve"> – równanie to oblicza średnią wartość w</w:t>
      </w:r>
      <w:r w:rsidR="006F7C5E">
        <w:t xml:space="preserve">ag, która w następnym kroku zostanie użyta do moderowania wpływu zmienności liczb zawartych w </w:t>
      </w:r>
      <w:proofErr w:type="spellStart"/>
      <w:r w:rsidR="006F7C5E">
        <w:t>raw_weights</w:t>
      </w:r>
      <w:proofErr w:type="spellEnd"/>
      <w:r w:rsidR="006F7C5E">
        <w:t>.</w:t>
      </w:r>
    </w:p>
    <w:p w14:paraId="2AAB9D32" w14:textId="7D01FC39" w:rsidR="005B202D" w:rsidRPr="0003641F" w:rsidRDefault="005B202D" w:rsidP="005B202D">
      <w:pPr>
        <w:pStyle w:val="Akapitzlist"/>
        <w:numPr>
          <w:ilvl w:val="0"/>
          <w:numId w:val="35"/>
        </w:numPr>
        <w:jc w:val="both"/>
      </w:pPr>
      <m:oMath>
        <m:sSub>
          <m:sSubPr>
            <m:ctrlPr>
              <w:rPr>
                <w:rFonts w:ascii="Cambria Math" w:hAnsi="Cambria Math"/>
                <w:i/>
                <w:lang w:val="en-GB"/>
              </w:rPr>
            </m:ctrlPr>
          </m:sSubPr>
          <m:e>
            <w:proofErr w:type="spellStart"/>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w:proofErr w:type="spellStart"/>
        <m:r>
          <m:rPr>
            <m:nor/>
          </m:rPr>
          <w:rPr>
            <w:rFonts w:ascii="Cambria Math" w:hAnsi="Cambria Math"/>
          </w:rPr>
          <m:t>weight</m:t>
        </m:r>
        <w:proofErr w:type="spellEnd"/>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xml:space="preserve">, funkcja </w:t>
      </w:r>
      <w:proofErr w:type="spellStart"/>
      <w:r w:rsidR="005E1EB4" w:rsidRPr="005E1EB4">
        <w:t>calculate_class_weights</w:t>
      </w:r>
      <w:proofErr w:type="spellEnd"/>
      <w:r w:rsidR="005E1EB4" w:rsidRPr="005E1EB4">
        <w:t xml:space="preserve"> może zwrócić wa</w:t>
      </w:r>
      <w:r w:rsidR="005E1EB4">
        <w:t xml:space="preserve">gi bliższe średniej (a </w:t>
      </w:r>
      <w:r w:rsidR="005E1EB4">
        <w:lastRenderedPageBreak/>
        <w:t>więc takie, jakie zostałyby</w:t>
      </w:r>
      <w:r w:rsidR="006F7C5E" w:rsidRPr="005E1EB4">
        <w:t xml:space="preserve"> </w:t>
      </w:r>
      <w:r w:rsidR="005E1EB4">
        <w:t xml:space="preserve">zastosowane przez </w:t>
      </w:r>
      <w:proofErr w:type="spellStart"/>
      <w:r w:rsidR="005E1EB4">
        <w:t>Keras</w:t>
      </w:r>
      <w:proofErr w:type="spellEnd"/>
      <w:r w:rsidR="005E1EB4">
        <w:t>,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xml:space="preserve">, o tyle ustawianie tzw. </w:t>
      </w:r>
      <w:proofErr w:type="spellStart"/>
      <w:r>
        <w:t>initial</w:t>
      </w:r>
      <w:proofErr w:type="spellEnd"/>
      <w:r>
        <w:t xml:space="preserve"> </w:t>
      </w:r>
      <w:proofErr w:type="spellStart"/>
      <w:r>
        <w:t>bias</w:t>
      </w:r>
      <w:proofErr w:type="spellEnd"/>
      <w:r>
        <w:t xml:space="preserve"> istotne jest z punktu widzenia ostatniej warstwy klasyfikatora. Przy użyciu tego parametru model</w:t>
      </w:r>
      <w:r w:rsidR="008B0FC5">
        <w:t xml:space="preserve"> będzie przywiązywał w module klasyfikatora większą wagę rzadziej występującym klasom. Wartość tego </w:t>
      </w:r>
      <w:proofErr w:type="spellStart"/>
      <w:r w:rsidR="008B0FC5">
        <w:t>hiperparametru</w:t>
      </w:r>
      <w:proofErr w:type="spellEnd"/>
      <w:r w:rsidR="008B0FC5">
        <w:t xml:space="preserve"> jest najistotniejsza u początku treningu</w:t>
      </w:r>
      <w:r w:rsidR="003E1ABA">
        <w:t>, przyspieszając osiągnięcie zbieżności – model zaczyna z pewną początkową wiedzą na temat danych</w:t>
      </w:r>
      <w:r w:rsidR="008B0FC5">
        <w:t>.</w:t>
      </w:r>
    </w:p>
    <w:p w14:paraId="20E743C6" w14:textId="4B82B93F"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r w:rsidR="00DF440C">
        <w:rPr>
          <w:i w:val="0"/>
          <w:iCs w:val="0"/>
          <w:noProof/>
        </w:rPr>
        <w:t>14</w:t>
      </w:r>
      <w:r w:rsidRPr="00DE31A4">
        <w:rPr>
          <w:i w:val="0"/>
          <w:iCs w:val="0"/>
        </w:rPr>
        <w:fldChar w:fldCharType="end"/>
      </w:r>
      <w:r w:rsidRPr="00DE31A4">
        <w:rPr>
          <w:i w:val="0"/>
          <w:iCs w:val="0"/>
        </w:rPr>
        <w:t xml:space="preserve"> - obliczanie </w:t>
      </w:r>
      <w:proofErr w:type="spellStart"/>
      <w:r w:rsidRPr="00DE31A4">
        <w:rPr>
          <w:i w:val="0"/>
          <w:iCs w:val="0"/>
        </w:rPr>
        <w:t>initial</w:t>
      </w:r>
      <w:proofErr w:type="spellEnd"/>
      <w:r w:rsidRPr="00DE31A4">
        <w:rPr>
          <w:i w:val="0"/>
          <w:iCs w:val="0"/>
        </w:rPr>
        <w:t xml:space="preserve"> </w:t>
      </w:r>
      <w:proofErr w:type="spellStart"/>
      <w:r w:rsidRPr="00DE31A4">
        <w:rPr>
          <w:i w:val="0"/>
          <w:iCs w:val="0"/>
        </w:rPr>
        <w:t>bias</w:t>
      </w:r>
      <w:proofErr w:type="spellEnd"/>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2">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 xml:space="preserve">Użycie logarytmu naturalnego w ostatnim równaniu sprawia, że liczby zawarte w wektorze będącym argumentem do funkcji np.log będą bliżej siebie. W innym przypadku duży </w:t>
      </w:r>
      <w:proofErr w:type="spellStart"/>
      <w:r>
        <w:t>initial</w:t>
      </w:r>
      <w:proofErr w:type="spellEnd"/>
      <w:r>
        <w:t xml:space="preserve"> </w:t>
      </w:r>
      <w:proofErr w:type="spellStart"/>
      <w:r>
        <w:t>bias</w:t>
      </w:r>
      <w:proofErr w:type="spellEnd"/>
      <w:r>
        <w:t xml:space="preserve">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w:t>
      </w:r>
      <w:proofErr w:type="spellStart"/>
      <w:r w:rsidR="00C76336">
        <w:t>generate_mask</w:t>
      </w:r>
      <w:proofErr w:type="spellEnd"/>
      <w:r w:rsidR="00C76336">
        <w:t>:</w:t>
      </w:r>
    </w:p>
    <w:p w14:paraId="00AB1FC2" w14:textId="02D083B6"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r w:rsidR="00DF440C">
        <w:rPr>
          <w:i w:val="0"/>
          <w:iCs w:val="0"/>
          <w:noProof/>
        </w:rPr>
        <w:t>15</w:t>
      </w:r>
      <w:r w:rsidRPr="00C76336">
        <w:rPr>
          <w:i w:val="0"/>
          <w:iCs w:val="0"/>
        </w:rPr>
        <w:fldChar w:fldCharType="end"/>
      </w:r>
      <w:r w:rsidR="00CA7A33">
        <w:rPr>
          <w:i w:val="0"/>
          <w:iCs w:val="0"/>
        </w:rPr>
        <w:t xml:space="preserve"> – generowanie maski</w:t>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xml:space="preserve">. Jeśli dany obraz zawiera pewne artefakty, takie jak właśnie czarna otoczka, będą one miały wpływ na centrowanie i nie będzie ono skuteczne. Funkcja </w:t>
      </w:r>
      <w:proofErr w:type="spellStart"/>
      <w:r>
        <w:t>generate_mask</w:t>
      </w:r>
      <w:proofErr w:type="spellEnd"/>
      <w:r>
        <w:t xml:space="preserve"> maskuje te obszary, tak aby algorytm centrowania mógł skupić się na pikselach stanowiących interesującą go część obrazu.</w:t>
      </w:r>
    </w:p>
    <w:p w14:paraId="2C07E13D" w14:textId="02F22E93"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r w:rsidR="00DF440C">
        <w:rPr>
          <w:i w:val="0"/>
          <w:iCs w:val="0"/>
          <w:noProof/>
        </w:rPr>
        <w:t>16</w:t>
      </w:r>
      <w:r w:rsidRPr="00AE4D5B">
        <w:rPr>
          <w:i w:val="0"/>
          <w:iCs w:val="0"/>
        </w:rPr>
        <w:fldChar w:fldCharType="end"/>
      </w:r>
      <w:r w:rsidR="008A7DE2">
        <w:rPr>
          <w:i w:val="0"/>
          <w:iCs w:val="0"/>
        </w:rPr>
        <w:t xml:space="preserve"> – centrowanie obrazu</w:t>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82" w:name="_Toc154923634"/>
      <w:r>
        <w:t>Wizualne p</w:t>
      </w:r>
      <w:r w:rsidR="000D2318">
        <w:t>orównanie wyników</w:t>
      </w:r>
      <w:bookmarkEnd w:id="82"/>
    </w:p>
    <w:p w14:paraId="1DA9EE7E" w14:textId="7BE29CC2" w:rsidR="00AC453B" w:rsidRDefault="00AC453B" w:rsidP="00AC453B">
      <w:pPr>
        <w:ind w:firstLine="576"/>
        <w:jc w:val="both"/>
      </w:pPr>
      <w:bookmarkStart w:id="83" w:name="_Toc124942225"/>
      <w:bookmarkEnd w:id="83"/>
      <w:r>
        <w:t>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odwołuję się do 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76B88FB5" w:rsidR="00E702EE" w:rsidRDefault="00AC453B" w:rsidP="00E702EE">
      <w:pPr>
        <w:ind w:firstLine="576"/>
        <w:jc w:val="both"/>
      </w:pPr>
      <w:r>
        <w:t>Pewne wnioski wypłynęły jednak nawet zanim przeprowadzono statystyczne porównanie modeli. Wizualna inspekcja diagramów dokładności ujawnia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DE6D84">
          <w:footerReference w:type="default" r:id="rId25"/>
          <w:footerReference w:type="first" r:id="rId26"/>
          <w:pgSz w:w="11906" w:h="16838"/>
          <w:pgMar w:top="1417" w:right="1417" w:bottom="1417" w:left="1417" w:header="708" w:footer="708" w:gutter="0"/>
          <w:pgNumType w:start="0"/>
          <w:cols w:space="708"/>
          <w:titlePg/>
          <w:docGrid w:linePitch="360"/>
        </w:sectPr>
      </w:pPr>
    </w:p>
    <w:p w14:paraId="1B6C3C4D" w14:textId="32F04559"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r w:rsidR="00DF440C">
        <w:rPr>
          <w:i w:val="0"/>
          <w:iCs w:val="0"/>
          <w:noProof/>
        </w:rPr>
        <w:t>17</w:t>
      </w:r>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7B18C299" w:rsidR="004E465D" w:rsidRPr="00B0456E" w:rsidRDefault="004E465D" w:rsidP="004E465D">
      <w:pPr>
        <w:pStyle w:val="Legenda"/>
        <w:keepNext/>
        <w:jc w:val="right"/>
        <w:rPr>
          <w:i w:val="0"/>
          <w:iCs w:val="0"/>
          <w:lang w:val="en-GB"/>
        </w:rPr>
      </w:pPr>
      <w:proofErr w:type="spellStart"/>
      <w:r w:rsidRPr="00B0456E">
        <w:rPr>
          <w:i w:val="0"/>
          <w:iCs w:val="0"/>
          <w:lang w:val="en-GB"/>
        </w:rPr>
        <w:t>Rysunek</w:t>
      </w:r>
      <w:proofErr w:type="spellEnd"/>
      <w:r w:rsidRPr="00B0456E">
        <w:rPr>
          <w:i w:val="0"/>
          <w:iCs w:val="0"/>
          <w:lang w:val="en-GB"/>
        </w:rPr>
        <w:t xml:space="preserve">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r w:rsidR="00DF440C">
        <w:rPr>
          <w:i w:val="0"/>
          <w:iCs w:val="0"/>
          <w:noProof/>
          <w:lang w:val="en-GB"/>
        </w:rPr>
        <w:t>18</w:t>
      </w:r>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4E465D">
          <w:type w:val="continuous"/>
          <w:pgSz w:w="11906" w:h="16838"/>
          <w:pgMar w:top="1417" w:right="1417" w:bottom="1417" w:left="1417" w:header="708" w:footer="708" w:gutter="0"/>
          <w:pgNumType w:start="0"/>
          <w:cols w:num="2" w:space="708"/>
          <w:titlePg/>
          <w:docGrid w:linePitch="360"/>
        </w:sectPr>
      </w:pPr>
      <w:r w:rsidRPr="004E465D">
        <w:rPr>
          <w:i w:val="0"/>
          <w:iCs w:val="0"/>
        </w:rPr>
        <w:t xml:space="preserve">Źródło: opracowanie własne </w:t>
      </w:r>
    </w:p>
    <w:p w14:paraId="0A3534E9" w14:textId="77777777" w:rsidR="00D643A3" w:rsidRDefault="002554BD" w:rsidP="00D643A3">
      <w:pPr>
        <w:jc w:val="both"/>
      </w:pPr>
      <w:r>
        <w:tab/>
        <w:t>Już między rysunkiem 13, a 14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 wag.</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4E465D">
          <w:type w:val="continuous"/>
          <w:pgSz w:w="11906" w:h="16838"/>
          <w:pgMar w:top="1417" w:right="1417" w:bottom="1417" w:left="1417" w:header="708" w:footer="708" w:gutter="0"/>
          <w:pgNumType w:start="0"/>
          <w:cols w:space="708"/>
          <w:titlePg/>
          <w:docGrid w:linePitch="360"/>
        </w:sectPr>
      </w:pPr>
    </w:p>
    <w:p w14:paraId="35C09DA9" w14:textId="1394FDB1"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r w:rsidR="00DF440C">
        <w:rPr>
          <w:i w:val="0"/>
          <w:iCs w:val="0"/>
          <w:noProof/>
          <w:lang w:val="en-GB"/>
        </w:rPr>
        <w:t>19</w:t>
      </w:r>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4A3EF510"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r w:rsidR="00DF440C">
        <w:rPr>
          <w:i w:val="0"/>
          <w:iCs w:val="0"/>
          <w:noProof/>
          <w:lang w:val="en-GB"/>
        </w:rPr>
        <w:t>20</w:t>
      </w:r>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EE21EC">
          <w:type w:val="continuous"/>
          <w:pgSz w:w="11906" w:h="16838"/>
          <w:pgMar w:top="1417" w:right="1417" w:bottom="1417" w:left="1417" w:header="708" w:footer="708" w:gutter="0"/>
          <w:pgNumType w:start="0"/>
          <w:cols w:num="2" w:space="708"/>
          <w:titlePg/>
          <w:docGrid w:linePitch="360"/>
        </w:sectPr>
      </w:pPr>
    </w:p>
    <w:p w14:paraId="407AA174" w14:textId="23A372D8" w:rsidR="00EE21EC" w:rsidRDefault="00EE21EC" w:rsidP="00EE21EC">
      <w:pPr>
        <w:ind w:firstLine="708"/>
        <w:jc w:val="both"/>
      </w:pPr>
      <w:r>
        <w:t>Rysunki 15 i 16 pokazują, co stało się, kiedy dodano moduły uwagi do dwóch pierwszych sieci. Również tutaj widać, że stabilność treningu wzrosła, chociaż w pierwszym przypadku można dostrzec też pewne symptomy tzw. overfittingu.</w:t>
      </w:r>
    </w:p>
    <w:p w14:paraId="10DA3901" w14:textId="4B516D53" w:rsidR="00DB7860" w:rsidRDefault="00DB7860" w:rsidP="00EE21EC">
      <w:pPr>
        <w:ind w:firstLine="708"/>
        <w:jc w:val="both"/>
      </w:pPr>
      <w:r>
        <w:lastRenderedPageBreak/>
        <w:t xml:space="preserve">Wygenerowano znacznie więcej tego typu wykresów, jednak kolejne przypominają </w:t>
      </w:r>
      <w:r w:rsidR="00DA797E">
        <w:t>te</w:t>
      </w:r>
      <w:r>
        <w:t xml:space="preserve"> już pokazane. Tendencja była dość jasna – kolejne usprawnienia, </w:t>
      </w:r>
      <w:r w:rsidR="00DA797E">
        <w:t xml:space="preserve">w rodzaju </w:t>
      </w:r>
      <w:r>
        <w:t>alternatywn</w:t>
      </w:r>
      <w:r w:rsidR="00DA797E">
        <w:t>ej</w:t>
      </w:r>
      <w:r>
        <w:t xml:space="preserve"> inicjalizacj</w:t>
      </w:r>
      <w:r w:rsidR="00DA797E">
        <w:t>i</w:t>
      </w:r>
      <w:r>
        <w:t xml:space="preserve"> hiperparametrów, czy centrowani</w:t>
      </w:r>
      <w:r w:rsidR="00DA797E">
        <w:t>a</w:t>
      </w:r>
      <w:r>
        <w:t xml:space="preserve"> próbki podnosiły nieznacznie skuteczność, natomiast dodawanie modułu uwagi stabilizowało trening, dowodząc tym samym, że przy jego użyciu sieci rzeczywiście mniej dopasowują się do szumu, i lepiej wychwytują bardziej istotne informacje.</w:t>
      </w:r>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5B202D">
          <w:type w:val="continuous"/>
          <w:pgSz w:w="11906" w:h="16838"/>
          <w:pgMar w:top="1417" w:right="1417" w:bottom="1417" w:left="1417" w:header="708" w:footer="708" w:gutter="0"/>
          <w:pgNumType w:start="25"/>
          <w:cols w:space="708"/>
          <w:titlePg/>
          <w:docGrid w:linePitch="360"/>
        </w:sectPr>
      </w:pPr>
    </w:p>
    <w:p w14:paraId="7E528090" w14:textId="6CD8BA70"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DF440C">
        <w:rPr>
          <w:i w:val="0"/>
          <w:iCs w:val="0"/>
          <w:noProof/>
        </w:rPr>
        <w:t>21</w:t>
      </w:r>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284AA375"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DF440C">
        <w:rPr>
          <w:i w:val="0"/>
          <w:iCs w:val="0"/>
          <w:noProof/>
        </w:rPr>
        <w:t>22</w:t>
      </w:r>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52B9F2F5"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DF440C">
        <w:rPr>
          <w:i w:val="0"/>
          <w:iCs w:val="0"/>
          <w:noProof/>
        </w:rPr>
        <w:t>23</w:t>
      </w:r>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66104C03"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DF440C">
        <w:rPr>
          <w:i w:val="0"/>
          <w:iCs w:val="0"/>
          <w:noProof/>
        </w:rPr>
        <w:t>24</w:t>
      </w:r>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9A5AC5">
          <w:type w:val="continuous"/>
          <w:pgSz w:w="11906" w:h="16838"/>
          <w:pgMar w:top="1417" w:right="1417" w:bottom="1417" w:left="1417" w:header="708" w:footer="708" w:gutter="0"/>
          <w:pgNumType w:start="26"/>
          <w:cols w:num="2" w:space="708"/>
          <w:titlePg/>
          <w:docGrid w:linePitch="360"/>
        </w:sectPr>
      </w:pPr>
    </w:p>
    <w:p w14:paraId="700404B2" w14:textId="3EF95430" w:rsidR="001C3331" w:rsidRDefault="001C3331" w:rsidP="001C3331">
      <w:pPr>
        <w:ind w:firstLine="708"/>
        <w:jc w:val="both"/>
      </w:pPr>
      <w:r>
        <w:t>Rysun</w:t>
      </w:r>
      <w:r>
        <w:t>ek 21 pokazuje jeden z wykresów modelu bez usprawnień – ta wariacja najczęściej nie osiągała zbieżności. Na rysunku 22 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w:t>
      </w:r>
      <w:proofErr w:type="spellStart"/>
      <w:r w:rsidR="00821019">
        <w:t>hiperparametrowi</w:t>
      </w:r>
      <w:proofErr w:type="spellEnd"/>
      <w:r w:rsidR="00821019">
        <w:t xml:space="preserve"> </w:t>
      </w:r>
      <w:proofErr w:type="spellStart"/>
      <w:r w:rsidR="00821019">
        <w:t>initial</w:t>
      </w:r>
      <w:proofErr w:type="spellEnd"/>
      <w:r w:rsidR="00821019">
        <w:t xml:space="preserve"> </w:t>
      </w:r>
      <w:proofErr w:type="spellStart"/>
      <w:r w:rsidR="00821019">
        <w:t>bias</w:t>
      </w:r>
      <w:proofErr w:type="spellEnd"/>
      <w:r w:rsidR="00821019">
        <w:t>, zdołało nieco trening ustabilizować.</w:t>
      </w:r>
    </w:p>
    <w:p w14:paraId="75CC555D" w14:textId="1867C60F"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r w:rsidR="00DF440C">
        <w:rPr>
          <w:i w:val="0"/>
          <w:iCs w:val="0"/>
          <w:noProof/>
        </w:rPr>
        <w:t>25</w:t>
      </w:r>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3F807A3D">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3405017" cy="3344751"/>
                    </a:xfrm>
                    <a:prstGeom prst="rect">
                      <a:avLst/>
                    </a:prstGeom>
                  </pic:spPr>
                </pic:pic>
              </a:graphicData>
            </a:graphic>
          </wp:inline>
        </w:drawing>
      </w:r>
    </w:p>
    <w:p w14:paraId="1E074E9A" w14:textId="38A32476" w:rsidR="00821019" w:rsidRPr="000E7DAF" w:rsidRDefault="00821019" w:rsidP="00821019">
      <w:pPr>
        <w:pStyle w:val="Legenda"/>
        <w:jc w:val="both"/>
        <w:rPr>
          <w:i w:val="0"/>
          <w:iCs w:val="0"/>
        </w:rPr>
      </w:pPr>
      <w:r w:rsidRPr="000E7DAF">
        <w:rPr>
          <w:i w:val="0"/>
          <w:iCs w:val="0"/>
        </w:rPr>
        <w:t>Źródło: opracowanie własne</w:t>
      </w:r>
    </w:p>
    <w:p w14:paraId="24550151" w14:textId="2C9EF261" w:rsidR="004D7007" w:rsidRPr="00670348" w:rsidRDefault="004D7007" w:rsidP="004D7007">
      <w:pPr>
        <w:pStyle w:val="Nagwek1"/>
        <w:numPr>
          <w:ilvl w:val="0"/>
          <w:numId w:val="0"/>
        </w:numPr>
        <w:ind w:left="708"/>
        <w:jc w:val="center"/>
      </w:pPr>
      <w:bookmarkStart w:id="84" w:name="_Toc154923635"/>
      <w:r w:rsidRPr="00670348">
        <w:lastRenderedPageBreak/>
        <w:t xml:space="preserve">Rozdział </w:t>
      </w:r>
      <w:r w:rsidR="00E46564">
        <w:t xml:space="preserve">4 </w:t>
      </w:r>
      <w:r w:rsidR="00A02FE7">
        <w:t>–</w:t>
      </w:r>
      <w:r w:rsidR="00E46564">
        <w:t xml:space="preserve"> </w:t>
      </w:r>
      <w:r w:rsidR="00D2169A">
        <w:t>Statystyczna Analiza Porównawcza</w:t>
      </w:r>
      <w:bookmarkEnd w:id="84"/>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85" w:name="_Toc124942426"/>
      <w:bookmarkStart w:id="86" w:name="_Toc124942445"/>
      <w:bookmarkStart w:id="87" w:name="_Toc124960782"/>
      <w:bookmarkStart w:id="88" w:name="_Toc143926325"/>
      <w:bookmarkStart w:id="89" w:name="_Toc143968479"/>
      <w:bookmarkStart w:id="90" w:name="_Toc154596690"/>
      <w:bookmarkStart w:id="91" w:name="_Toc154646463"/>
      <w:bookmarkStart w:id="92" w:name="_Toc154646719"/>
      <w:bookmarkStart w:id="93" w:name="_Toc154774743"/>
      <w:bookmarkStart w:id="94" w:name="_Toc154774785"/>
      <w:bookmarkStart w:id="95" w:name="_Toc154775100"/>
      <w:bookmarkStart w:id="96" w:name="_Toc154777786"/>
      <w:bookmarkStart w:id="97" w:name="_Toc154777863"/>
      <w:bookmarkStart w:id="98" w:name="_Toc154777959"/>
      <w:bookmarkStart w:id="99" w:name="_Toc154778281"/>
      <w:bookmarkStart w:id="100" w:name="_Toc154778308"/>
      <w:bookmarkStart w:id="101" w:name="_Toc154778335"/>
      <w:bookmarkStart w:id="102" w:name="_Toc154851574"/>
      <w:bookmarkStart w:id="103" w:name="_Toc154851601"/>
      <w:bookmarkStart w:id="104" w:name="_Toc154912663"/>
      <w:bookmarkStart w:id="105" w:name="_Toc154913420"/>
      <w:bookmarkStart w:id="106" w:name="_Toc154915940"/>
      <w:bookmarkStart w:id="107" w:name="_Toc154916234"/>
      <w:bookmarkStart w:id="108" w:name="_Toc154916426"/>
      <w:bookmarkStart w:id="109" w:name="_Toc154918531"/>
      <w:bookmarkStart w:id="110" w:name="_Toc154918625"/>
      <w:bookmarkStart w:id="111" w:name="_Toc154923558"/>
      <w:bookmarkStart w:id="112" w:name="_Toc1549236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37975BE" w14:textId="34B73B0B" w:rsidR="004B110E" w:rsidRDefault="003E724F" w:rsidP="008217A1">
      <w:pPr>
        <w:pStyle w:val="Nagwek2"/>
      </w:pPr>
      <w:bookmarkStart w:id="113" w:name="_Toc154923637"/>
      <w:r>
        <w:t>Opis procesu wyboru najlepszej instancji InceptionResNetV2</w:t>
      </w:r>
      <w:bookmarkEnd w:id="113"/>
    </w:p>
    <w:p w14:paraId="71F61BC0" w14:textId="7F087F07" w:rsidR="003E724F" w:rsidRDefault="003E724F" w:rsidP="003E724F">
      <w:pPr>
        <w:pStyle w:val="Nagwek2"/>
      </w:pPr>
      <w:bookmarkStart w:id="114" w:name="_Toc154923638"/>
      <w:r>
        <w:t>Opis procesu wyboru najlepszej instancji Xception</w:t>
      </w:r>
      <w:bookmarkEnd w:id="114"/>
    </w:p>
    <w:p w14:paraId="641EB346" w14:textId="6A2BACB1" w:rsidR="00E402CE" w:rsidRPr="00E402CE" w:rsidRDefault="00E402CE" w:rsidP="00E402CE">
      <w:pPr>
        <w:pStyle w:val="Nagwek2"/>
      </w:pPr>
      <w:bookmarkStart w:id="115" w:name="_Toc154923639"/>
      <w:r>
        <w:t>Porównanie wyników</w:t>
      </w:r>
      <w:bookmarkEnd w:id="115"/>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116" w:name="_Toc154923640"/>
      <w:r>
        <w:lastRenderedPageBreak/>
        <w:t>BIBLIOGRAFIA</w:t>
      </w:r>
      <w:bookmarkEnd w:id="116"/>
    </w:p>
    <w:p w14:paraId="628FE5A4" w14:textId="7A31DA5D" w:rsidR="00BD3F3E" w:rsidRDefault="00BD3F3E" w:rsidP="00BD3F3E">
      <w:pPr>
        <w:pStyle w:val="Nagwek2"/>
        <w:numPr>
          <w:ilvl w:val="0"/>
          <w:numId w:val="0"/>
        </w:numPr>
        <w:ind w:left="576" w:hanging="576"/>
      </w:pPr>
      <w:bookmarkStart w:id="117" w:name="_Toc154923641"/>
      <w:r w:rsidRPr="00BD3F3E">
        <w:t>Opraco</w:t>
      </w:r>
      <w:r>
        <w:t>wania książkowe</w:t>
      </w:r>
      <w:bookmarkEnd w:id="117"/>
    </w:p>
    <w:p w14:paraId="3A7F5A78" w14:textId="01194740" w:rsidR="003D7EF9" w:rsidRPr="00744208" w:rsidRDefault="00AF5470" w:rsidP="00744208">
      <w:pPr>
        <w:pStyle w:val="Nagwek2"/>
        <w:numPr>
          <w:ilvl w:val="0"/>
          <w:numId w:val="0"/>
        </w:numPr>
        <w:ind w:left="576" w:hanging="576"/>
        <w:rPr>
          <w:lang w:val="en-GB"/>
        </w:rPr>
      </w:pPr>
      <w:bookmarkStart w:id="118" w:name="_Toc154923642"/>
      <w:proofErr w:type="spellStart"/>
      <w:r>
        <w:rPr>
          <w:lang w:val="en-GB"/>
        </w:rPr>
        <w:t>Netografia</w:t>
      </w:r>
      <w:bookmarkEnd w:id="118"/>
      <w:proofErr w:type="spellEnd"/>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119" w:name="_Toc154923643"/>
      <w:r>
        <w:lastRenderedPageBreak/>
        <w:t>SPIS RYSUNKÓW</w:t>
      </w:r>
      <w:bookmarkEnd w:id="119"/>
    </w:p>
    <w:p w14:paraId="49FB01BD" w14:textId="28FECC97"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DF440C">
        <w:rPr>
          <w:noProof/>
        </w:rPr>
        <w:t>6</w:t>
      </w:r>
      <w:r w:rsidR="00A02FE7">
        <w:rPr>
          <w:noProof/>
        </w:rPr>
        <w:fldChar w:fldCharType="end"/>
      </w:r>
    </w:p>
    <w:p w14:paraId="3D7E9783" w14:textId="382506A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sidR="00DF440C">
        <w:rPr>
          <w:noProof/>
        </w:rPr>
        <w:t>10</w:t>
      </w:r>
      <w:r>
        <w:rPr>
          <w:noProof/>
        </w:rPr>
        <w:fldChar w:fldCharType="end"/>
      </w:r>
    </w:p>
    <w:p w14:paraId="3C874CFD" w14:textId="540DCAC5"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sidR="00DF440C">
        <w:rPr>
          <w:noProof/>
        </w:rPr>
        <w:t>11</w:t>
      </w:r>
      <w:r>
        <w:rPr>
          <w:noProof/>
        </w:rPr>
        <w:fldChar w:fldCharType="end"/>
      </w:r>
    </w:p>
    <w:p w14:paraId="2DA15BEE" w14:textId="2A509943"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sidR="00DF440C">
        <w:rPr>
          <w:noProof/>
        </w:rPr>
        <w:t>12</w:t>
      </w:r>
      <w:r>
        <w:rPr>
          <w:noProof/>
        </w:rPr>
        <w:fldChar w:fldCharType="end"/>
      </w:r>
    </w:p>
    <w:p w14:paraId="22508105" w14:textId="345AE65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sidR="00DF440C">
        <w:rPr>
          <w:noProof/>
        </w:rPr>
        <w:t>13</w:t>
      </w:r>
      <w:r>
        <w:rPr>
          <w:noProof/>
        </w:rPr>
        <w:fldChar w:fldCharType="end"/>
      </w:r>
    </w:p>
    <w:p w14:paraId="05726234" w14:textId="33406C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sidR="00DF440C">
        <w:rPr>
          <w:noProof/>
        </w:rPr>
        <w:t>14</w:t>
      </w:r>
      <w:r>
        <w:rPr>
          <w:noProof/>
        </w:rPr>
        <w:fldChar w:fldCharType="end"/>
      </w:r>
    </w:p>
    <w:p w14:paraId="102E2003" w14:textId="32035FA9"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sidR="00DF440C">
        <w:rPr>
          <w:noProof/>
        </w:rPr>
        <w:t>15</w:t>
      </w:r>
      <w:r>
        <w:rPr>
          <w:noProof/>
        </w:rPr>
        <w:fldChar w:fldCharType="end"/>
      </w:r>
    </w:p>
    <w:p w14:paraId="76AD3819" w14:textId="231119AA" w:rsidR="00931F32" w:rsidRDefault="00DF7655" w:rsidP="00931F32">
      <w:pPr>
        <w:pStyle w:val="Spisilustracji"/>
        <w:tabs>
          <w:tab w:val="right" w:leader="dot" w:pos="9062"/>
        </w:tabs>
        <w:rPr>
          <w:noProof/>
        </w:rPr>
      </w:pPr>
      <w:r>
        <w:fldChar w:fldCharType="end"/>
      </w:r>
      <w:r w:rsidR="00931F32" w:rsidRPr="00D85574">
        <w:rPr>
          <w:noProof/>
        </w:rPr>
        <w:t xml:space="preserve">Rysunek </w:t>
      </w:r>
      <w:r w:rsidR="00931F32">
        <w:rPr>
          <w:noProof/>
        </w:rPr>
        <w:t>8</w:t>
      </w:r>
      <w:r w:rsidR="00931F32" w:rsidRPr="00D85574">
        <w:rPr>
          <w:noProof/>
        </w:rPr>
        <w:t xml:space="preserve"> </w:t>
      </w:r>
      <w:r w:rsidR="00931F32">
        <w:rPr>
          <w:noProof/>
        </w:rPr>
        <w:t>–</w:t>
      </w:r>
      <w:r w:rsidR="00931F32" w:rsidRPr="00D85574">
        <w:rPr>
          <w:noProof/>
        </w:rPr>
        <w:t xml:space="preserve"> </w:t>
      </w:r>
      <w:r w:rsidR="00931F32">
        <w:rPr>
          <w:noProof/>
        </w:rPr>
        <w:t>pierwsza część skryptu uruchamiającego</w:t>
      </w:r>
      <w:r w:rsidR="00931F32">
        <w:rPr>
          <w:noProof/>
        </w:rPr>
        <w:tab/>
      </w:r>
      <w:r w:rsidR="00931F32">
        <w:rPr>
          <w:noProof/>
        </w:rPr>
        <w:t>16</w:t>
      </w:r>
    </w:p>
    <w:p w14:paraId="0FAC67AE" w14:textId="66670127" w:rsidR="00931F32" w:rsidRDefault="00931F32" w:rsidP="00931F32">
      <w:pPr>
        <w:pStyle w:val="Spisilustracji"/>
        <w:tabs>
          <w:tab w:val="right" w:leader="dot" w:pos="9062"/>
        </w:tabs>
        <w:rPr>
          <w:noProof/>
        </w:rPr>
      </w:pPr>
      <w:r w:rsidRPr="00D85574">
        <w:rPr>
          <w:noProof/>
        </w:rPr>
        <w:t xml:space="preserve">Rysunek </w:t>
      </w:r>
      <w:r w:rsidR="001E1AAC">
        <w:rPr>
          <w:noProof/>
        </w:rPr>
        <w:t>9</w:t>
      </w:r>
      <w:r w:rsidRPr="00D85574">
        <w:rPr>
          <w:noProof/>
        </w:rPr>
        <w:t xml:space="preserve"> </w:t>
      </w:r>
      <w:r>
        <w:rPr>
          <w:noProof/>
        </w:rPr>
        <w:t>–</w:t>
      </w:r>
      <w:r w:rsidRPr="00D85574">
        <w:rPr>
          <w:noProof/>
        </w:rPr>
        <w:t xml:space="preserve"> </w:t>
      </w:r>
      <w:r>
        <w:rPr>
          <w:noProof/>
        </w:rPr>
        <w:t>druga</w:t>
      </w:r>
      <w:r>
        <w:rPr>
          <w:noProof/>
        </w:rPr>
        <w:t xml:space="preserve"> część skryptu uruchamiającego</w:t>
      </w:r>
      <w:r>
        <w:rPr>
          <w:noProof/>
        </w:rPr>
        <w:tab/>
        <w:t>1</w:t>
      </w:r>
      <w:r>
        <w:rPr>
          <w:noProof/>
        </w:rPr>
        <w:t>7</w:t>
      </w:r>
    </w:p>
    <w:p w14:paraId="3D39F9AA" w14:textId="22E91518" w:rsidR="001E1AAC" w:rsidRDefault="001E1AAC" w:rsidP="001E1AAC">
      <w:pPr>
        <w:pStyle w:val="Spisilustracji"/>
        <w:tabs>
          <w:tab w:val="right" w:leader="dot" w:pos="9062"/>
        </w:tabs>
        <w:rPr>
          <w:noProof/>
        </w:rPr>
      </w:pPr>
      <w:r w:rsidRPr="00D85574">
        <w:rPr>
          <w:noProof/>
        </w:rPr>
        <w:t xml:space="preserve">Rysunek </w:t>
      </w:r>
      <w:r>
        <w:rPr>
          <w:noProof/>
        </w:rPr>
        <w:t>10</w:t>
      </w:r>
      <w:r w:rsidRPr="00D85574">
        <w:rPr>
          <w:noProof/>
        </w:rPr>
        <w:t xml:space="preserve"> </w:t>
      </w:r>
      <w:r>
        <w:rPr>
          <w:noProof/>
        </w:rPr>
        <w:t>–</w:t>
      </w:r>
      <w:r w:rsidRPr="00D85574">
        <w:rPr>
          <w:noProof/>
        </w:rPr>
        <w:t xml:space="preserve"> </w:t>
      </w:r>
      <w:r>
        <w:rPr>
          <w:noProof/>
        </w:rPr>
        <w:t>struktura projektu</w:t>
      </w:r>
      <w:r>
        <w:rPr>
          <w:noProof/>
        </w:rPr>
        <w:tab/>
        <w:t>1</w:t>
      </w:r>
      <w:r>
        <w:rPr>
          <w:noProof/>
        </w:rPr>
        <w:t>8</w:t>
      </w:r>
    </w:p>
    <w:p w14:paraId="4123899D" w14:textId="402937A6" w:rsidR="00CA7A33" w:rsidRDefault="00CA7A33" w:rsidP="00CA7A33">
      <w:pPr>
        <w:pStyle w:val="Spisilustracji"/>
        <w:tabs>
          <w:tab w:val="right" w:leader="dot" w:pos="9062"/>
        </w:tabs>
        <w:rPr>
          <w:noProof/>
        </w:rPr>
      </w:pPr>
      <w:r w:rsidRPr="00D85574">
        <w:rPr>
          <w:noProof/>
        </w:rPr>
        <w:t xml:space="preserve">Rysunek </w:t>
      </w:r>
      <w:r>
        <w:rPr>
          <w:noProof/>
        </w:rPr>
        <w:t>11</w:t>
      </w:r>
      <w:r w:rsidRPr="00D85574">
        <w:rPr>
          <w:noProof/>
        </w:rPr>
        <w:t xml:space="preserve"> </w:t>
      </w:r>
      <w:r>
        <w:rPr>
          <w:noProof/>
        </w:rPr>
        <w:t>–</w:t>
      </w:r>
      <w:r w:rsidRPr="00D85574">
        <w:rPr>
          <w:noProof/>
        </w:rPr>
        <w:t xml:space="preserve"> </w:t>
      </w:r>
      <w:r>
        <w:rPr>
          <w:noProof/>
        </w:rPr>
        <w:t xml:space="preserve">struktura </w:t>
      </w:r>
      <w:r>
        <w:rPr>
          <w:noProof/>
        </w:rPr>
        <w:t>notatnika Jupyter</w:t>
      </w:r>
      <w:r>
        <w:rPr>
          <w:noProof/>
        </w:rPr>
        <w:tab/>
      </w:r>
      <w:r>
        <w:rPr>
          <w:noProof/>
        </w:rPr>
        <w:t>20</w:t>
      </w:r>
    </w:p>
    <w:p w14:paraId="322A026E" w14:textId="1120B070" w:rsidR="00CA7A33" w:rsidRDefault="00CA7A33" w:rsidP="00CA7A33">
      <w:pPr>
        <w:pStyle w:val="Spisilustracji"/>
        <w:tabs>
          <w:tab w:val="right" w:leader="dot" w:pos="9062"/>
        </w:tabs>
        <w:rPr>
          <w:noProof/>
        </w:rPr>
      </w:pPr>
      <w:r w:rsidRPr="00D85574">
        <w:rPr>
          <w:noProof/>
        </w:rPr>
        <w:t xml:space="preserve">Rysunek </w:t>
      </w:r>
      <w:r>
        <w:rPr>
          <w:noProof/>
        </w:rPr>
        <w:t>1</w:t>
      </w:r>
      <w:r>
        <w:rPr>
          <w:noProof/>
        </w:rPr>
        <w:t>2</w:t>
      </w:r>
      <w:r w:rsidRPr="00D85574">
        <w:rPr>
          <w:noProof/>
        </w:rPr>
        <w:t xml:space="preserve"> </w:t>
      </w:r>
      <w:r>
        <w:rPr>
          <w:noProof/>
        </w:rPr>
        <w:t>–</w:t>
      </w:r>
      <w:r w:rsidRPr="00D85574">
        <w:rPr>
          <w:noProof/>
        </w:rPr>
        <w:t xml:space="preserve"> </w:t>
      </w:r>
      <w:r>
        <w:rPr>
          <w:noProof/>
        </w:rPr>
        <w:t>ciało funkcji run_model</w:t>
      </w:r>
      <w:r>
        <w:rPr>
          <w:noProof/>
        </w:rPr>
        <w:tab/>
        <w:t>2</w:t>
      </w:r>
      <w:r>
        <w:rPr>
          <w:noProof/>
        </w:rPr>
        <w:t>1</w:t>
      </w:r>
    </w:p>
    <w:p w14:paraId="3132F37E" w14:textId="6F80B1AD" w:rsidR="00CA7A33" w:rsidRDefault="00CA7A33" w:rsidP="00CA7A33">
      <w:pPr>
        <w:pStyle w:val="Spisilustracji"/>
        <w:tabs>
          <w:tab w:val="right" w:leader="dot" w:pos="9062"/>
        </w:tabs>
        <w:rPr>
          <w:noProof/>
        </w:rPr>
      </w:pPr>
      <w:r w:rsidRPr="00D85574">
        <w:rPr>
          <w:noProof/>
        </w:rPr>
        <w:t xml:space="preserve">Rysunek </w:t>
      </w:r>
      <w:r>
        <w:rPr>
          <w:noProof/>
        </w:rPr>
        <w:t>1</w:t>
      </w:r>
      <w:r w:rsidR="008A7DE2">
        <w:rPr>
          <w:noProof/>
        </w:rPr>
        <w:t>3</w:t>
      </w:r>
      <w:r w:rsidRPr="00D85574">
        <w:rPr>
          <w:noProof/>
        </w:rPr>
        <w:t xml:space="preserve"> </w:t>
      </w:r>
      <w:r>
        <w:rPr>
          <w:noProof/>
        </w:rPr>
        <w:t>–</w:t>
      </w:r>
      <w:r w:rsidRPr="00D85574">
        <w:rPr>
          <w:noProof/>
        </w:rPr>
        <w:t xml:space="preserve"> </w:t>
      </w:r>
      <w:r>
        <w:rPr>
          <w:noProof/>
        </w:rPr>
        <w:t xml:space="preserve">ciało funkcji </w:t>
      </w:r>
      <w:r>
        <w:rPr>
          <w:noProof/>
        </w:rPr>
        <w:t>calculate_class_weight</w:t>
      </w:r>
      <w:r>
        <w:rPr>
          <w:noProof/>
        </w:rPr>
        <w:tab/>
        <w:t>2</w:t>
      </w:r>
      <w:r>
        <w:rPr>
          <w:noProof/>
        </w:rPr>
        <w:t>3</w:t>
      </w:r>
    </w:p>
    <w:p w14:paraId="7B2E095B" w14:textId="73D6DD74" w:rsidR="008A7DE2" w:rsidRDefault="008A7DE2" w:rsidP="008A7DE2">
      <w:pPr>
        <w:pStyle w:val="Spisilustracji"/>
        <w:tabs>
          <w:tab w:val="right" w:leader="dot" w:pos="9062"/>
        </w:tabs>
        <w:rPr>
          <w:noProof/>
        </w:rPr>
      </w:pPr>
      <w:r w:rsidRPr="00D85574">
        <w:rPr>
          <w:noProof/>
        </w:rPr>
        <w:t xml:space="preserve">Rysunek </w:t>
      </w:r>
      <w:r>
        <w:rPr>
          <w:noProof/>
        </w:rPr>
        <w:t>1</w:t>
      </w:r>
      <w:r>
        <w:rPr>
          <w:noProof/>
        </w:rPr>
        <w:t>4</w:t>
      </w:r>
      <w:r w:rsidRPr="00D85574">
        <w:rPr>
          <w:noProof/>
        </w:rPr>
        <w:t xml:space="preserve"> </w:t>
      </w:r>
      <w:r>
        <w:rPr>
          <w:noProof/>
        </w:rPr>
        <w:t>–</w:t>
      </w:r>
      <w:r w:rsidRPr="00D85574">
        <w:rPr>
          <w:noProof/>
        </w:rPr>
        <w:t xml:space="preserve"> </w:t>
      </w:r>
      <w:r>
        <w:rPr>
          <w:noProof/>
        </w:rPr>
        <w:t>obliczanie initial bias</w:t>
      </w:r>
      <w:r>
        <w:rPr>
          <w:noProof/>
        </w:rPr>
        <w:tab/>
        <w:t>2</w:t>
      </w:r>
      <w:r>
        <w:rPr>
          <w:noProof/>
        </w:rPr>
        <w:t>4</w:t>
      </w:r>
    </w:p>
    <w:p w14:paraId="5CEEF3EA" w14:textId="0A347C19" w:rsidR="008A7DE2" w:rsidRDefault="008A7DE2" w:rsidP="008A7DE2">
      <w:pPr>
        <w:pStyle w:val="Spisilustracji"/>
        <w:tabs>
          <w:tab w:val="right" w:leader="dot" w:pos="9062"/>
        </w:tabs>
        <w:rPr>
          <w:noProof/>
        </w:rPr>
      </w:pPr>
      <w:r w:rsidRPr="00D85574">
        <w:rPr>
          <w:noProof/>
        </w:rPr>
        <w:t xml:space="preserve">Rysunek </w:t>
      </w:r>
      <w:r>
        <w:rPr>
          <w:noProof/>
        </w:rPr>
        <w:t>1</w:t>
      </w:r>
      <w:r>
        <w:rPr>
          <w:noProof/>
        </w:rPr>
        <w:t>5</w:t>
      </w:r>
      <w:r w:rsidRPr="00D85574">
        <w:rPr>
          <w:noProof/>
        </w:rPr>
        <w:t xml:space="preserve"> </w:t>
      </w:r>
      <w:r>
        <w:rPr>
          <w:noProof/>
        </w:rPr>
        <w:t>–</w:t>
      </w:r>
      <w:r w:rsidRPr="00D85574">
        <w:rPr>
          <w:noProof/>
        </w:rPr>
        <w:t xml:space="preserve"> </w:t>
      </w:r>
      <w:r>
        <w:rPr>
          <w:noProof/>
        </w:rPr>
        <w:t>generowanie maski</w:t>
      </w:r>
      <w:r>
        <w:rPr>
          <w:noProof/>
        </w:rPr>
        <w:tab/>
        <w:t>24</w:t>
      </w:r>
    </w:p>
    <w:p w14:paraId="69FF4753" w14:textId="374960BA" w:rsidR="00E5217E" w:rsidRDefault="00E5217E" w:rsidP="00E5217E">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 xml:space="preserve">Rysunek </w:t>
      </w:r>
      <w:r>
        <w:rPr>
          <w:noProof/>
        </w:rPr>
        <w:t>1</w:t>
      </w:r>
      <w:r>
        <w:rPr>
          <w:noProof/>
        </w:rPr>
        <w:t>6</w:t>
      </w:r>
      <w:r w:rsidRPr="00D85574">
        <w:rPr>
          <w:noProof/>
        </w:rPr>
        <w:t xml:space="preserve"> </w:t>
      </w:r>
      <w:r>
        <w:rPr>
          <w:noProof/>
        </w:rPr>
        <w:t>–</w:t>
      </w:r>
      <w:r w:rsidRPr="00D85574">
        <w:rPr>
          <w:noProof/>
        </w:rPr>
        <w:t xml:space="preserve"> </w:t>
      </w:r>
      <w:r>
        <w:rPr>
          <w:noProof/>
        </w:rPr>
        <w:t>centrowanie obrazu</w:t>
      </w:r>
      <w:r>
        <w:rPr>
          <w:noProof/>
        </w:rPr>
        <w:tab/>
        <w:t>2</w:t>
      </w:r>
      <w:r>
        <w:rPr>
          <w:noProof/>
        </w:rPr>
        <w:t>5</w:t>
      </w:r>
    </w:p>
    <w:p w14:paraId="03839532" w14:textId="77777777" w:rsidR="00E5217E" w:rsidRPr="00E5217E" w:rsidRDefault="00E5217E" w:rsidP="00E5217E">
      <w:pPr>
        <w:rPr>
          <w:rFonts w:eastAsiaTheme="minorEastAsia"/>
        </w:rPr>
      </w:pPr>
    </w:p>
    <w:p w14:paraId="395DC22C" w14:textId="77777777" w:rsidR="008A7DE2" w:rsidRPr="008A7DE2" w:rsidRDefault="008A7DE2" w:rsidP="008A7DE2">
      <w:pPr>
        <w:rPr>
          <w:rFonts w:eastAsiaTheme="minorEastAsia"/>
        </w:rPr>
      </w:pPr>
    </w:p>
    <w:p w14:paraId="0FBA5A7C" w14:textId="77777777" w:rsidR="008A7DE2" w:rsidRPr="008A7DE2" w:rsidRDefault="008A7DE2" w:rsidP="008A7DE2">
      <w:pPr>
        <w:rPr>
          <w:rFonts w:eastAsiaTheme="minorEastAsia"/>
        </w:rPr>
      </w:pPr>
    </w:p>
    <w:p w14:paraId="433A5DF2" w14:textId="77777777" w:rsidR="00CA7A33" w:rsidRPr="00CA7A33" w:rsidRDefault="00CA7A33" w:rsidP="00CA7A33">
      <w:pPr>
        <w:rPr>
          <w:rFonts w:eastAsiaTheme="minorEastAsia"/>
        </w:rPr>
      </w:pPr>
    </w:p>
    <w:p w14:paraId="3897C9EB" w14:textId="77777777" w:rsidR="00CA7A33" w:rsidRPr="00CA7A33" w:rsidRDefault="00CA7A33" w:rsidP="00CA7A33">
      <w:pPr>
        <w:rPr>
          <w:rFonts w:eastAsiaTheme="minorEastAsia"/>
        </w:rPr>
      </w:pPr>
    </w:p>
    <w:p w14:paraId="089116C7" w14:textId="77777777" w:rsidR="00CA7A33" w:rsidRPr="00CA7A33" w:rsidRDefault="00CA7A33" w:rsidP="00CA7A33">
      <w:pPr>
        <w:rPr>
          <w:rFonts w:eastAsiaTheme="minorEastAsia"/>
        </w:rPr>
      </w:pPr>
    </w:p>
    <w:p w14:paraId="4070AA17" w14:textId="77777777" w:rsidR="001E1AAC" w:rsidRPr="001E1AAC" w:rsidRDefault="001E1AAC" w:rsidP="001E1AAC">
      <w:pPr>
        <w:rPr>
          <w:rFonts w:eastAsiaTheme="minorEastAsia"/>
        </w:rPr>
      </w:pPr>
    </w:p>
    <w:p w14:paraId="4793E45C" w14:textId="77777777" w:rsidR="00931F32" w:rsidRPr="00931F32" w:rsidRDefault="00931F32" w:rsidP="00931F32">
      <w:pPr>
        <w:rPr>
          <w:rFonts w:eastAsiaTheme="minorEastAsia"/>
        </w:rPr>
      </w:pPr>
    </w:p>
    <w:p w14:paraId="7DE7E8F7" w14:textId="6E4E0E97" w:rsidR="00DF7655" w:rsidRPr="00DF7655" w:rsidRDefault="00DF7655" w:rsidP="00DF7655"/>
    <w:sectPr w:rsidR="00DF7655" w:rsidRPr="00DF7655" w:rsidSect="009A5AC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13D4C" w14:textId="77777777" w:rsidR="00922B63" w:rsidRDefault="00922B63" w:rsidP="00E447BD">
      <w:pPr>
        <w:spacing w:line="240" w:lineRule="auto"/>
      </w:pPr>
      <w:r>
        <w:separator/>
      </w:r>
    </w:p>
  </w:endnote>
  <w:endnote w:type="continuationSeparator" w:id="0">
    <w:p w14:paraId="1371EBBF" w14:textId="77777777" w:rsidR="00922B63" w:rsidRDefault="00922B63"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712465"/>
      <w:docPartObj>
        <w:docPartGallery w:val="Page Numbers (Bottom of Page)"/>
        <w:docPartUnique/>
      </w:docPartObj>
    </w:sdtPr>
    <w:sdtContent>
      <w:p w14:paraId="08E2E26C" w14:textId="0CC9D8D1" w:rsidR="009A5AC5" w:rsidRDefault="009A5AC5">
        <w:pPr>
          <w:pStyle w:val="Stopka"/>
          <w:jc w:val="right"/>
        </w:pPr>
        <w:r>
          <w:fldChar w:fldCharType="begin"/>
        </w:r>
        <w:r>
          <w:instrText>PAGE   \* MERGEFORMAT</w:instrText>
        </w:r>
        <w:r>
          <w:fldChar w:fldCharType="separate"/>
        </w:r>
        <w:r>
          <w:t>2</w:t>
        </w:r>
        <w:r>
          <w:fldChar w:fldCharType="end"/>
        </w:r>
      </w:p>
    </w:sdtContent>
  </w:sdt>
  <w:p w14:paraId="51C2B5F3" w14:textId="77777777" w:rsidR="00E447BD" w:rsidRDefault="00E447B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80741"/>
      <w:docPartObj>
        <w:docPartGallery w:val="Page Numbers (Bottom of Page)"/>
        <w:docPartUnique/>
      </w:docPartObj>
    </w:sdtPr>
    <w:sdtContent>
      <w:p w14:paraId="596ABA6C" w14:textId="324C6021" w:rsidR="00D643A3" w:rsidRDefault="00D643A3">
        <w:pPr>
          <w:pStyle w:val="Stopka"/>
          <w:jc w:val="right"/>
        </w:pPr>
        <w:r>
          <w:t>2</w:t>
        </w:r>
        <w:r w:rsidR="005B202D">
          <w:t>5</w:t>
        </w:r>
      </w:p>
    </w:sdtContent>
  </w:sdt>
  <w:p w14:paraId="0C851373" w14:textId="1B0CE99C" w:rsidR="00D643A3" w:rsidRDefault="00D643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0F624" w14:textId="77777777" w:rsidR="00922B63" w:rsidRDefault="00922B63" w:rsidP="00E447BD">
      <w:pPr>
        <w:spacing w:line="240" w:lineRule="auto"/>
      </w:pPr>
      <w:r>
        <w:separator/>
      </w:r>
    </w:p>
  </w:footnote>
  <w:footnote w:type="continuationSeparator" w:id="0">
    <w:p w14:paraId="48E1F971" w14:textId="77777777" w:rsidR="00922B63" w:rsidRDefault="00922B63"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3">
    <w:p w14:paraId="4DAF04EE" w14:textId="7F08CCD9" w:rsidR="00055177" w:rsidRDefault="00055177">
      <w:pPr>
        <w:pStyle w:val="Tekstprzypisudolnego"/>
      </w:pPr>
      <w:r>
        <w:rPr>
          <w:rStyle w:val="Odwoanieprzypisudolnego"/>
        </w:rPr>
        <w:footnoteRef/>
      </w:r>
      <w:r>
        <w:t xml:space="preserve"> </w:t>
      </w:r>
      <w:r w:rsidRPr="00055177">
        <w:t>https://arxiv.org/pdf/1602.07261v2.pdf</w:t>
      </w:r>
    </w:p>
  </w:footnote>
  <w:footnote w:id="4">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5">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6">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7">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8">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9">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0">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1">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2">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3">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4">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5">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3641F"/>
    <w:rsid w:val="00047E7F"/>
    <w:rsid w:val="00055177"/>
    <w:rsid w:val="00055D04"/>
    <w:rsid w:val="00062BF8"/>
    <w:rsid w:val="00075B86"/>
    <w:rsid w:val="00077FC5"/>
    <w:rsid w:val="00094D39"/>
    <w:rsid w:val="000A7CCF"/>
    <w:rsid w:val="000D2318"/>
    <w:rsid w:val="000D40B1"/>
    <w:rsid w:val="000D5AFA"/>
    <w:rsid w:val="000E7DAF"/>
    <w:rsid w:val="000F3368"/>
    <w:rsid w:val="000F608D"/>
    <w:rsid w:val="00103AA3"/>
    <w:rsid w:val="0014310D"/>
    <w:rsid w:val="00153645"/>
    <w:rsid w:val="00170AA6"/>
    <w:rsid w:val="00192AC1"/>
    <w:rsid w:val="001B15B0"/>
    <w:rsid w:val="001B19F8"/>
    <w:rsid w:val="001C3331"/>
    <w:rsid w:val="001D01A5"/>
    <w:rsid w:val="001E1AAC"/>
    <w:rsid w:val="001E24B7"/>
    <w:rsid w:val="001F67A8"/>
    <w:rsid w:val="002043C8"/>
    <w:rsid w:val="00206D75"/>
    <w:rsid w:val="0021009B"/>
    <w:rsid w:val="002176E8"/>
    <w:rsid w:val="00230993"/>
    <w:rsid w:val="00252D93"/>
    <w:rsid w:val="002554BD"/>
    <w:rsid w:val="00257F2B"/>
    <w:rsid w:val="00260331"/>
    <w:rsid w:val="00266972"/>
    <w:rsid w:val="00296C94"/>
    <w:rsid w:val="002A14E6"/>
    <w:rsid w:val="002A31C9"/>
    <w:rsid w:val="002B17EB"/>
    <w:rsid w:val="002C032E"/>
    <w:rsid w:val="002C6C8C"/>
    <w:rsid w:val="002E586A"/>
    <w:rsid w:val="003042E7"/>
    <w:rsid w:val="00316BBE"/>
    <w:rsid w:val="003175C8"/>
    <w:rsid w:val="00331C54"/>
    <w:rsid w:val="0033379A"/>
    <w:rsid w:val="00336035"/>
    <w:rsid w:val="00344D96"/>
    <w:rsid w:val="003465C0"/>
    <w:rsid w:val="00354D0B"/>
    <w:rsid w:val="003655E5"/>
    <w:rsid w:val="00365A2D"/>
    <w:rsid w:val="00385E13"/>
    <w:rsid w:val="00386040"/>
    <w:rsid w:val="003966D0"/>
    <w:rsid w:val="003A519C"/>
    <w:rsid w:val="003A791F"/>
    <w:rsid w:val="003D7EF9"/>
    <w:rsid w:val="003E1ABA"/>
    <w:rsid w:val="003E5AD1"/>
    <w:rsid w:val="003E724F"/>
    <w:rsid w:val="00403211"/>
    <w:rsid w:val="00422435"/>
    <w:rsid w:val="00433700"/>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7007"/>
    <w:rsid w:val="004E465D"/>
    <w:rsid w:val="004F1D19"/>
    <w:rsid w:val="004F1FC7"/>
    <w:rsid w:val="005077D8"/>
    <w:rsid w:val="00520EAB"/>
    <w:rsid w:val="005406AC"/>
    <w:rsid w:val="005464E4"/>
    <w:rsid w:val="00560DDF"/>
    <w:rsid w:val="00563EF4"/>
    <w:rsid w:val="00572E47"/>
    <w:rsid w:val="00593C89"/>
    <w:rsid w:val="005962F6"/>
    <w:rsid w:val="00597A2C"/>
    <w:rsid w:val="005B202D"/>
    <w:rsid w:val="005C2093"/>
    <w:rsid w:val="005D1BC9"/>
    <w:rsid w:val="005D6C2D"/>
    <w:rsid w:val="005D7C83"/>
    <w:rsid w:val="005E1EB4"/>
    <w:rsid w:val="005E26B8"/>
    <w:rsid w:val="005F13A8"/>
    <w:rsid w:val="00605BB9"/>
    <w:rsid w:val="0062155B"/>
    <w:rsid w:val="006304FA"/>
    <w:rsid w:val="00632319"/>
    <w:rsid w:val="00654154"/>
    <w:rsid w:val="00655028"/>
    <w:rsid w:val="006950BC"/>
    <w:rsid w:val="006B0978"/>
    <w:rsid w:val="006B4BDD"/>
    <w:rsid w:val="006C1804"/>
    <w:rsid w:val="006D26D4"/>
    <w:rsid w:val="006E4CCB"/>
    <w:rsid w:val="006F656D"/>
    <w:rsid w:val="006F7C5E"/>
    <w:rsid w:val="0070522D"/>
    <w:rsid w:val="007055E3"/>
    <w:rsid w:val="00711625"/>
    <w:rsid w:val="007120A3"/>
    <w:rsid w:val="00714165"/>
    <w:rsid w:val="007154B2"/>
    <w:rsid w:val="00720C23"/>
    <w:rsid w:val="00732239"/>
    <w:rsid w:val="00735DE7"/>
    <w:rsid w:val="007415E0"/>
    <w:rsid w:val="00744208"/>
    <w:rsid w:val="0077456F"/>
    <w:rsid w:val="007804B3"/>
    <w:rsid w:val="007849B2"/>
    <w:rsid w:val="007A0E55"/>
    <w:rsid w:val="007B0842"/>
    <w:rsid w:val="007C6897"/>
    <w:rsid w:val="007E7B0E"/>
    <w:rsid w:val="007F23F5"/>
    <w:rsid w:val="00800119"/>
    <w:rsid w:val="00800A84"/>
    <w:rsid w:val="00807481"/>
    <w:rsid w:val="0081583A"/>
    <w:rsid w:val="00815BFE"/>
    <w:rsid w:val="00821019"/>
    <w:rsid w:val="008217A1"/>
    <w:rsid w:val="00822B75"/>
    <w:rsid w:val="00836B1E"/>
    <w:rsid w:val="00854A86"/>
    <w:rsid w:val="00857EC4"/>
    <w:rsid w:val="00860A07"/>
    <w:rsid w:val="00866FAF"/>
    <w:rsid w:val="0088415B"/>
    <w:rsid w:val="00896968"/>
    <w:rsid w:val="008A534C"/>
    <w:rsid w:val="008A62C4"/>
    <w:rsid w:val="008A65BB"/>
    <w:rsid w:val="008A7DE2"/>
    <w:rsid w:val="008B0FC5"/>
    <w:rsid w:val="008B34FD"/>
    <w:rsid w:val="008C13DA"/>
    <w:rsid w:val="008C56AC"/>
    <w:rsid w:val="008C7335"/>
    <w:rsid w:val="008E6B04"/>
    <w:rsid w:val="0091009D"/>
    <w:rsid w:val="009113E0"/>
    <w:rsid w:val="00922B63"/>
    <w:rsid w:val="00930026"/>
    <w:rsid w:val="00931F32"/>
    <w:rsid w:val="00934A13"/>
    <w:rsid w:val="009359B1"/>
    <w:rsid w:val="0095120E"/>
    <w:rsid w:val="00952BDC"/>
    <w:rsid w:val="009555EA"/>
    <w:rsid w:val="00971EFA"/>
    <w:rsid w:val="00981205"/>
    <w:rsid w:val="009A5AC5"/>
    <w:rsid w:val="009C3878"/>
    <w:rsid w:val="00A02FE7"/>
    <w:rsid w:val="00A46A24"/>
    <w:rsid w:val="00A47586"/>
    <w:rsid w:val="00A47F4A"/>
    <w:rsid w:val="00A52138"/>
    <w:rsid w:val="00A55544"/>
    <w:rsid w:val="00A64517"/>
    <w:rsid w:val="00A76587"/>
    <w:rsid w:val="00A83707"/>
    <w:rsid w:val="00A92EA7"/>
    <w:rsid w:val="00A933A7"/>
    <w:rsid w:val="00AC453B"/>
    <w:rsid w:val="00AC7671"/>
    <w:rsid w:val="00AE4D5B"/>
    <w:rsid w:val="00AF5470"/>
    <w:rsid w:val="00B022AA"/>
    <w:rsid w:val="00B0456E"/>
    <w:rsid w:val="00B31C82"/>
    <w:rsid w:val="00B34629"/>
    <w:rsid w:val="00B360BD"/>
    <w:rsid w:val="00B412B7"/>
    <w:rsid w:val="00B45EF7"/>
    <w:rsid w:val="00B64F99"/>
    <w:rsid w:val="00B80A8F"/>
    <w:rsid w:val="00B813B6"/>
    <w:rsid w:val="00BA1C54"/>
    <w:rsid w:val="00BA4579"/>
    <w:rsid w:val="00BB2029"/>
    <w:rsid w:val="00BC1BBB"/>
    <w:rsid w:val="00BC1CA4"/>
    <w:rsid w:val="00BD3F3E"/>
    <w:rsid w:val="00BD59D4"/>
    <w:rsid w:val="00C258D0"/>
    <w:rsid w:val="00C42D2E"/>
    <w:rsid w:val="00C66F11"/>
    <w:rsid w:val="00C76336"/>
    <w:rsid w:val="00CA4451"/>
    <w:rsid w:val="00CA7A33"/>
    <w:rsid w:val="00CC4508"/>
    <w:rsid w:val="00CD12BC"/>
    <w:rsid w:val="00CE209C"/>
    <w:rsid w:val="00D10555"/>
    <w:rsid w:val="00D2169A"/>
    <w:rsid w:val="00D24623"/>
    <w:rsid w:val="00D35BBD"/>
    <w:rsid w:val="00D643A3"/>
    <w:rsid w:val="00D920A2"/>
    <w:rsid w:val="00D93805"/>
    <w:rsid w:val="00D93959"/>
    <w:rsid w:val="00DA09C7"/>
    <w:rsid w:val="00DA797E"/>
    <w:rsid w:val="00DB7860"/>
    <w:rsid w:val="00DD094E"/>
    <w:rsid w:val="00DD24AA"/>
    <w:rsid w:val="00DD3093"/>
    <w:rsid w:val="00DE19EB"/>
    <w:rsid w:val="00DE31A4"/>
    <w:rsid w:val="00DE3640"/>
    <w:rsid w:val="00DE6D84"/>
    <w:rsid w:val="00DF440C"/>
    <w:rsid w:val="00DF4DB8"/>
    <w:rsid w:val="00DF7655"/>
    <w:rsid w:val="00DF7EBA"/>
    <w:rsid w:val="00E16732"/>
    <w:rsid w:val="00E2046C"/>
    <w:rsid w:val="00E27874"/>
    <w:rsid w:val="00E402CE"/>
    <w:rsid w:val="00E41140"/>
    <w:rsid w:val="00E447BD"/>
    <w:rsid w:val="00E46564"/>
    <w:rsid w:val="00E5217E"/>
    <w:rsid w:val="00E628C6"/>
    <w:rsid w:val="00E702EE"/>
    <w:rsid w:val="00E82754"/>
    <w:rsid w:val="00E859C2"/>
    <w:rsid w:val="00E90A9E"/>
    <w:rsid w:val="00E949E7"/>
    <w:rsid w:val="00E969A7"/>
    <w:rsid w:val="00EA48F2"/>
    <w:rsid w:val="00EB00DC"/>
    <w:rsid w:val="00EC5B86"/>
    <w:rsid w:val="00EE21EC"/>
    <w:rsid w:val="00EF08E4"/>
    <w:rsid w:val="00F01021"/>
    <w:rsid w:val="00F11D6F"/>
    <w:rsid w:val="00F2737C"/>
    <w:rsid w:val="00F30CA5"/>
    <w:rsid w:val="00F31DA7"/>
    <w:rsid w:val="00F35F75"/>
    <w:rsid w:val="00F3687F"/>
    <w:rsid w:val="00F4265B"/>
    <w:rsid w:val="00F5768E"/>
    <w:rsid w:val="00F75C18"/>
    <w:rsid w:val="00F76FE1"/>
    <w:rsid w:val="00F85B67"/>
    <w:rsid w:val="00F97C8E"/>
    <w:rsid w:val="00FA04C7"/>
    <w:rsid w:val="00FB5E6C"/>
    <w:rsid w:val="00FD3BD5"/>
    <w:rsid w:val="00FD775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0D40B1"/>
    <w:pPr>
      <w:spacing w:after="100"/>
      <w:ind w:left="240"/>
    </w:p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1</Pages>
  <Words>5456</Words>
  <Characters>32736</Characters>
  <Application>Microsoft Office Word</Application>
  <DocSecurity>0</DocSecurity>
  <Lines>272</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179</cp:revision>
  <cp:lastPrinted>2023-12-31T13:08:00Z</cp:lastPrinted>
  <dcterms:created xsi:type="dcterms:W3CDTF">2023-01-17T16:46:00Z</dcterms:created>
  <dcterms:modified xsi:type="dcterms:W3CDTF">2023-12-31T18:30:00Z</dcterms:modified>
</cp:coreProperties>
</file>