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EEC" w:rsidRPr="00561EEC" w:rsidRDefault="00561EEC" w:rsidP="00561EEC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Лабораторная работа №6</w:t>
      </w:r>
    </w:p>
    <w:p w:rsidR="00561EEC" w:rsidRPr="00561EEC" w:rsidRDefault="00561EEC" w:rsidP="00561EEC">
      <w:pPr>
        <w:jc w:val="center"/>
        <w:rPr>
          <w:rFonts w:ascii="Tahoma" w:hAnsi="Tahoma" w:cs="Tahoma"/>
          <w:b/>
        </w:rPr>
      </w:pP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>Использование пользовательских типов данных (структуры, перечисления). Использование динамических структур, строк. Начало работы над проектом.</w:t>
      </w:r>
    </w:p>
    <w:p w:rsidR="00561EEC" w:rsidRPr="00561EEC" w:rsidRDefault="00561EEC" w:rsidP="00561EEC">
      <w:pPr>
        <w:jc w:val="center"/>
        <w:rPr>
          <w:rFonts w:ascii="Tahoma" w:hAnsi="Tahoma" w:cs="Tahoma"/>
          <w:b/>
        </w:rPr>
      </w:pP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b/>
          <w:i/>
          <w:sz w:val="28"/>
          <w:szCs w:val="28"/>
        </w:rPr>
        <w:t>Цель работы:</w:t>
      </w:r>
    </w:p>
    <w:p w:rsidR="00561EEC" w:rsidRPr="00561EEC" w:rsidRDefault="00561EEC" w:rsidP="00561EEC">
      <w:pPr>
        <w:numPr>
          <w:ilvl w:val="0"/>
          <w:numId w:val="1"/>
        </w:numPr>
        <w:suppressAutoHyphens/>
        <w:rPr>
          <w:sz w:val="28"/>
          <w:szCs w:val="28"/>
        </w:rPr>
      </w:pPr>
      <w:r w:rsidRPr="00561EEC">
        <w:rPr>
          <w:sz w:val="28"/>
          <w:szCs w:val="28"/>
        </w:rPr>
        <w:t>Изучить методы работы c динамическ</w:t>
      </w:r>
      <w:r>
        <w:rPr>
          <w:sz w:val="28"/>
          <w:szCs w:val="28"/>
        </w:rPr>
        <w:t>ими структурами</w:t>
      </w:r>
    </w:p>
    <w:p w:rsidR="00561EEC" w:rsidRPr="00561EEC" w:rsidRDefault="00561EEC" w:rsidP="00561EEC">
      <w:pPr>
        <w:rPr>
          <w:sz w:val="28"/>
          <w:szCs w:val="28"/>
        </w:rPr>
      </w:pPr>
    </w:p>
    <w:p w:rsidR="00561EEC" w:rsidRPr="00561EEC" w:rsidRDefault="00561EEC" w:rsidP="00561EEC">
      <w:pPr>
        <w:suppressAutoHyphens/>
        <w:jc w:val="center"/>
        <w:rPr>
          <w:b/>
          <w:sz w:val="28"/>
          <w:szCs w:val="28"/>
          <w:lang w:eastAsia="ar-SA"/>
        </w:rPr>
      </w:pPr>
      <w:r w:rsidRPr="00561EEC">
        <w:rPr>
          <w:b/>
          <w:sz w:val="28"/>
          <w:szCs w:val="28"/>
          <w:lang w:eastAsia="ar-SA"/>
        </w:rPr>
        <w:t>Теоретические сведения</w:t>
      </w:r>
    </w:p>
    <w:p w:rsidR="00561EEC" w:rsidRPr="00561EEC" w:rsidRDefault="00561EEC" w:rsidP="00561EEC">
      <w:pPr>
        <w:rPr>
          <w:sz w:val="28"/>
          <w:szCs w:val="28"/>
        </w:rPr>
      </w:pPr>
    </w:p>
    <w:p w:rsidR="00561EEC" w:rsidRPr="00561EEC" w:rsidRDefault="00561EEC" w:rsidP="00561EEC">
      <w:pPr>
        <w:suppressAutoHyphens/>
        <w:spacing w:after="240"/>
        <w:jc w:val="center"/>
        <w:rPr>
          <w:b/>
          <w:sz w:val="28"/>
          <w:lang w:eastAsia="ar-SA"/>
        </w:rPr>
      </w:pPr>
      <w:r w:rsidRPr="00561EEC">
        <w:rPr>
          <w:b/>
          <w:sz w:val="28"/>
          <w:lang w:eastAsia="ar-SA"/>
        </w:rPr>
        <w:t>Структурный тип данных.</w:t>
      </w: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 xml:space="preserve">В простейших задачах каждый элемент данных представлен в виде переменной, определенной встроенным типом </w:t>
      </w:r>
      <w:proofErr w:type="spellStart"/>
      <w:r w:rsidRPr="00561EEC">
        <w:rPr>
          <w:sz w:val="28"/>
          <w:szCs w:val="28"/>
        </w:rPr>
        <w:t>float</w:t>
      </w:r>
      <w:proofErr w:type="spellEnd"/>
      <w:r w:rsidRPr="00561EEC">
        <w:rPr>
          <w:sz w:val="28"/>
          <w:szCs w:val="28"/>
        </w:rPr>
        <w:t xml:space="preserve">, </w:t>
      </w:r>
      <w:proofErr w:type="spellStart"/>
      <w:r w:rsidRPr="00561EEC">
        <w:rPr>
          <w:sz w:val="28"/>
          <w:szCs w:val="28"/>
        </w:rPr>
        <w:t>int</w:t>
      </w:r>
      <w:proofErr w:type="spellEnd"/>
      <w:r w:rsidRPr="00561EEC">
        <w:rPr>
          <w:sz w:val="28"/>
          <w:szCs w:val="28"/>
        </w:rPr>
        <w:t xml:space="preserve">, </w:t>
      </w:r>
      <w:proofErr w:type="spellStart"/>
      <w:r w:rsidRPr="00561EEC">
        <w:rPr>
          <w:sz w:val="28"/>
          <w:szCs w:val="28"/>
        </w:rPr>
        <w:t>char,но</w:t>
      </w:r>
      <w:proofErr w:type="spellEnd"/>
      <w:r w:rsidRPr="00561EEC">
        <w:rPr>
          <w:sz w:val="28"/>
          <w:szCs w:val="28"/>
        </w:rPr>
        <w:t xml:space="preserve"> при программировании реальных задач приходится иметь дело с объектами, организованными более сложно, в состав которых входит не одна переменная. В этом случае используется структурный тип данных.</w:t>
      </w:r>
    </w:p>
    <w:p w:rsidR="00561EEC" w:rsidRPr="00561EEC" w:rsidRDefault="00561EEC" w:rsidP="00561EEC">
      <w:pPr>
        <w:rPr>
          <w:sz w:val="28"/>
          <w:szCs w:val="28"/>
        </w:rPr>
      </w:pPr>
      <w:proofErr w:type="spellStart"/>
      <w:proofErr w:type="gramStart"/>
      <w:r w:rsidRPr="00561EEC">
        <w:rPr>
          <w:sz w:val="28"/>
          <w:szCs w:val="28"/>
        </w:rPr>
        <w:t>C</w:t>
      </w:r>
      <w:proofErr w:type="gramEnd"/>
      <w:r w:rsidRPr="00561EEC">
        <w:rPr>
          <w:sz w:val="28"/>
          <w:szCs w:val="28"/>
        </w:rPr>
        <w:t>труктура</w:t>
      </w:r>
      <w:proofErr w:type="spellEnd"/>
      <w:r w:rsidRPr="00561EEC">
        <w:rPr>
          <w:sz w:val="28"/>
          <w:szCs w:val="28"/>
        </w:rPr>
        <w:t xml:space="preserve"> - это совокупность элементов, каждый из которых может иметь любой тип кроме функции. В отличи</w:t>
      </w:r>
      <w:proofErr w:type="gramStart"/>
      <w:r w:rsidRPr="00561EEC">
        <w:rPr>
          <w:sz w:val="28"/>
          <w:szCs w:val="28"/>
        </w:rPr>
        <w:t>и</w:t>
      </w:r>
      <w:proofErr w:type="gramEnd"/>
      <w:r w:rsidRPr="00561EEC">
        <w:rPr>
          <w:sz w:val="28"/>
          <w:szCs w:val="28"/>
        </w:rPr>
        <w:t xml:space="preserve"> от массива, который состоит из элементов одинакового типа, структура может состоять из разнотипных элементов.</w:t>
      </w: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>Приведем простой пример использования структур. Если в программе необходимо использовать дату, то под каждое поле данных необходимо выделить отдельную переменную, например, так: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int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day; 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// </w:t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день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char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month[10];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// </w:t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месяц</w:t>
      </w:r>
    </w:p>
    <w:p w:rsidR="00561EEC" w:rsidRPr="00561EEC" w:rsidRDefault="00561EEC" w:rsidP="00561EEC">
      <w:pPr>
        <w:rPr>
          <w:rFonts w:ascii="Tahoma" w:hAnsi="Tahoma" w:cs="Tahoma"/>
          <w:noProof/>
          <w:color w:val="008000"/>
          <w:sz w:val="22"/>
          <w:szCs w:val="22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</w:rPr>
        <w:t>int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 xml:space="preserve"> year;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// год</w:t>
      </w: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>Чтобы эти три переменные рассматривались как единое понятие «дата», их требуется</w:t>
      </w:r>
      <w:r w:rsidR="00CE5574">
        <w:rPr>
          <w:sz w:val="28"/>
          <w:szCs w:val="28"/>
        </w:rPr>
        <w:t xml:space="preserve"> </w:t>
      </w:r>
      <w:r w:rsidRPr="00561EEC">
        <w:rPr>
          <w:sz w:val="28"/>
          <w:szCs w:val="28"/>
        </w:rPr>
        <w:t>объединить в структуру.</w:t>
      </w: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 xml:space="preserve">Первым шагом в создании взаимосвязанного множества переменных является </w:t>
      </w:r>
      <w:r w:rsidRPr="00561EEC">
        <w:rPr>
          <w:sz w:val="28"/>
          <w:szCs w:val="28"/>
          <w:u w:val="single"/>
        </w:rPr>
        <w:t>определение структурного (</w:t>
      </w:r>
      <w:r w:rsidRPr="00561EEC">
        <w:rPr>
          <w:sz w:val="28"/>
          <w:szCs w:val="28"/>
        </w:rPr>
        <w:t>пользовательского) типа данных. Определение дает структуре имя и указывает компилятору имя и тип каждого элемента (поля) структуры.</w:t>
      </w:r>
    </w:p>
    <w:p w:rsidR="00561EEC" w:rsidRPr="00561EEC" w:rsidRDefault="00561EEC" w:rsidP="00561EEC">
      <w:pPr>
        <w:rPr>
          <w:sz w:val="28"/>
          <w:szCs w:val="28"/>
        </w:rPr>
      </w:pP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 xml:space="preserve">Пример: определение нового структурного типа  </w:t>
      </w:r>
      <w:r w:rsidRPr="00561EEC">
        <w:rPr>
          <w:sz w:val="28"/>
          <w:szCs w:val="28"/>
          <w:lang w:val="en-US"/>
        </w:rPr>
        <w:t>date</w:t>
      </w:r>
      <w:r w:rsidRPr="00561EEC">
        <w:rPr>
          <w:sz w:val="28"/>
          <w:szCs w:val="28"/>
        </w:rPr>
        <w:t>, состоящего из 3-х полей (элементов):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struct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date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sz w:val="22"/>
          <w:szCs w:val="22"/>
          <w:lang w:val="en-US"/>
        </w:rPr>
        <w:t>{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int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day; 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char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month[10];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// </w:t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статический</w:t>
      </w:r>
      <w:r w:rsidR="00CE5574" w:rsidRPr="00C63C38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 </w:t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символьный</w:t>
      </w:r>
      <w:r w:rsidR="00CE5574" w:rsidRPr="00C63C38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 </w:t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массив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int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year;</w:t>
      </w:r>
    </w:p>
    <w:p w:rsidR="00561EEC" w:rsidRPr="00561EEC" w:rsidRDefault="00561EEC" w:rsidP="00561EEC">
      <w:pPr>
        <w:rPr>
          <w:rFonts w:ascii="Tahoma" w:hAnsi="Tahoma" w:cs="Tahoma"/>
          <w:noProof/>
          <w:sz w:val="22"/>
          <w:szCs w:val="22"/>
        </w:rPr>
      </w:pPr>
      <w:r w:rsidRPr="00561EEC">
        <w:rPr>
          <w:rFonts w:ascii="Tahoma" w:hAnsi="Tahoma" w:cs="Tahoma"/>
          <w:noProof/>
          <w:sz w:val="22"/>
          <w:szCs w:val="22"/>
        </w:rPr>
        <w:t xml:space="preserve">}; </w:t>
      </w: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 xml:space="preserve">Синтаксис определения полей структуры аналогичен синтаксису определения переменной </w:t>
      </w:r>
      <w:proofErr w:type="gramStart"/>
      <w:r w:rsidRPr="00561EEC">
        <w:rPr>
          <w:sz w:val="28"/>
          <w:szCs w:val="28"/>
        </w:rPr>
        <w:t>-н</w:t>
      </w:r>
      <w:proofErr w:type="gramEnd"/>
      <w:r w:rsidRPr="00561EEC">
        <w:rPr>
          <w:sz w:val="28"/>
          <w:szCs w:val="28"/>
        </w:rPr>
        <w:t>еобходимо указать тип данных каждого поля и размер всех строк и массивов.</w:t>
      </w: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>Список полей структуры не создает переменных, то есть не выделяет никакой памяти, а лишь задает структуру и, тем самым</w:t>
      </w:r>
      <w:r w:rsidR="00CE5574">
        <w:rPr>
          <w:sz w:val="28"/>
          <w:szCs w:val="28"/>
        </w:rPr>
        <w:t xml:space="preserve">  </w:t>
      </w:r>
      <w:r w:rsidRPr="00561EEC">
        <w:rPr>
          <w:sz w:val="28"/>
          <w:szCs w:val="28"/>
        </w:rPr>
        <w:t>сообщает компилятору состав полей и размер новой структуры (пользовательского типа данный).</w:t>
      </w: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lastRenderedPageBreak/>
        <w:tab/>
        <w:t xml:space="preserve">Написав определение структуры, можно пользоваться новым структурным типом данных - создавать объекты в памяти - переменные, указатели, массивы, и тому подобное. Название нового типа в нашем примере будет </w:t>
      </w:r>
      <w:proofErr w:type="spellStart"/>
      <w:r w:rsidRPr="00561EEC">
        <w:rPr>
          <w:b/>
          <w:sz w:val="28"/>
          <w:szCs w:val="28"/>
          <w:lang w:val="en-US"/>
        </w:rPr>
        <w:t>s</w:t>
      </w:r>
      <w:r w:rsidR="00CE5574">
        <w:rPr>
          <w:b/>
          <w:sz w:val="28"/>
          <w:szCs w:val="28"/>
          <w:lang w:val="en-US"/>
        </w:rPr>
        <w:t>t</w:t>
      </w:r>
      <w:r w:rsidRPr="00561EEC">
        <w:rPr>
          <w:b/>
          <w:sz w:val="28"/>
          <w:szCs w:val="28"/>
          <w:lang w:val="en-US"/>
        </w:rPr>
        <w:t>ruct</w:t>
      </w:r>
      <w:proofErr w:type="spellEnd"/>
      <w:r w:rsidR="00CE5574">
        <w:rPr>
          <w:b/>
          <w:sz w:val="28"/>
          <w:szCs w:val="28"/>
        </w:rPr>
        <w:t xml:space="preserve"> </w:t>
      </w:r>
      <w:r w:rsidRPr="00561EEC">
        <w:rPr>
          <w:b/>
          <w:sz w:val="28"/>
          <w:szCs w:val="28"/>
          <w:lang w:val="en-US"/>
        </w:rPr>
        <w:t>date</w:t>
      </w:r>
      <w:r w:rsidRPr="00561EEC">
        <w:rPr>
          <w:sz w:val="28"/>
          <w:szCs w:val="28"/>
        </w:rPr>
        <w:t>.</w:t>
      </w: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 xml:space="preserve">Можно совместить описание структуры и создание переменных (выделение памяти), например: 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struct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date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  <w:t>{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int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  <w:t xml:space="preserve">day; 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char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  <w:t>month[10];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int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  <w:t>year;</w:t>
      </w:r>
    </w:p>
    <w:p w:rsidR="00561EEC" w:rsidRPr="00561EEC" w:rsidRDefault="00561EEC" w:rsidP="00561EEC">
      <w:pPr>
        <w:rPr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  <w:t>} a, b, c;</w:t>
      </w: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 xml:space="preserve">При этом выделяется соответствующая память под переменные </w:t>
      </w:r>
      <w:r w:rsidRPr="00561EEC">
        <w:rPr>
          <w:sz w:val="28"/>
          <w:szCs w:val="28"/>
          <w:lang w:val="en-US"/>
        </w:rPr>
        <w:t>a</w:t>
      </w:r>
      <w:r w:rsidRPr="00561EEC">
        <w:rPr>
          <w:sz w:val="28"/>
          <w:szCs w:val="28"/>
        </w:rPr>
        <w:t>,</w:t>
      </w:r>
      <w:r w:rsidRPr="00561EEC">
        <w:rPr>
          <w:sz w:val="28"/>
          <w:szCs w:val="28"/>
          <w:lang w:val="en-US"/>
        </w:rPr>
        <w:t>b</w:t>
      </w:r>
      <w:r w:rsidRPr="00561EEC">
        <w:rPr>
          <w:sz w:val="28"/>
          <w:szCs w:val="28"/>
        </w:rPr>
        <w:t>,</w:t>
      </w:r>
      <w:r w:rsidRPr="00561EEC">
        <w:rPr>
          <w:sz w:val="28"/>
          <w:szCs w:val="28"/>
          <w:lang w:val="en-US"/>
        </w:rPr>
        <w:t>c</w:t>
      </w:r>
      <w:r w:rsidRPr="00561EEC">
        <w:rPr>
          <w:sz w:val="28"/>
          <w:szCs w:val="28"/>
        </w:rPr>
        <w:t xml:space="preserve"> (каждая из переменных содержит по три поля данных). После того, как новый тип (</w:t>
      </w:r>
      <w:proofErr w:type="spellStart"/>
      <w:r w:rsidRPr="00561EEC">
        <w:rPr>
          <w:sz w:val="28"/>
          <w:szCs w:val="28"/>
          <w:lang w:val="en-US"/>
        </w:rPr>
        <w:t>struct</w:t>
      </w:r>
      <w:proofErr w:type="spellEnd"/>
      <w:r w:rsidR="00CE5574">
        <w:rPr>
          <w:sz w:val="28"/>
          <w:szCs w:val="28"/>
        </w:rPr>
        <w:t xml:space="preserve"> </w:t>
      </w:r>
      <w:r w:rsidRPr="00561EEC">
        <w:rPr>
          <w:sz w:val="28"/>
          <w:szCs w:val="28"/>
          <w:lang w:val="en-US"/>
        </w:rPr>
        <w:t>date</w:t>
      </w:r>
      <w:r w:rsidRPr="00561EEC">
        <w:rPr>
          <w:sz w:val="28"/>
          <w:szCs w:val="28"/>
        </w:rPr>
        <w:t>) введен, его можно использовать для объявления структурных</w:t>
      </w:r>
      <w:r w:rsidR="00CE5574">
        <w:rPr>
          <w:sz w:val="28"/>
          <w:szCs w:val="28"/>
        </w:rPr>
        <w:t xml:space="preserve"> </w:t>
      </w:r>
      <w:r w:rsidRPr="00561EEC">
        <w:rPr>
          <w:sz w:val="28"/>
          <w:szCs w:val="28"/>
        </w:rPr>
        <w:t xml:space="preserve">переменных в любом месте программы, например: </w:t>
      </w: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ab/>
        <w:t>…</w:t>
      </w: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ab/>
        <w:t xml:space="preserve">…     </w:t>
      </w:r>
    </w:p>
    <w:p w:rsidR="00561EEC" w:rsidRPr="00561EEC" w:rsidRDefault="00561EEC" w:rsidP="00561EEC">
      <w:pPr>
        <w:rPr>
          <w:sz w:val="22"/>
          <w:szCs w:val="22"/>
        </w:rPr>
      </w:pPr>
      <w:r w:rsidRPr="00561EEC">
        <w:rPr>
          <w:sz w:val="22"/>
          <w:szCs w:val="22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</w:rPr>
        <w:t>struct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 xml:space="preserve"> dated1</w:t>
      </w: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>Переменная</w:t>
      </w:r>
      <w:r w:rsidR="00CE5574">
        <w:rPr>
          <w:sz w:val="28"/>
          <w:szCs w:val="28"/>
        </w:rPr>
        <w:t xml:space="preserve"> </w:t>
      </w:r>
      <w:r w:rsidRPr="00561EEC">
        <w:rPr>
          <w:sz w:val="28"/>
          <w:szCs w:val="28"/>
          <w:lang w:val="en-US"/>
        </w:rPr>
        <w:t>d</w:t>
      </w:r>
      <w:r w:rsidRPr="00561EEC">
        <w:rPr>
          <w:sz w:val="28"/>
          <w:szCs w:val="28"/>
        </w:rPr>
        <w:t>1имеет</w:t>
      </w:r>
      <w:r w:rsidR="00CE5574">
        <w:rPr>
          <w:sz w:val="28"/>
          <w:szCs w:val="28"/>
        </w:rPr>
        <w:t xml:space="preserve"> </w:t>
      </w:r>
      <w:r w:rsidRPr="00561EEC">
        <w:rPr>
          <w:sz w:val="28"/>
          <w:szCs w:val="28"/>
        </w:rPr>
        <w:t xml:space="preserve">тот же тип, что и </w:t>
      </w:r>
      <w:r w:rsidRPr="00561EEC">
        <w:rPr>
          <w:sz w:val="28"/>
          <w:szCs w:val="28"/>
          <w:lang w:val="en-US"/>
        </w:rPr>
        <w:t>a</w:t>
      </w:r>
      <w:r w:rsidRPr="00561EEC">
        <w:rPr>
          <w:sz w:val="28"/>
          <w:szCs w:val="28"/>
        </w:rPr>
        <w:t>,</w:t>
      </w:r>
      <w:r w:rsidRPr="00561EEC">
        <w:rPr>
          <w:sz w:val="28"/>
          <w:szCs w:val="28"/>
          <w:lang w:val="en-US"/>
        </w:rPr>
        <w:t>b</w:t>
      </w:r>
      <w:r w:rsidRPr="00561EEC">
        <w:rPr>
          <w:sz w:val="28"/>
          <w:szCs w:val="28"/>
        </w:rPr>
        <w:t>,</w:t>
      </w:r>
      <w:r w:rsidRPr="00561EEC">
        <w:rPr>
          <w:sz w:val="28"/>
          <w:szCs w:val="28"/>
          <w:lang w:val="en-US"/>
        </w:rPr>
        <w:t>c</w:t>
      </w:r>
      <w:r w:rsidRPr="00561EEC">
        <w:rPr>
          <w:sz w:val="28"/>
          <w:szCs w:val="28"/>
        </w:rPr>
        <w:t xml:space="preserve"> (</w:t>
      </w:r>
      <w:proofErr w:type="spellStart"/>
      <w:r w:rsidRPr="00561EEC">
        <w:rPr>
          <w:b/>
          <w:sz w:val="28"/>
          <w:szCs w:val="28"/>
          <w:lang w:val="en-US"/>
        </w:rPr>
        <w:t>struct</w:t>
      </w:r>
      <w:proofErr w:type="spellEnd"/>
      <w:r w:rsidR="00CE5574">
        <w:rPr>
          <w:b/>
          <w:sz w:val="28"/>
          <w:szCs w:val="28"/>
        </w:rPr>
        <w:t xml:space="preserve"> </w:t>
      </w:r>
      <w:r w:rsidRPr="00561EEC">
        <w:rPr>
          <w:b/>
          <w:sz w:val="28"/>
          <w:szCs w:val="28"/>
          <w:lang w:val="en-US"/>
        </w:rPr>
        <w:t>date</w:t>
      </w:r>
      <w:r w:rsidRPr="00561EEC">
        <w:rPr>
          <w:sz w:val="28"/>
          <w:szCs w:val="28"/>
        </w:rPr>
        <w:t>).</w:t>
      </w: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 xml:space="preserve">Переменные, подобные </w:t>
      </w:r>
      <w:r w:rsidRPr="00561EEC">
        <w:rPr>
          <w:sz w:val="28"/>
          <w:szCs w:val="28"/>
          <w:lang w:val="en-US"/>
        </w:rPr>
        <w:t>a</w:t>
      </w:r>
      <w:r w:rsidRPr="00561EEC">
        <w:rPr>
          <w:sz w:val="28"/>
          <w:szCs w:val="28"/>
        </w:rPr>
        <w:t xml:space="preserve">, </w:t>
      </w:r>
      <w:r w:rsidRPr="00561EEC">
        <w:rPr>
          <w:sz w:val="28"/>
          <w:szCs w:val="28"/>
          <w:lang w:val="en-US"/>
        </w:rPr>
        <w:t>b</w:t>
      </w:r>
      <w:r w:rsidRPr="00561EEC">
        <w:rPr>
          <w:sz w:val="28"/>
          <w:szCs w:val="28"/>
        </w:rPr>
        <w:t xml:space="preserve">, </w:t>
      </w:r>
      <w:r w:rsidRPr="00561EEC">
        <w:rPr>
          <w:sz w:val="28"/>
          <w:szCs w:val="28"/>
          <w:lang w:val="en-US"/>
        </w:rPr>
        <w:t>c</w:t>
      </w:r>
      <w:r w:rsidR="00CE5574">
        <w:rPr>
          <w:sz w:val="28"/>
          <w:szCs w:val="28"/>
        </w:rPr>
        <w:t xml:space="preserve"> </w:t>
      </w:r>
      <w:r w:rsidRPr="00561EEC">
        <w:rPr>
          <w:sz w:val="28"/>
          <w:szCs w:val="28"/>
        </w:rPr>
        <w:t>называют объектами структурного типа или же структурными переменными, но чаще всего - структурами.</w:t>
      </w:r>
      <w:r w:rsidR="00CE5574">
        <w:rPr>
          <w:sz w:val="28"/>
          <w:szCs w:val="28"/>
        </w:rPr>
        <w:t xml:space="preserve"> </w:t>
      </w:r>
      <w:r w:rsidRPr="00561EEC">
        <w:rPr>
          <w:sz w:val="28"/>
          <w:szCs w:val="28"/>
        </w:rPr>
        <w:t xml:space="preserve">Из-за этого может возникнуть некоторая терминологическая путаница. Обращаю ваше внимание, на то, что </w:t>
      </w:r>
      <w:r w:rsidRPr="00561EEC">
        <w:rPr>
          <w:sz w:val="28"/>
          <w:szCs w:val="28"/>
          <w:u w:val="single"/>
        </w:rPr>
        <w:t>определение структуры</w:t>
      </w:r>
      <w:r w:rsidRPr="00561EEC">
        <w:rPr>
          <w:sz w:val="28"/>
          <w:szCs w:val="28"/>
        </w:rPr>
        <w:t xml:space="preserve"> – это создание нового типа данных (без выделения памяти), а </w:t>
      </w:r>
      <w:r w:rsidRPr="00561EEC">
        <w:rPr>
          <w:sz w:val="28"/>
          <w:szCs w:val="28"/>
          <w:u w:val="single"/>
        </w:rPr>
        <w:t>объявление структуры</w:t>
      </w:r>
      <w:r w:rsidRPr="00561EEC">
        <w:rPr>
          <w:sz w:val="28"/>
          <w:szCs w:val="28"/>
        </w:rPr>
        <w:t xml:space="preserve"> – это выделение памяти под объе</w:t>
      </w:r>
      <w:proofErr w:type="gramStart"/>
      <w:r w:rsidRPr="00561EEC">
        <w:rPr>
          <w:sz w:val="28"/>
          <w:szCs w:val="28"/>
        </w:rPr>
        <w:t>кт стр</w:t>
      </w:r>
      <w:proofErr w:type="gramEnd"/>
      <w:r w:rsidRPr="00561EEC">
        <w:rPr>
          <w:sz w:val="28"/>
          <w:szCs w:val="28"/>
        </w:rPr>
        <w:t>уктурного типа.</w:t>
      </w:r>
    </w:p>
    <w:p w:rsidR="00561EEC" w:rsidRPr="00561EEC" w:rsidRDefault="00561EEC" w:rsidP="00561EEC">
      <w:pPr>
        <w:rPr>
          <w:sz w:val="28"/>
          <w:szCs w:val="28"/>
        </w:rPr>
      </w:pP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ab/>
      </w: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>Примеры использования структурного типа для создания различных объектов: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</w:rPr>
        <w:t>struct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 xml:space="preserve"> tovar book;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// переменная-структура book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</w:rPr>
        <w:t>struct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 xml:space="preserve"> tovar sklad2[1000];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// массив структур sklad2</w:t>
      </w:r>
    </w:p>
    <w:p w:rsidR="00561EEC" w:rsidRPr="00561EEC" w:rsidRDefault="00561EEC" w:rsidP="00561EEC">
      <w:pPr>
        <w:rPr>
          <w:b/>
          <w:sz w:val="22"/>
          <w:szCs w:val="22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</w:rPr>
        <w:t>struct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 xml:space="preserve"> tovar *poin_f ;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// указатель point_f на структуру tovar.</w:t>
      </w:r>
    </w:p>
    <w:p w:rsidR="00561EEC" w:rsidRPr="00561EEC" w:rsidRDefault="00561EEC" w:rsidP="00561EEC">
      <w:pPr>
        <w:rPr>
          <w:b/>
          <w:sz w:val="32"/>
          <w:szCs w:val="32"/>
        </w:rPr>
      </w:pPr>
      <w:r w:rsidRPr="00561EEC">
        <w:rPr>
          <w:b/>
          <w:sz w:val="32"/>
          <w:szCs w:val="32"/>
        </w:rPr>
        <w:br w:type="page"/>
      </w:r>
    </w:p>
    <w:p w:rsidR="00561EEC" w:rsidRPr="00561EEC" w:rsidRDefault="00561EEC" w:rsidP="00561EEC">
      <w:pPr>
        <w:jc w:val="center"/>
        <w:rPr>
          <w:b/>
          <w:sz w:val="32"/>
          <w:szCs w:val="32"/>
        </w:rPr>
      </w:pPr>
      <w:r w:rsidRPr="00561EEC">
        <w:rPr>
          <w:b/>
          <w:sz w:val="32"/>
          <w:szCs w:val="32"/>
        </w:rPr>
        <w:lastRenderedPageBreak/>
        <w:t>Доступ к элементам структуры.</w:t>
      </w:r>
    </w:p>
    <w:p w:rsidR="00561EEC" w:rsidRPr="00561EEC" w:rsidRDefault="00561EEC" w:rsidP="00561EEC">
      <w:pPr>
        <w:jc w:val="center"/>
        <w:rPr>
          <w:b/>
          <w:sz w:val="32"/>
          <w:szCs w:val="32"/>
        </w:rPr>
      </w:pP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>В языке Си с каждым полем приходиться работать, как с самостоятельной переменной. Для доступа к полям структуры есть два специальных оператора:</w:t>
      </w: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b/>
          <w:sz w:val="28"/>
          <w:szCs w:val="28"/>
        </w:rPr>
        <w:t xml:space="preserve">  .</w:t>
      </w:r>
      <w:r w:rsidRPr="00561EEC">
        <w:rPr>
          <w:sz w:val="28"/>
          <w:szCs w:val="28"/>
        </w:rPr>
        <w:t xml:space="preserve"> (точка), используется, когда работают с самой структурой (прямое обращение по имени</w:t>
      </w:r>
      <w:proofErr w:type="gramStart"/>
      <w:r w:rsidRPr="00561EEC">
        <w:rPr>
          <w:sz w:val="28"/>
          <w:szCs w:val="28"/>
        </w:rPr>
        <w:t xml:space="preserve"> )</w:t>
      </w:r>
      <w:proofErr w:type="gramEnd"/>
      <w:r w:rsidRPr="00561EEC">
        <w:rPr>
          <w:sz w:val="28"/>
          <w:szCs w:val="28"/>
        </w:rPr>
        <w:t xml:space="preserve">; </w:t>
      </w: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b/>
          <w:sz w:val="28"/>
          <w:szCs w:val="28"/>
        </w:rPr>
        <w:t xml:space="preserve"> -&gt;</w:t>
      </w:r>
      <w:r w:rsidRPr="00561EEC">
        <w:rPr>
          <w:sz w:val="28"/>
          <w:szCs w:val="28"/>
        </w:rPr>
        <w:t>(минус и знак "больше"), когда работают с указателем на структуру (косвенное обращение).</w:t>
      </w:r>
    </w:p>
    <w:p w:rsidR="00561EEC" w:rsidRPr="00561EEC" w:rsidRDefault="00561EEC" w:rsidP="00561EEC">
      <w:pPr>
        <w:rPr>
          <w:sz w:val="28"/>
          <w:szCs w:val="28"/>
        </w:rPr>
      </w:pPr>
    </w:p>
    <w:p w:rsidR="00561EEC" w:rsidRPr="00561EEC" w:rsidRDefault="00561EEC" w:rsidP="00561EEC">
      <w:pPr>
        <w:rPr>
          <w:sz w:val="28"/>
          <w:szCs w:val="28"/>
          <w:lang w:val="en-US"/>
        </w:rPr>
      </w:pPr>
      <w:r w:rsidRPr="00561EEC">
        <w:rPr>
          <w:sz w:val="28"/>
          <w:szCs w:val="28"/>
        </w:rPr>
        <w:t>Пример</w:t>
      </w:r>
      <w:r w:rsidRPr="00561EEC">
        <w:rPr>
          <w:sz w:val="28"/>
          <w:szCs w:val="28"/>
          <w:lang w:val="en-US"/>
        </w:rPr>
        <w:t>: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A31515"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#include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&lt;iostream&gt;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#define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n 10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usingnamespace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std;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int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_tmain (</w:t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int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argc, _TCHAR* argv[])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sz w:val="22"/>
          <w:szCs w:val="22"/>
          <w:lang w:val="en-US"/>
        </w:rPr>
        <w:t>{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struct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date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sz w:val="22"/>
          <w:szCs w:val="22"/>
          <w:lang w:val="en-US"/>
        </w:rPr>
        <w:t>{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int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  <w:t>day;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char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month[15]; 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int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year;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sz w:val="22"/>
          <w:szCs w:val="22"/>
          <w:lang w:val="en-US"/>
        </w:rPr>
        <w:t>};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struct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date e_day,s_day,*p1,*p2;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sz w:val="22"/>
          <w:szCs w:val="22"/>
          <w:lang w:val="en-US"/>
        </w:rPr>
        <w:t>cout&lt;&lt;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"</w:t>
      </w:r>
      <w:r w:rsidRPr="00561EEC">
        <w:rPr>
          <w:rFonts w:ascii="Tahoma" w:hAnsi="Tahoma" w:cs="Tahoma"/>
          <w:noProof/>
          <w:color w:val="A31515"/>
          <w:sz w:val="22"/>
          <w:szCs w:val="22"/>
        </w:rPr>
        <w:t>Введите</w:t>
      </w:r>
      <w:r w:rsidR="00CE5574" w:rsidRPr="00C63C38">
        <w:rPr>
          <w:rFonts w:ascii="Tahoma" w:hAnsi="Tahoma" w:cs="Tahoma"/>
          <w:noProof/>
          <w:color w:val="A31515"/>
          <w:sz w:val="22"/>
          <w:szCs w:val="22"/>
          <w:lang w:val="en-US"/>
        </w:rPr>
        <w:t xml:space="preserve"> </w:t>
      </w:r>
      <w:r w:rsidRPr="00561EEC">
        <w:rPr>
          <w:rFonts w:ascii="Tahoma" w:hAnsi="Tahoma" w:cs="Tahoma"/>
          <w:noProof/>
          <w:color w:val="A31515"/>
          <w:sz w:val="22"/>
          <w:szCs w:val="22"/>
        </w:rPr>
        <w:t>дату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"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>&lt;&lt;endl;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sz w:val="22"/>
          <w:szCs w:val="22"/>
          <w:lang w:val="en-US"/>
        </w:rPr>
        <w:t>cout&lt;&lt;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"</w:t>
      </w:r>
      <w:r w:rsidRPr="00561EEC">
        <w:rPr>
          <w:rFonts w:ascii="Tahoma" w:hAnsi="Tahoma" w:cs="Tahoma"/>
          <w:noProof/>
          <w:color w:val="A31515"/>
          <w:sz w:val="22"/>
          <w:szCs w:val="22"/>
        </w:rPr>
        <w:t>День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:"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>;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ab/>
        <w:t>cin&gt;&gt;s_day.day;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sz w:val="22"/>
          <w:szCs w:val="22"/>
          <w:lang w:val="en-US"/>
        </w:rPr>
        <w:t>cout&lt;&lt;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"</w:t>
      </w:r>
      <w:r w:rsidRPr="00561EEC">
        <w:rPr>
          <w:rFonts w:ascii="Tahoma" w:hAnsi="Tahoma" w:cs="Tahoma"/>
          <w:noProof/>
          <w:color w:val="A31515"/>
          <w:sz w:val="22"/>
          <w:szCs w:val="22"/>
        </w:rPr>
        <w:t>Месяц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:"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>;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ab/>
        <w:t>cin&gt;&gt;s_day.month;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sz w:val="22"/>
          <w:szCs w:val="22"/>
          <w:lang w:val="en-US"/>
        </w:rPr>
        <w:t>cout&lt;&lt;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"</w:t>
      </w:r>
      <w:r w:rsidRPr="00561EEC">
        <w:rPr>
          <w:rFonts w:ascii="Tahoma" w:hAnsi="Tahoma" w:cs="Tahoma"/>
          <w:noProof/>
          <w:color w:val="A31515"/>
          <w:sz w:val="22"/>
          <w:szCs w:val="22"/>
        </w:rPr>
        <w:t>Год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:"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>;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ab/>
        <w:t>cin&gt;&gt;s_day.year;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</w:rPr>
      </w:pPr>
      <w:r w:rsidRPr="00561EEC">
        <w:rPr>
          <w:rFonts w:ascii="Tahoma" w:hAnsi="Tahoma" w:cs="Tahoma"/>
          <w:noProof/>
          <w:sz w:val="22"/>
          <w:szCs w:val="22"/>
        </w:rPr>
        <w:t>cout&lt;&lt;</w:t>
      </w:r>
      <w:r w:rsidRPr="00561EEC">
        <w:rPr>
          <w:rFonts w:ascii="Tahoma" w:hAnsi="Tahoma" w:cs="Tahoma"/>
          <w:noProof/>
          <w:color w:val="A31515"/>
          <w:sz w:val="22"/>
          <w:szCs w:val="22"/>
        </w:rPr>
        <w:t>"________________________________"</w:t>
      </w:r>
      <w:r w:rsidRPr="00561EEC">
        <w:rPr>
          <w:rFonts w:ascii="Tahoma" w:hAnsi="Tahoma" w:cs="Tahoma"/>
          <w:noProof/>
          <w:sz w:val="22"/>
          <w:szCs w:val="22"/>
        </w:rPr>
        <w:t>&lt;&lt;endl;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</w:rPr>
      </w:pPr>
      <w:r w:rsidRPr="00561EEC">
        <w:rPr>
          <w:rFonts w:ascii="Tahoma" w:hAnsi="Tahoma" w:cs="Tahoma"/>
          <w:noProof/>
          <w:sz w:val="22"/>
          <w:szCs w:val="22"/>
        </w:rPr>
        <w:t>p1=&amp;s_day;</w:t>
      </w:r>
      <w:r w:rsidRPr="00561EEC">
        <w:rPr>
          <w:rFonts w:ascii="Tahoma" w:hAnsi="Tahoma" w:cs="Tahoma"/>
          <w:noProof/>
          <w:sz w:val="22"/>
          <w:szCs w:val="22"/>
        </w:rPr>
        <w:tab/>
      </w:r>
      <w:r w:rsidRPr="00561EEC">
        <w:rPr>
          <w:rFonts w:ascii="Tahoma" w:hAnsi="Tahoma" w:cs="Tahoma"/>
          <w:noProof/>
          <w:sz w:val="22"/>
          <w:szCs w:val="22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// установка указателя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sz w:val="22"/>
          <w:szCs w:val="22"/>
          <w:lang w:val="en-US"/>
        </w:rPr>
        <w:t>cout&lt;&lt;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"</w:t>
      </w:r>
      <w:r w:rsidRPr="00561EEC">
        <w:rPr>
          <w:rFonts w:ascii="Tahoma" w:hAnsi="Tahoma" w:cs="Tahoma"/>
          <w:noProof/>
          <w:color w:val="A31515"/>
          <w:sz w:val="22"/>
          <w:szCs w:val="22"/>
        </w:rPr>
        <w:t>Введенная</w:t>
      </w:r>
      <w:r w:rsidR="00CE5574" w:rsidRPr="00C63C38">
        <w:rPr>
          <w:rFonts w:ascii="Tahoma" w:hAnsi="Tahoma" w:cs="Tahoma"/>
          <w:noProof/>
          <w:color w:val="A31515"/>
          <w:sz w:val="22"/>
          <w:szCs w:val="22"/>
          <w:lang w:val="en-US"/>
        </w:rPr>
        <w:t xml:space="preserve"> </w:t>
      </w:r>
      <w:r w:rsidRPr="00561EEC">
        <w:rPr>
          <w:rFonts w:ascii="Tahoma" w:hAnsi="Tahoma" w:cs="Tahoma"/>
          <w:noProof/>
          <w:color w:val="A31515"/>
          <w:sz w:val="22"/>
          <w:szCs w:val="22"/>
        </w:rPr>
        <w:t>дата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"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>&lt;&lt;endl;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sz w:val="22"/>
          <w:szCs w:val="22"/>
          <w:lang w:val="en-US"/>
        </w:rPr>
        <w:t>cout&lt;&lt;p1-&gt;day&lt;&lt;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"/"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>&lt;&lt;p1-&gt;month&lt;&lt;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"/"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>&lt;&lt;p1-&gt;year&lt;&lt;endl;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</w:rPr>
      </w:pPr>
      <w:r w:rsidRPr="00561EEC">
        <w:rPr>
          <w:rFonts w:ascii="Tahoma" w:hAnsi="Tahoma" w:cs="Tahoma"/>
          <w:noProof/>
          <w:sz w:val="22"/>
          <w:szCs w:val="22"/>
        </w:rPr>
        <w:t xml:space="preserve">p2=&amp;e_day; </w:t>
      </w:r>
      <w:r w:rsidRPr="00561EEC">
        <w:rPr>
          <w:rFonts w:ascii="Tahoma" w:hAnsi="Tahoma" w:cs="Tahoma"/>
          <w:noProof/>
          <w:sz w:val="22"/>
          <w:szCs w:val="22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// установкауказателя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</w:rPr>
      </w:pPr>
      <w:r w:rsidRPr="00561EEC">
        <w:rPr>
          <w:rFonts w:ascii="Tahoma" w:hAnsi="Tahoma" w:cs="Tahoma"/>
          <w:noProof/>
          <w:sz w:val="22"/>
          <w:szCs w:val="22"/>
        </w:rPr>
        <w:t>p2-&gt;day</w:t>
      </w:r>
      <w:r w:rsidRPr="00561EEC">
        <w:rPr>
          <w:rFonts w:ascii="Tahoma" w:hAnsi="Tahoma" w:cs="Tahoma"/>
          <w:noProof/>
          <w:sz w:val="22"/>
          <w:szCs w:val="22"/>
        </w:rPr>
        <w:tab/>
        <w:t>= 22;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</w:rPr>
      </w:pPr>
      <w:r w:rsidRPr="00561EEC">
        <w:rPr>
          <w:rFonts w:ascii="Tahoma" w:hAnsi="Tahoma" w:cs="Tahoma"/>
          <w:noProof/>
          <w:color w:val="008000"/>
          <w:sz w:val="22"/>
          <w:szCs w:val="22"/>
        </w:rPr>
        <w:t>// копирование из одного объекта в другой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sz w:val="22"/>
          <w:szCs w:val="22"/>
          <w:lang w:val="en-US"/>
        </w:rPr>
        <w:t>memcpy (p2-&gt;month, p1-&gt;month,15);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p2-&gt; year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  <w:t>= p1-&gt; year;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  <w:t>system (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"pause"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>);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// </w:t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задержка</w:t>
      </w:r>
      <w:r w:rsidR="00CE5574" w:rsidRPr="00C63C38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 </w:t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экрана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</w:rPr>
        <w:t>return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 xml:space="preserve"> 0;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</w:rPr>
      </w:pPr>
      <w:r w:rsidRPr="00561EEC">
        <w:rPr>
          <w:rFonts w:ascii="Tahoma" w:hAnsi="Tahoma" w:cs="Tahoma"/>
          <w:noProof/>
          <w:sz w:val="22"/>
          <w:szCs w:val="22"/>
        </w:rPr>
        <w:t>}</w:t>
      </w:r>
    </w:p>
    <w:p w:rsidR="00561EEC" w:rsidRPr="00561EEC" w:rsidRDefault="00561EEC" w:rsidP="00561EEC">
      <w:pPr>
        <w:rPr>
          <w:rFonts w:ascii="Tahoma" w:hAnsi="Tahoma" w:cs="Tahoma"/>
          <w:noProof/>
          <w:sz w:val="28"/>
          <w:szCs w:val="28"/>
        </w:rPr>
      </w:pPr>
      <w:r w:rsidRPr="00561EEC">
        <w:rPr>
          <w:sz w:val="28"/>
          <w:szCs w:val="28"/>
        </w:rPr>
        <w:t xml:space="preserve">Обратите внимание, что перед точкой стоит </w:t>
      </w:r>
      <w:r w:rsidRPr="00561EEC">
        <w:rPr>
          <w:sz w:val="28"/>
          <w:szCs w:val="28"/>
          <w:u w:val="single"/>
        </w:rPr>
        <w:t>имя объекта</w:t>
      </w:r>
      <w:r w:rsidRPr="00561EEC">
        <w:rPr>
          <w:sz w:val="28"/>
          <w:szCs w:val="28"/>
        </w:rPr>
        <w:t>, для которого выделена память.</w:t>
      </w: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 xml:space="preserve">Поля структур ведут себя, как обычные переменные соответствующего типа, можно ставить поля в выражения, вводить с клавиатуры, передавать их функциям, получать адрес поля и так далее. </w:t>
      </w: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 xml:space="preserve">При объявлении каждой из переменных </w:t>
      </w:r>
      <w:r w:rsidRPr="00561EEC">
        <w:rPr>
          <w:sz w:val="28"/>
          <w:szCs w:val="28"/>
          <w:lang w:val="en-US"/>
        </w:rPr>
        <w:t>e</w:t>
      </w:r>
      <w:r w:rsidRPr="00561EEC">
        <w:rPr>
          <w:sz w:val="28"/>
          <w:szCs w:val="28"/>
        </w:rPr>
        <w:t>_</w:t>
      </w:r>
      <w:r w:rsidRPr="00561EEC">
        <w:rPr>
          <w:sz w:val="28"/>
          <w:szCs w:val="28"/>
          <w:lang w:val="en-US"/>
        </w:rPr>
        <w:t>day</w:t>
      </w:r>
      <w:r w:rsidRPr="00561EEC">
        <w:rPr>
          <w:sz w:val="28"/>
          <w:szCs w:val="28"/>
        </w:rPr>
        <w:t xml:space="preserve"> и </w:t>
      </w:r>
      <w:r w:rsidRPr="00561EEC">
        <w:rPr>
          <w:sz w:val="28"/>
          <w:szCs w:val="28"/>
          <w:lang w:val="en-US"/>
        </w:rPr>
        <w:t>s</w:t>
      </w:r>
      <w:r w:rsidRPr="00561EEC">
        <w:rPr>
          <w:sz w:val="28"/>
          <w:szCs w:val="28"/>
        </w:rPr>
        <w:t>_</w:t>
      </w:r>
      <w:r w:rsidRPr="00561EEC">
        <w:rPr>
          <w:sz w:val="28"/>
          <w:szCs w:val="28"/>
          <w:lang w:val="en-US"/>
        </w:rPr>
        <w:t>day</w:t>
      </w:r>
      <w:r w:rsidRPr="00561EEC">
        <w:rPr>
          <w:sz w:val="28"/>
          <w:szCs w:val="28"/>
        </w:rPr>
        <w:t xml:space="preserve"> будет создано два поля типа </w:t>
      </w:r>
      <w:proofErr w:type="spellStart"/>
      <w:r w:rsidRPr="00561EEC">
        <w:rPr>
          <w:sz w:val="28"/>
          <w:szCs w:val="28"/>
          <w:lang w:val="en-US"/>
        </w:rPr>
        <w:t>int</w:t>
      </w:r>
      <w:proofErr w:type="spellEnd"/>
      <w:r w:rsidRPr="00561EEC">
        <w:rPr>
          <w:sz w:val="28"/>
          <w:szCs w:val="28"/>
        </w:rPr>
        <w:t xml:space="preserve"> и массив из 10 символов. Выделять память под строку в самой структуре неэкономично, так как </w:t>
      </w:r>
      <w:proofErr w:type="gramStart"/>
      <w:r w:rsidRPr="00561EEC">
        <w:rPr>
          <w:sz w:val="28"/>
          <w:szCs w:val="28"/>
        </w:rPr>
        <w:t>строки</w:t>
      </w:r>
      <w:proofErr w:type="gramEnd"/>
      <w:r w:rsidRPr="00561EEC">
        <w:rPr>
          <w:sz w:val="28"/>
          <w:szCs w:val="28"/>
        </w:rPr>
        <w:t xml:space="preserve"> вводимые с клавиатуры – разной длины, а память выделяется всегда одна и та же. В следующем примере память под строку выделяется динамически. Структура имеет указатель на строку, память же под строку выделяется в процессе работы динамически после того, как становится известна длина строки.</w:t>
      </w:r>
    </w:p>
    <w:p w:rsidR="00561EEC" w:rsidRPr="00561EEC" w:rsidRDefault="00561EEC" w:rsidP="00561EEC">
      <w:pPr>
        <w:rPr>
          <w:sz w:val="28"/>
          <w:szCs w:val="28"/>
        </w:rPr>
      </w:pPr>
    </w:p>
    <w:p w:rsidR="00561EEC" w:rsidRPr="00561EEC" w:rsidRDefault="00561EEC" w:rsidP="00561EEC">
      <w:pPr>
        <w:rPr>
          <w:sz w:val="28"/>
        </w:rPr>
      </w:pPr>
      <w:r w:rsidRPr="00561EEC">
        <w:rPr>
          <w:sz w:val="28"/>
          <w:szCs w:val="28"/>
        </w:rPr>
        <w:lastRenderedPageBreak/>
        <w:t xml:space="preserve">Пример </w:t>
      </w:r>
      <w:proofErr w:type="gramStart"/>
      <w:r w:rsidRPr="00561EEC">
        <w:rPr>
          <w:sz w:val="28"/>
          <w:szCs w:val="28"/>
        </w:rPr>
        <w:t>:с</w:t>
      </w:r>
      <w:proofErr w:type="gramEnd"/>
      <w:r w:rsidRPr="00561EEC">
        <w:rPr>
          <w:sz w:val="28"/>
          <w:szCs w:val="28"/>
        </w:rPr>
        <w:t>оздать структуру и выделить память под структурные переменные для хранения информации о товаре на складе. Каждая позиция склада содержит разнотипную информацию о товаре, например: н</w:t>
      </w:r>
      <w:r w:rsidRPr="00561EEC">
        <w:rPr>
          <w:sz w:val="28"/>
        </w:rPr>
        <w:t>азвание, ц</w:t>
      </w:r>
      <w:r w:rsidRPr="00561EEC">
        <w:rPr>
          <w:sz w:val="28"/>
          <w:szCs w:val="28"/>
        </w:rPr>
        <w:t>ену</w:t>
      </w:r>
      <w:r w:rsidRPr="00561EEC">
        <w:rPr>
          <w:sz w:val="28"/>
        </w:rPr>
        <w:t>, количество.</w:t>
      </w: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 xml:space="preserve">Создаем новый структурный тип </w:t>
      </w:r>
      <w:proofErr w:type="spellStart"/>
      <w:r w:rsidRPr="00561EEC">
        <w:rPr>
          <w:b/>
          <w:sz w:val="28"/>
          <w:lang w:val="en-US"/>
        </w:rPr>
        <w:t>struct</w:t>
      </w:r>
      <w:proofErr w:type="spellEnd"/>
      <w:r w:rsidR="00CE5574">
        <w:rPr>
          <w:b/>
          <w:sz w:val="28"/>
        </w:rPr>
        <w:t xml:space="preserve"> </w:t>
      </w:r>
      <w:proofErr w:type="spellStart"/>
      <w:r w:rsidRPr="00561EEC">
        <w:rPr>
          <w:b/>
          <w:sz w:val="28"/>
          <w:szCs w:val="28"/>
          <w:lang w:val="en-US"/>
        </w:rPr>
        <w:t>tovar</w:t>
      </w:r>
      <w:proofErr w:type="spellEnd"/>
      <w:r w:rsidRPr="00561EEC">
        <w:rPr>
          <w:sz w:val="28"/>
          <w:szCs w:val="28"/>
        </w:rPr>
        <w:t xml:space="preserve"> и выделяем память под переменную с именем </w:t>
      </w:r>
      <w:r w:rsidRPr="00561EEC">
        <w:rPr>
          <w:b/>
          <w:sz w:val="28"/>
          <w:szCs w:val="28"/>
          <w:lang w:val="en-US"/>
        </w:rPr>
        <w:t>food</w:t>
      </w:r>
      <w:proofErr w:type="gramStart"/>
      <w:r w:rsidRPr="00561EEC">
        <w:rPr>
          <w:sz w:val="28"/>
          <w:szCs w:val="28"/>
        </w:rPr>
        <w:t xml:space="preserve"> :</w:t>
      </w:r>
      <w:proofErr w:type="gramEnd"/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</w:rPr>
        <w:t>struct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 xml:space="preserve"> tovar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</w:rPr>
      </w:pPr>
      <w:r w:rsidRPr="00561EEC">
        <w:rPr>
          <w:rFonts w:ascii="Tahoma" w:hAnsi="Tahoma" w:cs="Tahoma"/>
          <w:noProof/>
          <w:sz w:val="22"/>
          <w:szCs w:val="22"/>
        </w:rPr>
        <w:t>{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</w:rPr>
        <w:t>char</w:t>
      </w:r>
      <w:r w:rsidRPr="00561EEC">
        <w:rPr>
          <w:rFonts w:ascii="Tahoma" w:hAnsi="Tahoma" w:cs="Tahoma"/>
          <w:noProof/>
          <w:sz w:val="22"/>
          <w:szCs w:val="22"/>
        </w:rPr>
        <w:t>* name ;</w:t>
      </w:r>
      <w:r w:rsidRPr="00561EEC">
        <w:rPr>
          <w:rFonts w:ascii="Tahoma" w:hAnsi="Tahoma" w:cs="Tahoma"/>
          <w:noProof/>
          <w:sz w:val="22"/>
          <w:szCs w:val="22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//  наименование, указатель на строку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double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price ;</w:t>
      </w:r>
      <w:r w:rsidRPr="00561EEC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// </w:t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цена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int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  <w:t>vol ;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// </w:t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количество</w:t>
      </w:r>
    </w:p>
    <w:p w:rsidR="00561EEC" w:rsidRPr="00561EEC" w:rsidRDefault="00561EEC" w:rsidP="00561EEC">
      <w:pPr>
        <w:rPr>
          <w:sz w:val="22"/>
          <w:szCs w:val="22"/>
        </w:rPr>
      </w:pPr>
      <w:proofErr w:type="gramStart"/>
      <w:r w:rsidRPr="00561EEC">
        <w:rPr>
          <w:rFonts w:ascii="Tahoma" w:hAnsi="Tahoma" w:cs="Tahoma"/>
          <w:noProof/>
          <w:sz w:val="22"/>
          <w:szCs w:val="22"/>
        </w:rPr>
        <w:t>}food;</w:t>
      </w:r>
      <w:proofErr w:type="gramEnd"/>
    </w:p>
    <w:p w:rsidR="00561EEC" w:rsidRPr="00561EEC" w:rsidRDefault="00561EEC" w:rsidP="00561EEC">
      <w:pPr>
        <w:rPr>
          <w:sz w:val="28"/>
          <w:szCs w:val="28"/>
        </w:rPr>
      </w:pP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 xml:space="preserve">В следующем примере показано, как работать с полем структуры, которое является текстовой строкой, определенной через указатель. 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usingnamespace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std;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int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_tmain (</w:t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int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argc, _TCHAR* argv[])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</w:rPr>
      </w:pPr>
      <w:proofErr w:type="gramStart"/>
      <w:r w:rsidRPr="00561EEC">
        <w:rPr>
          <w:rFonts w:ascii="Tahoma" w:hAnsi="Tahoma" w:cs="Tahoma"/>
          <w:noProof/>
          <w:sz w:val="22"/>
          <w:szCs w:val="22"/>
        </w:rPr>
        <w:t>{</w:t>
      </w:r>
      <w:r w:rsidRPr="00561EEC">
        <w:rPr>
          <w:rFonts w:ascii="Tahoma" w:hAnsi="Tahoma" w:cs="Tahoma"/>
          <w:noProof/>
          <w:sz w:val="22"/>
          <w:szCs w:val="22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// определение структурного типа</w:t>
      </w:r>
      <w:proofErr w:type="gramEnd"/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</w:rPr>
      </w:pPr>
      <w:r w:rsidRPr="00561EEC">
        <w:rPr>
          <w:rFonts w:ascii="Tahoma" w:hAnsi="Tahoma" w:cs="Tahoma"/>
          <w:noProof/>
          <w:sz w:val="22"/>
          <w:szCs w:val="22"/>
        </w:rPr>
        <w:t>{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</w:rPr>
        <w:t>struct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 xml:space="preserve"> tovar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sz w:val="22"/>
          <w:szCs w:val="22"/>
          <w:lang w:val="en-US"/>
        </w:rPr>
        <w:t>{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char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>* name ;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ab/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double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price ;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int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vol ;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</w:rPr>
      </w:pPr>
      <w:r w:rsidRPr="00561EEC">
        <w:rPr>
          <w:rFonts w:ascii="Tahoma" w:hAnsi="Tahoma" w:cs="Tahoma"/>
          <w:noProof/>
          <w:sz w:val="22"/>
          <w:szCs w:val="22"/>
        </w:rPr>
        <w:t>};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</w:rPr>
        <w:t>struct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 xml:space="preserve"> tovar meat;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//определить переменную meat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</w:rPr>
      </w:pPr>
      <w:r w:rsidRPr="00561EEC">
        <w:rPr>
          <w:rFonts w:ascii="Tahoma" w:hAnsi="Tahoma" w:cs="Tahoma"/>
          <w:noProof/>
          <w:color w:val="008000"/>
          <w:sz w:val="22"/>
          <w:szCs w:val="22"/>
        </w:rPr>
        <w:t>//_____________________________________________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</w:rPr>
      </w:pPr>
      <w:r w:rsidRPr="00561EEC">
        <w:rPr>
          <w:rFonts w:ascii="Tahoma" w:hAnsi="Tahoma" w:cs="Tahoma"/>
          <w:noProof/>
          <w:color w:val="008000"/>
          <w:sz w:val="22"/>
          <w:szCs w:val="22"/>
        </w:rPr>
        <w:t xml:space="preserve">// Занести информацию в поля переменной meat с клавиатуры 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  <w:t>cout&lt;&lt;</w:t>
      </w:r>
      <w:r w:rsidRPr="00561EEC">
        <w:rPr>
          <w:rFonts w:ascii="Tahoma" w:hAnsi="Tahoma" w:cs="Tahoma"/>
          <w:noProof/>
          <w:color w:val="A31515"/>
          <w:sz w:val="22"/>
          <w:szCs w:val="22"/>
        </w:rPr>
        <w:t>"Название:"</w:t>
      </w:r>
      <w:r w:rsidRPr="00561EEC">
        <w:rPr>
          <w:rFonts w:ascii="Tahoma" w:hAnsi="Tahoma" w:cs="Tahoma"/>
          <w:noProof/>
          <w:sz w:val="22"/>
          <w:szCs w:val="22"/>
        </w:rPr>
        <w:t>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  <w:t>cin&gt;&gt;buff;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// ввод</w:t>
      </w:r>
      <w:r w:rsidR="00C63C38">
        <w:rPr>
          <w:rFonts w:ascii="Tahoma" w:hAnsi="Tahoma" w:cs="Tahoma"/>
          <w:noProof/>
          <w:color w:val="008000"/>
          <w:sz w:val="22"/>
          <w:szCs w:val="22"/>
        </w:rPr>
        <w:t xml:space="preserve"> </w:t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строки cклавиатуры в переменную buff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</w:rPr>
      </w:pPr>
      <w:r w:rsidRPr="00561EEC">
        <w:rPr>
          <w:rFonts w:ascii="Tahoma" w:hAnsi="Tahoma" w:cs="Tahoma"/>
          <w:noProof/>
          <w:color w:val="008000"/>
          <w:sz w:val="22"/>
          <w:szCs w:val="22"/>
        </w:rPr>
        <w:t>//выделить динамическую память под строку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  <w:t>meat.name=</w:t>
      </w:r>
      <w:r w:rsidRPr="00561EEC">
        <w:rPr>
          <w:rFonts w:ascii="Tahoma" w:hAnsi="Tahoma" w:cs="Tahoma"/>
          <w:noProof/>
          <w:color w:val="0000FF"/>
          <w:sz w:val="22"/>
          <w:szCs w:val="22"/>
        </w:rPr>
        <w:t>newchar</w:t>
      </w:r>
      <w:r w:rsidRPr="00561EEC">
        <w:rPr>
          <w:rFonts w:ascii="Tahoma" w:hAnsi="Tahoma" w:cs="Tahoma"/>
          <w:noProof/>
          <w:sz w:val="22"/>
          <w:szCs w:val="22"/>
        </w:rPr>
        <w:t>[strlen(buff)+1];</w:t>
      </w:r>
      <w:r w:rsidRPr="00561EEC">
        <w:rPr>
          <w:rFonts w:ascii="Tahoma" w:hAnsi="Tahoma" w:cs="Tahoma"/>
          <w:noProof/>
          <w:sz w:val="22"/>
          <w:szCs w:val="22"/>
        </w:rPr>
        <w:tab/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  <w:t>strcpy(meat.name,buff);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// копировать buff в динамическую память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proofErr w:type="gramStart"/>
      <w:r w:rsidRPr="00561EEC">
        <w:rPr>
          <w:rFonts w:ascii="Tahoma" w:hAnsi="Tahoma" w:cs="Tahoma"/>
          <w:b/>
          <w:bCs/>
          <w:noProof/>
          <w:sz w:val="22"/>
          <w:szCs w:val="22"/>
        </w:rPr>
        <w:t>cout&lt;&lt;</w:t>
      </w:r>
      <w:r w:rsidRPr="00561EEC">
        <w:rPr>
          <w:rFonts w:ascii="Tahoma" w:hAnsi="Tahoma" w:cs="Tahoma"/>
          <w:noProof/>
          <w:color w:val="A31515"/>
          <w:sz w:val="22"/>
          <w:szCs w:val="22"/>
        </w:rPr>
        <w:t>"Цена: "</w:t>
      </w:r>
      <w:r w:rsidRPr="00561EEC">
        <w:rPr>
          <w:rFonts w:ascii="Tahoma" w:hAnsi="Tahoma" w:cs="Tahoma"/>
          <w:noProof/>
          <w:sz w:val="22"/>
          <w:szCs w:val="22"/>
        </w:rPr>
        <w:t>); cin&gt;&gt;meat.price;</w:t>
      </w:r>
      <w:r w:rsidRPr="00561EEC">
        <w:rPr>
          <w:rFonts w:ascii="Tahoma" w:hAnsi="Tahoma" w:cs="Tahoma"/>
          <w:noProof/>
          <w:sz w:val="22"/>
          <w:szCs w:val="22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// ввод поля «цена»</w:t>
      </w:r>
      <w:proofErr w:type="gramEnd"/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  <w:t>cout&lt;&lt;</w:t>
      </w:r>
      <w:r w:rsidRPr="00561EEC">
        <w:rPr>
          <w:rFonts w:ascii="Tahoma" w:hAnsi="Tahoma" w:cs="Tahoma"/>
          <w:noProof/>
          <w:color w:val="A31515"/>
          <w:sz w:val="22"/>
          <w:szCs w:val="22"/>
        </w:rPr>
        <w:t>"Количество: "</w:t>
      </w:r>
      <w:r w:rsidRPr="00561EEC">
        <w:rPr>
          <w:rFonts w:ascii="Tahoma" w:hAnsi="Tahoma" w:cs="Tahoma"/>
          <w:noProof/>
          <w:sz w:val="22"/>
          <w:szCs w:val="22"/>
        </w:rPr>
        <w:t xml:space="preserve">; cin&gt;&gt;meat.vol; </w:t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// ввод поля «кол-во»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>cout&lt;&lt;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"_____________________________"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>&lt;&lt;endl;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ab/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  <w:t>cout&lt;&lt;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"</w:t>
      </w:r>
      <w:r w:rsidRPr="00561EEC">
        <w:rPr>
          <w:rFonts w:ascii="Tahoma" w:hAnsi="Tahoma" w:cs="Tahoma"/>
          <w:noProof/>
          <w:color w:val="A31515"/>
          <w:sz w:val="22"/>
          <w:szCs w:val="22"/>
        </w:rPr>
        <w:t>Название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:"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>&lt;&lt;meat.name&lt;&lt;endl;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  <w:t>cout&lt;&lt;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"</w:t>
      </w:r>
      <w:r w:rsidRPr="00561EEC">
        <w:rPr>
          <w:rFonts w:ascii="Tahoma" w:hAnsi="Tahoma" w:cs="Tahoma"/>
          <w:noProof/>
          <w:color w:val="A31515"/>
          <w:sz w:val="22"/>
          <w:szCs w:val="22"/>
        </w:rPr>
        <w:t>Цена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: "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>&lt;&lt;meat.price&lt;&lt;endl;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  <w:t>cout&lt;&lt;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"</w:t>
      </w:r>
      <w:r w:rsidRPr="00561EEC">
        <w:rPr>
          <w:rFonts w:ascii="Tahoma" w:hAnsi="Tahoma" w:cs="Tahoma"/>
          <w:noProof/>
          <w:color w:val="A31515"/>
          <w:sz w:val="22"/>
          <w:szCs w:val="22"/>
        </w:rPr>
        <w:t>Количество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: "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>&lt;&lt;meat.vol&lt;&lt;endl;</w:t>
      </w:r>
    </w:p>
    <w:p w:rsidR="00561EEC" w:rsidRPr="00C63C38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C63C38">
        <w:rPr>
          <w:rFonts w:ascii="Tahoma" w:hAnsi="Tahoma" w:cs="Tahoma"/>
          <w:noProof/>
          <w:sz w:val="22"/>
          <w:szCs w:val="22"/>
          <w:lang w:val="en-US"/>
        </w:rPr>
        <w:t>}</w:t>
      </w:r>
    </w:p>
    <w:p w:rsidR="00561EEC" w:rsidRPr="00C63C38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</w:p>
    <w:p w:rsidR="00561EEC" w:rsidRPr="00C63C38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  <w:lang w:val="en-US"/>
        </w:rPr>
      </w:pPr>
      <w:r w:rsidRPr="00C63C38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>system</w:t>
      </w:r>
      <w:r w:rsidRPr="00C63C38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(</w:t>
      </w:r>
      <w:r w:rsidRPr="00C63C38">
        <w:rPr>
          <w:rFonts w:ascii="Tahoma" w:hAnsi="Tahoma" w:cs="Tahoma"/>
          <w:noProof/>
          <w:color w:val="A31515"/>
          <w:sz w:val="22"/>
          <w:szCs w:val="22"/>
          <w:lang w:val="en-US"/>
        </w:rPr>
        <w:t>"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pause</w:t>
      </w:r>
      <w:r w:rsidRPr="00C63C38">
        <w:rPr>
          <w:rFonts w:ascii="Tahoma" w:hAnsi="Tahoma" w:cs="Tahoma"/>
          <w:noProof/>
          <w:color w:val="A31515"/>
          <w:sz w:val="22"/>
          <w:szCs w:val="22"/>
          <w:lang w:val="en-US"/>
        </w:rPr>
        <w:t>"</w:t>
      </w:r>
      <w:r w:rsidRPr="00C63C38">
        <w:rPr>
          <w:rFonts w:ascii="Tahoma" w:hAnsi="Tahoma" w:cs="Tahoma"/>
          <w:noProof/>
          <w:sz w:val="22"/>
          <w:szCs w:val="22"/>
          <w:lang w:val="en-US"/>
        </w:rPr>
        <w:t>);</w:t>
      </w:r>
      <w:r w:rsidRPr="00C63C38">
        <w:rPr>
          <w:rFonts w:ascii="Tahoma" w:hAnsi="Tahoma" w:cs="Tahoma"/>
          <w:noProof/>
          <w:sz w:val="22"/>
          <w:szCs w:val="22"/>
          <w:lang w:val="en-US"/>
        </w:rPr>
        <w:tab/>
      </w:r>
      <w:r w:rsidRPr="00C63C38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// </w:t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задержка</w:t>
      </w:r>
      <w:r w:rsidR="00582672" w:rsidRPr="00C63C38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 </w:t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экрана</w:t>
      </w:r>
    </w:p>
    <w:p w:rsidR="00561EEC" w:rsidRPr="00C63C38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C63C38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return</w:t>
      </w:r>
      <w:r w:rsidRPr="00C63C38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0;</w:t>
      </w:r>
    </w:p>
    <w:p w:rsidR="00561EEC" w:rsidRPr="00561EEC" w:rsidRDefault="00561EEC" w:rsidP="00561EEC">
      <w:pPr>
        <w:rPr>
          <w:sz w:val="22"/>
          <w:szCs w:val="22"/>
        </w:rPr>
      </w:pPr>
      <w:r w:rsidRPr="00561EEC">
        <w:rPr>
          <w:rFonts w:ascii="Tahoma" w:hAnsi="Tahoma" w:cs="Tahoma"/>
          <w:noProof/>
          <w:sz w:val="22"/>
          <w:szCs w:val="22"/>
        </w:rPr>
        <w:t>}</w:t>
      </w:r>
    </w:p>
    <w:p w:rsidR="00561EEC" w:rsidRPr="00561EEC" w:rsidRDefault="00561EEC" w:rsidP="00561EEC">
      <w:pPr>
        <w:rPr>
          <w:sz w:val="28"/>
          <w:szCs w:val="28"/>
        </w:rPr>
      </w:pP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>Перечислим этапы работы с полями-строками, чтобы создать и заполнить с клавиатуры строку для названия товара, необходимо три этапа.</w:t>
      </w:r>
    </w:p>
    <w:p w:rsidR="00561EEC" w:rsidRPr="00561EEC" w:rsidRDefault="00561EEC" w:rsidP="00561EEC">
      <w:pPr>
        <w:rPr>
          <w:sz w:val="28"/>
          <w:szCs w:val="28"/>
        </w:rPr>
      </w:pPr>
      <w:proofErr w:type="gramStart"/>
      <w:r w:rsidRPr="00561EEC">
        <w:rPr>
          <w:sz w:val="28"/>
          <w:szCs w:val="28"/>
        </w:rPr>
        <w:t>Во-первых</w:t>
      </w:r>
      <w:proofErr w:type="gramEnd"/>
      <w:r w:rsidRPr="00561EEC">
        <w:rPr>
          <w:sz w:val="28"/>
          <w:szCs w:val="28"/>
        </w:rPr>
        <w:t xml:space="preserve"> информация вводится в промежуточную (статическую) строку </w:t>
      </w:r>
      <w:r w:rsidRPr="00561EEC">
        <w:rPr>
          <w:b/>
          <w:sz w:val="28"/>
          <w:szCs w:val="28"/>
          <w:lang w:val="en-US"/>
        </w:rPr>
        <w:t>buff</w:t>
      </w:r>
      <w:r w:rsidRPr="00561EEC">
        <w:rPr>
          <w:sz w:val="28"/>
          <w:szCs w:val="28"/>
        </w:rPr>
        <w:t xml:space="preserve">, без этой дополнительной строки невозможно определить какой объем памяти запрашивать из кучи. Затем, с помощью оператора </w:t>
      </w:r>
      <w:r w:rsidRPr="00561EEC">
        <w:rPr>
          <w:sz w:val="28"/>
          <w:szCs w:val="28"/>
          <w:lang w:val="en-US"/>
        </w:rPr>
        <w:t>new</w:t>
      </w:r>
      <w:r w:rsidRPr="00561EEC">
        <w:rPr>
          <w:sz w:val="28"/>
          <w:szCs w:val="28"/>
        </w:rPr>
        <w:t xml:space="preserve"> выделяется необходимая динамическая память под уже известную текстовую строку. Затем информация из </w:t>
      </w:r>
      <w:r w:rsidRPr="00561EEC">
        <w:rPr>
          <w:b/>
          <w:sz w:val="28"/>
          <w:szCs w:val="28"/>
          <w:lang w:val="en-US"/>
        </w:rPr>
        <w:t>buff</w:t>
      </w:r>
      <w:r w:rsidR="00582672">
        <w:rPr>
          <w:b/>
          <w:sz w:val="28"/>
          <w:szCs w:val="28"/>
        </w:rPr>
        <w:t xml:space="preserve"> </w:t>
      </w:r>
      <w:r w:rsidRPr="00561EEC">
        <w:rPr>
          <w:sz w:val="28"/>
          <w:szCs w:val="28"/>
        </w:rPr>
        <w:t xml:space="preserve">копируется в динамическую память с помощью функции </w:t>
      </w:r>
      <w:proofErr w:type="spellStart"/>
      <w:r w:rsidRPr="00561EEC">
        <w:rPr>
          <w:b/>
          <w:sz w:val="28"/>
          <w:szCs w:val="28"/>
          <w:lang w:val="en-US"/>
        </w:rPr>
        <w:t>strcpy</w:t>
      </w:r>
      <w:proofErr w:type="spellEnd"/>
      <w:r w:rsidRPr="00561EEC">
        <w:rPr>
          <w:b/>
          <w:sz w:val="28"/>
          <w:szCs w:val="28"/>
        </w:rPr>
        <w:t>().</w:t>
      </w:r>
      <w:r w:rsidRPr="00561EEC">
        <w:rPr>
          <w:sz w:val="28"/>
          <w:szCs w:val="28"/>
        </w:rPr>
        <w:t xml:space="preserve">После того, как информация введена во все поля объекта </w:t>
      </w:r>
      <w:r w:rsidRPr="00561EEC">
        <w:rPr>
          <w:b/>
          <w:sz w:val="28"/>
          <w:szCs w:val="28"/>
          <w:lang w:val="en-US"/>
        </w:rPr>
        <w:t>meat</w:t>
      </w:r>
      <w:r w:rsidRPr="00561EEC">
        <w:rPr>
          <w:sz w:val="28"/>
          <w:szCs w:val="28"/>
        </w:rPr>
        <w:t>, она выводится на экран терминала.</w:t>
      </w:r>
    </w:p>
    <w:p w:rsidR="00561EEC" w:rsidRPr="002C7DFF" w:rsidRDefault="00561EEC" w:rsidP="00561EEC">
      <w:pPr>
        <w:rPr>
          <w:sz w:val="28"/>
          <w:szCs w:val="28"/>
          <w:lang w:val="en-US"/>
        </w:rPr>
      </w:pPr>
    </w:p>
    <w:p w:rsidR="00561EEC" w:rsidRPr="00561EEC" w:rsidRDefault="00561EEC" w:rsidP="00561EEC">
      <w:pPr>
        <w:jc w:val="center"/>
        <w:rPr>
          <w:b/>
          <w:sz w:val="28"/>
          <w:szCs w:val="28"/>
        </w:rPr>
      </w:pPr>
    </w:p>
    <w:p w:rsidR="00561EEC" w:rsidRPr="00561EEC" w:rsidRDefault="00561EEC" w:rsidP="00561EEC">
      <w:pPr>
        <w:jc w:val="center"/>
        <w:rPr>
          <w:b/>
          <w:sz w:val="28"/>
          <w:szCs w:val="28"/>
        </w:rPr>
      </w:pPr>
      <w:r w:rsidRPr="00561EEC">
        <w:rPr>
          <w:b/>
          <w:sz w:val="28"/>
          <w:szCs w:val="28"/>
        </w:rPr>
        <w:t>Контрольные вопросы</w:t>
      </w:r>
    </w:p>
    <w:p w:rsidR="00561EEC" w:rsidRPr="00561EEC" w:rsidRDefault="00561EEC" w:rsidP="00A00F71">
      <w:pPr>
        <w:numPr>
          <w:ilvl w:val="0"/>
          <w:numId w:val="2"/>
        </w:numPr>
        <w:rPr>
          <w:sz w:val="28"/>
          <w:szCs w:val="28"/>
        </w:rPr>
      </w:pPr>
      <w:r w:rsidRPr="00561EEC">
        <w:rPr>
          <w:sz w:val="28"/>
          <w:szCs w:val="28"/>
        </w:rPr>
        <w:t>Для чего используется динамическая память в программировании?</w:t>
      </w:r>
    </w:p>
    <w:p w:rsidR="00561EEC" w:rsidRPr="00561EEC" w:rsidRDefault="00561EEC" w:rsidP="00A00F71">
      <w:pPr>
        <w:numPr>
          <w:ilvl w:val="0"/>
          <w:numId w:val="2"/>
        </w:numPr>
        <w:rPr>
          <w:sz w:val="28"/>
          <w:szCs w:val="28"/>
        </w:rPr>
      </w:pPr>
      <w:r w:rsidRPr="00561EEC">
        <w:rPr>
          <w:sz w:val="28"/>
          <w:szCs w:val="28"/>
        </w:rPr>
        <w:t>Как долго хранятся данные в динамической памяти?</w:t>
      </w:r>
    </w:p>
    <w:p w:rsidR="00561EEC" w:rsidRPr="00561EEC" w:rsidRDefault="00561EEC" w:rsidP="00A00F71">
      <w:pPr>
        <w:numPr>
          <w:ilvl w:val="0"/>
          <w:numId w:val="2"/>
        </w:numPr>
        <w:rPr>
          <w:sz w:val="28"/>
          <w:szCs w:val="28"/>
        </w:rPr>
      </w:pPr>
      <w:r w:rsidRPr="00561EEC">
        <w:rPr>
          <w:sz w:val="28"/>
          <w:szCs w:val="28"/>
        </w:rPr>
        <w:t>Какие возможны варианты доступа к динамической памяти?</w:t>
      </w:r>
    </w:p>
    <w:p w:rsidR="00561EEC" w:rsidRPr="00561EEC" w:rsidRDefault="00561EEC" w:rsidP="00A00F71">
      <w:pPr>
        <w:numPr>
          <w:ilvl w:val="0"/>
          <w:numId w:val="2"/>
        </w:numPr>
        <w:rPr>
          <w:sz w:val="28"/>
          <w:szCs w:val="28"/>
        </w:rPr>
      </w:pPr>
      <w:r w:rsidRPr="00561EEC">
        <w:rPr>
          <w:sz w:val="28"/>
          <w:szCs w:val="28"/>
        </w:rPr>
        <w:t>Что возвращает операция выделения динамической памяти в случае успешного выполнения?</w:t>
      </w:r>
    </w:p>
    <w:p w:rsidR="00561EEC" w:rsidRPr="00561EEC" w:rsidRDefault="00561EEC" w:rsidP="00A00F71">
      <w:pPr>
        <w:numPr>
          <w:ilvl w:val="0"/>
          <w:numId w:val="2"/>
        </w:numPr>
        <w:rPr>
          <w:sz w:val="28"/>
          <w:szCs w:val="28"/>
        </w:rPr>
      </w:pPr>
      <w:r w:rsidRPr="00561EEC">
        <w:rPr>
          <w:sz w:val="28"/>
          <w:szCs w:val="28"/>
        </w:rPr>
        <w:t>Что возвращает операция выделения динамической памяти, если участок требуемого размера не может быть выделен?</w:t>
      </w:r>
    </w:p>
    <w:p w:rsidR="00561EEC" w:rsidRPr="00561EEC" w:rsidRDefault="00561EEC" w:rsidP="00A00F71">
      <w:pPr>
        <w:numPr>
          <w:ilvl w:val="0"/>
          <w:numId w:val="2"/>
        </w:numPr>
        <w:rPr>
          <w:sz w:val="28"/>
          <w:szCs w:val="28"/>
        </w:rPr>
      </w:pPr>
      <w:r w:rsidRPr="00561EEC">
        <w:rPr>
          <w:sz w:val="28"/>
          <w:szCs w:val="28"/>
        </w:rPr>
        <w:t>Почему тип функций выделения динамической памяти определен как *</w:t>
      </w:r>
      <w:proofErr w:type="spellStart"/>
      <w:r w:rsidRPr="00561EEC">
        <w:rPr>
          <w:sz w:val="28"/>
          <w:szCs w:val="28"/>
        </w:rPr>
        <w:t>void</w:t>
      </w:r>
      <w:proofErr w:type="spellEnd"/>
      <w:r w:rsidRPr="00561EEC">
        <w:rPr>
          <w:sz w:val="28"/>
          <w:szCs w:val="28"/>
        </w:rPr>
        <w:t>?</w:t>
      </w:r>
    </w:p>
    <w:p w:rsidR="00561EEC" w:rsidRPr="00561EEC" w:rsidRDefault="00561EEC" w:rsidP="00A00F71">
      <w:pPr>
        <w:numPr>
          <w:ilvl w:val="0"/>
          <w:numId w:val="2"/>
        </w:numPr>
        <w:rPr>
          <w:sz w:val="28"/>
          <w:szCs w:val="28"/>
        </w:rPr>
      </w:pPr>
      <w:r w:rsidRPr="00561EEC">
        <w:rPr>
          <w:sz w:val="28"/>
          <w:szCs w:val="28"/>
        </w:rPr>
        <w:t>Почему при завершении работы с динамической памятью ее необходимо освободить? Какие могут быть последствия для работы программы, если не освобождать динамическую память?</w:t>
      </w:r>
    </w:p>
    <w:p w:rsidR="00561EEC" w:rsidRPr="00561EEC" w:rsidRDefault="00561EEC" w:rsidP="00A00F71">
      <w:pPr>
        <w:numPr>
          <w:ilvl w:val="0"/>
          <w:numId w:val="2"/>
        </w:numPr>
        <w:rPr>
          <w:sz w:val="28"/>
          <w:szCs w:val="28"/>
        </w:rPr>
      </w:pPr>
      <w:r w:rsidRPr="00561EEC">
        <w:rPr>
          <w:sz w:val="28"/>
          <w:szCs w:val="28"/>
        </w:rPr>
        <w:t>Приведите пример статического выделения памяти под переменную.</w:t>
      </w:r>
    </w:p>
    <w:p w:rsidR="00561EEC" w:rsidRPr="00561EEC" w:rsidRDefault="00561EEC" w:rsidP="00A00F71">
      <w:pPr>
        <w:numPr>
          <w:ilvl w:val="0"/>
          <w:numId w:val="2"/>
        </w:numPr>
        <w:rPr>
          <w:sz w:val="28"/>
          <w:szCs w:val="28"/>
        </w:rPr>
      </w:pPr>
      <w:r w:rsidRPr="00561EEC">
        <w:rPr>
          <w:sz w:val="28"/>
          <w:szCs w:val="28"/>
        </w:rPr>
        <w:t>Приведите пример динамического выделения памяти под переменную.</w:t>
      </w:r>
    </w:p>
    <w:p w:rsidR="00561EEC" w:rsidRPr="00561EEC" w:rsidRDefault="00561EEC" w:rsidP="00A00F71">
      <w:pPr>
        <w:numPr>
          <w:ilvl w:val="0"/>
          <w:numId w:val="2"/>
        </w:numPr>
        <w:rPr>
          <w:sz w:val="28"/>
          <w:szCs w:val="28"/>
        </w:rPr>
      </w:pPr>
      <w:r w:rsidRPr="00561EEC">
        <w:rPr>
          <w:sz w:val="28"/>
          <w:szCs w:val="28"/>
        </w:rPr>
        <w:t>В чем основное различие статического и динамического массива.</w:t>
      </w:r>
    </w:p>
    <w:p w:rsidR="00561EEC" w:rsidRPr="00561EEC" w:rsidRDefault="00561EEC" w:rsidP="00A00F71">
      <w:pPr>
        <w:numPr>
          <w:ilvl w:val="0"/>
          <w:numId w:val="2"/>
        </w:numPr>
        <w:rPr>
          <w:sz w:val="28"/>
          <w:szCs w:val="28"/>
        </w:rPr>
      </w:pPr>
      <w:r w:rsidRPr="00561EEC">
        <w:rPr>
          <w:sz w:val="28"/>
          <w:szCs w:val="28"/>
        </w:rPr>
        <w:t>Какой оператор выделяет динамическую память, приведите пример.</w:t>
      </w:r>
    </w:p>
    <w:p w:rsidR="00561EEC" w:rsidRPr="00561EEC" w:rsidRDefault="00561EEC" w:rsidP="00A00F71">
      <w:pPr>
        <w:numPr>
          <w:ilvl w:val="0"/>
          <w:numId w:val="2"/>
        </w:numPr>
        <w:rPr>
          <w:sz w:val="28"/>
          <w:szCs w:val="28"/>
        </w:rPr>
      </w:pPr>
      <w:r w:rsidRPr="00561EEC">
        <w:rPr>
          <w:sz w:val="28"/>
          <w:szCs w:val="28"/>
        </w:rPr>
        <w:t>Какой оператор освобождает динамическую память, приведите пример.</w:t>
      </w:r>
    </w:p>
    <w:p w:rsidR="00561EEC" w:rsidRPr="00561EEC" w:rsidRDefault="00561EEC" w:rsidP="00A00F71">
      <w:pPr>
        <w:numPr>
          <w:ilvl w:val="0"/>
          <w:numId w:val="2"/>
        </w:numPr>
        <w:rPr>
          <w:sz w:val="28"/>
          <w:szCs w:val="28"/>
        </w:rPr>
      </w:pPr>
      <w:r w:rsidRPr="00561EEC">
        <w:rPr>
          <w:sz w:val="28"/>
          <w:szCs w:val="28"/>
        </w:rPr>
        <w:t>Перечислите последовательность действий при использовании структур.</w:t>
      </w:r>
    </w:p>
    <w:p w:rsidR="00561EEC" w:rsidRPr="00561EEC" w:rsidRDefault="00561EEC" w:rsidP="00A00F71">
      <w:pPr>
        <w:numPr>
          <w:ilvl w:val="0"/>
          <w:numId w:val="2"/>
        </w:numPr>
        <w:rPr>
          <w:sz w:val="28"/>
          <w:szCs w:val="28"/>
        </w:rPr>
      </w:pPr>
      <w:r w:rsidRPr="00561EEC">
        <w:rPr>
          <w:sz w:val="28"/>
          <w:szCs w:val="28"/>
        </w:rPr>
        <w:t>Как выделить память под структурный объект?</w:t>
      </w:r>
    </w:p>
    <w:p w:rsidR="00561EEC" w:rsidRPr="00561EEC" w:rsidRDefault="00561EEC" w:rsidP="00A00F71">
      <w:pPr>
        <w:numPr>
          <w:ilvl w:val="0"/>
          <w:numId w:val="2"/>
        </w:numPr>
        <w:rPr>
          <w:sz w:val="28"/>
          <w:szCs w:val="28"/>
        </w:rPr>
      </w:pPr>
      <w:r w:rsidRPr="00561EEC">
        <w:rPr>
          <w:sz w:val="28"/>
          <w:szCs w:val="28"/>
        </w:rPr>
        <w:t>Опишите два способа для обращения к полям структуры?</w:t>
      </w:r>
    </w:p>
    <w:p w:rsidR="00561EEC" w:rsidRPr="00561EEC" w:rsidRDefault="00561EEC" w:rsidP="00561EEC">
      <w:pPr>
        <w:rPr>
          <w:sz w:val="28"/>
          <w:szCs w:val="28"/>
        </w:rPr>
      </w:pPr>
    </w:p>
    <w:p w:rsidR="00561EEC" w:rsidRPr="00561EEC" w:rsidRDefault="00561EEC" w:rsidP="00561EEC">
      <w:pPr>
        <w:spacing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561EEC">
        <w:rPr>
          <w:rFonts w:eastAsia="Calibri"/>
          <w:b/>
          <w:sz w:val="28"/>
          <w:szCs w:val="28"/>
          <w:lang w:eastAsia="en-US"/>
        </w:rPr>
        <w:t>Общие требования к выполнению заданий</w:t>
      </w:r>
    </w:p>
    <w:p w:rsidR="00561EEC" w:rsidRPr="00561EEC" w:rsidRDefault="00561EEC" w:rsidP="00A00F71">
      <w:pPr>
        <w:numPr>
          <w:ilvl w:val="0"/>
          <w:numId w:val="4"/>
        </w:numPr>
        <w:rPr>
          <w:b/>
          <w:sz w:val="28"/>
          <w:szCs w:val="28"/>
        </w:rPr>
      </w:pPr>
      <w:r w:rsidRPr="00561EEC">
        <w:rPr>
          <w:sz w:val="28"/>
          <w:szCs w:val="28"/>
        </w:rPr>
        <w:t>При оформлении ввода-вывода данных информация на экране должна быть отформатирована:</w:t>
      </w:r>
    </w:p>
    <w:p w:rsidR="00561EEC" w:rsidRPr="00561EEC" w:rsidRDefault="00561EEC" w:rsidP="00A00F71">
      <w:pPr>
        <w:numPr>
          <w:ilvl w:val="0"/>
          <w:numId w:val="3"/>
        </w:numPr>
        <w:rPr>
          <w:sz w:val="28"/>
          <w:szCs w:val="28"/>
        </w:rPr>
      </w:pPr>
      <w:r w:rsidRPr="00561EEC">
        <w:rPr>
          <w:sz w:val="28"/>
          <w:szCs w:val="28"/>
        </w:rPr>
        <w:t>на экран выводится тема задания (кратко);</w:t>
      </w:r>
    </w:p>
    <w:p w:rsidR="00561EEC" w:rsidRPr="00561EEC" w:rsidRDefault="00561EEC" w:rsidP="00A00F71">
      <w:pPr>
        <w:numPr>
          <w:ilvl w:val="0"/>
          <w:numId w:val="3"/>
        </w:numPr>
        <w:rPr>
          <w:sz w:val="28"/>
          <w:szCs w:val="28"/>
        </w:rPr>
      </w:pPr>
      <w:r w:rsidRPr="00561EEC">
        <w:rPr>
          <w:sz w:val="28"/>
          <w:szCs w:val="28"/>
        </w:rPr>
        <w:t>ввод данных и результат вычислений выводить с комментариями;</w:t>
      </w:r>
    </w:p>
    <w:p w:rsidR="00561EEC" w:rsidRPr="00561EEC" w:rsidRDefault="00561EEC" w:rsidP="00A00F71">
      <w:pPr>
        <w:numPr>
          <w:ilvl w:val="0"/>
          <w:numId w:val="3"/>
        </w:numPr>
        <w:rPr>
          <w:sz w:val="28"/>
          <w:szCs w:val="28"/>
        </w:rPr>
      </w:pPr>
      <w:r w:rsidRPr="00561EEC">
        <w:rPr>
          <w:sz w:val="28"/>
          <w:szCs w:val="28"/>
        </w:rPr>
        <w:t>выделять области ввода и вывода информации с помощью строк-разделителей.</w:t>
      </w:r>
    </w:p>
    <w:p w:rsidR="00561EEC" w:rsidRPr="00561EEC" w:rsidRDefault="00561EEC" w:rsidP="00A00F71">
      <w:pPr>
        <w:numPr>
          <w:ilvl w:val="0"/>
          <w:numId w:val="4"/>
        </w:numPr>
        <w:rPr>
          <w:sz w:val="28"/>
          <w:szCs w:val="28"/>
        </w:rPr>
      </w:pPr>
      <w:r w:rsidRPr="00561EEC">
        <w:rPr>
          <w:sz w:val="28"/>
          <w:szCs w:val="28"/>
        </w:rPr>
        <w:t>Данные размещаются в динамической памяти.</w:t>
      </w:r>
    </w:p>
    <w:p w:rsidR="00561EEC" w:rsidRPr="00561EEC" w:rsidRDefault="00561EEC" w:rsidP="00A00F71">
      <w:pPr>
        <w:numPr>
          <w:ilvl w:val="0"/>
          <w:numId w:val="4"/>
        </w:numPr>
        <w:rPr>
          <w:sz w:val="28"/>
          <w:szCs w:val="28"/>
        </w:rPr>
      </w:pPr>
      <w:r w:rsidRPr="00561EEC">
        <w:rPr>
          <w:sz w:val="28"/>
          <w:szCs w:val="28"/>
        </w:rPr>
        <w:t>Обязательные функции для всех вариантов:</w:t>
      </w:r>
    </w:p>
    <w:p w:rsidR="00561EEC" w:rsidRPr="00561EEC" w:rsidRDefault="00561EEC" w:rsidP="00A00F71">
      <w:pPr>
        <w:numPr>
          <w:ilvl w:val="0"/>
          <w:numId w:val="3"/>
        </w:numPr>
        <w:rPr>
          <w:sz w:val="28"/>
          <w:szCs w:val="28"/>
        </w:rPr>
      </w:pPr>
      <w:r w:rsidRPr="00561EEC">
        <w:rPr>
          <w:sz w:val="28"/>
          <w:szCs w:val="28"/>
        </w:rPr>
        <w:t xml:space="preserve"> добавить новый </w:t>
      </w:r>
    </w:p>
    <w:p w:rsidR="00561EEC" w:rsidRPr="00561EEC" w:rsidRDefault="00561EEC" w:rsidP="00A00F71">
      <w:pPr>
        <w:numPr>
          <w:ilvl w:val="0"/>
          <w:numId w:val="3"/>
        </w:numPr>
        <w:rPr>
          <w:sz w:val="28"/>
          <w:szCs w:val="28"/>
        </w:rPr>
      </w:pPr>
      <w:r w:rsidRPr="00561EEC">
        <w:rPr>
          <w:sz w:val="28"/>
          <w:szCs w:val="28"/>
        </w:rPr>
        <w:t>распечатка данных в табличном виде</w:t>
      </w:r>
    </w:p>
    <w:p w:rsidR="00561EEC" w:rsidRPr="00561EEC" w:rsidRDefault="00561EEC" w:rsidP="00A00F71">
      <w:pPr>
        <w:numPr>
          <w:ilvl w:val="0"/>
          <w:numId w:val="3"/>
        </w:numPr>
        <w:rPr>
          <w:sz w:val="28"/>
          <w:szCs w:val="28"/>
        </w:rPr>
      </w:pPr>
      <w:r w:rsidRPr="00561EEC">
        <w:rPr>
          <w:sz w:val="28"/>
          <w:szCs w:val="28"/>
        </w:rPr>
        <w:t>выход из программы</w:t>
      </w:r>
    </w:p>
    <w:p w:rsidR="00561EEC" w:rsidRPr="00561EEC" w:rsidRDefault="00561EEC" w:rsidP="00A00F71">
      <w:pPr>
        <w:numPr>
          <w:ilvl w:val="0"/>
          <w:numId w:val="4"/>
        </w:numPr>
        <w:rPr>
          <w:sz w:val="28"/>
          <w:szCs w:val="28"/>
        </w:rPr>
      </w:pPr>
      <w:r w:rsidRPr="00561EEC">
        <w:rPr>
          <w:sz w:val="28"/>
          <w:szCs w:val="28"/>
        </w:rPr>
        <w:t>Остальные функции указаны в задании индивидуально.</w:t>
      </w:r>
    </w:p>
    <w:p w:rsidR="00561EEC" w:rsidRPr="00561EEC" w:rsidRDefault="00561EEC" w:rsidP="00A00F71">
      <w:pPr>
        <w:numPr>
          <w:ilvl w:val="0"/>
          <w:numId w:val="4"/>
        </w:numPr>
        <w:rPr>
          <w:sz w:val="28"/>
          <w:szCs w:val="28"/>
        </w:rPr>
      </w:pPr>
      <w:r w:rsidRPr="00561EEC">
        <w:rPr>
          <w:sz w:val="28"/>
          <w:szCs w:val="28"/>
        </w:rPr>
        <w:t>Для выполнения функций, указанных в задании, написать диалоговый интерфейс, позволяющий выполнять функции в произвольном порядке многократно</w:t>
      </w:r>
    </w:p>
    <w:p w:rsidR="00561EEC" w:rsidRPr="00561EEC" w:rsidRDefault="00561EEC" w:rsidP="00A00F71">
      <w:pPr>
        <w:numPr>
          <w:ilvl w:val="0"/>
          <w:numId w:val="4"/>
        </w:numPr>
        <w:rPr>
          <w:sz w:val="28"/>
          <w:szCs w:val="28"/>
        </w:rPr>
      </w:pPr>
      <w:r w:rsidRPr="00561EEC">
        <w:rPr>
          <w:sz w:val="28"/>
          <w:szCs w:val="28"/>
        </w:rPr>
        <w:t>Первичное создание базы – ввод данных с клавиатуры</w:t>
      </w:r>
    </w:p>
    <w:p w:rsidR="00561EEC" w:rsidRPr="00561EEC" w:rsidRDefault="00561EEC" w:rsidP="00A00F71">
      <w:pPr>
        <w:numPr>
          <w:ilvl w:val="0"/>
          <w:numId w:val="4"/>
        </w:numPr>
        <w:rPr>
          <w:sz w:val="28"/>
          <w:szCs w:val="28"/>
        </w:rPr>
      </w:pPr>
      <w:r w:rsidRPr="00561EEC">
        <w:rPr>
          <w:sz w:val="28"/>
          <w:szCs w:val="28"/>
        </w:rPr>
        <w:t>При реализации функций в параметрах и возвращаемых значениях использовать указатели и ссылки</w:t>
      </w:r>
    </w:p>
    <w:p w:rsidR="00561EEC" w:rsidRPr="00561EEC" w:rsidRDefault="00561EEC" w:rsidP="00561EEC">
      <w:pPr>
        <w:jc w:val="center"/>
        <w:rPr>
          <w:b/>
          <w:sz w:val="28"/>
          <w:szCs w:val="28"/>
        </w:rPr>
      </w:pPr>
    </w:p>
    <w:p w:rsidR="00561EEC" w:rsidRPr="00561EEC" w:rsidRDefault="00561EEC" w:rsidP="00561EEC">
      <w:pPr>
        <w:spacing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561EEC">
        <w:rPr>
          <w:rFonts w:eastAsia="Calibri"/>
          <w:b/>
          <w:sz w:val="28"/>
          <w:szCs w:val="28"/>
          <w:lang w:eastAsia="en-US"/>
        </w:rPr>
        <w:br w:type="page"/>
      </w:r>
      <w:r w:rsidRPr="00561EEC">
        <w:rPr>
          <w:rFonts w:eastAsia="Calibri"/>
          <w:b/>
          <w:sz w:val="28"/>
          <w:szCs w:val="28"/>
          <w:lang w:eastAsia="en-US"/>
        </w:rPr>
        <w:lastRenderedPageBreak/>
        <w:t>Пример диалогового интерфейса</w:t>
      </w:r>
      <w:r w:rsidRPr="00561EEC">
        <w:rPr>
          <w:rFonts w:eastAsia="Calibri"/>
          <w:b/>
          <w:sz w:val="28"/>
          <w:szCs w:val="28"/>
          <w:lang w:eastAsia="en-US"/>
        </w:rPr>
        <w:tab/>
      </w:r>
    </w:p>
    <w:p w:rsidR="00561EEC" w:rsidRPr="00561EEC" w:rsidRDefault="00561EEC" w:rsidP="00561EEC">
      <w:pPr>
        <w:spacing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561EEC">
        <w:rPr>
          <w:rFonts w:eastAsia="Calibri"/>
          <w:b/>
          <w:sz w:val="28"/>
          <w:szCs w:val="28"/>
          <w:lang w:eastAsia="en-US"/>
        </w:rPr>
        <w:t>(База данных «Склад товаров»)</w:t>
      </w:r>
    </w:p>
    <w:p w:rsidR="00561EEC" w:rsidRPr="00561EEC" w:rsidRDefault="00561EEC" w:rsidP="00561EEC">
      <w:pPr>
        <w:spacing w:line="276" w:lineRule="auto"/>
        <w:rPr>
          <w:rFonts w:eastAsia="Calibri"/>
          <w:sz w:val="28"/>
          <w:szCs w:val="28"/>
          <w:lang w:eastAsia="en-US"/>
        </w:rPr>
      </w:pPr>
    </w:p>
    <w:p w:rsidR="00561EEC" w:rsidRPr="00561EEC" w:rsidRDefault="00561EEC" w:rsidP="00561EEC">
      <w:pPr>
        <w:spacing w:line="276" w:lineRule="auto"/>
        <w:rPr>
          <w:rFonts w:eastAsia="Calibri"/>
          <w:sz w:val="28"/>
          <w:szCs w:val="28"/>
          <w:lang w:eastAsia="en-US"/>
        </w:rPr>
      </w:pPr>
      <w:r w:rsidRPr="00561EEC">
        <w:rPr>
          <w:rFonts w:eastAsia="Calibri"/>
          <w:sz w:val="28"/>
          <w:szCs w:val="28"/>
          <w:lang w:eastAsia="en-US"/>
        </w:rPr>
        <w:t xml:space="preserve">Добавить новый элемент </w:t>
      </w:r>
      <w:r w:rsidRPr="00561EEC">
        <w:rPr>
          <w:rFonts w:eastAsia="Calibri"/>
          <w:sz w:val="28"/>
          <w:szCs w:val="28"/>
          <w:lang w:eastAsia="en-US"/>
        </w:rPr>
        <w:tab/>
        <w:t>…… 1</w:t>
      </w:r>
    </w:p>
    <w:p w:rsidR="00561EEC" w:rsidRPr="00561EEC" w:rsidRDefault="00561EEC" w:rsidP="00561EEC">
      <w:pPr>
        <w:spacing w:line="276" w:lineRule="auto"/>
        <w:rPr>
          <w:rFonts w:eastAsia="Calibri"/>
          <w:sz w:val="28"/>
          <w:szCs w:val="28"/>
          <w:lang w:eastAsia="en-US"/>
        </w:rPr>
      </w:pPr>
      <w:r w:rsidRPr="00561EEC">
        <w:rPr>
          <w:rFonts w:eastAsia="Calibri"/>
          <w:sz w:val="28"/>
          <w:szCs w:val="28"/>
          <w:lang w:eastAsia="en-US"/>
        </w:rPr>
        <w:t>Распечатать базу товаров</w:t>
      </w:r>
      <w:r w:rsidRPr="00561EEC">
        <w:rPr>
          <w:rFonts w:eastAsia="Calibri"/>
          <w:sz w:val="28"/>
          <w:szCs w:val="28"/>
          <w:lang w:eastAsia="en-US"/>
        </w:rPr>
        <w:tab/>
        <w:t>…… 2</w:t>
      </w:r>
    </w:p>
    <w:p w:rsidR="00561EEC" w:rsidRPr="00561EEC" w:rsidRDefault="00561EEC" w:rsidP="00561EEC">
      <w:pPr>
        <w:spacing w:line="276" w:lineRule="auto"/>
        <w:rPr>
          <w:rFonts w:eastAsia="Calibri"/>
          <w:sz w:val="28"/>
          <w:szCs w:val="28"/>
          <w:lang w:eastAsia="en-US"/>
        </w:rPr>
      </w:pPr>
      <w:r w:rsidRPr="00561EEC">
        <w:rPr>
          <w:rFonts w:eastAsia="Calibri"/>
          <w:sz w:val="28"/>
          <w:szCs w:val="28"/>
          <w:lang w:eastAsia="en-US"/>
        </w:rPr>
        <w:t>Поиск товара по названию</w:t>
      </w:r>
      <w:r w:rsidRPr="00561EEC">
        <w:rPr>
          <w:rFonts w:eastAsia="Calibri"/>
          <w:sz w:val="28"/>
          <w:szCs w:val="28"/>
          <w:lang w:eastAsia="en-US"/>
        </w:rPr>
        <w:tab/>
        <w:t>…… 3</w:t>
      </w:r>
    </w:p>
    <w:p w:rsidR="00561EEC" w:rsidRPr="00561EEC" w:rsidRDefault="00561EEC" w:rsidP="00561EEC">
      <w:pPr>
        <w:spacing w:line="276" w:lineRule="auto"/>
        <w:rPr>
          <w:rFonts w:eastAsia="Calibri"/>
          <w:sz w:val="28"/>
          <w:szCs w:val="28"/>
          <w:lang w:eastAsia="en-US"/>
        </w:rPr>
      </w:pPr>
      <w:r w:rsidRPr="00561EEC">
        <w:rPr>
          <w:rFonts w:eastAsia="Calibri"/>
          <w:sz w:val="28"/>
          <w:szCs w:val="28"/>
          <w:lang w:eastAsia="en-US"/>
        </w:rPr>
        <w:t>Фильтр по цене</w:t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  <w:t>………….. 4</w:t>
      </w:r>
    </w:p>
    <w:p w:rsidR="00561EEC" w:rsidRPr="00561EEC" w:rsidRDefault="00561EEC" w:rsidP="00561EEC">
      <w:pPr>
        <w:spacing w:line="276" w:lineRule="auto"/>
        <w:rPr>
          <w:rFonts w:eastAsia="Calibri"/>
          <w:sz w:val="28"/>
          <w:szCs w:val="28"/>
          <w:lang w:eastAsia="en-US"/>
        </w:rPr>
      </w:pPr>
      <w:r w:rsidRPr="00561EEC">
        <w:rPr>
          <w:rFonts w:eastAsia="Calibri"/>
          <w:sz w:val="28"/>
          <w:szCs w:val="28"/>
          <w:lang w:eastAsia="en-US"/>
        </w:rPr>
        <w:t>Выход из программы</w:t>
      </w:r>
      <w:r w:rsidRPr="00561EEC">
        <w:rPr>
          <w:rFonts w:eastAsia="Calibri"/>
          <w:sz w:val="28"/>
          <w:szCs w:val="28"/>
          <w:lang w:eastAsia="en-US"/>
        </w:rPr>
        <w:tab/>
        <w:t>………….. 5</w:t>
      </w:r>
    </w:p>
    <w:p w:rsidR="00561EEC" w:rsidRPr="00561EEC" w:rsidRDefault="00561EEC" w:rsidP="00561EEC">
      <w:pPr>
        <w:spacing w:line="276" w:lineRule="auto"/>
        <w:rPr>
          <w:rFonts w:eastAsia="Calibri"/>
          <w:sz w:val="28"/>
          <w:szCs w:val="28"/>
          <w:lang w:eastAsia="en-US"/>
        </w:rPr>
      </w:pPr>
      <w:r w:rsidRPr="00561EEC">
        <w:rPr>
          <w:rFonts w:eastAsia="Calibri"/>
          <w:sz w:val="28"/>
          <w:szCs w:val="28"/>
          <w:lang w:eastAsia="en-US"/>
        </w:rPr>
        <w:t>……………………………………..</w:t>
      </w:r>
    </w:p>
    <w:p w:rsidR="00561EEC" w:rsidRPr="00561EEC" w:rsidRDefault="00561EEC" w:rsidP="00561EEC">
      <w:pPr>
        <w:spacing w:line="276" w:lineRule="auto"/>
        <w:rPr>
          <w:rFonts w:eastAsia="Calibri"/>
          <w:sz w:val="28"/>
          <w:szCs w:val="28"/>
          <w:lang w:eastAsia="en-US"/>
        </w:rPr>
      </w:pPr>
      <w:r w:rsidRPr="00561EEC">
        <w:rPr>
          <w:rFonts w:eastAsia="Calibri"/>
          <w:sz w:val="28"/>
          <w:szCs w:val="28"/>
          <w:lang w:eastAsia="en-US"/>
        </w:rPr>
        <w:t xml:space="preserve">Введите номер функции  </w:t>
      </w:r>
    </w:p>
    <w:p w:rsidR="00561EEC" w:rsidRPr="00561EEC" w:rsidRDefault="00561EEC" w:rsidP="00561EEC">
      <w:pPr>
        <w:spacing w:line="276" w:lineRule="auto"/>
        <w:rPr>
          <w:rFonts w:eastAsia="Calibri"/>
          <w:sz w:val="28"/>
          <w:szCs w:val="28"/>
          <w:lang w:eastAsia="en-US"/>
        </w:rPr>
      </w:pPr>
    </w:p>
    <w:p w:rsidR="00561EEC" w:rsidRPr="00561EEC" w:rsidRDefault="00561EEC" w:rsidP="00561EEC">
      <w:pPr>
        <w:spacing w:line="276" w:lineRule="auto"/>
        <w:rPr>
          <w:rFonts w:eastAsia="Calibri"/>
          <w:sz w:val="28"/>
          <w:szCs w:val="28"/>
          <w:lang w:eastAsia="en-US"/>
        </w:rPr>
      </w:pPr>
    </w:p>
    <w:p w:rsidR="00561EEC" w:rsidRPr="00561EEC" w:rsidRDefault="00561EEC" w:rsidP="00561EEC">
      <w:pPr>
        <w:spacing w:line="276" w:lineRule="auto"/>
        <w:jc w:val="center"/>
        <w:rPr>
          <w:rFonts w:eastAsia="Calibri"/>
          <w:sz w:val="28"/>
          <w:szCs w:val="28"/>
          <w:lang w:eastAsia="en-US"/>
        </w:rPr>
      </w:pPr>
      <w:r w:rsidRPr="00561EEC">
        <w:rPr>
          <w:rFonts w:eastAsia="Calibri"/>
          <w:b/>
          <w:sz w:val="28"/>
          <w:szCs w:val="28"/>
          <w:lang w:eastAsia="en-US"/>
        </w:rPr>
        <w:t>Пример распечатки данных в табличном виде</w:t>
      </w:r>
    </w:p>
    <w:p w:rsidR="00561EEC" w:rsidRPr="00561EEC" w:rsidRDefault="00561EEC" w:rsidP="00561EEC">
      <w:pPr>
        <w:spacing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561EEC">
        <w:rPr>
          <w:rFonts w:eastAsia="Calibri"/>
          <w:sz w:val="28"/>
          <w:szCs w:val="28"/>
          <w:lang w:eastAsia="en-US"/>
        </w:rPr>
        <w:t>(</w:t>
      </w:r>
      <w:r w:rsidRPr="00561EEC">
        <w:rPr>
          <w:rFonts w:eastAsia="Calibri"/>
          <w:b/>
          <w:sz w:val="28"/>
          <w:szCs w:val="28"/>
          <w:lang w:eastAsia="en-US"/>
        </w:rPr>
        <w:t>База данных «Склад товаров»)</w:t>
      </w:r>
    </w:p>
    <w:p w:rsidR="00561EEC" w:rsidRPr="00561EEC" w:rsidRDefault="00561EEC" w:rsidP="00561EEC">
      <w:pPr>
        <w:spacing w:line="276" w:lineRule="auto"/>
        <w:rPr>
          <w:rFonts w:eastAsia="Calibri"/>
          <w:b/>
          <w:sz w:val="28"/>
          <w:szCs w:val="28"/>
          <w:lang w:eastAsia="en-US"/>
        </w:rPr>
      </w:pPr>
    </w:p>
    <w:p w:rsidR="00561EEC" w:rsidRPr="00561EEC" w:rsidRDefault="00561EEC" w:rsidP="00561EEC">
      <w:pPr>
        <w:spacing w:line="276" w:lineRule="auto"/>
        <w:rPr>
          <w:rFonts w:eastAsia="Calibri"/>
          <w:b/>
          <w:sz w:val="28"/>
          <w:szCs w:val="28"/>
          <w:lang w:eastAsia="en-US"/>
        </w:rPr>
      </w:pPr>
      <w:r w:rsidRPr="00561EEC">
        <w:rPr>
          <w:rFonts w:eastAsia="Calibri"/>
          <w:b/>
          <w:sz w:val="28"/>
          <w:szCs w:val="28"/>
          <w:lang w:eastAsia="en-US"/>
        </w:rPr>
        <w:t>Название</w:t>
      </w:r>
      <w:r w:rsidRPr="00561EEC">
        <w:rPr>
          <w:rFonts w:eastAsia="Calibri"/>
          <w:b/>
          <w:sz w:val="28"/>
          <w:szCs w:val="28"/>
          <w:lang w:eastAsia="en-US"/>
        </w:rPr>
        <w:tab/>
      </w:r>
      <w:r w:rsidRPr="00561EEC">
        <w:rPr>
          <w:rFonts w:eastAsia="Calibri"/>
          <w:b/>
          <w:sz w:val="28"/>
          <w:szCs w:val="28"/>
          <w:lang w:eastAsia="en-US"/>
        </w:rPr>
        <w:tab/>
      </w:r>
      <w:r w:rsidRPr="00561EEC">
        <w:rPr>
          <w:rFonts w:eastAsia="Calibri"/>
          <w:b/>
          <w:sz w:val="28"/>
          <w:szCs w:val="28"/>
          <w:lang w:eastAsia="en-US"/>
        </w:rPr>
        <w:tab/>
      </w:r>
      <w:r w:rsidRPr="00561EEC">
        <w:rPr>
          <w:rFonts w:eastAsia="Calibri"/>
          <w:b/>
          <w:sz w:val="28"/>
          <w:szCs w:val="28"/>
          <w:lang w:eastAsia="en-US"/>
        </w:rPr>
        <w:tab/>
        <w:t>Цена</w:t>
      </w:r>
      <w:r w:rsidRPr="00561EEC">
        <w:rPr>
          <w:rFonts w:eastAsia="Calibri"/>
          <w:b/>
          <w:sz w:val="28"/>
          <w:szCs w:val="28"/>
          <w:lang w:eastAsia="en-US"/>
        </w:rPr>
        <w:tab/>
      </w:r>
      <w:r w:rsidRPr="00561EEC">
        <w:rPr>
          <w:rFonts w:eastAsia="Calibri"/>
          <w:b/>
          <w:sz w:val="28"/>
          <w:szCs w:val="28"/>
          <w:lang w:eastAsia="en-US"/>
        </w:rPr>
        <w:tab/>
        <w:t xml:space="preserve">Количество </w:t>
      </w:r>
      <w:r w:rsidRPr="00561EEC">
        <w:rPr>
          <w:rFonts w:eastAsia="Calibri"/>
          <w:b/>
          <w:sz w:val="28"/>
          <w:szCs w:val="28"/>
          <w:lang w:eastAsia="en-US"/>
        </w:rPr>
        <w:tab/>
        <w:t xml:space="preserve">Общая сумма </w:t>
      </w:r>
    </w:p>
    <w:p w:rsidR="00561EEC" w:rsidRPr="00561EEC" w:rsidRDefault="00561EEC" w:rsidP="00561EEC">
      <w:pPr>
        <w:spacing w:line="276" w:lineRule="auto"/>
        <w:rPr>
          <w:rFonts w:eastAsia="Calibri"/>
          <w:b/>
          <w:sz w:val="28"/>
          <w:szCs w:val="28"/>
          <w:lang w:eastAsia="en-US"/>
        </w:rPr>
      </w:pPr>
      <w:r w:rsidRPr="00561EEC">
        <w:rPr>
          <w:rFonts w:eastAsia="Calibri"/>
          <w:b/>
          <w:sz w:val="28"/>
          <w:szCs w:val="28"/>
          <w:lang w:eastAsia="en-US"/>
        </w:rPr>
        <w:t>Товара</w:t>
      </w:r>
      <w:r w:rsidRPr="00561EEC">
        <w:rPr>
          <w:rFonts w:eastAsia="Calibri"/>
          <w:b/>
          <w:sz w:val="28"/>
          <w:szCs w:val="28"/>
          <w:lang w:eastAsia="en-US"/>
        </w:rPr>
        <w:tab/>
      </w:r>
      <w:r w:rsidRPr="00561EEC">
        <w:rPr>
          <w:rFonts w:eastAsia="Calibri"/>
          <w:b/>
          <w:sz w:val="28"/>
          <w:szCs w:val="28"/>
          <w:lang w:eastAsia="en-US"/>
        </w:rPr>
        <w:tab/>
      </w:r>
      <w:r w:rsidRPr="00561EEC">
        <w:rPr>
          <w:rFonts w:eastAsia="Calibri"/>
          <w:b/>
          <w:sz w:val="28"/>
          <w:szCs w:val="28"/>
          <w:lang w:eastAsia="en-US"/>
        </w:rPr>
        <w:tab/>
      </w:r>
      <w:r w:rsidRPr="00561EEC">
        <w:rPr>
          <w:rFonts w:eastAsia="Calibri"/>
          <w:b/>
          <w:sz w:val="28"/>
          <w:szCs w:val="28"/>
          <w:lang w:eastAsia="en-US"/>
        </w:rPr>
        <w:tab/>
        <w:t>(</w:t>
      </w:r>
      <w:proofErr w:type="spellStart"/>
      <w:r w:rsidRPr="00561EEC">
        <w:rPr>
          <w:rFonts w:eastAsia="Calibri"/>
          <w:b/>
          <w:sz w:val="28"/>
          <w:szCs w:val="28"/>
          <w:lang w:eastAsia="en-US"/>
        </w:rPr>
        <w:t>руб</w:t>
      </w:r>
      <w:proofErr w:type="spellEnd"/>
      <w:r w:rsidRPr="00561EEC">
        <w:rPr>
          <w:rFonts w:eastAsia="Calibri"/>
          <w:b/>
          <w:sz w:val="28"/>
          <w:szCs w:val="28"/>
          <w:lang w:eastAsia="en-US"/>
        </w:rPr>
        <w:t>)</w:t>
      </w:r>
      <w:r w:rsidRPr="00561EEC">
        <w:rPr>
          <w:rFonts w:eastAsia="Calibri"/>
          <w:b/>
          <w:sz w:val="28"/>
          <w:szCs w:val="28"/>
          <w:lang w:eastAsia="en-US"/>
        </w:rPr>
        <w:tab/>
      </w:r>
      <w:r w:rsidRPr="00561EEC">
        <w:rPr>
          <w:rFonts w:eastAsia="Calibri"/>
          <w:b/>
          <w:sz w:val="28"/>
          <w:szCs w:val="28"/>
          <w:lang w:eastAsia="en-US"/>
        </w:rPr>
        <w:tab/>
      </w:r>
      <w:r w:rsidRPr="00561EEC">
        <w:rPr>
          <w:rFonts w:eastAsia="Calibri"/>
          <w:b/>
          <w:sz w:val="28"/>
          <w:szCs w:val="28"/>
          <w:lang w:eastAsia="en-US"/>
        </w:rPr>
        <w:tab/>
        <w:t>(</w:t>
      </w:r>
      <w:proofErr w:type="gramStart"/>
      <w:r w:rsidRPr="00561EEC">
        <w:rPr>
          <w:rFonts w:eastAsia="Calibri"/>
          <w:b/>
          <w:sz w:val="28"/>
          <w:szCs w:val="28"/>
          <w:lang w:eastAsia="en-US"/>
        </w:rPr>
        <w:t>кг</w:t>
      </w:r>
      <w:proofErr w:type="gramEnd"/>
      <w:r w:rsidRPr="00561EEC">
        <w:rPr>
          <w:rFonts w:eastAsia="Calibri"/>
          <w:b/>
          <w:sz w:val="28"/>
          <w:szCs w:val="28"/>
          <w:lang w:eastAsia="en-US"/>
        </w:rPr>
        <w:t xml:space="preserve">) </w:t>
      </w:r>
      <w:r w:rsidRPr="00561EEC">
        <w:rPr>
          <w:rFonts w:eastAsia="Calibri"/>
          <w:b/>
          <w:sz w:val="28"/>
          <w:szCs w:val="28"/>
          <w:lang w:eastAsia="en-US"/>
        </w:rPr>
        <w:tab/>
      </w:r>
      <w:r w:rsidRPr="00561EEC">
        <w:rPr>
          <w:rFonts w:eastAsia="Calibri"/>
          <w:b/>
          <w:sz w:val="28"/>
          <w:szCs w:val="28"/>
          <w:lang w:eastAsia="en-US"/>
        </w:rPr>
        <w:tab/>
      </w:r>
      <w:r w:rsidRPr="00561EEC">
        <w:rPr>
          <w:rFonts w:eastAsia="Calibri"/>
          <w:b/>
          <w:sz w:val="28"/>
          <w:szCs w:val="28"/>
          <w:lang w:eastAsia="en-US"/>
        </w:rPr>
        <w:tab/>
        <w:t>(</w:t>
      </w:r>
      <w:proofErr w:type="spellStart"/>
      <w:r w:rsidRPr="00561EEC">
        <w:rPr>
          <w:rFonts w:eastAsia="Calibri"/>
          <w:b/>
          <w:sz w:val="28"/>
          <w:szCs w:val="28"/>
          <w:lang w:eastAsia="en-US"/>
        </w:rPr>
        <w:t>руб</w:t>
      </w:r>
      <w:proofErr w:type="spellEnd"/>
      <w:r w:rsidRPr="00561EEC">
        <w:rPr>
          <w:rFonts w:eastAsia="Calibri"/>
          <w:b/>
          <w:sz w:val="28"/>
          <w:szCs w:val="28"/>
          <w:lang w:eastAsia="en-US"/>
        </w:rPr>
        <w:t>)</w:t>
      </w:r>
    </w:p>
    <w:p w:rsidR="00561EEC" w:rsidRPr="00561EEC" w:rsidRDefault="00561EEC" w:rsidP="00561EEC">
      <w:pPr>
        <w:spacing w:line="276" w:lineRule="auto"/>
        <w:rPr>
          <w:rFonts w:eastAsia="Calibri"/>
          <w:b/>
          <w:sz w:val="28"/>
          <w:szCs w:val="28"/>
          <w:lang w:eastAsia="en-US"/>
        </w:rPr>
      </w:pPr>
      <w:r w:rsidRPr="00561EEC">
        <w:rPr>
          <w:rFonts w:eastAsia="Calibri"/>
          <w:b/>
          <w:sz w:val="28"/>
          <w:szCs w:val="28"/>
          <w:lang w:eastAsia="en-US"/>
        </w:rPr>
        <w:t xml:space="preserve">- - - - - - - - - - - - - - - - - - - - - - - - - - - - - - - - - - - - - - - - - - - - - - - - - - - - </w:t>
      </w:r>
      <w:r w:rsidRPr="00561EEC">
        <w:rPr>
          <w:rFonts w:eastAsia="Calibri"/>
          <w:b/>
          <w:sz w:val="28"/>
          <w:szCs w:val="28"/>
          <w:lang w:eastAsia="en-US"/>
        </w:rPr>
        <w:tab/>
      </w:r>
    </w:p>
    <w:p w:rsidR="00561EEC" w:rsidRPr="00561EEC" w:rsidRDefault="00561EEC" w:rsidP="00561EEC">
      <w:pPr>
        <w:spacing w:line="276" w:lineRule="auto"/>
        <w:rPr>
          <w:rFonts w:eastAsia="Calibri"/>
          <w:sz w:val="28"/>
          <w:szCs w:val="28"/>
          <w:lang w:eastAsia="en-US"/>
        </w:rPr>
      </w:pPr>
      <w:r w:rsidRPr="00561EEC">
        <w:rPr>
          <w:rFonts w:eastAsia="Calibri"/>
          <w:sz w:val="28"/>
          <w:szCs w:val="28"/>
          <w:lang w:eastAsia="en-US"/>
        </w:rPr>
        <w:t>Сыр «Российский»</w:t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  <w:t>560</w:t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  <w:t xml:space="preserve">  26.5</w:t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  <w:t>14840.00</w:t>
      </w:r>
    </w:p>
    <w:p w:rsidR="00561EEC" w:rsidRPr="00561EEC" w:rsidRDefault="00561EEC" w:rsidP="00561EEC">
      <w:pPr>
        <w:spacing w:line="276" w:lineRule="auto"/>
        <w:rPr>
          <w:rFonts w:eastAsia="Calibri"/>
          <w:sz w:val="28"/>
          <w:szCs w:val="28"/>
          <w:lang w:eastAsia="en-US"/>
        </w:rPr>
      </w:pPr>
      <w:r w:rsidRPr="00561EEC">
        <w:rPr>
          <w:rFonts w:eastAsia="Calibri"/>
          <w:sz w:val="28"/>
          <w:szCs w:val="28"/>
          <w:lang w:eastAsia="en-US"/>
        </w:rPr>
        <w:t>Масло сливочное</w:t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  <w:t>380.5</w:t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  <w:t>100.25</w:t>
      </w:r>
      <w:r w:rsidRPr="00561EEC">
        <w:rPr>
          <w:rFonts w:eastAsia="Calibri"/>
          <w:sz w:val="28"/>
          <w:szCs w:val="28"/>
          <w:lang w:eastAsia="en-US"/>
        </w:rPr>
        <w:tab/>
        <w:t>38145.12</w:t>
      </w:r>
    </w:p>
    <w:p w:rsidR="00561EEC" w:rsidRPr="00561EEC" w:rsidRDefault="00561EEC" w:rsidP="00561EEC">
      <w:pPr>
        <w:spacing w:line="276" w:lineRule="auto"/>
        <w:rPr>
          <w:rFonts w:eastAsia="Calibri"/>
          <w:sz w:val="28"/>
          <w:szCs w:val="28"/>
          <w:lang w:eastAsia="en-US"/>
        </w:rPr>
      </w:pPr>
      <w:r w:rsidRPr="00561EEC">
        <w:rPr>
          <w:rFonts w:eastAsia="Calibri"/>
          <w:sz w:val="28"/>
          <w:szCs w:val="28"/>
          <w:lang w:eastAsia="en-US"/>
        </w:rPr>
        <w:t>Рис длинный</w:t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  <w:t xml:space="preserve">  68</w:t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  <w:t xml:space="preserve">  25.0</w:t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  <w:t xml:space="preserve">  1700.00</w:t>
      </w:r>
    </w:p>
    <w:p w:rsidR="00561EEC" w:rsidRPr="00561EEC" w:rsidRDefault="00561EEC" w:rsidP="00561EEC">
      <w:pPr>
        <w:spacing w:line="276" w:lineRule="auto"/>
        <w:rPr>
          <w:rFonts w:eastAsia="Calibri"/>
          <w:sz w:val="28"/>
          <w:szCs w:val="28"/>
          <w:lang w:eastAsia="en-US"/>
        </w:rPr>
      </w:pPr>
      <w:r w:rsidRPr="00561EEC">
        <w:rPr>
          <w:rFonts w:eastAsia="Calibri"/>
          <w:sz w:val="28"/>
          <w:szCs w:val="28"/>
          <w:lang w:eastAsia="en-US"/>
        </w:rPr>
        <w:t>Рис круглый</w:t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  <w:t xml:space="preserve">  62</w:t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  <w:t xml:space="preserve">  56.75</w:t>
      </w:r>
      <w:r w:rsidRPr="00561EEC">
        <w:rPr>
          <w:rFonts w:eastAsia="Calibri"/>
          <w:sz w:val="28"/>
          <w:szCs w:val="28"/>
          <w:lang w:eastAsia="en-US"/>
        </w:rPr>
        <w:tab/>
        <w:t xml:space="preserve">  3518.50</w:t>
      </w:r>
    </w:p>
    <w:p w:rsidR="00561EEC" w:rsidRPr="00561EEC" w:rsidRDefault="00561EEC" w:rsidP="00561EEC">
      <w:pPr>
        <w:spacing w:line="276" w:lineRule="auto"/>
        <w:rPr>
          <w:rFonts w:eastAsia="Calibri"/>
          <w:b/>
          <w:sz w:val="28"/>
          <w:szCs w:val="28"/>
          <w:lang w:eastAsia="en-US"/>
        </w:rPr>
      </w:pPr>
      <w:r w:rsidRPr="00561EEC">
        <w:rPr>
          <w:rFonts w:eastAsia="Calibri"/>
          <w:b/>
          <w:sz w:val="28"/>
          <w:szCs w:val="28"/>
          <w:lang w:eastAsia="en-US"/>
        </w:rPr>
        <w:t xml:space="preserve">- - - - - - - - - - - - - - - - - - - - - - - - - - - - - - - - - - - - - - - - - - - - - - - - - - - - </w:t>
      </w:r>
      <w:r w:rsidRPr="00561EEC">
        <w:rPr>
          <w:rFonts w:eastAsia="Calibri"/>
          <w:b/>
          <w:sz w:val="28"/>
          <w:szCs w:val="28"/>
          <w:lang w:eastAsia="en-US"/>
        </w:rPr>
        <w:tab/>
      </w:r>
    </w:p>
    <w:p w:rsidR="00561EEC" w:rsidRPr="00561EEC" w:rsidRDefault="00561EEC" w:rsidP="00561EEC">
      <w:pPr>
        <w:spacing w:line="276" w:lineRule="auto"/>
        <w:rPr>
          <w:rFonts w:eastAsia="Calibri"/>
          <w:sz w:val="28"/>
          <w:szCs w:val="28"/>
          <w:lang w:eastAsia="en-US"/>
        </w:rPr>
      </w:pPr>
      <w:r w:rsidRPr="00561EEC">
        <w:rPr>
          <w:rFonts w:eastAsia="Calibri"/>
          <w:sz w:val="28"/>
          <w:szCs w:val="28"/>
          <w:lang w:eastAsia="en-US"/>
        </w:rPr>
        <w:t>Всего товаров на сумму</w:t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  <w:t>58203.62</w:t>
      </w:r>
    </w:p>
    <w:p w:rsidR="00561EEC" w:rsidRPr="00561EEC" w:rsidRDefault="00561EEC" w:rsidP="00561EEC">
      <w:pPr>
        <w:spacing w:line="276" w:lineRule="auto"/>
        <w:rPr>
          <w:rFonts w:eastAsia="Calibri"/>
          <w:sz w:val="28"/>
          <w:szCs w:val="28"/>
          <w:lang w:eastAsia="en-US"/>
        </w:rPr>
      </w:pPr>
      <w:r w:rsidRPr="00561EEC">
        <w:rPr>
          <w:rFonts w:eastAsia="Calibri"/>
          <w:sz w:val="28"/>
          <w:szCs w:val="28"/>
          <w:lang w:eastAsia="en-US"/>
        </w:rPr>
        <w:t>Количество записей в базе  4</w:t>
      </w:r>
    </w:p>
    <w:p w:rsidR="00561EEC" w:rsidRPr="00561EEC" w:rsidRDefault="00561EEC" w:rsidP="00561EEC">
      <w:pPr>
        <w:rPr>
          <w:sz w:val="28"/>
          <w:szCs w:val="28"/>
        </w:rPr>
      </w:pPr>
    </w:p>
    <w:p w:rsidR="00561EEC" w:rsidRPr="00561EEC" w:rsidRDefault="00561EEC" w:rsidP="00561EEC">
      <w:pPr>
        <w:rPr>
          <w:sz w:val="28"/>
          <w:szCs w:val="28"/>
        </w:rPr>
      </w:pPr>
    </w:p>
    <w:p w:rsidR="00561EEC" w:rsidRPr="00561EEC" w:rsidRDefault="00561EEC" w:rsidP="00561EEC">
      <w:pPr>
        <w:rPr>
          <w:b/>
          <w:sz w:val="28"/>
          <w:szCs w:val="28"/>
          <w:lang w:val="en-US"/>
        </w:rPr>
      </w:pPr>
      <w:r w:rsidRPr="00561EEC">
        <w:rPr>
          <w:b/>
          <w:sz w:val="28"/>
          <w:szCs w:val="28"/>
        </w:rPr>
        <w:br w:type="page"/>
      </w:r>
      <w:r w:rsidRPr="00561EEC">
        <w:rPr>
          <w:b/>
          <w:sz w:val="28"/>
          <w:szCs w:val="28"/>
        </w:rPr>
        <w:lastRenderedPageBreak/>
        <w:t>Вы начинаете работу над проектом, которая будет продолжаться до конца семестра (лаб. №6,7</w:t>
      </w:r>
      <w:r w:rsidR="00A00F71">
        <w:rPr>
          <w:b/>
          <w:sz w:val="28"/>
          <w:szCs w:val="28"/>
        </w:rPr>
        <w:t>,8</w:t>
      </w:r>
      <w:r w:rsidRPr="00561EEC">
        <w:rPr>
          <w:b/>
          <w:sz w:val="28"/>
          <w:szCs w:val="28"/>
        </w:rPr>
        <w:t>)</w:t>
      </w:r>
    </w:p>
    <w:p w:rsidR="00561EEC" w:rsidRPr="00561EEC" w:rsidRDefault="00561EEC" w:rsidP="00561EEC">
      <w:pPr>
        <w:rPr>
          <w:b/>
          <w:sz w:val="28"/>
          <w:szCs w:val="28"/>
          <w:lang w:val="en-US"/>
        </w:rPr>
      </w:pP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89"/>
        <w:gridCol w:w="8272"/>
      </w:tblGrid>
      <w:tr w:rsidR="00561EEC" w:rsidRPr="00561EEC" w:rsidTr="00CE5574">
        <w:tc>
          <w:tcPr>
            <w:tcW w:w="1789" w:type="dxa"/>
            <w:shd w:val="clear" w:color="auto" w:fill="auto"/>
          </w:tcPr>
          <w:p w:rsidR="00561EEC" w:rsidRPr="00561EEC" w:rsidRDefault="00561EEC" w:rsidP="00561EEC">
            <w:pPr>
              <w:jc w:val="center"/>
              <w:rPr>
                <w:b/>
              </w:rPr>
            </w:pPr>
            <w:r w:rsidRPr="00561EEC">
              <w:rPr>
                <w:b/>
              </w:rPr>
              <w:t>Номер компьютера</w:t>
            </w:r>
          </w:p>
        </w:tc>
        <w:tc>
          <w:tcPr>
            <w:tcW w:w="8272" w:type="dxa"/>
            <w:shd w:val="clear" w:color="auto" w:fill="auto"/>
          </w:tcPr>
          <w:p w:rsidR="00561EEC" w:rsidRPr="00561EEC" w:rsidRDefault="00561EEC" w:rsidP="00561EEC">
            <w:pPr>
              <w:rPr>
                <w:b/>
              </w:rPr>
            </w:pPr>
            <w:r w:rsidRPr="00561EEC">
              <w:rPr>
                <w:b/>
              </w:rPr>
              <w:t>Задание для групп</w:t>
            </w:r>
          </w:p>
          <w:p w:rsidR="00561EEC" w:rsidRPr="00561EEC" w:rsidRDefault="00561EEC" w:rsidP="00561EEC"/>
        </w:tc>
      </w:tr>
      <w:tr w:rsidR="00561EEC" w:rsidRPr="00561EEC" w:rsidTr="00CE5574">
        <w:tc>
          <w:tcPr>
            <w:tcW w:w="1789" w:type="dxa"/>
            <w:shd w:val="clear" w:color="auto" w:fill="auto"/>
          </w:tcPr>
          <w:p w:rsidR="00561EEC" w:rsidRPr="00561EEC" w:rsidRDefault="00561EEC" w:rsidP="00561EEC">
            <w:pPr>
              <w:rPr>
                <w:lang w:val="en-US"/>
              </w:rPr>
            </w:pPr>
            <w:r w:rsidRPr="00561EEC">
              <w:rPr>
                <w:lang w:val="en-US"/>
              </w:rPr>
              <w:t>1,13,25</w:t>
            </w:r>
          </w:p>
        </w:tc>
        <w:tc>
          <w:tcPr>
            <w:tcW w:w="8272" w:type="dxa"/>
            <w:shd w:val="clear" w:color="auto" w:fill="auto"/>
          </w:tcPr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Проект: ВУЗ (Студент)</w:t>
            </w:r>
          </w:p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Создайте структуру </w:t>
            </w:r>
            <w:r w:rsidRPr="00561EEC">
              <w:rPr>
                <w:rFonts w:eastAsia="Calibri"/>
                <w:b/>
                <w:lang w:val="en-US" w:eastAsia="en-US"/>
              </w:rPr>
              <w:t>student</w:t>
            </w:r>
            <w:r w:rsidRPr="00561EEC">
              <w:rPr>
                <w:rFonts w:eastAsia="Calibri"/>
                <w:lang w:eastAsia="en-US"/>
              </w:rPr>
              <w:t>со следующими полями: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2099"/>
              <w:gridCol w:w="4111"/>
            </w:tblGrid>
            <w:tr w:rsidR="00561EEC" w:rsidRPr="00561EEC" w:rsidTr="00CE5574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Тип данных</w:t>
                  </w:r>
                </w:p>
              </w:tc>
              <w:tc>
                <w:tcPr>
                  <w:tcW w:w="4111" w:type="dxa"/>
                  <w:shd w:val="clear" w:color="auto" w:fill="auto"/>
                </w:tcPr>
                <w:p w:rsidR="00561EEC" w:rsidRPr="00561EEC" w:rsidRDefault="00561EEC" w:rsidP="00561EEC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Назначение поля</w:t>
                  </w:r>
                </w:p>
              </w:tc>
            </w:tr>
            <w:tr w:rsidR="00561EEC" w:rsidRPr="00561EEC" w:rsidTr="00CE5574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4111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 xml:space="preserve">Фамилия студента </w:t>
                  </w:r>
                </w:p>
              </w:tc>
            </w:tr>
            <w:tr w:rsidR="00561EEC" w:rsidRPr="00561EEC" w:rsidTr="00CE5574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4111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>Имя студента</w:t>
                  </w:r>
                </w:p>
              </w:tc>
            </w:tr>
            <w:tr w:rsidR="00561EEC" w:rsidRPr="00561EEC" w:rsidTr="00CE5574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4111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>Направление подготовки (ИВТ</w:t>
                  </w:r>
                  <w:proofErr w:type="gramStart"/>
                  <w:r w:rsidRPr="00561EEC">
                    <w:t>,У</w:t>
                  </w:r>
                  <w:proofErr w:type="gramEnd"/>
                  <w:r w:rsidRPr="00561EEC">
                    <w:t>ТС и т.п.)</w:t>
                  </w:r>
                </w:p>
              </w:tc>
            </w:tr>
            <w:tr w:rsidR="00561EEC" w:rsidRPr="00561EEC" w:rsidTr="00CE5574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proofErr w:type="spellStart"/>
                  <w:r w:rsidRPr="00561EEC">
                    <w:rPr>
                      <w:lang w:val="en-US"/>
                    </w:rPr>
                    <w:t>int</w:t>
                  </w:r>
                  <w:proofErr w:type="spellEnd"/>
                </w:p>
              </w:tc>
              <w:tc>
                <w:tcPr>
                  <w:tcW w:w="4111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 xml:space="preserve">Номер группы </w:t>
                  </w:r>
                </w:p>
              </w:tc>
            </w:tr>
          </w:tbl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Создать массив из </w:t>
            </w:r>
            <w:r w:rsidRPr="00561EEC">
              <w:rPr>
                <w:rFonts w:eastAsia="Calibri"/>
                <w:lang w:val="en-US" w:eastAsia="en-US"/>
              </w:rPr>
              <w:t>n</w:t>
            </w:r>
            <w:r w:rsidRPr="00561EEC">
              <w:rPr>
                <w:rFonts w:eastAsia="Calibri"/>
                <w:lang w:eastAsia="en-US"/>
              </w:rPr>
              <w:t xml:space="preserve"> студентов (ввод с клавиатуры). </w:t>
            </w:r>
          </w:p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Минимальный массив – 8 студентов, должно быть не менее: </w:t>
            </w:r>
          </w:p>
          <w:p w:rsidR="00561EEC" w:rsidRPr="00561EEC" w:rsidRDefault="00561EEC" w:rsidP="00A00F71">
            <w:pPr>
              <w:numPr>
                <w:ilvl w:val="0"/>
                <w:numId w:val="6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2-х направлений подготовки;</w:t>
            </w:r>
          </w:p>
          <w:p w:rsidR="00561EEC" w:rsidRPr="00561EEC" w:rsidRDefault="00561EEC" w:rsidP="00A00F71">
            <w:pPr>
              <w:numPr>
                <w:ilvl w:val="0"/>
                <w:numId w:val="6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по 2 группы в каждом направлении;</w:t>
            </w:r>
          </w:p>
          <w:p w:rsidR="00561EEC" w:rsidRPr="00561EEC" w:rsidRDefault="00561EEC" w:rsidP="00A00F71">
            <w:pPr>
              <w:numPr>
                <w:ilvl w:val="0"/>
                <w:numId w:val="6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в каждой группе по 2 студента. </w:t>
            </w:r>
          </w:p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Реализовать функции</w:t>
            </w:r>
            <w:proofErr w:type="gramStart"/>
            <w:r w:rsidRPr="00561EEC">
              <w:rPr>
                <w:rFonts w:eastAsia="Calibri"/>
                <w:lang w:eastAsia="en-US"/>
              </w:rPr>
              <w:t xml:space="preserve"> :</w:t>
            </w:r>
            <w:proofErr w:type="gramEnd"/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добавить информацию о новом студенте;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распечатать информацию о студенте в табличном виде;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определить всех студентов по заданному направлению подготовки, результат вывести на экран;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определить всех студентов заданной группы (группа это направление подготовки+ номер группы), результат запомнить в массиве и отсортировать по алфавиту;</w:t>
            </w:r>
          </w:p>
        </w:tc>
      </w:tr>
      <w:tr w:rsidR="00561EEC" w:rsidRPr="00561EEC" w:rsidTr="00CE5574">
        <w:tc>
          <w:tcPr>
            <w:tcW w:w="1789" w:type="dxa"/>
            <w:shd w:val="clear" w:color="auto" w:fill="auto"/>
          </w:tcPr>
          <w:p w:rsidR="00561EEC" w:rsidRPr="00561EEC" w:rsidRDefault="00561EEC" w:rsidP="00561EEC">
            <w:pPr>
              <w:rPr>
                <w:lang w:val="en-US"/>
              </w:rPr>
            </w:pPr>
            <w:r w:rsidRPr="00561EEC">
              <w:rPr>
                <w:lang w:val="en-US"/>
              </w:rPr>
              <w:t>2,14,26</w:t>
            </w:r>
          </w:p>
        </w:tc>
        <w:tc>
          <w:tcPr>
            <w:tcW w:w="8272" w:type="dxa"/>
            <w:shd w:val="clear" w:color="auto" w:fill="auto"/>
          </w:tcPr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Проект: Склад (товары) </w:t>
            </w:r>
          </w:p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Создайте структуру </w:t>
            </w:r>
            <w:proofErr w:type="spellStart"/>
            <w:r w:rsidRPr="00561EEC">
              <w:rPr>
                <w:rFonts w:eastAsia="Calibri"/>
                <w:b/>
                <w:lang w:val="en-US" w:eastAsia="en-US"/>
              </w:rPr>
              <w:t>tovar</w:t>
            </w:r>
            <w:proofErr w:type="spellEnd"/>
            <w:r w:rsidRPr="00561EEC">
              <w:rPr>
                <w:rFonts w:eastAsia="Calibri"/>
                <w:lang w:eastAsia="en-US"/>
              </w:rPr>
              <w:t>со следующими полями: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2099"/>
              <w:gridCol w:w="2551"/>
            </w:tblGrid>
            <w:tr w:rsidR="00561EEC" w:rsidRPr="00561EEC" w:rsidTr="00CE5574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Тип данных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:rsidR="00561EEC" w:rsidRPr="00561EEC" w:rsidRDefault="00561EEC" w:rsidP="00561EEC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Назначение поля</w:t>
                  </w:r>
                </w:p>
              </w:tc>
            </w:tr>
            <w:tr w:rsidR="00561EEC" w:rsidRPr="00561EEC" w:rsidTr="00CE5574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proofErr w:type="spellStart"/>
                  <w:r w:rsidRPr="00561EEC">
                    <w:rPr>
                      <w:lang w:val="en-US"/>
                    </w:rPr>
                    <w:t>int</w:t>
                  </w:r>
                  <w:proofErr w:type="spellEnd"/>
                </w:p>
              </w:tc>
              <w:tc>
                <w:tcPr>
                  <w:tcW w:w="2551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>номер секции</w:t>
                  </w:r>
                </w:p>
              </w:tc>
            </w:tr>
            <w:tr w:rsidR="00561EEC" w:rsidRPr="00561EEC" w:rsidTr="00CE5574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 xml:space="preserve">Название товара </w:t>
                  </w:r>
                </w:p>
              </w:tc>
            </w:tr>
            <w:tr w:rsidR="00561EEC" w:rsidRPr="00561EEC" w:rsidTr="00CE5574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double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 xml:space="preserve">цена </w:t>
                  </w:r>
                </w:p>
              </w:tc>
            </w:tr>
            <w:tr w:rsidR="00561EEC" w:rsidRPr="00561EEC" w:rsidTr="00CE5574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proofErr w:type="spellStart"/>
                  <w:r w:rsidRPr="00561EEC">
                    <w:rPr>
                      <w:lang w:val="en-US"/>
                    </w:rPr>
                    <w:t>int</w:t>
                  </w:r>
                  <w:proofErr w:type="spellEnd"/>
                </w:p>
              </w:tc>
              <w:tc>
                <w:tcPr>
                  <w:tcW w:w="2551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>количество</w:t>
                  </w:r>
                </w:p>
              </w:tc>
            </w:tr>
          </w:tbl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Создать массив из </w:t>
            </w:r>
            <w:r w:rsidRPr="00561EEC">
              <w:rPr>
                <w:rFonts w:eastAsia="Calibri"/>
                <w:lang w:val="en-US" w:eastAsia="en-US"/>
              </w:rPr>
              <w:t>n</w:t>
            </w:r>
            <w:r w:rsidRPr="00561EEC">
              <w:rPr>
                <w:rFonts w:eastAsia="Calibri"/>
                <w:lang w:eastAsia="en-US"/>
              </w:rPr>
              <w:t xml:space="preserve"> позиций товаров (ввод с клавиатуры)</w:t>
            </w:r>
          </w:p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Реализовать функции</w:t>
            </w:r>
            <w:proofErr w:type="gramStart"/>
            <w:r w:rsidRPr="00561EEC">
              <w:rPr>
                <w:rFonts w:eastAsia="Calibri"/>
                <w:lang w:eastAsia="en-US"/>
              </w:rPr>
              <w:t xml:space="preserve"> :</w:t>
            </w:r>
            <w:proofErr w:type="gramEnd"/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добавить товар (товар – это название + цена). </w:t>
            </w:r>
          </w:p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Если товар  уже есть, то добавляем количество, иначе создаем новую позицию</w:t>
            </w:r>
            <w:proofErr w:type="gramStart"/>
            <w:r w:rsidRPr="00561EEC">
              <w:rPr>
                <w:rFonts w:eastAsia="Calibri"/>
                <w:lang w:eastAsia="en-US"/>
              </w:rPr>
              <w:t xml:space="preserve"> ;</w:t>
            </w:r>
            <w:proofErr w:type="gramEnd"/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распечатать информацию о товаре в табличном виде;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найти все товары заданной секции, результат отсортировать по алфавиту, запомнить в массиве и вывести на экран;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определить товары с количеством меньше заданного, результат вывести на экран;</w:t>
            </w:r>
          </w:p>
        </w:tc>
      </w:tr>
    </w:tbl>
    <w:p w:rsidR="00A00F71" w:rsidRDefault="00A00F71">
      <w:r>
        <w:br w:type="page"/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89"/>
        <w:gridCol w:w="8272"/>
      </w:tblGrid>
      <w:tr w:rsidR="00561EEC" w:rsidRPr="00561EEC" w:rsidTr="00CE5574">
        <w:tc>
          <w:tcPr>
            <w:tcW w:w="1789" w:type="dxa"/>
            <w:shd w:val="clear" w:color="auto" w:fill="auto"/>
          </w:tcPr>
          <w:p w:rsidR="00561EEC" w:rsidRPr="00561EEC" w:rsidRDefault="00561EEC" w:rsidP="00561EEC">
            <w:pPr>
              <w:rPr>
                <w:lang w:val="en-US"/>
              </w:rPr>
            </w:pPr>
            <w:r w:rsidRPr="00561EEC">
              <w:rPr>
                <w:lang w:val="en-US"/>
              </w:rPr>
              <w:lastRenderedPageBreak/>
              <w:t>3,15,27</w:t>
            </w:r>
          </w:p>
        </w:tc>
        <w:tc>
          <w:tcPr>
            <w:tcW w:w="8272" w:type="dxa"/>
            <w:shd w:val="clear" w:color="auto" w:fill="auto"/>
          </w:tcPr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Проект: Транспорт (пассажир самолета)</w:t>
            </w:r>
          </w:p>
          <w:p w:rsidR="00561EEC" w:rsidRPr="00561EEC" w:rsidRDefault="00561EEC" w:rsidP="00561EEC"/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Создайте структуру </w:t>
            </w:r>
            <w:r w:rsidRPr="00561EEC">
              <w:rPr>
                <w:rFonts w:eastAsia="Calibri"/>
                <w:b/>
                <w:lang w:val="en-US" w:eastAsia="en-US"/>
              </w:rPr>
              <w:t>plane</w:t>
            </w:r>
            <w:r w:rsidRPr="00561EEC">
              <w:rPr>
                <w:rFonts w:eastAsia="Calibri"/>
                <w:lang w:eastAsia="en-US"/>
              </w:rPr>
              <w:t>со следующими полями:</w:t>
            </w:r>
          </w:p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2099"/>
              <w:gridCol w:w="3260"/>
            </w:tblGrid>
            <w:tr w:rsidR="00561EEC" w:rsidRPr="00561EEC" w:rsidTr="00CE5574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Тип данных</w:t>
                  </w:r>
                </w:p>
              </w:tc>
              <w:tc>
                <w:tcPr>
                  <w:tcW w:w="3260" w:type="dxa"/>
                  <w:shd w:val="clear" w:color="auto" w:fill="auto"/>
                </w:tcPr>
                <w:p w:rsidR="00561EEC" w:rsidRPr="00561EEC" w:rsidRDefault="00561EEC" w:rsidP="00561EEC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Назначение поля</w:t>
                  </w:r>
                </w:p>
              </w:tc>
            </w:tr>
            <w:tr w:rsidR="00561EEC" w:rsidRPr="00561EEC" w:rsidTr="00CE5574">
              <w:tc>
                <w:tcPr>
                  <w:tcW w:w="2099" w:type="dxa"/>
                  <w:shd w:val="clear" w:color="auto" w:fill="auto"/>
                </w:tcPr>
                <w:p w:rsidR="00561EEC" w:rsidRPr="00CE5574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CE5574">
                    <w:t>*</w:t>
                  </w:r>
                </w:p>
              </w:tc>
              <w:tc>
                <w:tcPr>
                  <w:tcW w:w="3260" w:type="dxa"/>
                  <w:shd w:val="clear" w:color="auto" w:fill="auto"/>
                </w:tcPr>
                <w:p w:rsidR="00561EEC" w:rsidRPr="00CE5574" w:rsidRDefault="00561EEC" w:rsidP="00561EEC">
                  <w:r w:rsidRPr="00CE5574">
                    <w:t>компания</w:t>
                  </w:r>
                </w:p>
              </w:tc>
            </w:tr>
            <w:tr w:rsidR="00561EEC" w:rsidRPr="00561EEC" w:rsidTr="00CE5574">
              <w:tc>
                <w:tcPr>
                  <w:tcW w:w="2099" w:type="dxa"/>
                  <w:shd w:val="clear" w:color="auto" w:fill="auto"/>
                </w:tcPr>
                <w:p w:rsidR="00561EEC" w:rsidRPr="00CE5574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CE5574">
                    <w:t>*</w:t>
                  </w:r>
                </w:p>
              </w:tc>
              <w:tc>
                <w:tcPr>
                  <w:tcW w:w="3260" w:type="dxa"/>
                  <w:shd w:val="clear" w:color="auto" w:fill="auto"/>
                </w:tcPr>
                <w:p w:rsidR="00561EEC" w:rsidRPr="00CE5574" w:rsidRDefault="00561EEC" w:rsidP="00561EEC">
                  <w:r w:rsidRPr="00CE5574">
                    <w:t>фамилия пассажира</w:t>
                  </w:r>
                </w:p>
              </w:tc>
            </w:tr>
            <w:tr w:rsidR="00561EEC" w:rsidRPr="00561EEC" w:rsidTr="00CE5574">
              <w:tc>
                <w:tcPr>
                  <w:tcW w:w="2099" w:type="dxa"/>
                  <w:shd w:val="clear" w:color="auto" w:fill="auto"/>
                </w:tcPr>
                <w:p w:rsidR="00561EEC" w:rsidRPr="00CE5574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CE5574">
                    <w:t>*</w:t>
                  </w:r>
                </w:p>
              </w:tc>
              <w:tc>
                <w:tcPr>
                  <w:tcW w:w="3260" w:type="dxa"/>
                  <w:shd w:val="clear" w:color="auto" w:fill="auto"/>
                </w:tcPr>
                <w:p w:rsidR="00561EEC" w:rsidRPr="00CE5574" w:rsidRDefault="00561EEC" w:rsidP="00561EEC">
                  <w:r w:rsidRPr="00CE5574">
                    <w:t>имя пассажира</w:t>
                  </w:r>
                </w:p>
              </w:tc>
            </w:tr>
            <w:tr w:rsidR="00561EEC" w:rsidRPr="00561EEC" w:rsidTr="00CE5574">
              <w:tc>
                <w:tcPr>
                  <w:tcW w:w="2099" w:type="dxa"/>
                  <w:shd w:val="clear" w:color="auto" w:fill="auto"/>
                </w:tcPr>
                <w:p w:rsidR="00561EEC" w:rsidRPr="00CE5574" w:rsidRDefault="00561EEC" w:rsidP="00561EEC">
                  <w:proofErr w:type="spellStart"/>
                  <w:r w:rsidRPr="00561EEC">
                    <w:rPr>
                      <w:lang w:val="en-US"/>
                    </w:rPr>
                    <w:t>int</w:t>
                  </w:r>
                  <w:proofErr w:type="spellEnd"/>
                </w:p>
              </w:tc>
              <w:tc>
                <w:tcPr>
                  <w:tcW w:w="3260" w:type="dxa"/>
                  <w:shd w:val="clear" w:color="auto" w:fill="auto"/>
                </w:tcPr>
                <w:p w:rsidR="00561EEC" w:rsidRPr="00CE5574" w:rsidRDefault="00561EEC" w:rsidP="00561EEC">
                  <w:r w:rsidRPr="00CE5574">
                    <w:t>рейс</w:t>
                  </w:r>
                </w:p>
              </w:tc>
            </w:tr>
            <w:tr w:rsidR="00561EEC" w:rsidRPr="00561EEC" w:rsidTr="00CE5574">
              <w:tc>
                <w:tcPr>
                  <w:tcW w:w="2099" w:type="dxa"/>
                  <w:shd w:val="clear" w:color="auto" w:fill="auto"/>
                </w:tcPr>
                <w:p w:rsidR="00561EEC" w:rsidRPr="00CE5574" w:rsidRDefault="00561EEC" w:rsidP="00561EEC">
                  <w:proofErr w:type="spellStart"/>
                  <w:r w:rsidRPr="00561EEC">
                    <w:rPr>
                      <w:lang w:val="en-US"/>
                    </w:rPr>
                    <w:t>int</w:t>
                  </w:r>
                  <w:proofErr w:type="spellEnd"/>
                </w:p>
              </w:tc>
              <w:tc>
                <w:tcPr>
                  <w:tcW w:w="3260" w:type="dxa"/>
                  <w:shd w:val="clear" w:color="auto" w:fill="auto"/>
                </w:tcPr>
                <w:p w:rsidR="00561EEC" w:rsidRPr="00CE5574" w:rsidRDefault="00561EEC" w:rsidP="00561EEC">
                  <w:r w:rsidRPr="00CE5574">
                    <w:t>Стоимость билета</w:t>
                  </w:r>
                </w:p>
              </w:tc>
            </w:tr>
          </w:tbl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</w:p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Создать массив из </w:t>
            </w:r>
            <w:r w:rsidRPr="00561EEC">
              <w:rPr>
                <w:rFonts w:eastAsia="Calibri"/>
                <w:lang w:val="en-US" w:eastAsia="en-US"/>
              </w:rPr>
              <w:t>n</w:t>
            </w:r>
            <w:r w:rsidRPr="00561EEC">
              <w:rPr>
                <w:rFonts w:eastAsia="Calibri"/>
                <w:lang w:eastAsia="en-US"/>
              </w:rPr>
              <w:t xml:space="preserve"> пассажиров (ввод с клавиатуры)</w:t>
            </w:r>
          </w:p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Реализовать функции</w:t>
            </w:r>
            <w:proofErr w:type="gramStart"/>
            <w:r w:rsidRPr="00561EEC">
              <w:rPr>
                <w:rFonts w:eastAsia="Calibri"/>
                <w:lang w:eastAsia="en-US"/>
              </w:rPr>
              <w:t xml:space="preserve"> :</w:t>
            </w:r>
            <w:proofErr w:type="gramEnd"/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добавить нового пассажира;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распечатать информацию о пассажире в табличном виде;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Найти все рейсы заданной компании, результат вывести на экран;</w:t>
            </w:r>
          </w:p>
          <w:p w:rsidR="00561EEC" w:rsidRPr="00561EEC" w:rsidRDefault="00561EEC" w:rsidP="00561EEC">
            <w:r w:rsidRPr="00561EEC">
              <w:t>Найти всех пассажиров заданного рейса, результат сортировать по алфавиту, запомнить в массиве и вывести на экран;</w:t>
            </w:r>
          </w:p>
          <w:p w:rsidR="00561EEC" w:rsidRPr="00561EEC" w:rsidRDefault="00561EEC" w:rsidP="00561EEC"/>
        </w:tc>
      </w:tr>
      <w:tr w:rsidR="00561EEC" w:rsidRPr="00561EEC" w:rsidTr="00CE5574">
        <w:tc>
          <w:tcPr>
            <w:tcW w:w="1789" w:type="dxa"/>
            <w:shd w:val="clear" w:color="auto" w:fill="auto"/>
          </w:tcPr>
          <w:p w:rsidR="00561EEC" w:rsidRPr="00561EEC" w:rsidRDefault="00561EEC" w:rsidP="00561EEC">
            <w:pPr>
              <w:rPr>
                <w:lang w:val="en-US"/>
              </w:rPr>
            </w:pPr>
            <w:r w:rsidRPr="00561EEC">
              <w:rPr>
                <w:lang w:val="en-US"/>
              </w:rPr>
              <w:t>4,16,28</w:t>
            </w:r>
          </w:p>
        </w:tc>
        <w:tc>
          <w:tcPr>
            <w:tcW w:w="8272" w:type="dxa"/>
            <w:shd w:val="clear" w:color="auto" w:fill="auto"/>
          </w:tcPr>
          <w:p w:rsidR="00561EEC" w:rsidRPr="00561EEC" w:rsidRDefault="00561EEC" w:rsidP="00561EEC">
            <w:pPr>
              <w:spacing w:line="276" w:lineRule="auto"/>
              <w:rPr>
                <w:rFonts w:eastAsia="Calibri"/>
                <w:b/>
                <w:lang w:eastAsia="en-US"/>
              </w:rPr>
            </w:pPr>
            <w:r w:rsidRPr="00561EEC">
              <w:rPr>
                <w:rFonts w:eastAsia="Calibri"/>
                <w:b/>
                <w:lang w:eastAsia="en-US"/>
              </w:rPr>
              <w:t>Проект: Банк (депозит)</w:t>
            </w:r>
          </w:p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Создайте структуру </w:t>
            </w:r>
            <w:proofErr w:type="spellStart"/>
            <w:r w:rsidRPr="00561EEC">
              <w:rPr>
                <w:rFonts w:eastAsia="Calibri"/>
                <w:b/>
                <w:lang w:val="en-US" w:eastAsia="en-US"/>
              </w:rPr>
              <w:t>deposid</w:t>
            </w:r>
            <w:proofErr w:type="spellEnd"/>
            <w:r w:rsidRPr="00561EEC">
              <w:rPr>
                <w:rFonts w:eastAsia="Calibri"/>
                <w:lang w:eastAsia="en-US"/>
              </w:rPr>
              <w:t>со следующими полями: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2099"/>
              <w:gridCol w:w="2551"/>
            </w:tblGrid>
            <w:tr w:rsidR="00561EEC" w:rsidRPr="00561EEC" w:rsidTr="00CE5574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Тип данных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:rsidR="00561EEC" w:rsidRPr="00561EEC" w:rsidRDefault="00561EEC" w:rsidP="00561EEC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Назначение поля</w:t>
                  </w:r>
                </w:p>
              </w:tc>
            </w:tr>
            <w:tr w:rsidR="00561EEC" w:rsidRPr="00561EEC" w:rsidTr="00CE5574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proofErr w:type="spellStart"/>
                  <w:r w:rsidRPr="00561EEC">
                    <w:rPr>
                      <w:lang w:val="en-US"/>
                    </w:rPr>
                    <w:t>int</w:t>
                  </w:r>
                  <w:proofErr w:type="spellEnd"/>
                </w:p>
              </w:tc>
              <w:tc>
                <w:tcPr>
                  <w:tcW w:w="2551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 xml:space="preserve">номер счета </w:t>
                  </w:r>
                </w:p>
              </w:tc>
            </w:tr>
            <w:tr w:rsidR="00561EEC" w:rsidRPr="00561EEC" w:rsidTr="00CE5574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 xml:space="preserve">Фамилия клиента </w:t>
                  </w:r>
                </w:p>
              </w:tc>
            </w:tr>
            <w:tr w:rsidR="00561EEC" w:rsidRPr="00561EEC" w:rsidTr="00CE5574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>Имя клиента</w:t>
                  </w:r>
                </w:p>
              </w:tc>
            </w:tr>
            <w:tr w:rsidR="00561EEC" w:rsidRPr="00561EEC" w:rsidTr="00CE5574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double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 xml:space="preserve">Сумма на счете </w:t>
                  </w:r>
                </w:p>
              </w:tc>
            </w:tr>
          </w:tbl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Создать массив из </w:t>
            </w:r>
            <w:r w:rsidRPr="00561EEC">
              <w:rPr>
                <w:rFonts w:eastAsia="Calibri"/>
                <w:lang w:val="en-US" w:eastAsia="en-US"/>
              </w:rPr>
              <w:t>n</w:t>
            </w:r>
            <w:r w:rsidRPr="00561EEC">
              <w:rPr>
                <w:rFonts w:eastAsia="Calibri"/>
                <w:lang w:eastAsia="en-US"/>
              </w:rPr>
              <w:t xml:space="preserve"> клиентов банка (ввод с клавиатуры)</w:t>
            </w:r>
          </w:p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Реализовать функции</w:t>
            </w:r>
            <w:proofErr w:type="gramStart"/>
            <w:r w:rsidRPr="00561EEC">
              <w:rPr>
                <w:rFonts w:eastAsia="Calibri"/>
                <w:lang w:eastAsia="en-US"/>
              </w:rPr>
              <w:t xml:space="preserve"> :</w:t>
            </w:r>
            <w:proofErr w:type="gramEnd"/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добавить новый счет;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распечатать информацию о счете в табличном виде;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определить все счета с суммой больше заданной, результат вывести на экран;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Найти все счета заданного клиента (по имени и фамилии),  результат запомнить в массиве и вывести на экран;</w:t>
            </w:r>
          </w:p>
        </w:tc>
      </w:tr>
      <w:tr w:rsidR="00561EEC" w:rsidRPr="00561EEC" w:rsidTr="00CE5574">
        <w:tc>
          <w:tcPr>
            <w:tcW w:w="1789" w:type="dxa"/>
            <w:shd w:val="clear" w:color="auto" w:fill="auto"/>
          </w:tcPr>
          <w:p w:rsidR="00561EEC" w:rsidRPr="00561EEC" w:rsidRDefault="00561EEC" w:rsidP="00561EEC">
            <w:pPr>
              <w:rPr>
                <w:lang w:val="en-US"/>
              </w:rPr>
            </w:pPr>
            <w:r w:rsidRPr="00561EEC">
              <w:rPr>
                <w:lang w:val="en-US"/>
              </w:rPr>
              <w:t>5,17,29</w:t>
            </w:r>
          </w:p>
        </w:tc>
        <w:tc>
          <w:tcPr>
            <w:tcW w:w="8272" w:type="dxa"/>
            <w:shd w:val="clear" w:color="auto" w:fill="auto"/>
          </w:tcPr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Проект: Библиотека (статья в журнале)</w:t>
            </w:r>
          </w:p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Создайте структуру </w:t>
            </w:r>
            <w:proofErr w:type="spellStart"/>
            <w:r w:rsidRPr="00561EEC">
              <w:rPr>
                <w:rFonts w:eastAsia="Calibri"/>
                <w:b/>
                <w:lang w:val="en-US" w:eastAsia="en-US"/>
              </w:rPr>
              <w:t>artical</w:t>
            </w:r>
            <w:proofErr w:type="spellEnd"/>
            <w:r w:rsidRPr="00561EEC">
              <w:rPr>
                <w:rFonts w:eastAsia="Calibri"/>
                <w:lang w:eastAsia="en-US"/>
              </w:rPr>
              <w:t>со следующими полями: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2099"/>
              <w:gridCol w:w="3260"/>
            </w:tblGrid>
            <w:tr w:rsidR="00561EEC" w:rsidRPr="00561EEC" w:rsidTr="00CE5574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Тип данных</w:t>
                  </w:r>
                </w:p>
              </w:tc>
              <w:tc>
                <w:tcPr>
                  <w:tcW w:w="3260" w:type="dxa"/>
                  <w:shd w:val="clear" w:color="auto" w:fill="auto"/>
                </w:tcPr>
                <w:p w:rsidR="00561EEC" w:rsidRPr="00561EEC" w:rsidRDefault="00561EEC" w:rsidP="00561EEC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Назначение поля</w:t>
                  </w:r>
                </w:p>
              </w:tc>
            </w:tr>
            <w:tr w:rsidR="00561EEC" w:rsidRPr="00561EEC" w:rsidTr="00CE5574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3260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 xml:space="preserve">название журнала </w:t>
                  </w:r>
                </w:p>
              </w:tc>
            </w:tr>
            <w:tr w:rsidR="00561EEC" w:rsidRPr="00561EEC" w:rsidTr="00CE5574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proofErr w:type="spellStart"/>
                  <w:r w:rsidRPr="00561EEC">
                    <w:rPr>
                      <w:lang w:val="en-US"/>
                    </w:rPr>
                    <w:t>int</w:t>
                  </w:r>
                  <w:proofErr w:type="spellEnd"/>
                </w:p>
              </w:tc>
              <w:tc>
                <w:tcPr>
                  <w:tcW w:w="3260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>номер</w:t>
                  </w:r>
                </w:p>
              </w:tc>
            </w:tr>
            <w:tr w:rsidR="00561EEC" w:rsidRPr="00561EEC" w:rsidTr="00CE5574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proofErr w:type="spellStart"/>
                  <w:r w:rsidRPr="00561EEC">
                    <w:rPr>
                      <w:lang w:val="en-US"/>
                    </w:rPr>
                    <w:t>int</w:t>
                  </w:r>
                  <w:proofErr w:type="spellEnd"/>
                </w:p>
              </w:tc>
              <w:tc>
                <w:tcPr>
                  <w:tcW w:w="3260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 xml:space="preserve">год </w:t>
                  </w:r>
                </w:p>
              </w:tc>
            </w:tr>
            <w:tr w:rsidR="00561EEC" w:rsidRPr="00561EEC" w:rsidTr="00CE5574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3260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 xml:space="preserve">Фамилия автора </w:t>
                  </w:r>
                </w:p>
              </w:tc>
            </w:tr>
            <w:tr w:rsidR="00561EEC" w:rsidRPr="00561EEC" w:rsidTr="00CE5574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3260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 xml:space="preserve">имя автора </w:t>
                  </w:r>
                </w:p>
              </w:tc>
            </w:tr>
            <w:tr w:rsidR="00561EEC" w:rsidRPr="00561EEC" w:rsidTr="00CE5574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3260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 xml:space="preserve">Название статьи </w:t>
                  </w:r>
                </w:p>
              </w:tc>
            </w:tr>
          </w:tbl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Создать массив из </w:t>
            </w:r>
            <w:r w:rsidRPr="00561EEC">
              <w:rPr>
                <w:rFonts w:eastAsia="Calibri"/>
                <w:lang w:val="en-US" w:eastAsia="en-US"/>
              </w:rPr>
              <w:t>n</w:t>
            </w:r>
            <w:r w:rsidRPr="00561EEC">
              <w:rPr>
                <w:rFonts w:eastAsia="Calibri"/>
                <w:lang w:eastAsia="en-US"/>
              </w:rPr>
              <w:t xml:space="preserve">  статей (ввод с клавиатуры)</w:t>
            </w:r>
          </w:p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Реализовать функции</w:t>
            </w:r>
            <w:proofErr w:type="gramStart"/>
            <w:r w:rsidRPr="00561EEC">
              <w:rPr>
                <w:rFonts w:eastAsia="Calibri"/>
                <w:lang w:eastAsia="en-US"/>
              </w:rPr>
              <w:t xml:space="preserve"> :</w:t>
            </w:r>
            <w:proofErr w:type="gramEnd"/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добавить новую статью;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распечатать информацию о статье в табличном виде;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найти все статьи заданного автора, результат вывести на экран;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lastRenderedPageBreak/>
              <w:t>Найти всех авторов заданного журнала (журнал – это название + номер + год),  результат отсортировать по алфавиту, запомнить в массиве и вывести на экран;</w:t>
            </w:r>
          </w:p>
        </w:tc>
      </w:tr>
      <w:tr w:rsidR="00561EEC" w:rsidRPr="00561EEC" w:rsidTr="00CE5574">
        <w:tc>
          <w:tcPr>
            <w:tcW w:w="1789" w:type="dxa"/>
            <w:shd w:val="clear" w:color="auto" w:fill="auto"/>
          </w:tcPr>
          <w:p w:rsidR="00561EEC" w:rsidRPr="00561EEC" w:rsidRDefault="00561EEC" w:rsidP="00561EEC">
            <w:pPr>
              <w:rPr>
                <w:lang w:val="en-US"/>
              </w:rPr>
            </w:pPr>
            <w:r w:rsidRPr="00561EEC">
              <w:rPr>
                <w:lang w:val="en-US"/>
              </w:rPr>
              <w:lastRenderedPageBreak/>
              <w:t>6,18,30</w:t>
            </w:r>
          </w:p>
        </w:tc>
        <w:tc>
          <w:tcPr>
            <w:tcW w:w="8272" w:type="dxa"/>
            <w:shd w:val="clear" w:color="auto" w:fill="auto"/>
          </w:tcPr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Проект: Почта (ценное письмо) </w:t>
            </w:r>
          </w:p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Создайте структуру </w:t>
            </w:r>
            <w:r w:rsidRPr="00561EEC">
              <w:rPr>
                <w:rFonts w:eastAsia="Calibri"/>
                <w:b/>
                <w:lang w:val="en-US" w:eastAsia="en-US"/>
              </w:rPr>
              <w:t>letter</w:t>
            </w:r>
            <w:r w:rsidRPr="00561EEC">
              <w:rPr>
                <w:rFonts w:eastAsia="Calibri"/>
                <w:lang w:eastAsia="en-US"/>
              </w:rPr>
              <w:t>со следующими полями: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2099"/>
              <w:gridCol w:w="4111"/>
            </w:tblGrid>
            <w:tr w:rsidR="00561EEC" w:rsidRPr="00561EEC" w:rsidTr="00CE5574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Тип данных</w:t>
                  </w:r>
                </w:p>
              </w:tc>
              <w:tc>
                <w:tcPr>
                  <w:tcW w:w="4111" w:type="dxa"/>
                  <w:shd w:val="clear" w:color="auto" w:fill="auto"/>
                </w:tcPr>
                <w:p w:rsidR="00561EEC" w:rsidRPr="00561EEC" w:rsidRDefault="00561EEC" w:rsidP="00561EEC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Назначение поля</w:t>
                  </w:r>
                </w:p>
              </w:tc>
            </w:tr>
            <w:tr w:rsidR="00561EEC" w:rsidRPr="00561EEC" w:rsidTr="00CE5574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double</w:t>
                  </w:r>
                </w:p>
              </w:tc>
              <w:tc>
                <w:tcPr>
                  <w:tcW w:w="4111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>Оценка письма</w:t>
                  </w:r>
                </w:p>
              </w:tc>
            </w:tr>
            <w:tr w:rsidR="00561EEC" w:rsidRPr="00561EEC" w:rsidTr="00CE5574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proofErr w:type="spellStart"/>
                  <w:r w:rsidRPr="00561EEC">
                    <w:rPr>
                      <w:lang w:val="en-US"/>
                    </w:rPr>
                    <w:t>int</w:t>
                  </w:r>
                  <w:proofErr w:type="spellEnd"/>
                </w:p>
              </w:tc>
              <w:tc>
                <w:tcPr>
                  <w:tcW w:w="4111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>Индекс отправителя</w:t>
                  </w:r>
                </w:p>
              </w:tc>
            </w:tr>
            <w:tr w:rsidR="00561EEC" w:rsidRPr="00561EEC" w:rsidTr="00CE5574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4111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 xml:space="preserve">Фамилия отправителя </w:t>
                  </w:r>
                </w:p>
              </w:tc>
            </w:tr>
            <w:tr w:rsidR="00561EEC" w:rsidRPr="00561EEC" w:rsidTr="00CE5574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4111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>Имя отправителя</w:t>
                  </w:r>
                </w:p>
              </w:tc>
            </w:tr>
            <w:tr w:rsidR="00561EEC" w:rsidRPr="00561EEC" w:rsidTr="00CE5574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proofErr w:type="spellStart"/>
                  <w:r w:rsidRPr="00561EEC">
                    <w:rPr>
                      <w:lang w:val="en-US"/>
                    </w:rPr>
                    <w:t>int</w:t>
                  </w:r>
                  <w:proofErr w:type="spellEnd"/>
                </w:p>
              </w:tc>
              <w:tc>
                <w:tcPr>
                  <w:tcW w:w="4111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>Индекс получателя</w:t>
                  </w:r>
                </w:p>
              </w:tc>
            </w:tr>
            <w:tr w:rsidR="00561EEC" w:rsidRPr="00561EEC" w:rsidTr="00CE5574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4111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 xml:space="preserve">Фамилия получателя </w:t>
                  </w:r>
                </w:p>
              </w:tc>
            </w:tr>
            <w:tr w:rsidR="00561EEC" w:rsidRPr="00561EEC" w:rsidTr="00CE5574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4111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>Имя получателя</w:t>
                  </w:r>
                </w:p>
              </w:tc>
            </w:tr>
          </w:tbl>
          <w:p w:rsidR="00561EEC" w:rsidRPr="00561EEC" w:rsidRDefault="00561EEC" w:rsidP="00561EEC"/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Реализовать функции</w:t>
            </w:r>
            <w:proofErr w:type="gramStart"/>
            <w:r w:rsidRPr="00561EEC">
              <w:rPr>
                <w:rFonts w:eastAsia="Calibri"/>
                <w:lang w:eastAsia="en-US"/>
              </w:rPr>
              <w:t xml:space="preserve"> :</w:t>
            </w:r>
            <w:proofErr w:type="gramEnd"/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добавить новое письмо;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распечатать информацию о письме в табличном виде;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Найти все письма заданного отправителя (отправитель – это фамилия + имя) результат вывести на экран;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найти все письма с оценкой большей заданного, результат сортировать по алфавиту (по получателю), запомнить в массиве и вывести на экран;</w:t>
            </w:r>
          </w:p>
        </w:tc>
      </w:tr>
      <w:tr w:rsidR="00561EEC" w:rsidRPr="00561EEC" w:rsidTr="00CE5574">
        <w:tc>
          <w:tcPr>
            <w:tcW w:w="1789" w:type="dxa"/>
            <w:shd w:val="clear" w:color="auto" w:fill="auto"/>
          </w:tcPr>
          <w:p w:rsidR="00561EEC" w:rsidRPr="00561EEC" w:rsidRDefault="00561EEC" w:rsidP="00561EEC">
            <w:pPr>
              <w:rPr>
                <w:lang w:val="en-US"/>
              </w:rPr>
            </w:pPr>
            <w:r w:rsidRPr="00561EEC">
              <w:rPr>
                <w:lang w:val="en-US"/>
              </w:rPr>
              <w:t>7,19</w:t>
            </w:r>
          </w:p>
        </w:tc>
        <w:tc>
          <w:tcPr>
            <w:tcW w:w="8272" w:type="dxa"/>
            <w:shd w:val="clear" w:color="auto" w:fill="auto"/>
          </w:tcPr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Проект: Библиотека (книга)</w:t>
            </w:r>
          </w:p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Создайте структуру </w:t>
            </w:r>
            <w:r w:rsidRPr="00561EEC">
              <w:rPr>
                <w:rFonts w:eastAsia="Calibri"/>
                <w:b/>
                <w:lang w:val="en-US" w:eastAsia="en-US"/>
              </w:rPr>
              <w:t>book</w:t>
            </w:r>
            <w:r w:rsidRPr="00561EEC">
              <w:rPr>
                <w:rFonts w:eastAsia="Calibri"/>
                <w:lang w:eastAsia="en-US"/>
              </w:rPr>
              <w:t>со следующими полями: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2099"/>
              <w:gridCol w:w="3260"/>
            </w:tblGrid>
            <w:tr w:rsidR="00561EEC" w:rsidRPr="00561EEC" w:rsidTr="00CE5574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Тип данных</w:t>
                  </w:r>
                </w:p>
              </w:tc>
              <w:tc>
                <w:tcPr>
                  <w:tcW w:w="3260" w:type="dxa"/>
                  <w:shd w:val="clear" w:color="auto" w:fill="auto"/>
                </w:tcPr>
                <w:p w:rsidR="00561EEC" w:rsidRPr="00561EEC" w:rsidRDefault="00561EEC" w:rsidP="00561EEC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Назначение поля</w:t>
                  </w:r>
                </w:p>
              </w:tc>
            </w:tr>
            <w:tr w:rsidR="00561EEC" w:rsidRPr="00561EEC" w:rsidTr="00CE5574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3260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>фамилия автора</w:t>
                  </w:r>
                </w:p>
              </w:tc>
            </w:tr>
            <w:tr w:rsidR="00561EEC" w:rsidRPr="00561EEC" w:rsidTr="00CE5574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3260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 xml:space="preserve">имя автора </w:t>
                  </w:r>
                </w:p>
              </w:tc>
            </w:tr>
            <w:tr w:rsidR="00561EEC" w:rsidRPr="00561EEC" w:rsidTr="00CE5574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3260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 xml:space="preserve">название книги </w:t>
                  </w:r>
                </w:p>
              </w:tc>
            </w:tr>
            <w:tr w:rsidR="00561EEC" w:rsidRPr="00561EEC" w:rsidTr="00CE5574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3260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 xml:space="preserve">издательство </w:t>
                  </w:r>
                </w:p>
              </w:tc>
            </w:tr>
            <w:tr w:rsidR="00561EEC" w:rsidRPr="00561EEC" w:rsidTr="00CE5574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proofErr w:type="spellStart"/>
                  <w:r w:rsidRPr="00561EEC">
                    <w:rPr>
                      <w:lang w:val="en-US"/>
                    </w:rPr>
                    <w:t>int</w:t>
                  </w:r>
                  <w:proofErr w:type="spellEnd"/>
                </w:p>
              </w:tc>
              <w:tc>
                <w:tcPr>
                  <w:tcW w:w="3260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>год издания</w:t>
                  </w:r>
                </w:p>
              </w:tc>
            </w:tr>
          </w:tbl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Создать массив из </w:t>
            </w:r>
            <w:r w:rsidRPr="00561EEC">
              <w:rPr>
                <w:rFonts w:eastAsia="Calibri"/>
                <w:lang w:val="en-US" w:eastAsia="en-US"/>
              </w:rPr>
              <w:t>n</w:t>
            </w:r>
            <w:r w:rsidRPr="00561EEC">
              <w:rPr>
                <w:rFonts w:eastAsia="Calibri"/>
                <w:lang w:eastAsia="en-US"/>
              </w:rPr>
              <w:t xml:space="preserve">  книг (ввод с клавиатуры)</w:t>
            </w:r>
          </w:p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Реализовать функции</w:t>
            </w:r>
            <w:proofErr w:type="gramStart"/>
            <w:r w:rsidRPr="00561EEC">
              <w:rPr>
                <w:rFonts w:eastAsia="Calibri"/>
                <w:lang w:eastAsia="en-US"/>
              </w:rPr>
              <w:t xml:space="preserve"> :</w:t>
            </w:r>
            <w:proofErr w:type="gramEnd"/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добавить новую книгу;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распечатать информацию о книге в табличном виде;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найти все книги заданного автора, результат вывести на экран;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найти всех авторов заданного издательства,  результат отсортировать по алфавиту, запомнить в массиве и вывести на экран;</w:t>
            </w:r>
          </w:p>
        </w:tc>
      </w:tr>
      <w:tr w:rsidR="00561EEC" w:rsidRPr="00561EEC" w:rsidTr="00CE5574">
        <w:tc>
          <w:tcPr>
            <w:tcW w:w="1789" w:type="dxa"/>
            <w:shd w:val="clear" w:color="auto" w:fill="auto"/>
          </w:tcPr>
          <w:p w:rsidR="00561EEC" w:rsidRPr="00561EEC" w:rsidRDefault="00561EEC" w:rsidP="00561EEC">
            <w:pPr>
              <w:rPr>
                <w:lang w:val="en-US"/>
              </w:rPr>
            </w:pPr>
            <w:r w:rsidRPr="00561EEC">
              <w:rPr>
                <w:lang w:val="en-US"/>
              </w:rPr>
              <w:t>8,20</w:t>
            </w:r>
          </w:p>
        </w:tc>
        <w:tc>
          <w:tcPr>
            <w:tcW w:w="8272" w:type="dxa"/>
            <w:shd w:val="clear" w:color="auto" w:fill="auto"/>
          </w:tcPr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Проект: Банк (кредит)</w:t>
            </w:r>
          </w:p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Создайте структуру </w:t>
            </w:r>
            <w:r w:rsidRPr="00561EEC">
              <w:rPr>
                <w:rFonts w:eastAsia="Calibri"/>
                <w:b/>
                <w:lang w:val="en-US" w:eastAsia="en-US"/>
              </w:rPr>
              <w:t>credit</w:t>
            </w:r>
            <w:r w:rsidRPr="00561EEC">
              <w:rPr>
                <w:rFonts w:eastAsia="Calibri"/>
                <w:lang w:eastAsia="en-US"/>
              </w:rPr>
              <w:t>со следующими полями: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2099"/>
              <w:gridCol w:w="3260"/>
            </w:tblGrid>
            <w:tr w:rsidR="00561EEC" w:rsidRPr="00561EEC" w:rsidTr="00CE5574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Тип данных</w:t>
                  </w:r>
                </w:p>
              </w:tc>
              <w:tc>
                <w:tcPr>
                  <w:tcW w:w="3260" w:type="dxa"/>
                  <w:shd w:val="clear" w:color="auto" w:fill="auto"/>
                </w:tcPr>
                <w:p w:rsidR="00561EEC" w:rsidRPr="00561EEC" w:rsidRDefault="00561EEC" w:rsidP="00561EEC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Назначение поля</w:t>
                  </w:r>
                </w:p>
              </w:tc>
            </w:tr>
            <w:tr w:rsidR="00561EEC" w:rsidRPr="00561EEC" w:rsidTr="00CE5574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proofErr w:type="spellStart"/>
                  <w:r w:rsidRPr="00561EEC">
                    <w:rPr>
                      <w:lang w:val="en-US"/>
                    </w:rPr>
                    <w:t>int</w:t>
                  </w:r>
                  <w:proofErr w:type="spellEnd"/>
                </w:p>
              </w:tc>
              <w:tc>
                <w:tcPr>
                  <w:tcW w:w="3260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 xml:space="preserve">номер счета </w:t>
                  </w:r>
                </w:p>
              </w:tc>
            </w:tr>
            <w:tr w:rsidR="00561EEC" w:rsidRPr="00561EEC" w:rsidTr="00CE5574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3260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 xml:space="preserve">фамилия клиента </w:t>
                  </w:r>
                </w:p>
              </w:tc>
            </w:tr>
            <w:tr w:rsidR="00561EEC" w:rsidRPr="00561EEC" w:rsidTr="00CE5574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3260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>имя клиента</w:t>
                  </w:r>
                </w:p>
              </w:tc>
            </w:tr>
            <w:tr w:rsidR="00561EEC" w:rsidRPr="00561EEC" w:rsidTr="00CE5574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double</w:t>
                  </w:r>
                </w:p>
              </w:tc>
              <w:tc>
                <w:tcPr>
                  <w:tcW w:w="3260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 xml:space="preserve">сумма кредита </w:t>
                  </w:r>
                </w:p>
              </w:tc>
            </w:tr>
            <w:tr w:rsidR="00561EEC" w:rsidRPr="00561EEC" w:rsidTr="00CE5574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proofErr w:type="spellStart"/>
                  <w:r w:rsidRPr="00561EEC">
                    <w:rPr>
                      <w:lang w:val="en-US"/>
                    </w:rPr>
                    <w:t>int</w:t>
                  </w:r>
                  <w:proofErr w:type="spellEnd"/>
                </w:p>
              </w:tc>
              <w:tc>
                <w:tcPr>
                  <w:tcW w:w="3260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 xml:space="preserve">процент по кредиту </w:t>
                  </w:r>
                </w:p>
              </w:tc>
            </w:tr>
          </w:tbl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</w:p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Создать массив из </w:t>
            </w:r>
            <w:r w:rsidRPr="00561EEC">
              <w:rPr>
                <w:rFonts w:eastAsia="Calibri"/>
                <w:lang w:val="en-US" w:eastAsia="en-US"/>
              </w:rPr>
              <w:t>n</w:t>
            </w:r>
            <w:r w:rsidRPr="00561EEC">
              <w:rPr>
                <w:rFonts w:eastAsia="Calibri"/>
                <w:lang w:eastAsia="en-US"/>
              </w:rPr>
              <w:t xml:space="preserve"> клиентов банка (ввод с клавиатуры)</w:t>
            </w:r>
          </w:p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Реализовать функции</w:t>
            </w:r>
            <w:proofErr w:type="gramStart"/>
            <w:r w:rsidRPr="00561EEC">
              <w:rPr>
                <w:rFonts w:eastAsia="Calibri"/>
                <w:lang w:eastAsia="en-US"/>
              </w:rPr>
              <w:t xml:space="preserve"> :</w:t>
            </w:r>
            <w:proofErr w:type="gramEnd"/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добавить новый счет;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lastRenderedPageBreak/>
              <w:t>распечатать информацию о счете в табличном виде;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Найти все счета  и общую сумму кредитов у заданного клиента (клиент – это фамилия + имя), результат вывести на экран;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Определить всех клиентов с заданным процентом по кредиту, результат запомнить в массиве и вывести на экран;</w:t>
            </w:r>
          </w:p>
        </w:tc>
      </w:tr>
      <w:tr w:rsidR="00561EEC" w:rsidRPr="00561EEC" w:rsidTr="00CE5574">
        <w:tc>
          <w:tcPr>
            <w:tcW w:w="1789" w:type="dxa"/>
            <w:shd w:val="clear" w:color="auto" w:fill="auto"/>
          </w:tcPr>
          <w:p w:rsidR="00561EEC" w:rsidRPr="00561EEC" w:rsidRDefault="00561EEC" w:rsidP="00A00F71">
            <w:pPr>
              <w:spacing w:line="276" w:lineRule="auto"/>
              <w:rPr>
                <w:lang w:val="en-US"/>
              </w:rPr>
            </w:pPr>
            <w:r w:rsidRPr="00561EEC">
              <w:rPr>
                <w:lang w:val="en-US"/>
              </w:rPr>
              <w:lastRenderedPageBreak/>
              <w:t>9,21</w:t>
            </w:r>
          </w:p>
        </w:tc>
        <w:tc>
          <w:tcPr>
            <w:tcW w:w="8272" w:type="dxa"/>
            <w:shd w:val="clear" w:color="auto" w:fill="auto"/>
          </w:tcPr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Проект: Транспорт (машина)</w:t>
            </w:r>
          </w:p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Создайте структуру </w:t>
            </w:r>
            <w:r w:rsidRPr="00561EEC">
              <w:rPr>
                <w:rFonts w:eastAsia="Calibri"/>
                <w:b/>
                <w:lang w:val="en-US" w:eastAsia="en-US"/>
              </w:rPr>
              <w:t>car</w:t>
            </w:r>
            <w:r w:rsidRPr="00561EEC">
              <w:rPr>
                <w:rFonts w:eastAsia="Calibri"/>
                <w:lang w:eastAsia="en-US"/>
              </w:rPr>
              <w:t>со следующими полями:</w:t>
            </w:r>
          </w:p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2099"/>
              <w:gridCol w:w="3260"/>
            </w:tblGrid>
            <w:tr w:rsidR="00561EEC" w:rsidRPr="00561EEC" w:rsidTr="00CE5574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Тип данных</w:t>
                  </w:r>
                </w:p>
              </w:tc>
              <w:tc>
                <w:tcPr>
                  <w:tcW w:w="3260" w:type="dxa"/>
                  <w:shd w:val="clear" w:color="auto" w:fill="auto"/>
                </w:tcPr>
                <w:p w:rsidR="00561EEC" w:rsidRPr="00561EEC" w:rsidRDefault="00561EEC" w:rsidP="00561EEC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Назначение поля</w:t>
                  </w:r>
                </w:p>
              </w:tc>
            </w:tr>
            <w:tr w:rsidR="00561EEC" w:rsidRPr="00561EEC" w:rsidTr="00CE5574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A00F71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char*</w:t>
                  </w:r>
                </w:p>
              </w:tc>
              <w:tc>
                <w:tcPr>
                  <w:tcW w:w="3260" w:type="dxa"/>
                  <w:shd w:val="clear" w:color="auto" w:fill="auto"/>
                </w:tcPr>
                <w:p w:rsidR="00561EEC" w:rsidRPr="00561EEC" w:rsidRDefault="00561EEC" w:rsidP="00A00F71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марка машины</w:t>
                  </w:r>
                </w:p>
              </w:tc>
            </w:tr>
            <w:tr w:rsidR="00561EEC" w:rsidRPr="00561EEC" w:rsidTr="00CE5574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A00F71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char*</w:t>
                  </w:r>
                </w:p>
              </w:tc>
              <w:tc>
                <w:tcPr>
                  <w:tcW w:w="3260" w:type="dxa"/>
                  <w:shd w:val="clear" w:color="auto" w:fill="auto"/>
                </w:tcPr>
                <w:p w:rsidR="00561EEC" w:rsidRPr="00561EEC" w:rsidRDefault="00561EEC" w:rsidP="00A00F71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фамилия владелеца</w:t>
                  </w:r>
                </w:p>
              </w:tc>
            </w:tr>
            <w:tr w:rsidR="00561EEC" w:rsidRPr="00561EEC" w:rsidTr="00CE5574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A00F71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char*</w:t>
                  </w:r>
                </w:p>
              </w:tc>
              <w:tc>
                <w:tcPr>
                  <w:tcW w:w="3260" w:type="dxa"/>
                  <w:shd w:val="clear" w:color="auto" w:fill="auto"/>
                </w:tcPr>
                <w:p w:rsidR="00561EEC" w:rsidRPr="00561EEC" w:rsidRDefault="00561EEC" w:rsidP="00A00F71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имя владелеца</w:t>
                  </w:r>
                </w:p>
              </w:tc>
            </w:tr>
            <w:tr w:rsidR="00561EEC" w:rsidRPr="00561EEC" w:rsidTr="00CE5574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A00F71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proofErr w:type="spellStart"/>
                  <w:r w:rsidRPr="00561EEC">
                    <w:rPr>
                      <w:rFonts w:eastAsia="Calibri"/>
                      <w:lang w:eastAsia="en-US"/>
                    </w:rPr>
                    <w:t>int</w:t>
                  </w:r>
                  <w:proofErr w:type="spellEnd"/>
                </w:p>
              </w:tc>
              <w:tc>
                <w:tcPr>
                  <w:tcW w:w="3260" w:type="dxa"/>
                  <w:shd w:val="clear" w:color="auto" w:fill="auto"/>
                </w:tcPr>
                <w:p w:rsidR="00561EEC" w:rsidRPr="00561EEC" w:rsidRDefault="00561EEC" w:rsidP="00A00F71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мощность двигателя</w:t>
                  </w:r>
                </w:p>
              </w:tc>
            </w:tr>
            <w:tr w:rsidR="00561EEC" w:rsidRPr="00561EEC" w:rsidTr="00CE5574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A00F71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proofErr w:type="spellStart"/>
                  <w:r w:rsidRPr="00561EEC">
                    <w:rPr>
                      <w:rFonts w:eastAsia="Calibri"/>
                      <w:lang w:eastAsia="en-US"/>
                    </w:rPr>
                    <w:t>int</w:t>
                  </w:r>
                  <w:proofErr w:type="spellEnd"/>
                </w:p>
              </w:tc>
              <w:tc>
                <w:tcPr>
                  <w:tcW w:w="3260" w:type="dxa"/>
                  <w:shd w:val="clear" w:color="auto" w:fill="auto"/>
                </w:tcPr>
                <w:p w:rsidR="00561EEC" w:rsidRPr="00561EEC" w:rsidRDefault="00561EEC" w:rsidP="00A00F71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Пробег</w:t>
                  </w:r>
                </w:p>
              </w:tc>
            </w:tr>
          </w:tbl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</w:p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Создать массив из </w:t>
            </w:r>
            <w:r w:rsidRPr="00561EEC">
              <w:rPr>
                <w:rFonts w:eastAsia="Calibri"/>
                <w:lang w:val="en-US" w:eastAsia="en-US"/>
              </w:rPr>
              <w:t>n</w:t>
            </w:r>
            <w:r w:rsidRPr="00561EEC">
              <w:rPr>
                <w:rFonts w:eastAsia="Calibri"/>
                <w:lang w:eastAsia="en-US"/>
              </w:rPr>
              <w:t xml:space="preserve"> машин (ввод с клавиатуры)</w:t>
            </w:r>
          </w:p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Реализовать функции</w:t>
            </w:r>
            <w:proofErr w:type="gramStart"/>
            <w:r w:rsidRPr="00561EEC">
              <w:rPr>
                <w:rFonts w:eastAsia="Calibri"/>
                <w:lang w:eastAsia="en-US"/>
              </w:rPr>
              <w:t xml:space="preserve"> :</w:t>
            </w:r>
            <w:proofErr w:type="gramEnd"/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добавить новую машину;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распечатать информацию о машине в табличном виде;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Найти все машины  заданной марки, результат вывести на экран;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Найти всех владельцев с пробегом машины больше заданного, результат сортировать по алфавиту, запомнить в массиве и вывести на экран;</w:t>
            </w:r>
          </w:p>
        </w:tc>
      </w:tr>
      <w:tr w:rsidR="00561EEC" w:rsidRPr="00561EEC" w:rsidTr="00CE5574">
        <w:tc>
          <w:tcPr>
            <w:tcW w:w="1789" w:type="dxa"/>
            <w:shd w:val="clear" w:color="auto" w:fill="auto"/>
          </w:tcPr>
          <w:p w:rsidR="00561EEC" w:rsidRPr="00561EEC" w:rsidRDefault="00561EEC" w:rsidP="00561EEC">
            <w:pPr>
              <w:rPr>
                <w:lang w:val="en-US"/>
              </w:rPr>
            </w:pPr>
            <w:r w:rsidRPr="00561EEC">
              <w:rPr>
                <w:lang w:val="en-US"/>
              </w:rPr>
              <w:t>10,22</w:t>
            </w:r>
          </w:p>
        </w:tc>
        <w:tc>
          <w:tcPr>
            <w:tcW w:w="8272" w:type="dxa"/>
            <w:shd w:val="clear" w:color="auto" w:fill="auto"/>
          </w:tcPr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Проект: ВУЗ (преподаватель)</w:t>
            </w:r>
          </w:p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Создайте структуру </w:t>
            </w:r>
            <w:proofErr w:type="spellStart"/>
            <w:r w:rsidRPr="00561EEC">
              <w:rPr>
                <w:rFonts w:eastAsia="Calibri"/>
                <w:b/>
                <w:lang w:val="en-US" w:eastAsia="en-US"/>
              </w:rPr>
              <w:t>prepod</w:t>
            </w:r>
            <w:proofErr w:type="spellEnd"/>
            <w:r w:rsidRPr="00561EEC">
              <w:rPr>
                <w:rFonts w:eastAsia="Calibri"/>
                <w:lang w:eastAsia="en-US"/>
              </w:rPr>
              <w:t>со следующими полями: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2099"/>
              <w:gridCol w:w="4111"/>
            </w:tblGrid>
            <w:tr w:rsidR="00561EEC" w:rsidRPr="00561EEC" w:rsidTr="00CE5574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Тип данных</w:t>
                  </w:r>
                </w:p>
              </w:tc>
              <w:tc>
                <w:tcPr>
                  <w:tcW w:w="4111" w:type="dxa"/>
                  <w:shd w:val="clear" w:color="auto" w:fill="auto"/>
                </w:tcPr>
                <w:p w:rsidR="00561EEC" w:rsidRPr="00561EEC" w:rsidRDefault="00561EEC" w:rsidP="00561EEC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Назначение поля</w:t>
                  </w:r>
                </w:p>
              </w:tc>
            </w:tr>
            <w:tr w:rsidR="00561EEC" w:rsidRPr="00561EEC" w:rsidTr="00CE5574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4111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 xml:space="preserve">Фамилия преподавателя </w:t>
                  </w:r>
                </w:p>
              </w:tc>
            </w:tr>
            <w:tr w:rsidR="00561EEC" w:rsidRPr="00561EEC" w:rsidTr="00CE5574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4111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>Имя преподавателя</w:t>
                  </w:r>
                </w:p>
              </w:tc>
            </w:tr>
            <w:tr w:rsidR="00561EEC" w:rsidRPr="00561EEC" w:rsidTr="00CE5574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4111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>Кафедра (ИПОВС</w:t>
                  </w:r>
                  <w:proofErr w:type="gramStart"/>
                  <w:r w:rsidRPr="00561EEC">
                    <w:t>,В</w:t>
                  </w:r>
                  <w:proofErr w:type="gramEnd"/>
                  <w:r w:rsidRPr="00561EEC">
                    <w:t>М1,ПКИМС и т.п.)</w:t>
                  </w:r>
                </w:p>
              </w:tc>
            </w:tr>
            <w:tr w:rsidR="00561EEC" w:rsidRPr="00561EEC" w:rsidTr="00CE5574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4111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>предмет</w:t>
                  </w:r>
                </w:p>
              </w:tc>
            </w:tr>
          </w:tbl>
          <w:p w:rsidR="00561EEC" w:rsidRPr="00561EEC" w:rsidRDefault="00561EEC" w:rsidP="00561EEC"/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Создать массив из </w:t>
            </w:r>
            <w:r w:rsidRPr="00561EEC">
              <w:rPr>
                <w:rFonts w:eastAsia="Calibri"/>
                <w:lang w:val="en-US" w:eastAsia="en-US"/>
              </w:rPr>
              <w:t>n</w:t>
            </w:r>
            <w:r w:rsidRPr="00561EEC">
              <w:rPr>
                <w:rFonts w:eastAsia="Calibri"/>
                <w:lang w:eastAsia="en-US"/>
              </w:rPr>
              <w:t xml:space="preserve"> преподавателей (ввод с клавиатуры)</w:t>
            </w:r>
          </w:p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Реализовать функции</w:t>
            </w:r>
            <w:proofErr w:type="gramStart"/>
            <w:r w:rsidRPr="00561EEC">
              <w:rPr>
                <w:rFonts w:eastAsia="Calibri"/>
                <w:lang w:eastAsia="en-US"/>
              </w:rPr>
              <w:t xml:space="preserve"> :</w:t>
            </w:r>
            <w:proofErr w:type="gramEnd"/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добавить нового преподавателя;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распечатать информацию о преподавателе в табличном виде;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Найти все предметы, которые ведет заданный преподаватель (преподаватель – это фамилия + имя) результат вывести на экран;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найти всех преподавателей заданной кафедры, результат сортировать по алфавиту, запомнить в массиве и вывести на экран;</w:t>
            </w:r>
          </w:p>
        </w:tc>
      </w:tr>
    </w:tbl>
    <w:p w:rsidR="00A00F71" w:rsidRDefault="00A00F71">
      <w:r>
        <w:br w:type="page"/>
      </w:r>
      <w:bookmarkStart w:id="0" w:name="_GoBack"/>
      <w:bookmarkEnd w:id="0"/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89"/>
        <w:gridCol w:w="8272"/>
      </w:tblGrid>
      <w:tr w:rsidR="00561EEC" w:rsidRPr="00561EEC" w:rsidTr="00CE5574">
        <w:tc>
          <w:tcPr>
            <w:tcW w:w="1789" w:type="dxa"/>
            <w:shd w:val="clear" w:color="auto" w:fill="auto"/>
          </w:tcPr>
          <w:p w:rsidR="00561EEC" w:rsidRPr="00561EEC" w:rsidRDefault="00561EEC" w:rsidP="00561EEC">
            <w:pPr>
              <w:rPr>
                <w:lang w:val="en-US"/>
              </w:rPr>
            </w:pPr>
            <w:r w:rsidRPr="00561EEC">
              <w:rPr>
                <w:lang w:val="en-US"/>
              </w:rPr>
              <w:lastRenderedPageBreak/>
              <w:t>11,23</w:t>
            </w:r>
          </w:p>
        </w:tc>
        <w:tc>
          <w:tcPr>
            <w:tcW w:w="8272" w:type="dxa"/>
            <w:shd w:val="clear" w:color="auto" w:fill="auto"/>
          </w:tcPr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Проект: Склад (поставщики)</w:t>
            </w:r>
          </w:p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Создайте структуру </w:t>
            </w:r>
            <w:r w:rsidRPr="00561EEC">
              <w:rPr>
                <w:rFonts w:eastAsia="Calibri"/>
                <w:b/>
                <w:lang w:val="en-US" w:eastAsia="en-US"/>
              </w:rPr>
              <w:t>supplier</w:t>
            </w:r>
            <w:r w:rsidRPr="00561EEC">
              <w:rPr>
                <w:rFonts w:eastAsia="Calibri"/>
                <w:lang w:eastAsia="en-US"/>
              </w:rPr>
              <w:t>со следующими полями: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2099"/>
              <w:gridCol w:w="2551"/>
            </w:tblGrid>
            <w:tr w:rsidR="00561EEC" w:rsidRPr="00561EEC" w:rsidTr="00CE5574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Тип данных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:rsidR="00561EEC" w:rsidRPr="00561EEC" w:rsidRDefault="00561EEC" w:rsidP="00561EEC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Назначение поля</w:t>
                  </w:r>
                </w:p>
              </w:tc>
            </w:tr>
            <w:tr w:rsidR="00561EEC" w:rsidRPr="00561EEC" w:rsidTr="00CE5574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proofErr w:type="spellStart"/>
                  <w:r w:rsidRPr="00561EEC">
                    <w:rPr>
                      <w:lang w:val="en-US"/>
                    </w:rPr>
                    <w:t>int</w:t>
                  </w:r>
                  <w:proofErr w:type="spellEnd"/>
                </w:p>
              </w:tc>
              <w:tc>
                <w:tcPr>
                  <w:tcW w:w="2551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>номер секции</w:t>
                  </w:r>
                </w:p>
              </w:tc>
            </w:tr>
            <w:tr w:rsidR="00561EEC" w:rsidRPr="00561EEC" w:rsidTr="00CE5574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 xml:space="preserve">Название фирмы </w:t>
                  </w:r>
                </w:p>
              </w:tc>
            </w:tr>
            <w:tr w:rsidR="00561EEC" w:rsidRPr="00561EEC" w:rsidTr="00CE5574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double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 xml:space="preserve">цена </w:t>
                  </w:r>
                </w:p>
              </w:tc>
            </w:tr>
            <w:tr w:rsidR="00561EEC" w:rsidRPr="00561EEC" w:rsidTr="00CE5574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proofErr w:type="spellStart"/>
                  <w:r w:rsidRPr="00561EEC">
                    <w:rPr>
                      <w:lang w:val="en-US"/>
                    </w:rPr>
                    <w:t>int</w:t>
                  </w:r>
                  <w:proofErr w:type="spellEnd"/>
                </w:p>
              </w:tc>
              <w:tc>
                <w:tcPr>
                  <w:tcW w:w="2551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>количество</w:t>
                  </w:r>
                </w:p>
              </w:tc>
            </w:tr>
          </w:tbl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Создать массив из </w:t>
            </w:r>
            <w:r w:rsidRPr="00561EEC">
              <w:rPr>
                <w:rFonts w:eastAsia="Calibri"/>
                <w:lang w:val="en-US" w:eastAsia="en-US"/>
              </w:rPr>
              <w:t>n</w:t>
            </w:r>
            <w:r w:rsidRPr="00561EEC">
              <w:rPr>
                <w:rFonts w:eastAsia="Calibri"/>
                <w:lang w:eastAsia="en-US"/>
              </w:rPr>
              <w:t xml:space="preserve"> позиций товаров (ввод с клавиатуры)</w:t>
            </w:r>
          </w:p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Реализовать функции</w:t>
            </w:r>
            <w:proofErr w:type="gramStart"/>
            <w:r w:rsidRPr="00561EEC">
              <w:rPr>
                <w:rFonts w:eastAsia="Calibri"/>
                <w:lang w:eastAsia="en-US"/>
              </w:rPr>
              <w:t xml:space="preserve"> :</w:t>
            </w:r>
            <w:proofErr w:type="gramEnd"/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добавить товар (товар – это название + цена). </w:t>
            </w:r>
          </w:p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Если товар  уже есть, то добавляем количество, иначе создаем новую позицию</w:t>
            </w:r>
            <w:proofErr w:type="gramStart"/>
            <w:r w:rsidRPr="00561EEC">
              <w:rPr>
                <w:rFonts w:eastAsia="Calibri"/>
                <w:lang w:eastAsia="en-US"/>
              </w:rPr>
              <w:t xml:space="preserve"> ;</w:t>
            </w:r>
            <w:proofErr w:type="gramEnd"/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распечатать информацию о товаре в табличном виде;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найти все товары заданной секции, результат отсортировать по алфавиту, запомнить в массиве и вывести на экран;</w:t>
            </w:r>
          </w:p>
          <w:p w:rsidR="00561EEC" w:rsidRPr="00561EEC" w:rsidRDefault="00561EEC" w:rsidP="00561EEC">
            <w:r w:rsidRPr="00561EEC">
              <w:t>определить товары с количеством меньше заданного, результат вывести на экран;</w:t>
            </w:r>
          </w:p>
          <w:p w:rsidR="00561EEC" w:rsidRPr="00561EEC" w:rsidRDefault="00561EEC" w:rsidP="00561EEC"/>
        </w:tc>
      </w:tr>
      <w:tr w:rsidR="00561EEC" w:rsidRPr="00561EEC" w:rsidTr="00CE5574">
        <w:tc>
          <w:tcPr>
            <w:tcW w:w="1789" w:type="dxa"/>
            <w:shd w:val="clear" w:color="auto" w:fill="auto"/>
          </w:tcPr>
          <w:p w:rsidR="00561EEC" w:rsidRPr="00561EEC" w:rsidRDefault="00561EEC" w:rsidP="00561EEC">
            <w:pPr>
              <w:rPr>
                <w:lang w:val="en-US"/>
              </w:rPr>
            </w:pPr>
            <w:r w:rsidRPr="00561EEC">
              <w:rPr>
                <w:lang w:val="en-US"/>
              </w:rPr>
              <w:t>12,24</w:t>
            </w:r>
          </w:p>
        </w:tc>
        <w:tc>
          <w:tcPr>
            <w:tcW w:w="8272" w:type="dxa"/>
            <w:shd w:val="clear" w:color="auto" w:fill="auto"/>
          </w:tcPr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Проект: Почта (посылка)</w:t>
            </w:r>
          </w:p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Создайте структуру </w:t>
            </w:r>
            <w:r w:rsidRPr="00561EEC">
              <w:rPr>
                <w:rFonts w:eastAsia="Calibri"/>
                <w:b/>
                <w:lang w:val="en-US" w:eastAsia="en-US"/>
              </w:rPr>
              <w:t>parcel</w:t>
            </w:r>
            <w:r w:rsidR="002911AA">
              <w:rPr>
                <w:rFonts w:eastAsia="Calibri"/>
                <w:b/>
                <w:lang w:eastAsia="en-US"/>
              </w:rPr>
              <w:t xml:space="preserve"> </w:t>
            </w:r>
            <w:r w:rsidRPr="00561EEC">
              <w:rPr>
                <w:rFonts w:eastAsia="Calibri"/>
                <w:lang w:eastAsia="en-US"/>
              </w:rPr>
              <w:t>со следующими полями: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2099"/>
              <w:gridCol w:w="4111"/>
            </w:tblGrid>
            <w:tr w:rsidR="00561EEC" w:rsidRPr="00561EEC" w:rsidTr="00CE5574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Тип данных</w:t>
                  </w:r>
                </w:p>
              </w:tc>
              <w:tc>
                <w:tcPr>
                  <w:tcW w:w="4111" w:type="dxa"/>
                  <w:shd w:val="clear" w:color="auto" w:fill="auto"/>
                </w:tcPr>
                <w:p w:rsidR="00561EEC" w:rsidRPr="00561EEC" w:rsidRDefault="00561EEC" w:rsidP="00561EEC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Назначение поля</w:t>
                  </w:r>
                </w:p>
              </w:tc>
            </w:tr>
            <w:tr w:rsidR="00561EEC" w:rsidRPr="00561EEC" w:rsidTr="00CE5574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4111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 xml:space="preserve">Фамилия отправителя </w:t>
                  </w:r>
                </w:p>
              </w:tc>
            </w:tr>
            <w:tr w:rsidR="00561EEC" w:rsidRPr="00561EEC" w:rsidTr="00CE5574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4111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>Имя отправителя</w:t>
                  </w:r>
                </w:p>
              </w:tc>
            </w:tr>
            <w:tr w:rsidR="00561EEC" w:rsidRPr="00561EEC" w:rsidTr="00CE5574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4111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>Адрес отправителя</w:t>
                  </w:r>
                </w:p>
              </w:tc>
            </w:tr>
            <w:tr w:rsidR="00561EEC" w:rsidRPr="00561EEC" w:rsidTr="00CE5574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4111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 xml:space="preserve">Фамилия получателя </w:t>
                  </w:r>
                </w:p>
              </w:tc>
            </w:tr>
            <w:tr w:rsidR="00561EEC" w:rsidRPr="00561EEC" w:rsidTr="00CE5574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4111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>Имя получателя</w:t>
                  </w:r>
                </w:p>
              </w:tc>
            </w:tr>
            <w:tr w:rsidR="00561EEC" w:rsidRPr="00561EEC" w:rsidTr="00CE5574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4111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>Адрес получателя</w:t>
                  </w:r>
                </w:p>
              </w:tc>
            </w:tr>
            <w:tr w:rsidR="00561EEC" w:rsidRPr="00561EEC" w:rsidTr="00CE5574">
              <w:tc>
                <w:tcPr>
                  <w:tcW w:w="2099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rPr>
                      <w:lang w:val="en-US"/>
                    </w:rPr>
                    <w:t>double</w:t>
                  </w:r>
                </w:p>
              </w:tc>
              <w:tc>
                <w:tcPr>
                  <w:tcW w:w="4111" w:type="dxa"/>
                  <w:shd w:val="clear" w:color="auto" w:fill="auto"/>
                </w:tcPr>
                <w:p w:rsidR="00561EEC" w:rsidRPr="00561EEC" w:rsidRDefault="00561EEC" w:rsidP="00561EEC">
                  <w:r w:rsidRPr="00561EEC">
                    <w:t>вес</w:t>
                  </w:r>
                </w:p>
              </w:tc>
            </w:tr>
          </w:tbl>
          <w:p w:rsidR="00561EEC" w:rsidRPr="00561EEC" w:rsidRDefault="00561EEC" w:rsidP="00561EEC"/>
          <w:p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Реализовать функции</w:t>
            </w:r>
            <w:proofErr w:type="gramStart"/>
            <w:r w:rsidRPr="00561EEC">
              <w:rPr>
                <w:rFonts w:eastAsia="Calibri"/>
                <w:lang w:eastAsia="en-US"/>
              </w:rPr>
              <w:t xml:space="preserve"> :</w:t>
            </w:r>
            <w:proofErr w:type="gramEnd"/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добавить новую посылку;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распечатать информацию о посылке в табличном виде;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Найти все посылки заданного отправителя (отправитель – это фамилия + имя) результат вывести на экран;</w:t>
            </w:r>
          </w:p>
          <w:p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найти все посылки с весом больше заданного, результат сортировать по алфавиту (по получателю), запомнить в массиве и вывести на экран;</w:t>
            </w:r>
          </w:p>
          <w:p w:rsidR="00561EEC" w:rsidRPr="00561EEC" w:rsidRDefault="00561EEC" w:rsidP="00561EEC"/>
        </w:tc>
      </w:tr>
    </w:tbl>
    <w:p w:rsidR="00561EEC" w:rsidRPr="00561EEC" w:rsidRDefault="00561EEC" w:rsidP="00561EEC">
      <w:pPr>
        <w:rPr>
          <w:b/>
          <w:sz w:val="28"/>
          <w:szCs w:val="28"/>
        </w:rPr>
      </w:pPr>
    </w:p>
    <w:p w:rsidR="00561EEC" w:rsidRPr="00561EEC" w:rsidRDefault="00561EEC" w:rsidP="00561EEC">
      <w:pPr>
        <w:rPr>
          <w:sz w:val="28"/>
          <w:szCs w:val="28"/>
        </w:rPr>
      </w:pPr>
    </w:p>
    <w:p w:rsidR="00561EEC" w:rsidRPr="00561EEC" w:rsidRDefault="00561EEC" w:rsidP="00561EEC"/>
    <w:sectPr w:rsidR="00561EEC" w:rsidRPr="00561EEC" w:rsidSect="00CE5574">
      <w:pgSz w:w="11906" w:h="16838"/>
      <w:pgMar w:top="964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b/>
      </w:rPr>
    </w:lvl>
  </w:abstractNum>
  <w:abstractNum w:abstractNumId="1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/>
      </w:rPr>
    </w:lvl>
  </w:abstractNum>
  <w:abstractNum w:abstractNumId="2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32D589D"/>
    <w:multiLevelType w:val="hybridMultilevel"/>
    <w:tmpl w:val="549E9C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A8A657C"/>
    <w:multiLevelType w:val="hybridMultilevel"/>
    <w:tmpl w:val="B7ACDAE0"/>
    <w:lvl w:ilvl="0" w:tplc="7DE657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3A1C21"/>
    <w:multiLevelType w:val="hybridMultilevel"/>
    <w:tmpl w:val="C0F2938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4E611E2B"/>
    <w:multiLevelType w:val="hybridMultilevel"/>
    <w:tmpl w:val="6FCECB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134084"/>
    <w:multiLevelType w:val="hybridMultilevel"/>
    <w:tmpl w:val="6DEA4776"/>
    <w:lvl w:ilvl="0" w:tplc="7DE6576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7"/>
  </w:num>
  <w:num w:numId="6">
    <w:abstractNumId w:val="4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44467"/>
    <w:rsid w:val="00066C4A"/>
    <w:rsid w:val="00081237"/>
    <w:rsid w:val="00092537"/>
    <w:rsid w:val="000A1508"/>
    <w:rsid w:val="000A7530"/>
    <w:rsid w:val="000C2013"/>
    <w:rsid w:val="0013386F"/>
    <w:rsid w:val="00195DB8"/>
    <w:rsid w:val="001E2D4D"/>
    <w:rsid w:val="001F190F"/>
    <w:rsid w:val="00221B58"/>
    <w:rsid w:val="00221E0B"/>
    <w:rsid w:val="002601AF"/>
    <w:rsid w:val="00263525"/>
    <w:rsid w:val="00266586"/>
    <w:rsid w:val="002911AA"/>
    <w:rsid w:val="00291751"/>
    <w:rsid w:val="002B4808"/>
    <w:rsid w:val="002C7DFF"/>
    <w:rsid w:val="002E5E33"/>
    <w:rsid w:val="002E7EBB"/>
    <w:rsid w:val="00306D73"/>
    <w:rsid w:val="00316225"/>
    <w:rsid w:val="00362A52"/>
    <w:rsid w:val="00380972"/>
    <w:rsid w:val="003A3581"/>
    <w:rsid w:val="003F34F8"/>
    <w:rsid w:val="00400B6B"/>
    <w:rsid w:val="004154D7"/>
    <w:rsid w:val="00421C09"/>
    <w:rsid w:val="00421DC7"/>
    <w:rsid w:val="00425E04"/>
    <w:rsid w:val="00431C9F"/>
    <w:rsid w:val="00444C19"/>
    <w:rsid w:val="00445CA0"/>
    <w:rsid w:val="00446970"/>
    <w:rsid w:val="004C7140"/>
    <w:rsid w:val="004F542F"/>
    <w:rsid w:val="005161CF"/>
    <w:rsid w:val="00561EEC"/>
    <w:rsid w:val="005773E0"/>
    <w:rsid w:val="00582672"/>
    <w:rsid w:val="0059603A"/>
    <w:rsid w:val="005A0EDF"/>
    <w:rsid w:val="005A74A6"/>
    <w:rsid w:val="005A7854"/>
    <w:rsid w:val="005C1E81"/>
    <w:rsid w:val="005F3D55"/>
    <w:rsid w:val="00625CC6"/>
    <w:rsid w:val="00642F93"/>
    <w:rsid w:val="00662190"/>
    <w:rsid w:val="00692A7E"/>
    <w:rsid w:val="00696873"/>
    <w:rsid w:val="00697862"/>
    <w:rsid w:val="006B32B8"/>
    <w:rsid w:val="006E6C37"/>
    <w:rsid w:val="00720AFD"/>
    <w:rsid w:val="007308CB"/>
    <w:rsid w:val="007C0B49"/>
    <w:rsid w:val="007C1FB7"/>
    <w:rsid w:val="007C7DD2"/>
    <w:rsid w:val="007D5471"/>
    <w:rsid w:val="007D7806"/>
    <w:rsid w:val="008321E0"/>
    <w:rsid w:val="0083673D"/>
    <w:rsid w:val="0083714A"/>
    <w:rsid w:val="0086432B"/>
    <w:rsid w:val="0088524E"/>
    <w:rsid w:val="008A5AA7"/>
    <w:rsid w:val="008B102D"/>
    <w:rsid w:val="00900594"/>
    <w:rsid w:val="009108A1"/>
    <w:rsid w:val="009544F6"/>
    <w:rsid w:val="00976221"/>
    <w:rsid w:val="00995064"/>
    <w:rsid w:val="00A00F71"/>
    <w:rsid w:val="00A14252"/>
    <w:rsid w:val="00A42724"/>
    <w:rsid w:val="00A463F6"/>
    <w:rsid w:val="00A519DE"/>
    <w:rsid w:val="00A52589"/>
    <w:rsid w:val="00A531C4"/>
    <w:rsid w:val="00A569FE"/>
    <w:rsid w:val="00AA288F"/>
    <w:rsid w:val="00AA6CE8"/>
    <w:rsid w:val="00AB37E3"/>
    <w:rsid w:val="00AB5C10"/>
    <w:rsid w:val="00AD6BA5"/>
    <w:rsid w:val="00B052AC"/>
    <w:rsid w:val="00B12887"/>
    <w:rsid w:val="00B511BE"/>
    <w:rsid w:val="00B649B6"/>
    <w:rsid w:val="00B70A51"/>
    <w:rsid w:val="00B8053E"/>
    <w:rsid w:val="00B81AD6"/>
    <w:rsid w:val="00B90B3F"/>
    <w:rsid w:val="00B93EFF"/>
    <w:rsid w:val="00BA0CC2"/>
    <w:rsid w:val="00BB3FAD"/>
    <w:rsid w:val="00BE0A7B"/>
    <w:rsid w:val="00BF6ABA"/>
    <w:rsid w:val="00C1569B"/>
    <w:rsid w:val="00C44467"/>
    <w:rsid w:val="00C636C7"/>
    <w:rsid w:val="00C63C38"/>
    <w:rsid w:val="00C850E3"/>
    <w:rsid w:val="00CB3E79"/>
    <w:rsid w:val="00CC3888"/>
    <w:rsid w:val="00CC6902"/>
    <w:rsid w:val="00CE5574"/>
    <w:rsid w:val="00CF0298"/>
    <w:rsid w:val="00D0129E"/>
    <w:rsid w:val="00D35D03"/>
    <w:rsid w:val="00D40BBD"/>
    <w:rsid w:val="00D53E5F"/>
    <w:rsid w:val="00D76A24"/>
    <w:rsid w:val="00D83194"/>
    <w:rsid w:val="00D853A3"/>
    <w:rsid w:val="00D97B2B"/>
    <w:rsid w:val="00DD3B89"/>
    <w:rsid w:val="00DE16CB"/>
    <w:rsid w:val="00DE2D5C"/>
    <w:rsid w:val="00DF1CD0"/>
    <w:rsid w:val="00E013EB"/>
    <w:rsid w:val="00E561ED"/>
    <w:rsid w:val="00E65F11"/>
    <w:rsid w:val="00EA7A20"/>
    <w:rsid w:val="00EB37E9"/>
    <w:rsid w:val="00EC1E63"/>
    <w:rsid w:val="00ED2C75"/>
    <w:rsid w:val="00ED433D"/>
    <w:rsid w:val="00F06601"/>
    <w:rsid w:val="00F10FAA"/>
    <w:rsid w:val="00F3273F"/>
    <w:rsid w:val="00F41720"/>
    <w:rsid w:val="00F61706"/>
    <w:rsid w:val="00F733FE"/>
    <w:rsid w:val="00F8137E"/>
    <w:rsid w:val="00FB2B03"/>
    <w:rsid w:val="00FD2278"/>
    <w:rsid w:val="00FF7C21"/>
    <w:rsid w:val="00FF7D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0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E16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561EE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qFormat/>
    <w:rsid w:val="00642F93"/>
    <w:pPr>
      <w:keepNext/>
      <w:spacing w:before="240" w:after="120"/>
      <w:jc w:val="center"/>
      <w:outlineLvl w:val="3"/>
    </w:pPr>
    <w:rPr>
      <w:b/>
      <w:i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63525"/>
    <w:pPr>
      <w:suppressAutoHyphens/>
    </w:pPr>
    <w:rPr>
      <w:lang w:eastAsia="ar-SA"/>
    </w:rPr>
  </w:style>
  <w:style w:type="paragraph" w:styleId="a4">
    <w:name w:val="List Paragraph"/>
    <w:basedOn w:val="a"/>
    <w:uiPriority w:val="34"/>
    <w:qFormat/>
    <w:rsid w:val="000A1508"/>
    <w:pPr>
      <w:ind w:left="720"/>
      <w:contextualSpacing/>
    </w:pPr>
  </w:style>
  <w:style w:type="character" w:customStyle="1" w:styleId="40">
    <w:name w:val="Заголовок 4 Знак"/>
    <w:basedOn w:val="a0"/>
    <w:link w:val="4"/>
    <w:rsid w:val="00642F93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E16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No Spacing"/>
    <w:uiPriority w:val="1"/>
    <w:qFormat/>
    <w:rsid w:val="00F8137E"/>
    <w:pPr>
      <w:spacing w:after="0" w:line="240" w:lineRule="auto"/>
    </w:pPr>
    <w:rPr>
      <w:rFonts w:ascii="Calibri" w:eastAsia="Calibri" w:hAnsi="Calibri" w:cs="Times New Roman"/>
    </w:rPr>
  </w:style>
  <w:style w:type="character" w:styleId="a6">
    <w:name w:val="footnote reference"/>
    <w:basedOn w:val="a0"/>
    <w:semiHidden/>
    <w:rsid w:val="00995064"/>
    <w:rPr>
      <w:vertAlign w:val="superscript"/>
    </w:rPr>
  </w:style>
  <w:style w:type="paragraph" w:customStyle="1" w:styleId="a7">
    <w:name w:val="Содержимое таблицы"/>
    <w:basedOn w:val="a"/>
    <w:rsid w:val="00995064"/>
    <w:pPr>
      <w:suppressLineNumbers/>
      <w:suppressAutoHyphens/>
    </w:pPr>
    <w:rPr>
      <w:lang w:eastAsia="ar-SA"/>
    </w:rPr>
  </w:style>
  <w:style w:type="character" w:customStyle="1" w:styleId="30">
    <w:name w:val="Заголовок 3 Знак"/>
    <w:basedOn w:val="a0"/>
    <w:link w:val="3"/>
    <w:uiPriority w:val="9"/>
    <w:rsid w:val="00561EEC"/>
    <w:rPr>
      <w:rFonts w:ascii="Times New Roman" w:eastAsia="Times New Roman" w:hAnsi="Times New Roman" w:cs="Times New Roman"/>
      <w:b/>
      <w:bCs/>
      <w:sz w:val="27"/>
      <w:szCs w:val="27"/>
    </w:rPr>
  </w:style>
  <w:style w:type="numbering" w:customStyle="1" w:styleId="11">
    <w:name w:val="Нет списка1"/>
    <w:next w:val="a2"/>
    <w:semiHidden/>
    <w:rsid w:val="00561EEC"/>
  </w:style>
  <w:style w:type="paragraph" w:styleId="a8">
    <w:name w:val="Body Text"/>
    <w:basedOn w:val="a"/>
    <w:link w:val="a9"/>
    <w:rsid w:val="00561EEC"/>
    <w:pPr>
      <w:suppressAutoHyphens/>
    </w:pPr>
    <w:rPr>
      <w:sz w:val="28"/>
      <w:lang w:eastAsia="ar-SA"/>
    </w:rPr>
  </w:style>
  <w:style w:type="character" w:customStyle="1" w:styleId="a9">
    <w:name w:val="Основной текст Знак"/>
    <w:basedOn w:val="a0"/>
    <w:link w:val="a8"/>
    <w:rsid w:val="00561EEC"/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customStyle="1" w:styleId="apple-converted-space">
    <w:name w:val="apple-converted-space"/>
    <w:rsid w:val="00561EEC"/>
  </w:style>
  <w:style w:type="character" w:customStyle="1" w:styleId="keyword">
    <w:name w:val="keyword"/>
    <w:rsid w:val="00561EEC"/>
  </w:style>
  <w:style w:type="paragraph" w:styleId="HTML">
    <w:name w:val="HTML Preformatted"/>
    <w:basedOn w:val="a"/>
    <w:link w:val="HTML0"/>
    <w:uiPriority w:val="99"/>
    <w:unhideWhenUsed/>
    <w:rsid w:val="00561E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61EEC"/>
    <w:rPr>
      <w:rFonts w:ascii="Courier New" w:eastAsia="Times New Roman" w:hAnsi="Courier New" w:cs="Times New Roman"/>
      <w:sz w:val="20"/>
      <w:szCs w:val="20"/>
    </w:rPr>
  </w:style>
  <w:style w:type="character" w:customStyle="1" w:styleId="texample">
    <w:name w:val="texample"/>
    <w:rsid w:val="00561EEC"/>
  </w:style>
  <w:style w:type="character" w:styleId="aa">
    <w:name w:val="Hyperlink"/>
    <w:uiPriority w:val="99"/>
    <w:unhideWhenUsed/>
    <w:rsid w:val="00561EEC"/>
    <w:rPr>
      <w:color w:val="0000FF"/>
      <w:u w:val="single"/>
    </w:rPr>
  </w:style>
  <w:style w:type="table" w:styleId="ab">
    <w:name w:val="Table Grid"/>
    <w:basedOn w:val="a1"/>
    <w:rsid w:val="00561E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0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E16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561EEC"/>
    <w:pPr>
      <w:spacing w:before="100" w:beforeAutospacing="1" w:after="100" w:afterAutospacing="1"/>
      <w:outlineLvl w:val="2"/>
    </w:pPr>
    <w:rPr>
      <w:b/>
      <w:bCs/>
      <w:sz w:val="27"/>
      <w:szCs w:val="27"/>
      <w:lang w:val="x-none" w:eastAsia="x-none"/>
    </w:rPr>
  </w:style>
  <w:style w:type="paragraph" w:styleId="4">
    <w:name w:val="heading 4"/>
    <w:basedOn w:val="a"/>
    <w:next w:val="a"/>
    <w:link w:val="40"/>
    <w:qFormat/>
    <w:rsid w:val="00642F93"/>
    <w:pPr>
      <w:keepNext/>
      <w:spacing w:before="240" w:after="120"/>
      <w:jc w:val="center"/>
      <w:outlineLvl w:val="3"/>
    </w:pPr>
    <w:rPr>
      <w:b/>
      <w:i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63525"/>
    <w:pPr>
      <w:suppressAutoHyphens/>
    </w:pPr>
    <w:rPr>
      <w:lang w:eastAsia="ar-SA"/>
    </w:rPr>
  </w:style>
  <w:style w:type="paragraph" w:styleId="a4">
    <w:name w:val="List Paragraph"/>
    <w:basedOn w:val="a"/>
    <w:uiPriority w:val="34"/>
    <w:qFormat/>
    <w:rsid w:val="000A1508"/>
    <w:pPr>
      <w:ind w:left="720"/>
      <w:contextualSpacing/>
    </w:pPr>
  </w:style>
  <w:style w:type="character" w:customStyle="1" w:styleId="40">
    <w:name w:val="Заголовок 4 Знак"/>
    <w:basedOn w:val="a0"/>
    <w:link w:val="4"/>
    <w:rsid w:val="00642F93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E16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No Spacing"/>
    <w:uiPriority w:val="1"/>
    <w:qFormat/>
    <w:rsid w:val="00F8137E"/>
    <w:pPr>
      <w:spacing w:after="0" w:line="240" w:lineRule="auto"/>
    </w:pPr>
    <w:rPr>
      <w:rFonts w:ascii="Calibri" w:eastAsia="Calibri" w:hAnsi="Calibri" w:cs="Times New Roman"/>
    </w:rPr>
  </w:style>
  <w:style w:type="character" w:styleId="a6">
    <w:name w:val="footnote reference"/>
    <w:basedOn w:val="a0"/>
    <w:semiHidden/>
    <w:rsid w:val="00995064"/>
    <w:rPr>
      <w:vertAlign w:val="superscript"/>
    </w:rPr>
  </w:style>
  <w:style w:type="paragraph" w:customStyle="1" w:styleId="a7">
    <w:name w:val="Содержимое таблицы"/>
    <w:basedOn w:val="a"/>
    <w:rsid w:val="00995064"/>
    <w:pPr>
      <w:suppressLineNumbers/>
      <w:suppressAutoHyphens/>
    </w:pPr>
    <w:rPr>
      <w:lang w:eastAsia="ar-SA"/>
    </w:rPr>
  </w:style>
  <w:style w:type="character" w:customStyle="1" w:styleId="30">
    <w:name w:val="Заголовок 3 Знак"/>
    <w:basedOn w:val="a0"/>
    <w:link w:val="3"/>
    <w:uiPriority w:val="9"/>
    <w:rsid w:val="00561EEC"/>
    <w:rPr>
      <w:rFonts w:ascii="Times New Roman" w:eastAsia="Times New Roman" w:hAnsi="Times New Roman" w:cs="Times New Roman"/>
      <w:b/>
      <w:bCs/>
      <w:sz w:val="27"/>
      <w:szCs w:val="27"/>
      <w:lang w:val="x-none" w:eastAsia="x-none"/>
    </w:rPr>
  </w:style>
  <w:style w:type="numbering" w:customStyle="1" w:styleId="11">
    <w:name w:val="Нет списка1"/>
    <w:next w:val="a2"/>
    <w:semiHidden/>
    <w:rsid w:val="00561EEC"/>
  </w:style>
  <w:style w:type="paragraph" w:styleId="a8">
    <w:name w:val="Body Text"/>
    <w:basedOn w:val="a"/>
    <w:link w:val="a9"/>
    <w:rsid w:val="00561EEC"/>
    <w:pPr>
      <w:suppressAutoHyphens/>
    </w:pPr>
    <w:rPr>
      <w:sz w:val="28"/>
      <w:lang w:eastAsia="ar-SA"/>
    </w:rPr>
  </w:style>
  <w:style w:type="character" w:customStyle="1" w:styleId="a9">
    <w:name w:val="Основной текст Знак"/>
    <w:basedOn w:val="a0"/>
    <w:link w:val="a8"/>
    <w:rsid w:val="00561EEC"/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customStyle="1" w:styleId="apple-converted-space">
    <w:name w:val="apple-converted-space"/>
    <w:rsid w:val="00561EEC"/>
  </w:style>
  <w:style w:type="character" w:customStyle="1" w:styleId="keyword">
    <w:name w:val="keyword"/>
    <w:rsid w:val="00561EEC"/>
  </w:style>
  <w:style w:type="paragraph" w:styleId="HTML">
    <w:name w:val="HTML Preformatted"/>
    <w:basedOn w:val="a"/>
    <w:link w:val="HTML0"/>
    <w:uiPriority w:val="99"/>
    <w:unhideWhenUsed/>
    <w:rsid w:val="00561E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basedOn w:val="a0"/>
    <w:link w:val="HTML"/>
    <w:uiPriority w:val="99"/>
    <w:rsid w:val="00561EEC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texample">
    <w:name w:val="texample"/>
    <w:rsid w:val="00561EEC"/>
  </w:style>
  <w:style w:type="character" w:styleId="aa">
    <w:name w:val="Hyperlink"/>
    <w:uiPriority w:val="99"/>
    <w:unhideWhenUsed/>
    <w:rsid w:val="00561EEC"/>
    <w:rPr>
      <w:color w:val="0000FF"/>
      <w:u w:val="single"/>
    </w:rPr>
  </w:style>
  <w:style w:type="table" w:styleId="ab">
    <w:name w:val="Table Grid"/>
    <w:basedOn w:val="a1"/>
    <w:rsid w:val="00561E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823F39-AC96-4684-A53C-E7DACFCB4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3249</TotalTime>
  <Pages>11</Pages>
  <Words>2560</Words>
  <Characters>14596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123m</cp:lastModifiedBy>
  <cp:revision>12</cp:revision>
  <dcterms:created xsi:type="dcterms:W3CDTF">2020-03-03T05:14:00Z</dcterms:created>
  <dcterms:modified xsi:type="dcterms:W3CDTF">2020-05-16T21:42:00Z</dcterms:modified>
</cp:coreProperties>
</file>