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04A3" w:rsidTr="007004A3">
        <w:tc>
          <w:tcPr>
            <w:tcW w:w="2992" w:type="dxa"/>
          </w:tcPr>
          <w:p w:rsidR="007004A3" w:rsidRDefault="007004A3" w:rsidP="002229DF">
            <w:pPr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sz w:val="24"/>
              </w:rPr>
              <w:t xml:space="preserve">Módulo </w:t>
            </w:r>
            <w:r w:rsidR="002229DF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 – </w:t>
            </w:r>
            <w:r w:rsidR="00B05EA6" w:rsidRPr="00B05EA6">
              <w:rPr>
                <w:b/>
                <w:sz w:val="24"/>
              </w:rPr>
              <w:t>Tema 1 - Roadmap of IoT</w:t>
            </w:r>
          </w:p>
        </w:tc>
        <w:tc>
          <w:tcPr>
            <w:tcW w:w="2993" w:type="dxa"/>
          </w:tcPr>
          <w:p w:rsidR="007004A3" w:rsidRPr="007004A3" w:rsidRDefault="00E41446" w:rsidP="007004A3">
            <w:pPr>
              <w:rPr>
                <w:noProof/>
                <w:sz w:val="24"/>
                <w:lang w:eastAsia="es-AR"/>
              </w:rPr>
            </w:pPr>
            <w:r w:rsidRPr="00E41446">
              <w:rPr>
                <w:noProof/>
                <w:sz w:val="24"/>
                <w:lang w:eastAsia="es-AR"/>
              </w:rPr>
              <w:t>Sanjay Sarma</w:t>
            </w:r>
          </w:p>
        </w:tc>
        <w:tc>
          <w:tcPr>
            <w:tcW w:w="2993" w:type="dxa"/>
          </w:tcPr>
          <w:p w:rsidR="007004A3" w:rsidRDefault="00E41446" w:rsidP="007004A3">
            <w:pPr>
              <w:jc w:val="center"/>
              <w:rPr>
                <w:b/>
                <w:noProof/>
                <w:sz w:val="24"/>
                <w:lang w:eastAsia="es-AR"/>
              </w:rPr>
            </w:pPr>
            <w:r>
              <w:rPr>
                <w:b/>
                <w:noProof/>
                <w:sz w:val="24"/>
                <w:lang w:eastAsia="es-AR"/>
              </w:rPr>
              <w:drawing>
                <wp:inline distT="0" distB="0" distL="0" distR="0">
                  <wp:extent cx="800100" cy="1086080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jay Sar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108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04A3" w:rsidRDefault="007004A3" w:rsidP="00C859A5">
      <w:pPr>
        <w:rPr>
          <w:u w:val="single"/>
        </w:rPr>
      </w:pPr>
    </w:p>
    <w:p w:rsidR="00B05EA6" w:rsidRPr="00B05EA6" w:rsidRDefault="00B05EA6" w:rsidP="00B05EA6">
      <w:pPr>
        <w:jc w:val="center"/>
        <w:rPr>
          <w:b/>
          <w:u w:val="single"/>
        </w:rPr>
      </w:pPr>
      <w:r w:rsidRPr="00B05EA6">
        <w:rPr>
          <w:b/>
          <w:u w:val="single"/>
        </w:rPr>
        <w:t>Video 1:</w:t>
      </w:r>
    </w:p>
    <w:p w:rsidR="008D305C" w:rsidRDefault="003917E5" w:rsidP="00B05EA6">
      <w:r>
        <w:t>Hoja de ruta (</w:t>
      </w:r>
      <w:r w:rsidR="00F06238" w:rsidRPr="00F06238">
        <w:t>Roadmap of IoT</w:t>
      </w:r>
      <w:r>
        <w:t>),</w:t>
      </w:r>
      <w:r w:rsidR="00F06238" w:rsidRPr="00F06238">
        <w:t xml:space="preserve"> como componentes: aplicaciones, diseño, </w:t>
      </w:r>
      <w:r w:rsidR="00B05EA6" w:rsidRPr="00F06238">
        <w:t xml:space="preserve"> </w:t>
      </w:r>
      <w:r w:rsidR="00F06238" w:rsidRPr="00F06238">
        <w:t>tecnologías.</w:t>
      </w:r>
    </w:p>
    <w:p w:rsidR="007D2BD0" w:rsidRPr="007D2BD0" w:rsidRDefault="007D2BD0" w:rsidP="00B05EA6">
      <w:pPr>
        <w:rPr>
          <w:b/>
        </w:rPr>
      </w:pPr>
      <w:r w:rsidRPr="007D2BD0">
        <w:rPr>
          <w:b/>
        </w:rPr>
        <w:t>Estrategias de comunicación</w:t>
      </w:r>
      <w:r w:rsidR="0076640F">
        <w:rPr>
          <w:b/>
        </w:rPr>
        <w:t xml:space="preserve"> (</w:t>
      </w:r>
      <w:r w:rsidR="0076640F" w:rsidRPr="0076640F">
        <w:rPr>
          <w:b/>
        </w:rPr>
        <w:t>Estrategias de comunicación.png</w:t>
      </w:r>
      <w:r w:rsidR="0076640F">
        <w:rPr>
          <w:b/>
        </w:rPr>
        <w:t>)</w:t>
      </w:r>
      <w:r w:rsidRPr="007D2BD0">
        <w:rPr>
          <w:b/>
        </w:rPr>
        <w:t>:</w:t>
      </w:r>
    </w:p>
    <w:p w:rsidR="007D2BD0" w:rsidRDefault="007D2BD0" w:rsidP="007D2BD0">
      <w:pPr>
        <w:pStyle w:val="Prrafodelista"/>
        <w:numPr>
          <w:ilvl w:val="0"/>
          <w:numId w:val="18"/>
        </w:numPr>
      </w:pPr>
      <w:r>
        <w:t xml:space="preserve">Comunicación dispositivo – dispositivo podría sonar bien porque es como se </w:t>
      </w:r>
      <w:r w:rsidR="0076640F">
        <w:t>comunican</w:t>
      </w:r>
      <w:r>
        <w:t xml:space="preserve"> las personas, pero pude no ser lo adecuado para IoT.</w:t>
      </w:r>
    </w:p>
    <w:p w:rsidR="007D2BD0" w:rsidRDefault="007D2BD0" w:rsidP="007D2BD0">
      <w:pPr>
        <w:pStyle w:val="Prrafodelista"/>
        <w:numPr>
          <w:ilvl w:val="0"/>
          <w:numId w:val="18"/>
        </w:numPr>
      </w:pPr>
      <w:r>
        <w:t>Dispositivo-Enlace-Dispositivo: dar sentido a los dispositivos y la información que obtenemos de ellos. Lego actuar en ellos.</w:t>
      </w:r>
    </w:p>
    <w:p w:rsidR="007D2BD0" w:rsidRDefault="007D2BD0" w:rsidP="007D2BD0">
      <w:pPr>
        <w:pStyle w:val="Prrafodelista"/>
        <w:numPr>
          <w:ilvl w:val="0"/>
          <w:numId w:val="18"/>
        </w:numPr>
      </w:pPr>
      <w:r>
        <w:t xml:space="preserve">Dispositivo – Enlace – Enlace – Dispositivo: dispositivos fuera de alcance. Dos redes distintas. </w:t>
      </w:r>
      <w:r w:rsidRPr="007D2BD0">
        <w:rPr>
          <w:b/>
        </w:rPr>
        <w:t>Bridging.</w:t>
      </w:r>
    </w:p>
    <w:p w:rsidR="007D2BD0" w:rsidRPr="007D2BD0" w:rsidRDefault="007D2BD0" w:rsidP="007D2BD0">
      <w:pPr>
        <w:pStyle w:val="Prrafodelista"/>
        <w:numPr>
          <w:ilvl w:val="0"/>
          <w:numId w:val="18"/>
        </w:numPr>
        <w:rPr>
          <w:b/>
        </w:rPr>
      </w:pPr>
      <w:r w:rsidRPr="007D2BD0">
        <w:rPr>
          <w:b/>
        </w:rPr>
        <w:t>Paradigma dominante. Dispositivo – Nube – Dispositivo.</w:t>
      </w:r>
    </w:p>
    <w:p w:rsidR="007D2BD0" w:rsidRPr="007D2BD0" w:rsidRDefault="007D2BD0" w:rsidP="007D2BD0">
      <w:pPr>
        <w:pStyle w:val="Prrafodelista"/>
        <w:numPr>
          <w:ilvl w:val="0"/>
          <w:numId w:val="18"/>
        </w:numPr>
        <w:rPr>
          <w:b/>
        </w:rPr>
      </w:pPr>
      <w:r w:rsidRPr="007D2BD0">
        <w:rPr>
          <w:b/>
        </w:rPr>
        <w:t>Si se comunica vía http es llamada red de las cosas.</w:t>
      </w:r>
      <w:r>
        <w:rPr>
          <w:b/>
        </w:rPr>
        <w:t xml:space="preserve"> Término del arte. Vista filosófica de conectar las cosas. W3C analizándolo.</w:t>
      </w:r>
    </w:p>
    <w:p w:rsidR="007D2BD0" w:rsidRDefault="0076640F" w:rsidP="00B05EA6">
      <w:r>
        <w:t>¿</w:t>
      </w:r>
      <w:r w:rsidR="007D2BD0">
        <w:t>Porque no utilizar para comunicación e inventamos algo nuevo?</w:t>
      </w:r>
    </w:p>
    <w:p w:rsidR="0076640F" w:rsidRDefault="007D2BD0" w:rsidP="0076640F">
      <w:pPr>
        <w:jc w:val="center"/>
        <w:rPr>
          <w:b/>
        </w:rPr>
      </w:pPr>
      <w:r w:rsidRPr="00B05EA6">
        <w:rPr>
          <w:b/>
        </w:rPr>
        <w:t>Metáfora:</w:t>
      </w:r>
    </w:p>
    <w:p w:rsidR="0076640F" w:rsidRPr="0076640F" w:rsidRDefault="0076640F" w:rsidP="007D2BD0">
      <w:pPr>
        <w:rPr>
          <w:u w:val="single"/>
        </w:rPr>
      </w:pPr>
      <w:r w:rsidRPr="0076640F">
        <w:rPr>
          <w:u w:val="single"/>
        </w:rPr>
        <w:t>Las</w:t>
      </w:r>
      <w:r w:rsidR="007D2BD0" w:rsidRPr="0076640F">
        <w:rPr>
          <w:u w:val="single"/>
        </w:rPr>
        <w:t xml:space="preserve"> nuevas aplicaciones IoT son como jardines con muros.</w:t>
      </w:r>
      <w:r w:rsidRPr="0076640F">
        <w:rPr>
          <w:u w:val="single"/>
        </w:rPr>
        <w:t xml:space="preserve"> </w:t>
      </w:r>
    </w:p>
    <w:p w:rsidR="0076640F" w:rsidRDefault="0076640F" w:rsidP="007D2BD0">
      <w:r>
        <w:t>NEST, HomeKit, SmartHub (orientados para hogares) son ecosistemas independientes. Son hermosos jardines que trabajan bien, pero hay un muro entre ellos:.</w:t>
      </w:r>
    </w:p>
    <w:p w:rsidR="007D2BD0" w:rsidRPr="0076640F" w:rsidRDefault="0076640F" w:rsidP="007D2BD0">
      <w:pPr>
        <w:rPr>
          <w:u w:val="single"/>
        </w:rPr>
      </w:pPr>
      <w:r w:rsidRPr="0076640F">
        <w:rPr>
          <w:u w:val="single"/>
        </w:rPr>
        <w:t>Sigan</w:t>
      </w:r>
      <w:r w:rsidR="007D2BD0" w:rsidRPr="0076640F">
        <w:rPr>
          <w:u w:val="single"/>
        </w:rPr>
        <w:t xml:space="preserve"> expandiéndose y que sus jardineros empiecen a trabajar juntos.  Que haya interoperabilidad.</w:t>
      </w:r>
      <w:r w:rsidRPr="0076640F">
        <w:rPr>
          <w:u w:val="single"/>
        </w:rPr>
        <w:t xml:space="preserve"> Estamos inventando manera de arreglar los caminos a través delos muros.</w:t>
      </w:r>
    </w:p>
    <w:p w:rsidR="0076640F" w:rsidRDefault="0076640F" w:rsidP="007D2BD0">
      <w:r>
        <w:t>Días primitivos.</w:t>
      </w:r>
    </w:p>
    <w:p w:rsidR="0076640F" w:rsidRDefault="0076640F" w:rsidP="007D2BD0">
      <w:r>
        <w:t>Lentamente los jardines se expanden. NEST funciona ahora con dispositivos no hechos por NEST.</w:t>
      </w:r>
    </w:p>
    <w:p w:rsidR="0076640F" w:rsidRDefault="0076640F" w:rsidP="007D2BD0">
      <w:r>
        <w:t>Se expande a expensas de fabricantes de dispositivos.</w:t>
      </w:r>
    </w:p>
    <w:p w:rsidR="0076640F" w:rsidRDefault="0076640F" w:rsidP="007D2BD0">
      <w:r>
        <w:t>Critico cuando los jardineros comiencen a hablar entre sí.</w:t>
      </w:r>
    </w:p>
    <w:p w:rsidR="0076640F" w:rsidRPr="0076640F" w:rsidRDefault="0076640F" w:rsidP="007D2BD0">
      <w:pPr>
        <w:rPr>
          <w:b/>
        </w:rPr>
      </w:pPr>
      <w:r w:rsidRPr="0076640F">
        <w:rPr>
          <w:b/>
        </w:rPr>
        <w:t>Este es un campo en evolución No hay respuesta. Hay que averiguar por la respuesta y extenderla de manera que responda a sus necesidades.</w:t>
      </w:r>
    </w:p>
    <w:p w:rsidR="0076640F" w:rsidRPr="0076640F" w:rsidRDefault="0076640F" w:rsidP="0076640F">
      <w:pPr>
        <w:jc w:val="center"/>
        <w:rPr>
          <w:b/>
          <w:u w:val="single"/>
        </w:rPr>
      </w:pPr>
      <w:r w:rsidRPr="0076640F">
        <w:rPr>
          <w:b/>
          <w:u w:val="single"/>
        </w:rPr>
        <w:lastRenderedPageBreak/>
        <w:t>Video 2:</w:t>
      </w:r>
    </w:p>
    <w:p w:rsidR="0076640F" w:rsidRDefault="008E40B1" w:rsidP="007D2BD0">
      <w:r>
        <w:t>Predicciones (Predicciones.png):</w:t>
      </w:r>
    </w:p>
    <w:p w:rsidR="008E40B1" w:rsidRDefault="008E40B1" w:rsidP="008E40B1">
      <w:pPr>
        <w:pStyle w:val="Prrafodelista"/>
        <w:numPr>
          <w:ilvl w:val="0"/>
          <w:numId w:val="19"/>
        </w:numPr>
      </w:pPr>
      <w:r>
        <w:t xml:space="preserve">Plataforma dispositivo: </w:t>
      </w:r>
      <w:r w:rsidRPr="008E40B1">
        <w:rPr>
          <w:b/>
        </w:rPr>
        <w:t>mbed</w:t>
      </w:r>
      <w:r>
        <w:t xml:space="preserve"> prometedora (publicado por ERM). Tomará un par de años para terminarla. No se sabe si será un estándar común o jugador dominante.</w:t>
      </w:r>
    </w:p>
    <w:p w:rsidR="008E40B1" w:rsidRDefault="008E40B1" w:rsidP="008E40B1">
      <w:pPr>
        <w:pStyle w:val="Prrafodelista"/>
        <w:numPr>
          <w:ilvl w:val="0"/>
          <w:numId w:val="19"/>
        </w:numPr>
      </w:pPr>
      <w:r>
        <w:t xml:space="preserve">Comunicaciones locales: comenzó a madurar en 2016. Podremos terminar con una situación </w:t>
      </w:r>
      <w:r w:rsidRPr="008E40B1">
        <w:rPr>
          <w:b/>
        </w:rPr>
        <w:t>tribal BLE / Bluetooth Low Energy o Zigbee</w:t>
      </w:r>
      <w:r>
        <w:t xml:space="preserve"> o algo parecido. Iniciativa </w:t>
      </w:r>
      <w:r w:rsidRPr="008E40B1">
        <w:rPr>
          <w:b/>
        </w:rPr>
        <w:t>Thread</w:t>
      </w:r>
      <w:r>
        <w:t>.</w:t>
      </w:r>
    </w:p>
    <w:p w:rsidR="008E40B1" w:rsidRDefault="008E40B1" w:rsidP="008E40B1">
      <w:pPr>
        <w:pStyle w:val="Prrafodelista"/>
        <w:numPr>
          <w:ilvl w:val="0"/>
          <w:numId w:val="19"/>
        </w:numPr>
      </w:pPr>
      <w:r>
        <w:t>Enlace / Edge CMP: sigue siendo difícil estandarizar.</w:t>
      </w:r>
    </w:p>
    <w:p w:rsidR="008E40B1" w:rsidRDefault="008E40B1" w:rsidP="008E40B1">
      <w:pPr>
        <w:pStyle w:val="Prrafodelista"/>
        <w:numPr>
          <w:ilvl w:val="0"/>
          <w:numId w:val="19"/>
        </w:numPr>
      </w:pPr>
      <w:r>
        <w:t xml:space="preserve">Cloud. Tomar la utilidad de nube que ya estamos allí. + informática inteligente. Aún jardines amurallados. </w:t>
      </w:r>
    </w:p>
    <w:p w:rsidR="008E40B1" w:rsidRDefault="008E40B1" w:rsidP="007D2BD0">
      <w:r>
        <w:t xml:space="preserve"> </w:t>
      </w:r>
      <w:r w:rsidR="00D32128">
        <w:t>Opiniones personales del profesor:</w:t>
      </w:r>
    </w:p>
    <w:p w:rsidR="00D32128" w:rsidRDefault="00D32128" w:rsidP="00D32128">
      <w:pPr>
        <w:pStyle w:val="Prrafodelista"/>
        <w:numPr>
          <w:ilvl w:val="0"/>
          <w:numId w:val="20"/>
        </w:numPr>
      </w:pPr>
      <w:r>
        <w:t>Estándares red son el camino a seguir. http, mashups.</w:t>
      </w:r>
    </w:p>
    <w:p w:rsidR="00D32128" w:rsidRDefault="00D32128" w:rsidP="00D32128">
      <w:pPr>
        <w:pStyle w:val="Prrafodelista"/>
        <w:numPr>
          <w:ilvl w:val="0"/>
          <w:numId w:val="20"/>
        </w:numPr>
      </w:pPr>
      <w:r>
        <w:t>No solo hacer http, sino construir avatares. Elevar las cosas a la nube y conectarlas. Fácil, limpio, nivel de indirección, más seguro.</w:t>
      </w:r>
    </w:p>
    <w:p w:rsidR="00D32128" w:rsidRDefault="00D32128" w:rsidP="00D32128">
      <w:pPr>
        <w:pStyle w:val="Prrafodelista"/>
        <w:numPr>
          <w:ilvl w:val="0"/>
          <w:numId w:val="20"/>
        </w:numPr>
      </w:pPr>
      <w:r>
        <w:t>Vamos a irnos a arquitectura de 3 niveles: dispositivo, nube y edge computing para mejorar performance.</w:t>
      </w:r>
    </w:p>
    <w:p w:rsidR="00D32128" w:rsidRDefault="00D32128" w:rsidP="007D2BD0">
      <w:r>
        <w:t>Filosofía de Nike:</w:t>
      </w:r>
    </w:p>
    <w:p w:rsidR="00F952E3" w:rsidRDefault="00F952E3" w:rsidP="007D2BD0">
      <w:r>
        <w:t xml:space="preserve">Just do it. Todo estará habilitado para IoT. Será competitivo. Se necesita </w:t>
      </w:r>
      <w:r w:rsidRPr="00F952E3">
        <w:rPr>
          <w:b/>
        </w:rPr>
        <w:t>IoT literacy</w:t>
      </w:r>
      <w:r>
        <w:t xml:space="preserve"> (conocimiento). Es personal. Si trabaja con </w:t>
      </w:r>
      <w:r w:rsidR="00E40DD8">
        <w:t>consultores</w:t>
      </w:r>
      <w:r>
        <w:t xml:space="preserve"> que entienda el proceso luego viene IoT.</w:t>
      </w:r>
    </w:p>
    <w:p w:rsidR="00F952E3" w:rsidRDefault="00F952E3" w:rsidP="007D2BD0">
      <w:r>
        <w:t xml:space="preserve">Construir un sistema real e intentar usarlo. Entendimiento </w:t>
      </w:r>
      <w:r w:rsidR="00E40DD8">
        <w:t>visceral</w:t>
      </w:r>
      <w:r>
        <w:t xml:space="preserve"> a nivel </w:t>
      </w:r>
      <w:r w:rsidR="00E40DD8">
        <w:t>pasional</w:t>
      </w:r>
      <w:r>
        <w:t>.</w:t>
      </w:r>
    </w:p>
    <w:p w:rsidR="00F952E3" w:rsidRDefault="00F952E3" w:rsidP="007D2BD0">
      <w:r>
        <w:t>Estar listo para fallar. Listo para iterar.</w:t>
      </w:r>
    </w:p>
    <w:p w:rsidR="00E40DD8" w:rsidRPr="00E40DD8" w:rsidRDefault="00E40DD8" w:rsidP="00E40DD8">
      <w:pPr>
        <w:jc w:val="center"/>
        <w:rPr>
          <w:b/>
          <w:u w:val="single"/>
        </w:rPr>
      </w:pPr>
      <w:r w:rsidRPr="00E40DD8">
        <w:rPr>
          <w:b/>
          <w:u w:val="single"/>
        </w:rPr>
        <w:t>Video 3:</w:t>
      </w:r>
    </w:p>
    <w:p w:rsidR="00E40DD8" w:rsidRDefault="00D94DA2" w:rsidP="007D2BD0">
      <w:r>
        <w:t>Comenzar algo pequeño y ser paciente:</w:t>
      </w:r>
    </w:p>
    <w:p w:rsidR="00D94DA2" w:rsidRDefault="00D94DA2" w:rsidP="00D94DA2">
      <w:pPr>
        <w:pStyle w:val="Prrafodelista"/>
        <w:numPr>
          <w:ilvl w:val="0"/>
          <w:numId w:val="21"/>
        </w:numPr>
      </w:pPr>
      <w:r>
        <w:t>Piloto único pero completo.</w:t>
      </w:r>
    </w:p>
    <w:p w:rsidR="00D94DA2" w:rsidRDefault="00D94DA2" w:rsidP="00D94DA2">
      <w:pPr>
        <w:pStyle w:val="Prrafodelista"/>
        <w:numPr>
          <w:ilvl w:val="0"/>
          <w:numId w:val="21"/>
        </w:numPr>
      </w:pPr>
      <w:r>
        <w:t>Valor claro.</w:t>
      </w:r>
    </w:p>
    <w:p w:rsidR="00D94DA2" w:rsidRDefault="00D94DA2" w:rsidP="00D94DA2">
      <w:pPr>
        <w:pStyle w:val="Prrafodelista"/>
        <w:numPr>
          <w:ilvl w:val="0"/>
          <w:numId w:val="21"/>
        </w:numPr>
      </w:pPr>
      <w:r>
        <w:t>A prueba de fallas.</w:t>
      </w:r>
    </w:p>
    <w:p w:rsidR="00D94DA2" w:rsidRDefault="00D94DA2" w:rsidP="00D94DA2">
      <w:pPr>
        <w:pStyle w:val="Prrafodelista"/>
        <w:numPr>
          <w:ilvl w:val="0"/>
          <w:numId w:val="21"/>
        </w:numPr>
      </w:pPr>
      <w:r>
        <w:t>Que se instrumente para ser medido…</w:t>
      </w:r>
    </w:p>
    <w:p w:rsidR="00D94DA2" w:rsidRDefault="00D94DA2" w:rsidP="00D94DA2">
      <w:pPr>
        <w:pStyle w:val="Prrafodelista"/>
        <w:numPr>
          <w:ilvl w:val="0"/>
          <w:numId w:val="21"/>
        </w:numPr>
      </w:pPr>
      <w:r>
        <w:t>… pero además para control.</w:t>
      </w:r>
    </w:p>
    <w:p w:rsidR="00D94DA2" w:rsidRDefault="00D94DA2" w:rsidP="00D94DA2">
      <w:pPr>
        <w:pStyle w:val="Prrafodelista"/>
        <w:numPr>
          <w:ilvl w:val="0"/>
          <w:numId w:val="21"/>
        </w:numPr>
      </w:pPr>
      <w:r>
        <w:t>Pensar así desde el principio.</w:t>
      </w:r>
    </w:p>
    <w:p w:rsidR="00D94DA2" w:rsidRDefault="00D94DA2" w:rsidP="00D94DA2">
      <w:pPr>
        <w:pStyle w:val="Prrafodelista"/>
        <w:numPr>
          <w:ilvl w:val="0"/>
          <w:numId w:val="21"/>
        </w:numPr>
      </w:pPr>
      <w:r>
        <w:t>Buscar distintas percepciones.</w:t>
      </w:r>
    </w:p>
    <w:p w:rsidR="00D94DA2" w:rsidRDefault="00D94DA2" w:rsidP="00D94DA2">
      <w:r>
        <w:t>Como implementarlo:</w:t>
      </w:r>
    </w:p>
    <w:p w:rsidR="00D94DA2" w:rsidRDefault="004159A1" w:rsidP="004159A1">
      <w:pPr>
        <w:pStyle w:val="Prrafodelista"/>
        <w:numPr>
          <w:ilvl w:val="0"/>
          <w:numId w:val="22"/>
        </w:numPr>
      </w:pPr>
      <w:r>
        <w:t>Hacerlo de manera interna. Alguien fresco no arquitecto empresarial.</w:t>
      </w:r>
    </w:p>
    <w:p w:rsidR="004159A1" w:rsidRDefault="004159A1" w:rsidP="004159A1">
      <w:pPr>
        <w:pStyle w:val="Prrafodelista"/>
        <w:numPr>
          <w:ilvl w:val="0"/>
          <w:numId w:val="22"/>
        </w:numPr>
      </w:pPr>
      <w:r>
        <w:t>Comenzar con algo no real time.</w:t>
      </w:r>
    </w:p>
    <w:p w:rsidR="004159A1" w:rsidRDefault="004159A1" w:rsidP="004159A1">
      <w:pPr>
        <w:pStyle w:val="Prrafodelista"/>
        <w:numPr>
          <w:ilvl w:val="0"/>
          <w:numId w:val="22"/>
        </w:numPr>
      </w:pPr>
      <w:r>
        <w:t>Usar tecnología lista. Arduino!!! Raspery Pi.</w:t>
      </w:r>
    </w:p>
    <w:p w:rsidR="004159A1" w:rsidRDefault="004159A1" w:rsidP="004159A1">
      <w:pPr>
        <w:pStyle w:val="Prrafodelista"/>
        <w:numPr>
          <w:ilvl w:val="0"/>
          <w:numId w:val="22"/>
        </w:numPr>
      </w:pPr>
      <w:r>
        <w:lastRenderedPageBreak/>
        <w:t>Simplificar la comunicación. ZigBee / Bluetooth. Usar cables al inicio.</w:t>
      </w:r>
    </w:p>
    <w:p w:rsidR="004159A1" w:rsidRDefault="004159A1" w:rsidP="004159A1">
      <w:pPr>
        <w:pStyle w:val="Prrafodelista"/>
        <w:numPr>
          <w:ilvl w:val="0"/>
          <w:numId w:val="22"/>
        </w:numPr>
      </w:pPr>
      <w:r>
        <w:t>Intentar a través de la nube. Reconfigurable. Es más fácil si estás en la nube.</w:t>
      </w:r>
    </w:p>
    <w:p w:rsidR="004159A1" w:rsidRDefault="004159A1" w:rsidP="004159A1">
      <w:pPr>
        <w:pStyle w:val="Prrafodelista"/>
        <w:numPr>
          <w:ilvl w:val="0"/>
          <w:numId w:val="22"/>
        </w:numPr>
      </w:pPr>
      <w:r>
        <w:t>Mashups.</w:t>
      </w:r>
    </w:p>
    <w:p w:rsidR="004159A1" w:rsidRDefault="005D10EB" w:rsidP="004159A1">
      <w:r>
        <w:t>Usuario maduro</w:t>
      </w:r>
      <w:r w:rsidR="009643D1">
        <w:t xml:space="preserve"> (luego del período de “Luna de miel”)</w:t>
      </w:r>
      <w:r>
        <w:t>:</w:t>
      </w:r>
    </w:p>
    <w:p w:rsidR="005D10EB" w:rsidRDefault="005D10EB" w:rsidP="009643D1">
      <w:pPr>
        <w:pStyle w:val="Prrafodelista"/>
        <w:numPr>
          <w:ilvl w:val="0"/>
          <w:numId w:val="23"/>
        </w:numPr>
      </w:pPr>
      <w:r>
        <w:t>Política de seguridad. Amenazas?</w:t>
      </w:r>
    </w:p>
    <w:p w:rsidR="005D10EB" w:rsidRDefault="005D10EB" w:rsidP="009643D1">
      <w:pPr>
        <w:pStyle w:val="Prrafodelista"/>
        <w:numPr>
          <w:ilvl w:val="0"/>
          <w:numId w:val="23"/>
        </w:numPr>
      </w:pPr>
      <w:r>
        <w:t>Sistema que se puede mantener: al principio todo funciona. Pero pensar que se va a romper algo en algún momento.</w:t>
      </w:r>
    </w:p>
    <w:p w:rsidR="009643D1" w:rsidRDefault="009643D1" w:rsidP="009643D1">
      <w:pPr>
        <w:pStyle w:val="Prrafodelista"/>
        <w:numPr>
          <w:ilvl w:val="1"/>
          <w:numId w:val="23"/>
        </w:numPr>
      </w:pPr>
      <w:r>
        <w:t>Monitoreo.</w:t>
      </w:r>
    </w:p>
    <w:p w:rsidR="009643D1" w:rsidRDefault="009643D1" w:rsidP="009643D1">
      <w:pPr>
        <w:pStyle w:val="Prrafodelista"/>
        <w:numPr>
          <w:ilvl w:val="1"/>
          <w:numId w:val="23"/>
        </w:numPr>
      </w:pPr>
      <w:r>
        <w:t>Mientras se hacen cambios.</w:t>
      </w:r>
    </w:p>
    <w:p w:rsidR="005D10EB" w:rsidRDefault="009643D1" w:rsidP="009643D1">
      <w:pPr>
        <w:pStyle w:val="Prrafodelista"/>
        <w:numPr>
          <w:ilvl w:val="1"/>
          <w:numId w:val="23"/>
        </w:numPr>
      </w:pPr>
      <w:r>
        <w:t>Sostenible de manera eficiente y sustentable?</w:t>
      </w:r>
    </w:p>
    <w:p w:rsidR="009643D1" w:rsidRDefault="009643D1" w:rsidP="009643D1">
      <w:pPr>
        <w:pStyle w:val="Prrafodelista"/>
        <w:numPr>
          <w:ilvl w:val="1"/>
          <w:numId w:val="23"/>
        </w:numPr>
      </w:pPr>
      <w:r>
        <w:t>Se puede actualizar? Remotamente?</w:t>
      </w:r>
    </w:p>
    <w:p w:rsidR="009643D1" w:rsidRDefault="009643D1" w:rsidP="004159A1">
      <w:r>
        <w:t>Como es la arquitectura: extensible? Agregar características? Cambiar características?</w:t>
      </w:r>
    </w:p>
    <w:p w:rsidR="009643D1" w:rsidRPr="009643D1" w:rsidRDefault="009643D1" w:rsidP="009643D1">
      <w:pPr>
        <w:jc w:val="center"/>
        <w:rPr>
          <w:b/>
          <w:u w:val="single"/>
        </w:rPr>
      </w:pPr>
      <w:r w:rsidRPr="009643D1">
        <w:rPr>
          <w:b/>
          <w:u w:val="single"/>
        </w:rPr>
        <w:t>Video 4:</w:t>
      </w:r>
    </w:p>
    <w:p w:rsidR="009643D1" w:rsidRDefault="00B26908" w:rsidP="004159A1">
      <w:r>
        <w:t>Si fabrica dispositivos habilitados para  IoT:</w:t>
      </w:r>
    </w:p>
    <w:p w:rsidR="00B26908" w:rsidRDefault="00B26908" w:rsidP="00B26908">
      <w:pPr>
        <w:pStyle w:val="Prrafodelista"/>
        <w:numPr>
          <w:ilvl w:val="0"/>
          <w:numId w:val="24"/>
        </w:numPr>
      </w:pPr>
      <w:r>
        <w:t>En que ecosistema le gustaría estar? Vendedor?  Comunicaciones? Edge Computing? Cloud vendor? Jardín amurallado o abrazar todo?</w:t>
      </w:r>
    </w:p>
    <w:p w:rsidR="00B26908" w:rsidRDefault="00B26908" w:rsidP="00B26908">
      <w:pPr>
        <w:pStyle w:val="Prrafodelista"/>
        <w:numPr>
          <w:ilvl w:val="0"/>
          <w:numId w:val="24"/>
        </w:numPr>
      </w:pPr>
      <w:r>
        <w:t>Arquitectura a usar.</w:t>
      </w:r>
    </w:p>
    <w:p w:rsidR="00B26908" w:rsidRDefault="00B26908" w:rsidP="00B26908">
      <w:pPr>
        <w:pStyle w:val="Prrafodelista"/>
        <w:numPr>
          <w:ilvl w:val="1"/>
          <w:numId w:val="24"/>
        </w:numPr>
      </w:pPr>
      <w:r>
        <w:t>Seguridad.</w:t>
      </w:r>
    </w:p>
    <w:p w:rsidR="00B26908" w:rsidRDefault="00B26908" w:rsidP="00B26908">
      <w:pPr>
        <w:pStyle w:val="Prrafodelista"/>
        <w:numPr>
          <w:ilvl w:val="1"/>
          <w:numId w:val="24"/>
        </w:numPr>
      </w:pPr>
      <w:r>
        <w:t>Actualizable.</w:t>
      </w:r>
    </w:p>
    <w:p w:rsidR="00B26908" w:rsidRDefault="00B26908" w:rsidP="00B26908">
      <w:pPr>
        <w:pStyle w:val="Prrafodelista"/>
        <w:numPr>
          <w:ilvl w:val="1"/>
          <w:numId w:val="24"/>
        </w:numPr>
      </w:pPr>
      <w:r>
        <w:t>Expandible. Ejemplo de expansión NEST.</w:t>
      </w:r>
    </w:p>
    <w:p w:rsidR="00B26908" w:rsidRDefault="00B26908" w:rsidP="00B26908">
      <w:pPr>
        <w:pStyle w:val="Prrafodelista"/>
        <w:numPr>
          <w:ilvl w:val="0"/>
          <w:numId w:val="24"/>
        </w:numPr>
      </w:pPr>
      <w:r>
        <w:t xml:space="preserve">Modelo de negocio. Para compra? Venta? Tienes suscriptores? Arrendado? Lo llenamos de propaganda? Desplegar a </w:t>
      </w:r>
      <w:r w:rsidR="00296CAF">
        <w:t>tecnología</w:t>
      </w:r>
      <w:r>
        <w:t xml:space="preserve"> por ejemplo </w:t>
      </w:r>
      <w:r w:rsidR="00296CAF">
        <w:t>para</w:t>
      </w:r>
      <w:r>
        <w:t xml:space="preserve"> sacar los ingresos desde los seguros?</w:t>
      </w:r>
    </w:p>
    <w:p w:rsidR="00B26908" w:rsidRDefault="00B26908" w:rsidP="00B26908">
      <w:r>
        <w:t>Conclusión:</w:t>
      </w:r>
    </w:p>
    <w:p w:rsidR="00B26908" w:rsidRDefault="00B26908" w:rsidP="00B26908">
      <w:pPr>
        <w:pStyle w:val="Prrafodelista"/>
        <w:numPr>
          <w:ilvl w:val="0"/>
          <w:numId w:val="25"/>
        </w:numPr>
      </w:pPr>
      <w:r>
        <w:t>Tecnología en evolución que viviremos en los próximos años.</w:t>
      </w:r>
    </w:p>
    <w:p w:rsidR="00B26908" w:rsidRPr="00B26908" w:rsidRDefault="00B26908" w:rsidP="00B26908">
      <w:pPr>
        <w:pStyle w:val="Prrafodelista"/>
        <w:numPr>
          <w:ilvl w:val="0"/>
          <w:numId w:val="25"/>
        </w:numPr>
        <w:rPr>
          <w:b/>
        </w:rPr>
      </w:pPr>
      <w:r w:rsidRPr="00B26908">
        <w:rPr>
          <w:b/>
        </w:rPr>
        <w:t>JUST DO IT AND START TODAY.</w:t>
      </w:r>
    </w:p>
    <w:p w:rsidR="00B26908" w:rsidRPr="00B26908" w:rsidRDefault="00B26908" w:rsidP="00B26908">
      <w:pPr>
        <w:rPr>
          <w:b/>
        </w:rPr>
      </w:pPr>
      <w:r w:rsidRPr="00B26908">
        <w:rPr>
          <w:b/>
        </w:rPr>
        <w:t>Protocolos y alianzas: “Acronym Soup</w:t>
      </w:r>
      <w:r>
        <w:rPr>
          <w:b/>
        </w:rPr>
        <w:t>.png</w:t>
      </w:r>
      <w:r w:rsidRPr="00B26908">
        <w:rPr>
          <w:b/>
        </w:rPr>
        <w:t>”.</w:t>
      </w:r>
    </w:p>
    <w:p w:rsidR="00FD1D7B" w:rsidRDefault="00FD1D7B">
      <w:r>
        <w:br w:type="page"/>
      </w:r>
    </w:p>
    <w:p w:rsidR="00FD1D7B" w:rsidRDefault="00FD1D7B" w:rsidP="00FD1D7B">
      <w:pPr>
        <w:pStyle w:val="Ttulo2"/>
        <w:shd w:val="clear" w:color="auto" w:fill="FFFFFF"/>
        <w:spacing w:before="90" w:beforeAutospacing="0" w:after="0" w:afterAutospacing="0"/>
        <w:rPr>
          <w:b w:val="0"/>
          <w:bCs w:val="0"/>
          <w:color w:val="000000"/>
          <w:sz w:val="43"/>
          <w:szCs w:val="43"/>
        </w:rPr>
      </w:pPr>
      <w:r>
        <w:rPr>
          <w:rStyle w:val="Textoennegrita"/>
          <w:b/>
          <w:bCs/>
          <w:color w:val="000000"/>
          <w:sz w:val="43"/>
          <w:szCs w:val="43"/>
        </w:rPr>
        <w:lastRenderedPageBreak/>
        <w:t>Hoja de ruta de IoT</w:t>
      </w:r>
    </w:p>
    <w:p w:rsidR="0015164A" w:rsidRDefault="00FD1D7B" w:rsidP="0015164A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Investigue un poco sobre las siguientes tres alianzas de IoT: </w:t>
      </w:r>
      <w:proofErr w:type="spellStart"/>
      <w:r>
        <w:rPr>
          <w:rFonts w:ascii="Helvetica" w:hAnsi="Helvetica" w:cs="Helvetica"/>
          <w:color w:val="000000"/>
        </w:rPr>
        <w:t>AllSeen</w:t>
      </w:r>
      <w:proofErr w:type="spellEnd"/>
      <w:r>
        <w:rPr>
          <w:rFonts w:ascii="Helvetica" w:hAnsi="Helvetica" w:cs="Helvetica"/>
          <w:color w:val="000000"/>
        </w:rPr>
        <w:t xml:space="preserve">, Open </w:t>
      </w:r>
      <w:proofErr w:type="spellStart"/>
      <w:r>
        <w:rPr>
          <w:rFonts w:ascii="Helvetica" w:hAnsi="Helvetica" w:cs="Helvetica"/>
          <w:color w:val="000000"/>
        </w:rPr>
        <w:t>Interconnect</w:t>
      </w:r>
      <w:proofErr w:type="spellEnd"/>
      <w:r>
        <w:rPr>
          <w:rFonts w:ascii="Helvetica" w:hAnsi="Helvetica" w:cs="Helvetica"/>
          <w:color w:val="000000"/>
        </w:rPr>
        <w:t xml:space="preserve"> y el </w:t>
      </w:r>
      <w:proofErr w:type="spellStart"/>
      <w:r>
        <w:rPr>
          <w:rFonts w:ascii="Helvetica" w:hAnsi="Helvetica" w:cs="Helvetica"/>
          <w:color w:val="000000"/>
        </w:rPr>
        <w:t>Thread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Group</w:t>
      </w:r>
      <w:proofErr w:type="spellEnd"/>
      <w:r>
        <w:rPr>
          <w:rFonts w:ascii="Helvetica" w:hAnsi="Helvetica" w:cs="Helvetica"/>
          <w:color w:val="000000"/>
        </w:rPr>
        <w:t xml:space="preserve">. ¿Quién los fundó? ¿Cuáles son las </w:t>
      </w:r>
      <w:proofErr w:type="spellStart"/>
      <w:r>
        <w:rPr>
          <w:rFonts w:ascii="Helvetica" w:hAnsi="Helvetica" w:cs="Helvetica"/>
          <w:color w:val="000000"/>
        </w:rPr>
        <w:t>las</w:t>
      </w:r>
      <w:proofErr w:type="spellEnd"/>
      <w:r>
        <w:rPr>
          <w:rFonts w:ascii="Helvetica" w:hAnsi="Helvetica" w:cs="Helvetica"/>
          <w:color w:val="000000"/>
        </w:rPr>
        <w:t xml:space="preserve"> superposiciones de las membresías? Lea las noticias. ¿Quién está ganando? ¿Por qué? ¿Alguna compañía ha formado dos alianzas? ¿Por qué?</w:t>
      </w:r>
    </w:p>
    <w:p w:rsidR="0015164A" w:rsidRDefault="0015164A" w:rsidP="0015164A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</w:p>
    <w:p w:rsidR="009E56F3" w:rsidRDefault="009F5B8B" w:rsidP="0015164A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bookmarkStart w:id="0" w:name="_GoBack"/>
      <w:r>
        <w:rPr>
          <w:rFonts w:ascii="Helvetica" w:hAnsi="Helvetica" w:cs="Helvetica"/>
          <w:color w:val="000000"/>
        </w:rPr>
        <w:t>Estimados, espectacular lo que han aportado.</w:t>
      </w:r>
      <w:r w:rsidR="009864B6">
        <w:rPr>
          <w:rFonts w:ascii="Helvetica" w:hAnsi="Helvetica" w:cs="Helvetica"/>
          <w:color w:val="000000"/>
        </w:rPr>
        <w:t xml:space="preserve"> </w:t>
      </w:r>
    </w:p>
    <w:p w:rsidR="00DD7695" w:rsidRDefault="00DD7695" w:rsidP="0015164A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  <w:shd w:val="clear" w:color="auto" w:fill="FFFFFF"/>
        </w:rPr>
      </w:pPr>
      <w:proofErr w:type="spellStart"/>
      <w:r w:rsidRPr="00945318">
        <w:rPr>
          <w:rFonts w:ascii="Helvetica" w:hAnsi="Helvetica" w:cs="Helvetica"/>
          <w:b/>
          <w:color w:val="000000"/>
          <w:shd w:val="clear" w:color="auto" w:fill="FFFFFF"/>
        </w:rPr>
        <w:t>AllSeen</w:t>
      </w:r>
      <w:proofErr w:type="spellEnd"/>
      <w:r w:rsidRPr="00945318">
        <w:rPr>
          <w:rFonts w:ascii="Helvetica" w:hAnsi="Helvetica" w:cs="Helvetica"/>
          <w:color w:val="000000"/>
          <w:shd w:val="clear" w:color="auto" w:fill="FFFFFF"/>
        </w:rPr>
        <w:t xml:space="preserve">, promotora de </w:t>
      </w:r>
      <w:proofErr w:type="spellStart"/>
      <w:r w:rsidR="00945318" w:rsidRPr="00945318">
        <w:rPr>
          <w:rFonts w:ascii="Helvetica" w:hAnsi="Helvetica" w:cs="Helvetica"/>
          <w:color w:val="000000"/>
          <w:shd w:val="clear" w:color="auto" w:fill="FFFFFF"/>
        </w:rPr>
        <w:t>AllJoyn</w:t>
      </w:r>
      <w:proofErr w:type="spellEnd"/>
      <w:r w:rsidR="00945318" w:rsidRPr="00945318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framework y </w:t>
      </w:r>
      <w:r w:rsidRPr="00945318">
        <w:rPr>
          <w:rFonts w:ascii="Helvetica" w:hAnsi="Helvetica" w:cs="Helvetica"/>
          <w:b/>
          <w:color w:val="000000"/>
          <w:shd w:val="clear" w:color="auto" w:fill="FFFFFF"/>
        </w:rPr>
        <w:t xml:space="preserve">Open </w:t>
      </w:r>
      <w:proofErr w:type="spellStart"/>
      <w:r w:rsidRPr="00945318">
        <w:rPr>
          <w:rFonts w:ascii="Helvetica" w:hAnsi="Helvetica" w:cs="Helvetica"/>
          <w:b/>
          <w:color w:val="000000"/>
          <w:shd w:val="clear" w:color="auto" w:fill="FFFFFF"/>
        </w:rPr>
        <w:t>Interconnect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promotora de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I</w:t>
      </w:r>
      <w:r w:rsidRPr="00DD7695">
        <w:rPr>
          <w:rFonts w:ascii="Helvetica" w:hAnsi="Helvetica" w:cs="Helvetica"/>
          <w:color w:val="000000"/>
          <w:shd w:val="clear" w:color="auto" w:fill="FFFFFF"/>
        </w:rPr>
        <w:t>o</w:t>
      </w:r>
      <w:r>
        <w:rPr>
          <w:rFonts w:ascii="Helvetica" w:hAnsi="Helvetica" w:cs="Helvetica"/>
          <w:color w:val="000000"/>
          <w:shd w:val="clear" w:color="auto" w:fill="FFFFFF"/>
        </w:rPr>
        <w:t>T</w:t>
      </w:r>
      <w:r w:rsidRPr="00DD7695">
        <w:rPr>
          <w:rFonts w:ascii="Helvetica" w:hAnsi="Helvetica" w:cs="Helvetica"/>
          <w:color w:val="000000"/>
          <w:shd w:val="clear" w:color="auto" w:fill="FFFFFF"/>
        </w:rPr>
        <w:t>ivity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framework, de ahora en </w:t>
      </w:r>
      <w:r w:rsidR="008A3BC2">
        <w:rPr>
          <w:rFonts w:ascii="Helvetica" w:hAnsi="Helvetica" w:cs="Helvetica"/>
          <w:color w:val="000000"/>
          <w:shd w:val="clear" w:color="auto" w:fill="FFFFFF"/>
        </w:rPr>
        <w:t>adelante</w:t>
      </w:r>
      <w:r>
        <w:rPr>
          <w:rFonts w:ascii="Helvetica" w:hAnsi="Helvetica" w:cs="Helvetica"/>
          <w:color w:val="000000"/>
          <w:shd w:val="clear" w:color="auto" w:fill="FFFFFF"/>
        </w:rPr>
        <w:t xml:space="preserve"> O</w:t>
      </w:r>
      <w:r w:rsidRPr="00DD7695">
        <w:rPr>
          <w:rFonts w:ascii="Helvetica" w:hAnsi="Helvetica" w:cs="Helvetica"/>
          <w:color w:val="000000"/>
          <w:shd w:val="clear" w:color="auto" w:fill="FFFFFF"/>
        </w:rPr>
        <w:t xml:space="preserve">pen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I</w:t>
      </w:r>
      <w:r w:rsidRPr="00DD7695">
        <w:rPr>
          <w:rFonts w:ascii="Helvetica" w:hAnsi="Helvetica" w:cs="Helvetica"/>
          <w:color w:val="000000"/>
          <w:shd w:val="clear" w:color="auto" w:fill="FFFFFF"/>
        </w:rPr>
        <w:t>nterconnect</w:t>
      </w:r>
      <w:proofErr w:type="spellEnd"/>
      <w:r w:rsidRPr="00DD769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C</w:t>
      </w:r>
      <w:r w:rsidRPr="00DD7695">
        <w:rPr>
          <w:rFonts w:ascii="Helvetica" w:hAnsi="Helvetica" w:cs="Helvetica"/>
          <w:color w:val="000000"/>
          <w:shd w:val="clear" w:color="auto" w:fill="FFFFFF"/>
        </w:rPr>
        <w:t>onsortium</w:t>
      </w:r>
      <w:proofErr w:type="spellEnd"/>
      <w:r w:rsidR="00945318">
        <w:rPr>
          <w:rFonts w:ascii="Helvetica" w:hAnsi="Helvetica" w:cs="Helvetica"/>
          <w:color w:val="000000"/>
          <w:shd w:val="clear" w:color="auto" w:fill="FFFFFF"/>
        </w:rPr>
        <w:t xml:space="preserve"> (</w:t>
      </w:r>
      <w:r w:rsidR="00945318" w:rsidRPr="00945318">
        <w:rPr>
          <w:rFonts w:ascii="Helvetica" w:hAnsi="Helvetica" w:cs="Helvetica"/>
          <w:b/>
          <w:color w:val="000000"/>
          <w:shd w:val="clear" w:color="auto" w:fill="FFFFFF"/>
        </w:rPr>
        <w:t>OIC</w:t>
      </w:r>
      <w:r w:rsidR="00945318">
        <w:rPr>
          <w:rFonts w:ascii="Helvetica" w:hAnsi="Helvetica" w:cs="Helvetica"/>
          <w:color w:val="000000"/>
          <w:shd w:val="clear" w:color="auto" w:fill="FFFFFF"/>
        </w:rPr>
        <w:t>)</w:t>
      </w:r>
      <w:r>
        <w:rPr>
          <w:rFonts w:ascii="Helvetica" w:hAnsi="Helvetica" w:cs="Helvetica"/>
          <w:color w:val="000000"/>
          <w:shd w:val="clear" w:color="auto" w:fill="FFFFFF"/>
        </w:rPr>
        <w:t xml:space="preserve"> luego de la fusión del 2016 han </w:t>
      </w:r>
      <w:r w:rsidR="00E230CC">
        <w:rPr>
          <w:rFonts w:ascii="Helvetica" w:hAnsi="Helvetica" w:cs="Helvetica"/>
          <w:color w:val="000000"/>
          <w:shd w:val="clear" w:color="auto" w:fill="FFFFFF"/>
        </w:rPr>
        <w:t>trabajado de</w:t>
      </w:r>
      <w:r>
        <w:rPr>
          <w:rFonts w:ascii="Helvetica" w:hAnsi="Helvetica" w:cs="Helvetica"/>
          <w:color w:val="000000"/>
          <w:shd w:val="clear" w:color="auto" w:fill="FFFFFF"/>
        </w:rPr>
        <w:t xml:space="preserve"> manera conjunta en estándares OCF (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Foundation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) que han bajado a ambas implementaciones.</w:t>
      </w:r>
    </w:p>
    <w:p w:rsidR="00DD7695" w:rsidRDefault="008A3BC2" w:rsidP="0015164A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En los siguientes enlaces se pueden ver las diferencia principales, expuesto por </w:t>
      </w:r>
      <w:r w:rsidRPr="008A3BC2">
        <w:rPr>
          <w:rFonts w:ascii="Helvetica" w:hAnsi="Helvetica" w:cs="Helvetica"/>
          <w:color w:val="000000"/>
          <w:shd w:val="clear" w:color="auto" w:fill="FFFFFF"/>
        </w:rPr>
        <w:t>Gregory Burns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en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OpenIoT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2016, teniendo en cuenta que nacieron con las mismas metas, a </w:t>
      </w:r>
      <w:r w:rsidR="00945318">
        <w:rPr>
          <w:rFonts w:ascii="Helvetica" w:hAnsi="Helvetica" w:cs="Helvetica"/>
          <w:color w:val="000000"/>
          <w:shd w:val="clear" w:color="auto" w:fill="FFFFFF"/>
        </w:rPr>
        <w:t>nivel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conceptual </w:t>
      </w:r>
      <w:r w:rsidR="00945318">
        <w:rPr>
          <w:rFonts w:ascii="Helvetica" w:hAnsi="Helvetica" w:cs="Helvetica"/>
          <w:color w:val="000000"/>
          <w:shd w:val="clear" w:color="auto" w:fill="FFFFFF"/>
        </w:rPr>
        <w:t xml:space="preserve">son </w:t>
      </w:r>
      <w:r>
        <w:rPr>
          <w:rFonts w:ascii="Helvetica" w:hAnsi="Helvetica" w:cs="Helvetica"/>
          <w:color w:val="000000"/>
          <w:shd w:val="clear" w:color="auto" w:fill="FFFFFF"/>
        </w:rPr>
        <w:t>similares</w:t>
      </w:r>
      <w:r w:rsidR="00945318">
        <w:rPr>
          <w:rFonts w:ascii="Helvetica" w:hAnsi="Helvetica" w:cs="Helvetica"/>
          <w:color w:val="000000"/>
          <w:shd w:val="clear" w:color="auto" w:fill="FFFFFF"/>
        </w:rPr>
        <w:t>,</w:t>
      </w:r>
      <w:r>
        <w:rPr>
          <w:rFonts w:ascii="Helvetica" w:hAnsi="Helvetica" w:cs="Helvetica"/>
          <w:color w:val="000000"/>
          <w:shd w:val="clear" w:color="auto" w:fill="FFFFFF"/>
        </w:rPr>
        <w:t xml:space="preserve"> pero a partir de definiciones té</w:t>
      </w:r>
      <w:r w:rsidR="00945318">
        <w:rPr>
          <w:rFonts w:ascii="Helvetica" w:hAnsi="Helvetica" w:cs="Helvetica"/>
          <w:color w:val="000000"/>
          <w:shd w:val="clear" w:color="auto" w:fill="FFFFFF"/>
        </w:rPr>
        <w:t>c</w:t>
      </w:r>
      <w:r>
        <w:rPr>
          <w:rFonts w:ascii="Helvetica" w:hAnsi="Helvetica" w:cs="Helvetica"/>
          <w:color w:val="000000"/>
          <w:shd w:val="clear" w:color="auto" w:fill="FFFFFF"/>
        </w:rPr>
        <w:t>nicas y arquitectura distintas.</w:t>
      </w:r>
    </w:p>
    <w:p w:rsidR="008A3BC2" w:rsidRDefault="008A3BC2" w:rsidP="0015164A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Entiendo que </w:t>
      </w:r>
      <w:r w:rsidR="00945318">
        <w:rPr>
          <w:rFonts w:ascii="Helvetica" w:hAnsi="Helvetica" w:cs="Helvetica"/>
          <w:color w:val="000000"/>
          <w:shd w:val="clear" w:color="auto" w:fill="FFFFFF"/>
        </w:rPr>
        <w:t xml:space="preserve">se la idea es </w:t>
      </w:r>
      <w:r w:rsidR="00945318" w:rsidRPr="00945318">
        <w:rPr>
          <w:rFonts w:ascii="Helvetica" w:hAnsi="Helvetica" w:cs="Helvetica"/>
          <w:color w:val="000000"/>
          <w:shd w:val="clear" w:color="auto" w:fill="FFFFFF"/>
        </w:rPr>
        <w:t>concilia</w:t>
      </w:r>
      <w:r w:rsidR="00945318">
        <w:rPr>
          <w:rFonts w:ascii="Helvetica" w:hAnsi="Helvetica" w:cs="Helvetica"/>
          <w:color w:val="000000"/>
          <w:shd w:val="clear" w:color="auto" w:fill="FFFFFF"/>
        </w:rPr>
        <w:t>r</w:t>
      </w:r>
      <w:r w:rsidR="00945318" w:rsidRPr="00945318">
        <w:rPr>
          <w:rFonts w:ascii="Helvetica" w:hAnsi="Helvetica" w:cs="Helvetica"/>
          <w:color w:val="000000"/>
          <w:shd w:val="clear" w:color="auto" w:fill="FFFFFF"/>
        </w:rPr>
        <w:t xml:space="preserve"> algunas de las principales diferencias con el objetivo de desarrollar una </w:t>
      </w:r>
      <w:r w:rsidR="00945318" w:rsidRPr="00945318">
        <w:rPr>
          <w:rFonts w:ascii="Helvetica" w:hAnsi="Helvetica" w:cs="Helvetica"/>
          <w:b/>
          <w:color w:val="000000"/>
          <w:shd w:val="clear" w:color="auto" w:fill="FFFFFF"/>
        </w:rPr>
        <w:t xml:space="preserve">plataforma </w:t>
      </w:r>
      <w:r w:rsidR="00945318" w:rsidRPr="00945318">
        <w:rPr>
          <w:rFonts w:ascii="Helvetica" w:hAnsi="Helvetica" w:cs="Helvetica"/>
          <w:b/>
          <w:color w:val="000000"/>
          <w:shd w:val="clear" w:color="auto" w:fill="FFFFFF"/>
        </w:rPr>
        <w:t>mejorada</w:t>
      </w:r>
      <w:r w:rsidR="00945318" w:rsidRPr="00945318">
        <w:rPr>
          <w:rFonts w:ascii="Helvetica" w:hAnsi="Helvetica" w:cs="Helvetica"/>
          <w:b/>
          <w:color w:val="000000"/>
          <w:shd w:val="clear" w:color="auto" w:fill="FFFFFF"/>
        </w:rPr>
        <w:t xml:space="preserve"> que evoluciona en la especificación OIC con la adición de características seleccionadas</w:t>
      </w:r>
      <w:r w:rsidR="00945318" w:rsidRPr="00945318">
        <w:rPr>
          <w:rFonts w:ascii="Helvetica" w:hAnsi="Helvetica" w:cs="Helvetica"/>
          <w:b/>
          <w:color w:val="000000"/>
          <w:shd w:val="clear" w:color="auto" w:fill="FFFFFF"/>
        </w:rPr>
        <w:t xml:space="preserve"> de </w:t>
      </w:r>
      <w:proofErr w:type="spellStart"/>
      <w:r w:rsidR="00945318" w:rsidRPr="00945318">
        <w:rPr>
          <w:rFonts w:ascii="Helvetica" w:hAnsi="Helvetica" w:cs="Helvetica"/>
          <w:b/>
          <w:color w:val="000000"/>
          <w:shd w:val="clear" w:color="auto" w:fill="FFFFFF"/>
        </w:rPr>
        <w:t>AllJoyn</w:t>
      </w:r>
      <w:proofErr w:type="spellEnd"/>
      <w:r w:rsidR="00945318">
        <w:rPr>
          <w:rFonts w:ascii="Helvetica" w:hAnsi="Helvetica" w:cs="Helvetica"/>
          <w:color w:val="000000"/>
          <w:shd w:val="clear" w:color="auto" w:fill="FFFFFF"/>
        </w:rPr>
        <w:t>.</w:t>
      </w:r>
    </w:p>
    <w:p w:rsidR="00E230CC" w:rsidRDefault="00E230CC" w:rsidP="0015164A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En cuanto a membresías está unificado.</w:t>
      </w:r>
    </w:p>
    <w:p w:rsidR="00E230CC" w:rsidRDefault="00E230CC" w:rsidP="0015164A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Por el lado de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Thread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, sumo que hay miembros comunes como por ejemplo LG, Intel.</w:t>
      </w:r>
      <w:r>
        <w:rPr>
          <w:rFonts w:ascii="Helvetica" w:hAnsi="Helvetica" w:cs="Helvetica"/>
          <w:color w:val="000000"/>
          <w:shd w:val="clear" w:color="auto" w:fill="FFFFFF"/>
        </w:rPr>
        <w:tab/>
      </w:r>
    </w:p>
    <w:p w:rsidR="009F5B8B" w:rsidRDefault="009F5B8B" w:rsidP="0015164A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Tengo algunas inquietudes en cuanto a estas alianzas ya que no veo que grandes como Amazon, Google y Apple, por nombrar algunos.</w:t>
      </w:r>
    </w:p>
    <w:p w:rsidR="009F5B8B" w:rsidRDefault="009F5B8B" w:rsidP="0015164A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Entiendo que las plataformas IoT de estas compañías van</w:t>
      </w:r>
      <w:r w:rsidR="00E230CC">
        <w:rPr>
          <w:rFonts w:ascii="Helvetica" w:hAnsi="Helvetica" w:cs="Helvetica"/>
          <w:color w:val="000000"/>
        </w:rPr>
        <w:t xml:space="preserve"> por cuenta propia y </w:t>
      </w:r>
      <w:r>
        <w:rPr>
          <w:rFonts w:ascii="Helvetica" w:hAnsi="Helvetica" w:cs="Helvetica"/>
          <w:color w:val="000000"/>
        </w:rPr>
        <w:t xml:space="preserve"> por la línea </w:t>
      </w:r>
      <w:proofErr w:type="spellStart"/>
      <w:r>
        <w:rPr>
          <w:rFonts w:ascii="Helvetica" w:hAnsi="Helvetica" w:cs="Helvetica"/>
          <w:color w:val="000000"/>
        </w:rPr>
        <w:t>cloud</w:t>
      </w:r>
      <w:proofErr w:type="spellEnd"/>
      <w:r>
        <w:rPr>
          <w:rFonts w:ascii="Helvetica" w:hAnsi="Helvetica" w:cs="Helvetica"/>
          <w:color w:val="000000"/>
        </w:rPr>
        <w:t xml:space="preserve"> con dispositivos directos a Internet y no abarcan interconexiones por fuera de esa línea</w:t>
      </w:r>
      <w:r w:rsidR="002F4582">
        <w:rPr>
          <w:rFonts w:ascii="Helvetica" w:hAnsi="Helvetica" w:cs="Helvetica"/>
          <w:color w:val="000000"/>
        </w:rPr>
        <w:t xml:space="preserve">, como que venden IoT </w:t>
      </w:r>
      <w:r w:rsidR="004F6209">
        <w:rPr>
          <w:rFonts w:ascii="Helvetica" w:hAnsi="Helvetica" w:cs="Helvetica"/>
          <w:color w:val="000000"/>
        </w:rPr>
        <w:t>¿</w:t>
      </w:r>
      <w:r w:rsidR="002F4582">
        <w:rPr>
          <w:rFonts w:ascii="Helvetica" w:hAnsi="Helvetica" w:cs="Helvetica"/>
          <w:color w:val="000000"/>
        </w:rPr>
        <w:t>sin ir al core</w:t>
      </w:r>
      <w:r w:rsidR="004F6209">
        <w:rPr>
          <w:rFonts w:ascii="Helvetica" w:hAnsi="Helvetica" w:cs="Helvetica"/>
          <w:color w:val="000000"/>
        </w:rPr>
        <w:t>?</w:t>
      </w:r>
      <w:r>
        <w:rPr>
          <w:rFonts w:ascii="Helvetica" w:hAnsi="Helvetica" w:cs="Helvetica"/>
          <w:color w:val="000000"/>
        </w:rPr>
        <w:t xml:space="preserve"> Además de ser propietario todo no. </w:t>
      </w:r>
      <w:r w:rsidR="00E230CC">
        <w:rPr>
          <w:rFonts w:ascii="Helvetica" w:hAnsi="Helvetica" w:cs="Helvetica"/>
          <w:color w:val="000000"/>
        </w:rPr>
        <w:t>¿</w:t>
      </w:r>
      <w:r>
        <w:rPr>
          <w:rFonts w:ascii="Helvetica" w:hAnsi="Helvetica" w:cs="Helvetica"/>
          <w:color w:val="000000"/>
        </w:rPr>
        <w:t>Será así?</w:t>
      </w:r>
    </w:p>
    <w:p w:rsidR="009F5B8B" w:rsidRDefault="004F6209" w:rsidP="0015164A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Menciono un</w:t>
      </w:r>
      <w:r w:rsidR="009864B6">
        <w:rPr>
          <w:rFonts w:ascii="Helvetica" w:hAnsi="Helvetica" w:cs="Helvetica"/>
          <w:color w:val="000000"/>
        </w:rPr>
        <w:t xml:space="preserve"> nueva alian</w:t>
      </w:r>
      <w:r>
        <w:rPr>
          <w:rFonts w:ascii="Helvetica" w:hAnsi="Helvetica" w:cs="Helvetica"/>
          <w:color w:val="000000"/>
        </w:rPr>
        <w:t>za</w:t>
      </w:r>
      <w:r w:rsidR="009864B6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de</w:t>
      </w:r>
      <w:r w:rsidR="009864B6">
        <w:rPr>
          <w:rFonts w:ascii="Helvetica" w:hAnsi="Helvetica" w:cs="Helvetica"/>
          <w:color w:val="000000"/>
        </w:rPr>
        <w:t xml:space="preserve"> fines de 2017 </w:t>
      </w:r>
      <w:r w:rsidR="009864B6" w:rsidRPr="004F6209">
        <w:rPr>
          <w:rFonts w:ascii="Helvetica" w:hAnsi="Helvetica" w:cs="Helvetica"/>
          <w:b/>
          <w:color w:val="000000"/>
        </w:rPr>
        <w:t>“</w:t>
      </w:r>
      <w:proofErr w:type="spellStart"/>
      <w:r w:rsidR="009864B6" w:rsidRPr="004F6209">
        <w:rPr>
          <w:rFonts w:ascii="Helvetica" w:hAnsi="Helvetica" w:cs="Helvetica"/>
          <w:b/>
          <w:color w:val="000000"/>
        </w:rPr>
        <w:t>Trusted</w:t>
      </w:r>
      <w:proofErr w:type="spellEnd"/>
      <w:r w:rsidR="009864B6" w:rsidRPr="004F6209">
        <w:rPr>
          <w:rFonts w:ascii="Helvetica" w:hAnsi="Helvetica" w:cs="Helvetica"/>
          <w:b/>
          <w:color w:val="000000"/>
        </w:rPr>
        <w:t xml:space="preserve"> IoT Alliance</w:t>
      </w:r>
      <w:r w:rsidR="00E230CC">
        <w:rPr>
          <w:rFonts w:ascii="Helvetica" w:hAnsi="Helvetica" w:cs="Helvetica"/>
          <w:b/>
          <w:color w:val="000000"/>
        </w:rPr>
        <w:t>”</w:t>
      </w:r>
      <w:r w:rsidR="009864B6">
        <w:rPr>
          <w:rFonts w:ascii="Helvetica" w:hAnsi="Helvetica" w:cs="Helvetica"/>
          <w:color w:val="000000"/>
        </w:rPr>
        <w:t xml:space="preserve"> que por lo que he leído</w:t>
      </w:r>
      <w:r w:rsidR="00E230CC">
        <w:rPr>
          <w:rFonts w:ascii="Helvetica" w:hAnsi="Helvetica" w:cs="Helvetica"/>
          <w:color w:val="000000"/>
        </w:rPr>
        <w:t>,</w:t>
      </w:r>
      <w:r w:rsidR="009864B6">
        <w:rPr>
          <w:rFonts w:ascii="Helvetica" w:hAnsi="Helvetica" w:cs="Helvetica"/>
          <w:color w:val="000000"/>
        </w:rPr>
        <w:t xml:space="preserve"> ha tomado fuerza en este último tiempo y parecería una alternativa importante.</w:t>
      </w:r>
    </w:p>
    <w:bookmarkEnd w:id="0"/>
    <w:p w:rsidR="009E56F3" w:rsidRDefault="009E56F3" w:rsidP="0015164A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</w:p>
    <w:p w:rsidR="0015164A" w:rsidRDefault="0015164A" w:rsidP="0015164A">
      <w:pPr>
        <w:pStyle w:val="NormalWeb"/>
        <w:shd w:val="clear" w:color="auto" w:fill="FFFFFF"/>
        <w:spacing w:before="180" w:beforeAutospacing="0" w:after="0" w:afterAutospacing="0"/>
      </w:pPr>
      <w:r>
        <w:t xml:space="preserve"> </w:t>
      </w:r>
    </w:p>
    <w:sectPr w:rsidR="00151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69A" w:rsidRDefault="0072469A" w:rsidP="00A17C04">
      <w:pPr>
        <w:spacing w:after="0" w:line="240" w:lineRule="auto"/>
      </w:pPr>
      <w:r>
        <w:separator/>
      </w:r>
    </w:p>
  </w:endnote>
  <w:endnote w:type="continuationSeparator" w:id="0">
    <w:p w:rsidR="0072469A" w:rsidRDefault="0072469A" w:rsidP="00A1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69A" w:rsidRDefault="0072469A" w:rsidP="00A17C04">
      <w:pPr>
        <w:spacing w:after="0" w:line="240" w:lineRule="auto"/>
      </w:pPr>
      <w:r>
        <w:separator/>
      </w:r>
    </w:p>
  </w:footnote>
  <w:footnote w:type="continuationSeparator" w:id="0">
    <w:p w:rsidR="0072469A" w:rsidRDefault="0072469A" w:rsidP="00A17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BE2"/>
    <w:multiLevelType w:val="hybridMultilevel"/>
    <w:tmpl w:val="55F64F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1DE1"/>
    <w:multiLevelType w:val="hybridMultilevel"/>
    <w:tmpl w:val="D52A4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2449C"/>
    <w:multiLevelType w:val="hybridMultilevel"/>
    <w:tmpl w:val="1150A1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47317"/>
    <w:multiLevelType w:val="hybridMultilevel"/>
    <w:tmpl w:val="F482D0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6617F"/>
    <w:multiLevelType w:val="hybridMultilevel"/>
    <w:tmpl w:val="28A0E8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F330F"/>
    <w:multiLevelType w:val="hybridMultilevel"/>
    <w:tmpl w:val="2C4CDC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B296D"/>
    <w:multiLevelType w:val="hybridMultilevel"/>
    <w:tmpl w:val="F1422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27BF9"/>
    <w:multiLevelType w:val="hybridMultilevel"/>
    <w:tmpl w:val="96A0F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B14C5"/>
    <w:multiLevelType w:val="hybridMultilevel"/>
    <w:tmpl w:val="0304F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625E6"/>
    <w:multiLevelType w:val="hybridMultilevel"/>
    <w:tmpl w:val="4372C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93007"/>
    <w:multiLevelType w:val="hybridMultilevel"/>
    <w:tmpl w:val="5944F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D734D"/>
    <w:multiLevelType w:val="hybridMultilevel"/>
    <w:tmpl w:val="6540D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61CAE"/>
    <w:multiLevelType w:val="hybridMultilevel"/>
    <w:tmpl w:val="076AC2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12F61"/>
    <w:multiLevelType w:val="hybridMultilevel"/>
    <w:tmpl w:val="C9E26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DF7D4B"/>
    <w:multiLevelType w:val="hybridMultilevel"/>
    <w:tmpl w:val="DA3AA3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672492"/>
    <w:multiLevelType w:val="hybridMultilevel"/>
    <w:tmpl w:val="7C3C6D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CF03C8"/>
    <w:multiLevelType w:val="hybridMultilevel"/>
    <w:tmpl w:val="84ECF4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1119AF"/>
    <w:multiLevelType w:val="hybridMultilevel"/>
    <w:tmpl w:val="233043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5D4069"/>
    <w:multiLevelType w:val="hybridMultilevel"/>
    <w:tmpl w:val="8B14E1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42C6C"/>
    <w:multiLevelType w:val="hybridMultilevel"/>
    <w:tmpl w:val="D63C62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E4426"/>
    <w:multiLevelType w:val="hybridMultilevel"/>
    <w:tmpl w:val="36BC4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1612FE"/>
    <w:multiLevelType w:val="hybridMultilevel"/>
    <w:tmpl w:val="C2B2A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EC7BD7"/>
    <w:multiLevelType w:val="hybridMultilevel"/>
    <w:tmpl w:val="7FA8F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6367A0"/>
    <w:multiLevelType w:val="hybridMultilevel"/>
    <w:tmpl w:val="83D63C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5469A1"/>
    <w:multiLevelType w:val="hybridMultilevel"/>
    <w:tmpl w:val="3F7A9E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2"/>
  </w:num>
  <w:num w:numId="5">
    <w:abstractNumId w:val="3"/>
  </w:num>
  <w:num w:numId="6">
    <w:abstractNumId w:val="22"/>
  </w:num>
  <w:num w:numId="7">
    <w:abstractNumId w:val="19"/>
  </w:num>
  <w:num w:numId="8">
    <w:abstractNumId w:val="11"/>
  </w:num>
  <w:num w:numId="9">
    <w:abstractNumId w:val="7"/>
  </w:num>
  <w:num w:numId="10">
    <w:abstractNumId w:val="24"/>
  </w:num>
  <w:num w:numId="11">
    <w:abstractNumId w:val="20"/>
  </w:num>
  <w:num w:numId="12">
    <w:abstractNumId w:val="12"/>
  </w:num>
  <w:num w:numId="13">
    <w:abstractNumId w:val="1"/>
  </w:num>
  <w:num w:numId="14">
    <w:abstractNumId w:val="10"/>
  </w:num>
  <w:num w:numId="15">
    <w:abstractNumId w:val="13"/>
  </w:num>
  <w:num w:numId="16">
    <w:abstractNumId w:val="17"/>
  </w:num>
  <w:num w:numId="17">
    <w:abstractNumId w:val="0"/>
  </w:num>
  <w:num w:numId="18">
    <w:abstractNumId w:val="9"/>
  </w:num>
  <w:num w:numId="19">
    <w:abstractNumId w:val="23"/>
  </w:num>
  <w:num w:numId="20">
    <w:abstractNumId w:val="8"/>
  </w:num>
  <w:num w:numId="21">
    <w:abstractNumId w:val="15"/>
  </w:num>
  <w:num w:numId="22">
    <w:abstractNumId w:val="5"/>
  </w:num>
  <w:num w:numId="23">
    <w:abstractNumId w:val="4"/>
  </w:num>
  <w:num w:numId="24">
    <w:abstractNumId w:val="16"/>
  </w:num>
  <w:num w:numId="25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3B"/>
    <w:rsid w:val="000218DB"/>
    <w:rsid w:val="0004346D"/>
    <w:rsid w:val="00043FC8"/>
    <w:rsid w:val="00044452"/>
    <w:rsid w:val="00046C71"/>
    <w:rsid w:val="000725F2"/>
    <w:rsid w:val="0007688C"/>
    <w:rsid w:val="000775A5"/>
    <w:rsid w:val="00087C7C"/>
    <w:rsid w:val="00097542"/>
    <w:rsid w:val="000E7137"/>
    <w:rsid w:val="00100DA9"/>
    <w:rsid w:val="00104076"/>
    <w:rsid w:val="0012657F"/>
    <w:rsid w:val="00132178"/>
    <w:rsid w:val="00143DD6"/>
    <w:rsid w:val="0014799A"/>
    <w:rsid w:val="0015164A"/>
    <w:rsid w:val="00151D0F"/>
    <w:rsid w:val="0015649B"/>
    <w:rsid w:val="00183C4C"/>
    <w:rsid w:val="00186FE9"/>
    <w:rsid w:val="00197909"/>
    <w:rsid w:val="001C5E61"/>
    <w:rsid w:val="001D1F3D"/>
    <w:rsid w:val="001E0E59"/>
    <w:rsid w:val="001F4620"/>
    <w:rsid w:val="0020239F"/>
    <w:rsid w:val="0022285D"/>
    <w:rsid w:val="002229DF"/>
    <w:rsid w:val="002428D8"/>
    <w:rsid w:val="0025284E"/>
    <w:rsid w:val="00254D8E"/>
    <w:rsid w:val="00261B7B"/>
    <w:rsid w:val="002629EF"/>
    <w:rsid w:val="002730A7"/>
    <w:rsid w:val="00296CAF"/>
    <w:rsid w:val="002A6581"/>
    <w:rsid w:val="002B17D4"/>
    <w:rsid w:val="002D398D"/>
    <w:rsid w:val="002D4E4B"/>
    <w:rsid w:val="002D4F7E"/>
    <w:rsid w:val="002F4582"/>
    <w:rsid w:val="002F4745"/>
    <w:rsid w:val="0030192A"/>
    <w:rsid w:val="0031055C"/>
    <w:rsid w:val="003109EB"/>
    <w:rsid w:val="00310C8C"/>
    <w:rsid w:val="00330D77"/>
    <w:rsid w:val="00331E0E"/>
    <w:rsid w:val="0034624B"/>
    <w:rsid w:val="00360C66"/>
    <w:rsid w:val="00372757"/>
    <w:rsid w:val="00382776"/>
    <w:rsid w:val="0039120D"/>
    <w:rsid w:val="003917E5"/>
    <w:rsid w:val="003A0563"/>
    <w:rsid w:val="003C4A6B"/>
    <w:rsid w:val="003C5774"/>
    <w:rsid w:val="003D50EB"/>
    <w:rsid w:val="004159A1"/>
    <w:rsid w:val="00421896"/>
    <w:rsid w:val="00430CDB"/>
    <w:rsid w:val="0043282F"/>
    <w:rsid w:val="00467451"/>
    <w:rsid w:val="00472175"/>
    <w:rsid w:val="00483B7E"/>
    <w:rsid w:val="00484497"/>
    <w:rsid w:val="0049003D"/>
    <w:rsid w:val="004D09E7"/>
    <w:rsid w:val="004E015E"/>
    <w:rsid w:val="004F15B0"/>
    <w:rsid w:val="004F25DB"/>
    <w:rsid w:val="004F6209"/>
    <w:rsid w:val="00512F91"/>
    <w:rsid w:val="005162F4"/>
    <w:rsid w:val="0052089A"/>
    <w:rsid w:val="00544896"/>
    <w:rsid w:val="005451D7"/>
    <w:rsid w:val="005524ED"/>
    <w:rsid w:val="005725CA"/>
    <w:rsid w:val="00577BFB"/>
    <w:rsid w:val="00587AC9"/>
    <w:rsid w:val="005924BD"/>
    <w:rsid w:val="005948D0"/>
    <w:rsid w:val="005A4148"/>
    <w:rsid w:val="005D10EB"/>
    <w:rsid w:val="005D72E8"/>
    <w:rsid w:val="005E2245"/>
    <w:rsid w:val="005F111E"/>
    <w:rsid w:val="00604CD6"/>
    <w:rsid w:val="00611B6A"/>
    <w:rsid w:val="0062059A"/>
    <w:rsid w:val="00620FF1"/>
    <w:rsid w:val="00626984"/>
    <w:rsid w:val="0064305F"/>
    <w:rsid w:val="00661183"/>
    <w:rsid w:val="0066589C"/>
    <w:rsid w:val="006A2041"/>
    <w:rsid w:val="006A49B5"/>
    <w:rsid w:val="006A5B8F"/>
    <w:rsid w:val="006B3EEC"/>
    <w:rsid w:val="006B48DD"/>
    <w:rsid w:val="006B49ED"/>
    <w:rsid w:val="006B798E"/>
    <w:rsid w:val="006D19A1"/>
    <w:rsid w:val="006D442E"/>
    <w:rsid w:val="006D561A"/>
    <w:rsid w:val="006F2374"/>
    <w:rsid w:val="007004A3"/>
    <w:rsid w:val="00711D39"/>
    <w:rsid w:val="007144AA"/>
    <w:rsid w:val="0072469A"/>
    <w:rsid w:val="007512AC"/>
    <w:rsid w:val="0076640F"/>
    <w:rsid w:val="0077000D"/>
    <w:rsid w:val="00775053"/>
    <w:rsid w:val="00782672"/>
    <w:rsid w:val="00791062"/>
    <w:rsid w:val="00797C9D"/>
    <w:rsid w:val="007B523E"/>
    <w:rsid w:val="007B775C"/>
    <w:rsid w:val="007C7DA6"/>
    <w:rsid w:val="007D2BD0"/>
    <w:rsid w:val="007E0C35"/>
    <w:rsid w:val="007E7A5F"/>
    <w:rsid w:val="0080198C"/>
    <w:rsid w:val="00801FD0"/>
    <w:rsid w:val="0083158E"/>
    <w:rsid w:val="00835DB7"/>
    <w:rsid w:val="008369E1"/>
    <w:rsid w:val="00852CD5"/>
    <w:rsid w:val="00866FC6"/>
    <w:rsid w:val="008763B4"/>
    <w:rsid w:val="00876553"/>
    <w:rsid w:val="00877145"/>
    <w:rsid w:val="00892909"/>
    <w:rsid w:val="0089666D"/>
    <w:rsid w:val="008A3BC2"/>
    <w:rsid w:val="008C012A"/>
    <w:rsid w:val="008D07FF"/>
    <w:rsid w:val="008D26D2"/>
    <w:rsid w:val="008D305C"/>
    <w:rsid w:val="008E40B1"/>
    <w:rsid w:val="008F6D44"/>
    <w:rsid w:val="0091276E"/>
    <w:rsid w:val="00926EE4"/>
    <w:rsid w:val="009333DA"/>
    <w:rsid w:val="0093683B"/>
    <w:rsid w:val="0094136A"/>
    <w:rsid w:val="00945318"/>
    <w:rsid w:val="00957FA3"/>
    <w:rsid w:val="009621C4"/>
    <w:rsid w:val="009643D1"/>
    <w:rsid w:val="0098493C"/>
    <w:rsid w:val="00984C68"/>
    <w:rsid w:val="009859E0"/>
    <w:rsid w:val="009864B6"/>
    <w:rsid w:val="00990FBB"/>
    <w:rsid w:val="009B14B7"/>
    <w:rsid w:val="009B16B6"/>
    <w:rsid w:val="009D0322"/>
    <w:rsid w:val="009D6719"/>
    <w:rsid w:val="009E419C"/>
    <w:rsid w:val="009E56F3"/>
    <w:rsid w:val="009F43E9"/>
    <w:rsid w:val="009F5B8B"/>
    <w:rsid w:val="009F67F6"/>
    <w:rsid w:val="00A03C29"/>
    <w:rsid w:val="00A101F3"/>
    <w:rsid w:val="00A123CF"/>
    <w:rsid w:val="00A17C04"/>
    <w:rsid w:val="00A3102E"/>
    <w:rsid w:val="00A41EA3"/>
    <w:rsid w:val="00A55D31"/>
    <w:rsid w:val="00A715E7"/>
    <w:rsid w:val="00A96A23"/>
    <w:rsid w:val="00AA6FC8"/>
    <w:rsid w:val="00AC68C8"/>
    <w:rsid w:val="00AC7F2A"/>
    <w:rsid w:val="00AD54EF"/>
    <w:rsid w:val="00AD59F2"/>
    <w:rsid w:val="00AE6495"/>
    <w:rsid w:val="00B033C3"/>
    <w:rsid w:val="00B05EA6"/>
    <w:rsid w:val="00B128C1"/>
    <w:rsid w:val="00B14295"/>
    <w:rsid w:val="00B15BD5"/>
    <w:rsid w:val="00B26908"/>
    <w:rsid w:val="00B51E3B"/>
    <w:rsid w:val="00B71FC6"/>
    <w:rsid w:val="00B8022D"/>
    <w:rsid w:val="00B8422A"/>
    <w:rsid w:val="00B90849"/>
    <w:rsid w:val="00BA75AA"/>
    <w:rsid w:val="00BB0296"/>
    <w:rsid w:val="00BB5D3B"/>
    <w:rsid w:val="00BE5D5C"/>
    <w:rsid w:val="00C00CF0"/>
    <w:rsid w:val="00C059A9"/>
    <w:rsid w:val="00C0672E"/>
    <w:rsid w:val="00C24E99"/>
    <w:rsid w:val="00C25362"/>
    <w:rsid w:val="00C2636C"/>
    <w:rsid w:val="00C859A5"/>
    <w:rsid w:val="00C92EE0"/>
    <w:rsid w:val="00CA4651"/>
    <w:rsid w:val="00CC25F5"/>
    <w:rsid w:val="00CC3A5D"/>
    <w:rsid w:val="00CC7772"/>
    <w:rsid w:val="00CD6AFA"/>
    <w:rsid w:val="00CE2DB3"/>
    <w:rsid w:val="00CF2EEE"/>
    <w:rsid w:val="00CF4AAC"/>
    <w:rsid w:val="00D035BF"/>
    <w:rsid w:val="00D120E8"/>
    <w:rsid w:val="00D23499"/>
    <w:rsid w:val="00D242C5"/>
    <w:rsid w:val="00D27C4F"/>
    <w:rsid w:val="00D32128"/>
    <w:rsid w:val="00D429E4"/>
    <w:rsid w:val="00D47C8F"/>
    <w:rsid w:val="00D54DA0"/>
    <w:rsid w:val="00D61C0E"/>
    <w:rsid w:val="00D831CA"/>
    <w:rsid w:val="00D93234"/>
    <w:rsid w:val="00D9361A"/>
    <w:rsid w:val="00D94999"/>
    <w:rsid w:val="00D94DA2"/>
    <w:rsid w:val="00D97D55"/>
    <w:rsid w:val="00DA2E8B"/>
    <w:rsid w:val="00DA394D"/>
    <w:rsid w:val="00DB244C"/>
    <w:rsid w:val="00DB58E9"/>
    <w:rsid w:val="00DD54C0"/>
    <w:rsid w:val="00DD7695"/>
    <w:rsid w:val="00DE48FD"/>
    <w:rsid w:val="00DF21F9"/>
    <w:rsid w:val="00DF352E"/>
    <w:rsid w:val="00E00ED5"/>
    <w:rsid w:val="00E04389"/>
    <w:rsid w:val="00E058BE"/>
    <w:rsid w:val="00E06535"/>
    <w:rsid w:val="00E230CC"/>
    <w:rsid w:val="00E27CB0"/>
    <w:rsid w:val="00E31746"/>
    <w:rsid w:val="00E40DD8"/>
    <w:rsid w:val="00E41446"/>
    <w:rsid w:val="00E42BC3"/>
    <w:rsid w:val="00E4664F"/>
    <w:rsid w:val="00E47851"/>
    <w:rsid w:val="00E536B4"/>
    <w:rsid w:val="00E57EDE"/>
    <w:rsid w:val="00E6051D"/>
    <w:rsid w:val="00E626E9"/>
    <w:rsid w:val="00E66CE9"/>
    <w:rsid w:val="00E8177B"/>
    <w:rsid w:val="00E86806"/>
    <w:rsid w:val="00E9243B"/>
    <w:rsid w:val="00EA1783"/>
    <w:rsid w:val="00EA7DB8"/>
    <w:rsid w:val="00EB2664"/>
    <w:rsid w:val="00EB41E4"/>
    <w:rsid w:val="00EB4F8F"/>
    <w:rsid w:val="00EB6397"/>
    <w:rsid w:val="00EC4FEC"/>
    <w:rsid w:val="00EC63E3"/>
    <w:rsid w:val="00ED2EDB"/>
    <w:rsid w:val="00ED5591"/>
    <w:rsid w:val="00EE7D55"/>
    <w:rsid w:val="00EF3E1E"/>
    <w:rsid w:val="00F01317"/>
    <w:rsid w:val="00F052EE"/>
    <w:rsid w:val="00F06238"/>
    <w:rsid w:val="00F22555"/>
    <w:rsid w:val="00F3132C"/>
    <w:rsid w:val="00F5173B"/>
    <w:rsid w:val="00F62157"/>
    <w:rsid w:val="00F952E3"/>
    <w:rsid w:val="00FA7FE4"/>
    <w:rsid w:val="00FB2CF0"/>
    <w:rsid w:val="00FB6B85"/>
    <w:rsid w:val="00FC4E36"/>
    <w:rsid w:val="00FD1D7B"/>
    <w:rsid w:val="00FE06C6"/>
    <w:rsid w:val="00FE5A43"/>
    <w:rsid w:val="00FF70A9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4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43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986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4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058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6EE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8B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E058B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17C0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7C0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7C0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43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9864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530FC-35FA-4B43-A5E4-33A883E0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8855</TotalTime>
  <Pages>4</Pages>
  <Words>946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186</cp:revision>
  <dcterms:created xsi:type="dcterms:W3CDTF">2018-06-05T17:27:00Z</dcterms:created>
  <dcterms:modified xsi:type="dcterms:W3CDTF">2018-07-06T22:55:00Z</dcterms:modified>
</cp:coreProperties>
</file>