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68DA" w:rsidRDefault="00FB68DA" w:rsidP="00FB68DA">
      <w:pPr>
        <w:shd w:val="clear" w:color="auto" w:fill="FFFFFF"/>
        <w:spacing w:line="216" w:lineRule="exact"/>
        <w:jc w:val="center"/>
        <w:rPr>
          <w:sz w:val="22"/>
          <w:szCs w:val="22"/>
        </w:rPr>
      </w:pPr>
      <w:r>
        <w:rPr>
          <w:color w:val="000000"/>
          <w:spacing w:val="1"/>
          <w:sz w:val="22"/>
          <w:szCs w:val="22"/>
        </w:rPr>
        <w:t xml:space="preserve">Санкт-Петербургский государственный политехнический университет </w:t>
      </w:r>
      <w:r>
        <w:rPr>
          <w:color w:val="000000"/>
          <w:spacing w:val="1"/>
          <w:sz w:val="22"/>
          <w:szCs w:val="22"/>
        </w:rPr>
        <w:br/>
      </w:r>
      <w:r>
        <w:rPr>
          <w:color w:val="000000"/>
          <w:spacing w:val="3"/>
          <w:sz w:val="22"/>
          <w:szCs w:val="22"/>
        </w:rPr>
        <w:t>Факультет технической кибернетики</w:t>
      </w:r>
    </w:p>
    <w:p w:rsidR="00FB68DA" w:rsidRPr="009F107D" w:rsidRDefault="00FB68DA" w:rsidP="00FB68DA">
      <w:pPr>
        <w:shd w:val="clear" w:color="auto" w:fill="FFFFFF"/>
        <w:spacing w:before="1087"/>
        <w:jc w:val="center"/>
        <w:rPr>
          <w:b/>
          <w:bCs/>
          <w:color w:val="000000"/>
          <w:spacing w:val="-4"/>
          <w:sz w:val="22"/>
          <w:szCs w:val="22"/>
        </w:rPr>
      </w:pPr>
    </w:p>
    <w:p w:rsidR="00FB68DA" w:rsidRDefault="00FB68DA" w:rsidP="00FB68DA">
      <w:pPr>
        <w:shd w:val="clear" w:color="auto" w:fill="FFFFFF"/>
        <w:spacing w:before="1087"/>
        <w:jc w:val="center"/>
        <w:rPr>
          <w:b/>
          <w:bCs/>
          <w:color w:val="000000"/>
          <w:spacing w:val="-4"/>
          <w:sz w:val="36"/>
          <w:szCs w:val="36"/>
        </w:rPr>
      </w:pPr>
    </w:p>
    <w:p w:rsidR="00FB68DA" w:rsidRPr="00102591" w:rsidRDefault="00FB68DA" w:rsidP="00FB68DA">
      <w:pPr>
        <w:shd w:val="clear" w:color="auto" w:fill="FFFFFF"/>
        <w:spacing w:before="1087"/>
        <w:jc w:val="center"/>
        <w:rPr>
          <w:sz w:val="36"/>
          <w:szCs w:val="36"/>
        </w:rPr>
      </w:pPr>
      <w:r w:rsidRPr="00102591">
        <w:rPr>
          <w:b/>
          <w:bCs/>
          <w:color w:val="000000"/>
          <w:spacing w:val="-4"/>
          <w:sz w:val="36"/>
          <w:szCs w:val="36"/>
        </w:rPr>
        <w:t>КУРСОВАЯ РАБОТА</w:t>
      </w:r>
    </w:p>
    <w:p w:rsidR="00FB68DA" w:rsidRDefault="00FB68DA" w:rsidP="00FB68DA">
      <w:pPr>
        <w:shd w:val="clear" w:color="auto" w:fill="FFFFFF"/>
        <w:spacing w:before="482" w:line="425" w:lineRule="exact"/>
        <w:jc w:val="center"/>
        <w:rPr>
          <w:color w:val="000000"/>
          <w:spacing w:val="-7"/>
          <w:sz w:val="32"/>
          <w:szCs w:val="32"/>
        </w:rPr>
      </w:pPr>
    </w:p>
    <w:p w:rsidR="00FB68DA" w:rsidRPr="001E46BD" w:rsidRDefault="00FB68DA" w:rsidP="00FB68DA">
      <w:pPr>
        <w:shd w:val="clear" w:color="auto" w:fill="FFFFFF"/>
        <w:spacing w:before="482" w:line="425" w:lineRule="exact"/>
        <w:jc w:val="center"/>
        <w:rPr>
          <w:b/>
          <w:bCs/>
          <w:color w:val="000000"/>
          <w:spacing w:val="-7"/>
          <w:sz w:val="32"/>
          <w:szCs w:val="32"/>
        </w:rPr>
      </w:pPr>
      <w:r w:rsidRPr="00102591">
        <w:rPr>
          <w:color w:val="000000"/>
          <w:spacing w:val="-7"/>
          <w:sz w:val="32"/>
          <w:szCs w:val="32"/>
        </w:rPr>
        <w:t>Дисциплина:</w:t>
      </w:r>
      <w:r w:rsidRPr="00FB68DA">
        <w:rPr>
          <w:b/>
          <w:color w:val="000000"/>
          <w:spacing w:val="-7"/>
          <w:sz w:val="32"/>
          <w:szCs w:val="32"/>
        </w:rPr>
        <w:t xml:space="preserve"> ЭВМ</w:t>
      </w:r>
    </w:p>
    <w:p w:rsidR="00FB68DA" w:rsidRPr="00B15356" w:rsidRDefault="00FB68DA" w:rsidP="00FB68DA">
      <w:pPr>
        <w:autoSpaceDE w:val="0"/>
        <w:autoSpaceDN w:val="0"/>
        <w:adjustRightInd w:val="0"/>
        <w:jc w:val="center"/>
        <w:rPr>
          <w:sz w:val="32"/>
          <w:szCs w:val="32"/>
          <w:lang w:val="en-US"/>
        </w:rPr>
      </w:pPr>
    </w:p>
    <w:p w:rsidR="00FB68DA" w:rsidRDefault="00FB68DA" w:rsidP="00FB68DA">
      <w:pPr>
        <w:shd w:val="clear" w:color="auto" w:fill="FFFFFF"/>
        <w:tabs>
          <w:tab w:val="left" w:pos="3334"/>
          <w:tab w:val="left" w:pos="4788"/>
        </w:tabs>
        <w:spacing w:before="223" w:line="425" w:lineRule="exact"/>
        <w:ind w:left="151"/>
        <w:rPr>
          <w:color w:val="000000"/>
          <w:spacing w:val="-1"/>
          <w:sz w:val="22"/>
          <w:szCs w:val="22"/>
        </w:rPr>
      </w:pPr>
    </w:p>
    <w:p w:rsidR="00FB68DA" w:rsidRDefault="00FB68DA" w:rsidP="00FB68DA">
      <w:pPr>
        <w:shd w:val="clear" w:color="auto" w:fill="FFFFFF"/>
        <w:tabs>
          <w:tab w:val="left" w:pos="3334"/>
          <w:tab w:val="left" w:pos="4788"/>
        </w:tabs>
        <w:spacing w:before="223" w:line="425" w:lineRule="exact"/>
        <w:ind w:left="151"/>
        <w:rPr>
          <w:color w:val="000000"/>
          <w:spacing w:val="-1"/>
          <w:sz w:val="22"/>
          <w:szCs w:val="22"/>
        </w:rPr>
      </w:pPr>
    </w:p>
    <w:p w:rsidR="00FB68DA" w:rsidRDefault="00FB68DA" w:rsidP="00FB68DA">
      <w:pPr>
        <w:shd w:val="clear" w:color="auto" w:fill="FFFFFF"/>
        <w:tabs>
          <w:tab w:val="left" w:pos="3334"/>
          <w:tab w:val="left" w:pos="4788"/>
        </w:tabs>
        <w:spacing w:before="223" w:line="425" w:lineRule="exact"/>
        <w:ind w:left="151"/>
        <w:rPr>
          <w:color w:val="000000"/>
          <w:spacing w:val="-1"/>
          <w:sz w:val="22"/>
          <w:szCs w:val="22"/>
        </w:rPr>
      </w:pPr>
    </w:p>
    <w:p w:rsidR="00FB68DA" w:rsidRDefault="00FB68DA" w:rsidP="00FB68DA">
      <w:pPr>
        <w:shd w:val="clear" w:color="auto" w:fill="FFFFFF"/>
        <w:tabs>
          <w:tab w:val="left" w:pos="3334"/>
          <w:tab w:val="left" w:pos="4788"/>
        </w:tabs>
        <w:spacing w:before="223" w:line="425" w:lineRule="exact"/>
        <w:ind w:left="151"/>
        <w:rPr>
          <w:color w:val="000000"/>
          <w:spacing w:val="-1"/>
          <w:sz w:val="22"/>
          <w:szCs w:val="22"/>
        </w:rPr>
      </w:pPr>
    </w:p>
    <w:p w:rsidR="00FB68DA" w:rsidRDefault="00FB68DA" w:rsidP="00FB68DA">
      <w:pPr>
        <w:shd w:val="clear" w:color="auto" w:fill="FFFFFF"/>
        <w:tabs>
          <w:tab w:val="left" w:pos="3334"/>
          <w:tab w:val="left" w:pos="4788"/>
        </w:tabs>
        <w:spacing w:before="223" w:line="425" w:lineRule="exact"/>
        <w:ind w:left="151"/>
        <w:jc w:val="right"/>
        <w:rPr>
          <w:sz w:val="22"/>
          <w:szCs w:val="22"/>
        </w:rPr>
      </w:pPr>
      <w:r>
        <w:rPr>
          <w:color w:val="000000"/>
          <w:spacing w:val="-1"/>
          <w:sz w:val="22"/>
          <w:szCs w:val="22"/>
        </w:rPr>
        <w:t>Выполнил студент гр. 2084/</w:t>
      </w:r>
      <w:r w:rsidR="00B90ABA">
        <w:rPr>
          <w:color w:val="000000"/>
          <w:spacing w:val="-1"/>
          <w:sz w:val="22"/>
          <w:szCs w:val="22"/>
        </w:rPr>
        <w:t>2</w:t>
      </w:r>
      <w:r w:rsidRPr="009F107D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ab/>
      </w:r>
      <w:r w:rsidR="00B90ABA">
        <w:rPr>
          <w:color w:val="000000"/>
          <w:sz w:val="22"/>
          <w:szCs w:val="22"/>
        </w:rPr>
        <w:t xml:space="preserve">     </w:t>
      </w:r>
      <w:r w:rsidR="00B90ABA">
        <w:rPr>
          <w:color w:val="000000"/>
          <w:spacing w:val="5"/>
          <w:sz w:val="22"/>
          <w:szCs w:val="22"/>
        </w:rPr>
        <w:t>Т.М</w:t>
      </w:r>
      <w:r>
        <w:rPr>
          <w:color w:val="000000"/>
          <w:spacing w:val="5"/>
          <w:sz w:val="22"/>
          <w:szCs w:val="22"/>
        </w:rPr>
        <w:t xml:space="preserve">. </w:t>
      </w:r>
      <w:r w:rsidR="00B90ABA">
        <w:rPr>
          <w:color w:val="000000"/>
          <w:spacing w:val="5"/>
          <w:sz w:val="22"/>
          <w:szCs w:val="22"/>
        </w:rPr>
        <w:t>Садайкин</w:t>
      </w:r>
    </w:p>
    <w:p w:rsidR="00FB68DA" w:rsidRDefault="00FB68DA" w:rsidP="00FB68DA">
      <w:pPr>
        <w:shd w:val="clear" w:color="auto" w:fill="FFFFFF"/>
        <w:tabs>
          <w:tab w:val="left" w:pos="4781"/>
        </w:tabs>
        <w:spacing w:line="425" w:lineRule="exact"/>
        <w:ind w:left="151"/>
        <w:jc w:val="right"/>
        <w:rPr>
          <w:sz w:val="22"/>
          <w:szCs w:val="22"/>
        </w:rPr>
      </w:pPr>
      <w:r w:rsidRPr="00FB68DA">
        <w:rPr>
          <w:color w:val="000000"/>
          <w:sz w:val="22"/>
          <w:szCs w:val="22"/>
        </w:rPr>
        <w:t xml:space="preserve">                </w:t>
      </w:r>
      <w:r>
        <w:rPr>
          <w:color w:val="000000"/>
          <w:sz w:val="22"/>
          <w:szCs w:val="22"/>
        </w:rPr>
        <w:t xml:space="preserve">       Руководитель                                </w:t>
      </w:r>
      <w:r>
        <w:rPr>
          <w:color w:val="000000"/>
          <w:sz w:val="22"/>
          <w:szCs w:val="22"/>
        </w:rPr>
        <w:tab/>
      </w:r>
      <w:r>
        <w:rPr>
          <w:bCs/>
          <w:color w:val="000000"/>
          <w:spacing w:val="-4"/>
          <w:sz w:val="22"/>
          <w:szCs w:val="22"/>
        </w:rPr>
        <w:t>С.А. Молодяков</w:t>
      </w:r>
    </w:p>
    <w:p w:rsidR="00FB68DA" w:rsidRDefault="00FB68DA" w:rsidP="00FB68DA">
      <w:pPr>
        <w:shd w:val="clear" w:color="auto" w:fill="FFFFFF"/>
        <w:tabs>
          <w:tab w:val="left" w:leader="underscore" w:pos="4075"/>
          <w:tab w:val="left" w:leader="underscore" w:pos="5278"/>
        </w:tabs>
        <w:spacing w:line="425" w:lineRule="exact"/>
        <w:ind w:left="3578"/>
        <w:rPr>
          <w:color w:val="000000"/>
          <w:sz w:val="22"/>
          <w:szCs w:val="22"/>
        </w:rPr>
      </w:pPr>
    </w:p>
    <w:p w:rsidR="00FB68DA" w:rsidRPr="009F107D" w:rsidRDefault="00FB68DA" w:rsidP="00FB68DA">
      <w:pPr>
        <w:shd w:val="clear" w:color="auto" w:fill="FFFFFF"/>
        <w:tabs>
          <w:tab w:val="left" w:leader="underscore" w:pos="4075"/>
          <w:tab w:val="left" w:leader="underscore" w:pos="5278"/>
        </w:tabs>
        <w:spacing w:line="425" w:lineRule="exact"/>
        <w:ind w:left="3515"/>
        <w:jc w:val="right"/>
        <w:rPr>
          <w:color w:val="000000"/>
          <w:sz w:val="22"/>
          <w:szCs w:val="22"/>
        </w:rPr>
      </w:pPr>
    </w:p>
    <w:p w:rsidR="00FB68DA" w:rsidRDefault="00FB68DA" w:rsidP="00FB68DA">
      <w:pPr>
        <w:shd w:val="clear" w:color="auto" w:fill="FFFFFF"/>
        <w:tabs>
          <w:tab w:val="left" w:leader="underscore" w:pos="4075"/>
          <w:tab w:val="left" w:leader="underscore" w:pos="5278"/>
        </w:tabs>
        <w:spacing w:line="425" w:lineRule="exact"/>
        <w:ind w:left="3515"/>
        <w:jc w:val="right"/>
        <w:rPr>
          <w:sz w:val="22"/>
          <w:szCs w:val="22"/>
        </w:rPr>
      </w:pPr>
      <w:r>
        <w:rPr>
          <w:color w:val="000000"/>
          <w:sz w:val="22"/>
          <w:szCs w:val="22"/>
        </w:rPr>
        <w:t>"</w:t>
      </w:r>
      <w:r>
        <w:rPr>
          <w:color w:val="000000"/>
          <w:sz w:val="22"/>
          <w:szCs w:val="22"/>
        </w:rPr>
        <w:tab/>
        <w:t>"</w:t>
      </w:r>
      <w:r>
        <w:rPr>
          <w:color w:val="000000"/>
          <w:sz w:val="22"/>
          <w:szCs w:val="22"/>
        </w:rPr>
        <w:tab/>
      </w:r>
      <w:r>
        <w:rPr>
          <w:color w:val="000000"/>
          <w:spacing w:val="-5"/>
          <w:sz w:val="22"/>
          <w:szCs w:val="22"/>
        </w:rPr>
        <w:t>2011 г.</w:t>
      </w:r>
    </w:p>
    <w:p w:rsidR="00FB68DA" w:rsidRDefault="00FB68DA" w:rsidP="00FB68DA">
      <w:pPr>
        <w:shd w:val="clear" w:color="auto" w:fill="FFFFFF"/>
        <w:tabs>
          <w:tab w:val="left" w:leader="underscore" w:pos="4075"/>
          <w:tab w:val="left" w:leader="underscore" w:pos="5278"/>
        </w:tabs>
        <w:spacing w:line="425" w:lineRule="exact"/>
        <w:jc w:val="center"/>
        <w:rPr>
          <w:color w:val="000000"/>
          <w:spacing w:val="2"/>
          <w:sz w:val="22"/>
          <w:szCs w:val="22"/>
        </w:rPr>
      </w:pPr>
    </w:p>
    <w:p w:rsidR="00FB68DA" w:rsidRDefault="00FB68DA" w:rsidP="00FB68DA">
      <w:pPr>
        <w:shd w:val="clear" w:color="auto" w:fill="FFFFFF"/>
        <w:tabs>
          <w:tab w:val="left" w:leader="underscore" w:pos="4075"/>
          <w:tab w:val="left" w:leader="underscore" w:pos="5278"/>
        </w:tabs>
        <w:spacing w:line="425" w:lineRule="exact"/>
        <w:jc w:val="center"/>
        <w:rPr>
          <w:color w:val="000000"/>
          <w:spacing w:val="2"/>
          <w:sz w:val="22"/>
          <w:szCs w:val="22"/>
        </w:rPr>
      </w:pPr>
    </w:p>
    <w:p w:rsidR="00FB68DA" w:rsidRPr="00102591" w:rsidRDefault="00FB68DA" w:rsidP="00FB68DA">
      <w:pPr>
        <w:shd w:val="clear" w:color="auto" w:fill="FFFFFF"/>
        <w:tabs>
          <w:tab w:val="left" w:leader="underscore" w:pos="4075"/>
          <w:tab w:val="left" w:leader="underscore" w:pos="5278"/>
        </w:tabs>
        <w:spacing w:line="425" w:lineRule="exact"/>
        <w:jc w:val="center"/>
        <w:rPr>
          <w:sz w:val="22"/>
          <w:szCs w:val="22"/>
        </w:rPr>
      </w:pPr>
      <w:r>
        <w:rPr>
          <w:color w:val="000000"/>
          <w:spacing w:val="2"/>
          <w:sz w:val="22"/>
          <w:szCs w:val="22"/>
        </w:rPr>
        <w:t xml:space="preserve">Санкт-Петербург </w:t>
      </w:r>
      <w:r>
        <w:rPr>
          <w:color w:val="000000"/>
          <w:spacing w:val="2"/>
          <w:sz w:val="22"/>
          <w:szCs w:val="22"/>
        </w:rPr>
        <w:br/>
      </w:r>
      <w:r>
        <w:rPr>
          <w:color w:val="000000"/>
          <w:spacing w:val="-15"/>
          <w:sz w:val="22"/>
          <w:szCs w:val="22"/>
        </w:rPr>
        <w:t>2011</w:t>
      </w:r>
    </w:p>
    <w:p w:rsidR="00BC221B" w:rsidRDefault="00BC221B">
      <w:pPr>
        <w:rPr>
          <w:lang w:val="en-US"/>
        </w:rPr>
      </w:pPr>
    </w:p>
    <w:p w:rsidR="00AC0B9E" w:rsidRDefault="00AC0B9E">
      <w:pPr>
        <w:rPr>
          <w:lang w:val="en-US"/>
        </w:rPr>
      </w:pPr>
    </w:p>
    <w:p w:rsidR="00512AFF" w:rsidRDefault="00512AFF" w:rsidP="00AC0B9E">
      <w:pPr>
        <w:jc w:val="center"/>
        <w:rPr>
          <w:b/>
          <w:sz w:val="40"/>
          <w:szCs w:val="40"/>
        </w:rPr>
      </w:pPr>
    </w:p>
    <w:p w:rsidR="00AC0B9E" w:rsidRDefault="00AC0B9E" w:rsidP="00AC0B9E">
      <w:pPr>
        <w:jc w:val="center"/>
        <w:rPr>
          <w:b/>
          <w:sz w:val="40"/>
          <w:szCs w:val="40"/>
        </w:rPr>
      </w:pPr>
      <w:r w:rsidRPr="001E46BD">
        <w:rPr>
          <w:b/>
          <w:sz w:val="40"/>
          <w:szCs w:val="40"/>
        </w:rPr>
        <w:t>Содержание</w:t>
      </w:r>
    </w:p>
    <w:p w:rsidR="00AC0B9E" w:rsidRDefault="00AC0B9E" w:rsidP="00AC0B9E">
      <w:pPr>
        <w:jc w:val="center"/>
        <w:rPr>
          <w:b/>
          <w:sz w:val="40"/>
          <w:szCs w:val="40"/>
        </w:rPr>
      </w:pPr>
    </w:p>
    <w:p w:rsidR="00512AFF" w:rsidRDefault="00AC0B9E" w:rsidP="00AC0B9E">
      <w:pPr>
        <w:jc w:val="both"/>
        <w:rPr>
          <w:b/>
          <w:sz w:val="40"/>
          <w:szCs w:val="40"/>
        </w:rPr>
      </w:pPr>
      <w:r>
        <w:rPr>
          <w:b/>
          <w:sz w:val="40"/>
          <w:szCs w:val="40"/>
        </w:rPr>
        <w:tab/>
      </w:r>
    </w:p>
    <w:p w:rsidR="00512AFF" w:rsidRDefault="00512AFF" w:rsidP="00AC0B9E">
      <w:pPr>
        <w:jc w:val="both"/>
        <w:rPr>
          <w:b/>
          <w:sz w:val="40"/>
          <w:szCs w:val="40"/>
        </w:rPr>
      </w:pPr>
    </w:p>
    <w:p w:rsidR="00AC0B9E" w:rsidRDefault="00AC0B9E" w:rsidP="00512AFF">
      <w:pPr>
        <w:ind w:firstLine="708"/>
        <w:jc w:val="both"/>
        <w:rPr>
          <w:sz w:val="36"/>
          <w:szCs w:val="36"/>
        </w:rPr>
      </w:pPr>
      <w:r>
        <w:rPr>
          <w:sz w:val="36"/>
          <w:szCs w:val="36"/>
        </w:rPr>
        <w:t>Условия задач____________________3</w:t>
      </w:r>
    </w:p>
    <w:p w:rsidR="00512AFF" w:rsidRDefault="00512AFF" w:rsidP="00512AFF">
      <w:pPr>
        <w:ind w:firstLine="708"/>
        <w:jc w:val="both"/>
        <w:rPr>
          <w:sz w:val="36"/>
          <w:szCs w:val="36"/>
        </w:rPr>
      </w:pPr>
    </w:p>
    <w:p w:rsidR="00AC0B9E" w:rsidRDefault="00AC0B9E" w:rsidP="00AC0B9E">
      <w:pPr>
        <w:jc w:val="both"/>
        <w:rPr>
          <w:sz w:val="36"/>
          <w:szCs w:val="36"/>
        </w:rPr>
      </w:pPr>
      <w:r>
        <w:rPr>
          <w:sz w:val="36"/>
          <w:szCs w:val="36"/>
        </w:rPr>
        <w:tab/>
        <w:t>Решение задач</w:t>
      </w:r>
      <w:r w:rsidR="00B90ABA">
        <w:rPr>
          <w:sz w:val="36"/>
          <w:szCs w:val="36"/>
        </w:rPr>
        <w:t>и 1_________________4</w:t>
      </w:r>
    </w:p>
    <w:p w:rsidR="00512AFF" w:rsidRDefault="00512AFF" w:rsidP="00AC0B9E">
      <w:pPr>
        <w:jc w:val="both"/>
        <w:rPr>
          <w:sz w:val="36"/>
          <w:szCs w:val="36"/>
        </w:rPr>
      </w:pPr>
    </w:p>
    <w:p w:rsidR="00AC0B9E" w:rsidRDefault="00AC0B9E" w:rsidP="00AC0B9E">
      <w:pPr>
        <w:jc w:val="both"/>
        <w:rPr>
          <w:sz w:val="36"/>
          <w:szCs w:val="36"/>
        </w:rPr>
      </w:pPr>
      <w:r>
        <w:rPr>
          <w:sz w:val="36"/>
          <w:szCs w:val="36"/>
        </w:rPr>
        <w:tab/>
        <w:t>Решение задачи 2_____________</w:t>
      </w:r>
      <w:r w:rsidR="00B90ABA">
        <w:rPr>
          <w:sz w:val="36"/>
          <w:szCs w:val="36"/>
        </w:rPr>
        <w:t>__5-7</w:t>
      </w:r>
    </w:p>
    <w:p w:rsidR="00AC0B9E" w:rsidRDefault="00AC0B9E" w:rsidP="00AC0B9E">
      <w:pPr>
        <w:jc w:val="both"/>
        <w:rPr>
          <w:sz w:val="36"/>
          <w:szCs w:val="36"/>
        </w:rPr>
      </w:pPr>
    </w:p>
    <w:p w:rsidR="00AC0B9E" w:rsidRDefault="00AC0B9E" w:rsidP="00AC0B9E">
      <w:pPr>
        <w:jc w:val="both"/>
        <w:rPr>
          <w:sz w:val="36"/>
          <w:szCs w:val="36"/>
        </w:rPr>
      </w:pPr>
    </w:p>
    <w:p w:rsidR="00AC0B9E" w:rsidRDefault="00AC0B9E" w:rsidP="00AC0B9E">
      <w:pPr>
        <w:jc w:val="both"/>
        <w:rPr>
          <w:sz w:val="36"/>
          <w:szCs w:val="36"/>
        </w:rPr>
      </w:pPr>
    </w:p>
    <w:p w:rsidR="00AC0B9E" w:rsidRDefault="00AC0B9E" w:rsidP="00AC0B9E">
      <w:pPr>
        <w:jc w:val="both"/>
        <w:rPr>
          <w:sz w:val="36"/>
          <w:szCs w:val="36"/>
        </w:rPr>
      </w:pPr>
    </w:p>
    <w:p w:rsidR="00AC0B9E" w:rsidRDefault="00AC0B9E" w:rsidP="00AC0B9E">
      <w:pPr>
        <w:jc w:val="both"/>
        <w:rPr>
          <w:sz w:val="36"/>
          <w:szCs w:val="36"/>
        </w:rPr>
      </w:pPr>
    </w:p>
    <w:p w:rsidR="00AC0B9E" w:rsidRDefault="00AC0B9E" w:rsidP="00AC0B9E">
      <w:pPr>
        <w:jc w:val="both"/>
        <w:rPr>
          <w:sz w:val="36"/>
          <w:szCs w:val="36"/>
        </w:rPr>
      </w:pPr>
    </w:p>
    <w:p w:rsidR="00AC0B9E" w:rsidRDefault="00AC0B9E" w:rsidP="00AC0B9E">
      <w:pPr>
        <w:jc w:val="both"/>
        <w:rPr>
          <w:sz w:val="36"/>
          <w:szCs w:val="36"/>
        </w:rPr>
      </w:pPr>
    </w:p>
    <w:p w:rsidR="00AC0B9E" w:rsidRDefault="00AC0B9E" w:rsidP="00AC0B9E">
      <w:pPr>
        <w:jc w:val="both"/>
        <w:rPr>
          <w:sz w:val="36"/>
          <w:szCs w:val="36"/>
        </w:rPr>
      </w:pPr>
    </w:p>
    <w:p w:rsidR="00AC0B9E" w:rsidRDefault="00AC0B9E" w:rsidP="00AC0B9E">
      <w:pPr>
        <w:jc w:val="both"/>
        <w:rPr>
          <w:sz w:val="36"/>
          <w:szCs w:val="36"/>
        </w:rPr>
      </w:pPr>
    </w:p>
    <w:p w:rsidR="00AC0B9E" w:rsidRDefault="00AC0B9E" w:rsidP="00AC0B9E">
      <w:pPr>
        <w:jc w:val="both"/>
        <w:rPr>
          <w:sz w:val="36"/>
          <w:szCs w:val="36"/>
        </w:rPr>
      </w:pPr>
    </w:p>
    <w:p w:rsidR="00AC0B9E" w:rsidRDefault="00AC0B9E" w:rsidP="00AC0B9E">
      <w:pPr>
        <w:jc w:val="both"/>
        <w:rPr>
          <w:sz w:val="36"/>
          <w:szCs w:val="36"/>
        </w:rPr>
      </w:pPr>
    </w:p>
    <w:p w:rsidR="00AC0B9E" w:rsidRDefault="00AC0B9E" w:rsidP="00AC0B9E">
      <w:pPr>
        <w:jc w:val="both"/>
        <w:rPr>
          <w:sz w:val="36"/>
          <w:szCs w:val="36"/>
        </w:rPr>
      </w:pPr>
    </w:p>
    <w:p w:rsidR="00AC0B9E" w:rsidRDefault="00AC0B9E" w:rsidP="00AC0B9E">
      <w:pPr>
        <w:jc w:val="both"/>
        <w:rPr>
          <w:sz w:val="36"/>
          <w:szCs w:val="36"/>
        </w:rPr>
      </w:pPr>
    </w:p>
    <w:p w:rsidR="00AC0B9E" w:rsidRDefault="00AC0B9E" w:rsidP="00AC0B9E">
      <w:pPr>
        <w:jc w:val="both"/>
        <w:rPr>
          <w:sz w:val="36"/>
          <w:szCs w:val="36"/>
        </w:rPr>
      </w:pPr>
    </w:p>
    <w:p w:rsidR="00AC0B9E" w:rsidRDefault="00AC0B9E" w:rsidP="00AC0B9E">
      <w:pPr>
        <w:jc w:val="both"/>
        <w:rPr>
          <w:sz w:val="36"/>
          <w:szCs w:val="36"/>
        </w:rPr>
      </w:pPr>
    </w:p>
    <w:p w:rsidR="00AC0B9E" w:rsidRDefault="00AC0B9E" w:rsidP="00AC0B9E">
      <w:pPr>
        <w:jc w:val="both"/>
        <w:rPr>
          <w:sz w:val="36"/>
          <w:szCs w:val="36"/>
        </w:rPr>
      </w:pPr>
    </w:p>
    <w:p w:rsidR="00AC0B9E" w:rsidRDefault="00AC0B9E" w:rsidP="00AC0B9E">
      <w:pPr>
        <w:jc w:val="both"/>
        <w:rPr>
          <w:sz w:val="36"/>
          <w:szCs w:val="36"/>
        </w:rPr>
      </w:pPr>
    </w:p>
    <w:p w:rsidR="00AC0B9E" w:rsidRDefault="00AC0B9E" w:rsidP="00AC0B9E">
      <w:pPr>
        <w:jc w:val="both"/>
        <w:rPr>
          <w:sz w:val="36"/>
          <w:szCs w:val="36"/>
        </w:rPr>
      </w:pPr>
    </w:p>
    <w:p w:rsidR="00AC0B9E" w:rsidRDefault="00AC0B9E" w:rsidP="00AC0B9E">
      <w:pPr>
        <w:jc w:val="both"/>
        <w:rPr>
          <w:sz w:val="36"/>
          <w:szCs w:val="36"/>
        </w:rPr>
      </w:pPr>
    </w:p>
    <w:p w:rsidR="00AC0B9E" w:rsidRDefault="00AC0B9E" w:rsidP="00AC0B9E">
      <w:pPr>
        <w:jc w:val="both"/>
        <w:rPr>
          <w:sz w:val="36"/>
          <w:szCs w:val="36"/>
        </w:rPr>
      </w:pPr>
    </w:p>
    <w:p w:rsidR="00AC0B9E" w:rsidRDefault="00AC0B9E" w:rsidP="00AC0B9E">
      <w:pPr>
        <w:jc w:val="both"/>
        <w:rPr>
          <w:sz w:val="36"/>
          <w:szCs w:val="36"/>
        </w:rPr>
      </w:pPr>
    </w:p>
    <w:p w:rsidR="00AC0B9E" w:rsidRDefault="00AC0B9E" w:rsidP="00AC0B9E">
      <w:pPr>
        <w:jc w:val="both"/>
        <w:rPr>
          <w:sz w:val="36"/>
          <w:szCs w:val="36"/>
        </w:rPr>
      </w:pPr>
    </w:p>
    <w:p w:rsidR="00AC0B9E" w:rsidRDefault="00AC0B9E" w:rsidP="00AC0B9E">
      <w:pPr>
        <w:ind w:firstLine="708"/>
        <w:jc w:val="both"/>
        <w:rPr>
          <w:b/>
          <w:sz w:val="44"/>
          <w:szCs w:val="44"/>
        </w:rPr>
      </w:pPr>
      <w:r w:rsidRPr="00AC0B9E">
        <w:rPr>
          <w:b/>
          <w:sz w:val="44"/>
          <w:szCs w:val="44"/>
        </w:rPr>
        <w:lastRenderedPageBreak/>
        <w:t>Условия задач</w:t>
      </w:r>
    </w:p>
    <w:p w:rsidR="00AC0B9E" w:rsidRDefault="00AC0B9E" w:rsidP="00AC0B9E">
      <w:pPr>
        <w:ind w:firstLine="708"/>
        <w:jc w:val="both"/>
        <w:rPr>
          <w:b/>
          <w:sz w:val="44"/>
          <w:szCs w:val="44"/>
        </w:rPr>
      </w:pPr>
    </w:p>
    <w:p w:rsidR="00B90ABA" w:rsidRDefault="00B90ABA" w:rsidP="00B90ABA">
      <w:pPr>
        <w:numPr>
          <w:ilvl w:val="0"/>
          <w:numId w:val="2"/>
        </w:numPr>
        <w:jc w:val="both"/>
        <w:rPr>
          <w:sz w:val="36"/>
          <w:szCs w:val="36"/>
        </w:rPr>
      </w:pPr>
    </w:p>
    <w:p w:rsidR="00B90ABA" w:rsidRDefault="00B90ABA" w:rsidP="00B90ABA">
      <w:pPr>
        <w:ind w:firstLine="709"/>
        <w:jc w:val="both"/>
        <w:rPr>
          <w:sz w:val="36"/>
          <w:szCs w:val="36"/>
        </w:rPr>
      </w:pPr>
      <w:r>
        <w:rPr>
          <w:sz w:val="36"/>
          <w:szCs w:val="36"/>
        </w:rPr>
        <w:t>Составить программу склонения женской фамилии в родительный падеж. Использовать для организации диалог вида:</w:t>
      </w:r>
    </w:p>
    <w:p w:rsidR="00B90ABA" w:rsidRDefault="00B90ABA" w:rsidP="00B90ABA">
      <w:pPr>
        <w:ind w:left="708"/>
        <w:jc w:val="both"/>
        <w:rPr>
          <w:sz w:val="36"/>
          <w:szCs w:val="36"/>
        </w:rPr>
      </w:pPr>
      <w:r>
        <w:rPr>
          <w:sz w:val="36"/>
          <w:szCs w:val="36"/>
        </w:rPr>
        <w:t>Есть Шевченко?</w:t>
      </w:r>
    </w:p>
    <w:p w:rsidR="00B90ABA" w:rsidRDefault="00B90ABA" w:rsidP="00B90ABA">
      <w:pPr>
        <w:ind w:left="708"/>
        <w:jc w:val="both"/>
        <w:rPr>
          <w:sz w:val="36"/>
          <w:szCs w:val="36"/>
        </w:rPr>
      </w:pPr>
      <w:r>
        <w:rPr>
          <w:sz w:val="36"/>
          <w:szCs w:val="36"/>
        </w:rPr>
        <w:t>Нет Шевченко.</w:t>
      </w:r>
    </w:p>
    <w:p w:rsidR="00AC0B9E" w:rsidRDefault="00AC0B9E" w:rsidP="00AC0B9E">
      <w:pPr>
        <w:ind w:left="360"/>
        <w:jc w:val="both"/>
        <w:rPr>
          <w:sz w:val="36"/>
          <w:szCs w:val="36"/>
        </w:rPr>
      </w:pPr>
      <w:r>
        <w:rPr>
          <w:sz w:val="36"/>
          <w:szCs w:val="36"/>
        </w:rPr>
        <w:t>2.</w:t>
      </w:r>
    </w:p>
    <w:p w:rsidR="00AC0B9E" w:rsidRPr="00B90ABA" w:rsidRDefault="00AC0B9E" w:rsidP="00B90ABA">
      <w:pPr>
        <w:ind w:left="360"/>
        <w:jc w:val="both"/>
        <w:rPr>
          <w:sz w:val="36"/>
          <w:szCs w:val="36"/>
        </w:rPr>
      </w:pPr>
      <w:r>
        <w:rPr>
          <w:sz w:val="36"/>
          <w:szCs w:val="36"/>
        </w:rPr>
        <w:tab/>
      </w:r>
      <w:r w:rsidR="00B90ABA">
        <w:rPr>
          <w:sz w:val="36"/>
          <w:szCs w:val="36"/>
        </w:rPr>
        <w:t xml:space="preserve">Отладчик 1. Постройте программу, которая содержит два фрагмента, один из которых играет роль отладчика, а второй имитирует отлаживаемую программу. Используйте Т-разряд для организации взаимодействия между фрагментами. Отладчик должен распечатывать содержимое регистра </w:t>
      </w:r>
      <w:r w:rsidR="00B90ABA">
        <w:rPr>
          <w:sz w:val="36"/>
          <w:szCs w:val="36"/>
          <w:lang w:val="en-US"/>
        </w:rPr>
        <w:t>AX.</w:t>
      </w:r>
    </w:p>
    <w:p w:rsidR="00AC0B9E" w:rsidRDefault="00AC0B9E" w:rsidP="00AC0B9E">
      <w:pPr>
        <w:ind w:left="360"/>
        <w:jc w:val="both"/>
        <w:rPr>
          <w:sz w:val="36"/>
          <w:szCs w:val="36"/>
        </w:rPr>
      </w:pPr>
      <w:r>
        <w:rPr>
          <w:sz w:val="36"/>
          <w:szCs w:val="36"/>
        </w:rPr>
        <w:tab/>
      </w:r>
    </w:p>
    <w:p w:rsidR="00AC0B9E" w:rsidRPr="00AC0B9E" w:rsidRDefault="00AC0B9E" w:rsidP="00AC0B9E">
      <w:pPr>
        <w:rPr>
          <w:sz w:val="36"/>
          <w:szCs w:val="36"/>
        </w:rPr>
      </w:pPr>
    </w:p>
    <w:p w:rsidR="00AC0B9E" w:rsidRPr="00AC0B9E" w:rsidRDefault="00AC0B9E" w:rsidP="00AC0B9E">
      <w:pPr>
        <w:rPr>
          <w:sz w:val="36"/>
          <w:szCs w:val="36"/>
        </w:rPr>
      </w:pPr>
    </w:p>
    <w:p w:rsidR="00AC0B9E" w:rsidRPr="00AC0B9E" w:rsidRDefault="00AC0B9E" w:rsidP="00AC0B9E">
      <w:pPr>
        <w:rPr>
          <w:sz w:val="36"/>
          <w:szCs w:val="36"/>
        </w:rPr>
      </w:pPr>
    </w:p>
    <w:p w:rsidR="00AC0B9E" w:rsidRPr="00AC0B9E" w:rsidRDefault="00AC0B9E" w:rsidP="00AC0B9E">
      <w:pPr>
        <w:rPr>
          <w:sz w:val="36"/>
          <w:szCs w:val="36"/>
        </w:rPr>
      </w:pPr>
    </w:p>
    <w:p w:rsidR="00AC0B9E" w:rsidRPr="00AC0B9E" w:rsidRDefault="00AC0B9E" w:rsidP="00AC0B9E">
      <w:pPr>
        <w:rPr>
          <w:sz w:val="36"/>
          <w:szCs w:val="36"/>
        </w:rPr>
      </w:pPr>
    </w:p>
    <w:p w:rsidR="00AC0B9E" w:rsidRPr="00AC0B9E" w:rsidRDefault="00AC0B9E" w:rsidP="00AC0B9E">
      <w:pPr>
        <w:rPr>
          <w:sz w:val="36"/>
          <w:szCs w:val="36"/>
        </w:rPr>
      </w:pPr>
    </w:p>
    <w:p w:rsidR="00AC0B9E" w:rsidRPr="00AC0B9E" w:rsidRDefault="00AC0B9E" w:rsidP="00AC0B9E">
      <w:pPr>
        <w:rPr>
          <w:sz w:val="36"/>
          <w:szCs w:val="36"/>
        </w:rPr>
      </w:pPr>
    </w:p>
    <w:p w:rsidR="00AC0B9E" w:rsidRPr="00AC0B9E" w:rsidRDefault="00AC0B9E" w:rsidP="00AC0B9E">
      <w:pPr>
        <w:rPr>
          <w:sz w:val="36"/>
          <w:szCs w:val="36"/>
        </w:rPr>
      </w:pPr>
    </w:p>
    <w:p w:rsidR="00AC0B9E" w:rsidRPr="00AC0B9E" w:rsidRDefault="00AC0B9E" w:rsidP="00AC0B9E">
      <w:pPr>
        <w:rPr>
          <w:sz w:val="36"/>
          <w:szCs w:val="36"/>
        </w:rPr>
      </w:pPr>
    </w:p>
    <w:p w:rsidR="00AC0B9E" w:rsidRPr="00AC0B9E" w:rsidRDefault="00AC0B9E" w:rsidP="00AC0B9E">
      <w:pPr>
        <w:rPr>
          <w:sz w:val="36"/>
          <w:szCs w:val="36"/>
        </w:rPr>
      </w:pPr>
    </w:p>
    <w:p w:rsidR="00AC0B9E" w:rsidRPr="00AC0B9E" w:rsidRDefault="00AC0B9E" w:rsidP="00AC0B9E">
      <w:pPr>
        <w:rPr>
          <w:sz w:val="36"/>
          <w:szCs w:val="36"/>
        </w:rPr>
      </w:pPr>
    </w:p>
    <w:p w:rsidR="00AC0B9E" w:rsidRPr="00AC0B9E" w:rsidRDefault="00AC0B9E" w:rsidP="00AC0B9E">
      <w:pPr>
        <w:rPr>
          <w:sz w:val="36"/>
          <w:szCs w:val="36"/>
        </w:rPr>
      </w:pPr>
    </w:p>
    <w:p w:rsidR="00AC0B9E" w:rsidRPr="00AC0B9E" w:rsidRDefault="00AC0B9E" w:rsidP="00AC0B9E">
      <w:pPr>
        <w:rPr>
          <w:sz w:val="36"/>
          <w:szCs w:val="36"/>
        </w:rPr>
      </w:pPr>
    </w:p>
    <w:p w:rsidR="00AC0B9E" w:rsidRPr="00AC0B9E" w:rsidRDefault="00AC0B9E" w:rsidP="00AC0B9E">
      <w:pPr>
        <w:rPr>
          <w:sz w:val="36"/>
          <w:szCs w:val="36"/>
        </w:rPr>
      </w:pPr>
    </w:p>
    <w:p w:rsidR="00AC0B9E" w:rsidRPr="00AC0B9E" w:rsidRDefault="00AC0B9E" w:rsidP="00AC0B9E">
      <w:pPr>
        <w:rPr>
          <w:sz w:val="36"/>
          <w:szCs w:val="36"/>
        </w:rPr>
      </w:pPr>
    </w:p>
    <w:p w:rsidR="00AC0B9E" w:rsidRPr="00AC0B9E" w:rsidRDefault="00AC0B9E" w:rsidP="00AC0B9E">
      <w:pPr>
        <w:rPr>
          <w:sz w:val="36"/>
          <w:szCs w:val="36"/>
        </w:rPr>
      </w:pPr>
    </w:p>
    <w:p w:rsidR="00AC0B9E" w:rsidRDefault="00AC0B9E" w:rsidP="00AC0B9E">
      <w:pPr>
        <w:rPr>
          <w:sz w:val="36"/>
          <w:szCs w:val="36"/>
        </w:rPr>
      </w:pPr>
    </w:p>
    <w:p w:rsidR="00AC0B9E" w:rsidRDefault="00AC0B9E" w:rsidP="00AC0B9E">
      <w:pPr>
        <w:tabs>
          <w:tab w:val="left" w:pos="6816"/>
        </w:tabs>
        <w:rPr>
          <w:b/>
          <w:sz w:val="44"/>
          <w:szCs w:val="44"/>
        </w:rPr>
      </w:pPr>
      <w:r>
        <w:rPr>
          <w:b/>
          <w:sz w:val="44"/>
          <w:szCs w:val="44"/>
        </w:rPr>
        <w:lastRenderedPageBreak/>
        <w:t xml:space="preserve">      </w:t>
      </w:r>
      <w:r w:rsidRPr="00AC0B9E">
        <w:rPr>
          <w:b/>
          <w:sz w:val="44"/>
          <w:szCs w:val="44"/>
        </w:rPr>
        <w:t>Решение задачи 1</w:t>
      </w:r>
    </w:p>
    <w:p w:rsidR="00512AFF" w:rsidRDefault="00512AFF" w:rsidP="00512AFF">
      <w:pPr>
        <w:pStyle w:val="a4"/>
        <w:rPr>
          <w:rFonts w:ascii="Courier New" w:hAnsi="Courier New" w:cs="Courier New"/>
          <w:lang w:val="ru-RU"/>
        </w:rPr>
      </w:pPr>
    </w:p>
    <w:p w:rsidR="00512AFF" w:rsidRDefault="00512AFF" w:rsidP="00512AFF">
      <w:pPr>
        <w:pStyle w:val="a4"/>
        <w:rPr>
          <w:rFonts w:ascii="Courier New" w:hAnsi="Courier New" w:cs="Courier New"/>
          <w:lang w:val="ru-RU"/>
        </w:rPr>
      </w:pPr>
    </w:p>
    <w:p w:rsidR="00B90ABA" w:rsidRPr="00B90ABA" w:rsidRDefault="00B90ABA" w:rsidP="00B90ABA">
      <w:pPr>
        <w:tabs>
          <w:tab w:val="left" w:pos="6816"/>
        </w:tabs>
        <w:rPr>
          <w:rFonts w:ascii="Courier New" w:hAnsi="Courier New" w:cs="Courier New"/>
          <w:lang w:val="en-US"/>
        </w:rPr>
      </w:pPr>
      <w:r w:rsidRPr="00B90ABA">
        <w:rPr>
          <w:rFonts w:ascii="Courier New" w:hAnsi="Courier New" w:cs="Courier New"/>
          <w:lang w:val="en-US"/>
        </w:rPr>
        <w:t>DOSSEG</w:t>
      </w:r>
    </w:p>
    <w:p w:rsidR="00B90ABA" w:rsidRPr="00B90ABA" w:rsidRDefault="00B90ABA" w:rsidP="00B90ABA">
      <w:pPr>
        <w:tabs>
          <w:tab w:val="left" w:pos="6816"/>
        </w:tabs>
        <w:rPr>
          <w:rFonts w:ascii="Courier New" w:hAnsi="Courier New" w:cs="Courier New"/>
          <w:lang w:val="en-US"/>
        </w:rPr>
      </w:pPr>
      <w:r w:rsidRPr="00B90ABA">
        <w:rPr>
          <w:rFonts w:ascii="Courier New" w:hAnsi="Courier New" w:cs="Courier New"/>
          <w:lang w:val="en-US"/>
        </w:rPr>
        <w:t>.model TINY</w:t>
      </w:r>
    </w:p>
    <w:p w:rsidR="00B90ABA" w:rsidRPr="00B90ABA" w:rsidRDefault="00B90ABA" w:rsidP="00B90ABA">
      <w:pPr>
        <w:tabs>
          <w:tab w:val="left" w:pos="6816"/>
        </w:tabs>
        <w:rPr>
          <w:rFonts w:ascii="Courier New" w:hAnsi="Courier New" w:cs="Courier New"/>
          <w:lang w:val="en-US"/>
        </w:rPr>
      </w:pPr>
    </w:p>
    <w:p w:rsidR="00B90ABA" w:rsidRPr="00B90ABA" w:rsidRDefault="00B90ABA" w:rsidP="00B90ABA">
      <w:pPr>
        <w:tabs>
          <w:tab w:val="left" w:pos="6816"/>
        </w:tabs>
        <w:rPr>
          <w:rFonts w:ascii="Courier New" w:hAnsi="Courier New" w:cs="Courier New"/>
          <w:lang w:val="en-US"/>
        </w:rPr>
      </w:pPr>
      <w:r w:rsidRPr="00B90ABA">
        <w:rPr>
          <w:rFonts w:ascii="Courier New" w:hAnsi="Courier New" w:cs="Courier New"/>
          <w:lang w:val="en-US"/>
        </w:rPr>
        <w:t>.data</w:t>
      </w:r>
    </w:p>
    <w:p w:rsidR="00B90ABA" w:rsidRPr="00B90ABA" w:rsidRDefault="00B90ABA" w:rsidP="00B90ABA">
      <w:pPr>
        <w:tabs>
          <w:tab w:val="left" w:pos="6816"/>
        </w:tabs>
        <w:rPr>
          <w:rFonts w:ascii="Courier New" w:hAnsi="Courier New" w:cs="Courier New"/>
          <w:lang w:val="en-US"/>
        </w:rPr>
      </w:pPr>
      <w:r w:rsidRPr="00B90ABA">
        <w:rPr>
          <w:rFonts w:ascii="Courier New" w:hAnsi="Courier New" w:cs="Courier New"/>
          <w:lang w:val="en-US"/>
        </w:rPr>
        <w:t>stroka db "Ivanova "</w:t>
      </w:r>
    </w:p>
    <w:p w:rsidR="00B90ABA" w:rsidRPr="00B90ABA" w:rsidRDefault="00B90ABA" w:rsidP="00B90ABA">
      <w:pPr>
        <w:tabs>
          <w:tab w:val="left" w:pos="6816"/>
        </w:tabs>
        <w:rPr>
          <w:rFonts w:ascii="Courier New" w:hAnsi="Courier New" w:cs="Courier New"/>
          <w:lang w:val="en-US"/>
        </w:rPr>
      </w:pPr>
    </w:p>
    <w:p w:rsidR="00B90ABA" w:rsidRPr="00B90ABA" w:rsidRDefault="00B90ABA" w:rsidP="00B90ABA">
      <w:pPr>
        <w:tabs>
          <w:tab w:val="left" w:pos="6816"/>
        </w:tabs>
        <w:rPr>
          <w:rFonts w:ascii="Courier New" w:hAnsi="Courier New" w:cs="Courier New"/>
          <w:lang w:val="en-US"/>
        </w:rPr>
      </w:pPr>
      <w:r w:rsidRPr="00B90ABA">
        <w:rPr>
          <w:rFonts w:ascii="Courier New" w:hAnsi="Courier New" w:cs="Courier New"/>
          <w:lang w:val="en-US"/>
        </w:rPr>
        <w:t>.code</w:t>
      </w:r>
    </w:p>
    <w:p w:rsidR="00B90ABA" w:rsidRPr="00B90ABA" w:rsidRDefault="00B90ABA" w:rsidP="00B90ABA">
      <w:pPr>
        <w:tabs>
          <w:tab w:val="left" w:pos="6816"/>
        </w:tabs>
        <w:rPr>
          <w:rFonts w:ascii="Courier New" w:hAnsi="Courier New" w:cs="Courier New"/>
          <w:lang w:val="en-US"/>
        </w:rPr>
      </w:pPr>
      <w:r w:rsidRPr="00B90ABA">
        <w:rPr>
          <w:rFonts w:ascii="Courier New" w:hAnsi="Courier New" w:cs="Courier New"/>
          <w:lang w:val="en-US"/>
        </w:rPr>
        <w:t>start:</w:t>
      </w:r>
    </w:p>
    <w:p w:rsidR="00B90ABA" w:rsidRPr="00B90ABA" w:rsidRDefault="00B90ABA" w:rsidP="00B90ABA">
      <w:pPr>
        <w:tabs>
          <w:tab w:val="left" w:pos="6816"/>
        </w:tabs>
        <w:rPr>
          <w:rFonts w:ascii="Courier New" w:hAnsi="Courier New" w:cs="Courier New"/>
          <w:lang w:val="en-US"/>
        </w:rPr>
      </w:pPr>
      <w:r w:rsidRPr="00B90ABA">
        <w:rPr>
          <w:rFonts w:ascii="Courier New" w:hAnsi="Courier New" w:cs="Courier New"/>
          <w:lang w:val="en-US"/>
        </w:rPr>
        <w:t>mov ax, @data</w:t>
      </w:r>
    </w:p>
    <w:p w:rsidR="00B90ABA" w:rsidRPr="00B90ABA" w:rsidRDefault="00B90ABA" w:rsidP="00B90ABA">
      <w:pPr>
        <w:tabs>
          <w:tab w:val="left" w:pos="6816"/>
        </w:tabs>
        <w:rPr>
          <w:rFonts w:ascii="Courier New" w:hAnsi="Courier New" w:cs="Courier New"/>
          <w:lang w:val="en-US"/>
        </w:rPr>
      </w:pPr>
      <w:r w:rsidRPr="00B90ABA">
        <w:rPr>
          <w:rFonts w:ascii="Courier New" w:hAnsi="Courier New" w:cs="Courier New"/>
          <w:lang w:val="en-US"/>
        </w:rPr>
        <w:t>mov ds, ax</w:t>
      </w:r>
    </w:p>
    <w:p w:rsidR="00B90ABA" w:rsidRPr="00B90ABA" w:rsidRDefault="00B90ABA" w:rsidP="00B90ABA">
      <w:pPr>
        <w:tabs>
          <w:tab w:val="left" w:pos="6816"/>
        </w:tabs>
        <w:rPr>
          <w:rFonts w:ascii="Courier New" w:hAnsi="Courier New" w:cs="Courier New"/>
          <w:lang w:val="en-US"/>
        </w:rPr>
      </w:pPr>
      <w:r w:rsidRPr="00B90ABA">
        <w:rPr>
          <w:rFonts w:ascii="Courier New" w:hAnsi="Courier New" w:cs="Courier New"/>
          <w:lang w:val="en-US"/>
        </w:rPr>
        <w:t>mov bx, offset stroka</w:t>
      </w:r>
    </w:p>
    <w:p w:rsidR="00B90ABA" w:rsidRPr="00B90ABA" w:rsidRDefault="00B90ABA" w:rsidP="00B90ABA">
      <w:pPr>
        <w:tabs>
          <w:tab w:val="left" w:pos="6816"/>
        </w:tabs>
        <w:rPr>
          <w:rFonts w:ascii="Courier New" w:hAnsi="Courier New" w:cs="Courier New"/>
          <w:lang w:val="en-US"/>
        </w:rPr>
      </w:pPr>
      <w:r w:rsidRPr="00B90ABA">
        <w:rPr>
          <w:rFonts w:ascii="Courier New" w:hAnsi="Courier New" w:cs="Courier New"/>
          <w:lang w:val="en-US"/>
        </w:rPr>
        <w:t>metka1:</w:t>
      </w:r>
    </w:p>
    <w:p w:rsidR="00B90ABA" w:rsidRPr="00B90ABA" w:rsidRDefault="00B90ABA" w:rsidP="00B90ABA">
      <w:pPr>
        <w:tabs>
          <w:tab w:val="left" w:pos="6816"/>
        </w:tabs>
        <w:rPr>
          <w:rFonts w:ascii="Courier New" w:hAnsi="Courier New" w:cs="Courier New"/>
          <w:lang w:val="en-US"/>
        </w:rPr>
      </w:pPr>
      <w:r w:rsidRPr="00B90ABA">
        <w:rPr>
          <w:rFonts w:ascii="Courier New" w:hAnsi="Courier New" w:cs="Courier New"/>
          <w:lang w:val="en-US"/>
        </w:rPr>
        <w:t>cmp [bx], byte ptr 20h</w:t>
      </w:r>
    </w:p>
    <w:p w:rsidR="00B90ABA" w:rsidRPr="00B90ABA" w:rsidRDefault="00B90ABA" w:rsidP="00B90ABA">
      <w:pPr>
        <w:tabs>
          <w:tab w:val="left" w:pos="6816"/>
        </w:tabs>
        <w:rPr>
          <w:rFonts w:ascii="Courier New" w:hAnsi="Courier New" w:cs="Courier New"/>
          <w:lang w:val="en-US"/>
        </w:rPr>
      </w:pPr>
      <w:r w:rsidRPr="00B90ABA">
        <w:rPr>
          <w:rFonts w:ascii="Courier New" w:hAnsi="Courier New" w:cs="Courier New"/>
          <w:lang w:val="en-US"/>
        </w:rPr>
        <w:t>je metka2</w:t>
      </w:r>
    </w:p>
    <w:p w:rsidR="00B90ABA" w:rsidRPr="00B90ABA" w:rsidRDefault="00B90ABA" w:rsidP="00B90ABA">
      <w:pPr>
        <w:tabs>
          <w:tab w:val="left" w:pos="6816"/>
        </w:tabs>
        <w:rPr>
          <w:rFonts w:ascii="Courier New" w:hAnsi="Courier New" w:cs="Courier New"/>
          <w:lang w:val="en-US"/>
        </w:rPr>
      </w:pPr>
    </w:p>
    <w:p w:rsidR="00B90ABA" w:rsidRPr="00B90ABA" w:rsidRDefault="00B90ABA" w:rsidP="00B90ABA">
      <w:pPr>
        <w:tabs>
          <w:tab w:val="left" w:pos="6816"/>
        </w:tabs>
        <w:rPr>
          <w:rFonts w:ascii="Courier New" w:hAnsi="Courier New" w:cs="Courier New"/>
          <w:lang w:val="en-US"/>
        </w:rPr>
      </w:pPr>
      <w:r w:rsidRPr="00B90ABA">
        <w:rPr>
          <w:rFonts w:ascii="Courier New" w:hAnsi="Courier New" w:cs="Courier New"/>
          <w:lang w:val="en-US"/>
        </w:rPr>
        <w:t>inc bx</w:t>
      </w:r>
    </w:p>
    <w:p w:rsidR="00B90ABA" w:rsidRPr="00B90ABA" w:rsidRDefault="00B90ABA" w:rsidP="00B90ABA">
      <w:pPr>
        <w:tabs>
          <w:tab w:val="left" w:pos="6816"/>
        </w:tabs>
        <w:rPr>
          <w:rFonts w:ascii="Courier New" w:hAnsi="Courier New" w:cs="Courier New"/>
          <w:lang w:val="en-US"/>
        </w:rPr>
      </w:pPr>
      <w:r w:rsidRPr="00B90ABA">
        <w:rPr>
          <w:rFonts w:ascii="Courier New" w:hAnsi="Courier New" w:cs="Courier New"/>
          <w:lang w:val="en-US"/>
        </w:rPr>
        <w:t>jmp metka1</w:t>
      </w:r>
    </w:p>
    <w:p w:rsidR="00B90ABA" w:rsidRPr="00B90ABA" w:rsidRDefault="00B90ABA" w:rsidP="00B90ABA">
      <w:pPr>
        <w:tabs>
          <w:tab w:val="left" w:pos="6816"/>
        </w:tabs>
        <w:rPr>
          <w:rFonts w:ascii="Courier New" w:hAnsi="Courier New" w:cs="Courier New"/>
          <w:lang w:val="en-US"/>
        </w:rPr>
      </w:pPr>
      <w:r w:rsidRPr="00B90ABA">
        <w:rPr>
          <w:rFonts w:ascii="Courier New" w:hAnsi="Courier New" w:cs="Courier New"/>
          <w:lang w:val="en-US"/>
        </w:rPr>
        <w:t>metka2:</w:t>
      </w:r>
    </w:p>
    <w:p w:rsidR="00B90ABA" w:rsidRPr="00B90ABA" w:rsidRDefault="00B90ABA" w:rsidP="00B90ABA">
      <w:pPr>
        <w:tabs>
          <w:tab w:val="left" w:pos="6816"/>
        </w:tabs>
        <w:rPr>
          <w:rFonts w:ascii="Courier New" w:hAnsi="Courier New" w:cs="Courier New"/>
          <w:lang w:val="en-US"/>
        </w:rPr>
      </w:pPr>
    </w:p>
    <w:p w:rsidR="00B90ABA" w:rsidRPr="00B90ABA" w:rsidRDefault="00B90ABA" w:rsidP="00B90ABA">
      <w:pPr>
        <w:tabs>
          <w:tab w:val="left" w:pos="6816"/>
        </w:tabs>
        <w:rPr>
          <w:rFonts w:ascii="Courier New" w:hAnsi="Courier New" w:cs="Courier New"/>
          <w:lang w:val="en-US"/>
        </w:rPr>
      </w:pPr>
      <w:r w:rsidRPr="00B90ABA">
        <w:rPr>
          <w:rFonts w:ascii="Courier New" w:hAnsi="Courier New" w:cs="Courier New"/>
          <w:lang w:val="en-US"/>
        </w:rPr>
        <w:t>sub bx, 2</w:t>
      </w:r>
    </w:p>
    <w:p w:rsidR="00B90ABA" w:rsidRPr="00B90ABA" w:rsidRDefault="00B90ABA" w:rsidP="00B90ABA">
      <w:pPr>
        <w:tabs>
          <w:tab w:val="left" w:pos="6816"/>
        </w:tabs>
        <w:rPr>
          <w:rFonts w:ascii="Courier New" w:hAnsi="Courier New" w:cs="Courier New"/>
          <w:lang w:val="en-US"/>
        </w:rPr>
      </w:pPr>
      <w:r w:rsidRPr="00B90ABA">
        <w:rPr>
          <w:rFonts w:ascii="Courier New" w:hAnsi="Courier New" w:cs="Courier New"/>
          <w:lang w:val="en-US"/>
        </w:rPr>
        <w:t>cmp [bx], byte ptr 76h; esli v na predposlednem</w:t>
      </w:r>
    </w:p>
    <w:p w:rsidR="00B90ABA" w:rsidRPr="00B90ABA" w:rsidRDefault="00B90ABA" w:rsidP="00B90ABA">
      <w:pPr>
        <w:tabs>
          <w:tab w:val="left" w:pos="6816"/>
        </w:tabs>
        <w:rPr>
          <w:rFonts w:ascii="Courier New" w:hAnsi="Courier New" w:cs="Courier New"/>
          <w:lang w:val="en-US"/>
        </w:rPr>
      </w:pPr>
      <w:r w:rsidRPr="00B90ABA">
        <w:rPr>
          <w:rFonts w:ascii="Courier New" w:hAnsi="Courier New" w:cs="Courier New"/>
          <w:lang w:val="en-US"/>
        </w:rPr>
        <w:t>jne metka4</w:t>
      </w:r>
    </w:p>
    <w:p w:rsidR="00B90ABA" w:rsidRPr="00B90ABA" w:rsidRDefault="00B90ABA" w:rsidP="00B90ABA">
      <w:pPr>
        <w:tabs>
          <w:tab w:val="left" w:pos="6816"/>
        </w:tabs>
        <w:rPr>
          <w:rFonts w:ascii="Courier New" w:hAnsi="Courier New" w:cs="Courier New"/>
          <w:lang w:val="en-US"/>
        </w:rPr>
      </w:pPr>
      <w:r w:rsidRPr="00B90ABA">
        <w:rPr>
          <w:rFonts w:ascii="Courier New" w:hAnsi="Courier New" w:cs="Courier New"/>
          <w:lang w:val="en-US"/>
        </w:rPr>
        <w:t>inc bx</w:t>
      </w:r>
    </w:p>
    <w:p w:rsidR="00B90ABA" w:rsidRPr="00B90ABA" w:rsidRDefault="00B90ABA" w:rsidP="00B90ABA">
      <w:pPr>
        <w:tabs>
          <w:tab w:val="left" w:pos="6816"/>
        </w:tabs>
        <w:rPr>
          <w:rFonts w:ascii="Courier New" w:hAnsi="Courier New" w:cs="Courier New"/>
          <w:lang w:val="en-US"/>
        </w:rPr>
      </w:pPr>
      <w:r w:rsidRPr="00B90ABA">
        <w:rPr>
          <w:rFonts w:ascii="Courier New" w:hAnsi="Courier New" w:cs="Courier New"/>
          <w:lang w:val="en-US"/>
        </w:rPr>
        <w:t>cmp [bx], byte ptr 61h; esli a na poslednem</w:t>
      </w:r>
    </w:p>
    <w:p w:rsidR="00B90ABA" w:rsidRPr="00B90ABA" w:rsidRDefault="00B90ABA" w:rsidP="00B90ABA">
      <w:pPr>
        <w:tabs>
          <w:tab w:val="left" w:pos="6816"/>
        </w:tabs>
        <w:rPr>
          <w:rFonts w:ascii="Courier New" w:hAnsi="Courier New" w:cs="Courier New"/>
          <w:lang w:val="en-US"/>
        </w:rPr>
      </w:pPr>
      <w:r w:rsidRPr="00B90ABA">
        <w:rPr>
          <w:rFonts w:ascii="Courier New" w:hAnsi="Courier New" w:cs="Courier New"/>
          <w:lang w:val="en-US"/>
        </w:rPr>
        <w:t>jne metka4</w:t>
      </w:r>
    </w:p>
    <w:p w:rsidR="00B90ABA" w:rsidRPr="00B90ABA" w:rsidRDefault="00B90ABA" w:rsidP="00B90ABA">
      <w:pPr>
        <w:tabs>
          <w:tab w:val="left" w:pos="6816"/>
        </w:tabs>
        <w:rPr>
          <w:rFonts w:ascii="Courier New" w:hAnsi="Courier New" w:cs="Courier New"/>
          <w:lang w:val="en-US"/>
        </w:rPr>
      </w:pPr>
      <w:r w:rsidRPr="00B90ABA">
        <w:rPr>
          <w:rFonts w:ascii="Courier New" w:hAnsi="Courier New" w:cs="Courier New"/>
          <w:lang w:val="en-US"/>
        </w:rPr>
        <w:t>mov [bx], byte ptr 6Fh; o</w:t>
      </w:r>
    </w:p>
    <w:p w:rsidR="00B90ABA" w:rsidRPr="00B90ABA" w:rsidRDefault="00B90ABA" w:rsidP="00B90ABA">
      <w:pPr>
        <w:tabs>
          <w:tab w:val="left" w:pos="6816"/>
        </w:tabs>
        <w:rPr>
          <w:rFonts w:ascii="Courier New" w:hAnsi="Courier New" w:cs="Courier New"/>
          <w:lang w:val="en-US"/>
        </w:rPr>
      </w:pPr>
      <w:r w:rsidRPr="00B90ABA">
        <w:rPr>
          <w:rFonts w:ascii="Courier New" w:hAnsi="Courier New" w:cs="Courier New"/>
          <w:lang w:val="en-US"/>
        </w:rPr>
        <w:t>inc bx</w:t>
      </w:r>
    </w:p>
    <w:p w:rsidR="00B90ABA" w:rsidRPr="00B90ABA" w:rsidRDefault="00B90ABA" w:rsidP="00B90ABA">
      <w:pPr>
        <w:tabs>
          <w:tab w:val="left" w:pos="6816"/>
        </w:tabs>
        <w:rPr>
          <w:rFonts w:ascii="Courier New" w:hAnsi="Courier New" w:cs="Courier New"/>
          <w:lang w:val="en-US"/>
        </w:rPr>
      </w:pPr>
      <w:r w:rsidRPr="00B90ABA">
        <w:rPr>
          <w:rFonts w:ascii="Courier New" w:hAnsi="Courier New" w:cs="Courier New"/>
          <w:lang w:val="en-US"/>
        </w:rPr>
        <w:t>mov [bx], byte ptr 69h ; i</w:t>
      </w:r>
    </w:p>
    <w:p w:rsidR="00B90ABA" w:rsidRPr="00B90ABA" w:rsidRDefault="00B90ABA" w:rsidP="00B90ABA">
      <w:pPr>
        <w:tabs>
          <w:tab w:val="left" w:pos="6816"/>
        </w:tabs>
        <w:rPr>
          <w:rFonts w:ascii="Courier New" w:hAnsi="Courier New" w:cs="Courier New"/>
          <w:lang w:val="en-US"/>
        </w:rPr>
      </w:pPr>
      <w:r w:rsidRPr="00B90ABA">
        <w:rPr>
          <w:rFonts w:ascii="Courier New" w:hAnsi="Courier New" w:cs="Courier New"/>
          <w:lang w:val="en-US"/>
        </w:rPr>
        <w:t>inc bx</w:t>
      </w:r>
    </w:p>
    <w:p w:rsidR="00B90ABA" w:rsidRPr="00B90ABA" w:rsidRDefault="00B90ABA" w:rsidP="00B90ABA">
      <w:pPr>
        <w:tabs>
          <w:tab w:val="left" w:pos="6816"/>
        </w:tabs>
        <w:rPr>
          <w:rFonts w:ascii="Courier New" w:hAnsi="Courier New" w:cs="Courier New"/>
          <w:lang w:val="en-US"/>
        </w:rPr>
      </w:pPr>
    </w:p>
    <w:p w:rsidR="00B90ABA" w:rsidRPr="00B90ABA" w:rsidRDefault="00B90ABA" w:rsidP="00B90ABA">
      <w:pPr>
        <w:tabs>
          <w:tab w:val="left" w:pos="6816"/>
        </w:tabs>
        <w:rPr>
          <w:rFonts w:ascii="Courier New" w:hAnsi="Courier New" w:cs="Courier New"/>
          <w:lang w:val="en-US"/>
        </w:rPr>
      </w:pPr>
      <w:r w:rsidRPr="00B90ABA">
        <w:rPr>
          <w:rFonts w:ascii="Courier New" w:hAnsi="Courier New" w:cs="Courier New"/>
          <w:lang w:val="en-US"/>
        </w:rPr>
        <w:t>mov [bx], byte ptr 20h</w:t>
      </w:r>
    </w:p>
    <w:p w:rsidR="00B90ABA" w:rsidRPr="00B90ABA" w:rsidRDefault="00B90ABA" w:rsidP="00B90ABA">
      <w:pPr>
        <w:tabs>
          <w:tab w:val="left" w:pos="6816"/>
        </w:tabs>
        <w:rPr>
          <w:rFonts w:ascii="Courier New" w:hAnsi="Courier New" w:cs="Courier New"/>
          <w:lang w:val="en-US"/>
        </w:rPr>
      </w:pPr>
      <w:r w:rsidRPr="00B90ABA">
        <w:rPr>
          <w:rFonts w:ascii="Courier New" w:hAnsi="Courier New" w:cs="Courier New"/>
          <w:lang w:val="en-US"/>
        </w:rPr>
        <w:t>metka4:</w:t>
      </w:r>
    </w:p>
    <w:p w:rsidR="00B90ABA" w:rsidRPr="00B90ABA" w:rsidRDefault="00B90ABA" w:rsidP="00B90ABA">
      <w:pPr>
        <w:tabs>
          <w:tab w:val="left" w:pos="6816"/>
        </w:tabs>
        <w:rPr>
          <w:rFonts w:ascii="Courier New" w:hAnsi="Courier New" w:cs="Courier New"/>
          <w:lang w:val="en-US"/>
        </w:rPr>
      </w:pPr>
      <w:r w:rsidRPr="00B90ABA">
        <w:rPr>
          <w:rFonts w:ascii="Courier New" w:hAnsi="Courier New" w:cs="Courier New"/>
          <w:lang w:val="en-US"/>
        </w:rPr>
        <w:t>mov bx, offset stroka</w:t>
      </w:r>
    </w:p>
    <w:p w:rsidR="00B90ABA" w:rsidRPr="00B90ABA" w:rsidRDefault="00B90ABA" w:rsidP="00B90ABA">
      <w:pPr>
        <w:tabs>
          <w:tab w:val="left" w:pos="6816"/>
        </w:tabs>
        <w:rPr>
          <w:rFonts w:ascii="Courier New" w:hAnsi="Courier New" w:cs="Courier New"/>
          <w:lang w:val="en-US"/>
        </w:rPr>
      </w:pPr>
      <w:r w:rsidRPr="00B90ABA">
        <w:rPr>
          <w:rFonts w:ascii="Courier New" w:hAnsi="Courier New" w:cs="Courier New"/>
          <w:lang w:val="en-US"/>
        </w:rPr>
        <w:t>mov ah, 2</w:t>
      </w:r>
    </w:p>
    <w:p w:rsidR="00B90ABA" w:rsidRPr="00B90ABA" w:rsidRDefault="00B90ABA" w:rsidP="00B90ABA">
      <w:pPr>
        <w:tabs>
          <w:tab w:val="left" w:pos="6816"/>
        </w:tabs>
        <w:rPr>
          <w:rFonts w:ascii="Courier New" w:hAnsi="Courier New" w:cs="Courier New"/>
          <w:lang w:val="en-US"/>
        </w:rPr>
      </w:pPr>
      <w:r w:rsidRPr="00B90ABA">
        <w:rPr>
          <w:rFonts w:ascii="Courier New" w:hAnsi="Courier New" w:cs="Courier New"/>
          <w:lang w:val="en-US"/>
        </w:rPr>
        <w:t>metka_vivoda:</w:t>
      </w:r>
    </w:p>
    <w:p w:rsidR="00B90ABA" w:rsidRPr="00B90ABA" w:rsidRDefault="00B90ABA" w:rsidP="00B90ABA">
      <w:pPr>
        <w:tabs>
          <w:tab w:val="left" w:pos="6816"/>
        </w:tabs>
        <w:rPr>
          <w:rFonts w:ascii="Courier New" w:hAnsi="Courier New" w:cs="Courier New"/>
          <w:lang w:val="en-US"/>
        </w:rPr>
      </w:pPr>
      <w:r w:rsidRPr="00B90ABA">
        <w:rPr>
          <w:rFonts w:ascii="Courier New" w:hAnsi="Courier New" w:cs="Courier New"/>
          <w:lang w:val="en-US"/>
        </w:rPr>
        <w:t>cmp [bx], byte ptr 20h</w:t>
      </w:r>
    </w:p>
    <w:p w:rsidR="00B90ABA" w:rsidRPr="00B90ABA" w:rsidRDefault="00B90ABA" w:rsidP="00B90ABA">
      <w:pPr>
        <w:tabs>
          <w:tab w:val="left" w:pos="6816"/>
        </w:tabs>
        <w:rPr>
          <w:rFonts w:ascii="Courier New" w:hAnsi="Courier New" w:cs="Courier New"/>
          <w:lang w:val="en-US"/>
        </w:rPr>
      </w:pPr>
      <w:r w:rsidRPr="00B90ABA">
        <w:rPr>
          <w:rFonts w:ascii="Courier New" w:hAnsi="Courier New" w:cs="Courier New"/>
          <w:lang w:val="en-US"/>
        </w:rPr>
        <w:t>je metka_vihoda</w:t>
      </w:r>
    </w:p>
    <w:p w:rsidR="00B90ABA" w:rsidRPr="00B90ABA" w:rsidRDefault="00B90ABA" w:rsidP="00B90ABA">
      <w:pPr>
        <w:tabs>
          <w:tab w:val="left" w:pos="6816"/>
        </w:tabs>
        <w:rPr>
          <w:rFonts w:ascii="Courier New" w:hAnsi="Courier New" w:cs="Courier New"/>
          <w:lang w:val="en-US"/>
        </w:rPr>
      </w:pPr>
      <w:r w:rsidRPr="00B90ABA">
        <w:rPr>
          <w:rFonts w:ascii="Courier New" w:hAnsi="Courier New" w:cs="Courier New"/>
          <w:lang w:val="en-US"/>
        </w:rPr>
        <w:t>mov dl, [bx]</w:t>
      </w:r>
    </w:p>
    <w:p w:rsidR="00B90ABA" w:rsidRPr="00B90ABA" w:rsidRDefault="00B90ABA" w:rsidP="00B90ABA">
      <w:pPr>
        <w:tabs>
          <w:tab w:val="left" w:pos="6816"/>
        </w:tabs>
        <w:rPr>
          <w:rFonts w:ascii="Courier New" w:hAnsi="Courier New" w:cs="Courier New"/>
          <w:lang w:val="en-US"/>
        </w:rPr>
      </w:pPr>
      <w:r w:rsidRPr="00B90ABA">
        <w:rPr>
          <w:rFonts w:ascii="Courier New" w:hAnsi="Courier New" w:cs="Courier New"/>
          <w:lang w:val="en-US"/>
        </w:rPr>
        <w:t>int 21h</w:t>
      </w:r>
    </w:p>
    <w:p w:rsidR="00B90ABA" w:rsidRPr="00B90ABA" w:rsidRDefault="00B90ABA" w:rsidP="00B90ABA">
      <w:pPr>
        <w:tabs>
          <w:tab w:val="left" w:pos="6816"/>
        </w:tabs>
        <w:rPr>
          <w:rFonts w:ascii="Courier New" w:hAnsi="Courier New" w:cs="Courier New"/>
          <w:lang w:val="en-US"/>
        </w:rPr>
      </w:pPr>
      <w:r w:rsidRPr="00B90ABA">
        <w:rPr>
          <w:rFonts w:ascii="Courier New" w:hAnsi="Courier New" w:cs="Courier New"/>
          <w:lang w:val="en-US"/>
        </w:rPr>
        <w:t>inc bx</w:t>
      </w:r>
    </w:p>
    <w:p w:rsidR="00B90ABA" w:rsidRPr="00B90ABA" w:rsidRDefault="00B90ABA" w:rsidP="00B90ABA">
      <w:pPr>
        <w:tabs>
          <w:tab w:val="left" w:pos="6816"/>
        </w:tabs>
        <w:rPr>
          <w:rFonts w:ascii="Courier New" w:hAnsi="Courier New" w:cs="Courier New"/>
          <w:lang w:val="en-US"/>
        </w:rPr>
      </w:pPr>
      <w:r w:rsidRPr="00B90ABA">
        <w:rPr>
          <w:rFonts w:ascii="Courier New" w:hAnsi="Courier New" w:cs="Courier New"/>
          <w:lang w:val="en-US"/>
        </w:rPr>
        <w:t>jmp metka_vivoda</w:t>
      </w:r>
    </w:p>
    <w:p w:rsidR="00B90ABA" w:rsidRPr="00B90ABA" w:rsidRDefault="00B90ABA" w:rsidP="00B90ABA">
      <w:pPr>
        <w:tabs>
          <w:tab w:val="left" w:pos="6816"/>
        </w:tabs>
        <w:rPr>
          <w:rFonts w:ascii="Courier New" w:hAnsi="Courier New" w:cs="Courier New"/>
          <w:lang w:val="en-US"/>
        </w:rPr>
      </w:pPr>
      <w:r w:rsidRPr="00B90ABA">
        <w:rPr>
          <w:rFonts w:ascii="Courier New" w:hAnsi="Courier New" w:cs="Courier New"/>
          <w:lang w:val="en-US"/>
        </w:rPr>
        <w:t>metka_vihoda:</w:t>
      </w:r>
    </w:p>
    <w:p w:rsidR="00B90ABA" w:rsidRPr="00B90ABA" w:rsidRDefault="00B90ABA" w:rsidP="00B90ABA">
      <w:pPr>
        <w:tabs>
          <w:tab w:val="left" w:pos="6816"/>
        </w:tabs>
        <w:rPr>
          <w:rFonts w:ascii="Courier New" w:hAnsi="Courier New" w:cs="Courier New"/>
          <w:lang w:val="en-US"/>
        </w:rPr>
      </w:pPr>
      <w:r w:rsidRPr="00B90ABA">
        <w:rPr>
          <w:rFonts w:ascii="Courier New" w:hAnsi="Courier New" w:cs="Courier New"/>
          <w:lang w:val="en-US"/>
        </w:rPr>
        <w:t>mov ah, 4ch</w:t>
      </w:r>
    </w:p>
    <w:p w:rsidR="00B90ABA" w:rsidRPr="00B90ABA" w:rsidRDefault="00B90ABA" w:rsidP="00B90ABA">
      <w:pPr>
        <w:tabs>
          <w:tab w:val="left" w:pos="6816"/>
        </w:tabs>
        <w:rPr>
          <w:rFonts w:ascii="Courier New" w:hAnsi="Courier New" w:cs="Courier New"/>
          <w:lang w:val="en-US"/>
        </w:rPr>
      </w:pPr>
      <w:r w:rsidRPr="00B90ABA">
        <w:rPr>
          <w:rFonts w:ascii="Courier New" w:hAnsi="Courier New" w:cs="Courier New"/>
          <w:lang w:val="en-US"/>
        </w:rPr>
        <w:t>mov al, 0</w:t>
      </w:r>
    </w:p>
    <w:p w:rsidR="00B90ABA" w:rsidRPr="00B90ABA" w:rsidRDefault="00B90ABA" w:rsidP="00B90ABA">
      <w:pPr>
        <w:tabs>
          <w:tab w:val="left" w:pos="6816"/>
        </w:tabs>
        <w:rPr>
          <w:rFonts w:ascii="Courier New" w:hAnsi="Courier New" w:cs="Courier New"/>
          <w:lang w:val="en-US"/>
        </w:rPr>
      </w:pPr>
      <w:r w:rsidRPr="00B90ABA">
        <w:rPr>
          <w:rFonts w:ascii="Courier New" w:hAnsi="Courier New" w:cs="Courier New"/>
          <w:lang w:val="en-US"/>
        </w:rPr>
        <w:t>int 21h</w:t>
      </w:r>
    </w:p>
    <w:p w:rsidR="00512AFF" w:rsidRPr="00B90ABA" w:rsidRDefault="00B90ABA" w:rsidP="00B90ABA">
      <w:pPr>
        <w:tabs>
          <w:tab w:val="left" w:pos="6816"/>
        </w:tabs>
        <w:rPr>
          <w:rFonts w:ascii="Courier New" w:hAnsi="Courier New" w:cs="Courier New"/>
          <w:lang w:val="en-US"/>
        </w:rPr>
      </w:pPr>
      <w:r w:rsidRPr="00B90ABA">
        <w:rPr>
          <w:rFonts w:ascii="Courier New" w:hAnsi="Courier New" w:cs="Courier New"/>
          <w:lang w:val="en-US"/>
        </w:rPr>
        <w:t>end start</w:t>
      </w:r>
    </w:p>
    <w:p w:rsidR="00512AFF" w:rsidRPr="00B90ABA" w:rsidRDefault="00512AFF" w:rsidP="00512AFF">
      <w:pPr>
        <w:tabs>
          <w:tab w:val="left" w:pos="6816"/>
        </w:tabs>
        <w:rPr>
          <w:rFonts w:ascii="Courier New" w:hAnsi="Courier New" w:cs="Courier New"/>
          <w:lang w:val="en-US"/>
        </w:rPr>
      </w:pPr>
    </w:p>
    <w:p w:rsidR="00512AFF" w:rsidRPr="00B90ABA" w:rsidRDefault="00512AFF" w:rsidP="00512AFF">
      <w:pPr>
        <w:tabs>
          <w:tab w:val="left" w:pos="6816"/>
        </w:tabs>
        <w:rPr>
          <w:b/>
          <w:sz w:val="44"/>
          <w:szCs w:val="44"/>
          <w:lang w:val="en-US"/>
        </w:rPr>
      </w:pPr>
      <w:r w:rsidRPr="00B90ABA">
        <w:rPr>
          <w:b/>
          <w:sz w:val="44"/>
          <w:szCs w:val="44"/>
          <w:lang w:val="en-US"/>
        </w:rPr>
        <w:lastRenderedPageBreak/>
        <w:t xml:space="preserve">      </w:t>
      </w:r>
      <w:r>
        <w:rPr>
          <w:b/>
          <w:sz w:val="44"/>
          <w:szCs w:val="44"/>
        </w:rPr>
        <w:t>Решение</w:t>
      </w:r>
      <w:r w:rsidRPr="00B90ABA">
        <w:rPr>
          <w:b/>
          <w:sz w:val="44"/>
          <w:szCs w:val="44"/>
          <w:lang w:val="en-US"/>
        </w:rPr>
        <w:t xml:space="preserve"> </w:t>
      </w:r>
      <w:r>
        <w:rPr>
          <w:b/>
          <w:sz w:val="44"/>
          <w:szCs w:val="44"/>
        </w:rPr>
        <w:t>задачи</w:t>
      </w:r>
      <w:r w:rsidRPr="00B90ABA">
        <w:rPr>
          <w:b/>
          <w:sz w:val="44"/>
          <w:szCs w:val="44"/>
          <w:lang w:val="en-US"/>
        </w:rPr>
        <w:t xml:space="preserve"> 2</w:t>
      </w:r>
    </w:p>
    <w:p w:rsid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  <w:sz w:val="20"/>
          <w:szCs w:val="20"/>
        </w:rPr>
      </w:pP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>.model large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>code segment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>assume cs:code, ds:code, es:code, ss:code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</w:rPr>
      </w:pPr>
      <w:r w:rsidRPr="00B90ABA">
        <w:rPr>
          <w:rFonts w:ascii="Courier New" w:eastAsia="Calibri" w:hAnsi="Courier New" w:cs="Courier New"/>
          <w:noProof/>
        </w:rPr>
        <w:t>org 100h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</w:rPr>
      </w:pPr>
      <w:r w:rsidRPr="00B90ABA">
        <w:rPr>
          <w:rFonts w:ascii="Courier New" w:eastAsia="Calibri" w:hAnsi="Courier New" w:cs="Courier New"/>
          <w:noProof/>
        </w:rPr>
        <w:t>start: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</w:rPr>
      </w:pPr>
      <w:r w:rsidRPr="00B90ABA">
        <w:rPr>
          <w:rFonts w:ascii="Courier New" w:eastAsia="Calibri" w:hAnsi="Courier New" w:cs="Courier New"/>
          <w:noProof/>
        </w:rPr>
        <w:t xml:space="preserve"> 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</w:rPr>
      </w:pPr>
      <w:r w:rsidRPr="00B90ABA">
        <w:rPr>
          <w:rFonts w:ascii="Courier New" w:eastAsia="Calibri" w:hAnsi="Courier New" w:cs="Courier New"/>
          <w:noProof/>
        </w:rPr>
        <w:t xml:space="preserve"> ;Перейти на начало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</w:rPr>
        <w:t xml:space="preserve"> </w:t>
      </w:r>
      <w:r w:rsidRPr="00B90ABA">
        <w:rPr>
          <w:rFonts w:ascii="Courier New" w:eastAsia="Calibri" w:hAnsi="Courier New" w:cs="Courier New"/>
          <w:noProof/>
          <w:lang w:val="en-US"/>
        </w:rPr>
        <w:t>jmp beg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print_symbol: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;</w:t>
      </w:r>
      <w:r w:rsidRPr="00B90ABA">
        <w:rPr>
          <w:rFonts w:ascii="Courier New" w:eastAsia="Calibri" w:hAnsi="Courier New" w:cs="Courier New"/>
          <w:noProof/>
        </w:rPr>
        <w:t>Распечатать</w:t>
      </w:r>
      <w:r w:rsidRPr="00B90ABA">
        <w:rPr>
          <w:rFonts w:ascii="Courier New" w:eastAsia="Calibri" w:hAnsi="Courier New" w:cs="Courier New"/>
          <w:noProof/>
          <w:lang w:val="en-US"/>
        </w:rPr>
        <w:t xml:space="preserve"> </w:t>
      </w:r>
      <w:r w:rsidRPr="00B90ABA">
        <w:rPr>
          <w:rFonts w:ascii="Courier New" w:eastAsia="Calibri" w:hAnsi="Courier New" w:cs="Courier New"/>
          <w:noProof/>
        </w:rPr>
        <w:t>символ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push ax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push dx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mov ah, 02h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mov dl, dh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cmp dl, 0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je t2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int 21h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t2: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pop dx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int 21h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pop ax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ret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print_number: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;</w:t>
      </w:r>
      <w:r w:rsidRPr="00B90ABA">
        <w:rPr>
          <w:rFonts w:ascii="Courier New" w:eastAsia="Calibri" w:hAnsi="Courier New" w:cs="Courier New"/>
          <w:noProof/>
        </w:rPr>
        <w:t>Распечатать</w:t>
      </w:r>
      <w:r w:rsidRPr="00B90ABA">
        <w:rPr>
          <w:rFonts w:ascii="Courier New" w:eastAsia="Calibri" w:hAnsi="Courier New" w:cs="Courier New"/>
          <w:noProof/>
          <w:lang w:val="en-US"/>
        </w:rPr>
        <w:t xml:space="preserve"> </w:t>
      </w:r>
      <w:r w:rsidRPr="00B90ABA">
        <w:rPr>
          <w:rFonts w:ascii="Courier New" w:eastAsia="Calibri" w:hAnsi="Courier New" w:cs="Courier New"/>
          <w:noProof/>
        </w:rPr>
        <w:t>число</w:t>
      </w:r>
      <w:r w:rsidRPr="00B90ABA">
        <w:rPr>
          <w:rFonts w:ascii="Courier New" w:eastAsia="Calibri" w:hAnsi="Courier New" w:cs="Courier New"/>
          <w:noProof/>
          <w:lang w:val="en-US"/>
        </w:rPr>
        <w:t xml:space="preserve">, base = 10 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push ax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push bx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push cx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push dx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mov ax, dx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mov bx, 10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mov cx, 0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getdigits: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 mov dx, 0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 div bx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 inc cx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 add dx, 30h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 push dx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 cmp ax, 0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 jnz getdigits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mov ah, 02h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printdigits: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 pop dx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 int 21h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 loop printdigits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pop dx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pop cx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lastRenderedPageBreak/>
        <w:t xml:space="preserve">  pop bx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pop ax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</w:t>
      </w:r>
      <w:r w:rsidRPr="00B90ABA">
        <w:rPr>
          <w:rFonts w:ascii="Courier New" w:eastAsia="Calibri" w:hAnsi="Courier New" w:cs="Courier New"/>
          <w:noProof/>
        </w:rPr>
        <w:t>ret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</w:rPr>
      </w:pPr>
      <w:r w:rsidRPr="00B90ABA">
        <w:rPr>
          <w:rFonts w:ascii="Courier New" w:eastAsia="Calibri" w:hAnsi="Courier New" w:cs="Courier New"/>
          <w:noProof/>
        </w:rPr>
        <w:t xml:space="preserve"> 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</w:rPr>
      </w:pPr>
      <w:r w:rsidRPr="00B90ABA">
        <w:rPr>
          <w:rFonts w:ascii="Courier New" w:eastAsia="Calibri" w:hAnsi="Courier New" w:cs="Courier New"/>
          <w:noProof/>
        </w:rPr>
        <w:t xml:space="preserve"> debug: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</w:rPr>
      </w:pPr>
      <w:r w:rsidRPr="00B90ABA">
        <w:rPr>
          <w:rFonts w:ascii="Courier New" w:eastAsia="Calibri" w:hAnsi="Courier New" w:cs="Courier New"/>
          <w:noProof/>
        </w:rPr>
        <w:t xml:space="preserve">  ;Сохранить регистры, запретить прерывания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</w:rPr>
        <w:t xml:space="preserve">  </w:t>
      </w:r>
      <w:r w:rsidRPr="00B90ABA">
        <w:rPr>
          <w:rFonts w:ascii="Courier New" w:eastAsia="Calibri" w:hAnsi="Courier New" w:cs="Courier New"/>
          <w:noProof/>
          <w:lang w:val="en-US"/>
        </w:rPr>
        <w:t>cli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push bp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mov bp, sp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push ax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push bx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push cx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push dx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push si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;</w:t>
      </w:r>
      <w:r w:rsidRPr="00B90ABA">
        <w:rPr>
          <w:rFonts w:ascii="Courier New" w:eastAsia="Calibri" w:hAnsi="Courier New" w:cs="Courier New"/>
          <w:noProof/>
        </w:rPr>
        <w:t>Вывести</w:t>
      </w:r>
      <w:r w:rsidRPr="00B90ABA">
        <w:rPr>
          <w:rFonts w:ascii="Courier New" w:eastAsia="Calibri" w:hAnsi="Courier New" w:cs="Courier New"/>
          <w:noProof/>
          <w:lang w:val="en-US"/>
        </w:rPr>
        <w:t xml:space="preserve"> ip </w:t>
      </w:r>
      <w:r w:rsidRPr="00B90ABA">
        <w:rPr>
          <w:rFonts w:ascii="Courier New" w:eastAsia="Calibri" w:hAnsi="Courier New" w:cs="Courier New"/>
          <w:noProof/>
        </w:rPr>
        <w:t>и</w:t>
      </w:r>
      <w:r w:rsidRPr="00B90ABA">
        <w:rPr>
          <w:rFonts w:ascii="Courier New" w:eastAsia="Calibri" w:hAnsi="Courier New" w:cs="Courier New"/>
          <w:noProof/>
          <w:lang w:val="en-US"/>
        </w:rPr>
        <w:t xml:space="preserve"> ax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mov dx, '['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call print_symbol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mov dx, [bp+2]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call print_number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mov dx, ','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call print_symbol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mov dx, [bp-2]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call print_number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mov dx, ']'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call print_symbol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mov dx, etr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call print_symbol 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</w:t>
      </w:r>
      <w:r w:rsidRPr="00B90ABA">
        <w:rPr>
          <w:rFonts w:ascii="Courier New" w:eastAsia="Calibri" w:hAnsi="Courier New" w:cs="Courier New"/>
          <w:noProof/>
        </w:rPr>
        <w:t>;Ожидать нажатие клавиши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</w:rPr>
      </w:pPr>
      <w:r w:rsidRPr="00B90ABA">
        <w:rPr>
          <w:rFonts w:ascii="Courier New" w:eastAsia="Calibri" w:hAnsi="Courier New" w:cs="Courier New"/>
          <w:noProof/>
        </w:rPr>
        <w:t xml:space="preserve">  xor ax, ax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</w:rPr>
      </w:pPr>
      <w:r w:rsidRPr="00B90ABA">
        <w:rPr>
          <w:rFonts w:ascii="Courier New" w:eastAsia="Calibri" w:hAnsi="Courier New" w:cs="Courier New"/>
          <w:noProof/>
        </w:rPr>
        <w:t xml:space="preserve">  int 16h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</w:rPr>
      </w:pPr>
      <w:r w:rsidRPr="00B90ABA">
        <w:rPr>
          <w:rFonts w:ascii="Courier New" w:eastAsia="Calibri" w:hAnsi="Courier New" w:cs="Courier New"/>
          <w:noProof/>
        </w:rPr>
        <w:t xml:space="preserve">  ;Восстановить регистры, разрешить прерывания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</w:rPr>
        <w:t xml:space="preserve">  </w:t>
      </w:r>
      <w:r w:rsidRPr="00B90ABA">
        <w:rPr>
          <w:rFonts w:ascii="Courier New" w:eastAsia="Calibri" w:hAnsi="Courier New" w:cs="Courier New"/>
          <w:noProof/>
          <w:lang w:val="en-US"/>
        </w:rPr>
        <w:t>pop si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pop dx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pop cx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pop bx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pop ax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pop bp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</w:t>
      </w:r>
      <w:r w:rsidRPr="00B90ABA">
        <w:rPr>
          <w:rFonts w:ascii="Courier New" w:eastAsia="Calibri" w:hAnsi="Courier New" w:cs="Courier New"/>
          <w:noProof/>
        </w:rPr>
        <w:t>sti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</w:rPr>
      </w:pPr>
      <w:r w:rsidRPr="00B90ABA">
        <w:rPr>
          <w:rFonts w:ascii="Courier New" w:eastAsia="Calibri" w:hAnsi="Courier New" w:cs="Courier New"/>
          <w:noProof/>
        </w:rPr>
        <w:t xml:space="preserve">  iret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</w:rPr>
      </w:pPr>
      <w:r w:rsidRPr="00B90ABA">
        <w:rPr>
          <w:rFonts w:ascii="Courier New" w:eastAsia="Calibri" w:hAnsi="Courier New" w:cs="Courier New"/>
          <w:noProof/>
        </w:rPr>
        <w:t xml:space="preserve"> 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</w:rPr>
      </w:pPr>
      <w:r w:rsidRPr="00B90ABA">
        <w:rPr>
          <w:rFonts w:ascii="Courier New" w:eastAsia="Calibri" w:hAnsi="Courier New" w:cs="Courier New"/>
          <w:noProof/>
        </w:rPr>
        <w:t xml:space="preserve"> ;Отлаживаемая программа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</w:rPr>
      </w:pPr>
      <w:r w:rsidRPr="00B90ABA">
        <w:rPr>
          <w:rFonts w:ascii="Courier New" w:eastAsia="Calibri" w:hAnsi="Courier New" w:cs="Courier New"/>
          <w:noProof/>
        </w:rPr>
        <w:t xml:space="preserve"> thread: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</w:rPr>
        <w:t xml:space="preserve">  </w:t>
      </w:r>
      <w:r w:rsidRPr="00B90ABA">
        <w:rPr>
          <w:rFonts w:ascii="Courier New" w:eastAsia="Calibri" w:hAnsi="Courier New" w:cs="Courier New"/>
          <w:noProof/>
          <w:lang w:val="en-US"/>
        </w:rPr>
        <w:t>mov ax, 1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mov cx, 10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t1: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 add ax, ax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 loop t1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ret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</w:t>
      </w:r>
      <w:r w:rsidRPr="00B90ABA">
        <w:rPr>
          <w:rFonts w:ascii="Courier New" w:eastAsia="Calibri" w:hAnsi="Courier New" w:cs="Courier New"/>
          <w:noProof/>
        </w:rPr>
        <w:t>beg: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</w:rPr>
      </w:pPr>
      <w:r w:rsidRPr="00B90ABA">
        <w:rPr>
          <w:rFonts w:ascii="Courier New" w:eastAsia="Calibri" w:hAnsi="Courier New" w:cs="Courier New"/>
          <w:noProof/>
        </w:rPr>
        <w:t xml:space="preserve">  ;Сохранить старый обработчик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</w:rPr>
      </w:pPr>
      <w:r w:rsidRPr="00B90ABA">
        <w:rPr>
          <w:rFonts w:ascii="Courier New" w:eastAsia="Calibri" w:hAnsi="Courier New" w:cs="Courier New"/>
          <w:noProof/>
        </w:rPr>
        <w:lastRenderedPageBreak/>
        <w:t xml:space="preserve">  mov ax, 3501h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</w:rPr>
        <w:t xml:space="preserve">  </w:t>
      </w:r>
      <w:r w:rsidRPr="00B90ABA">
        <w:rPr>
          <w:rFonts w:ascii="Courier New" w:eastAsia="Calibri" w:hAnsi="Courier New" w:cs="Courier New"/>
          <w:noProof/>
          <w:lang w:val="en-US"/>
        </w:rPr>
        <w:t>int 21h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mov int1, bx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mov int1+2, es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</w:t>
      </w:r>
      <w:r w:rsidRPr="00B90ABA">
        <w:rPr>
          <w:rFonts w:ascii="Courier New" w:eastAsia="Calibri" w:hAnsi="Courier New" w:cs="Courier New"/>
          <w:noProof/>
        </w:rPr>
        <w:t>;Установить новый обработчик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</w:rPr>
      </w:pPr>
      <w:r w:rsidRPr="00B90ABA">
        <w:rPr>
          <w:rFonts w:ascii="Courier New" w:eastAsia="Calibri" w:hAnsi="Courier New" w:cs="Courier New"/>
          <w:noProof/>
        </w:rPr>
        <w:t xml:space="preserve">  push cs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</w:rPr>
      </w:pPr>
      <w:r w:rsidRPr="00B90ABA">
        <w:rPr>
          <w:rFonts w:ascii="Courier New" w:eastAsia="Calibri" w:hAnsi="Courier New" w:cs="Courier New"/>
          <w:noProof/>
        </w:rPr>
        <w:t xml:space="preserve">  pop ds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</w:rPr>
        <w:t xml:space="preserve">  </w:t>
      </w:r>
      <w:r w:rsidRPr="00B90ABA">
        <w:rPr>
          <w:rFonts w:ascii="Courier New" w:eastAsia="Calibri" w:hAnsi="Courier New" w:cs="Courier New"/>
          <w:noProof/>
          <w:lang w:val="en-US"/>
        </w:rPr>
        <w:t>mov dx, offset debug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mov ax, 2501h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</w:t>
      </w:r>
      <w:r w:rsidRPr="00B90ABA">
        <w:rPr>
          <w:rFonts w:ascii="Courier New" w:eastAsia="Calibri" w:hAnsi="Courier New" w:cs="Courier New"/>
          <w:noProof/>
        </w:rPr>
        <w:t>int 21h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</w:rPr>
      </w:pPr>
      <w:r w:rsidRPr="00B90ABA">
        <w:rPr>
          <w:rFonts w:ascii="Courier New" w:eastAsia="Calibri" w:hAnsi="Courier New" w:cs="Courier New"/>
          <w:noProof/>
        </w:rPr>
        <w:t xml:space="preserve">  ;Сохранить парамеры для возврата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</w:rPr>
      </w:pPr>
      <w:r w:rsidRPr="00B90ABA">
        <w:rPr>
          <w:rFonts w:ascii="Courier New" w:eastAsia="Calibri" w:hAnsi="Courier New" w:cs="Courier New"/>
          <w:noProof/>
        </w:rPr>
        <w:t xml:space="preserve">  pushf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</w:rPr>
      </w:pPr>
      <w:r w:rsidRPr="00B90ABA">
        <w:rPr>
          <w:rFonts w:ascii="Courier New" w:eastAsia="Calibri" w:hAnsi="Courier New" w:cs="Courier New"/>
          <w:noProof/>
        </w:rPr>
        <w:t xml:space="preserve">  push offset exit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</w:rPr>
      </w:pPr>
      <w:r w:rsidRPr="00B90ABA">
        <w:rPr>
          <w:rFonts w:ascii="Courier New" w:eastAsia="Calibri" w:hAnsi="Courier New" w:cs="Courier New"/>
          <w:noProof/>
        </w:rPr>
        <w:t xml:space="preserve">  ;Установит TF флаг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</w:rPr>
        <w:t xml:space="preserve">  </w:t>
      </w:r>
      <w:r w:rsidRPr="00B90ABA">
        <w:rPr>
          <w:rFonts w:ascii="Courier New" w:eastAsia="Calibri" w:hAnsi="Courier New" w:cs="Courier New"/>
          <w:noProof/>
          <w:lang w:val="en-US"/>
        </w:rPr>
        <w:t>pushf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pop ax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or ax, 100h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push ax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push cs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push offset thread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</w:t>
      </w:r>
      <w:r w:rsidRPr="00B90ABA">
        <w:rPr>
          <w:rFonts w:ascii="Courier New" w:eastAsia="Calibri" w:hAnsi="Courier New" w:cs="Courier New"/>
          <w:noProof/>
        </w:rPr>
        <w:t>iret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</w:rPr>
      </w:pPr>
      <w:r w:rsidRPr="00B90ABA">
        <w:rPr>
          <w:rFonts w:ascii="Courier New" w:eastAsia="Calibri" w:hAnsi="Courier New" w:cs="Courier New"/>
          <w:noProof/>
        </w:rPr>
        <w:t xml:space="preserve">  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</w:rPr>
      </w:pPr>
      <w:r w:rsidRPr="00B90ABA">
        <w:rPr>
          <w:rFonts w:ascii="Courier New" w:eastAsia="Calibri" w:hAnsi="Courier New" w:cs="Courier New"/>
          <w:noProof/>
        </w:rPr>
        <w:t xml:space="preserve"> exit: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</w:rPr>
      </w:pPr>
      <w:r w:rsidRPr="00B90ABA">
        <w:rPr>
          <w:rFonts w:ascii="Courier New" w:eastAsia="Calibri" w:hAnsi="Courier New" w:cs="Courier New"/>
          <w:noProof/>
        </w:rPr>
        <w:t xml:space="preserve">  popf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</w:rPr>
      </w:pPr>
      <w:r w:rsidRPr="00B90ABA">
        <w:rPr>
          <w:rFonts w:ascii="Courier New" w:eastAsia="Calibri" w:hAnsi="Courier New" w:cs="Courier New"/>
          <w:noProof/>
        </w:rPr>
        <w:t xml:space="preserve">  ;Установить старый обработчик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</w:rPr>
        <w:t xml:space="preserve">  </w:t>
      </w:r>
      <w:r w:rsidRPr="00B90ABA">
        <w:rPr>
          <w:rFonts w:ascii="Courier New" w:eastAsia="Calibri" w:hAnsi="Courier New" w:cs="Courier New"/>
          <w:noProof/>
          <w:lang w:val="en-US"/>
        </w:rPr>
        <w:t xml:space="preserve">lea dx, int1 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mov ax, 2501h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</w:t>
      </w:r>
      <w:r w:rsidRPr="00B90ABA">
        <w:rPr>
          <w:rFonts w:ascii="Courier New" w:eastAsia="Calibri" w:hAnsi="Courier New" w:cs="Courier New"/>
          <w:noProof/>
        </w:rPr>
        <w:t>int 21h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</w:rPr>
      </w:pPr>
      <w:r w:rsidRPr="00B90ABA">
        <w:rPr>
          <w:rFonts w:ascii="Courier New" w:eastAsia="Calibri" w:hAnsi="Courier New" w:cs="Courier New"/>
          <w:noProof/>
        </w:rPr>
        <w:t xml:space="preserve">  ;Выход после нажатия клавиши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</w:rPr>
        <w:t xml:space="preserve">  </w:t>
      </w:r>
      <w:r w:rsidRPr="00B90ABA">
        <w:rPr>
          <w:rFonts w:ascii="Courier New" w:eastAsia="Calibri" w:hAnsi="Courier New" w:cs="Courier New"/>
          <w:noProof/>
          <w:lang w:val="en-US"/>
        </w:rPr>
        <w:t>mov ah, 01h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int 21h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int 20h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  <w:lang w:val="en-US"/>
        </w:rPr>
      </w:pP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>int1 dw 0h, 0h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>etr dw 0Ah, 0Dh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</w:t>
      </w:r>
    </w:p>
    <w:p w:rsidR="00B90ABA" w:rsidRPr="00B90ABA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</w:rPr>
      </w:pPr>
      <w:r w:rsidRPr="00B90ABA">
        <w:rPr>
          <w:rFonts w:ascii="Courier New" w:eastAsia="Calibri" w:hAnsi="Courier New" w:cs="Courier New"/>
          <w:noProof/>
        </w:rPr>
        <w:t>code ends</w:t>
      </w:r>
    </w:p>
    <w:p w:rsidR="00512AFF" w:rsidRPr="00B90ABA" w:rsidRDefault="00B90ABA" w:rsidP="00B90ABA">
      <w:pPr>
        <w:tabs>
          <w:tab w:val="left" w:pos="6816"/>
        </w:tabs>
        <w:rPr>
          <w:b/>
        </w:rPr>
      </w:pPr>
      <w:r w:rsidRPr="00B90ABA">
        <w:rPr>
          <w:rFonts w:ascii="Courier New" w:eastAsia="Calibri" w:hAnsi="Courier New" w:cs="Courier New"/>
          <w:noProof/>
        </w:rPr>
        <w:t>end start</w:t>
      </w:r>
    </w:p>
    <w:sectPr w:rsidR="00512AFF" w:rsidRPr="00B90ABA" w:rsidSect="00512AFF">
      <w:footerReference w:type="default" r:id="rId7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E28C4" w:rsidRDefault="000E28C4" w:rsidP="00512AFF">
      <w:r>
        <w:separator/>
      </w:r>
    </w:p>
  </w:endnote>
  <w:endnote w:type="continuationSeparator" w:id="1">
    <w:p w:rsidR="000E28C4" w:rsidRDefault="000E28C4" w:rsidP="00512AF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Consolas">
    <w:panose1 w:val="020B0609020204030204"/>
    <w:charset w:val="CC"/>
    <w:family w:val="modern"/>
    <w:pitch w:val="fixed"/>
    <w:sig w:usb0="A00002EF" w:usb1="4000204B" w:usb2="00000000" w:usb3="00000000" w:csb0="000000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12AFF" w:rsidRDefault="00512AFF">
    <w:pPr>
      <w:pStyle w:val="a8"/>
      <w:jc w:val="center"/>
    </w:pPr>
    <w:fldSimple w:instr=" PAGE   \* MERGEFORMAT ">
      <w:r w:rsidR="00B90ABA">
        <w:rPr>
          <w:noProof/>
        </w:rPr>
        <w:t>2</w:t>
      </w:r>
    </w:fldSimple>
  </w:p>
  <w:p w:rsidR="00512AFF" w:rsidRDefault="00512AFF">
    <w:pPr>
      <w:pStyle w:val="a8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E28C4" w:rsidRDefault="000E28C4" w:rsidP="00512AFF">
      <w:r>
        <w:separator/>
      </w:r>
    </w:p>
  </w:footnote>
  <w:footnote w:type="continuationSeparator" w:id="1">
    <w:p w:rsidR="000E28C4" w:rsidRDefault="000E28C4" w:rsidP="00512AF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AF67A6"/>
    <w:multiLevelType w:val="hybridMultilevel"/>
    <w:tmpl w:val="A87C100A"/>
    <w:lvl w:ilvl="0" w:tplc="047C56AE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35B0341"/>
    <w:multiLevelType w:val="hybridMultilevel"/>
    <w:tmpl w:val="AB2C5296"/>
    <w:lvl w:ilvl="0" w:tplc="042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30019" w:tentative="1">
      <w:start w:val="1"/>
      <w:numFmt w:val="lowerLetter"/>
      <w:lvlText w:val="%2."/>
      <w:lvlJc w:val="left"/>
      <w:pPr>
        <w:ind w:left="1440" w:hanging="360"/>
      </w:pPr>
    </w:lvl>
    <w:lvl w:ilvl="2" w:tplc="0423001B" w:tentative="1">
      <w:start w:val="1"/>
      <w:numFmt w:val="lowerRoman"/>
      <w:lvlText w:val="%3."/>
      <w:lvlJc w:val="right"/>
      <w:pPr>
        <w:ind w:left="2160" w:hanging="180"/>
      </w:pPr>
    </w:lvl>
    <w:lvl w:ilvl="3" w:tplc="0423000F" w:tentative="1">
      <w:start w:val="1"/>
      <w:numFmt w:val="decimal"/>
      <w:lvlText w:val="%4."/>
      <w:lvlJc w:val="left"/>
      <w:pPr>
        <w:ind w:left="2880" w:hanging="360"/>
      </w:pPr>
    </w:lvl>
    <w:lvl w:ilvl="4" w:tplc="04230019" w:tentative="1">
      <w:start w:val="1"/>
      <w:numFmt w:val="lowerLetter"/>
      <w:lvlText w:val="%5."/>
      <w:lvlJc w:val="left"/>
      <w:pPr>
        <w:ind w:left="3600" w:hanging="360"/>
      </w:pPr>
    </w:lvl>
    <w:lvl w:ilvl="5" w:tplc="0423001B" w:tentative="1">
      <w:start w:val="1"/>
      <w:numFmt w:val="lowerRoman"/>
      <w:lvlText w:val="%6."/>
      <w:lvlJc w:val="right"/>
      <w:pPr>
        <w:ind w:left="4320" w:hanging="180"/>
      </w:pPr>
    </w:lvl>
    <w:lvl w:ilvl="6" w:tplc="0423000F" w:tentative="1">
      <w:start w:val="1"/>
      <w:numFmt w:val="decimal"/>
      <w:lvlText w:val="%7."/>
      <w:lvlJc w:val="left"/>
      <w:pPr>
        <w:ind w:left="5040" w:hanging="360"/>
      </w:pPr>
    </w:lvl>
    <w:lvl w:ilvl="7" w:tplc="04230019" w:tentative="1">
      <w:start w:val="1"/>
      <w:numFmt w:val="lowerLetter"/>
      <w:lvlText w:val="%8."/>
      <w:lvlJc w:val="left"/>
      <w:pPr>
        <w:ind w:left="5760" w:hanging="360"/>
      </w:pPr>
    </w:lvl>
    <w:lvl w:ilvl="8" w:tplc="0423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141"/>
  <w:drawingGridHorizontalSpacing w:val="12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B68DA"/>
    <w:rsid w:val="000A67FE"/>
    <w:rsid w:val="000E28C4"/>
    <w:rsid w:val="00375FA4"/>
    <w:rsid w:val="00512AFF"/>
    <w:rsid w:val="00560D9D"/>
    <w:rsid w:val="005E5D64"/>
    <w:rsid w:val="00660CF6"/>
    <w:rsid w:val="00AC0B9E"/>
    <w:rsid w:val="00B15356"/>
    <w:rsid w:val="00B90ABA"/>
    <w:rsid w:val="00B93E0B"/>
    <w:rsid w:val="00BC221B"/>
    <w:rsid w:val="00FB68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B68DA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0B9E"/>
    <w:pPr>
      <w:ind w:left="720"/>
      <w:contextualSpacing/>
    </w:pPr>
  </w:style>
  <w:style w:type="paragraph" w:styleId="a4">
    <w:name w:val="Plain Text"/>
    <w:basedOn w:val="a"/>
    <w:link w:val="a5"/>
    <w:uiPriority w:val="99"/>
    <w:unhideWhenUsed/>
    <w:rsid w:val="00512AFF"/>
    <w:rPr>
      <w:rFonts w:ascii="Consolas" w:eastAsia="Calibri" w:hAnsi="Consolas" w:cs="Consolas"/>
      <w:sz w:val="21"/>
      <w:szCs w:val="21"/>
      <w:lang w:val="be-BY" w:eastAsia="en-US"/>
    </w:rPr>
  </w:style>
  <w:style w:type="character" w:customStyle="1" w:styleId="a5">
    <w:name w:val="Текст Знак"/>
    <w:basedOn w:val="a0"/>
    <w:link w:val="a4"/>
    <w:uiPriority w:val="99"/>
    <w:rsid w:val="00512AFF"/>
    <w:rPr>
      <w:rFonts w:ascii="Consolas" w:hAnsi="Consolas" w:cs="Consolas"/>
      <w:sz w:val="21"/>
      <w:szCs w:val="21"/>
    </w:rPr>
  </w:style>
  <w:style w:type="paragraph" w:styleId="a6">
    <w:name w:val="header"/>
    <w:basedOn w:val="a"/>
    <w:link w:val="a7"/>
    <w:uiPriority w:val="99"/>
    <w:semiHidden/>
    <w:unhideWhenUsed/>
    <w:rsid w:val="00512AFF"/>
    <w:pPr>
      <w:tabs>
        <w:tab w:val="center" w:pos="4536"/>
        <w:tab w:val="right" w:pos="9072"/>
      </w:tabs>
    </w:pPr>
  </w:style>
  <w:style w:type="character" w:customStyle="1" w:styleId="a7">
    <w:name w:val="Верхний колонтитул Знак"/>
    <w:basedOn w:val="a0"/>
    <w:link w:val="a6"/>
    <w:uiPriority w:val="99"/>
    <w:semiHidden/>
    <w:rsid w:val="00512AFF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8">
    <w:name w:val="footer"/>
    <w:basedOn w:val="a"/>
    <w:link w:val="a9"/>
    <w:uiPriority w:val="99"/>
    <w:unhideWhenUsed/>
    <w:rsid w:val="00512AFF"/>
    <w:pPr>
      <w:tabs>
        <w:tab w:val="center" w:pos="4536"/>
        <w:tab w:val="right" w:pos="9072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512AFF"/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500</Words>
  <Characters>2852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3346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Тимур</dc:creator>
  <cp:lastModifiedBy>Тимур</cp:lastModifiedBy>
  <cp:revision>2</cp:revision>
  <dcterms:created xsi:type="dcterms:W3CDTF">2011-12-18T20:10:00Z</dcterms:created>
  <dcterms:modified xsi:type="dcterms:W3CDTF">2011-12-18T20:10:00Z</dcterms:modified>
</cp:coreProperties>
</file>